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center"/>
      </w:pPr>
      <w:r>
        <w:rPr>
          <w:rFonts w:ascii="Canva Sans Bold" w:hAnsi="Canva Sans Bold" w:cs="Canva Sans Bold" w:eastAsia="Canva Sans Bold"/>
          <w:b/>
          <w:bCs/>
          <w:color w:val="004aad"/>
          <w:sz w:val="52"/>
          <w:szCs w:val="52"/>
        </w:rPr>
        <w:t xml:space="preserve">Personalized Health and Fitness Plan
</w:t>
      </w:r>
    </w:p>
    <w:p>
      <w:pPr>
        <w:spacing w:after="120" w:before="120" w:line="336" w:lineRule="auto"/>
        <w:ind w:firstLine="0" w:start="0"/>
        <w:jc w:val="start"/>
      </w:pPr>
      <w:r>
        <w:rPr>
          <w:rFonts w:ascii="Canva Sans Bold" w:hAnsi="Canva Sans Bold" w:cs="Canva Sans Bold" w:eastAsia="Canva Sans Bold"/>
          <w:b/>
          <w:bCs/>
          <w:color w:val="5271ff"/>
          <w:sz w:val="36"/>
          <w:szCs w:val="36"/>
        </w:rPr>
        <w:t xml:space="preserve">1. Current Physical and Dietary Status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At 19 years old and weighing 76 kg, I recognize that my current body composition includes excess body fat due to a low level of physical activity. My daily meals typically consist of traditional Indian household food such as chapati, rice, dal, vegetables, and curd. While this provides basic nutrition, my diet lacks focus on high-protein intake necessary for muscle growth and fat loss. Additionally, my daily activity level is minimal, which contributes to decreased metabolism and overall fitness.
</w:t>
      </w:r>
    </w:p>
    <w:p>
      <w:pPr>
        <w:spacing w:after="120" w:before="120" w:line="336" w:lineRule="auto"/>
        <w:ind w:firstLine="0" w:start="0"/>
        <w:jc w:val="start"/>
      </w:pPr>
      <w:r>
        <w:rPr>
          <w:rFonts w:ascii="Times New Roman" w:hAnsi="Times New Roman" w:cs="Times New Roman" w:eastAsia="Times New Roman"/>
          <w:color w:val="000000"/>
          <w:sz w:val="28"/>
          <w:szCs w:val="28"/>
        </w:rPr>
        <w:t xml:space="preserve">Current vs. Ideal Health Metrics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3010"/>
        <w:gridCol w:w="3010"/>
        <w:gridCol w:w="3010"/>
      </w:tblGrid>
      <w:tr>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Metric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Current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Ideal
</w:t>
            </w:r>
          </w:p>
        </w:tc>
      </w:tr>
      <w:tr>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Weight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76 kg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70 kg
</w:t>
            </w:r>
          </w:p>
        </w:tc>
      </w:tr>
      <w:tr>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Activity Level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Minimal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Moderate to Active
</w:t>
            </w:r>
          </w:p>
        </w:tc>
      </w:tr>
      <w:tr>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Water Intake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~1.5L/day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2.5–3L/day
</w:t>
            </w:r>
          </w:p>
        </w:tc>
      </w:tr>
      <w:tr>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Protein Intake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Low
</w:t>
            </w:r>
          </w:p>
        </w:tc>
        <w:tc>
          <w:tcPr>
            <w:tcW w:w="3010"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Moderate to High
</w:t>
            </w:r>
          </w:p>
        </w:tc>
      </w:tr>
    </w:tbl>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jc w:val="center"/>
      </w:pPr>
      <w:r>
        <w:drawing>
          <wp:inline>
            <wp:extent cx="2495081" cy="2495081"/>
            <wp:docPr id="0" name="Drawing 0" descr="fa3152ff6abdd0eace734f155fcb9e79.jpg"/>
            <wp:cNvGraphicFramePr>
              <a:graphicFrameLocks noChangeAspect="true"/>
            </wp:cNvGraphicFramePr>
            <a:graphic>
              <a:graphicData uri="http://schemas.openxmlformats.org/drawingml/2006/picture">
                <pic:pic xmlns:pic="http://schemas.openxmlformats.org/drawingml/2006/picture">
                  <pic:nvPicPr>
                    <pic:cNvPr id="0" name="Picture 0" descr="fa3152ff6abdd0eace734f155fcb9e79.jpg"/>
                    <pic:cNvPicPr>
                      <a:picLocks noChangeAspect="true"/>
                    </pic:cNvPicPr>
                  </pic:nvPicPr>
                  <pic:blipFill>
                    <a:blip r:embed="rId3"/>
                    <a:srcRect l="0" t="0" r="999" b="999"/>
                    <a:stretch>
                      <a:fillRect/>
                    </a:stretch>
                  </pic:blipFill>
                  <pic:spPr>
                    <a:xfrm flipH="false" flipV="false">
                      <a:off x="0" y="0"/>
                      <a:ext cx="2495081" cy="2495081"/>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5271ff"/>
          <w:sz w:val="36"/>
          <w:szCs w:val="36"/>
        </w:rPr>
        <w:t xml:space="preserve">2. Long-Term Health Goals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To improve my overall well-being, I have set the following long-term health and fitness goals:
</w:t>
      </w:r>
    </w:p>
    <w:p>
      <w:pPr>
        <w:numPr>
          <w:ilvl w:val="0"/>
          <w:numId w:val="1"/>
        </w:numPr>
        <w:spacing w:after="0" w:before="0" w:line="336" w:lineRule="auto"/>
        <w:jc w:val="start"/>
      </w:pPr>
      <w:r>
        <w:rPr>
          <w:rFonts w:ascii="Times New Roman" w:hAnsi="Times New Roman" w:cs="Times New Roman" w:eastAsia="Times New Roman"/>
          <w:color w:val="000000"/>
          <w:sz w:val="24"/>
          <w:szCs w:val="24"/>
        </w:rPr>
        <w:t xml:space="preserve">Reduce body fat percentage in a healthy and sustainable manner.
</w:t>
      </w:r>
    </w:p>
    <w:p>
      <w:pPr>
        <w:numPr>
          <w:ilvl w:val="0"/>
          <w:numId w:val="1"/>
        </w:numPr>
        <w:spacing w:after="0" w:before="0" w:line="336" w:lineRule="auto"/>
        <w:jc w:val="start"/>
      </w:pPr>
      <w:r>
        <w:rPr>
          <w:rFonts w:ascii="Times New Roman" w:hAnsi="Times New Roman" w:cs="Times New Roman" w:eastAsia="Times New Roman"/>
          <w:color w:val="000000"/>
          <w:sz w:val="24"/>
          <w:szCs w:val="24"/>
        </w:rPr>
        <w:t xml:space="preserve">Build lean muscle mass through resistance training and a protein-rich diet.
</w:t>
      </w:r>
    </w:p>
    <w:p>
      <w:pPr>
        <w:numPr>
          <w:ilvl w:val="0"/>
          <w:numId w:val="1"/>
        </w:numPr>
        <w:spacing w:after="0" w:before="0" w:line="336" w:lineRule="auto"/>
        <w:jc w:val="start"/>
      </w:pPr>
      <w:r>
        <w:rPr>
          <w:rFonts w:ascii="Times New Roman" w:hAnsi="Times New Roman" w:cs="Times New Roman" w:eastAsia="Times New Roman"/>
          <w:color w:val="000000"/>
          <w:sz w:val="24"/>
          <w:szCs w:val="24"/>
        </w:rPr>
        <w:t xml:space="preserve">Improve cardiovascular endurance with regular physical activity.
</w:t>
      </w:r>
    </w:p>
    <w:p>
      <w:pPr>
        <w:numPr>
          <w:ilvl w:val="0"/>
          <w:numId w:val="1"/>
        </w:numPr>
        <w:spacing w:after="0" w:before="0" w:line="336" w:lineRule="auto"/>
        <w:jc w:val="start"/>
      </w:pPr>
      <w:r>
        <w:rPr>
          <w:rFonts w:ascii="Times New Roman" w:hAnsi="Times New Roman" w:cs="Times New Roman" w:eastAsia="Times New Roman"/>
          <w:color w:val="000000"/>
          <w:sz w:val="24"/>
          <w:szCs w:val="24"/>
        </w:rPr>
        <w:t xml:space="preserve">Develop consistent and healthy lifestyle habits that can be maintained long term.
</w:t>
      </w:r>
    </w:p>
    <w:p>
      <w:pPr>
        <w:numPr>
          <w:ilvl w:val="0"/>
          <w:numId w:val="1"/>
        </w:numPr>
        <w:spacing w:after="0" w:before="0" w:line="336" w:lineRule="auto"/>
        <w:jc w:val="start"/>
      </w:pPr>
      <w:r>
        <w:rPr>
          <w:rFonts w:ascii="Times New Roman" w:hAnsi="Times New Roman" w:cs="Times New Roman" w:eastAsia="Times New Roman"/>
          <w:color w:val="000000"/>
          <w:sz w:val="24"/>
          <w:szCs w:val="24"/>
        </w:rPr>
        <w:t xml:space="preserve">Enhance mental focus, emotional balance, and overall energy levels.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jc w:val="center"/>
      </w:pPr>
      <w:r>
        <w:drawing>
          <wp:inline>
            <wp:extent cx="2370960" cy="2370960"/>
            <wp:docPr id="1" name="Drawing 1" descr="4ba234d902832e800654cda338554ca0.jpg"/>
            <wp:cNvGraphicFramePr>
              <a:graphicFrameLocks noChangeAspect="true"/>
            </wp:cNvGraphicFramePr>
            <a:graphic>
              <a:graphicData uri="http://schemas.openxmlformats.org/drawingml/2006/picture">
                <pic:pic xmlns:pic="http://schemas.openxmlformats.org/drawingml/2006/picture">
                  <pic:nvPicPr>
                    <pic:cNvPr id="0" name="Picture 1" descr="4ba234d902832e800654cda338554ca0.jpg"/>
                    <pic:cNvPicPr>
                      <a:picLocks noChangeAspect="true"/>
                    </pic:cNvPicPr>
                  </pic:nvPicPr>
                  <pic:blipFill>
                    <a:blip r:embed="rId5"/>
                    <a:srcRect l="0" t="0" r="0" b="0"/>
                    <a:stretch>
                      <a:fillRect/>
                    </a:stretch>
                  </pic:blipFill>
                  <pic:spPr>
                    <a:xfrm flipH="false" flipV="false">
                      <a:off x="0" y="0"/>
                      <a:ext cx="2370960" cy="2370960"/>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5271ff"/>
          <w:sz w:val="36"/>
          <w:szCs w:val="36"/>
        </w:rPr>
        <w:t xml:space="preserve">3. Weekly Fitness Routine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To achieve my fitness goals, I have created a structured weekly workout plan that includes strength training, cardio, flexibility, and rest days.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Activity Description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Monday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Full-body strength training (push-ups, squats, lunges)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Tuesday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Cardio workout (jogging, brisk walking, or cycling)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Wednesday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Core exercises (planks, crunches) + stretching/yoga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Thursday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Light activity (walking, yoga) or active recovery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Friday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Strength training (upper/lower body split)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Saturday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High-intensity interval training (HIIT) or a sports session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Sunday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Rest and muscle recovery
</w:t>
            </w:r>
          </w:p>
        </w:tc>
      </w:tr>
    </w:tbl>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This plan focuses on building strength, burning fat, and improving overall endurance, while allowing time for recovery and flexibility.
</w:t>
      </w:r>
    </w:p>
    <w:p>
      <w:pPr>
        <w:spacing w:after="120" w:before="120"/>
        <w:jc w:val="center"/>
      </w:pPr>
      <w:r>
        <w:drawing>
          <wp:inline>
            <wp:extent cx="2511159" cy="2511159"/>
            <wp:docPr id="2" name="Drawing 2" descr="7a7454f4cad720bf6b5160599b514e71.jpg"/>
            <wp:cNvGraphicFramePr>
              <a:graphicFrameLocks noChangeAspect="true"/>
            </wp:cNvGraphicFramePr>
            <a:graphic>
              <a:graphicData uri="http://schemas.openxmlformats.org/drawingml/2006/picture">
                <pic:pic xmlns:pic="http://schemas.openxmlformats.org/drawingml/2006/picture">
                  <pic:nvPicPr>
                    <pic:cNvPr id="0" name="Picture 2" descr="7a7454f4cad720bf6b5160599b514e71.jpg"/>
                    <pic:cNvPicPr>
                      <a:picLocks noChangeAspect="true"/>
                    </pic:cNvPicPr>
                  </pic:nvPicPr>
                  <pic:blipFill>
                    <a:blip r:embed="rId6"/>
                    <a:stretch>
                      <a:fillRect/>
                    </a:stretch>
                  </pic:blipFill>
                  <pic:spPr>
                    <a:xfrm flipH="false" flipV="false">
                      <a:off x="0" y="0"/>
                      <a:ext cx="2511159" cy="2511159"/>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5271ff"/>
          <w:sz w:val="36"/>
          <w:szCs w:val="36"/>
        </w:rPr>
        <w:t xml:space="preserve">4. Diet &amp; Mental Wellness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A balanced diet and mental wellness practices are crucial for long-term health. Below is a sample daily meal plan tailored to support fat loss and muscle gain:
</w:t>
      </w:r>
    </w:p>
    <w:p>
      <w:pPr>
        <w:spacing w:after="120" w:before="120" w:line="336" w:lineRule="auto"/>
        <w:ind w:firstLine="0" w:start="0"/>
        <w:jc w:val="start"/>
      </w:pPr>
      <w:r>
        <w:rPr>
          <w:rFonts w:ascii="Times New Roman Bold" w:hAnsi="Times New Roman Bold" w:cs="Times New Roman Bold" w:eastAsia="Times New Roman Bold"/>
          <w:b/>
          <w:bCs/>
          <w:color w:val="5271ff"/>
          <w:sz w:val="28"/>
          <w:szCs w:val="28"/>
        </w:rPr>
        <w:t xml:space="preserve">4.1 Daily Dietary Plan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Meal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Recommended Items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Breakfast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Oats or eggs, a glass of milk, fruits, or paneer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Lunch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2 chapatis, dal, green vegetables, curd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Snack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A handful of almonds/walnuts, fruit, or protein shake
</w:t>
            </w:r>
          </w:p>
        </w:tc>
      </w:tr>
      <w:tr>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Dinner
</w:t>
            </w:r>
          </w:p>
        </w:tc>
        <w:tc>
          <w:tcPr>
            <w:tcW w:w="4515" w:type="dxa"/>
            <w:tcMar>
              <w:top w:w="180"/>
              <w:start w:w="180"/>
              <w:bottom w:w="180"/>
              <w:end w:w="180"/>
            </w:tcMar>
          </w:tcPr>
          <w:p>
            <w:pPr>
              <w:spacing w:after="120" w:before="120" w:line="336" w:lineRule="auto"/>
              <w:ind w:firstLine="0" w:start="0"/>
              <w:jc w:val="start"/>
            </w:pPr>
            <w:r>
              <w:rPr>
                <w:rFonts w:ascii="Times New Roman" w:hAnsi="Times New Roman" w:cs="Times New Roman" w:eastAsia="Times New Roman"/>
                <w:color w:val="000000"/>
                <w:sz w:val="24"/>
                <w:szCs w:val="24"/>
              </w:rPr>
              <w:t xml:space="preserve">Rice or chapati with dal and lightly sautéed veggies
</w:t>
            </w:r>
          </w:p>
        </w:tc>
      </w:tr>
    </w:tbl>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This diet ensures I get a mix of protein, complex carbs, fiber, and healthy fats throughout the day.
</w:t>
      </w:r>
    </w:p>
    <w:p>
      <w:pPr>
        <w:spacing w:after="120" w:before="120" w:line="336" w:lineRule="auto"/>
        <w:ind w:firstLine="0" w:start="0"/>
        <w:jc w:val="start"/>
      </w:pPr>
      <w:r>
        <w:rPr>
          <w:rFonts w:ascii="Times New Roman Bold" w:hAnsi="Times New Roman Bold" w:cs="Times New Roman Bold" w:eastAsia="Times New Roman Bold"/>
          <w:b/>
          <w:bCs/>
          <w:color w:val="5271ff"/>
          <w:sz w:val="28"/>
          <w:szCs w:val="28"/>
        </w:rPr>
        <w:t xml:space="preserve">4.2 Mental Wellness Routine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To maintain emotional balance and mental clarity, I will follow these habits: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Practice 10 minutes of mindfulness or meditation daily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Sleep 7–8 hours every night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Journal thoughts or affirmations weekly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Reduce screen time before bed
</w:t>
      </w:r>
    </w:p>
    <w:p>
      <w:pPr>
        <w:numPr>
          <w:ilvl w:val="0"/>
          <w:numId w:val="2"/>
        </w:numPr>
        <w:spacing w:after="0" w:before="0" w:line="336" w:lineRule="auto"/>
        <w:jc w:val="start"/>
      </w:pPr>
      <w:r>
        <w:rPr>
          <w:rFonts w:ascii="Times New Roman" w:hAnsi="Times New Roman" w:cs="Times New Roman" w:eastAsia="Times New Roman"/>
          <w:color w:val="000000"/>
          <w:sz w:val="24"/>
          <w:szCs w:val="24"/>
        </w:rPr>
        <w:t xml:space="preserve">Practice daily gratitude and positive self-talk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Combining good nutrition with mental self-care will help me stay motivated and consistent.
</w:t>
      </w:r>
    </w:p>
    <w:p>
      <w:pPr>
        <w:spacing w:after="120" w:before="120"/>
        <w:jc w:val="center"/>
      </w:pPr>
      <w:r>
        <w:drawing>
          <wp:inline>
            <wp:extent cx="2456964" cy="2456964"/>
            <wp:docPr id="3" name="Drawing 3" descr="126c72a86721994401e2c66c24c868dc.jpg"/>
            <wp:cNvGraphicFramePr>
              <a:graphicFrameLocks noChangeAspect="true"/>
            </wp:cNvGraphicFramePr>
            <a:graphic>
              <a:graphicData uri="http://schemas.openxmlformats.org/drawingml/2006/picture">
                <pic:pic xmlns:pic="http://schemas.openxmlformats.org/drawingml/2006/picture">
                  <pic:nvPicPr>
                    <pic:cNvPr id="0" name="Picture 3" descr="126c72a86721994401e2c66c24c868dc.jpg"/>
                    <pic:cNvPicPr>
                      <a:picLocks noChangeAspect="true"/>
                    </pic:cNvPicPr>
                  </pic:nvPicPr>
                  <pic:blipFill>
                    <a:blip r:embed="rId7"/>
                    <a:srcRect l="0" t="0" r="0" b="0"/>
                    <a:stretch>
                      <a:fillRect/>
                    </a:stretch>
                  </pic:blipFill>
                  <pic:spPr>
                    <a:xfrm flipH="false" flipV="false">
                      <a:off x="0" y="0"/>
                      <a:ext cx="2456964" cy="2456964"/>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5271ff"/>
          <w:sz w:val="36"/>
          <w:szCs w:val="36"/>
        </w:rPr>
        <w:t xml:space="preserve">5. Monitoring and Progress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To stay aligned with my health goals, I will track my progress every 4 weeks. This includes monitoring physical changes, strength improvements, energy levels, and overall well-being. Adjustments will be made to my diet or fitness plan based on these observations.
</w:t>
      </w:r>
    </w:p>
    <w:p>
      <w:pPr>
        <w:spacing w:after="120" w:before="120" w:line="336" w:lineRule="auto"/>
        <w:ind w:firstLine="0" w:start="0"/>
        <w:jc w:val="start"/>
      </w:pPr>
      <w:r>
        <w:rPr>
          <w:rFonts w:ascii="Times New Roman Bold" w:hAnsi="Times New Roman Bold" w:cs="Times New Roman Bold" w:eastAsia="Times New Roman Bold"/>
          <w:b/>
          <w:bCs/>
          <w:color w:val="5271ff"/>
          <w:sz w:val="28"/>
          <w:szCs w:val="28"/>
        </w:rPr>
        <w:t xml:space="preserve">5.1 Weekly Progress Checklist
</w:t>
      </w:r>
    </w:p>
    <w:p>
      <w:pPr>
        <w:numPr>
          <w:ilvl w:val="0"/>
          <w:numId w:val="3"/>
        </w:numPr>
        <w:spacing w:after="0" w:before="0" w:line="336" w:lineRule="auto"/>
        <w:jc w:val="start"/>
      </w:pPr>
      <w:r>
        <w:rPr>
          <w:rFonts w:ascii="Times New Roman" w:hAnsi="Times New Roman" w:cs="Times New Roman" w:eastAsia="Times New Roman"/>
          <w:color w:val="000000"/>
          <w:sz w:val="24"/>
          <w:szCs w:val="24"/>
        </w:rPr>
        <w:t xml:space="preserve"> Completed all scheduled workouts
</w:t>
      </w:r>
    </w:p>
    <w:p>
      <w:pPr>
        <w:numPr>
          <w:ilvl w:val="0"/>
          <w:numId w:val="3"/>
        </w:numPr>
        <w:spacing w:after="0" w:before="0" w:line="336" w:lineRule="auto"/>
        <w:jc w:val="start"/>
      </w:pPr>
      <w:r>
        <w:rPr>
          <w:rFonts w:ascii="Times New Roman" w:hAnsi="Times New Roman" w:cs="Times New Roman" w:eastAsia="Times New Roman"/>
          <w:color w:val="000000"/>
          <w:sz w:val="24"/>
          <w:szCs w:val="24"/>
        </w:rPr>
        <w:t xml:space="preserve"> Met daily water intake goal (2.5–3L)
</w:t>
      </w:r>
    </w:p>
    <w:p>
      <w:pPr>
        <w:numPr>
          <w:ilvl w:val="0"/>
          <w:numId w:val="3"/>
        </w:numPr>
        <w:spacing w:after="0" w:before="0" w:line="336" w:lineRule="auto"/>
        <w:jc w:val="start"/>
      </w:pPr>
      <w:r>
        <w:rPr>
          <w:rFonts w:ascii="Times New Roman" w:hAnsi="Times New Roman" w:cs="Times New Roman" w:eastAsia="Times New Roman"/>
          <w:color w:val="000000"/>
          <w:sz w:val="24"/>
          <w:szCs w:val="24"/>
        </w:rPr>
        <w:t xml:space="preserve"> Followed the planned diet with healthy meals
</w:t>
      </w:r>
    </w:p>
    <w:p>
      <w:pPr>
        <w:numPr>
          <w:ilvl w:val="0"/>
          <w:numId w:val="3"/>
        </w:numPr>
        <w:spacing w:after="0" w:before="0" w:line="336" w:lineRule="auto"/>
        <w:jc w:val="start"/>
      </w:pPr>
      <w:r>
        <w:rPr>
          <w:rFonts w:ascii="Times New Roman" w:hAnsi="Times New Roman" w:cs="Times New Roman" w:eastAsia="Times New Roman"/>
          <w:color w:val="000000"/>
          <w:sz w:val="24"/>
          <w:szCs w:val="24"/>
        </w:rPr>
        <w:t xml:space="preserve"> Practiced mindfulness or mental wellness activity
</w:t>
      </w:r>
    </w:p>
    <w:p>
      <w:pPr>
        <w:numPr>
          <w:ilvl w:val="0"/>
          <w:numId w:val="3"/>
        </w:numPr>
        <w:spacing w:after="0" w:before="0" w:line="336" w:lineRule="auto"/>
        <w:jc w:val="start"/>
      </w:pPr>
      <w:r>
        <w:rPr>
          <w:rFonts w:ascii="Times New Roman" w:hAnsi="Times New Roman" w:cs="Times New Roman" w:eastAsia="Times New Roman"/>
          <w:color w:val="000000"/>
          <w:sz w:val="24"/>
          <w:szCs w:val="24"/>
        </w:rPr>
        <w:t xml:space="preserve"> Slept 7–8 hours each night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Regular self-assessment and small, consistent improvements will help me build lasting habits and achieve my fitness and wellness vision.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Motivational Quote </w:t>
        <w:br/>
      </w:r>
      <w:r>
        <w:rPr>
          <w:rFonts w:ascii="Times New Roman" w:hAnsi="Times New Roman" w:cs="Times New Roman" w:eastAsia="Times New Roman"/>
          <w:color w:val="000000"/>
          <w:sz w:val="24"/>
          <w:szCs w:val="24"/>
        </w:rPr>
        <w:t xml:space="preserve"> "Discipline is the bridge between goals and accomplishment." – Jim Rohn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w:panose1 w:val="020B0704020202020204"/>
    <w:charset w:characterSet="1"/>
    <w:embedBold r:id="rId3"/>
  </w:font>
  <w:font w:name="Arimo Bold Italics">
    <w:panose1 w:val="020B0704020202090204"/>
    <w:charset w:characterSet="1"/>
    <w:embedBoldItalic r:id="rId4"/>
  </w:font>
  <w:font w:name="Times New Roman Medium Italics">
    <w:panose1 w:val="02030502070405090303"/>
    <w:charset w:characterSet="1"/>
  </w:font>
  <w:font w:name="Times New Roman Semi-Bold Italics">
    <w:panose1 w:val="02030702070405090303"/>
    <w:charset w:characterSet="1"/>
  </w:font>
  <w:font w:name="Times New Roman Italics">
    <w:panose1 w:val="02030502070405090303"/>
    <w:charset w:characterSet="1"/>
  </w:font>
  <w:font w:name="Times New Roman Ultra-Bold">
    <w:panose1 w:val="02030902070405020303"/>
    <w:charset w:characterSet="1"/>
  </w:font>
  <w:font w:name="Times New Roman">
    <w:panose1 w:val="02030502070405020303"/>
    <w:charset w:characterSet="1"/>
  </w:font>
  <w:font w:name="Times New Roman Bold">
    <w:panose1 w:val="02030802070405020303"/>
    <w:charset w:characterSet="1"/>
  </w:font>
  <w:font w:name="Times New Roman Semi-Bold">
    <w:panose1 w:val="02030702070405020303"/>
    <w:charset w:characterSet="1"/>
  </w:font>
  <w:font w:name="Times New Roman Bold Italics">
    <w:panose1 w:val="02030802070405090303"/>
    <w:charset w:characterSet="1"/>
  </w:font>
  <w:font w:name="Times New Roman Medium">
    <w:panose1 w:val="02030502070405020303"/>
    <w:charset w:characterSet="1"/>
  </w:font>
  <w:font w:name="Canva Sans Medium Italics">
    <w:panose1 w:val="020B0603030501040103"/>
    <w:charset w:characterSet="1"/>
    <w:embedBoldItalic r:id="rId14"/>
  </w:font>
  <w:font w:name="Canva Sans Italics">
    <w:panose1 w:val="020B0503030501040103"/>
    <w:charset w:characterSet="1"/>
    <w:embedItalic r:id="rId15"/>
  </w:font>
  <w:font w:name="Canva Sans">
    <w:panose1 w:val="020B0503030501040103"/>
    <w:charset w:characterSet="1"/>
    <w:embedRegular r:id="rId16"/>
  </w:font>
  <w:font w:name="Canva Sans Bold">
    <w:panose1 w:val="020B0803030501040103"/>
    <w:charset w:characterSet="1"/>
    <w:embedBold r:id="rId17"/>
  </w:font>
  <w:font w:name="Canva Sans Bold Italics">
    <w:panose1 w:val="020B0803030501040103"/>
    <w:charset w:characterSet="1"/>
    <w:embedBoldItalic r:id="rId18"/>
  </w:font>
  <w:font w:name="Canva Sans Medium">
    <w:panose1 w:val="020B0603030501040103"/>
    <w:charset w:characterSet="1"/>
    <w:embedBold r:id="rId19"/>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jpeg" Type="http://schemas.openxmlformats.org/officeDocument/2006/relationships/image"/><Relationship Id="rId4" Target="numbering.xml" Type="http://schemas.openxmlformats.org/officeDocument/2006/relationships/numbering"/><Relationship Id="rId5" Target="media/image2.jpeg" Type="http://schemas.openxmlformats.org/officeDocument/2006/relationships/image"/><Relationship Id="rId6" Target="media/image3.jpeg" Type="http://schemas.openxmlformats.org/officeDocument/2006/relationships/image"/><Relationship Id="rId7" Target="media/image4.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2025-04-06T14:13:08Z</dcterms:created>
  <dc:creator>Apache POI</dc:creator>
</cp:coreProperties>
</file>