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EF" w:rsidRDefault="00DB15F5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Apuntadores</w:t>
      </w:r>
    </w:p>
    <w:p w:rsidR="00DB15F5" w:rsidRDefault="00DB15F5" w:rsidP="00DB15F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Definición: Un apuntador o puntero es una variable que almacena direcciones de memoria del mismo tipo del que fue declarado el apuntador</w:t>
      </w:r>
    </w:p>
    <w:p w:rsidR="00DB15F5" w:rsidRDefault="00DB15F5" w:rsidP="00DB15F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Declaracion</w:t>
      </w:r>
      <w:proofErr w:type="spellEnd"/>
      <w:r>
        <w:rPr>
          <w:rFonts w:ascii="Arial" w:hAnsi="Arial" w:cs="Arial"/>
          <w:sz w:val="28"/>
          <w:szCs w:val="28"/>
        </w:rPr>
        <w:t xml:space="preserve"> del apuntador:</w:t>
      </w:r>
    </w:p>
    <w:p w:rsidR="00DB15F5" w:rsidRDefault="00DB15F5" w:rsidP="00DB15F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a declaración la sintaxis es la siguiente:</w:t>
      </w:r>
    </w:p>
    <w:p w:rsidR="00DB15F5" w:rsidRDefault="00DB15F5" w:rsidP="00DB15F5">
      <w:pPr>
        <w:pStyle w:val="Prrafodelista"/>
        <w:ind w:left="14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Tipo_dato</w:t>
      </w:r>
      <w:proofErr w:type="spellEnd"/>
      <w:r>
        <w:rPr>
          <w:rFonts w:ascii="Arial" w:hAnsi="Arial" w:cs="Arial"/>
          <w:sz w:val="28"/>
          <w:szCs w:val="28"/>
        </w:rPr>
        <w:t xml:space="preserve">  *</w:t>
      </w:r>
      <w:proofErr w:type="spellStart"/>
      <w:r>
        <w:rPr>
          <w:rFonts w:ascii="Arial" w:hAnsi="Arial" w:cs="Arial"/>
          <w:sz w:val="28"/>
          <w:szCs w:val="28"/>
        </w:rPr>
        <w:t>Nombre_apuntador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DB15F5" w:rsidRDefault="00DB15F5" w:rsidP="00DB15F5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Ejemplo: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773"/>
        <w:gridCol w:w="3615"/>
      </w:tblGrid>
      <w:tr w:rsidR="00B340EF" w:rsidTr="00DB15F5">
        <w:tc>
          <w:tcPr>
            <w:tcW w:w="4414" w:type="dxa"/>
          </w:tcPr>
          <w:p w:rsidR="00DB15F5" w:rsidRPr="003316E3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 xml:space="preserve">  *pi; </w:t>
            </w:r>
          </w:p>
          <w:p w:rsidR="00DB15F5" w:rsidRPr="003316E3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 xml:space="preserve"> r=20</w:t>
            </w:r>
            <w:r w:rsidR="003316E3" w:rsidRPr="003316E3">
              <w:rPr>
                <w:rFonts w:ascii="Arial" w:hAnsi="Arial" w:cs="Arial"/>
                <w:sz w:val="28"/>
                <w:szCs w:val="28"/>
                <w:lang w:val="en-US"/>
              </w:rPr>
              <w:t>,k</w:t>
            </w:r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>;</w:t>
            </w:r>
          </w:p>
          <w:p w:rsidR="003316E3" w:rsidRDefault="00DB15F5" w:rsidP="003316E3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pi=&amp;r;</w:t>
            </w:r>
          </w:p>
          <w:p w:rsidR="003316E3" w:rsidRDefault="003316E3" w:rsidP="003316E3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16E3" w:rsidRDefault="003316E3" w:rsidP="003316E3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k=r; </w:t>
            </w:r>
          </w:p>
          <w:p w:rsidR="003316E3" w:rsidRPr="003316E3" w:rsidRDefault="003316E3" w:rsidP="003316E3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k=*pi;</w:t>
            </w:r>
          </w:p>
          <w:p w:rsidR="003316E3" w:rsidRPr="003316E3" w:rsidRDefault="003316E3" w:rsidP="003316E3"/>
        </w:tc>
        <w:tc>
          <w:tcPr>
            <w:tcW w:w="4414" w:type="dxa"/>
          </w:tcPr>
          <w:p w:rsidR="00DB15F5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Apuntador a entero</w:t>
            </w:r>
          </w:p>
          <w:p w:rsidR="00DB15F5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16E3" w:rsidRDefault="00E55C29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“&amp;”</w:t>
            </w:r>
            <w:r w:rsidR="003316E3">
              <w:rPr>
                <w:rFonts w:ascii="Arial" w:hAnsi="Arial" w:cs="Arial"/>
                <w:sz w:val="28"/>
                <w:szCs w:val="28"/>
              </w:rPr>
              <w:t xml:space="preserve"> se lee “Extrae dirección de…”</w:t>
            </w:r>
          </w:p>
          <w:p w:rsidR="00DB15F5" w:rsidRDefault="00E55C29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3316E3" w:rsidRDefault="003316E3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“*” significa “Extrae el contenido al que apunta…”</w:t>
            </w:r>
          </w:p>
        </w:tc>
      </w:tr>
      <w:tr w:rsidR="00B340EF" w:rsidTr="00DB15F5">
        <w:tc>
          <w:tcPr>
            <w:tcW w:w="4414" w:type="dxa"/>
          </w:tcPr>
          <w:p w:rsidR="00DB15F5" w:rsidRPr="003316E3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>float *pf;</w:t>
            </w:r>
          </w:p>
          <w:p w:rsidR="00DB15F5" w:rsidRPr="003316E3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>float f=51.20f</w:t>
            </w:r>
            <w:r w:rsidR="003316E3" w:rsidRPr="003316E3">
              <w:rPr>
                <w:rFonts w:ascii="Arial" w:hAnsi="Arial" w:cs="Arial"/>
                <w:sz w:val="28"/>
                <w:szCs w:val="28"/>
                <w:lang w:val="en-US"/>
              </w:rPr>
              <w:t>, t</w:t>
            </w:r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 xml:space="preserve">; </w:t>
            </w:r>
          </w:p>
          <w:p w:rsidR="00B340EF" w:rsidRDefault="00B340EF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pf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=&amp;f;</w:t>
            </w:r>
          </w:p>
          <w:p w:rsidR="003316E3" w:rsidRDefault="003316E3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16E3" w:rsidRDefault="003316E3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t=*</w:t>
            </w:r>
            <w:r w:rsidR="00AB201A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pf</w:t>
            </w:r>
            <w:r w:rsidR="00B13012">
              <w:rPr>
                <w:rFonts w:ascii="Arial" w:hAnsi="Arial" w:cs="Arial"/>
                <w:sz w:val="28"/>
                <w:szCs w:val="28"/>
              </w:rPr>
              <w:t>+2</w:t>
            </w:r>
            <w:r w:rsidR="00AB201A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>;</w:t>
            </w:r>
          </w:p>
        </w:tc>
        <w:tc>
          <w:tcPr>
            <w:tcW w:w="4414" w:type="dxa"/>
          </w:tcPr>
          <w:p w:rsidR="00DB15F5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Apuntador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</w:p>
        </w:tc>
      </w:tr>
      <w:tr w:rsidR="00B340EF" w:rsidTr="00DB15F5">
        <w:tc>
          <w:tcPr>
            <w:tcW w:w="4414" w:type="dxa"/>
          </w:tcPr>
          <w:p w:rsidR="00B340EF" w:rsidRDefault="00B340EF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*pc;</w:t>
            </w:r>
          </w:p>
          <w:p w:rsidR="00B340EF" w:rsidRDefault="00B340EF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texto[10]=”Hola”;</w:t>
            </w:r>
          </w:p>
          <w:p w:rsidR="00B340EF" w:rsidRDefault="00B340EF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pc=texto; == pc=&amp;texto[0]; </w:t>
            </w:r>
          </w:p>
          <w:p w:rsidR="00B13012" w:rsidRDefault="00B13012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pc+1</w:t>
            </w:r>
          </w:p>
        </w:tc>
        <w:tc>
          <w:tcPr>
            <w:tcW w:w="4414" w:type="dxa"/>
          </w:tcPr>
          <w:p w:rsidR="00B340EF" w:rsidRDefault="00B340EF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340EF" w:rsidTr="00DB15F5">
        <w:tc>
          <w:tcPr>
            <w:tcW w:w="4414" w:type="dxa"/>
          </w:tcPr>
          <w:p w:rsidR="00DB15F5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[3];</w:t>
            </w:r>
          </w:p>
          <w:p w:rsidR="00AB201A" w:rsidRDefault="00AB201A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4" w:type="dxa"/>
          </w:tcPr>
          <w:p w:rsidR="00DB15F5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Arreglo de 3 apuntadores a entero</w:t>
            </w:r>
          </w:p>
        </w:tc>
      </w:tr>
      <w:tr w:rsidR="00B340EF" w:rsidTr="00DB15F5">
        <w:tc>
          <w:tcPr>
            <w:tcW w:w="4414" w:type="dxa"/>
          </w:tcPr>
          <w:p w:rsidR="00DB15F5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(*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)[3];</w:t>
            </w:r>
          </w:p>
          <w:p w:rsidR="00B340EF" w:rsidRDefault="00B340EF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4" w:type="dxa"/>
          </w:tcPr>
          <w:p w:rsidR="00DB15F5" w:rsidRDefault="00DB15F5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Apuntador a arreglos de 3 enteros</w:t>
            </w:r>
          </w:p>
        </w:tc>
      </w:tr>
      <w:tr w:rsidR="00B340EF" w:rsidTr="00DB15F5">
        <w:tc>
          <w:tcPr>
            <w:tcW w:w="4414" w:type="dxa"/>
          </w:tcPr>
          <w:p w:rsidR="00B340EF" w:rsidRDefault="00B340EF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**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ppa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; </w:t>
            </w:r>
          </w:p>
        </w:tc>
        <w:tc>
          <w:tcPr>
            <w:tcW w:w="4414" w:type="dxa"/>
          </w:tcPr>
          <w:p w:rsidR="00B340EF" w:rsidRDefault="00B340EF" w:rsidP="00DB15F5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Apuntador a apuntador entero</w:t>
            </w:r>
          </w:p>
        </w:tc>
      </w:tr>
    </w:tbl>
    <w:p w:rsidR="00DB15F5" w:rsidRDefault="00DB15F5" w:rsidP="00DB15F5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E55C29" w:rsidRDefault="00E55C29" w:rsidP="00E55C29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Inicializacion</w:t>
      </w:r>
      <w:proofErr w:type="spellEnd"/>
      <w:r>
        <w:rPr>
          <w:rFonts w:ascii="Arial" w:hAnsi="Arial" w:cs="Arial"/>
          <w:sz w:val="28"/>
          <w:szCs w:val="28"/>
        </w:rPr>
        <w:t xml:space="preserve"> de apuntadores:</w:t>
      </w:r>
    </w:p>
    <w:p w:rsidR="00E55C29" w:rsidRDefault="00E55C29" w:rsidP="00E55C29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Apuntador = &amp;variable; En donde este “&amp;” significa “Extrae la dirección de…”</w:t>
      </w:r>
    </w:p>
    <w:p w:rsidR="00E55C29" w:rsidRDefault="00E55C29" w:rsidP="00E55C29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Ejemplo:</w:t>
      </w:r>
      <w:r w:rsidR="00B93A98">
        <w:rPr>
          <w:rFonts w:ascii="Arial" w:hAnsi="Arial" w:cs="Arial"/>
          <w:sz w:val="28"/>
          <w:szCs w:val="28"/>
        </w:rPr>
        <w:t xml:space="preserve"> Ver tabla anterior</w:t>
      </w:r>
    </w:p>
    <w:p w:rsidR="00B93A98" w:rsidRDefault="00B93A98" w:rsidP="00E55C29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B93A98" w:rsidRDefault="00B93A98" w:rsidP="00E55C29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B93A98" w:rsidRDefault="00B93A98" w:rsidP="00E55C29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B93A98" w:rsidRDefault="00B93A98" w:rsidP="00B93A98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Aritmetica</w:t>
      </w:r>
      <w:proofErr w:type="spellEnd"/>
      <w:r>
        <w:rPr>
          <w:rFonts w:ascii="Arial" w:hAnsi="Arial" w:cs="Arial"/>
          <w:sz w:val="28"/>
          <w:szCs w:val="28"/>
        </w:rPr>
        <w:t xml:space="preserve"> de apuntadores</w:t>
      </w:r>
    </w:p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 expresiones aritméticas en las </w:t>
      </w:r>
      <w:proofErr w:type="spellStart"/>
      <w:r>
        <w:rPr>
          <w:rFonts w:ascii="Arial" w:hAnsi="Arial" w:cs="Arial"/>
          <w:sz w:val="28"/>
          <w:szCs w:val="28"/>
        </w:rPr>
        <w:t>queparticipa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ena</w:t>
      </w:r>
      <w:proofErr w:type="spellEnd"/>
      <w:r>
        <w:rPr>
          <w:rFonts w:ascii="Arial" w:hAnsi="Arial" w:cs="Arial"/>
          <w:sz w:val="28"/>
          <w:szCs w:val="28"/>
        </w:rPr>
        <w:t xml:space="preserve"> variable del tipo de apuntador con un entero </w:t>
      </w:r>
      <w:proofErr w:type="gramStart"/>
      <w:r>
        <w:rPr>
          <w:rFonts w:ascii="Arial" w:hAnsi="Arial" w:cs="Arial"/>
          <w:sz w:val="28"/>
          <w:szCs w:val="28"/>
        </w:rPr>
        <w:t>produce</w:t>
      </w:r>
      <w:proofErr w:type="gramEnd"/>
      <w:r>
        <w:rPr>
          <w:rFonts w:ascii="Arial" w:hAnsi="Arial" w:cs="Arial"/>
          <w:sz w:val="28"/>
          <w:szCs w:val="28"/>
        </w:rPr>
        <w:t xml:space="preserve"> otra dirección de memoria</w:t>
      </w:r>
    </w:p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Ejemplo: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294"/>
        <w:gridCol w:w="5094"/>
      </w:tblGrid>
      <w:tr w:rsidR="00B93A98" w:rsidTr="00B93A98">
        <w:tc>
          <w:tcPr>
            <w:tcW w:w="2294" w:type="dxa"/>
          </w:tcPr>
          <w:p w:rsidR="00B93A98" w:rsidRPr="003316E3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 xml:space="preserve">  *pi; </w:t>
            </w:r>
          </w:p>
          <w:p w:rsidR="00B93A98" w:rsidRPr="003316E3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>int</w:t>
            </w:r>
            <w:proofErr w:type="spellEnd"/>
            <w:r w:rsidRPr="003316E3">
              <w:rPr>
                <w:rFonts w:ascii="Arial" w:hAnsi="Arial" w:cs="Arial"/>
                <w:sz w:val="28"/>
                <w:szCs w:val="28"/>
                <w:lang w:val="en-US"/>
              </w:rPr>
              <w:t xml:space="preserve"> r=20,k;</w:t>
            </w:r>
          </w:p>
          <w:p w:rsidR="00B93A98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pi=&amp;r;</w:t>
            </w:r>
          </w:p>
          <w:p w:rsidR="00B93A98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93A98" w:rsidRDefault="00B93A98" w:rsidP="00B93A9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 + 1;</w:t>
            </w:r>
          </w:p>
          <w:p w:rsidR="00B93A98" w:rsidRDefault="00B93A98" w:rsidP="00B93A9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93A98" w:rsidRDefault="00B93A98" w:rsidP="00B93A9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93A98" w:rsidRPr="003316E3" w:rsidRDefault="00B93A98" w:rsidP="00B93A98">
            <w:pPr>
              <w:pStyle w:val="Prrafodelista"/>
              <w:ind w:left="0"/>
            </w:pPr>
            <w:r>
              <w:rPr>
                <w:rFonts w:ascii="Arial" w:hAnsi="Arial" w:cs="Arial"/>
                <w:sz w:val="28"/>
                <w:szCs w:val="28"/>
              </w:rPr>
              <w:t>pi + 3;</w:t>
            </w:r>
          </w:p>
        </w:tc>
        <w:tc>
          <w:tcPr>
            <w:tcW w:w="5094" w:type="dxa"/>
          </w:tcPr>
          <w:p w:rsidR="00B93A98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Apuntador a entero</w:t>
            </w:r>
          </w:p>
          <w:p w:rsidR="00B93A98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93A98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“&amp;” se lee “Extrae dirección de…”</w:t>
            </w:r>
          </w:p>
          <w:p w:rsidR="00B93A98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93A98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 una dirección de memoria desplazada 4 bytes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B93A98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93A98" w:rsidRDefault="00B93A98" w:rsidP="009E7B88">
            <w:pPr>
              <w:pStyle w:val="Prrafodelista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 una dirección de memoria desplazada 4*3 bytes</w:t>
            </w:r>
          </w:p>
        </w:tc>
      </w:tr>
    </w:tbl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Paso de parámetros en llamados a funciones:</w:t>
      </w:r>
    </w:p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funciones cuando reciben parámetros, utilizan a los parámetros como mecanismos para proporcionar datos a la función para que realice su trabajo.</w:t>
      </w:r>
    </w:p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Existen dos formas de pasar parámetros a una función.</w:t>
      </w:r>
    </w:p>
    <w:p w:rsidR="00B93A98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B93A98" w:rsidRDefault="00B93A98" w:rsidP="00B93A98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Paso de parámetros por valor (se pasa una copia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)</w:t>
      </w:r>
    </w:p>
    <w:p w:rsidR="00B93A98" w:rsidRPr="00DB15F5" w:rsidRDefault="00B93A98" w:rsidP="00B93A98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sectPr w:rsidR="00B93A98" w:rsidRPr="00DB1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C0F40"/>
    <w:multiLevelType w:val="hybridMultilevel"/>
    <w:tmpl w:val="109A5C1C"/>
    <w:lvl w:ilvl="0" w:tplc="463A92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3451A9"/>
    <w:multiLevelType w:val="hybridMultilevel"/>
    <w:tmpl w:val="129653C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F5"/>
    <w:rsid w:val="00276905"/>
    <w:rsid w:val="003316E3"/>
    <w:rsid w:val="009B548F"/>
    <w:rsid w:val="00AB201A"/>
    <w:rsid w:val="00B13012"/>
    <w:rsid w:val="00B340EF"/>
    <w:rsid w:val="00B93A98"/>
    <w:rsid w:val="00CA636B"/>
    <w:rsid w:val="00DB15F5"/>
    <w:rsid w:val="00E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4EB64-AA4C-4AD4-B445-6F4542BF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5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3</cp:revision>
  <dcterms:created xsi:type="dcterms:W3CDTF">2017-10-16T15:25:00Z</dcterms:created>
  <dcterms:modified xsi:type="dcterms:W3CDTF">2017-10-18T16:29:00Z</dcterms:modified>
</cp:coreProperties>
</file>