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C5CE1" w14:textId="264409B3" w:rsidR="00726B13" w:rsidRPr="007E2570" w:rsidRDefault="00000000">
      <w:pPr>
        <w:spacing w:line="480" w:lineRule="auto"/>
        <w:jc w:val="center"/>
        <w:rPr>
          <w:rFonts w:ascii="Times New Roman" w:eastAsia="Times New Roman" w:hAnsi="Times New Roman" w:cs="Times New Roman"/>
          <w:sz w:val="24"/>
          <w:szCs w:val="24"/>
        </w:rPr>
      </w:pPr>
      <w:r w:rsidRPr="007E2570">
        <w:rPr>
          <w:rFonts w:ascii="Times New Roman" w:eastAsia="Times New Roman" w:hAnsi="Times New Roman" w:cs="Times New Roman"/>
          <w:sz w:val="24"/>
          <w:szCs w:val="24"/>
        </w:rPr>
        <w:t>Descriptive Abstracts of</w:t>
      </w:r>
      <w:r w:rsidR="00D8770A" w:rsidRPr="007E2570">
        <w:rPr>
          <w:rFonts w:ascii="Times New Roman" w:eastAsia="Times New Roman" w:hAnsi="Times New Roman" w:cs="Times New Roman"/>
          <w:sz w:val="24"/>
          <w:szCs w:val="24"/>
        </w:rPr>
        <w:t xml:space="preserve"> occurring Wildfire Crisis</w:t>
      </w:r>
    </w:p>
    <w:p w14:paraId="0BAC5CE2" w14:textId="77777777" w:rsidR="00726B13" w:rsidRDefault="00726B13">
      <w:pPr>
        <w:spacing w:line="480" w:lineRule="auto"/>
        <w:jc w:val="center"/>
        <w:rPr>
          <w:rFonts w:ascii="Times New Roman" w:eastAsia="Times New Roman" w:hAnsi="Times New Roman" w:cs="Times New Roman"/>
          <w:sz w:val="24"/>
          <w:szCs w:val="24"/>
        </w:rPr>
      </w:pPr>
    </w:p>
    <w:p w14:paraId="0BAC5CE3" w14:textId="77777777" w:rsidR="00726B13" w:rsidRDefault="00726B13">
      <w:pPr>
        <w:spacing w:line="480" w:lineRule="auto"/>
        <w:jc w:val="center"/>
        <w:rPr>
          <w:rFonts w:ascii="Times New Roman" w:eastAsia="Times New Roman" w:hAnsi="Times New Roman" w:cs="Times New Roman"/>
          <w:sz w:val="24"/>
          <w:szCs w:val="24"/>
        </w:rPr>
      </w:pPr>
    </w:p>
    <w:p w14:paraId="0BAC5CE4" w14:textId="77777777" w:rsidR="00726B13" w:rsidRDefault="00726B13">
      <w:pPr>
        <w:tabs>
          <w:tab w:val="left" w:pos="5304"/>
        </w:tabs>
        <w:spacing w:line="480" w:lineRule="auto"/>
        <w:jc w:val="center"/>
        <w:rPr>
          <w:rFonts w:ascii="Times New Roman" w:eastAsia="Times New Roman" w:hAnsi="Times New Roman" w:cs="Times New Roman"/>
          <w:sz w:val="24"/>
          <w:szCs w:val="24"/>
        </w:rPr>
      </w:pPr>
    </w:p>
    <w:p w14:paraId="0BAC5CE5" w14:textId="77777777" w:rsidR="00726B13" w:rsidRDefault="00726B13">
      <w:pPr>
        <w:spacing w:line="480" w:lineRule="auto"/>
        <w:rPr>
          <w:rFonts w:ascii="Times New Roman" w:eastAsia="Times New Roman" w:hAnsi="Times New Roman" w:cs="Times New Roman"/>
          <w:sz w:val="24"/>
          <w:szCs w:val="24"/>
        </w:rPr>
      </w:pPr>
    </w:p>
    <w:p w14:paraId="0BAC5CE6" w14:textId="77777777" w:rsidR="00726B13" w:rsidRDefault="00726B13">
      <w:pPr>
        <w:spacing w:line="480" w:lineRule="auto"/>
        <w:jc w:val="center"/>
        <w:rPr>
          <w:rFonts w:ascii="Times New Roman" w:eastAsia="Times New Roman" w:hAnsi="Times New Roman" w:cs="Times New Roman"/>
          <w:sz w:val="24"/>
          <w:szCs w:val="24"/>
        </w:rPr>
      </w:pPr>
    </w:p>
    <w:p w14:paraId="0BAC5CE7" w14:textId="77777777" w:rsidR="00726B13" w:rsidRDefault="00726B13">
      <w:pPr>
        <w:spacing w:line="480" w:lineRule="auto"/>
        <w:jc w:val="center"/>
        <w:rPr>
          <w:rFonts w:ascii="Times New Roman" w:eastAsia="Times New Roman" w:hAnsi="Times New Roman" w:cs="Times New Roman"/>
          <w:sz w:val="24"/>
          <w:szCs w:val="24"/>
        </w:rPr>
      </w:pPr>
    </w:p>
    <w:p w14:paraId="0BAC5CE8" w14:textId="77777777" w:rsidR="00726B13" w:rsidRDefault="00726B13">
      <w:pPr>
        <w:spacing w:line="480" w:lineRule="auto"/>
        <w:jc w:val="center"/>
        <w:rPr>
          <w:rFonts w:ascii="Times New Roman" w:eastAsia="Times New Roman" w:hAnsi="Times New Roman" w:cs="Times New Roman"/>
          <w:sz w:val="24"/>
          <w:szCs w:val="24"/>
        </w:rPr>
      </w:pPr>
    </w:p>
    <w:p w14:paraId="0BAC5CE9" w14:textId="77777777" w:rsidR="00726B13" w:rsidRDefault="00726B13">
      <w:pPr>
        <w:spacing w:line="480" w:lineRule="auto"/>
        <w:jc w:val="center"/>
        <w:rPr>
          <w:rFonts w:ascii="Times New Roman" w:eastAsia="Times New Roman" w:hAnsi="Times New Roman" w:cs="Times New Roman"/>
          <w:sz w:val="24"/>
          <w:szCs w:val="24"/>
        </w:rPr>
      </w:pPr>
    </w:p>
    <w:p w14:paraId="0BAC5CEA" w14:textId="77777777" w:rsidR="00726B13" w:rsidRDefault="00726B13">
      <w:pPr>
        <w:spacing w:line="480" w:lineRule="auto"/>
        <w:jc w:val="center"/>
        <w:rPr>
          <w:rFonts w:ascii="Times New Roman" w:eastAsia="Times New Roman" w:hAnsi="Times New Roman" w:cs="Times New Roman"/>
          <w:sz w:val="24"/>
          <w:szCs w:val="24"/>
        </w:rPr>
      </w:pPr>
    </w:p>
    <w:p w14:paraId="0BAC5CEB" w14:textId="77777777" w:rsidR="00726B1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14:paraId="0BAC5CEC" w14:textId="60D6B550" w:rsidR="00726B13" w:rsidRDefault="00064B6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Daniel Lam 40248073</w:t>
      </w:r>
    </w:p>
    <w:p w14:paraId="0BAC5CED" w14:textId="77777777" w:rsidR="00726B13" w:rsidRDefault="00726B13">
      <w:pPr>
        <w:spacing w:line="480" w:lineRule="auto"/>
        <w:jc w:val="center"/>
        <w:rPr>
          <w:rFonts w:ascii="Times New Roman" w:eastAsia="Times New Roman" w:hAnsi="Times New Roman" w:cs="Times New Roman"/>
          <w:sz w:val="24"/>
          <w:szCs w:val="24"/>
        </w:rPr>
      </w:pPr>
    </w:p>
    <w:p w14:paraId="0BAC5CEE" w14:textId="77777777" w:rsidR="00726B13" w:rsidRDefault="00726B13">
      <w:pPr>
        <w:spacing w:line="480" w:lineRule="auto"/>
        <w:jc w:val="center"/>
        <w:rPr>
          <w:rFonts w:ascii="Times New Roman" w:eastAsia="Times New Roman" w:hAnsi="Times New Roman" w:cs="Times New Roman"/>
          <w:sz w:val="24"/>
          <w:szCs w:val="24"/>
        </w:rPr>
      </w:pPr>
    </w:p>
    <w:p w14:paraId="0BAC5CEF" w14:textId="77777777" w:rsidR="00726B13" w:rsidRDefault="00726B13">
      <w:pPr>
        <w:spacing w:line="480" w:lineRule="auto"/>
        <w:jc w:val="center"/>
        <w:rPr>
          <w:rFonts w:ascii="Times New Roman" w:eastAsia="Times New Roman" w:hAnsi="Times New Roman" w:cs="Times New Roman"/>
          <w:sz w:val="24"/>
          <w:szCs w:val="24"/>
        </w:rPr>
      </w:pPr>
    </w:p>
    <w:p w14:paraId="0BAC5CF0" w14:textId="77777777" w:rsidR="00726B13" w:rsidRDefault="00726B13">
      <w:pPr>
        <w:spacing w:line="480" w:lineRule="auto"/>
        <w:jc w:val="center"/>
        <w:rPr>
          <w:rFonts w:ascii="Times New Roman" w:eastAsia="Times New Roman" w:hAnsi="Times New Roman" w:cs="Times New Roman"/>
          <w:sz w:val="24"/>
          <w:szCs w:val="24"/>
        </w:rPr>
      </w:pPr>
    </w:p>
    <w:p w14:paraId="0BAC5CF1" w14:textId="77777777" w:rsidR="00726B13" w:rsidRDefault="00726B13">
      <w:pPr>
        <w:spacing w:line="480" w:lineRule="auto"/>
        <w:jc w:val="center"/>
        <w:rPr>
          <w:rFonts w:ascii="Times New Roman" w:eastAsia="Times New Roman" w:hAnsi="Times New Roman" w:cs="Times New Roman"/>
          <w:sz w:val="24"/>
          <w:szCs w:val="24"/>
        </w:rPr>
      </w:pPr>
    </w:p>
    <w:p w14:paraId="0BAC5CF2" w14:textId="77777777" w:rsidR="00726B13" w:rsidRDefault="00726B13">
      <w:pPr>
        <w:spacing w:line="480" w:lineRule="auto"/>
        <w:jc w:val="center"/>
        <w:rPr>
          <w:rFonts w:ascii="Times New Roman" w:eastAsia="Times New Roman" w:hAnsi="Times New Roman" w:cs="Times New Roman"/>
          <w:sz w:val="24"/>
          <w:szCs w:val="24"/>
        </w:rPr>
      </w:pPr>
    </w:p>
    <w:p w14:paraId="0BAC5CF3" w14:textId="77777777" w:rsidR="00726B13" w:rsidRDefault="00726B13">
      <w:pPr>
        <w:spacing w:line="480" w:lineRule="auto"/>
        <w:jc w:val="center"/>
        <w:rPr>
          <w:rFonts w:ascii="Times New Roman" w:eastAsia="Times New Roman" w:hAnsi="Times New Roman" w:cs="Times New Roman"/>
          <w:sz w:val="24"/>
          <w:szCs w:val="24"/>
        </w:rPr>
      </w:pPr>
    </w:p>
    <w:p w14:paraId="0BAC5CF4" w14:textId="77777777" w:rsidR="00726B13" w:rsidRDefault="00726B13">
      <w:pPr>
        <w:spacing w:line="480" w:lineRule="auto"/>
        <w:jc w:val="center"/>
        <w:rPr>
          <w:rFonts w:ascii="Times New Roman" w:eastAsia="Times New Roman" w:hAnsi="Times New Roman" w:cs="Times New Roman"/>
          <w:sz w:val="24"/>
          <w:szCs w:val="24"/>
        </w:rPr>
      </w:pPr>
    </w:p>
    <w:p w14:paraId="0BAC5CF5" w14:textId="77777777" w:rsidR="00726B13" w:rsidRDefault="00726B13">
      <w:pPr>
        <w:spacing w:line="480" w:lineRule="auto"/>
        <w:jc w:val="center"/>
        <w:rPr>
          <w:rFonts w:ascii="Times New Roman" w:eastAsia="Times New Roman" w:hAnsi="Times New Roman" w:cs="Times New Roman"/>
          <w:sz w:val="24"/>
          <w:szCs w:val="24"/>
        </w:rPr>
      </w:pPr>
    </w:p>
    <w:p w14:paraId="0BAC5CF6" w14:textId="77777777" w:rsidR="00726B13" w:rsidRDefault="00726B13">
      <w:pPr>
        <w:spacing w:line="480" w:lineRule="auto"/>
        <w:jc w:val="center"/>
        <w:rPr>
          <w:rFonts w:ascii="Times New Roman" w:eastAsia="Times New Roman" w:hAnsi="Times New Roman" w:cs="Times New Roman"/>
          <w:sz w:val="24"/>
          <w:szCs w:val="24"/>
        </w:rPr>
      </w:pPr>
    </w:p>
    <w:p w14:paraId="0BAC5CF7" w14:textId="77777777" w:rsidR="00726B1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report submitted in partial fulfilment of the requirements of ENCS 282</w:t>
      </w:r>
    </w:p>
    <w:p w14:paraId="0BAC5CF8" w14:textId="77777777" w:rsidR="00726B1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Concordia University</w:t>
      </w:r>
    </w:p>
    <w:p w14:paraId="0BAC5CF9" w14:textId="69FE78A2" w:rsidR="00726B13" w:rsidRDefault="007D5C1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July 31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2023</w:t>
      </w:r>
      <w:r>
        <w:br w:type="page"/>
      </w:r>
    </w:p>
    <w:p w14:paraId="0BAC5CFA" w14:textId="77777777" w:rsidR="00726B13" w:rsidRDefault="00000000">
      <w:pPr>
        <w:pStyle w:val="Heading1"/>
      </w:pPr>
      <w:bookmarkStart w:id="0" w:name="_cdmoxituhx0g" w:colFirst="0" w:colLast="0"/>
      <w:bookmarkEnd w:id="0"/>
      <w:r>
        <w:lastRenderedPageBreak/>
        <w:t>Article 1</w:t>
      </w:r>
    </w:p>
    <w:p w14:paraId="0CA6381C" w14:textId="2FED604E" w:rsidR="003504ED" w:rsidRDefault="003504ED" w:rsidP="000B47A4">
      <w:pPr>
        <w:spacing w:line="480" w:lineRule="auto"/>
        <w:jc w:val="center"/>
        <w:rPr>
          <w:rFonts w:ascii="Times New Roman" w:eastAsia="Times New Roman" w:hAnsi="Times New Roman" w:cs="Times New Roman"/>
          <w:sz w:val="24"/>
          <w:szCs w:val="24"/>
        </w:rPr>
      </w:pPr>
      <w:r w:rsidRPr="003504ED">
        <w:rPr>
          <w:rFonts w:ascii="Times New Roman" w:eastAsia="Times New Roman" w:hAnsi="Times New Roman" w:cs="Times New Roman"/>
          <w:sz w:val="24"/>
          <w:szCs w:val="24"/>
        </w:rPr>
        <w:t xml:space="preserve">A GIS based operational system for wildland fire crisis management I. Mathematical modelling and </w:t>
      </w:r>
      <w:proofErr w:type="gramStart"/>
      <w:r w:rsidRPr="003504ED">
        <w:rPr>
          <w:rFonts w:ascii="Times New Roman" w:eastAsia="Times New Roman" w:hAnsi="Times New Roman" w:cs="Times New Roman"/>
          <w:sz w:val="24"/>
          <w:szCs w:val="24"/>
        </w:rPr>
        <w:t>simulation</w:t>
      </w:r>
      <w:proofErr w:type="gramEnd"/>
    </w:p>
    <w:p w14:paraId="23F71AA6" w14:textId="6342BB2D" w:rsidR="00647D48" w:rsidRDefault="00AA1366" w:rsidP="00647D4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introduction of the document describes</w:t>
      </w:r>
      <w:r w:rsidR="00413363">
        <w:rPr>
          <w:rFonts w:ascii="Times New Roman" w:eastAsia="Times New Roman" w:hAnsi="Times New Roman" w:cs="Times New Roman"/>
          <w:sz w:val="24"/>
          <w:szCs w:val="24"/>
        </w:rPr>
        <w:t xml:space="preserve"> how forest fires are one of the most important environmental crisis incidents </w:t>
      </w:r>
      <w:r w:rsidR="005D0A17">
        <w:rPr>
          <w:rFonts w:ascii="Times New Roman" w:eastAsia="Times New Roman" w:hAnsi="Times New Roman" w:cs="Times New Roman"/>
          <w:sz w:val="24"/>
          <w:szCs w:val="24"/>
        </w:rPr>
        <w:t>along with a brief overview of the mathematical nomenclature used in the article. It further emphasizes on the use of</w:t>
      </w:r>
      <w:r w:rsidR="00CB2FF8">
        <w:rPr>
          <w:rFonts w:ascii="Times New Roman" w:eastAsia="Times New Roman" w:hAnsi="Times New Roman" w:cs="Times New Roman"/>
          <w:sz w:val="24"/>
          <w:szCs w:val="24"/>
        </w:rPr>
        <w:t xml:space="preserve"> modelling </w:t>
      </w:r>
      <w:r w:rsidR="007258D6">
        <w:rPr>
          <w:rFonts w:ascii="Times New Roman" w:eastAsia="Times New Roman" w:hAnsi="Times New Roman" w:cs="Times New Roman"/>
          <w:sz w:val="24"/>
          <w:szCs w:val="24"/>
        </w:rPr>
        <w:t xml:space="preserve">simulation </w:t>
      </w:r>
      <w:r w:rsidR="00CB2FF8">
        <w:rPr>
          <w:rFonts w:ascii="Times New Roman" w:eastAsia="Times New Roman" w:hAnsi="Times New Roman" w:cs="Times New Roman"/>
          <w:sz w:val="24"/>
          <w:szCs w:val="24"/>
        </w:rPr>
        <w:t xml:space="preserve">systems </w:t>
      </w:r>
      <w:r w:rsidR="00F67832">
        <w:rPr>
          <w:rFonts w:ascii="Times New Roman" w:eastAsia="Times New Roman" w:hAnsi="Times New Roman" w:cs="Times New Roman"/>
          <w:sz w:val="24"/>
          <w:szCs w:val="24"/>
        </w:rPr>
        <w:t xml:space="preserve">and resource quantifying tools </w:t>
      </w:r>
      <w:r w:rsidR="00CB2FF8">
        <w:rPr>
          <w:rFonts w:ascii="Times New Roman" w:eastAsia="Times New Roman" w:hAnsi="Times New Roman" w:cs="Times New Roman"/>
          <w:sz w:val="24"/>
          <w:szCs w:val="24"/>
        </w:rPr>
        <w:t xml:space="preserve">to </w:t>
      </w:r>
      <w:r w:rsidR="007258D6">
        <w:rPr>
          <w:rFonts w:ascii="Times New Roman" w:eastAsia="Times New Roman" w:hAnsi="Times New Roman" w:cs="Times New Roman"/>
          <w:sz w:val="24"/>
          <w:szCs w:val="24"/>
        </w:rPr>
        <w:t xml:space="preserve">estimate the fire spread during the incident and thus, better manage the available resources during the crisis. </w:t>
      </w:r>
      <w:r w:rsidR="00F84C88">
        <w:rPr>
          <w:rFonts w:ascii="Times New Roman" w:eastAsia="Times New Roman" w:hAnsi="Times New Roman" w:cs="Times New Roman"/>
          <w:sz w:val="24"/>
          <w:szCs w:val="24"/>
        </w:rPr>
        <w:t xml:space="preserve">Furthermore, the article describes how </w:t>
      </w:r>
      <w:r w:rsidR="009F0520">
        <w:rPr>
          <w:rFonts w:ascii="Times New Roman" w:eastAsia="Times New Roman" w:hAnsi="Times New Roman" w:cs="Times New Roman"/>
          <w:sz w:val="24"/>
          <w:szCs w:val="24"/>
        </w:rPr>
        <w:t xml:space="preserve">mathematical models such as the curve </w:t>
      </w:r>
      <w:r w:rsidR="00062A1B">
        <w:rPr>
          <w:rFonts w:ascii="Times New Roman" w:eastAsia="Times New Roman" w:hAnsi="Times New Roman" w:cs="Times New Roman"/>
          <w:sz w:val="24"/>
          <w:szCs w:val="24"/>
        </w:rPr>
        <w:t xml:space="preserve">expansion models are used to trace the progress of wildland fire perimeters </w:t>
      </w:r>
      <w:r w:rsidR="000E719E">
        <w:rPr>
          <w:rFonts w:ascii="Times New Roman" w:eastAsia="Times New Roman" w:hAnsi="Times New Roman" w:cs="Times New Roman"/>
          <w:sz w:val="24"/>
          <w:szCs w:val="24"/>
        </w:rPr>
        <w:t>for flatland</w:t>
      </w:r>
      <w:r w:rsidR="00EE1311">
        <w:rPr>
          <w:rFonts w:ascii="Times New Roman" w:eastAsia="Times New Roman" w:hAnsi="Times New Roman" w:cs="Times New Roman"/>
          <w:sz w:val="24"/>
          <w:szCs w:val="24"/>
        </w:rPr>
        <w:t xml:space="preserve"> </w:t>
      </w:r>
      <w:r w:rsidR="00CB791F">
        <w:rPr>
          <w:rFonts w:ascii="Times New Roman" w:eastAsia="Times New Roman" w:hAnsi="Times New Roman" w:cs="Times New Roman"/>
          <w:sz w:val="24"/>
          <w:szCs w:val="24"/>
        </w:rPr>
        <w:t>terrain,</w:t>
      </w:r>
      <w:r w:rsidR="000E719E">
        <w:rPr>
          <w:rFonts w:ascii="Times New Roman" w:eastAsia="Times New Roman" w:hAnsi="Times New Roman" w:cs="Times New Roman"/>
          <w:sz w:val="24"/>
          <w:szCs w:val="24"/>
        </w:rPr>
        <w:t xml:space="preserve"> </w:t>
      </w:r>
      <w:r w:rsidR="00691BB7">
        <w:rPr>
          <w:rFonts w:ascii="Times New Roman" w:eastAsia="Times New Roman" w:hAnsi="Times New Roman" w:cs="Times New Roman"/>
          <w:sz w:val="24"/>
          <w:szCs w:val="24"/>
        </w:rPr>
        <w:t>however,</w:t>
      </w:r>
      <w:r w:rsidR="000E719E">
        <w:rPr>
          <w:rFonts w:ascii="Times New Roman" w:eastAsia="Times New Roman" w:hAnsi="Times New Roman" w:cs="Times New Roman"/>
          <w:sz w:val="24"/>
          <w:szCs w:val="24"/>
        </w:rPr>
        <w:t xml:space="preserve"> struggles against more complicated topography </w:t>
      </w:r>
      <w:r w:rsidR="00C92491">
        <w:rPr>
          <w:rFonts w:ascii="Times New Roman" w:eastAsia="Times New Roman" w:hAnsi="Times New Roman" w:cs="Times New Roman"/>
          <w:sz w:val="24"/>
          <w:szCs w:val="24"/>
        </w:rPr>
        <w:t xml:space="preserve">due to </w:t>
      </w:r>
      <w:r w:rsidR="006E3023">
        <w:rPr>
          <w:rFonts w:ascii="Times New Roman" w:eastAsia="Times New Roman" w:hAnsi="Times New Roman" w:cs="Times New Roman"/>
          <w:sz w:val="24"/>
          <w:szCs w:val="24"/>
        </w:rPr>
        <w:t xml:space="preserve">the unpredictability of wildfire propagation of slopped terrain. </w:t>
      </w:r>
      <w:r w:rsidR="00490648">
        <w:rPr>
          <w:rFonts w:ascii="Times New Roman" w:eastAsia="Times New Roman" w:hAnsi="Times New Roman" w:cs="Times New Roman"/>
          <w:sz w:val="24"/>
          <w:szCs w:val="24"/>
        </w:rPr>
        <w:t>The article then further proceeds with the use of digital elevation models for large-scale terrain elevation and the functionality of these models. Section 3</w:t>
      </w:r>
      <w:r w:rsidR="008826C6">
        <w:rPr>
          <w:rFonts w:ascii="Times New Roman" w:eastAsia="Times New Roman" w:hAnsi="Times New Roman" w:cs="Times New Roman"/>
          <w:sz w:val="24"/>
          <w:szCs w:val="24"/>
        </w:rPr>
        <w:t xml:space="preserve"> introduces the usage of artificial intelligence modelling tools namely </w:t>
      </w:r>
      <w:r w:rsidR="00614759">
        <w:rPr>
          <w:rFonts w:ascii="Times New Roman" w:eastAsia="Times New Roman" w:hAnsi="Times New Roman" w:cs="Times New Roman"/>
          <w:sz w:val="24"/>
          <w:szCs w:val="24"/>
        </w:rPr>
        <w:t xml:space="preserve">neural networks and fuzzy logic modelling architectures to increase the speed of the simulations. </w:t>
      </w:r>
      <w:r w:rsidR="0003458A">
        <w:rPr>
          <w:rFonts w:ascii="Times New Roman" w:eastAsia="Times New Roman" w:hAnsi="Times New Roman" w:cs="Times New Roman"/>
          <w:sz w:val="24"/>
          <w:szCs w:val="24"/>
        </w:rPr>
        <w:t>Section 4 goes further in depth in the use of neural networks</w:t>
      </w:r>
      <w:r w:rsidR="00D93A6E">
        <w:rPr>
          <w:rFonts w:ascii="Times New Roman" w:eastAsia="Times New Roman" w:hAnsi="Times New Roman" w:cs="Times New Roman"/>
          <w:sz w:val="24"/>
          <w:szCs w:val="24"/>
        </w:rPr>
        <w:t>, its terminology and how the AI learns progressively to improve accuracy.</w:t>
      </w:r>
      <w:r w:rsidR="00D40F84">
        <w:rPr>
          <w:rFonts w:ascii="Times New Roman" w:eastAsia="Times New Roman" w:hAnsi="Times New Roman" w:cs="Times New Roman"/>
          <w:sz w:val="24"/>
          <w:szCs w:val="24"/>
        </w:rPr>
        <w:t xml:space="preserve"> Finally, section 5 concludes the article by </w:t>
      </w:r>
      <w:r w:rsidR="0060510D">
        <w:rPr>
          <w:rFonts w:ascii="Times New Roman" w:eastAsia="Times New Roman" w:hAnsi="Times New Roman" w:cs="Times New Roman"/>
          <w:sz w:val="24"/>
          <w:szCs w:val="24"/>
        </w:rPr>
        <w:t>summarizing the many solutions to the wildfire crisis and how such simulation tools may continue to further progress and evolve in the future.</w:t>
      </w:r>
      <w:r w:rsidR="00647D48">
        <w:rPr>
          <w:rFonts w:ascii="Times New Roman" w:eastAsia="Times New Roman" w:hAnsi="Times New Roman" w:cs="Times New Roman"/>
          <w:sz w:val="24"/>
          <w:szCs w:val="24"/>
        </w:rPr>
        <w:t xml:space="preserve"> T</w:t>
      </w:r>
      <w:r w:rsidR="00647D48">
        <w:rPr>
          <w:rFonts w:ascii="Times New Roman" w:eastAsia="Times New Roman" w:hAnsi="Times New Roman" w:cs="Times New Roman"/>
          <w:sz w:val="24"/>
          <w:szCs w:val="24"/>
        </w:rPr>
        <w:t>he last page provides the references and sources used in the document.</w:t>
      </w:r>
    </w:p>
    <w:p w14:paraId="2A3F36AB" w14:textId="59C61BCF" w:rsidR="00AA1366" w:rsidRDefault="00AA1366" w:rsidP="0060510D">
      <w:pPr>
        <w:spacing w:line="480" w:lineRule="auto"/>
        <w:jc w:val="both"/>
        <w:rPr>
          <w:rFonts w:ascii="Times New Roman" w:eastAsia="Times New Roman" w:hAnsi="Times New Roman" w:cs="Times New Roman"/>
          <w:sz w:val="24"/>
          <w:szCs w:val="24"/>
        </w:rPr>
      </w:pPr>
    </w:p>
    <w:p w14:paraId="4B652F49" w14:textId="77777777" w:rsidR="00AA1366" w:rsidRDefault="00AA1366" w:rsidP="000B47A4">
      <w:pPr>
        <w:spacing w:line="480" w:lineRule="auto"/>
        <w:jc w:val="center"/>
        <w:rPr>
          <w:rFonts w:ascii="Times New Roman" w:eastAsia="Times New Roman" w:hAnsi="Times New Roman" w:cs="Times New Roman"/>
          <w:sz w:val="24"/>
          <w:szCs w:val="24"/>
        </w:rPr>
      </w:pPr>
    </w:p>
    <w:p w14:paraId="0BAC5CFD" w14:textId="77777777" w:rsidR="00726B13" w:rsidRDefault="00000000">
      <w:pPr>
        <w:spacing w:line="480" w:lineRule="auto"/>
        <w:rPr>
          <w:rFonts w:ascii="Times New Roman" w:eastAsia="Times New Roman" w:hAnsi="Times New Roman" w:cs="Times New Roman"/>
          <w:sz w:val="24"/>
          <w:szCs w:val="24"/>
        </w:rPr>
      </w:pPr>
      <w:r>
        <w:br w:type="page"/>
      </w:r>
    </w:p>
    <w:p w14:paraId="0BAC5CFE" w14:textId="77777777" w:rsidR="00726B13" w:rsidRDefault="00000000">
      <w:pPr>
        <w:pStyle w:val="Heading1"/>
      </w:pPr>
      <w:bookmarkStart w:id="1" w:name="_q8i9fjqyhpgp" w:colFirst="0" w:colLast="0"/>
      <w:bookmarkEnd w:id="1"/>
      <w:r>
        <w:lastRenderedPageBreak/>
        <w:t>Article 2</w:t>
      </w:r>
    </w:p>
    <w:p w14:paraId="0BAC5CFF" w14:textId="340AC3D0" w:rsidR="00726B13" w:rsidRDefault="004220B6" w:rsidP="004220B6">
      <w:pPr>
        <w:spacing w:line="480" w:lineRule="auto"/>
        <w:jc w:val="center"/>
        <w:rPr>
          <w:rFonts w:ascii="Times New Roman" w:eastAsia="Times New Roman" w:hAnsi="Times New Roman" w:cs="Times New Roman"/>
          <w:sz w:val="24"/>
          <w:szCs w:val="24"/>
        </w:rPr>
      </w:pPr>
      <w:r w:rsidRPr="004220B6">
        <w:rPr>
          <w:rFonts w:ascii="Times New Roman" w:eastAsia="Times New Roman" w:hAnsi="Times New Roman" w:cs="Times New Roman"/>
          <w:sz w:val="24"/>
          <w:szCs w:val="24"/>
        </w:rPr>
        <w:t>Wildfire Management in the United States:</w:t>
      </w:r>
      <w:r>
        <w:rPr>
          <w:rFonts w:ascii="Times New Roman" w:eastAsia="Times New Roman" w:hAnsi="Times New Roman" w:cs="Times New Roman"/>
          <w:sz w:val="24"/>
          <w:szCs w:val="24"/>
        </w:rPr>
        <w:t xml:space="preserve"> </w:t>
      </w:r>
      <w:r w:rsidRPr="004220B6">
        <w:rPr>
          <w:rFonts w:ascii="Times New Roman" w:eastAsia="Times New Roman" w:hAnsi="Times New Roman" w:cs="Times New Roman"/>
          <w:sz w:val="24"/>
          <w:szCs w:val="24"/>
        </w:rPr>
        <w:t>The Evolution of a Policy Failure</w:t>
      </w:r>
    </w:p>
    <w:p w14:paraId="177E24E4" w14:textId="18A3BA7E" w:rsidR="00696B5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introduction section of this</w:t>
      </w:r>
      <w:r w:rsidR="00FB55C6">
        <w:rPr>
          <w:rFonts w:ascii="Times New Roman" w:eastAsia="Times New Roman" w:hAnsi="Times New Roman" w:cs="Times New Roman"/>
          <w:sz w:val="24"/>
          <w:szCs w:val="24"/>
        </w:rPr>
        <w:t xml:space="preserve"> article begins by explaining how wildfire fires pose severe threats to ecosystems and communities in America</w:t>
      </w:r>
      <w:r>
        <w:rPr>
          <w:rFonts w:ascii="Times New Roman" w:eastAsia="Times New Roman" w:hAnsi="Times New Roman" w:cs="Times New Roman"/>
          <w:sz w:val="24"/>
          <w:szCs w:val="24"/>
        </w:rPr>
        <w:t xml:space="preserve">. </w:t>
      </w:r>
      <w:r w:rsidR="00696B5F">
        <w:rPr>
          <w:rFonts w:ascii="Times New Roman" w:eastAsia="Times New Roman" w:hAnsi="Times New Roman" w:cs="Times New Roman"/>
          <w:sz w:val="24"/>
          <w:szCs w:val="24"/>
        </w:rPr>
        <w:t xml:space="preserve">It </w:t>
      </w:r>
      <w:r w:rsidR="00696B5F" w:rsidRPr="00696B5F">
        <w:rPr>
          <w:rFonts w:ascii="Times New Roman" w:eastAsia="Times New Roman" w:hAnsi="Times New Roman" w:cs="Times New Roman"/>
          <w:sz w:val="24"/>
          <w:szCs w:val="24"/>
        </w:rPr>
        <w:t>aims to explore the political processes that led to the failure of American wildfire policy and examines potential solutions for managing this national crisis.</w:t>
      </w:r>
      <w:r w:rsidR="00267B93">
        <w:rPr>
          <w:rFonts w:ascii="Times New Roman" w:eastAsia="Times New Roman" w:hAnsi="Times New Roman" w:cs="Times New Roman"/>
          <w:sz w:val="24"/>
          <w:szCs w:val="24"/>
        </w:rPr>
        <w:t xml:space="preserve"> The first case of policy failure in American history </w:t>
      </w:r>
      <w:r w:rsidR="00F632A2" w:rsidRPr="00F632A2">
        <w:rPr>
          <w:rFonts w:ascii="Times New Roman" w:eastAsia="Times New Roman" w:hAnsi="Times New Roman" w:cs="Times New Roman"/>
          <w:sz w:val="24"/>
          <w:szCs w:val="24"/>
        </w:rPr>
        <w:t>can be traced back to the early 1900s when the federal government focused primarily on aggressive wildfire suppression without addressing the gradual accumulation of flammable materials (fuels) in ecosystems due to fire suppression</w:t>
      </w:r>
      <w:r w:rsidR="00F632A2">
        <w:rPr>
          <w:rFonts w:ascii="Times New Roman" w:eastAsia="Times New Roman" w:hAnsi="Times New Roman" w:cs="Times New Roman"/>
          <w:sz w:val="24"/>
          <w:szCs w:val="24"/>
        </w:rPr>
        <w:t>.</w:t>
      </w:r>
      <w:r w:rsidR="00AB07F5">
        <w:rPr>
          <w:rFonts w:ascii="Times New Roman" w:eastAsia="Times New Roman" w:hAnsi="Times New Roman" w:cs="Times New Roman"/>
          <w:sz w:val="24"/>
          <w:szCs w:val="24"/>
        </w:rPr>
        <w:t xml:space="preserve"> </w:t>
      </w:r>
      <w:r w:rsidR="00AC70B3">
        <w:rPr>
          <w:rFonts w:ascii="Times New Roman" w:eastAsia="Times New Roman" w:hAnsi="Times New Roman" w:cs="Times New Roman"/>
          <w:sz w:val="24"/>
          <w:szCs w:val="24"/>
        </w:rPr>
        <w:t>It continues to emphasize the damages caused by wildfires claiming that r</w:t>
      </w:r>
      <w:r w:rsidR="00AC70B3" w:rsidRPr="00AC70B3">
        <w:rPr>
          <w:rFonts w:ascii="Times New Roman" w:eastAsia="Times New Roman" w:hAnsi="Times New Roman" w:cs="Times New Roman"/>
          <w:sz w:val="24"/>
          <w:szCs w:val="24"/>
        </w:rPr>
        <w:t>ecent experiences have shown that wildfires can burn millions of acres in a single year, especially in the interior West, where approximately 39 million acres of national forest lands are at high risk of catastrophic wildfires</w:t>
      </w:r>
      <w:r w:rsidR="00431531">
        <w:rPr>
          <w:rFonts w:ascii="Times New Roman" w:eastAsia="Times New Roman" w:hAnsi="Times New Roman" w:cs="Times New Roman"/>
          <w:sz w:val="24"/>
          <w:szCs w:val="24"/>
        </w:rPr>
        <w:t xml:space="preserve">. This is mainly caused by </w:t>
      </w:r>
      <w:r w:rsidR="003D1FB8" w:rsidRPr="003D1FB8">
        <w:rPr>
          <w:rFonts w:ascii="Times New Roman" w:eastAsia="Times New Roman" w:hAnsi="Times New Roman" w:cs="Times New Roman"/>
          <w:sz w:val="24"/>
          <w:szCs w:val="24"/>
        </w:rPr>
        <w:t>the dominant focus of US wildfire policy on suppressing wildfires, without sufficient support for programs to reduce wildland fuels, leading to their gradual accumulation in many ecosystems</w:t>
      </w:r>
      <w:r w:rsidR="003337A8">
        <w:rPr>
          <w:rFonts w:ascii="Times New Roman" w:eastAsia="Times New Roman" w:hAnsi="Times New Roman" w:cs="Times New Roman"/>
          <w:sz w:val="24"/>
          <w:szCs w:val="24"/>
        </w:rPr>
        <w:t xml:space="preserve">. Finally, the article explains the origins of such wildfire policies </w:t>
      </w:r>
      <w:r w:rsidR="003337A8" w:rsidRPr="003337A8">
        <w:rPr>
          <w:rFonts w:ascii="Times New Roman" w:eastAsia="Times New Roman" w:hAnsi="Times New Roman" w:cs="Times New Roman"/>
          <w:sz w:val="24"/>
          <w:szCs w:val="24"/>
        </w:rPr>
        <w:t>by applying the concepts of critical periods and bounded rationality</w:t>
      </w:r>
      <w:r w:rsidR="003337A8">
        <w:rPr>
          <w:rFonts w:ascii="Times New Roman" w:eastAsia="Times New Roman" w:hAnsi="Times New Roman" w:cs="Times New Roman"/>
          <w:sz w:val="24"/>
          <w:szCs w:val="24"/>
        </w:rPr>
        <w:t xml:space="preserve"> where </w:t>
      </w:r>
      <w:r w:rsidR="00A87949">
        <w:rPr>
          <w:rFonts w:ascii="Times New Roman" w:eastAsia="Times New Roman" w:hAnsi="Times New Roman" w:cs="Times New Roman"/>
          <w:sz w:val="24"/>
          <w:szCs w:val="24"/>
        </w:rPr>
        <w:t>t</w:t>
      </w:r>
      <w:r w:rsidR="00A87949" w:rsidRPr="00A87949">
        <w:rPr>
          <w:rFonts w:ascii="Times New Roman" w:eastAsia="Times New Roman" w:hAnsi="Times New Roman" w:cs="Times New Roman"/>
          <w:sz w:val="24"/>
          <w:szCs w:val="24"/>
        </w:rPr>
        <w:t>he transfer of federally owned forest reserves from the US Department of the Interior to the US Department of Agriculture in 1905 led to the USDA Forest Service assuming responsibility for managing national forests</w:t>
      </w:r>
      <w:r w:rsidR="00A87949">
        <w:rPr>
          <w:rFonts w:ascii="Times New Roman" w:eastAsia="Times New Roman" w:hAnsi="Times New Roman" w:cs="Times New Roman"/>
          <w:sz w:val="24"/>
          <w:szCs w:val="24"/>
        </w:rPr>
        <w:t>.</w:t>
      </w:r>
      <w:r w:rsidR="00353694">
        <w:rPr>
          <w:rFonts w:ascii="Times New Roman" w:eastAsia="Times New Roman" w:hAnsi="Times New Roman" w:cs="Times New Roman"/>
          <w:sz w:val="24"/>
          <w:szCs w:val="24"/>
        </w:rPr>
        <w:t xml:space="preserve"> </w:t>
      </w:r>
      <w:r w:rsidR="00353694" w:rsidRPr="00353694">
        <w:rPr>
          <w:rFonts w:ascii="Times New Roman" w:eastAsia="Times New Roman" w:hAnsi="Times New Roman" w:cs="Times New Roman"/>
          <w:sz w:val="24"/>
          <w:szCs w:val="24"/>
        </w:rPr>
        <w:t>Protecting natural resources from wildfire damage became a primary focus, and in 1908, Congress passed an appropriations bill enabling the Forest Service to receive advances of funds for emergency forest firefighting</w:t>
      </w:r>
      <w:r w:rsidR="0070192D">
        <w:rPr>
          <w:rFonts w:ascii="Times New Roman" w:eastAsia="Times New Roman" w:hAnsi="Times New Roman" w:cs="Times New Roman"/>
          <w:sz w:val="24"/>
          <w:szCs w:val="24"/>
        </w:rPr>
        <w:t>.</w:t>
      </w:r>
      <w:r w:rsidR="00647D48">
        <w:rPr>
          <w:rFonts w:ascii="Times New Roman" w:eastAsia="Times New Roman" w:hAnsi="Times New Roman" w:cs="Times New Roman"/>
          <w:sz w:val="24"/>
          <w:szCs w:val="24"/>
        </w:rPr>
        <w:t xml:space="preserve"> T</w:t>
      </w:r>
      <w:r w:rsidR="00647D48">
        <w:rPr>
          <w:rFonts w:ascii="Times New Roman" w:eastAsia="Times New Roman" w:hAnsi="Times New Roman" w:cs="Times New Roman"/>
          <w:sz w:val="24"/>
          <w:szCs w:val="24"/>
        </w:rPr>
        <w:t>he last page provides the references and sources used in the document.</w:t>
      </w:r>
    </w:p>
    <w:p w14:paraId="5F6683DC" w14:textId="77777777" w:rsidR="00696B5F" w:rsidRDefault="00696B5F">
      <w:pPr>
        <w:spacing w:line="480" w:lineRule="auto"/>
        <w:jc w:val="both"/>
        <w:rPr>
          <w:rFonts w:ascii="Times New Roman" w:eastAsia="Times New Roman" w:hAnsi="Times New Roman" w:cs="Times New Roman"/>
          <w:sz w:val="24"/>
          <w:szCs w:val="24"/>
        </w:rPr>
      </w:pPr>
    </w:p>
    <w:p w14:paraId="1C4DA3E6" w14:textId="77777777" w:rsidR="00696B5F" w:rsidRDefault="00696B5F">
      <w:pPr>
        <w:spacing w:line="480" w:lineRule="auto"/>
        <w:jc w:val="both"/>
        <w:rPr>
          <w:rFonts w:ascii="Times New Roman" w:eastAsia="Times New Roman" w:hAnsi="Times New Roman" w:cs="Times New Roman"/>
          <w:sz w:val="24"/>
          <w:szCs w:val="24"/>
        </w:rPr>
      </w:pPr>
    </w:p>
    <w:p w14:paraId="27C3E632" w14:textId="77777777" w:rsidR="00696B5F" w:rsidRDefault="00696B5F">
      <w:pPr>
        <w:spacing w:line="480" w:lineRule="auto"/>
        <w:jc w:val="both"/>
        <w:rPr>
          <w:rFonts w:ascii="Times New Roman" w:eastAsia="Times New Roman" w:hAnsi="Times New Roman" w:cs="Times New Roman"/>
          <w:sz w:val="24"/>
          <w:szCs w:val="24"/>
        </w:rPr>
      </w:pPr>
    </w:p>
    <w:p w14:paraId="0BAC5D01" w14:textId="77777777" w:rsidR="00726B13" w:rsidRDefault="00000000">
      <w:r>
        <w:br w:type="page"/>
      </w:r>
    </w:p>
    <w:p w14:paraId="0BAC5D02" w14:textId="77777777" w:rsidR="00726B13" w:rsidRDefault="00000000">
      <w:pPr>
        <w:pStyle w:val="Heading1"/>
      </w:pPr>
      <w:bookmarkStart w:id="2" w:name="_ttyk1jcu5lvx" w:colFirst="0" w:colLast="0"/>
      <w:bookmarkEnd w:id="2"/>
      <w:r>
        <w:lastRenderedPageBreak/>
        <w:t>Article 3</w:t>
      </w:r>
    </w:p>
    <w:p w14:paraId="297247D6" w14:textId="203AA6D9" w:rsidR="00934110" w:rsidRDefault="00934110" w:rsidP="00934110">
      <w:pPr>
        <w:spacing w:line="480" w:lineRule="auto"/>
        <w:jc w:val="center"/>
        <w:rPr>
          <w:rFonts w:ascii="Times New Roman" w:eastAsia="Times New Roman" w:hAnsi="Times New Roman" w:cs="Times New Roman"/>
          <w:sz w:val="24"/>
          <w:szCs w:val="24"/>
        </w:rPr>
      </w:pPr>
      <w:r w:rsidRPr="00934110">
        <w:rPr>
          <w:rFonts w:ascii="Times New Roman" w:eastAsia="Times New Roman" w:hAnsi="Times New Roman" w:cs="Times New Roman"/>
          <w:sz w:val="24"/>
          <w:szCs w:val="24"/>
        </w:rPr>
        <w:t>A GIS based operational system for wildland fire crisis management II. System architecture and case studies</w:t>
      </w:r>
    </w:p>
    <w:p w14:paraId="15D43E76" w14:textId="5FC23EB4" w:rsidR="0068095D" w:rsidRDefault="002C34E8" w:rsidP="0068095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introduction section of this article begins by </w:t>
      </w:r>
      <w:r w:rsidR="00794854">
        <w:rPr>
          <w:rFonts w:ascii="Times New Roman" w:eastAsia="Times New Roman" w:hAnsi="Times New Roman" w:cs="Times New Roman"/>
          <w:sz w:val="24"/>
          <w:szCs w:val="24"/>
        </w:rPr>
        <w:t>explaining how t</w:t>
      </w:r>
      <w:r w:rsidR="00794854" w:rsidRPr="00794854">
        <w:rPr>
          <w:rFonts w:ascii="Times New Roman" w:eastAsia="Times New Roman" w:hAnsi="Times New Roman" w:cs="Times New Roman"/>
          <w:sz w:val="24"/>
          <w:szCs w:val="24"/>
        </w:rPr>
        <w:t xml:space="preserve">he efficient management of crisis incidents, including forest fires, requires a generalized and integrated approach that utilizes scientific knowledge and technological </w:t>
      </w:r>
      <w:r w:rsidR="00794854" w:rsidRPr="00794854">
        <w:rPr>
          <w:rFonts w:ascii="Times New Roman" w:eastAsia="Times New Roman" w:hAnsi="Times New Roman" w:cs="Times New Roman"/>
          <w:sz w:val="24"/>
          <w:szCs w:val="24"/>
        </w:rPr>
        <w:t>achievements.</w:t>
      </w:r>
      <w:r w:rsidR="00794854">
        <w:rPr>
          <w:rFonts w:ascii="Times New Roman" w:eastAsia="Times New Roman" w:hAnsi="Times New Roman" w:cs="Times New Roman"/>
          <w:sz w:val="24"/>
          <w:szCs w:val="24"/>
        </w:rPr>
        <w:t xml:space="preserve"> </w:t>
      </w:r>
      <w:r w:rsidR="0087424F" w:rsidRPr="0087424F">
        <w:rPr>
          <w:rFonts w:ascii="Times New Roman" w:eastAsia="Times New Roman" w:hAnsi="Times New Roman" w:cs="Times New Roman"/>
          <w:sz w:val="24"/>
          <w:szCs w:val="24"/>
        </w:rPr>
        <w:t xml:space="preserve">Civil protection and operational agencies recognize that spatial information is crucial for </w:t>
      </w:r>
      <w:r w:rsidR="0087424F" w:rsidRPr="0087424F">
        <w:rPr>
          <w:rFonts w:ascii="Times New Roman" w:eastAsia="Times New Roman" w:hAnsi="Times New Roman" w:cs="Times New Roman"/>
          <w:sz w:val="24"/>
          <w:szCs w:val="24"/>
        </w:rPr>
        <w:t>analysing</w:t>
      </w:r>
      <w:r w:rsidR="0087424F" w:rsidRPr="0087424F">
        <w:rPr>
          <w:rFonts w:ascii="Times New Roman" w:eastAsia="Times New Roman" w:hAnsi="Times New Roman" w:cs="Times New Roman"/>
          <w:sz w:val="24"/>
          <w:szCs w:val="24"/>
        </w:rPr>
        <w:t xml:space="preserve"> crisis management problems</w:t>
      </w:r>
      <w:r w:rsidR="0087424F">
        <w:rPr>
          <w:rFonts w:ascii="Times New Roman" w:eastAsia="Times New Roman" w:hAnsi="Times New Roman" w:cs="Times New Roman"/>
          <w:sz w:val="24"/>
          <w:szCs w:val="24"/>
        </w:rPr>
        <w:t>. One example of such technology is the g</w:t>
      </w:r>
      <w:r w:rsidR="0087424F" w:rsidRPr="0087424F">
        <w:rPr>
          <w:rFonts w:ascii="Times New Roman" w:eastAsia="Times New Roman" w:hAnsi="Times New Roman" w:cs="Times New Roman"/>
          <w:sz w:val="24"/>
          <w:szCs w:val="24"/>
        </w:rPr>
        <w:t xml:space="preserve">eographical integrated systems (GIS) technology plays a significant role in storing, retrieving, and </w:t>
      </w:r>
      <w:r w:rsidR="0087424F" w:rsidRPr="0087424F">
        <w:rPr>
          <w:rFonts w:ascii="Times New Roman" w:eastAsia="Times New Roman" w:hAnsi="Times New Roman" w:cs="Times New Roman"/>
          <w:sz w:val="24"/>
          <w:szCs w:val="24"/>
        </w:rPr>
        <w:t>modelling</w:t>
      </w:r>
      <w:r w:rsidR="0087424F" w:rsidRPr="0087424F">
        <w:rPr>
          <w:rFonts w:ascii="Times New Roman" w:eastAsia="Times New Roman" w:hAnsi="Times New Roman" w:cs="Times New Roman"/>
          <w:sz w:val="24"/>
          <w:szCs w:val="24"/>
        </w:rPr>
        <w:t xml:space="preserve"> spatial information to support decision making during crisis events</w:t>
      </w:r>
      <w:r w:rsidR="0087424F">
        <w:rPr>
          <w:rFonts w:ascii="Times New Roman" w:eastAsia="Times New Roman" w:hAnsi="Times New Roman" w:cs="Times New Roman"/>
          <w:sz w:val="24"/>
          <w:szCs w:val="24"/>
        </w:rPr>
        <w:t>.</w:t>
      </w:r>
      <w:r w:rsidR="00365416">
        <w:rPr>
          <w:rFonts w:ascii="Times New Roman" w:eastAsia="Times New Roman" w:hAnsi="Times New Roman" w:cs="Times New Roman"/>
          <w:sz w:val="24"/>
          <w:szCs w:val="24"/>
        </w:rPr>
        <w:t xml:space="preserve"> Section 2 </w:t>
      </w:r>
      <w:r w:rsidR="008A41F6">
        <w:rPr>
          <w:rFonts w:ascii="Times New Roman" w:eastAsia="Times New Roman" w:hAnsi="Times New Roman" w:cs="Times New Roman"/>
          <w:sz w:val="24"/>
          <w:szCs w:val="24"/>
        </w:rPr>
        <w:t>introduces another type of technology called the s</w:t>
      </w:r>
      <w:r w:rsidR="008A41F6" w:rsidRPr="008A41F6">
        <w:rPr>
          <w:rFonts w:ascii="Times New Roman" w:eastAsia="Times New Roman" w:hAnsi="Times New Roman" w:cs="Times New Roman"/>
          <w:sz w:val="24"/>
          <w:szCs w:val="24"/>
        </w:rPr>
        <w:t xml:space="preserve">patial information system (SIS) </w:t>
      </w:r>
      <w:r w:rsidR="008A41F6">
        <w:rPr>
          <w:rFonts w:ascii="Times New Roman" w:eastAsia="Times New Roman" w:hAnsi="Times New Roman" w:cs="Times New Roman"/>
          <w:sz w:val="24"/>
          <w:szCs w:val="24"/>
        </w:rPr>
        <w:t>and how it</w:t>
      </w:r>
      <w:r w:rsidR="008A41F6" w:rsidRPr="008A41F6">
        <w:rPr>
          <w:rFonts w:ascii="Times New Roman" w:eastAsia="Times New Roman" w:hAnsi="Times New Roman" w:cs="Times New Roman"/>
          <w:sz w:val="24"/>
          <w:szCs w:val="24"/>
        </w:rPr>
        <w:t xml:space="preserve"> </w:t>
      </w:r>
      <w:r w:rsidR="008A41F6">
        <w:rPr>
          <w:rFonts w:ascii="Times New Roman" w:eastAsia="Times New Roman" w:hAnsi="Times New Roman" w:cs="Times New Roman"/>
          <w:sz w:val="24"/>
          <w:szCs w:val="24"/>
        </w:rPr>
        <w:t>is used</w:t>
      </w:r>
      <w:r w:rsidR="008A41F6" w:rsidRPr="008A41F6">
        <w:rPr>
          <w:rFonts w:ascii="Times New Roman" w:eastAsia="Times New Roman" w:hAnsi="Times New Roman" w:cs="Times New Roman"/>
          <w:sz w:val="24"/>
          <w:szCs w:val="24"/>
        </w:rPr>
        <w:t xml:space="preserve"> to handle the combination of geometric/cartographic and quality/descriptive data related to the forest fire and its consequences.</w:t>
      </w:r>
      <w:r w:rsidR="008A41F6">
        <w:rPr>
          <w:rFonts w:ascii="Times New Roman" w:eastAsia="Times New Roman" w:hAnsi="Times New Roman" w:cs="Times New Roman"/>
          <w:sz w:val="24"/>
          <w:szCs w:val="24"/>
        </w:rPr>
        <w:t xml:space="preserve"> </w:t>
      </w:r>
      <w:r w:rsidR="00CE3B56" w:rsidRPr="00CE3B56">
        <w:rPr>
          <w:rFonts w:ascii="Times New Roman" w:eastAsia="Times New Roman" w:hAnsi="Times New Roman" w:cs="Times New Roman"/>
          <w:sz w:val="24"/>
          <w:szCs w:val="24"/>
        </w:rPr>
        <w:t>The SIS allows for the collection, analysis, manipulation, and visualization of a large volume of data to assess the possibility of forest fire ignition, its potential spread, and the resulting impacts</w:t>
      </w:r>
      <w:r w:rsidR="00CE3B56">
        <w:rPr>
          <w:rFonts w:ascii="Times New Roman" w:eastAsia="Times New Roman" w:hAnsi="Times New Roman" w:cs="Times New Roman"/>
          <w:sz w:val="24"/>
          <w:szCs w:val="24"/>
        </w:rPr>
        <w:t xml:space="preserve"> by</w:t>
      </w:r>
      <w:r w:rsidR="00CE3B56" w:rsidRPr="00CE3B56">
        <w:rPr>
          <w:rFonts w:ascii="Times New Roman" w:eastAsia="Times New Roman" w:hAnsi="Times New Roman" w:cs="Times New Roman"/>
          <w:sz w:val="24"/>
          <w:szCs w:val="24"/>
        </w:rPr>
        <w:t xml:space="preserve"> facilitat</w:t>
      </w:r>
      <w:r w:rsidR="00CE3B56">
        <w:rPr>
          <w:rFonts w:ascii="Times New Roman" w:eastAsia="Times New Roman" w:hAnsi="Times New Roman" w:cs="Times New Roman"/>
          <w:sz w:val="24"/>
          <w:szCs w:val="24"/>
        </w:rPr>
        <w:t>ing</w:t>
      </w:r>
      <w:r w:rsidR="00CE3B56" w:rsidRPr="00CE3B56">
        <w:rPr>
          <w:rFonts w:ascii="Times New Roman" w:eastAsia="Times New Roman" w:hAnsi="Times New Roman" w:cs="Times New Roman"/>
          <w:sz w:val="24"/>
          <w:szCs w:val="24"/>
        </w:rPr>
        <w:t xml:space="preserve"> the coordination of agencies and services involved in disaster response.</w:t>
      </w:r>
      <w:r w:rsidR="002E0CF3">
        <w:rPr>
          <w:rFonts w:ascii="Times New Roman" w:eastAsia="Times New Roman" w:hAnsi="Times New Roman" w:cs="Times New Roman"/>
          <w:sz w:val="24"/>
          <w:szCs w:val="24"/>
        </w:rPr>
        <w:t xml:space="preserve"> Section 3 introduces the decision support system (DSS) and how it </w:t>
      </w:r>
      <w:r w:rsidR="00561ABF" w:rsidRPr="00561ABF">
        <w:rPr>
          <w:rFonts w:ascii="Times New Roman" w:eastAsia="Times New Roman" w:hAnsi="Times New Roman" w:cs="Times New Roman"/>
          <w:sz w:val="24"/>
          <w:szCs w:val="24"/>
        </w:rPr>
        <w:t>provides the user with the necessary capabilities to assess the situation of an incident and make the appropriate decisions</w:t>
      </w:r>
      <w:r w:rsidR="00480686">
        <w:rPr>
          <w:rFonts w:ascii="Times New Roman" w:eastAsia="Times New Roman" w:hAnsi="Times New Roman" w:cs="Times New Roman"/>
          <w:sz w:val="24"/>
          <w:szCs w:val="24"/>
        </w:rPr>
        <w:t xml:space="preserve">. </w:t>
      </w:r>
      <w:r w:rsidR="00C700E9">
        <w:rPr>
          <w:rFonts w:ascii="Times New Roman" w:eastAsia="Times New Roman" w:hAnsi="Times New Roman" w:cs="Times New Roman"/>
          <w:sz w:val="24"/>
          <w:szCs w:val="24"/>
        </w:rPr>
        <w:t>Finally, s</w:t>
      </w:r>
      <w:r w:rsidR="00480686">
        <w:rPr>
          <w:rFonts w:ascii="Times New Roman" w:eastAsia="Times New Roman" w:hAnsi="Times New Roman" w:cs="Times New Roman"/>
          <w:sz w:val="24"/>
          <w:szCs w:val="24"/>
        </w:rPr>
        <w:t xml:space="preserve">ection 4 presents case studies where these innovative technologies have had an impact. </w:t>
      </w:r>
      <w:r w:rsidR="0070192D">
        <w:rPr>
          <w:rFonts w:ascii="Times New Roman" w:eastAsia="Times New Roman" w:hAnsi="Times New Roman" w:cs="Times New Roman"/>
          <w:sz w:val="24"/>
          <w:szCs w:val="24"/>
        </w:rPr>
        <w:t>In one case, t</w:t>
      </w:r>
      <w:r w:rsidR="0070192D" w:rsidRPr="0070192D">
        <w:rPr>
          <w:rFonts w:ascii="Times New Roman" w:eastAsia="Times New Roman" w:hAnsi="Times New Roman" w:cs="Times New Roman"/>
          <w:sz w:val="24"/>
          <w:szCs w:val="24"/>
        </w:rPr>
        <w:t xml:space="preserve">he operational system was tested as a pilot application in the mountain area of </w:t>
      </w:r>
      <w:proofErr w:type="spellStart"/>
      <w:r w:rsidR="0070192D" w:rsidRPr="0070192D">
        <w:rPr>
          <w:rFonts w:ascii="Times New Roman" w:eastAsia="Times New Roman" w:hAnsi="Times New Roman" w:cs="Times New Roman"/>
          <w:sz w:val="24"/>
          <w:szCs w:val="24"/>
        </w:rPr>
        <w:t>Penteli</w:t>
      </w:r>
      <w:proofErr w:type="spellEnd"/>
      <w:r w:rsidR="0070192D" w:rsidRPr="0070192D">
        <w:rPr>
          <w:rFonts w:ascii="Times New Roman" w:eastAsia="Times New Roman" w:hAnsi="Times New Roman" w:cs="Times New Roman"/>
          <w:sz w:val="24"/>
          <w:szCs w:val="24"/>
        </w:rPr>
        <w:t xml:space="preserve">, Greece, which is prone to frequent forest fires and has experienced significant damage over the years. The area is covered with highly flammable vegetation, including species like Pinus </w:t>
      </w:r>
      <w:proofErr w:type="spellStart"/>
      <w:r w:rsidR="0070192D" w:rsidRPr="0070192D">
        <w:rPr>
          <w:rFonts w:ascii="Times New Roman" w:eastAsia="Times New Roman" w:hAnsi="Times New Roman" w:cs="Times New Roman"/>
          <w:sz w:val="24"/>
          <w:szCs w:val="24"/>
        </w:rPr>
        <w:t>Halepensis</w:t>
      </w:r>
      <w:proofErr w:type="spellEnd"/>
      <w:r w:rsidR="0070192D" w:rsidRPr="0070192D">
        <w:rPr>
          <w:rFonts w:ascii="Times New Roman" w:eastAsia="Times New Roman" w:hAnsi="Times New Roman" w:cs="Times New Roman"/>
          <w:sz w:val="24"/>
          <w:szCs w:val="24"/>
        </w:rPr>
        <w:t>, holm-oak, and Pistacia lentiscus. The system combines digital data on terrain elevation, vegetation flammability, residential areas, and road networks.</w:t>
      </w:r>
      <w:r w:rsidR="0068095D">
        <w:rPr>
          <w:rFonts w:ascii="Times New Roman" w:eastAsia="Times New Roman" w:hAnsi="Times New Roman" w:cs="Times New Roman"/>
          <w:sz w:val="24"/>
          <w:szCs w:val="24"/>
        </w:rPr>
        <w:t xml:space="preserve"> T</w:t>
      </w:r>
      <w:r w:rsidR="0068095D">
        <w:rPr>
          <w:rFonts w:ascii="Times New Roman" w:eastAsia="Times New Roman" w:hAnsi="Times New Roman" w:cs="Times New Roman"/>
          <w:sz w:val="24"/>
          <w:szCs w:val="24"/>
        </w:rPr>
        <w:t>he last page provides the references and sources used in the document.</w:t>
      </w:r>
    </w:p>
    <w:p w14:paraId="0BAC5D06" w14:textId="77777777" w:rsidR="00726B13" w:rsidRDefault="00000000">
      <w:pPr>
        <w:spacing w:line="480" w:lineRule="auto"/>
        <w:rPr>
          <w:rFonts w:ascii="Times New Roman" w:eastAsia="Times New Roman" w:hAnsi="Times New Roman" w:cs="Times New Roman"/>
          <w:sz w:val="24"/>
          <w:szCs w:val="24"/>
        </w:rPr>
      </w:pPr>
      <w:r>
        <w:br w:type="page"/>
      </w:r>
    </w:p>
    <w:p w14:paraId="0BAC5D07" w14:textId="77777777" w:rsidR="00726B13" w:rsidRDefault="00000000">
      <w:pPr>
        <w:pStyle w:val="Heading1"/>
      </w:pPr>
      <w:bookmarkStart w:id="3" w:name="_1kslmtvzhu78" w:colFirst="0" w:colLast="0"/>
      <w:bookmarkEnd w:id="3"/>
      <w:r>
        <w:lastRenderedPageBreak/>
        <w:t>Article 4</w:t>
      </w:r>
    </w:p>
    <w:p w14:paraId="0BAC5D09" w14:textId="06B6B98F" w:rsidR="00726B13" w:rsidRDefault="00273592">
      <w:pPr>
        <w:spacing w:line="480" w:lineRule="auto"/>
        <w:rPr>
          <w:rFonts w:ascii="Times New Roman" w:eastAsia="Times New Roman" w:hAnsi="Times New Roman" w:cs="Times New Roman"/>
          <w:sz w:val="24"/>
          <w:szCs w:val="24"/>
        </w:rPr>
      </w:pPr>
      <w:r w:rsidRPr="00273592">
        <w:rPr>
          <w:rFonts w:ascii="Times New Roman" w:eastAsia="Times New Roman" w:hAnsi="Times New Roman" w:cs="Times New Roman"/>
          <w:sz w:val="24"/>
          <w:szCs w:val="24"/>
        </w:rPr>
        <w:t>A potential crisis in wildfire emergency response capability? Australia's volunteer firefighters</w:t>
      </w:r>
    </w:p>
    <w:p w14:paraId="63DED9EE" w14:textId="77777777" w:rsidR="004C2E2F" w:rsidRDefault="004C2E2F">
      <w:pPr>
        <w:spacing w:line="480" w:lineRule="auto"/>
        <w:rPr>
          <w:rFonts w:ascii="Times New Roman" w:eastAsia="Times New Roman" w:hAnsi="Times New Roman" w:cs="Times New Roman"/>
          <w:sz w:val="24"/>
          <w:szCs w:val="24"/>
        </w:rPr>
      </w:pPr>
    </w:p>
    <w:p w14:paraId="0BAC5D0B" w14:textId="63F32006" w:rsidR="00726B13" w:rsidRPr="00C50F9F" w:rsidRDefault="00273592" w:rsidP="00C50F9F">
      <w:pPr>
        <w:spacing w:line="480" w:lineRule="auto"/>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This article provides a brief overview on how wildfires are dealt with in Australia.</w:t>
      </w:r>
      <w:r w:rsidR="00842B96">
        <w:rPr>
          <w:rFonts w:ascii="Times New Roman" w:eastAsia="Times New Roman" w:hAnsi="Times New Roman" w:cs="Times New Roman"/>
          <w:sz w:val="24"/>
          <w:szCs w:val="24"/>
        </w:rPr>
        <w:t xml:space="preserve"> The article begins by stating that Australia is immensely susceptible to wildfires </w:t>
      </w:r>
      <w:r w:rsidR="00792B33">
        <w:rPr>
          <w:rFonts w:ascii="Times New Roman" w:eastAsia="Times New Roman" w:hAnsi="Times New Roman" w:cs="Times New Roman"/>
          <w:sz w:val="24"/>
          <w:szCs w:val="24"/>
        </w:rPr>
        <w:t>due to its large area and low rainfall. As such, about 220 000 rural fire volunteers across eight states and territories volu</w:t>
      </w:r>
      <w:r w:rsidR="00F95075">
        <w:rPr>
          <w:rFonts w:ascii="Times New Roman" w:eastAsia="Times New Roman" w:hAnsi="Times New Roman" w:cs="Times New Roman"/>
          <w:sz w:val="24"/>
          <w:szCs w:val="24"/>
        </w:rPr>
        <w:t xml:space="preserve">nteer for rural fire services. The article continues by explaining how </w:t>
      </w:r>
      <w:r w:rsidR="0053568A">
        <w:rPr>
          <w:rFonts w:ascii="Times New Roman" w:eastAsia="Times New Roman" w:hAnsi="Times New Roman" w:cs="Times New Roman"/>
          <w:sz w:val="24"/>
          <w:szCs w:val="24"/>
        </w:rPr>
        <w:t>economic and demographic changes makes it hard for the volunteers to abide by the community protection responsibilities.</w:t>
      </w:r>
      <w:r w:rsidR="003668A6">
        <w:rPr>
          <w:rFonts w:ascii="Times New Roman" w:eastAsia="Times New Roman" w:hAnsi="Times New Roman" w:cs="Times New Roman"/>
          <w:sz w:val="24"/>
          <w:szCs w:val="24"/>
        </w:rPr>
        <w:t xml:space="preserve"> </w:t>
      </w:r>
      <w:r w:rsidR="00C251D3">
        <w:rPr>
          <w:rFonts w:ascii="Times New Roman" w:eastAsia="Times New Roman" w:hAnsi="Times New Roman" w:cs="Times New Roman"/>
          <w:sz w:val="24"/>
          <w:szCs w:val="24"/>
        </w:rPr>
        <w:t>Furthermore, there has been a report of a decline in volunteer firefighter numbers</w:t>
      </w:r>
      <w:r w:rsidR="006830D1">
        <w:rPr>
          <w:rFonts w:ascii="Times New Roman" w:eastAsia="Times New Roman" w:hAnsi="Times New Roman" w:cs="Times New Roman"/>
          <w:sz w:val="24"/>
          <w:szCs w:val="24"/>
        </w:rPr>
        <w:t xml:space="preserve">. </w:t>
      </w:r>
      <w:r w:rsidR="006830D1" w:rsidRPr="006830D1">
        <w:rPr>
          <w:rFonts w:ascii="Times New Roman" w:eastAsia="Times New Roman" w:hAnsi="Times New Roman" w:cs="Times New Roman"/>
          <w:sz w:val="24"/>
          <w:szCs w:val="24"/>
        </w:rPr>
        <w:t>For example, the South Australian Country Fire Service reported in 2003 that during each of the past 5 years, about 400 more volunteers left than joined, resulting in a decline of about 14 per cent over the period</w:t>
      </w:r>
      <w:r w:rsidR="0005314A">
        <w:rPr>
          <w:rFonts w:ascii="Times New Roman" w:eastAsia="Times New Roman" w:hAnsi="Times New Roman" w:cs="Times New Roman"/>
          <w:sz w:val="24"/>
          <w:szCs w:val="24"/>
        </w:rPr>
        <w:t xml:space="preserve">. Economic changes such as </w:t>
      </w:r>
      <w:r w:rsidR="008323D4">
        <w:rPr>
          <w:rFonts w:ascii="Times New Roman" w:eastAsia="Times New Roman" w:hAnsi="Times New Roman" w:cs="Times New Roman"/>
          <w:sz w:val="24"/>
          <w:szCs w:val="24"/>
        </w:rPr>
        <w:t xml:space="preserve">an alter to the structural nature of work and industry has heavily affected this domain. As a result, these changes may have profound </w:t>
      </w:r>
      <w:r w:rsidR="002A2D40">
        <w:rPr>
          <w:rFonts w:ascii="Times New Roman" w:eastAsia="Times New Roman" w:hAnsi="Times New Roman" w:cs="Times New Roman"/>
          <w:sz w:val="24"/>
          <w:szCs w:val="24"/>
        </w:rPr>
        <w:t>effects on the future of volunteer rural fire agencies</w:t>
      </w:r>
      <w:r w:rsidR="00DB1007">
        <w:rPr>
          <w:rFonts w:ascii="Times New Roman" w:eastAsia="Times New Roman" w:hAnsi="Times New Roman" w:cs="Times New Roman"/>
          <w:sz w:val="24"/>
          <w:szCs w:val="24"/>
        </w:rPr>
        <w:t xml:space="preserve"> despite </w:t>
      </w:r>
      <w:r w:rsidR="00C50F9F">
        <w:rPr>
          <w:rFonts w:ascii="Times New Roman" w:eastAsia="Times New Roman" w:hAnsi="Times New Roman" w:cs="Times New Roman"/>
          <w:sz w:val="24"/>
          <w:szCs w:val="24"/>
        </w:rPr>
        <w:t>each emergency service volunteer saves the government approximately $9000 per year.</w:t>
      </w:r>
    </w:p>
    <w:p w14:paraId="0BAC5D0C" w14:textId="77777777" w:rsidR="00726B13" w:rsidRDefault="00000000">
      <w:pPr>
        <w:spacing w:line="480" w:lineRule="auto"/>
        <w:rPr>
          <w:rFonts w:ascii="Times New Roman" w:eastAsia="Times New Roman" w:hAnsi="Times New Roman" w:cs="Times New Roman"/>
          <w:sz w:val="24"/>
          <w:szCs w:val="24"/>
        </w:rPr>
      </w:pPr>
      <w:r>
        <w:br w:type="page"/>
      </w:r>
    </w:p>
    <w:p w14:paraId="0BAC5D0D" w14:textId="77777777" w:rsidR="00726B13" w:rsidRDefault="00000000">
      <w:pPr>
        <w:pStyle w:val="Heading1"/>
      </w:pPr>
      <w:bookmarkStart w:id="4" w:name="_enxgtaytws80" w:colFirst="0" w:colLast="0"/>
      <w:bookmarkEnd w:id="4"/>
      <w:r>
        <w:lastRenderedPageBreak/>
        <w:t>Article 5</w:t>
      </w:r>
    </w:p>
    <w:p w14:paraId="6370183B" w14:textId="314360F5" w:rsidR="00143486" w:rsidRDefault="00143486" w:rsidP="00143486">
      <w:pPr>
        <w:spacing w:line="480" w:lineRule="auto"/>
        <w:jc w:val="center"/>
        <w:rPr>
          <w:rFonts w:ascii="Times New Roman" w:eastAsia="Times New Roman" w:hAnsi="Times New Roman" w:cs="Times New Roman"/>
          <w:sz w:val="24"/>
          <w:szCs w:val="24"/>
        </w:rPr>
      </w:pPr>
      <w:r w:rsidRPr="00143486">
        <w:rPr>
          <w:rFonts w:ascii="Times New Roman" w:eastAsia="Times New Roman" w:hAnsi="Times New Roman" w:cs="Times New Roman"/>
          <w:sz w:val="24"/>
          <w:szCs w:val="24"/>
        </w:rPr>
        <w:t xml:space="preserve">Damned if you do, damned if you don’t: Media frames of responsibility and accountability in handling a </w:t>
      </w:r>
      <w:proofErr w:type="gramStart"/>
      <w:r w:rsidRPr="00143486">
        <w:rPr>
          <w:rFonts w:ascii="Times New Roman" w:eastAsia="Times New Roman" w:hAnsi="Times New Roman" w:cs="Times New Roman"/>
          <w:sz w:val="24"/>
          <w:szCs w:val="24"/>
        </w:rPr>
        <w:t>wildfire</w:t>
      </w:r>
      <w:proofErr w:type="gramEnd"/>
    </w:p>
    <w:p w14:paraId="0BAC5D10" w14:textId="60EAF845" w:rsidR="00726B13" w:rsidRDefault="00DE319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B4C19">
        <w:rPr>
          <w:rFonts w:ascii="Times New Roman" w:eastAsia="Times New Roman" w:hAnsi="Times New Roman" w:cs="Times New Roman"/>
          <w:sz w:val="24"/>
          <w:szCs w:val="24"/>
        </w:rPr>
        <w:t xml:space="preserve">introduction of this </w:t>
      </w:r>
      <w:r>
        <w:rPr>
          <w:rFonts w:ascii="Times New Roman" w:eastAsia="Times New Roman" w:hAnsi="Times New Roman" w:cs="Times New Roman"/>
          <w:sz w:val="24"/>
          <w:szCs w:val="24"/>
        </w:rPr>
        <w:t xml:space="preserve">scholarly article emphasizes the role of mainstream media in </w:t>
      </w:r>
      <w:r w:rsidR="007C1D89" w:rsidRPr="007C1D89">
        <w:rPr>
          <w:rFonts w:ascii="Times New Roman" w:eastAsia="Times New Roman" w:hAnsi="Times New Roman" w:cs="Times New Roman"/>
          <w:sz w:val="24"/>
          <w:szCs w:val="24"/>
        </w:rPr>
        <w:t>shaping public perception and understanding of th</w:t>
      </w:r>
      <w:r w:rsidR="007C1D89">
        <w:rPr>
          <w:rFonts w:ascii="Times New Roman" w:eastAsia="Times New Roman" w:hAnsi="Times New Roman" w:cs="Times New Roman"/>
          <w:sz w:val="24"/>
          <w:szCs w:val="24"/>
        </w:rPr>
        <w:t xml:space="preserve">e wildfire crisis. </w:t>
      </w:r>
      <w:r w:rsidR="007C1D89" w:rsidRPr="007C1D89">
        <w:rPr>
          <w:rFonts w:ascii="Times New Roman" w:eastAsia="Times New Roman" w:hAnsi="Times New Roman" w:cs="Times New Roman"/>
          <w:sz w:val="24"/>
          <w:szCs w:val="24"/>
        </w:rPr>
        <w:t xml:space="preserve">Media framing refers to how media present and define an issue, highlighting specific connections and promoting </w:t>
      </w:r>
      <w:r w:rsidR="007C1D89" w:rsidRPr="007C1D89">
        <w:rPr>
          <w:rFonts w:ascii="Times New Roman" w:eastAsia="Times New Roman" w:hAnsi="Times New Roman" w:cs="Times New Roman"/>
          <w:sz w:val="24"/>
          <w:szCs w:val="24"/>
        </w:rPr>
        <w:t>interpretations</w:t>
      </w:r>
      <w:r w:rsidR="007C1D89" w:rsidRPr="007C1D89">
        <w:rPr>
          <w:rFonts w:ascii="Times New Roman" w:eastAsia="Times New Roman" w:hAnsi="Times New Roman" w:cs="Times New Roman"/>
          <w:sz w:val="24"/>
          <w:szCs w:val="24"/>
        </w:rPr>
        <w:t>. It can influence public opinions, attitudes, and responses to the crisis. Media frames perform various functions, including problem definition, causal analysis, moral judgment, and remedy promotion</w:t>
      </w:r>
      <w:r w:rsidR="00115D23">
        <w:rPr>
          <w:rFonts w:ascii="Times New Roman" w:eastAsia="Times New Roman" w:hAnsi="Times New Roman" w:cs="Times New Roman"/>
          <w:sz w:val="24"/>
          <w:szCs w:val="24"/>
        </w:rPr>
        <w:t xml:space="preserve">. </w:t>
      </w:r>
      <w:r w:rsidR="00115D23" w:rsidRPr="00115D23">
        <w:rPr>
          <w:rFonts w:ascii="Times New Roman" w:eastAsia="Times New Roman" w:hAnsi="Times New Roman" w:cs="Times New Roman"/>
          <w:sz w:val="24"/>
          <w:szCs w:val="24"/>
        </w:rPr>
        <w:t xml:space="preserve">Previous research shows that media framing significantly impacts crisis evolution, attributing meaning to events and influencing risk perceptions and </w:t>
      </w:r>
      <w:proofErr w:type="gramStart"/>
      <w:r w:rsidR="00115D23" w:rsidRPr="00115D23">
        <w:rPr>
          <w:rFonts w:ascii="Times New Roman" w:eastAsia="Times New Roman" w:hAnsi="Times New Roman" w:cs="Times New Roman"/>
          <w:sz w:val="24"/>
          <w:szCs w:val="24"/>
        </w:rPr>
        <w:t>policy-making</w:t>
      </w:r>
      <w:proofErr w:type="gramEnd"/>
      <w:r w:rsidR="001B4C19">
        <w:rPr>
          <w:rFonts w:ascii="Times New Roman" w:eastAsia="Times New Roman" w:hAnsi="Times New Roman" w:cs="Times New Roman"/>
          <w:sz w:val="24"/>
          <w:szCs w:val="24"/>
        </w:rPr>
        <w:t xml:space="preserve">. In section 2, the article describes a set of methods used </w:t>
      </w:r>
      <w:r w:rsidR="00250005">
        <w:rPr>
          <w:rFonts w:ascii="Times New Roman" w:eastAsia="Times New Roman" w:hAnsi="Times New Roman" w:cs="Times New Roman"/>
          <w:sz w:val="24"/>
          <w:szCs w:val="24"/>
        </w:rPr>
        <w:t xml:space="preserve">to study how media influenced a wildfire crisis located in Sweden. The first method is </w:t>
      </w:r>
      <w:r w:rsidR="00D1721B">
        <w:rPr>
          <w:rFonts w:ascii="Times New Roman" w:eastAsia="Times New Roman" w:hAnsi="Times New Roman" w:cs="Times New Roman"/>
          <w:sz w:val="24"/>
          <w:szCs w:val="24"/>
        </w:rPr>
        <w:t>using</w:t>
      </w:r>
      <w:r w:rsidR="00250005">
        <w:rPr>
          <w:rFonts w:ascii="Times New Roman" w:eastAsia="Times New Roman" w:hAnsi="Times New Roman" w:cs="Times New Roman"/>
          <w:sz w:val="24"/>
          <w:szCs w:val="24"/>
        </w:rPr>
        <w:t xml:space="preserve"> data collection: </w:t>
      </w:r>
      <w:r w:rsidR="00D1721B">
        <w:rPr>
          <w:rFonts w:ascii="Times New Roman" w:eastAsia="Times New Roman" w:hAnsi="Times New Roman" w:cs="Times New Roman"/>
          <w:sz w:val="24"/>
          <w:szCs w:val="24"/>
        </w:rPr>
        <w:t xml:space="preserve">a deeper look upon the “prestige press” which incorporates mass-market newspapers. The second method involves data analysis: </w:t>
      </w:r>
      <w:r w:rsidR="00F16A84">
        <w:rPr>
          <w:rFonts w:ascii="Times New Roman" w:eastAsia="Times New Roman" w:hAnsi="Times New Roman" w:cs="Times New Roman"/>
          <w:sz w:val="24"/>
          <w:szCs w:val="24"/>
        </w:rPr>
        <w:t>a thorough</w:t>
      </w:r>
      <w:r w:rsidR="00F16A84" w:rsidRPr="00F16A84">
        <w:t xml:space="preserve"> </w:t>
      </w:r>
      <w:r w:rsidR="00F16A84" w:rsidRPr="00F16A84">
        <w:rPr>
          <w:rFonts w:ascii="Times New Roman" w:eastAsia="Times New Roman" w:hAnsi="Times New Roman" w:cs="Times New Roman"/>
          <w:sz w:val="24"/>
          <w:szCs w:val="24"/>
        </w:rPr>
        <w:t>examination and analysis of media articles of a wildfire event to identify portrayals of the public and authorities’ responses</w:t>
      </w:r>
      <w:r w:rsidR="00F16A84">
        <w:rPr>
          <w:rFonts w:ascii="Times New Roman" w:eastAsia="Times New Roman" w:hAnsi="Times New Roman" w:cs="Times New Roman"/>
          <w:sz w:val="24"/>
          <w:szCs w:val="24"/>
        </w:rPr>
        <w:t xml:space="preserve">. Section 3 </w:t>
      </w:r>
      <w:proofErr w:type="gramStart"/>
      <w:r w:rsidR="003E3025">
        <w:rPr>
          <w:rFonts w:ascii="Times New Roman" w:eastAsia="Times New Roman" w:hAnsi="Times New Roman" w:cs="Times New Roman"/>
          <w:sz w:val="24"/>
          <w:szCs w:val="24"/>
        </w:rPr>
        <w:t>looks into</w:t>
      </w:r>
      <w:proofErr w:type="gramEnd"/>
      <w:r w:rsidR="003E3025">
        <w:rPr>
          <w:rFonts w:ascii="Times New Roman" w:eastAsia="Times New Roman" w:hAnsi="Times New Roman" w:cs="Times New Roman"/>
          <w:sz w:val="24"/>
          <w:szCs w:val="24"/>
        </w:rPr>
        <w:t xml:space="preserve"> the results of mainstream media involving mainly two themes: the reason behind the fire occurred and </w:t>
      </w:r>
      <w:r w:rsidR="00192536">
        <w:rPr>
          <w:rFonts w:ascii="Times New Roman" w:eastAsia="Times New Roman" w:hAnsi="Times New Roman" w:cs="Times New Roman"/>
          <w:sz w:val="24"/>
          <w:szCs w:val="24"/>
        </w:rPr>
        <w:t xml:space="preserve">the management behind an escalating wildfire crisis. Finally, section 4 deals with discussion and </w:t>
      </w:r>
      <w:r w:rsidR="00302B28">
        <w:rPr>
          <w:rFonts w:ascii="Times New Roman" w:eastAsia="Times New Roman" w:hAnsi="Times New Roman" w:cs="Times New Roman"/>
          <w:sz w:val="24"/>
          <w:szCs w:val="24"/>
        </w:rPr>
        <w:t xml:space="preserve">to analyse </w:t>
      </w:r>
      <w:r w:rsidR="00D4122C" w:rsidRPr="00D4122C">
        <w:rPr>
          <w:rFonts w:ascii="Times New Roman" w:eastAsia="Times New Roman" w:hAnsi="Times New Roman" w:cs="Times New Roman"/>
          <w:sz w:val="24"/>
          <w:szCs w:val="24"/>
        </w:rPr>
        <w:t>key media frames relating to the portrayals of authorities’ and the public's response during and after a wildfire crisis</w:t>
      </w:r>
      <w:r w:rsidR="00D4122C">
        <w:rPr>
          <w:rFonts w:ascii="Times New Roman" w:eastAsia="Times New Roman" w:hAnsi="Times New Roman" w:cs="Times New Roman"/>
          <w:sz w:val="24"/>
          <w:szCs w:val="24"/>
        </w:rPr>
        <w:t xml:space="preserve"> based on two concepts: responsibility and accountability.</w:t>
      </w:r>
      <w:r w:rsidR="00000000">
        <w:br w:type="page"/>
      </w:r>
    </w:p>
    <w:p w14:paraId="0BAC5D11" w14:textId="77777777" w:rsidR="00726B13" w:rsidRDefault="00000000">
      <w:pPr>
        <w:pStyle w:val="Heading1"/>
        <w:spacing w:before="0" w:after="0"/>
        <w:rPr>
          <w:sz w:val="24"/>
          <w:szCs w:val="24"/>
        </w:rPr>
      </w:pPr>
      <w:bookmarkStart w:id="5" w:name="_pznwou3bah5s" w:colFirst="0" w:colLast="0"/>
      <w:bookmarkEnd w:id="5"/>
      <w:r>
        <w:rPr>
          <w:b/>
          <w:sz w:val="24"/>
          <w:szCs w:val="24"/>
        </w:rPr>
        <w:lastRenderedPageBreak/>
        <w:t>REFERENCES</w:t>
      </w:r>
    </w:p>
    <w:p w14:paraId="0BAC5D12" w14:textId="690E5231" w:rsidR="00726B13" w:rsidRDefault="00000000">
      <w:pPr>
        <w:spacing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sidR="00646811">
        <w:rPr>
          <w:rFonts w:ascii="Times New Roman" w:eastAsia="Times New Roman" w:hAnsi="Times New Roman" w:cs="Times New Roman"/>
          <w:sz w:val="24"/>
          <w:szCs w:val="24"/>
        </w:rPr>
        <w:t xml:space="preserve">D </w:t>
      </w:r>
      <w:proofErr w:type="spellStart"/>
      <w:r w:rsidR="00646811">
        <w:rPr>
          <w:rFonts w:ascii="Times New Roman" w:eastAsia="Times New Roman" w:hAnsi="Times New Roman" w:cs="Times New Roman"/>
          <w:sz w:val="24"/>
          <w:szCs w:val="24"/>
        </w:rPr>
        <w:t>Vakalis</w:t>
      </w:r>
      <w:proofErr w:type="spellEnd"/>
      <w:r w:rsidR="00646811">
        <w:rPr>
          <w:rFonts w:ascii="Times New Roman" w:eastAsia="Times New Roman" w:hAnsi="Times New Roman" w:cs="Times New Roman"/>
          <w:sz w:val="24"/>
          <w:szCs w:val="24"/>
        </w:rPr>
        <w:t xml:space="preserve">, </w:t>
      </w:r>
      <w:r w:rsidR="00377493">
        <w:rPr>
          <w:rFonts w:ascii="Times New Roman" w:eastAsia="Times New Roman" w:hAnsi="Times New Roman" w:cs="Times New Roman"/>
          <w:sz w:val="24"/>
          <w:szCs w:val="24"/>
        </w:rPr>
        <w:t xml:space="preserve">H </w:t>
      </w:r>
      <w:proofErr w:type="spellStart"/>
      <w:r w:rsidR="00377493">
        <w:rPr>
          <w:rFonts w:ascii="Times New Roman" w:eastAsia="Times New Roman" w:hAnsi="Times New Roman" w:cs="Times New Roman"/>
          <w:sz w:val="24"/>
          <w:szCs w:val="24"/>
        </w:rPr>
        <w:t>Sarimveis</w:t>
      </w:r>
      <w:proofErr w:type="spellEnd"/>
      <w:r>
        <w:rPr>
          <w:rFonts w:ascii="Times New Roman" w:eastAsia="Times New Roman" w:hAnsi="Times New Roman" w:cs="Times New Roman"/>
          <w:sz w:val="24"/>
          <w:szCs w:val="24"/>
        </w:rPr>
        <w:t>,</w:t>
      </w:r>
      <w:r w:rsidR="007E32ED">
        <w:rPr>
          <w:rFonts w:ascii="Times New Roman" w:eastAsia="Times New Roman" w:hAnsi="Times New Roman" w:cs="Times New Roman"/>
          <w:sz w:val="24"/>
          <w:szCs w:val="24"/>
        </w:rPr>
        <w:t xml:space="preserve"> C </w:t>
      </w:r>
      <w:proofErr w:type="spellStart"/>
      <w:r w:rsidR="007E32ED">
        <w:rPr>
          <w:rFonts w:ascii="Times New Roman" w:eastAsia="Times New Roman" w:hAnsi="Times New Roman" w:cs="Times New Roman"/>
          <w:sz w:val="24"/>
          <w:szCs w:val="24"/>
        </w:rPr>
        <w:t>Kiranoudis</w:t>
      </w:r>
      <w:proofErr w:type="spellEnd"/>
      <w:r w:rsidR="007E32ED">
        <w:rPr>
          <w:rFonts w:ascii="Times New Roman" w:eastAsia="Times New Roman" w:hAnsi="Times New Roman" w:cs="Times New Roman"/>
          <w:sz w:val="24"/>
          <w:szCs w:val="24"/>
        </w:rPr>
        <w:t xml:space="preserve">, A </w:t>
      </w:r>
      <w:proofErr w:type="spellStart"/>
      <w:r w:rsidR="007E32ED">
        <w:rPr>
          <w:rFonts w:ascii="Times New Roman" w:eastAsia="Times New Roman" w:hAnsi="Times New Roman" w:cs="Times New Roman"/>
          <w:sz w:val="24"/>
          <w:szCs w:val="24"/>
        </w:rPr>
        <w:t>Alexandridis</w:t>
      </w:r>
      <w:proofErr w:type="spellEnd"/>
      <w:r w:rsidR="007E32ED">
        <w:rPr>
          <w:rFonts w:ascii="Times New Roman" w:eastAsia="Times New Roman" w:hAnsi="Times New Roman" w:cs="Times New Roman"/>
          <w:sz w:val="24"/>
          <w:szCs w:val="24"/>
        </w:rPr>
        <w:t xml:space="preserve">, G </w:t>
      </w:r>
      <w:proofErr w:type="spellStart"/>
      <w:r w:rsidR="007E32ED">
        <w:rPr>
          <w:rFonts w:ascii="Times New Roman" w:eastAsia="Times New Roman" w:hAnsi="Times New Roman" w:cs="Times New Roman"/>
          <w:sz w:val="24"/>
          <w:szCs w:val="24"/>
        </w:rPr>
        <w:t>Bafas</w:t>
      </w:r>
      <w:proofErr w:type="spellEnd"/>
      <w:r w:rsidR="007E32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83FD7" w:rsidRPr="00D83FD7">
        <w:rPr>
          <w:rFonts w:ascii="Times New Roman" w:eastAsia="Times New Roman" w:hAnsi="Times New Roman" w:cs="Times New Roman"/>
          <w:sz w:val="24"/>
          <w:szCs w:val="24"/>
        </w:rPr>
        <w:t>A GIS based operational system for wildland fire crisis management I. Mathematical modelling and simulation</w:t>
      </w:r>
      <w:r>
        <w:rPr>
          <w:rFonts w:ascii="Times New Roman" w:eastAsia="Times New Roman" w:hAnsi="Times New Roman" w:cs="Times New Roman"/>
          <w:sz w:val="24"/>
          <w:szCs w:val="24"/>
        </w:rPr>
        <w:t xml:space="preserve">, </w:t>
      </w:r>
      <w:proofErr w:type="gramStart"/>
      <w:r w:rsidR="00D83FD7" w:rsidRPr="00D83FD7">
        <w:rPr>
          <w:rFonts w:ascii="Times New Roman" w:eastAsia="Times New Roman" w:hAnsi="Times New Roman" w:cs="Times New Roman"/>
          <w:sz w:val="24"/>
          <w:szCs w:val="24"/>
        </w:rPr>
        <w:t>https://www.sciencedirect.com/science/article/pii/S0307904X03002117</w:t>
      </w:r>
      <w:r>
        <w:rPr>
          <w:rFonts w:ascii="Times New Roman" w:eastAsia="Times New Roman" w:hAnsi="Times New Roman" w:cs="Times New Roman"/>
          <w:sz w:val="24"/>
          <w:szCs w:val="24"/>
        </w:rPr>
        <w:t xml:space="preserve">,  </w:t>
      </w:r>
      <w:r w:rsidR="0099776F">
        <w:rPr>
          <w:rFonts w:ascii="Times New Roman" w:eastAsia="Times New Roman" w:hAnsi="Times New Roman" w:cs="Times New Roman"/>
          <w:sz w:val="24"/>
          <w:szCs w:val="24"/>
        </w:rPr>
        <w:t>24</w:t>
      </w:r>
      <w:proofErr w:type="gramEnd"/>
      <w:r w:rsidR="0099776F">
        <w:rPr>
          <w:rFonts w:ascii="Times New Roman" w:eastAsia="Times New Roman" w:hAnsi="Times New Roman" w:cs="Times New Roman"/>
          <w:sz w:val="24"/>
          <w:szCs w:val="24"/>
        </w:rPr>
        <w:t xml:space="preserve"> October 2003</w:t>
      </w:r>
      <w:r w:rsidR="005E2396">
        <w:rPr>
          <w:rFonts w:ascii="Times New Roman" w:eastAsia="Times New Roman" w:hAnsi="Times New Roman" w:cs="Times New Roman"/>
          <w:sz w:val="24"/>
          <w:szCs w:val="24"/>
        </w:rPr>
        <w:t>.</w:t>
      </w:r>
    </w:p>
    <w:p w14:paraId="0BAC5D13" w14:textId="60AD3DAC" w:rsidR="00726B13" w:rsidRDefault="00000000">
      <w:pPr>
        <w:spacing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sidR="00BE6186">
        <w:rPr>
          <w:rFonts w:ascii="Times New Roman" w:eastAsia="Times New Roman" w:hAnsi="Times New Roman" w:cs="Times New Roman"/>
          <w:sz w:val="24"/>
          <w:szCs w:val="24"/>
        </w:rPr>
        <w:t xml:space="preserve">George </w:t>
      </w:r>
      <w:proofErr w:type="spellStart"/>
      <w:r w:rsidR="00BE6186">
        <w:rPr>
          <w:rFonts w:ascii="Times New Roman" w:eastAsia="Times New Roman" w:hAnsi="Times New Roman" w:cs="Times New Roman"/>
          <w:sz w:val="24"/>
          <w:szCs w:val="24"/>
        </w:rPr>
        <w:t>Busenberg</w:t>
      </w:r>
      <w:proofErr w:type="spellEnd"/>
      <w:r>
        <w:rPr>
          <w:rFonts w:ascii="Times New Roman" w:eastAsia="Times New Roman" w:hAnsi="Times New Roman" w:cs="Times New Roman"/>
          <w:sz w:val="24"/>
          <w:szCs w:val="24"/>
        </w:rPr>
        <w:t xml:space="preserve">, </w:t>
      </w:r>
      <w:r w:rsidR="00D87DB5">
        <w:rPr>
          <w:rFonts w:ascii="Times New Roman" w:eastAsia="Times New Roman" w:hAnsi="Times New Roman" w:cs="Times New Roman"/>
          <w:sz w:val="24"/>
          <w:szCs w:val="24"/>
        </w:rPr>
        <w:t>Wildfire Management in the United States: The Evolution of a Policy Failure</w:t>
      </w:r>
      <w:r>
        <w:rPr>
          <w:rFonts w:ascii="Times New Roman" w:eastAsia="Times New Roman" w:hAnsi="Times New Roman" w:cs="Times New Roman"/>
          <w:sz w:val="24"/>
          <w:szCs w:val="24"/>
        </w:rPr>
        <w:t xml:space="preserve">, </w:t>
      </w:r>
      <w:r w:rsidR="00B95334" w:rsidRPr="00B95334">
        <w:rPr>
          <w:rFonts w:ascii="Times New Roman" w:eastAsia="Times New Roman" w:hAnsi="Times New Roman" w:cs="Times New Roman"/>
          <w:sz w:val="24"/>
          <w:szCs w:val="24"/>
        </w:rPr>
        <w:t>https://onlinelibrary.wiley.com/doi/pdf/10.1111/j.1541-1338.2004.00066.x?casa_token=accauPCUsRkAAAAA:2t9hvLCzPcY9YA9sgcgDbW0A8ZMPTs9npGn5PV_v7yXywsKN8jCS1xatWB7ERNspLAQL8ziukqWH3PE</w:t>
      </w:r>
      <w:r>
        <w:rPr>
          <w:rFonts w:ascii="Times New Roman" w:eastAsia="Times New Roman" w:hAnsi="Times New Roman" w:cs="Times New Roman"/>
          <w:sz w:val="24"/>
          <w:szCs w:val="24"/>
        </w:rPr>
        <w:t xml:space="preserve">, </w:t>
      </w:r>
      <w:r w:rsidR="00BC17AD">
        <w:rPr>
          <w:rFonts w:ascii="Times New Roman" w:eastAsia="Times New Roman" w:hAnsi="Times New Roman" w:cs="Times New Roman"/>
          <w:sz w:val="24"/>
          <w:szCs w:val="24"/>
        </w:rPr>
        <w:t>12 February 2004</w:t>
      </w:r>
      <w:r w:rsidR="005E2396">
        <w:rPr>
          <w:rFonts w:ascii="Times New Roman" w:eastAsia="Times New Roman" w:hAnsi="Times New Roman" w:cs="Times New Roman"/>
          <w:sz w:val="24"/>
          <w:szCs w:val="24"/>
        </w:rPr>
        <w:t>.</w:t>
      </w:r>
    </w:p>
    <w:p w14:paraId="0BAC5D14" w14:textId="50EEAB89" w:rsidR="00726B13" w:rsidRDefault="00000000">
      <w:pPr>
        <w:spacing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00371E08">
        <w:rPr>
          <w:rFonts w:ascii="Times New Roman" w:eastAsia="Times New Roman" w:hAnsi="Times New Roman" w:cs="Times New Roman"/>
          <w:sz w:val="24"/>
          <w:szCs w:val="24"/>
        </w:rPr>
        <w:t xml:space="preserve">D </w:t>
      </w:r>
      <w:proofErr w:type="spellStart"/>
      <w:r w:rsidR="00371E08">
        <w:rPr>
          <w:rFonts w:ascii="Times New Roman" w:eastAsia="Times New Roman" w:hAnsi="Times New Roman" w:cs="Times New Roman"/>
          <w:sz w:val="24"/>
          <w:szCs w:val="24"/>
        </w:rPr>
        <w:t>Vakalis</w:t>
      </w:r>
      <w:proofErr w:type="spellEnd"/>
      <w:r w:rsidR="00371E08">
        <w:rPr>
          <w:rFonts w:ascii="Times New Roman" w:eastAsia="Times New Roman" w:hAnsi="Times New Roman" w:cs="Times New Roman"/>
          <w:sz w:val="24"/>
          <w:szCs w:val="24"/>
        </w:rPr>
        <w:t xml:space="preserve">, H </w:t>
      </w:r>
      <w:proofErr w:type="spellStart"/>
      <w:r w:rsidR="00371E08">
        <w:rPr>
          <w:rFonts w:ascii="Times New Roman" w:eastAsia="Times New Roman" w:hAnsi="Times New Roman" w:cs="Times New Roman"/>
          <w:sz w:val="24"/>
          <w:szCs w:val="24"/>
        </w:rPr>
        <w:t>Sarimveis</w:t>
      </w:r>
      <w:proofErr w:type="spellEnd"/>
      <w:r w:rsidR="00371E08">
        <w:rPr>
          <w:rFonts w:ascii="Times New Roman" w:eastAsia="Times New Roman" w:hAnsi="Times New Roman" w:cs="Times New Roman"/>
          <w:sz w:val="24"/>
          <w:szCs w:val="24"/>
        </w:rPr>
        <w:t xml:space="preserve">, C </w:t>
      </w:r>
      <w:proofErr w:type="spellStart"/>
      <w:r w:rsidR="00371E08">
        <w:rPr>
          <w:rFonts w:ascii="Times New Roman" w:eastAsia="Times New Roman" w:hAnsi="Times New Roman" w:cs="Times New Roman"/>
          <w:sz w:val="24"/>
          <w:szCs w:val="24"/>
        </w:rPr>
        <w:t>Kiranoudis</w:t>
      </w:r>
      <w:proofErr w:type="spellEnd"/>
      <w:r w:rsidR="00371E08">
        <w:rPr>
          <w:rFonts w:ascii="Times New Roman" w:eastAsia="Times New Roman" w:hAnsi="Times New Roman" w:cs="Times New Roman"/>
          <w:sz w:val="24"/>
          <w:szCs w:val="24"/>
        </w:rPr>
        <w:t xml:space="preserve">, A </w:t>
      </w:r>
      <w:proofErr w:type="spellStart"/>
      <w:r w:rsidR="00371E08">
        <w:rPr>
          <w:rFonts w:ascii="Times New Roman" w:eastAsia="Times New Roman" w:hAnsi="Times New Roman" w:cs="Times New Roman"/>
          <w:sz w:val="24"/>
          <w:szCs w:val="24"/>
        </w:rPr>
        <w:t>Alexandridis</w:t>
      </w:r>
      <w:proofErr w:type="spellEnd"/>
      <w:r w:rsidR="00371E08">
        <w:rPr>
          <w:rFonts w:ascii="Times New Roman" w:eastAsia="Times New Roman" w:hAnsi="Times New Roman" w:cs="Times New Roman"/>
          <w:sz w:val="24"/>
          <w:szCs w:val="24"/>
        </w:rPr>
        <w:t xml:space="preserve">, G </w:t>
      </w:r>
      <w:proofErr w:type="spellStart"/>
      <w:r w:rsidR="00371E08">
        <w:rPr>
          <w:rFonts w:ascii="Times New Roman" w:eastAsia="Times New Roman" w:hAnsi="Times New Roman" w:cs="Times New Roman"/>
          <w:sz w:val="24"/>
          <w:szCs w:val="24"/>
        </w:rPr>
        <w:t>Bafas</w:t>
      </w:r>
      <w:proofErr w:type="spellEnd"/>
      <w:r>
        <w:rPr>
          <w:rFonts w:ascii="Times New Roman" w:eastAsia="Times New Roman" w:hAnsi="Times New Roman" w:cs="Times New Roman"/>
          <w:sz w:val="24"/>
          <w:szCs w:val="24"/>
        </w:rPr>
        <w:t xml:space="preserve">, </w:t>
      </w:r>
      <w:r w:rsidR="00F17720" w:rsidRPr="00F17720">
        <w:rPr>
          <w:rFonts w:ascii="Times New Roman" w:eastAsia="Times New Roman" w:hAnsi="Times New Roman" w:cs="Times New Roman"/>
          <w:sz w:val="24"/>
          <w:szCs w:val="24"/>
        </w:rPr>
        <w:t>A GIS based operational system for wildland fire crisis management II. System architecture and case studies</w:t>
      </w:r>
      <w:r>
        <w:rPr>
          <w:rFonts w:ascii="Times New Roman" w:eastAsia="Times New Roman" w:hAnsi="Times New Roman" w:cs="Times New Roman"/>
          <w:sz w:val="24"/>
          <w:szCs w:val="24"/>
        </w:rPr>
        <w:t xml:space="preserve">, </w:t>
      </w:r>
      <w:r w:rsidR="00A80F75" w:rsidRPr="00A80F75">
        <w:rPr>
          <w:rFonts w:ascii="Times New Roman" w:eastAsia="Times New Roman" w:hAnsi="Times New Roman" w:cs="Times New Roman"/>
          <w:sz w:val="24"/>
          <w:szCs w:val="24"/>
        </w:rPr>
        <w:t>https://www.sciencedirect.com/science/article/pii/S0307904X03002129</w:t>
      </w:r>
      <w:r w:rsidR="00A80F75">
        <w:rPr>
          <w:rFonts w:ascii="Times New Roman" w:eastAsia="Times New Roman" w:hAnsi="Times New Roman" w:cs="Times New Roman"/>
          <w:sz w:val="24"/>
          <w:szCs w:val="24"/>
        </w:rPr>
        <w:t>,</w:t>
      </w:r>
      <w:r w:rsidR="00A80F75" w:rsidRPr="00A80F75">
        <w:rPr>
          <w:rFonts w:ascii="Times New Roman" w:eastAsia="Times New Roman" w:hAnsi="Times New Roman" w:cs="Times New Roman"/>
          <w:sz w:val="24"/>
          <w:szCs w:val="24"/>
        </w:rPr>
        <w:t xml:space="preserve"> </w:t>
      </w:r>
      <w:r w:rsidR="00F17720">
        <w:rPr>
          <w:rFonts w:ascii="Times New Roman" w:eastAsia="Times New Roman" w:hAnsi="Times New Roman" w:cs="Times New Roman"/>
          <w:sz w:val="24"/>
          <w:szCs w:val="24"/>
        </w:rPr>
        <w:t>October</w:t>
      </w:r>
      <w:r>
        <w:rPr>
          <w:rFonts w:ascii="Times New Roman" w:eastAsia="Times New Roman" w:hAnsi="Times New Roman" w:cs="Times New Roman"/>
          <w:sz w:val="24"/>
          <w:szCs w:val="24"/>
        </w:rPr>
        <w:t xml:space="preserve"> </w:t>
      </w:r>
      <w:r w:rsidR="00F17720">
        <w:rPr>
          <w:rFonts w:ascii="Times New Roman" w:eastAsia="Times New Roman" w:hAnsi="Times New Roman" w:cs="Times New Roman"/>
          <w:sz w:val="24"/>
          <w:szCs w:val="24"/>
        </w:rPr>
        <w:t>24</w:t>
      </w:r>
      <w:r>
        <w:rPr>
          <w:rFonts w:ascii="Times New Roman" w:eastAsia="Times New Roman" w:hAnsi="Times New Roman" w:cs="Times New Roman"/>
          <w:sz w:val="24"/>
          <w:szCs w:val="24"/>
          <w:vertAlign w:val="superscript"/>
        </w:rPr>
        <w:t>th</w:t>
      </w:r>
      <w:proofErr w:type="gramStart"/>
      <w:r>
        <w:rPr>
          <w:rFonts w:ascii="Times New Roman" w:eastAsia="Times New Roman" w:hAnsi="Times New Roman" w:cs="Times New Roman"/>
          <w:sz w:val="24"/>
          <w:szCs w:val="24"/>
        </w:rPr>
        <w:t xml:space="preserve"> 20</w:t>
      </w:r>
      <w:r w:rsidR="00F17720">
        <w:rPr>
          <w:rFonts w:ascii="Times New Roman" w:eastAsia="Times New Roman" w:hAnsi="Times New Roman" w:cs="Times New Roman"/>
          <w:sz w:val="24"/>
          <w:szCs w:val="24"/>
        </w:rPr>
        <w:t>03</w:t>
      </w:r>
      <w:proofErr w:type="gramEnd"/>
      <w:r w:rsidR="005E2396">
        <w:rPr>
          <w:rFonts w:ascii="Times New Roman" w:eastAsia="Times New Roman" w:hAnsi="Times New Roman" w:cs="Times New Roman"/>
          <w:sz w:val="24"/>
          <w:szCs w:val="24"/>
        </w:rPr>
        <w:t>.</w:t>
      </w:r>
    </w:p>
    <w:p w14:paraId="0BAC5D15" w14:textId="4F30D846" w:rsidR="00726B13" w:rsidRDefault="00000000">
      <w:pPr>
        <w:spacing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r w:rsidR="00C169FE">
        <w:rPr>
          <w:rFonts w:ascii="Times New Roman" w:eastAsia="Times New Roman" w:hAnsi="Times New Roman" w:cs="Times New Roman"/>
          <w:sz w:val="24"/>
          <w:szCs w:val="24"/>
        </w:rPr>
        <w:t>Jim McLennan</w:t>
      </w:r>
      <w:r w:rsidR="00D83DC8">
        <w:rPr>
          <w:rFonts w:ascii="Times New Roman" w:eastAsia="Times New Roman" w:hAnsi="Times New Roman" w:cs="Times New Roman"/>
          <w:sz w:val="24"/>
          <w:szCs w:val="24"/>
        </w:rPr>
        <w:t>, Adrian Birch</w:t>
      </w:r>
      <w:r>
        <w:rPr>
          <w:rFonts w:ascii="Times New Roman" w:eastAsia="Times New Roman" w:hAnsi="Times New Roman" w:cs="Times New Roman"/>
          <w:sz w:val="24"/>
          <w:szCs w:val="24"/>
        </w:rPr>
        <w:t xml:space="preserve">, </w:t>
      </w:r>
      <w:r w:rsidR="00D83DC8" w:rsidRPr="00D83DC8">
        <w:rPr>
          <w:rFonts w:ascii="Times New Roman" w:eastAsia="Times New Roman" w:hAnsi="Times New Roman" w:cs="Times New Roman"/>
          <w:sz w:val="24"/>
          <w:szCs w:val="24"/>
        </w:rPr>
        <w:t>A potential crisis in wildfire emergency response capability? Australia's volunteer firefighters</w:t>
      </w:r>
      <w:r>
        <w:rPr>
          <w:rFonts w:ascii="Times New Roman" w:eastAsia="Times New Roman" w:hAnsi="Times New Roman" w:cs="Times New Roman"/>
          <w:sz w:val="24"/>
          <w:szCs w:val="24"/>
        </w:rPr>
        <w:t xml:space="preserve">, </w:t>
      </w:r>
      <w:r w:rsidR="00D83DC8" w:rsidRPr="00D83DC8">
        <w:rPr>
          <w:rFonts w:ascii="Times New Roman" w:eastAsia="Times New Roman" w:hAnsi="Times New Roman" w:cs="Times New Roman"/>
          <w:sz w:val="24"/>
          <w:szCs w:val="24"/>
        </w:rPr>
        <w:t>https://www.sciencedirect.com/science/article/abs/pii/S1464286705000173?casa_token=neWHiuBFPZoAAAAA:y8KbSLJ6act_RlDnlViZd4bBmTrafklXIhQ-fIGIldnWF0zgFnQjMhnXOOofz5W2jpZE-7GstA</w:t>
      </w:r>
      <w:r>
        <w:rPr>
          <w:rFonts w:ascii="Times New Roman" w:eastAsia="Times New Roman" w:hAnsi="Times New Roman" w:cs="Times New Roman"/>
          <w:sz w:val="24"/>
          <w:szCs w:val="24"/>
        </w:rPr>
        <w:t xml:space="preserve">, </w:t>
      </w:r>
      <w:r w:rsidR="00D83DC8">
        <w:rPr>
          <w:rFonts w:ascii="Times New Roman" w:eastAsia="Times New Roman" w:hAnsi="Times New Roman" w:cs="Times New Roman"/>
          <w:sz w:val="24"/>
          <w:szCs w:val="24"/>
        </w:rPr>
        <w:t>November</w:t>
      </w:r>
      <w:r>
        <w:rPr>
          <w:rFonts w:ascii="Times New Roman" w:eastAsia="Times New Roman" w:hAnsi="Times New Roman" w:cs="Times New Roman"/>
          <w:sz w:val="24"/>
          <w:szCs w:val="24"/>
        </w:rPr>
        <w:t xml:space="preserve"> </w:t>
      </w:r>
      <w:r w:rsidR="00D83DC8">
        <w:rPr>
          <w:rFonts w:ascii="Times New Roman" w:eastAsia="Times New Roman" w:hAnsi="Times New Roman" w:cs="Times New Roman"/>
          <w:sz w:val="24"/>
          <w:szCs w:val="24"/>
        </w:rPr>
        <w:t>15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w:t>
      </w:r>
      <w:r w:rsidR="00D83DC8">
        <w:rPr>
          <w:rFonts w:ascii="Times New Roman" w:eastAsia="Times New Roman" w:hAnsi="Times New Roman" w:cs="Times New Roman"/>
          <w:sz w:val="24"/>
          <w:szCs w:val="24"/>
        </w:rPr>
        <w:t>05</w:t>
      </w:r>
    </w:p>
    <w:p w14:paraId="0BAC5D16" w14:textId="24F0A7FA" w:rsidR="00726B13" w:rsidRDefault="00000000">
      <w:pPr>
        <w:spacing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S</w:t>
      </w:r>
      <w:r w:rsidR="0045121D">
        <w:rPr>
          <w:rFonts w:ascii="Times New Roman" w:eastAsia="Times New Roman" w:hAnsi="Times New Roman" w:cs="Times New Roman"/>
          <w:sz w:val="24"/>
          <w:szCs w:val="24"/>
        </w:rPr>
        <w:t xml:space="preserve">ofia Nilsson, Ann </w:t>
      </w:r>
      <w:proofErr w:type="spellStart"/>
      <w:r w:rsidR="0045121D">
        <w:rPr>
          <w:rFonts w:ascii="Times New Roman" w:eastAsia="Times New Roman" w:hAnsi="Times New Roman" w:cs="Times New Roman"/>
          <w:sz w:val="24"/>
          <w:szCs w:val="24"/>
        </w:rPr>
        <w:t>Enander</w:t>
      </w:r>
      <w:proofErr w:type="spellEnd"/>
      <w:r>
        <w:rPr>
          <w:rFonts w:ascii="Times New Roman" w:eastAsia="Times New Roman" w:hAnsi="Times New Roman" w:cs="Times New Roman"/>
          <w:sz w:val="24"/>
          <w:szCs w:val="24"/>
        </w:rPr>
        <w:t xml:space="preserve">, </w:t>
      </w:r>
      <w:r w:rsidR="0045121D" w:rsidRPr="0045121D">
        <w:rPr>
          <w:rFonts w:ascii="Times New Roman" w:eastAsia="Times New Roman" w:hAnsi="Times New Roman" w:cs="Times New Roman"/>
          <w:sz w:val="24"/>
          <w:szCs w:val="24"/>
        </w:rPr>
        <w:t>“Damned if you do, damned if you don’t”: Media frames of responsibility and accountability in handling a wildfire</w:t>
      </w:r>
      <w:r>
        <w:rPr>
          <w:rFonts w:ascii="Times New Roman" w:eastAsia="Times New Roman" w:hAnsi="Times New Roman" w:cs="Times New Roman"/>
          <w:sz w:val="24"/>
          <w:szCs w:val="24"/>
        </w:rPr>
        <w:t xml:space="preserve">, </w:t>
      </w:r>
      <w:r w:rsidR="006F7CF5" w:rsidRPr="006F7CF5">
        <w:rPr>
          <w:rFonts w:ascii="Times New Roman" w:eastAsia="Times New Roman" w:hAnsi="Times New Roman" w:cs="Times New Roman"/>
          <w:sz w:val="24"/>
          <w:szCs w:val="24"/>
        </w:rPr>
        <w:t>https://onlinelibrary.wiley.com/doi/full/10.1111/1468-5973.12284</w:t>
      </w:r>
      <w:r>
        <w:rPr>
          <w:rFonts w:ascii="Times New Roman" w:eastAsia="Times New Roman" w:hAnsi="Times New Roman" w:cs="Times New Roman"/>
          <w:sz w:val="24"/>
          <w:szCs w:val="24"/>
        </w:rPr>
        <w:t xml:space="preserve">, </w:t>
      </w:r>
      <w:r w:rsidR="006F7CF5">
        <w:rPr>
          <w:rFonts w:ascii="Times New Roman" w:eastAsia="Times New Roman" w:hAnsi="Times New Roman" w:cs="Times New Roman"/>
          <w:sz w:val="24"/>
          <w:szCs w:val="24"/>
        </w:rPr>
        <w:t>December</w:t>
      </w:r>
      <w:r>
        <w:rPr>
          <w:rFonts w:ascii="Times New Roman" w:eastAsia="Times New Roman" w:hAnsi="Times New Roman" w:cs="Times New Roman"/>
          <w:sz w:val="24"/>
          <w:szCs w:val="24"/>
        </w:rPr>
        <w:t xml:space="preserve"> </w:t>
      </w:r>
      <w:r w:rsidR="006F7CF5">
        <w:rPr>
          <w:rFonts w:ascii="Times New Roman" w:eastAsia="Times New Roman" w:hAnsi="Times New Roman" w:cs="Times New Roman"/>
          <w:sz w:val="24"/>
          <w:szCs w:val="24"/>
        </w:rPr>
        <w:t>30</w:t>
      </w:r>
      <w:r w:rsidR="006F7CF5">
        <w:rPr>
          <w:rFonts w:ascii="Times New Roman" w:eastAsia="Times New Roman" w:hAnsi="Times New Roman" w:cs="Times New Roman"/>
          <w:sz w:val="24"/>
          <w:szCs w:val="24"/>
          <w:vertAlign w:val="superscript"/>
        </w:rPr>
        <w:t>t</w:t>
      </w:r>
      <w:r>
        <w:rPr>
          <w:rFonts w:ascii="Times New Roman" w:eastAsia="Times New Roman" w:hAnsi="Times New Roman" w:cs="Times New Roman"/>
          <w:sz w:val="24"/>
          <w:szCs w:val="24"/>
          <w:vertAlign w:val="superscript"/>
        </w:rPr>
        <w:t>h</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2019</w:t>
      </w:r>
      <w:proofErr w:type="gramEnd"/>
    </w:p>
    <w:sectPr w:rsidR="00726B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B13"/>
    <w:rsid w:val="0003458A"/>
    <w:rsid w:val="0005314A"/>
    <w:rsid w:val="00062A1B"/>
    <w:rsid w:val="00064B62"/>
    <w:rsid w:val="000A15E7"/>
    <w:rsid w:val="000B47A4"/>
    <w:rsid w:val="000E719E"/>
    <w:rsid w:val="000E7DC1"/>
    <w:rsid w:val="00115D23"/>
    <w:rsid w:val="00143486"/>
    <w:rsid w:val="001476B0"/>
    <w:rsid w:val="00192536"/>
    <w:rsid w:val="001B4C19"/>
    <w:rsid w:val="00250005"/>
    <w:rsid w:val="00267B93"/>
    <w:rsid w:val="00273592"/>
    <w:rsid w:val="002A2D40"/>
    <w:rsid w:val="002A46C4"/>
    <w:rsid w:val="002C34E8"/>
    <w:rsid w:val="002E0CF3"/>
    <w:rsid w:val="00302B28"/>
    <w:rsid w:val="003337A8"/>
    <w:rsid w:val="003339DE"/>
    <w:rsid w:val="003504ED"/>
    <w:rsid w:val="00353694"/>
    <w:rsid w:val="00365416"/>
    <w:rsid w:val="003668A6"/>
    <w:rsid w:val="00371E08"/>
    <w:rsid w:val="00377493"/>
    <w:rsid w:val="003B2D6C"/>
    <w:rsid w:val="003D1FB8"/>
    <w:rsid w:val="003E3025"/>
    <w:rsid w:val="004003B1"/>
    <w:rsid w:val="00413363"/>
    <w:rsid w:val="004220B6"/>
    <w:rsid w:val="00431531"/>
    <w:rsid w:val="0045121D"/>
    <w:rsid w:val="00480686"/>
    <w:rsid w:val="00490648"/>
    <w:rsid w:val="004C2E2F"/>
    <w:rsid w:val="0053568A"/>
    <w:rsid w:val="00561ABF"/>
    <w:rsid w:val="005D0A17"/>
    <w:rsid w:val="005E2396"/>
    <w:rsid w:val="005E34C5"/>
    <w:rsid w:val="0060510D"/>
    <w:rsid w:val="00614759"/>
    <w:rsid w:val="00646811"/>
    <w:rsid w:val="00647D48"/>
    <w:rsid w:val="0068095D"/>
    <w:rsid w:val="006830D1"/>
    <w:rsid w:val="00691BB7"/>
    <w:rsid w:val="00696B5F"/>
    <w:rsid w:val="006E3023"/>
    <w:rsid w:val="006F7CF5"/>
    <w:rsid w:val="0070192D"/>
    <w:rsid w:val="007258D6"/>
    <w:rsid w:val="00726B13"/>
    <w:rsid w:val="00792B33"/>
    <w:rsid w:val="00794854"/>
    <w:rsid w:val="007C1D89"/>
    <w:rsid w:val="007D5C19"/>
    <w:rsid w:val="007E2570"/>
    <w:rsid w:val="007E32ED"/>
    <w:rsid w:val="008323D4"/>
    <w:rsid w:val="00842B96"/>
    <w:rsid w:val="0087424F"/>
    <w:rsid w:val="008826C6"/>
    <w:rsid w:val="008A41F6"/>
    <w:rsid w:val="008D2CF3"/>
    <w:rsid w:val="00934110"/>
    <w:rsid w:val="0099776F"/>
    <w:rsid w:val="009F0520"/>
    <w:rsid w:val="00A80F75"/>
    <w:rsid w:val="00A87949"/>
    <w:rsid w:val="00AA1366"/>
    <w:rsid w:val="00AB07F5"/>
    <w:rsid w:val="00AC70B3"/>
    <w:rsid w:val="00B95334"/>
    <w:rsid w:val="00BC17AD"/>
    <w:rsid w:val="00BE6186"/>
    <w:rsid w:val="00C169FE"/>
    <w:rsid w:val="00C251D3"/>
    <w:rsid w:val="00C50F9F"/>
    <w:rsid w:val="00C700E9"/>
    <w:rsid w:val="00C92491"/>
    <w:rsid w:val="00CA752E"/>
    <w:rsid w:val="00CB2FF8"/>
    <w:rsid w:val="00CB791F"/>
    <w:rsid w:val="00CE3B56"/>
    <w:rsid w:val="00D1721B"/>
    <w:rsid w:val="00D22446"/>
    <w:rsid w:val="00D40F84"/>
    <w:rsid w:val="00D4122C"/>
    <w:rsid w:val="00D83DC8"/>
    <w:rsid w:val="00D83FD7"/>
    <w:rsid w:val="00D8770A"/>
    <w:rsid w:val="00D87DB5"/>
    <w:rsid w:val="00D93A6E"/>
    <w:rsid w:val="00DB1007"/>
    <w:rsid w:val="00DE319C"/>
    <w:rsid w:val="00EE1311"/>
    <w:rsid w:val="00F16A84"/>
    <w:rsid w:val="00F17720"/>
    <w:rsid w:val="00F632A2"/>
    <w:rsid w:val="00F67832"/>
    <w:rsid w:val="00F84C88"/>
    <w:rsid w:val="00F85A53"/>
    <w:rsid w:val="00F95075"/>
    <w:rsid w:val="00FB55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C5CE1"/>
  <w15:docId w15:val="{4E83EA93-1D17-46AB-B3CE-B9351708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D48"/>
  </w:style>
  <w:style w:type="paragraph" w:styleId="Heading1">
    <w:name w:val="heading 1"/>
    <w:basedOn w:val="Normal"/>
    <w:next w:val="Normal"/>
    <w:uiPriority w:val="9"/>
    <w:qFormat/>
    <w:pPr>
      <w:keepNext/>
      <w:keepLines/>
      <w:spacing w:before="400" w:after="120" w:line="480" w:lineRule="auto"/>
      <w:jc w:val="center"/>
      <w:outlineLvl w:val="0"/>
    </w:pPr>
    <w:rPr>
      <w:rFonts w:ascii="Times New Roman" w:eastAsia="Times New Roman" w:hAnsi="Times New Roman" w:cs="Times New Roman"/>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7</Pages>
  <Words>1475</Words>
  <Characters>8411</Characters>
  <Application>Microsoft Office Word</Application>
  <DocSecurity>0</DocSecurity>
  <Lines>70</Lines>
  <Paragraphs>19</Paragraphs>
  <ScaleCrop>false</ScaleCrop>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Lam</cp:lastModifiedBy>
  <cp:revision>110</cp:revision>
  <cp:lastPrinted>2023-07-27T16:26:00Z</cp:lastPrinted>
  <dcterms:created xsi:type="dcterms:W3CDTF">2023-07-26T23:51:00Z</dcterms:created>
  <dcterms:modified xsi:type="dcterms:W3CDTF">2023-07-27T16:27:00Z</dcterms:modified>
</cp:coreProperties>
</file>