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C9046">
      <w:pPr>
        <w:rPr>
          <w:rFonts w:ascii="宋体" w:hAnsi="宋体"/>
        </w:rPr>
      </w:pPr>
      <w:r>
        <w:rPr>
          <w:rFonts w:hint="eastAsia" w:ascii="宋体" w:hAnsi="宋体" w:eastAsia="宋体"/>
        </w:rPr>
        <w:t>实验编号：</w:t>
      </w:r>
      <w:r>
        <w:rPr>
          <w:rFonts w:hint="eastAsia" w:ascii="宋体" w:hAnsi="宋体" w:eastAsia="宋体"/>
          <w:u w:val="single"/>
        </w:rPr>
        <w:t xml:space="preserve"> 3 </w:t>
      </w:r>
      <w:r>
        <w:rPr>
          <w:rFonts w:hint="eastAsia" w:ascii="宋体" w:hAnsi="宋体" w:eastAsia="宋体"/>
        </w:rPr>
        <w:t xml:space="preserve">  </w:t>
      </w:r>
      <w:r>
        <w:rPr>
          <w:rFonts w:hint="eastAsia" w:ascii="宋体" w:hAnsi="宋体" w:eastAsia="宋体"/>
          <w:b/>
          <w:bCs/>
          <w:sz w:val="32"/>
          <w:szCs w:val="32"/>
          <w:u w:val="double"/>
        </w:rPr>
        <w:t>Android移动应用开发 实验报告</w:t>
      </w:r>
      <w:r>
        <w:rPr>
          <w:rFonts w:hint="eastAsia" w:ascii="宋体" w:hAnsi="宋体" w:eastAsia="宋体"/>
        </w:rPr>
        <w:t xml:space="preserve">  </w:t>
      </w:r>
      <w:r>
        <w:rPr>
          <w:rFonts w:hint="eastAsia" w:ascii="宋体" w:hAnsi="宋体" w:eastAsia="宋体"/>
          <w:u w:val="single"/>
        </w:rPr>
        <w:t>2026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u w:val="single"/>
        </w:rPr>
        <w:t>10</w:t>
      </w:r>
      <w:r>
        <w:rPr>
          <w:rFonts w:hint="eastAsia" w:ascii="宋体" w:hAnsi="宋体" w:eastAsia="宋体"/>
        </w:rPr>
        <w:t>月</w:t>
      </w:r>
      <w:r>
        <w:rPr>
          <w:rFonts w:hint="eastAsia" w:ascii="宋体" w:hAnsi="宋体" w:eastAsia="宋体"/>
          <w:u w:val="single"/>
        </w:rPr>
        <w:t>27</w:t>
      </w:r>
      <w:r>
        <w:rPr>
          <w:rFonts w:hint="eastAsia" w:ascii="宋体" w:hAnsi="宋体" w:eastAsia="宋体"/>
        </w:rPr>
        <w:t>日</w:t>
      </w:r>
    </w:p>
    <w:p w14:paraId="3849FB37">
      <w:pPr>
        <w:rPr>
          <w:rFonts w:ascii="宋体" w:hAnsi="宋体"/>
        </w:rPr>
      </w:pPr>
      <w:r>
        <w:rPr>
          <w:rFonts w:hint="eastAsia" w:ascii="宋体" w:hAnsi="宋体" w:eastAsia="宋体"/>
          <w:b/>
          <w:bCs/>
          <w:u w:val="single"/>
        </w:rPr>
        <w:t>计算机科学学院</w:t>
      </w:r>
      <w:r>
        <w:rPr>
          <w:rFonts w:hint="eastAsia" w:ascii="宋体" w:hAnsi="宋体" w:eastAsia="宋体"/>
        </w:rPr>
        <w:t xml:space="preserve">  </w:t>
      </w:r>
      <w:r>
        <w:rPr>
          <w:rFonts w:hint="eastAsia" w:ascii="宋体" w:hAnsi="宋体" w:eastAsia="宋体"/>
          <w:u w:val="single"/>
        </w:rPr>
        <w:t xml:space="preserve"> 2024 </w:t>
      </w:r>
      <w:r>
        <w:rPr>
          <w:rFonts w:hint="eastAsia" w:ascii="宋体" w:hAnsi="宋体" w:eastAsia="宋体"/>
        </w:rPr>
        <w:t>级</w:t>
      </w:r>
      <w:r>
        <w:rPr>
          <w:rFonts w:hint="eastAsia" w:ascii="宋体" w:hAnsi="宋体" w:eastAsia="宋体"/>
          <w:u w:val="single"/>
        </w:rPr>
        <w:t xml:space="preserve"> 5 </w:t>
      </w:r>
      <w:r>
        <w:rPr>
          <w:rFonts w:hint="eastAsia" w:ascii="宋体" w:hAnsi="宋体" w:eastAsia="宋体"/>
        </w:rPr>
        <w:t>班   实验名称：</w:t>
      </w:r>
      <w:r>
        <w:rPr>
          <w:rFonts w:hint="eastAsia" w:ascii="宋体" w:hAnsi="宋体" w:eastAsia="宋体"/>
          <w:u w:val="single"/>
        </w:rPr>
        <w:t xml:space="preserve"> 多Activity </w:t>
      </w:r>
    </w:p>
    <w:p w14:paraId="3F287B74">
      <w:pPr>
        <w:rPr>
          <w:rFonts w:ascii="宋体" w:hAnsi="宋体"/>
        </w:rPr>
      </w:pPr>
      <w:r>
        <w:rPr>
          <w:rFonts w:hint="eastAsia" w:ascii="宋体" w:hAnsi="宋体" w:eastAsia="宋体"/>
        </w:rPr>
        <w:t>姓名：</w:t>
      </w:r>
      <w:r>
        <w:rPr>
          <w:rFonts w:hint="eastAsia" w:ascii="宋体" w:hAnsi="宋体" w:eastAsia="宋体"/>
          <w:u w:val="single"/>
        </w:rPr>
        <w:t xml:space="preserve"> 兰天浩 </w:t>
      </w:r>
      <w:r>
        <w:rPr>
          <w:rFonts w:hint="eastAsia" w:ascii="宋体" w:hAnsi="宋体" w:eastAsia="宋体"/>
        </w:rPr>
        <w:t xml:space="preserve">    学号：</w:t>
      </w:r>
      <w:r>
        <w:rPr>
          <w:rFonts w:hint="eastAsia" w:ascii="宋体" w:hAnsi="宋体" w:eastAsia="宋体"/>
          <w:u w:val="single"/>
        </w:rPr>
        <w:t xml:space="preserve"> 2024110515 </w:t>
      </w:r>
      <w:r>
        <w:rPr>
          <w:rFonts w:hint="eastAsia" w:ascii="宋体" w:hAnsi="宋体" w:eastAsia="宋体"/>
        </w:rPr>
        <w:t xml:space="preserve">   指导老师：</w:t>
      </w:r>
      <w:r>
        <w:rPr>
          <w:rFonts w:hint="eastAsia" w:ascii="宋体" w:hAnsi="宋体" w:eastAsia="宋体"/>
          <w:u w:val="single"/>
        </w:rPr>
        <w:t xml:space="preserve"> 李贵洋 </w:t>
      </w:r>
      <w:r>
        <w:rPr>
          <w:rFonts w:hint="eastAsia" w:ascii="宋体" w:hAnsi="宋体" w:eastAsia="宋体"/>
        </w:rPr>
        <w:t xml:space="preserve">   实验成绩：</w:t>
      </w:r>
      <w:r>
        <w:rPr>
          <w:rFonts w:hint="eastAsia" w:ascii="宋体" w:hAnsi="宋体" w:eastAsia="宋体"/>
          <w:u w:val="single"/>
        </w:rPr>
        <w:t>______</w:t>
      </w:r>
    </w:p>
    <w:p w14:paraId="0FB93314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flip:y;margin-left:0pt;margin-top:7.8pt;height:0.15pt;width:414pt;z-index:251659264;mso-width-relative:page;mso-height-relative:page;" filled="f" stroked="t" coordsize="21600,21600" o:gfxdata="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sPAMtQAAAAGAQAADwAAAAAAAAABACAAAAAiAAAAZHJzL2Rvd25yZXYueG1s&#10;UEsBAhQAFAAAAAgAh07iQBbm2BLDAQAAjAMAAA4AAAAAAAAAAQAgAAAAIwEAAGRycy9lMm9Eb2Mu&#10;eG1sUEsFBgAAAAAGAAYAWQEAAFgFAAAAAA==&#10;">
                <v:fill on="f" focussize="0,0"/>
                <v:stroke weight="4.5pt" color="#000000" linestyle="thickThin" joinstyle="round"/>
                <v:imagedata o:title=""/>
                <o:lock v:ext="edit" aspectratio="f"/>
              </v:line>
            </w:pict>
          </mc:Fallback>
        </mc:AlternateContent>
      </w:r>
    </w:p>
    <w:p w14:paraId="4EE940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实验三  多Activity</w:t>
      </w:r>
    </w:p>
    <w:p w14:paraId="0E2AFE7D">
      <w:pPr>
        <w:jc w:val="left"/>
        <w:rPr>
          <w:b/>
        </w:rPr>
      </w:pPr>
      <w:r>
        <w:rPr>
          <w:rFonts w:hint="eastAsia"/>
          <w:b/>
        </w:rPr>
        <w:t>Gitee网址：_____________________________________________</w:t>
      </w:r>
    </w:p>
    <w:p w14:paraId="029AF80F"/>
    <w:p w14:paraId="656173CC">
      <w:pPr>
        <w:numPr>
          <w:ilvl w:val="0"/>
          <w:numId w:val="1"/>
        </w:numPr>
      </w:pPr>
      <w:r>
        <w:rPr>
          <w:rFonts w:hint="eastAsia"/>
        </w:rPr>
        <w:t>实验目的及要求</w:t>
      </w:r>
    </w:p>
    <w:p w14:paraId="50E7B819">
      <w:pPr>
        <w:ind w:firstLine="420"/>
      </w:pPr>
      <w:r>
        <w:rPr>
          <w:rFonts w:hint="eastAsia"/>
        </w:rPr>
        <w:t>1、实验目的</w:t>
      </w:r>
    </w:p>
    <w:p w14:paraId="1071FF04">
      <w:pPr>
        <w:ind w:firstLine="420"/>
      </w:pPr>
      <w:r>
        <w:rPr>
          <w:rFonts w:hint="eastAsia"/>
        </w:rPr>
        <w:t>(1) 掌握Intent的用法；</w:t>
      </w:r>
    </w:p>
    <w:p w14:paraId="00510690">
      <w:pPr>
        <w:ind w:firstLine="420"/>
      </w:pPr>
      <w:r>
        <w:rPr>
          <w:rFonts w:hint="eastAsia"/>
        </w:rPr>
        <w:t>(2) 掌握Android多Activity开发；</w:t>
      </w:r>
    </w:p>
    <w:p w14:paraId="3F756814">
      <w:pPr>
        <w:ind w:firstLine="420"/>
      </w:pPr>
      <w:r>
        <w:rPr>
          <w:rFonts w:hint="eastAsia"/>
        </w:rPr>
        <w:t>(3) 掌握Activity生命周期;</w:t>
      </w:r>
    </w:p>
    <w:p w14:paraId="0B96EA9D">
      <w:pPr>
        <w:ind w:firstLine="420"/>
      </w:pPr>
      <w:r>
        <w:rPr>
          <w:rFonts w:hint="eastAsia"/>
        </w:rPr>
        <w:t>(4) 掌握横屏竖屏改变的时候信息的保存和恢复;</w:t>
      </w:r>
    </w:p>
    <w:p w14:paraId="3FFFDFAD">
      <w:pPr>
        <w:ind w:firstLine="420"/>
      </w:pPr>
      <w:r>
        <w:rPr>
          <w:rFonts w:hint="eastAsia"/>
        </w:rPr>
        <w:t>2、实验要求</w:t>
      </w:r>
    </w:p>
    <w:p w14:paraId="5634C5DD">
      <w:pPr>
        <w:ind w:firstLine="420" w:firstLineChars="200"/>
      </w:pPr>
      <w:r>
        <w:rPr>
          <w:rFonts w:hint="eastAsia"/>
        </w:rPr>
        <w:t>(1) 认真填写实验报告，要求附加部分运行界面和主要代码；</w:t>
      </w:r>
    </w:p>
    <w:p w14:paraId="66A436FE">
      <w:pPr>
        <w:ind w:firstLine="420" w:firstLineChars="200"/>
      </w:pPr>
      <w:r>
        <w:rPr>
          <w:rFonts w:hint="eastAsia"/>
        </w:rPr>
        <w:t>(2) 对设计好的程序，检查输出是否符合预期，如有错请分析错误原因并解决；</w:t>
      </w:r>
    </w:p>
    <w:p w14:paraId="4C0F62F2"/>
    <w:p w14:paraId="2B854AC4">
      <w:pPr>
        <w:numPr>
          <w:ilvl w:val="0"/>
          <w:numId w:val="1"/>
        </w:numPr>
      </w:pPr>
      <w:r>
        <w:rPr>
          <w:rFonts w:hint="eastAsia"/>
        </w:rPr>
        <w:t>实验内容</w:t>
      </w:r>
    </w:p>
    <w:p w14:paraId="403C3448">
      <w:pPr>
        <w:wordWrap w:val="0"/>
      </w:pPr>
      <w:r>
        <w:rPr>
          <w:rFonts w:hint="eastAsia"/>
        </w:rPr>
        <w:t xml:space="preserve">    参考演示视频，完成包含5个Activity的程序（1个MainActivity，4个二级Activity），具体要求如下：</w:t>
      </w:r>
    </w:p>
    <w:p w14:paraId="23F7440D">
      <w:pPr>
        <w:wordWrap w:val="0"/>
      </w:pPr>
      <w:r>
        <w:rPr>
          <w:rFonts w:hint="eastAsia"/>
        </w:rPr>
        <w:t xml:space="preserve">    (</w:t>
      </w:r>
      <w:r>
        <w:t>1</w:t>
      </w:r>
      <w:r>
        <w:rPr>
          <w:rFonts w:hint="eastAsia"/>
        </w:rPr>
        <w:t>) 在MainActivity中点击第1个按钮启动第1个二级Activity并正向传参，第1个二级Activity显示接受的参数内容；</w:t>
      </w:r>
    </w:p>
    <w:p w14:paraId="5FFA662F">
      <w:pPr>
        <w:wordWrap w:val="0"/>
      </w:pPr>
      <w:r>
        <w:rPr>
          <w:rFonts w:hint="eastAsia"/>
        </w:rPr>
        <w:t xml:space="preserve">    (</w:t>
      </w:r>
      <w:r>
        <w:t>2</w:t>
      </w:r>
      <w:r>
        <w:rPr>
          <w:rFonts w:hint="eastAsia"/>
        </w:rPr>
        <w:t>) 在MainActivity中点击第2个按钮启动第2个二级Activity，第2个二级Activity中输入内容确定后可将内容返回MainActivity并显示返回结果；</w:t>
      </w:r>
    </w:p>
    <w:p w14:paraId="242F1382">
      <w:pPr>
        <w:wordWrap w:val="0"/>
      </w:pPr>
      <w:r>
        <w:rPr>
          <w:rFonts w:hint="eastAsia"/>
        </w:rPr>
        <w:t xml:space="preserve">    (</w:t>
      </w:r>
      <w:r>
        <w:t>3</w:t>
      </w:r>
      <w:r>
        <w:rPr>
          <w:rFonts w:hint="eastAsia"/>
        </w:rPr>
        <w:t>) 在MainActivity中点击第3个按钮启动第3个二级Activity，第3个二级Activity中采用隐式调用的方式启动系统相机拍照（参考附件pdf），拍照成功后在第3个二级Activity中显示照片；</w:t>
      </w:r>
    </w:p>
    <w:p w14:paraId="3D0C346C">
      <w:pPr>
        <w:wordWrap w:val="0"/>
      </w:pPr>
      <w:r>
        <w:rPr>
          <w:rFonts w:hint="eastAsia"/>
        </w:rPr>
        <w:t xml:space="preserve">    (</w:t>
      </w:r>
      <w:r>
        <w:t>4</w:t>
      </w:r>
      <w:r>
        <w:rPr>
          <w:rFonts w:hint="eastAsia"/>
        </w:rPr>
        <w:t>) 在MainActivity中点击第4个按钮启动第4个二级Activity，第4个二级Activity实现StopWatch功能（参考视频StopWatch），要求横屏竖屏情况下计时器都能连续计时。</w:t>
      </w:r>
    </w:p>
    <w:p w14:paraId="1843F70B">
      <w:pPr>
        <w:wordWrap w:val="0"/>
      </w:pPr>
    </w:p>
    <w:p w14:paraId="02691261">
      <w:pPr>
        <w:wordWrap w:val="0"/>
        <w:ind w:firstLine="420"/>
      </w:pPr>
      <w:r>
        <w:rPr>
          <w:rFonts w:hint="eastAsia"/>
        </w:rPr>
        <w:t>说明：禁止在布局文件和代码中直接出现字符串，请使用字符串资源间接应用。</w:t>
      </w:r>
    </w:p>
    <w:p w14:paraId="13F2BB41"/>
    <w:p w14:paraId="62065FF1">
      <w:pPr>
        <w:ind w:firstLine="420"/>
      </w:pPr>
      <w:r>
        <w:rPr>
          <w:rFonts w:hint="eastAsia"/>
        </w:rPr>
        <w:t xml:space="preserve">提交要求： </w:t>
      </w:r>
    </w:p>
    <w:p w14:paraId="299B7B4A">
      <w:r>
        <w:rPr>
          <w:rFonts w:hint="eastAsia"/>
        </w:rPr>
        <w:t xml:space="preserve">    (1)  APP应用标题为自己的“姓名+学号”；</w:t>
      </w:r>
    </w:p>
    <w:p w14:paraId="4CD59E73">
      <w:r>
        <w:rPr>
          <w:rFonts w:hint="eastAsia"/>
        </w:rPr>
        <w:t xml:space="preserve">    (2)  将项目提交到gitee上自己的项目里面；</w:t>
      </w:r>
    </w:p>
    <w:p w14:paraId="1B0A9B70">
      <w:r>
        <w:rPr>
          <w:rFonts w:hint="eastAsia"/>
        </w:rPr>
        <w:t xml:space="preserve">    (3)  用附件形式提交实验报告（实验报告需要附上项目的gitee地址）；</w:t>
      </w:r>
    </w:p>
    <w:p w14:paraId="2BD79C8D"/>
    <w:p w14:paraId="66D60189">
      <w:pPr>
        <w:widowControl/>
        <w:jc w:val="left"/>
      </w:pPr>
      <w:r>
        <w:br w:type="page"/>
      </w:r>
    </w:p>
    <w:p w14:paraId="00F9CE17">
      <w:pPr>
        <w:numPr>
          <w:ilvl w:val="0"/>
          <w:numId w:val="1"/>
        </w:numPr>
      </w:pPr>
      <w:r>
        <w:rPr>
          <w:rFonts w:hint="eastAsia"/>
        </w:rPr>
        <w:t>实验核心代码截图和说明，以及作品最终运行过程的截图（照片）和说明（该部分如不够填写，请另加附页）</w:t>
      </w:r>
    </w:p>
    <w:p w14:paraId="1129211C">
      <w:pPr>
        <w:keepNext/>
        <w:spacing w:before="120" w:after="60"/>
        <w:rPr>
          <w:b/>
        </w:rPr>
      </w:pPr>
      <w:r>
        <w:rPr>
          <w:rFonts w:hint="eastAsia" w:ascii="宋体" w:hAnsi="宋体" w:eastAsia="宋体"/>
          <w:b/>
          <w:bCs/>
        </w:rPr>
        <w:t>（一）实验环境与项目结构</w:t>
      </w:r>
    </w:p>
    <w:p w14:paraId="2C67F310">
      <w:pPr>
        <w:ind w:firstLine="420" w:firstLineChars="200"/>
      </w:pPr>
      <w:r>
        <w:rPr>
          <w:rFonts w:hint="eastAsia" w:ascii="宋体" w:hAnsi="宋体" w:eastAsia="宋体"/>
        </w:rPr>
        <w:t>开发工具：Android Studio（Android Gradle Plugin 7.4.2、Gradle 7.6），JDK 17；编译 SDK 为 Android 13（API 33），最低运行版本为 Android 7.0（API 24）；开发语言为 Java。</w:t>
      </w:r>
    </w:p>
    <w:p w14:paraId="251105D9">
      <w:pPr>
        <w:ind w:firstLine="420" w:firstLineChars="200"/>
      </w:pPr>
      <w:r>
        <w:rPr>
          <w:rFonts w:hint="eastAsia" w:ascii="宋体" w:hAnsi="宋体" w:eastAsia="宋体"/>
        </w:rPr>
        <w:t>项目名称为 MultiActivityDemo，包名为 com.lantianhao.multiactivity，应用标题为“兰天浩2024110515”。工程共包含 5 个 Activity：MainActivity 作为入口，提供 4 个按钮；FirstActivity 演示正向传参；SecondActivity 演示数据返回；ThirdActivity 演示隐式调用系统相机拍照；FourthActivity 演示秒表及横竖屏状态保存与恢复。</w:t>
      </w:r>
    </w:p>
    <w:p w14:paraId="4835B788">
      <w:pPr>
        <w:keepNext/>
        <w:spacing w:before="120" w:after="60"/>
        <w:rPr>
          <w:b/>
        </w:rPr>
      </w:pPr>
      <w:r>
        <w:rPr>
          <w:rFonts w:hint="eastAsia" w:ascii="宋体" w:hAnsi="宋体" w:eastAsia="宋体"/>
          <w:b/>
          <w:bCs/>
        </w:rPr>
        <w:t>（二）主要核心代码及说明</w:t>
      </w:r>
    </w:p>
    <w:p w14:paraId="2CF77D10">
      <w:pPr>
        <w:keepNext/>
        <w:spacing w:before="60" w:after="30"/>
        <w:rPr>
          <w:b/>
        </w:rPr>
      </w:pPr>
      <w:r>
        <w:rPr>
          <w:rFonts w:hint="eastAsia" w:ascii="宋体" w:hAnsi="宋体" w:eastAsia="宋体"/>
          <w:b/>
          <w:bCs/>
        </w:rPr>
        <w:t>1. MainActivity：启动二级 Activity 与接收返回结果</w:t>
      </w:r>
    </w:p>
    <w:p w14:paraId="3E0D342A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// 按钮 1：正向传参</w:t>
      </w:r>
    </w:p>
    <w:p w14:paraId="68CFF0F8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btnFirst.setOnClickListener(v -&gt; {</w:t>
      </w:r>
    </w:p>
    <w:p w14:paraId="085C8F54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Intent intent = new Intent(this, FirstActivity.class);</w:t>
      </w:r>
    </w:p>
    <w:p w14:paraId="28524CB8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intent.putExtra(FirstActivity.EXTRA_NAME,</w:t>
      </w:r>
    </w:p>
    <w:p w14:paraId="051F31F3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    getString(R.string.student_name));</w:t>
      </w:r>
    </w:p>
    <w:p w14:paraId="49C8495E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intent.putExtra(FirstActivity.EXTRA_NUMBER,</w:t>
      </w:r>
    </w:p>
    <w:p w14:paraId="47EC8E4A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    getString(R.string.student_number));</w:t>
      </w:r>
    </w:p>
    <w:p w14:paraId="7A34C43F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startActivity(intent);</w:t>
      </w:r>
    </w:p>
    <w:p w14:paraId="65DAFADB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});</w:t>
      </w:r>
    </w:p>
    <w:p w14:paraId="17B9F92F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</w:t>
      </w:r>
    </w:p>
    <w:p w14:paraId="112A1D95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// 按钮 2：等待 SecondActivity 返回数据</w:t>
      </w:r>
    </w:p>
    <w:p w14:paraId="4EDF5816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btnSecond.setOnClickListener(v -&gt;</w:t>
      </w:r>
    </w:p>
    <w:p w14:paraId="527A1966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startActivityForResult(</w:t>
      </w:r>
    </w:p>
    <w:p w14:paraId="3F21F86B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        new Intent(this, SecondActivity.class),</w:t>
      </w:r>
    </w:p>
    <w:p w14:paraId="0CBA07B0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        REQUEST_CODE_INPUT));</w:t>
      </w:r>
    </w:p>
    <w:p w14:paraId="2174C0E5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</w:t>
      </w:r>
    </w:p>
    <w:p w14:paraId="46B330A2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@Override</w:t>
      </w:r>
    </w:p>
    <w:p w14:paraId="67A4A4F8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protected void onActivityResult(int requestCode, int resultCode, Intent data) {</w:t>
      </w:r>
    </w:p>
    <w:p w14:paraId="142E9DFC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super.onActivityResult(requestCode, resultCode, data);</w:t>
      </w:r>
    </w:p>
    <w:p w14:paraId="0DB4BF39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if (requestCode == REQUEST_CODE_INPUT</w:t>
      </w:r>
    </w:p>
    <w:p w14:paraId="0748B096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    &amp;&amp; resultCode == RESULT_OK &amp;&amp; data != null) {</w:t>
      </w:r>
    </w:p>
    <w:p w14:paraId="4ECA21F4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String reply = data.getStringExtra(SecondActivity.EXTRA_REPLY);</w:t>
      </w:r>
    </w:p>
    <w:p w14:paraId="76B5C92A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tvResult.setText(getString(R.string.main_result_format, reply));</w:t>
      </w:r>
    </w:p>
    <w:p w14:paraId="130A3F3A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}</w:t>
      </w:r>
    </w:p>
    <w:p w14:paraId="5B0458E9">
      <w:pPr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}</w:t>
      </w:r>
    </w:p>
    <w:p w14:paraId="1A6C5268">
      <w:pPr>
        <w:ind w:firstLine="420" w:firstLineChars="200"/>
      </w:pPr>
      <w:r>
        <w:rPr>
          <w:rFonts w:hint="eastAsia" w:ascii="宋体" w:hAnsi="宋体" w:eastAsia="宋体"/>
        </w:rPr>
        <w:t>说明：前两个按钮分别采用 startActivity() 与 startActivityForResult() 两种启动方式。点击第 1 个按钮时，把姓名、学号放入 Intent 的 Extra 中正向传递；点击第 2 个按钮时携带请求码启动 SecondActivity，并在 onActivityResult() 中根据请求码和结果码取出返回数据，显示在页面底部的 TextView 上。</w:t>
      </w:r>
    </w:p>
    <w:p w14:paraId="67E64715">
      <w:pPr>
        <w:keepNext/>
        <w:spacing w:before="60" w:after="30"/>
        <w:rPr>
          <w:b/>
        </w:rPr>
      </w:pPr>
      <w:r>
        <w:rPr>
          <w:rFonts w:hint="eastAsia" w:ascii="宋体" w:hAnsi="宋体" w:eastAsia="宋体"/>
          <w:b/>
          <w:bCs/>
        </w:rPr>
        <w:t>2. FirstActivity：显示接收到的参数</w:t>
      </w:r>
    </w:p>
    <w:p w14:paraId="1E14F9CB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Intent intent = getIntent();</w:t>
      </w:r>
    </w:p>
    <w:p w14:paraId="4D7979FD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String name = intent.getStringExtra(EXTRA_NAME);</w:t>
      </w:r>
    </w:p>
    <w:p w14:paraId="14AE1736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String number = intent.getStringExtra(EXTRA_NUMBER);</w:t>
      </w:r>
    </w:p>
    <w:p w14:paraId="6C103031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tvMessage.setText(</w:t>
      </w:r>
    </w:p>
    <w:p w14:paraId="787E4433">
      <w:pPr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getString(R.string.first_message_format, name, number));</w:t>
      </w:r>
    </w:p>
    <w:p w14:paraId="443659D5">
      <w:pPr>
        <w:ind w:firstLine="420" w:firstLineChars="200"/>
      </w:pPr>
      <w:r>
        <w:rPr>
          <w:rFonts w:hint="eastAsia" w:ascii="宋体" w:hAnsi="宋体" w:eastAsia="宋体"/>
        </w:rPr>
        <w:t>说明：在二级 Activity 中通过 getIntent() 取得启动它的 Intent，再用 getStringExtra() 按 key 取出参数。若参数为空，则用字符串资源“未知”兜底，避免显示 null。</w:t>
      </w:r>
    </w:p>
    <w:p w14:paraId="3D11871A">
      <w:pPr>
        <w:keepNext/>
        <w:spacing w:before="60" w:after="30"/>
        <w:rPr>
          <w:b/>
        </w:rPr>
      </w:pPr>
      <w:r>
        <w:rPr>
          <w:rFonts w:hint="eastAsia" w:ascii="宋体" w:hAnsi="宋体" w:eastAsia="宋体"/>
          <w:b/>
          <w:bCs/>
        </w:rPr>
        <w:t>3. SecondActivity：输入内容并通过 setResult 返回</w:t>
      </w:r>
    </w:p>
    <w:p w14:paraId="4BBFEF6F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String input = etInput.getText().toString().trim();</w:t>
      </w:r>
    </w:p>
    <w:p w14:paraId="487C3D20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if (input.isEmpty()) {</w:t>
      </w:r>
    </w:p>
    <w:p w14:paraId="5CD61513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Toast.makeText(this, R.string.second_empty_warning,</w:t>
      </w:r>
    </w:p>
    <w:p w14:paraId="20DCC63A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    Toast.LENGTH_SHORT).show();</w:t>
      </w:r>
    </w:p>
    <w:p w14:paraId="61C75B68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return;</w:t>
      </w:r>
    </w:p>
    <w:p w14:paraId="7A587612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}</w:t>
      </w:r>
    </w:p>
    <w:p w14:paraId="20567333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Intent resultIntent = new Intent();</w:t>
      </w:r>
    </w:p>
    <w:p w14:paraId="4CFDD0DF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resultIntent.putExtra(EXTRA_REPLY, input);</w:t>
      </w:r>
    </w:p>
    <w:p w14:paraId="2657E802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setResult(RESULT_OK, resultIntent);</w:t>
      </w:r>
    </w:p>
    <w:p w14:paraId="2DB20338">
      <w:pPr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finish();</w:t>
      </w:r>
    </w:p>
    <w:p w14:paraId="7235D094">
      <w:pPr>
        <w:ind w:firstLine="420" w:firstLineChars="200"/>
      </w:pPr>
      <w:r>
        <w:rPr>
          <w:rFonts w:hint="eastAsia" w:ascii="宋体" w:hAnsi="宋体" w:eastAsia="宋体"/>
        </w:rPr>
        <w:t>说明：点击“确定并返回”后先校验输入是否为空；校验通过则把输入内容放入结果 Intent，调用 setResult(RESULT_OK, intent) 设置返回值并结束当前 Activity，控制权回到 MainActivity 的 onActivityResult()。</w:t>
      </w:r>
    </w:p>
    <w:p w14:paraId="0FCB33E5">
      <w:pPr>
        <w:keepNext/>
        <w:spacing w:before="60" w:after="30"/>
        <w:rPr>
          <w:b/>
        </w:rPr>
      </w:pPr>
      <w:r>
        <w:rPr>
          <w:rFonts w:hint="eastAsia" w:ascii="宋体" w:hAnsi="宋体" w:eastAsia="宋体"/>
          <w:b/>
          <w:bCs/>
        </w:rPr>
        <w:t>4. ThirdActivity：隐式 Intent 调用系统相机并显示照片</w:t>
      </w:r>
    </w:p>
    <w:p w14:paraId="3A69B195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Intent intent = new Intent(MediaStore.ACTION_IMAGE_CAPTURE);</w:t>
      </w:r>
    </w:p>
    <w:p w14:paraId="4B5C089D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File photoFile = createImageFile();</w:t>
      </w:r>
    </w:p>
    <w:p w14:paraId="0DC62A46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currentPhotoPath = photoFile.getAbsolutePath();</w:t>
      </w:r>
    </w:p>
    <w:p w14:paraId="61A449A2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Uri photoUri = FileProvider.getUriForFile(</w:t>
      </w:r>
    </w:p>
    <w:p w14:paraId="3A0B3C93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this, getPackageName() + ".fileprovider", photoFile);</w:t>
      </w:r>
    </w:p>
    <w:p w14:paraId="47FBC045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intent.putExtra(MediaStore.EXTRA_OUTPUT, photoUri);</w:t>
      </w:r>
    </w:p>
    <w:p w14:paraId="7005FC2D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intent.addFlags(Intent.FLAG_GRANT_READ_URI_PERMISSION</w:t>
      </w:r>
    </w:p>
    <w:p w14:paraId="7E3F1F9F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| Intent.FLAG_GRANT_WRITE_URI_PERMISSION);</w:t>
      </w:r>
    </w:p>
    <w:p w14:paraId="7A182B77">
      <w:pPr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startActivityForResult(intent, REQUEST_TAKE_PHOTO);</w:t>
      </w:r>
    </w:p>
    <w:p w14:paraId="243A11D9">
      <w:pPr>
        <w:ind w:firstLine="420" w:firstLineChars="200"/>
      </w:pPr>
      <w:r>
        <w:rPr>
          <w:rFonts w:hint="eastAsia" w:ascii="宋体" w:hAnsi="宋体" w:eastAsia="宋体"/>
        </w:rPr>
        <w:t>说明：这里只指定 action（MediaStore.ACTION_IMAGE_CAPTURE），不指定具体组件，由系统匹配相机应用，属于隐式调用。Android 7.0 以后不允许直接暴露 file:// URI，因此照片先写入应用缓存目录，再通过 FileProvider 转换成 content:// URI，并临时授予相机应用读写权限。拍照成功后，在 onActivityResult() 中按保存的路径用 BitmapFactory.decodeFile() 解码并显示到 ImageView。</w:t>
      </w:r>
    </w:p>
    <w:p w14:paraId="53ADDC6C">
      <w:pPr>
        <w:ind w:firstLine="420" w:firstLineChars="200"/>
      </w:pPr>
      <w:r>
        <w:rPr>
          <w:rFonts w:hint="eastAsia" w:ascii="宋体" w:hAnsi="宋体" w:eastAsia="宋体"/>
        </w:rPr>
        <w:t>对应的 FileProvider 路径配置（res/xml/file_paths.xml）如下：</w:t>
      </w:r>
    </w:p>
    <w:p w14:paraId="7B9CBFD8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&lt;paths xmlns:android="http://schemas.android.com/apk/res/android"&gt;</w:t>
      </w:r>
    </w:p>
    <w:p w14:paraId="56559512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&lt;cache-path name="images" path="images/" /&gt;</w:t>
      </w:r>
    </w:p>
    <w:p w14:paraId="4708C373">
      <w:pPr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&lt;/paths&gt;</w:t>
      </w:r>
    </w:p>
    <w:p w14:paraId="7C919E62">
      <w:pPr>
        <w:keepNext/>
        <w:spacing w:before="60" w:after="30"/>
        <w:rPr>
          <w:b/>
        </w:rPr>
      </w:pPr>
      <w:r>
        <w:rPr>
          <w:rFonts w:hint="eastAsia" w:ascii="宋体" w:hAnsi="宋体" w:eastAsia="宋体"/>
          <w:b/>
          <w:bCs/>
        </w:rPr>
        <w:t>5. FourthActivity：秒表与横竖屏连续计时</w:t>
      </w:r>
    </w:p>
    <w:p w14:paraId="60B40A20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@Override</w:t>
      </w:r>
    </w:p>
    <w:p w14:paraId="52079295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protected void onSaveInstanceState(Bundle outState) {</w:t>
      </w:r>
    </w:p>
    <w:p w14:paraId="16DE01BD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super.onSaveInstanceState(outState);</w:t>
      </w:r>
    </w:p>
    <w:p w14:paraId="690A8AD4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outState.putLong(STATE_ACCUMULATED, getElapsedMs());</w:t>
      </w:r>
    </w:p>
    <w:p w14:paraId="7233D846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outState.putBoolean(STATE_RUNNING, running);</w:t>
      </w:r>
    </w:p>
    <w:p w14:paraId="20702D11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outState.putLong(STATE_START_ELAPSED,</w:t>
      </w:r>
    </w:p>
    <w:p w14:paraId="3D29BCA1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    running ? SystemClock.elapsedRealtime() : 0L);</w:t>
      </w:r>
    </w:p>
    <w:p w14:paraId="58EB0410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}</w:t>
      </w:r>
    </w:p>
    <w:p w14:paraId="0FB6F4F2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</w:t>
      </w:r>
    </w:p>
    <w:p w14:paraId="5E7F4B12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private long getElapsedMs() {</w:t>
      </w:r>
    </w:p>
    <w:p w14:paraId="6C596BE3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if (running) {</w:t>
      </w:r>
    </w:p>
    <w:p w14:paraId="36EE83C9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return accumulatedMs</w:t>
      </w:r>
    </w:p>
    <w:p w14:paraId="6AD9503E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            + (SystemClock.elapsedRealtime() - startElapsedMs);</w:t>
      </w:r>
    </w:p>
    <w:p w14:paraId="323FB995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}</w:t>
      </w:r>
    </w:p>
    <w:p w14:paraId="0DACAF5F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 xml:space="preserve">    return accumulatedMs;</w:t>
      </w:r>
    </w:p>
    <w:p w14:paraId="7DEF47B5">
      <w:pPr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}</w:t>
      </w:r>
    </w:p>
    <w:p w14:paraId="31D91DED">
      <w:pPr>
        <w:ind w:firstLine="420" w:firstLineChars="200"/>
      </w:pPr>
      <w:r>
        <w:rPr>
          <w:rFonts w:hint="eastAsia" w:ascii="宋体" w:hAnsi="宋体" w:eastAsia="宋体"/>
        </w:rPr>
        <w:t>说明：计时不使用“每秒加一”的计数方式，而是记录开始时刻的 SystemClock.elapsedRealtime()（单调递增，不受系统时间修改影响），显示时用当前时刻减去开始时刻得到总时长。横竖屏切换时 Activity 会重建，onSaveInstanceState() 先把当前总时长、是否正在运行和本段起点保存到 Bundle，新 Activity 在 onCreate() 中恢复这些值后继续计时，因此旋转屏幕不会归零；onStart()/onStop() 只负责注册和移除刷新界面的 Handler，不影响计时本身。</w:t>
      </w:r>
    </w:p>
    <w:p w14:paraId="26BE54A9">
      <w:pPr>
        <w:keepNext/>
        <w:spacing w:before="60" w:after="30"/>
        <w:rPr>
          <w:b/>
        </w:rPr>
      </w:pPr>
      <w:r>
        <w:rPr>
          <w:rFonts w:hint="eastAsia" w:ascii="宋体" w:hAnsi="宋体" w:eastAsia="宋体"/>
          <w:b/>
          <w:bCs/>
        </w:rPr>
        <w:t>6. 字符串资源</w:t>
      </w:r>
    </w:p>
    <w:p w14:paraId="24116404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&lt;string name="app_name"&gt;兰天浩2024110515&lt;/string&gt;</w:t>
      </w:r>
    </w:p>
    <w:p w14:paraId="16736A3B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&lt;string name="btn_first"&gt;1. 正向传参&lt;/string&gt;</w:t>
      </w:r>
    </w:p>
    <w:p w14:paraId="177D3AE1">
      <w:pPr>
        <w:keepNext/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&lt;string name="first_message_format"&gt;接收到的参数：\n姓名：%1$s\n学号：%2$s&lt;/string&gt;</w:t>
      </w:r>
    </w:p>
    <w:p w14:paraId="3AD86790">
      <w:pPr>
        <w:shd w:val="clear" w:color="auto" w:fill="F5F5F5"/>
        <w:spacing w:before="0" w:after="0" w:line="240" w:lineRule="auto"/>
        <w:ind w:left="120" w:right="120"/>
        <w:jc w:val="left"/>
        <w:rPr>
          <w:rFonts w:ascii="Consolas" w:hAnsi="Consolas" w:eastAsia="宋体"/>
          <w:sz w:val="17"/>
          <w:szCs w:val="17"/>
        </w:rPr>
      </w:pPr>
      <w:r>
        <w:rPr>
          <w:rFonts w:ascii="Consolas" w:hAnsi="Consolas" w:eastAsia="宋体"/>
          <w:sz w:val="17"/>
          <w:szCs w:val="17"/>
        </w:rPr>
        <w:t>&lt;string name="fourth_time_format"&gt;%1$02d:%2$02d.%3$02d&lt;/string&gt;</w:t>
      </w:r>
    </w:p>
    <w:p w14:paraId="4C4EC377">
      <w:pPr>
        <w:ind w:firstLine="420" w:firstLineChars="200"/>
      </w:pPr>
      <w:r>
        <w:rPr>
          <w:rFonts w:hint="eastAsia" w:ascii="宋体" w:hAnsi="宋体" w:eastAsia="宋体"/>
        </w:rPr>
        <w:t>说明：布局文件中的 text、hint、contentDescription 全部使用 @string 引用，Java 代码中的提示与拼接文本也统一通过 getString() 获取，满足“禁止在布局文件和代码中直接出现字符串”的要求。</w:t>
      </w:r>
    </w:p>
    <w:p w14:paraId="78E22DCE">
      <w:pPr>
        <w:keepNext/>
        <w:numPr>
          <w:ilvl w:val="0"/>
          <w:numId w:val="2"/>
        </w:numPr>
        <w:spacing w:before="120" w:after="6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运行结果截图与说明</w:t>
      </w:r>
    </w:p>
    <w:p w14:paraId="1EB999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267325" cy="6477000"/>
            <wp:effectExtent l="0" t="0" r="3175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7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5C28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2971800" cy="3981450"/>
            <wp:effectExtent l="0" t="0" r="0" b="635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0CD1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</w:p>
    <w:p w14:paraId="3B52EA2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3276600" cy="4133850"/>
            <wp:effectExtent l="0" t="0" r="0" b="6350"/>
            <wp:docPr id="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D9F16D">
      <w:pPr>
        <w:keepNext/>
        <w:numPr>
          <w:numId w:val="0"/>
        </w:numPr>
        <w:spacing w:before="120" w:after="60"/>
        <w:rPr>
          <w:rFonts w:hint="eastAsia" w:ascii="宋体" w:hAnsi="宋体" w:eastAsia="宋体"/>
          <w:b/>
          <w:bCs/>
        </w:rPr>
      </w:pPr>
      <w:bookmarkStart w:id="0" w:name="_GoBack"/>
      <w:bookmarkEnd w:id="0"/>
    </w:p>
    <w:p w14:paraId="473DEE53"/>
    <w:p w14:paraId="60BBDDBF">
      <w:pPr>
        <w:numPr>
          <w:ilvl w:val="0"/>
          <w:numId w:val="1"/>
        </w:numPr>
      </w:pPr>
      <w:r>
        <w:rPr>
          <w:rFonts w:hint="eastAsia"/>
        </w:rPr>
        <w:t>实验结果的分析与评价（该部分如不够填写，请另加附页）</w:t>
      </w:r>
    </w:p>
    <w:p w14:paraId="64E1A21E">
      <w:pPr>
        <w:keepNext/>
        <w:spacing w:before="120" w:after="60"/>
        <w:rPr>
          <w:b/>
        </w:rPr>
      </w:pPr>
      <w:r>
        <w:rPr>
          <w:rFonts w:hint="eastAsia" w:ascii="宋体" w:hAnsi="宋体" w:eastAsia="宋体"/>
          <w:b/>
          <w:bCs/>
        </w:rPr>
        <w:t>（一）功能完成情况</w:t>
      </w:r>
    </w:p>
    <w:p w14:paraId="3067657D">
      <w:pPr>
        <w:ind w:firstLine="420" w:firstLineChars="200"/>
      </w:pPr>
      <w:r>
        <w:rPr>
          <w:rFonts w:hint="eastAsia" w:ascii="宋体" w:hAnsi="宋体" w:eastAsia="宋体"/>
        </w:rPr>
        <w:t>程序按要求实现了 5 个 Activity：主界面 4 个按钮分别完成正向传参、数据返回、隐式调用相机拍照和秒表功能。正向传参的数据由 MainActivity 通过 Intent Extra 传入并正确显示；SecondActivity 的输入内容能通过 setResult 返回并在主界面显示；ThirdActivity 能调起系统相机，拍照后照片正常显示；FourthActivity 的秒表可开始、暂停、重置，横竖屏切换后计时连续。所有界面文字均来自 strings.xml，应用标题为“兰天浩2024110515”。</w:t>
      </w:r>
    </w:p>
    <w:p w14:paraId="1AE56D66">
      <w:pPr>
        <w:keepNext/>
        <w:spacing w:before="120" w:after="60"/>
        <w:rPr>
          <w:b/>
        </w:rPr>
      </w:pPr>
      <w:r>
        <w:rPr>
          <w:rFonts w:hint="eastAsia" w:ascii="宋体" w:hAnsi="宋体" w:eastAsia="宋体"/>
          <w:b/>
          <w:bCs/>
        </w:rPr>
        <w:t>（二）遇到的问题及解决方法</w:t>
      </w:r>
    </w:p>
    <w:p w14:paraId="27298D66">
      <w:pPr>
        <w:ind w:firstLine="420" w:firstLineChars="200"/>
      </w:pPr>
      <w:r>
        <w:rPr>
          <w:rFonts w:hint="eastAsia" w:ascii="宋体" w:hAnsi="宋体" w:eastAsia="宋体"/>
        </w:rPr>
        <w:t>1. 拍照后无法显示照片。最初直接把 file:// 路径放入 Intent，Android 7.0 以上会抛出 FileUriExposedException。改为把照片写入应用缓存目录，并通过 FileProvider 生成 content:// URI，同时在 Intent 中授予读写权限后问题解决。</w:t>
      </w:r>
    </w:p>
    <w:p w14:paraId="2A9E0978">
      <w:pPr>
        <w:ind w:firstLine="420" w:firstLineChars="200"/>
      </w:pPr>
      <w:r>
        <w:rPr>
          <w:rFonts w:hint="eastAsia" w:ascii="宋体" w:hAnsi="宋体" w:eastAsia="宋体"/>
        </w:rPr>
        <w:t>2. 旋转屏幕后秒表归零。Activity 重建会重新执行 onCreate()，成员变量被重置。通过 onSaveInstanceState() 保存已累计时长、运行状态和本段起点，再在 onCreate() 中恢复，并用 SystemClock.elapsedRealtime() 计算时间差，保证旋转前后连续计时。</w:t>
      </w:r>
    </w:p>
    <w:p w14:paraId="34535E89">
      <w:pPr>
        <w:ind w:firstLine="420" w:firstLineChars="200"/>
      </w:pPr>
      <w:r>
        <w:rPr>
          <w:rFonts w:hint="eastAsia" w:ascii="宋体" w:hAnsi="宋体" w:eastAsia="宋体"/>
        </w:rPr>
        <w:t>3. 旋转屏幕后已拍照片丢失。同样利用 onSaveInstanceState() 保存照片路径，重建后重新解码显示。</w:t>
      </w:r>
    </w:p>
    <w:p w14:paraId="2F68C5C8">
      <w:pPr>
        <w:keepNext/>
        <w:spacing w:before="120" w:after="60"/>
        <w:rPr>
          <w:b/>
        </w:rPr>
      </w:pPr>
      <w:r>
        <w:rPr>
          <w:rFonts w:hint="eastAsia" w:ascii="宋体" w:hAnsi="宋体" w:eastAsia="宋体"/>
          <w:b/>
          <w:bCs/>
        </w:rPr>
        <w:t>（三）不足与改进</w:t>
      </w:r>
    </w:p>
    <w:p w14:paraId="428BD3A9">
      <w:pPr>
        <w:ind w:firstLine="420" w:firstLineChars="200"/>
      </w:pPr>
      <w:r>
        <w:rPr>
          <w:rFonts w:hint="eastAsia" w:ascii="宋体" w:hAnsi="宋体" w:eastAsia="宋体"/>
        </w:rPr>
        <w:t>当前使用 startActivityForResult()/onActivityResult() 完成页面跳转与结果接收，该方式已被标记为废弃，后续可改用 Activity Result API（registerForActivityResult）使代码更简洁、生命周期更安全；拍照显示大尺寸照片时未做采样压缩，可加入 BitmapFactory.Options 的 inSampleSize 降低内存占用；秒表还可结合 ViewModel 保存状态，进一步简化配置变更时的处理。</w:t>
      </w:r>
    </w:p>
    <w:p w14:paraId="2236D509">
      <w:pPr>
        <w:ind w:left="420"/>
      </w:pPr>
    </w:p>
    <w:p w14:paraId="2C977C48">
      <w:pPr>
        <w:ind w:left="420"/>
      </w:pPr>
    </w:p>
    <w:p w14:paraId="4A87B0F8"/>
    <w:p w14:paraId="529CF9A0"/>
    <w:p w14:paraId="6B215FAA">
      <w:pPr>
        <w:ind w:left="420"/>
      </w:pPr>
    </w:p>
    <w:p w14:paraId="7A5FF637">
      <w:pPr>
        <w:ind w:left="420"/>
      </w:pPr>
    </w:p>
    <w:p w14:paraId="4E7586C1"/>
    <w:p w14:paraId="78CA3D87"/>
    <w:p w14:paraId="0B173528"/>
    <w:p w14:paraId="1C9CEE5F"/>
    <w:p w14:paraId="7EA3B30E"/>
    <w:p w14:paraId="05AA9508"/>
    <w:p w14:paraId="0BE5FBAB"/>
    <w:p w14:paraId="0DF58842"/>
    <w:p w14:paraId="5C57AEFE"/>
    <w:p w14:paraId="1D2EC0F4"/>
    <w:p w14:paraId="0DBF6DD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0pt;margin-top:0pt;height:0pt;width:414pt;z-index:251660288;mso-width-relative:page;mso-height-relative:page;" filled="f" stroked="t" coordsize="21600,21600" o:gfxdata="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D0T96DRAAAAAgEAAA8A&#10;AAAAAAAAAQAgAAAAIgAAAGRycy9kb3ducmV2LnhtbFBLAQIUABQAAAAIAIdO4kAjPObxrAEAAG4D&#10;AAAOAAAAAAAAAAEAIAAAACABAABkcnMvZTJvRG9jLnhtbFBLBQYAAAAABgAGAFkBAAA+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注：实验成绩等级分为（90－100分）优，（80－89分）良，(70-79分)中，（60－69分）及格，（59分）不及格。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D211A"/>
    <w:multiLevelType w:val="multilevel"/>
    <w:tmpl w:val="0CED211A"/>
    <w:lvl w:ilvl="0" w:tentative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2E203EF"/>
    <w:multiLevelType w:val="singleLevel"/>
    <w:tmpl w:val="62E203EF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305"/>
    <w:rsid w:val="00043499"/>
    <w:rsid w:val="0007265F"/>
    <w:rsid w:val="000833CB"/>
    <w:rsid w:val="000911FD"/>
    <w:rsid w:val="000A1FC1"/>
    <w:rsid w:val="000A7E50"/>
    <w:rsid w:val="000B0A08"/>
    <w:rsid w:val="000D4F42"/>
    <w:rsid w:val="000E1904"/>
    <w:rsid w:val="00101848"/>
    <w:rsid w:val="001534EA"/>
    <w:rsid w:val="001672EE"/>
    <w:rsid w:val="001C42DE"/>
    <w:rsid w:val="001C4585"/>
    <w:rsid w:val="001C569F"/>
    <w:rsid w:val="001C5CBD"/>
    <w:rsid w:val="001D0635"/>
    <w:rsid w:val="001E07AF"/>
    <w:rsid w:val="001E0FF5"/>
    <w:rsid w:val="002801E2"/>
    <w:rsid w:val="00292B22"/>
    <w:rsid w:val="00293F5F"/>
    <w:rsid w:val="002C1EBE"/>
    <w:rsid w:val="002D0227"/>
    <w:rsid w:val="00302EED"/>
    <w:rsid w:val="003609E1"/>
    <w:rsid w:val="00361916"/>
    <w:rsid w:val="003D671F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30BDC"/>
    <w:rsid w:val="00550899"/>
    <w:rsid w:val="00572E31"/>
    <w:rsid w:val="005D368D"/>
    <w:rsid w:val="005D42D4"/>
    <w:rsid w:val="005D6D58"/>
    <w:rsid w:val="005F02CA"/>
    <w:rsid w:val="005F1DFD"/>
    <w:rsid w:val="005F4308"/>
    <w:rsid w:val="005F4673"/>
    <w:rsid w:val="00603D0F"/>
    <w:rsid w:val="006271A3"/>
    <w:rsid w:val="00642A9F"/>
    <w:rsid w:val="006519C4"/>
    <w:rsid w:val="00653D01"/>
    <w:rsid w:val="00655ABA"/>
    <w:rsid w:val="006A2C61"/>
    <w:rsid w:val="006E00C3"/>
    <w:rsid w:val="00720445"/>
    <w:rsid w:val="00732475"/>
    <w:rsid w:val="007377A9"/>
    <w:rsid w:val="00782FE2"/>
    <w:rsid w:val="00783D7E"/>
    <w:rsid w:val="007A7E5C"/>
    <w:rsid w:val="007B0A67"/>
    <w:rsid w:val="007C7107"/>
    <w:rsid w:val="007C78FC"/>
    <w:rsid w:val="007D199A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024A0"/>
    <w:rsid w:val="00A1494F"/>
    <w:rsid w:val="00A25DC0"/>
    <w:rsid w:val="00A34B40"/>
    <w:rsid w:val="00A40B12"/>
    <w:rsid w:val="00A4287F"/>
    <w:rsid w:val="00A56ADE"/>
    <w:rsid w:val="00A60449"/>
    <w:rsid w:val="00A778AB"/>
    <w:rsid w:val="00A85309"/>
    <w:rsid w:val="00A86E49"/>
    <w:rsid w:val="00A92E3B"/>
    <w:rsid w:val="00AA28D8"/>
    <w:rsid w:val="00AB3D52"/>
    <w:rsid w:val="00AB7FF1"/>
    <w:rsid w:val="00AC775A"/>
    <w:rsid w:val="00AD3239"/>
    <w:rsid w:val="00B11BE3"/>
    <w:rsid w:val="00B13F72"/>
    <w:rsid w:val="00B26CB4"/>
    <w:rsid w:val="00B275EF"/>
    <w:rsid w:val="00B321FC"/>
    <w:rsid w:val="00B43A15"/>
    <w:rsid w:val="00B47F53"/>
    <w:rsid w:val="00B670A9"/>
    <w:rsid w:val="00B71F6E"/>
    <w:rsid w:val="00B96A07"/>
    <w:rsid w:val="00BC7480"/>
    <w:rsid w:val="00BD218D"/>
    <w:rsid w:val="00BD7400"/>
    <w:rsid w:val="00BE633F"/>
    <w:rsid w:val="00C0087C"/>
    <w:rsid w:val="00C167BC"/>
    <w:rsid w:val="00C216D6"/>
    <w:rsid w:val="00C425BD"/>
    <w:rsid w:val="00C81651"/>
    <w:rsid w:val="00C81678"/>
    <w:rsid w:val="00C93E1B"/>
    <w:rsid w:val="00CC3AE5"/>
    <w:rsid w:val="00CC4781"/>
    <w:rsid w:val="00CD39BE"/>
    <w:rsid w:val="00D15002"/>
    <w:rsid w:val="00D22934"/>
    <w:rsid w:val="00D25665"/>
    <w:rsid w:val="00D35B8A"/>
    <w:rsid w:val="00D54B1D"/>
    <w:rsid w:val="00D562AC"/>
    <w:rsid w:val="00D72C93"/>
    <w:rsid w:val="00D77BEA"/>
    <w:rsid w:val="00D816F2"/>
    <w:rsid w:val="00DB2463"/>
    <w:rsid w:val="00DC302B"/>
    <w:rsid w:val="00DD3C0B"/>
    <w:rsid w:val="00DD6009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EF0BBA"/>
    <w:rsid w:val="00F041FD"/>
    <w:rsid w:val="00F23E5A"/>
    <w:rsid w:val="00F7101C"/>
    <w:rsid w:val="00FA04DB"/>
    <w:rsid w:val="00FB568A"/>
    <w:rsid w:val="00FE2305"/>
    <w:rsid w:val="00FE3208"/>
    <w:rsid w:val="00FF030A"/>
    <w:rsid w:val="5307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character" w:customStyle="1" w:styleId="7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8</Pages>
  <Words>2695</Words>
  <Characters>6356</Characters>
  <Lines>8</Lines>
  <Paragraphs>2</Paragraphs>
  <TotalTime>45</TotalTime>
  <ScaleCrop>false</ScaleCrop>
  <LinksUpToDate>false</LinksUpToDate>
  <CharactersWithSpaces>6964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2020-05-06T05:30:00Z</dcterms:created>
  <dc:creator>Image</dc:creator>
  <cp:lastModifiedBy>空阶</cp:lastModifiedBy>
  <dcterms:modified xsi:type="dcterms:W3CDTF">2026-10-27T09:15:08Z</dcterms:modified>
  <dc:title>实验编号：     四川师大              实验报告       年  月   日</dc:title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eyJoZGlkIjoiNzA4NjNiMjUxMzQxZTkyNzc3MGFhYWJiMWU1ODEyOGQiLCJ1c2VySWQiOiIxNjA5ODQ5Mjg4In0=</vt:lpwstr>
  </property>
  <property fmtid="{D5CDD505-2E9C-101B-9397-08002B2CF9AE}" pid="3" name="KSOProductBuildVer">
    <vt:lpwstr>2052-12.1.0.28505</vt:lpwstr>
  </property>
  <property fmtid="{D5CDD505-2E9C-101B-9397-08002B2CF9AE}" pid="4" name="ICV">
    <vt:lpwstr>10368E1FA9444CB6942D745701A2EAF2_12</vt:lpwstr>
  </property>
</Properties>
</file>