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0C0" w:rsidRDefault="00472190">
      <w:r>
        <w:rPr>
          <w:rFonts w:cstheme="minorHAnsi"/>
          <w:sz w:val="28"/>
          <w:szCs w:val="28"/>
        </w:rPr>
        <w:t>Projekat iz predmeta Operaciona istraživanja</w:t>
      </w:r>
    </w:p>
    <w:p w:rsidR="009B40C0" w:rsidRDefault="00472190">
      <w:pPr>
        <w:rPr>
          <w:rFonts w:ascii="Calibri" w:eastAsia="SimSun" w:hAnsi="Calibri" w:cstheme="minorHAnsi"/>
          <w:sz w:val="28"/>
          <w:szCs w:val="28"/>
        </w:rPr>
      </w:pPr>
      <w:r>
        <w:rPr>
          <w:rFonts w:eastAsia="SimSun" w:cstheme="minorHAnsi"/>
          <w:sz w:val="28"/>
          <w:szCs w:val="28"/>
        </w:rPr>
        <w:t>Smer Informacioni inženjering</w:t>
      </w: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765607" w:rsidRDefault="00765607">
      <w:pPr>
        <w:jc w:val="center"/>
        <w:rPr>
          <w:rFonts w:eastAsia="SimSun" w:cstheme="minorHAnsi"/>
          <w:sz w:val="48"/>
          <w:szCs w:val="48"/>
          <w:lang w:val="de-DE"/>
        </w:rPr>
      </w:pPr>
    </w:p>
    <w:p w:rsidR="00765607" w:rsidRDefault="00765607">
      <w:pPr>
        <w:jc w:val="center"/>
        <w:rPr>
          <w:rFonts w:eastAsia="SimSun" w:cstheme="minorHAnsi"/>
          <w:sz w:val="48"/>
          <w:szCs w:val="48"/>
          <w:lang w:val="de-DE"/>
        </w:rPr>
      </w:pPr>
    </w:p>
    <w:p w:rsidR="009B40C0" w:rsidRPr="005B48A2" w:rsidRDefault="005B48A2">
      <w:pPr>
        <w:jc w:val="center"/>
        <w:rPr>
          <w:rFonts w:cstheme="minorHAnsi"/>
          <w:sz w:val="40"/>
          <w:szCs w:val="40"/>
          <w:lang w:val="de-DE"/>
        </w:rPr>
      </w:pPr>
      <w:r w:rsidRPr="005B48A2">
        <w:rPr>
          <w:rFonts w:eastAsia="SimSun" w:cstheme="minorHAnsi"/>
          <w:sz w:val="48"/>
          <w:szCs w:val="48"/>
          <w:lang w:val="de-DE"/>
        </w:rPr>
        <w:t>PROBLEM RANCA</w:t>
      </w:r>
    </w:p>
    <w:p w:rsidR="009B40C0" w:rsidRPr="005B48A2" w:rsidRDefault="00472190">
      <w:pPr>
        <w:jc w:val="center"/>
        <w:rPr>
          <w:rFonts w:ascii="Calibri" w:eastAsia="SimSun" w:hAnsi="Calibri" w:cstheme="minorHAnsi"/>
          <w:sz w:val="40"/>
          <w:szCs w:val="40"/>
          <w:lang w:val="de-DE"/>
        </w:rPr>
      </w:pPr>
      <w:r w:rsidRPr="005B48A2">
        <w:rPr>
          <w:rFonts w:eastAsia="SimSun" w:cstheme="minorHAnsi"/>
          <w:sz w:val="40"/>
          <w:szCs w:val="40"/>
          <w:lang w:val="de-DE"/>
        </w:rPr>
        <w:t>Dokumentacija</w:t>
      </w:r>
    </w:p>
    <w:p w:rsidR="009B40C0" w:rsidRPr="005B48A2" w:rsidRDefault="009B40C0">
      <w:pPr>
        <w:rPr>
          <w:rFonts w:cstheme="minorHAnsi"/>
          <w:lang w:val="de-DE"/>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rsidP="00765607">
      <w:pPr>
        <w:rPr>
          <w:rFonts w:cstheme="minorHAnsi"/>
        </w:rPr>
      </w:pPr>
    </w:p>
    <w:p w:rsidR="009B40C0" w:rsidRDefault="009B40C0">
      <w:pPr>
        <w:jc w:val="center"/>
        <w:rPr>
          <w:rFonts w:cstheme="minorHAnsi"/>
        </w:rPr>
      </w:pPr>
    </w:p>
    <w:p w:rsidR="009B40C0" w:rsidRDefault="009B40C0">
      <w:pPr>
        <w:rPr>
          <w:rFonts w:cstheme="minorHAnsi"/>
        </w:rPr>
      </w:pPr>
    </w:p>
    <w:p w:rsidR="009B40C0" w:rsidRDefault="009B40C0">
      <w:pPr>
        <w:jc w:val="cente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9B40C0" w:rsidRDefault="009B40C0">
      <w:pPr>
        <w:rPr>
          <w:rFonts w:cstheme="minorHAnsi"/>
        </w:rPr>
      </w:pPr>
    </w:p>
    <w:p w:rsidR="00B9200C" w:rsidRDefault="00B9200C">
      <w:pPr>
        <w:jc w:val="center"/>
        <w:rPr>
          <w:rFonts w:cstheme="minorHAnsi"/>
        </w:rPr>
      </w:pPr>
    </w:p>
    <w:p w:rsidR="00B9200C" w:rsidRPr="00B9200C" w:rsidRDefault="00301444" w:rsidP="00301444">
      <w:pPr>
        <w:rPr>
          <w:rFonts w:cstheme="minorHAnsi"/>
          <w:sz w:val="24"/>
        </w:rPr>
      </w:pPr>
      <w:r>
        <w:rPr>
          <w:rFonts w:cstheme="minorHAnsi"/>
          <w:sz w:val="24"/>
        </w:rPr>
        <w:t xml:space="preserve"> </w:t>
      </w:r>
      <w:r w:rsidR="00B9200C" w:rsidRPr="00B9200C">
        <w:rPr>
          <w:rFonts w:cstheme="minorHAnsi"/>
          <w:sz w:val="24"/>
        </w:rPr>
        <w:t>Profesor:</w:t>
      </w:r>
      <w:r w:rsidR="00B9200C" w:rsidRPr="00B9200C">
        <w:rPr>
          <w:rFonts w:cstheme="minorHAnsi"/>
          <w:sz w:val="24"/>
        </w:rPr>
        <w:tab/>
      </w:r>
      <w:r w:rsidR="00B9200C" w:rsidRPr="00B9200C">
        <w:rPr>
          <w:rFonts w:cstheme="minorHAnsi"/>
          <w:sz w:val="24"/>
        </w:rPr>
        <w:tab/>
      </w:r>
      <w:r w:rsidR="00B9200C" w:rsidRPr="00B9200C">
        <w:rPr>
          <w:rFonts w:cstheme="minorHAnsi"/>
          <w:sz w:val="24"/>
        </w:rPr>
        <w:tab/>
      </w:r>
      <w:r w:rsidR="00B9200C" w:rsidRPr="00B9200C">
        <w:rPr>
          <w:rFonts w:cstheme="minorHAnsi"/>
          <w:sz w:val="24"/>
        </w:rPr>
        <w:tab/>
      </w:r>
      <w:r w:rsidR="00B9200C" w:rsidRPr="00B9200C">
        <w:rPr>
          <w:rFonts w:cstheme="minorHAnsi"/>
          <w:sz w:val="24"/>
        </w:rPr>
        <w:tab/>
      </w:r>
      <w:r w:rsidR="00B9200C" w:rsidRPr="00B9200C">
        <w:rPr>
          <w:rFonts w:cstheme="minorHAnsi"/>
          <w:sz w:val="24"/>
        </w:rPr>
        <w:tab/>
      </w:r>
      <w:r w:rsidR="00B9200C" w:rsidRPr="00B9200C">
        <w:rPr>
          <w:rFonts w:cstheme="minorHAnsi"/>
          <w:sz w:val="24"/>
        </w:rPr>
        <w:tab/>
      </w:r>
      <w:r w:rsidR="00B9200C" w:rsidRPr="00B9200C">
        <w:rPr>
          <w:rFonts w:cstheme="minorHAnsi"/>
          <w:sz w:val="24"/>
        </w:rPr>
        <w:tab/>
      </w:r>
      <w:r w:rsidR="00B9200C" w:rsidRPr="00B9200C">
        <w:rPr>
          <w:rFonts w:cstheme="minorHAnsi"/>
          <w:sz w:val="24"/>
        </w:rPr>
        <w:tab/>
      </w:r>
      <w:r>
        <w:rPr>
          <w:rFonts w:cstheme="minorHAnsi"/>
          <w:sz w:val="24"/>
        </w:rPr>
        <w:t xml:space="preserve">   </w:t>
      </w:r>
      <w:r w:rsidR="00B9200C" w:rsidRPr="00B9200C">
        <w:rPr>
          <w:rFonts w:cstheme="minorHAnsi"/>
          <w:sz w:val="24"/>
        </w:rPr>
        <w:t>Studenti:</w:t>
      </w:r>
    </w:p>
    <w:p w:rsidR="00B9200C" w:rsidRDefault="00B9200C" w:rsidP="00301444">
      <w:pPr>
        <w:jc w:val="right"/>
        <w:rPr>
          <w:rFonts w:cstheme="minorHAnsi"/>
          <w:sz w:val="24"/>
        </w:rPr>
      </w:pPr>
      <w:r w:rsidRPr="00B9200C">
        <w:rPr>
          <w:rFonts w:cstheme="minorHAnsi"/>
          <w:sz w:val="24"/>
        </w:rPr>
        <w:t>Mirna Kapetina</w:t>
      </w:r>
      <w:r>
        <w:rPr>
          <w:rFonts w:cstheme="minorHAnsi"/>
        </w:rPr>
        <w:tab/>
      </w:r>
      <w:r>
        <w:rPr>
          <w:rFonts w:cstheme="minorHAnsi"/>
        </w:rPr>
        <w:tab/>
      </w:r>
      <w:r>
        <w:rPr>
          <w:rFonts w:cstheme="minorHAnsi"/>
        </w:rPr>
        <w:tab/>
      </w:r>
      <w:r>
        <w:rPr>
          <w:rFonts w:cstheme="minorHAnsi"/>
        </w:rPr>
        <w:tab/>
      </w:r>
      <w:r>
        <w:rPr>
          <w:rFonts w:cstheme="minorHAnsi"/>
        </w:rPr>
        <w:tab/>
      </w:r>
      <w:r w:rsidR="00301444">
        <w:rPr>
          <w:rFonts w:cstheme="minorHAnsi"/>
        </w:rPr>
        <w:t xml:space="preserve">     </w:t>
      </w:r>
      <w:r w:rsidRPr="00B9200C">
        <w:rPr>
          <w:rFonts w:cstheme="minorHAnsi"/>
          <w:sz w:val="24"/>
        </w:rPr>
        <w:t>Nikolina Radulović</w:t>
      </w:r>
      <w:r>
        <w:rPr>
          <w:rFonts w:cstheme="minorHAnsi"/>
          <w:sz w:val="24"/>
        </w:rPr>
        <w:t xml:space="preserve">   IN</w:t>
      </w:r>
      <w:r w:rsidR="00301444">
        <w:rPr>
          <w:rFonts w:cstheme="minorHAnsi"/>
          <w:sz w:val="24"/>
        </w:rPr>
        <w:t>11</w:t>
      </w:r>
      <w:r>
        <w:rPr>
          <w:rFonts w:cstheme="minorHAnsi"/>
          <w:sz w:val="24"/>
        </w:rPr>
        <w:t>/2018</w:t>
      </w:r>
    </w:p>
    <w:p w:rsidR="00B9200C" w:rsidRDefault="00301444" w:rsidP="00301444">
      <w:pPr>
        <w:jc w:val="right"/>
        <w:rPr>
          <w:rFonts w:eastAsia="SimSun" w:cstheme="minorHAnsi"/>
          <w:sz w:val="24"/>
          <w:szCs w:val="24"/>
        </w:rPr>
      </w:pPr>
      <w:r>
        <w:rPr>
          <w:rFonts w:cstheme="minorHAnsi"/>
          <w:sz w:val="24"/>
        </w:rPr>
        <w:tab/>
      </w:r>
      <w:r w:rsidR="00B9200C">
        <w:rPr>
          <w:rFonts w:cstheme="minorHAnsi"/>
          <w:sz w:val="24"/>
        </w:rPr>
        <w:t>Lana Kovačević  IN38/2018</w:t>
      </w:r>
    </w:p>
    <w:p w:rsidR="00B9200C" w:rsidRDefault="00B9200C">
      <w:pPr>
        <w:jc w:val="center"/>
        <w:rPr>
          <w:rFonts w:eastAsia="SimSun" w:cstheme="minorHAnsi"/>
          <w:sz w:val="24"/>
          <w:szCs w:val="24"/>
        </w:rPr>
      </w:pPr>
    </w:p>
    <w:p w:rsidR="00B9200C" w:rsidRDefault="00B9200C">
      <w:pPr>
        <w:jc w:val="center"/>
        <w:rPr>
          <w:rFonts w:cstheme="minorHAnsi"/>
        </w:rPr>
      </w:pPr>
    </w:p>
    <w:p w:rsidR="009B40C0" w:rsidRDefault="009B40C0">
      <w:pPr>
        <w:jc w:val="center"/>
        <w:rPr>
          <w:rFonts w:cstheme="minorHAnsi"/>
        </w:rPr>
      </w:pPr>
    </w:p>
    <w:sdt>
      <w:sdtPr>
        <w:rPr>
          <w:rFonts w:asciiTheme="minorHAnsi" w:eastAsiaTheme="minorEastAsia" w:hAnsiTheme="minorHAnsi" w:cstheme="minorBidi"/>
          <w:noProof/>
          <w:color w:val="auto"/>
          <w:sz w:val="20"/>
          <w:szCs w:val="20"/>
          <w:lang w:val="sr-Latn-RS" w:eastAsia="zh-CN"/>
        </w:rPr>
        <w:id w:val="300124573"/>
        <w:docPartObj>
          <w:docPartGallery w:val="Table of Contents"/>
          <w:docPartUnique/>
        </w:docPartObj>
      </w:sdtPr>
      <w:sdtEndPr>
        <w:rPr>
          <w:rFonts w:eastAsiaTheme="minorHAnsi"/>
          <w:b/>
          <w:bCs/>
          <w:sz w:val="22"/>
          <w:szCs w:val="22"/>
          <w:lang w:eastAsia="en-US"/>
        </w:rPr>
      </w:sdtEndPr>
      <w:sdtContent>
        <w:p w:rsidR="00104D9E" w:rsidRPr="004E245F" w:rsidRDefault="006F4E0C" w:rsidP="004E245F">
          <w:pPr>
            <w:pStyle w:val="TOCHeading"/>
            <w:jc w:val="center"/>
            <w:rPr>
              <w:rFonts w:asciiTheme="minorHAnsi" w:hAnsiTheme="minorHAnsi" w:cstheme="minorHAnsi"/>
              <w:b/>
              <w:color w:val="auto"/>
              <w:lang w:val="sr-Latn-RS"/>
            </w:rPr>
          </w:pPr>
          <w:r w:rsidRPr="004E245F">
            <w:rPr>
              <w:rFonts w:asciiTheme="minorHAnsi" w:hAnsiTheme="minorHAnsi" w:cstheme="minorHAnsi"/>
              <w:b/>
              <w:color w:val="auto"/>
            </w:rPr>
            <w:t>Sadr</w:t>
          </w:r>
          <w:r w:rsidRPr="004E245F">
            <w:rPr>
              <w:rFonts w:asciiTheme="minorHAnsi" w:hAnsiTheme="minorHAnsi" w:cstheme="minorHAnsi"/>
              <w:b/>
              <w:color w:val="auto"/>
              <w:lang w:val="sr-Latn-RS"/>
            </w:rPr>
            <w:t>žaj</w:t>
          </w:r>
        </w:p>
        <w:p w:rsidR="00833972" w:rsidRDefault="004E245F" w:rsidP="00833972">
          <w:pPr>
            <w:pStyle w:val="TOC1"/>
            <w:jc w:val="right"/>
            <w:rPr>
              <w:rFonts w:cstheme="minorBidi"/>
              <w:sz w:val="22"/>
              <w:szCs w:val="22"/>
              <w:lang w:val="en-US" w:eastAsia="en-US"/>
            </w:rPr>
          </w:pPr>
          <w:r>
            <w:fldChar w:fldCharType="begin"/>
          </w:r>
          <w:r>
            <w:instrText xml:space="preserve"> TOC \o "1-3" \h \z \u </w:instrText>
          </w:r>
          <w:r>
            <w:fldChar w:fldCharType="separate"/>
          </w:r>
          <w:hyperlink w:anchor="_Toc95690538" w:history="1">
            <w:r w:rsidR="00833972" w:rsidRPr="009A19DD">
              <w:rPr>
                <w:rStyle w:val="Hyperlink"/>
              </w:rPr>
              <w:t>1. Opis problema</w:t>
            </w:r>
            <w:r w:rsidR="00833972">
              <w:rPr>
                <w:webHidden/>
              </w:rPr>
              <w:tab/>
            </w:r>
            <w:r w:rsidR="00833972">
              <w:rPr>
                <w:webHidden/>
              </w:rPr>
              <w:fldChar w:fldCharType="begin"/>
            </w:r>
            <w:r w:rsidR="00833972">
              <w:rPr>
                <w:webHidden/>
              </w:rPr>
              <w:instrText xml:space="preserve"> PAGEREF _Toc95690538 \h </w:instrText>
            </w:r>
            <w:r w:rsidR="00833972">
              <w:rPr>
                <w:webHidden/>
              </w:rPr>
            </w:r>
            <w:r w:rsidR="00833972">
              <w:rPr>
                <w:webHidden/>
              </w:rPr>
              <w:fldChar w:fldCharType="separate"/>
            </w:r>
            <w:r w:rsidR="00833972">
              <w:rPr>
                <w:webHidden/>
              </w:rPr>
              <w:t>2</w:t>
            </w:r>
            <w:r w:rsidR="00833972">
              <w:rPr>
                <w:webHidden/>
              </w:rPr>
              <w:fldChar w:fldCharType="end"/>
            </w:r>
          </w:hyperlink>
        </w:p>
        <w:p w:rsidR="00833972" w:rsidRDefault="00720EEA" w:rsidP="00833972">
          <w:pPr>
            <w:pStyle w:val="TOC2"/>
            <w:jc w:val="right"/>
            <w:rPr>
              <w:rFonts w:cstheme="minorBidi"/>
              <w:sz w:val="22"/>
              <w:szCs w:val="22"/>
              <w:lang w:val="en-US" w:eastAsia="en-US"/>
            </w:rPr>
          </w:pPr>
          <w:hyperlink w:anchor="_Toc95690539" w:history="1">
            <w:r w:rsidR="00833972" w:rsidRPr="009A19DD">
              <w:rPr>
                <w:rStyle w:val="Hyperlink"/>
              </w:rPr>
              <w:t>1.1 Uvod</w:t>
            </w:r>
            <w:r w:rsidR="00833972">
              <w:rPr>
                <w:webHidden/>
              </w:rPr>
              <w:tab/>
            </w:r>
            <w:r w:rsidR="00833972">
              <w:rPr>
                <w:webHidden/>
              </w:rPr>
              <w:fldChar w:fldCharType="begin"/>
            </w:r>
            <w:r w:rsidR="00833972">
              <w:rPr>
                <w:webHidden/>
              </w:rPr>
              <w:instrText xml:space="preserve"> PAGEREF _Toc95690539 \h </w:instrText>
            </w:r>
            <w:r w:rsidR="00833972">
              <w:rPr>
                <w:webHidden/>
              </w:rPr>
            </w:r>
            <w:r w:rsidR="00833972">
              <w:rPr>
                <w:webHidden/>
              </w:rPr>
              <w:fldChar w:fldCharType="separate"/>
            </w:r>
            <w:r w:rsidR="00833972">
              <w:rPr>
                <w:webHidden/>
              </w:rPr>
              <w:t>2</w:t>
            </w:r>
            <w:r w:rsidR="00833972">
              <w:rPr>
                <w:webHidden/>
              </w:rPr>
              <w:fldChar w:fldCharType="end"/>
            </w:r>
          </w:hyperlink>
        </w:p>
        <w:p w:rsidR="00833972" w:rsidRDefault="00720EEA" w:rsidP="00833972">
          <w:pPr>
            <w:pStyle w:val="TOC2"/>
            <w:jc w:val="right"/>
            <w:rPr>
              <w:rFonts w:cstheme="minorBidi"/>
              <w:sz w:val="22"/>
              <w:szCs w:val="22"/>
              <w:lang w:val="en-US" w:eastAsia="en-US"/>
            </w:rPr>
          </w:pPr>
          <w:hyperlink w:anchor="_Toc95690540" w:history="1">
            <w:r w:rsidR="00833972" w:rsidRPr="009A19DD">
              <w:rPr>
                <w:rStyle w:val="Hyperlink"/>
              </w:rPr>
              <w:t>1.2 Algoritmi za rešavanje problema ranca</w:t>
            </w:r>
            <w:r w:rsidR="00833972">
              <w:rPr>
                <w:webHidden/>
              </w:rPr>
              <w:tab/>
            </w:r>
            <w:r w:rsidR="00833972">
              <w:rPr>
                <w:webHidden/>
              </w:rPr>
              <w:fldChar w:fldCharType="begin"/>
            </w:r>
            <w:r w:rsidR="00833972">
              <w:rPr>
                <w:webHidden/>
              </w:rPr>
              <w:instrText xml:space="preserve"> PAGEREF _Toc95690540 \h </w:instrText>
            </w:r>
            <w:r w:rsidR="00833972">
              <w:rPr>
                <w:webHidden/>
              </w:rPr>
            </w:r>
            <w:r w:rsidR="00833972">
              <w:rPr>
                <w:webHidden/>
              </w:rPr>
              <w:fldChar w:fldCharType="separate"/>
            </w:r>
            <w:r w:rsidR="00833972">
              <w:rPr>
                <w:webHidden/>
              </w:rPr>
              <w:t>3</w:t>
            </w:r>
            <w:r w:rsidR="00833972">
              <w:rPr>
                <w:webHidden/>
              </w:rPr>
              <w:fldChar w:fldCharType="end"/>
            </w:r>
          </w:hyperlink>
        </w:p>
        <w:p w:rsidR="00833972" w:rsidRDefault="00720EEA" w:rsidP="00833972">
          <w:pPr>
            <w:pStyle w:val="TOC3"/>
            <w:jc w:val="right"/>
            <w:rPr>
              <w:rFonts w:cstheme="minorBidi"/>
              <w:sz w:val="22"/>
              <w:szCs w:val="22"/>
              <w:lang w:val="en-US" w:eastAsia="en-US"/>
            </w:rPr>
          </w:pPr>
          <w:hyperlink w:anchor="_Toc95690541" w:history="1">
            <w:r w:rsidR="00833972" w:rsidRPr="009A19DD">
              <w:rPr>
                <w:rStyle w:val="Hyperlink"/>
              </w:rPr>
              <w:t>1.2.1. Metod grana i granica (</w:t>
            </w:r>
            <w:r w:rsidR="00833972" w:rsidRPr="009A19DD">
              <w:rPr>
                <w:rStyle w:val="Hyperlink"/>
                <w:i/>
              </w:rPr>
              <w:t>Branch and Bound</w:t>
            </w:r>
            <w:r w:rsidR="00833972" w:rsidRPr="009A19DD">
              <w:rPr>
                <w:rStyle w:val="Hyperlink"/>
              </w:rPr>
              <w:t>)</w:t>
            </w:r>
            <w:r w:rsidR="00833972">
              <w:rPr>
                <w:webHidden/>
              </w:rPr>
              <w:tab/>
            </w:r>
            <w:r w:rsidR="00833972">
              <w:rPr>
                <w:webHidden/>
              </w:rPr>
              <w:fldChar w:fldCharType="begin"/>
            </w:r>
            <w:r w:rsidR="00833972">
              <w:rPr>
                <w:webHidden/>
              </w:rPr>
              <w:instrText xml:space="preserve"> PAGEREF _Toc95690541 \h </w:instrText>
            </w:r>
            <w:r w:rsidR="00833972">
              <w:rPr>
                <w:webHidden/>
              </w:rPr>
            </w:r>
            <w:r w:rsidR="00833972">
              <w:rPr>
                <w:webHidden/>
              </w:rPr>
              <w:fldChar w:fldCharType="separate"/>
            </w:r>
            <w:r w:rsidR="00833972">
              <w:rPr>
                <w:webHidden/>
              </w:rPr>
              <w:t>3</w:t>
            </w:r>
            <w:r w:rsidR="00833972">
              <w:rPr>
                <w:webHidden/>
              </w:rPr>
              <w:fldChar w:fldCharType="end"/>
            </w:r>
          </w:hyperlink>
        </w:p>
        <w:p w:rsidR="00833972" w:rsidRDefault="00720EEA" w:rsidP="00833972">
          <w:pPr>
            <w:pStyle w:val="TOC3"/>
            <w:jc w:val="right"/>
            <w:rPr>
              <w:rFonts w:cstheme="minorBidi"/>
              <w:sz w:val="22"/>
              <w:szCs w:val="22"/>
              <w:lang w:val="en-US" w:eastAsia="en-US"/>
            </w:rPr>
          </w:pPr>
          <w:hyperlink w:anchor="_Toc95690542" w:history="1">
            <w:r w:rsidR="00833972" w:rsidRPr="009A19DD">
              <w:rPr>
                <w:rStyle w:val="Hyperlink"/>
              </w:rPr>
              <w:t>1.2.2. Genetski algoritam</w:t>
            </w:r>
            <w:r w:rsidR="00833972">
              <w:rPr>
                <w:webHidden/>
              </w:rPr>
              <w:tab/>
            </w:r>
            <w:r w:rsidR="00833972">
              <w:rPr>
                <w:webHidden/>
              </w:rPr>
              <w:fldChar w:fldCharType="begin"/>
            </w:r>
            <w:r w:rsidR="00833972">
              <w:rPr>
                <w:webHidden/>
              </w:rPr>
              <w:instrText xml:space="preserve"> PAGEREF _Toc95690542 \h </w:instrText>
            </w:r>
            <w:r w:rsidR="00833972">
              <w:rPr>
                <w:webHidden/>
              </w:rPr>
            </w:r>
            <w:r w:rsidR="00833972">
              <w:rPr>
                <w:webHidden/>
              </w:rPr>
              <w:fldChar w:fldCharType="separate"/>
            </w:r>
            <w:r w:rsidR="00833972">
              <w:rPr>
                <w:webHidden/>
              </w:rPr>
              <w:t>4</w:t>
            </w:r>
            <w:r w:rsidR="00833972">
              <w:rPr>
                <w:webHidden/>
              </w:rPr>
              <w:fldChar w:fldCharType="end"/>
            </w:r>
          </w:hyperlink>
        </w:p>
        <w:p w:rsidR="00833972" w:rsidRDefault="00720EEA" w:rsidP="00833972">
          <w:pPr>
            <w:pStyle w:val="TOC1"/>
            <w:jc w:val="right"/>
            <w:rPr>
              <w:rFonts w:cstheme="minorBidi"/>
              <w:sz w:val="22"/>
              <w:szCs w:val="22"/>
              <w:lang w:val="en-US" w:eastAsia="en-US"/>
            </w:rPr>
          </w:pPr>
          <w:hyperlink w:anchor="_Toc95690543" w:history="1">
            <w:r w:rsidR="00833972" w:rsidRPr="009A19DD">
              <w:rPr>
                <w:rStyle w:val="Hyperlink"/>
              </w:rPr>
              <w:t>2. Evaluacija i performanse algoritama</w:t>
            </w:r>
            <w:r w:rsidR="00833972">
              <w:rPr>
                <w:webHidden/>
              </w:rPr>
              <w:tab/>
            </w:r>
            <w:r w:rsidR="00833972">
              <w:rPr>
                <w:webHidden/>
              </w:rPr>
              <w:fldChar w:fldCharType="begin"/>
            </w:r>
            <w:r w:rsidR="00833972">
              <w:rPr>
                <w:webHidden/>
              </w:rPr>
              <w:instrText xml:space="preserve"> PAGEREF _Toc95690543 \h </w:instrText>
            </w:r>
            <w:r w:rsidR="00833972">
              <w:rPr>
                <w:webHidden/>
              </w:rPr>
            </w:r>
            <w:r w:rsidR="00833972">
              <w:rPr>
                <w:webHidden/>
              </w:rPr>
              <w:fldChar w:fldCharType="separate"/>
            </w:r>
            <w:r w:rsidR="00833972">
              <w:rPr>
                <w:webHidden/>
              </w:rPr>
              <w:t>7</w:t>
            </w:r>
            <w:r w:rsidR="00833972">
              <w:rPr>
                <w:webHidden/>
              </w:rPr>
              <w:fldChar w:fldCharType="end"/>
            </w:r>
          </w:hyperlink>
        </w:p>
        <w:p w:rsidR="00833972" w:rsidRDefault="00720EEA" w:rsidP="00833972">
          <w:pPr>
            <w:pStyle w:val="TOC1"/>
            <w:jc w:val="right"/>
            <w:rPr>
              <w:rFonts w:cstheme="minorBidi"/>
              <w:sz w:val="22"/>
              <w:szCs w:val="22"/>
              <w:lang w:val="en-US" w:eastAsia="en-US"/>
            </w:rPr>
          </w:pPr>
          <w:hyperlink w:anchor="_Toc95690544" w:history="1">
            <w:r w:rsidR="00833972" w:rsidRPr="009A19DD">
              <w:rPr>
                <w:rStyle w:val="Hyperlink"/>
              </w:rPr>
              <w:t>3. Literatura</w:t>
            </w:r>
            <w:r w:rsidR="00833972">
              <w:rPr>
                <w:webHidden/>
              </w:rPr>
              <w:tab/>
            </w:r>
            <w:r w:rsidR="00833972">
              <w:rPr>
                <w:webHidden/>
              </w:rPr>
              <w:fldChar w:fldCharType="begin"/>
            </w:r>
            <w:r w:rsidR="00833972">
              <w:rPr>
                <w:webHidden/>
              </w:rPr>
              <w:instrText xml:space="preserve"> PAGEREF _Toc95690544 \h </w:instrText>
            </w:r>
            <w:r w:rsidR="00833972">
              <w:rPr>
                <w:webHidden/>
              </w:rPr>
            </w:r>
            <w:r w:rsidR="00833972">
              <w:rPr>
                <w:webHidden/>
              </w:rPr>
              <w:fldChar w:fldCharType="separate"/>
            </w:r>
            <w:r w:rsidR="00833972">
              <w:rPr>
                <w:webHidden/>
              </w:rPr>
              <w:t>8</w:t>
            </w:r>
            <w:r w:rsidR="00833972">
              <w:rPr>
                <w:webHidden/>
              </w:rPr>
              <w:fldChar w:fldCharType="end"/>
            </w:r>
          </w:hyperlink>
        </w:p>
        <w:p w:rsidR="00104D9E" w:rsidRDefault="004E245F" w:rsidP="00FA61FC">
          <w:pPr>
            <w:pStyle w:val="ListParagraph"/>
            <w:jc w:val="right"/>
          </w:pPr>
          <w:r>
            <w:rPr>
              <w:rFonts w:cs="Lohit Devanagari"/>
            </w:rPr>
            <w:fldChar w:fldCharType="end"/>
          </w:r>
        </w:p>
      </w:sdtContent>
    </w:sdt>
    <w:p w:rsidR="009B40C0" w:rsidRDefault="009B40C0">
      <w:pPr>
        <w:pStyle w:val="TOC1"/>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jc w:val="center"/>
        <w:rPr>
          <w:rFonts w:cstheme="minorHAnsi"/>
        </w:rPr>
      </w:pPr>
    </w:p>
    <w:p w:rsidR="009B40C0" w:rsidRDefault="009B40C0">
      <w:pPr>
        <w:rPr>
          <w:rFonts w:cstheme="minorHAnsi"/>
        </w:rPr>
      </w:pPr>
    </w:p>
    <w:p w:rsidR="009B40C0" w:rsidRDefault="009B40C0">
      <w:pPr>
        <w:rPr>
          <w:rFonts w:cstheme="minorHAnsi"/>
        </w:rPr>
      </w:pPr>
    </w:p>
    <w:p w:rsidR="009B40C0" w:rsidRDefault="009B40C0">
      <w:pPr>
        <w:jc w:val="center"/>
        <w:rPr>
          <w:rFonts w:cstheme="minorHAnsi"/>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9B40C0">
      <w:pPr>
        <w:jc w:val="center"/>
        <w:rPr>
          <w:b/>
          <w:bCs/>
        </w:rPr>
      </w:pPr>
    </w:p>
    <w:p w:rsidR="009B40C0" w:rsidRDefault="00472190">
      <w:pPr>
        <w:pStyle w:val="Heading1"/>
        <w:numPr>
          <w:ilvl w:val="0"/>
          <w:numId w:val="2"/>
        </w:numPr>
      </w:pPr>
      <w:bookmarkStart w:id="0" w:name="__RefHeading___Toc998_616505940"/>
      <w:bookmarkStart w:id="1" w:name="_Toc95690538"/>
      <w:bookmarkEnd w:id="0"/>
      <w:r>
        <w:lastRenderedPageBreak/>
        <w:t>1. Opis problema</w:t>
      </w:r>
      <w:bookmarkEnd w:id="1"/>
    </w:p>
    <w:p w:rsidR="003E662A" w:rsidRPr="003E662A" w:rsidRDefault="003E662A">
      <w:pPr>
        <w:pStyle w:val="Heading2"/>
        <w:numPr>
          <w:ilvl w:val="1"/>
          <w:numId w:val="2"/>
        </w:numPr>
        <w:rPr>
          <w:rFonts w:ascii="Calibri" w:eastAsia="SimSun" w:hAnsi="Calibri" w:cstheme="minorHAnsi"/>
          <w:sz w:val="28"/>
          <w:szCs w:val="28"/>
        </w:rPr>
      </w:pPr>
      <w:bookmarkStart w:id="2" w:name="__RefHeading___Toc1000_616505940"/>
      <w:bookmarkEnd w:id="2"/>
    </w:p>
    <w:p w:rsidR="009B40C0" w:rsidRDefault="00472190">
      <w:pPr>
        <w:pStyle w:val="Heading2"/>
        <w:numPr>
          <w:ilvl w:val="1"/>
          <w:numId w:val="2"/>
        </w:numPr>
      </w:pPr>
      <w:bookmarkStart w:id="3" w:name="_Toc95690539"/>
      <w:r>
        <w:t>1.</w:t>
      </w:r>
      <w:r w:rsidR="003E662A">
        <w:t>1</w:t>
      </w:r>
      <w:r>
        <w:t xml:space="preserve"> Uvod</w:t>
      </w:r>
      <w:bookmarkEnd w:id="3"/>
    </w:p>
    <w:p w:rsidR="00B967FB" w:rsidRDefault="00B967FB" w:rsidP="00B967FB">
      <w:pPr>
        <w:pStyle w:val="BodyText"/>
      </w:pPr>
    </w:p>
    <w:p w:rsidR="005305A0" w:rsidRDefault="00B967FB" w:rsidP="00B967FB">
      <w:pPr>
        <w:pStyle w:val="BodyText"/>
        <w:jc w:val="both"/>
        <w:rPr>
          <w:sz w:val="24"/>
        </w:rPr>
      </w:pPr>
      <w:r w:rsidRPr="00B967FB">
        <w:rPr>
          <w:sz w:val="24"/>
        </w:rPr>
        <w:t xml:space="preserve">Problem ranca </w:t>
      </w:r>
      <w:r w:rsidR="00870CCF">
        <w:rPr>
          <w:sz w:val="24"/>
        </w:rPr>
        <w:t>je</w:t>
      </w:r>
      <w:r w:rsidR="008B1F6E">
        <w:rPr>
          <w:sz w:val="24"/>
        </w:rPr>
        <w:t xml:space="preserve"> problem </w:t>
      </w:r>
      <w:r w:rsidR="00065C27">
        <w:rPr>
          <w:sz w:val="24"/>
        </w:rPr>
        <w:t xml:space="preserve"> kombinatorne optimizacije</w:t>
      </w:r>
      <w:r w:rsidRPr="00B967FB">
        <w:rPr>
          <w:sz w:val="24"/>
        </w:rPr>
        <w:t xml:space="preserve">: dat </w:t>
      </w:r>
      <w:r w:rsidR="00870CCF">
        <w:rPr>
          <w:sz w:val="24"/>
        </w:rPr>
        <w:t xml:space="preserve">je </w:t>
      </w:r>
      <w:r w:rsidRPr="00B967FB">
        <w:rPr>
          <w:sz w:val="24"/>
        </w:rPr>
        <w:t xml:space="preserve">skup </w:t>
      </w:r>
      <w:r w:rsidR="00870CCF">
        <w:rPr>
          <w:sz w:val="24"/>
        </w:rPr>
        <w:t>objekata</w:t>
      </w:r>
      <w:r w:rsidR="00065C27">
        <w:rPr>
          <w:sz w:val="24"/>
        </w:rPr>
        <w:t xml:space="preserve"> gde svaki ima odredjenu težinu i vrednost. Potrebno je</w:t>
      </w:r>
      <w:r w:rsidR="00870CCF">
        <w:rPr>
          <w:sz w:val="24"/>
        </w:rPr>
        <w:t xml:space="preserve"> odrediti</w:t>
      </w:r>
      <w:r w:rsidR="00065C27">
        <w:rPr>
          <w:sz w:val="24"/>
        </w:rPr>
        <w:t xml:space="preserve"> stavke koje će se naći u rancu  tako da ukupna težina ne prelazi zadato ograničenje kapaciteta, a da se maksimizuje vrednost stavki. Ovaj problem slikovito je definisan na različite načine. Jedna od verzija odnosi se na pljačkaša koji treba da popuni ranac predmetima u što većoj vrednosti, znajući da svaki od predmeta može da uzme u celosti, ili ostavi. </w:t>
      </w:r>
      <w:r w:rsidR="008B1F6E">
        <w:rPr>
          <w:sz w:val="24"/>
        </w:rPr>
        <w:t xml:space="preserve"> Ideja ovog pro</w:t>
      </w:r>
      <w:r w:rsidR="005305A0">
        <w:rPr>
          <w:sz w:val="24"/>
        </w:rPr>
        <w:t xml:space="preserve">blema je prilično jednostavna i jasno razumljiva čak i nestručnim osobama koje se ne sreću često sa problemima slične tematike. Ipak, duže od veka </w:t>
      </w:r>
      <w:r w:rsidR="005305A0" w:rsidRPr="005305A0">
        <w:rPr>
          <w:i/>
          <w:sz w:val="24"/>
        </w:rPr>
        <w:t>knapsack</w:t>
      </w:r>
      <w:r w:rsidR="005305A0">
        <w:rPr>
          <w:sz w:val="24"/>
        </w:rPr>
        <w:t xml:space="preserve"> problem je čest predmet izučavanja i primenjuje se u mnogim oblastima – kombinatorika, računarstvo, finansije, teorija složenosti, kriptografija, primenjena matematika,...  Štaviše, </w:t>
      </w:r>
      <w:r w:rsidR="005305A0" w:rsidRPr="005305A0">
        <w:rPr>
          <w:sz w:val="24"/>
        </w:rPr>
        <w:t xml:space="preserve">proširenje </w:t>
      </w:r>
      <w:r w:rsidR="005305A0">
        <w:rPr>
          <w:sz w:val="24"/>
        </w:rPr>
        <w:t xml:space="preserve">ranac problema </w:t>
      </w:r>
      <w:r w:rsidR="005305A0" w:rsidRPr="005305A0">
        <w:rPr>
          <w:sz w:val="24"/>
        </w:rPr>
        <w:t>na više dime</w:t>
      </w:r>
      <w:r w:rsidR="00F32295">
        <w:rPr>
          <w:sz w:val="24"/>
        </w:rPr>
        <w:t>nzija</w:t>
      </w:r>
      <w:r w:rsidR="005305A0">
        <w:rPr>
          <w:sz w:val="24"/>
        </w:rPr>
        <w:t xml:space="preserve"> kako po broju ograničenja</w:t>
      </w:r>
      <w:r w:rsidR="005305A0" w:rsidRPr="005305A0">
        <w:rPr>
          <w:sz w:val="24"/>
        </w:rPr>
        <w:t xml:space="preserve"> tako i</w:t>
      </w:r>
      <w:r w:rsidR="005305A0">
        <w:rPr>
          <w:sz w:val="24"/>
        </w:rPr>
        <w:t xml:space="preserve"> po broju ranaca</w:t>
      </w:r>
      <w:r w:rsidR="005305A0" w:rsidRPr="005305A0">
        <w:rPr>
          <w:sz w:val="24"/>
        </w:rPr>
        <w:t xml:space="preserve">, kao i modifikacija </w:t>
      </w:r>
      <w:r w:rsidR="005305A0">
        <w:rPr>
          <w:sz w:val="24"/>
        </w:rPr>
        <w:t xml:space="preserve">strukture problema </w:t>
      </w:r>
      <w:r w:rsidR="005305A0" w:rsidRPr="005305A0">
        <w:rPr>
          <w:sz w:val="24"/>
        </w:rPr>
        <w:t>koja se t</w:t>
      </w:r>
      <w:r w:rsidR="005305A0">
        <w:rPr>
          <w:sz w:val="24"/>
        </w:rPr>
        <w:t xml:space="preserve">iče raspoloživog skupa artikala dovodi do niza zanimljivih, praktično primenljivih varijacija </w:t>
      </w:r>
      <w:r w:rsidR="005305A0" w:rsidRPr="005305A0">
        <w:rPr>
          <w:sz w:val="24"/>
        </w:rPr>
        <w:t>koje su predmet intenzivnih istraživanja tokom poslednjih nekoliko godina.</w:t>
      </w:r>
    </w:p>
    <w:p w:rsidR="006C4258" w:rsidRDefault="005305A0" w:rsidP="00B967FB">
      <w:pPr>
        <w:pStyle w:val="BodyText"/>
        <w:jc w:val="both"/>
        <w:rPr>
          <w:sz w:val="24"/>
        </w:rPr>
      </w:pPr>
      <w:r>
        <w:rPr>
          <w:sz w:val="24"/>
        </w:rPr>
        <w:t xml:space="preserve">Osnovna verzija problema, </w:t>
      </w:r>
      <w:r w:rsidR="008B1F6E">
        <w:rPr>
          <w:sz w:val="24"/>
        </w:rPr>
        <w:t xml:space="preserve">koja je i </w:t>
      </w:r>
      <w:r w:rsidR="000D3CCF">
        <w:rPr>
          <w:sz w:val="24"/>
        </w:rPr>
        <w:t xml:space="preserve">osnova </w:t>
      </w:r>
      <w:r w:rsidR="008B1F6E">
        <w:rPr>
          <w:sz w:val="24"/>
        </w:rPr>
        <w:t>ovog projekta, može se formalno formulisati na sledeći način:</w:t>
      </w:r>
    </w:p>
    <w:p w:rsidR="006C4258" w:rsidRDefault="006C4258" w:rsidP="00B967FB">
      <w:pPr>
        <w:pStyle w:val="BodyText"/>
        <w:jc w:val="both"/>
        <w:rPr>
          <w:sz w:val="24"/>
        </w:rPr>
      </w:pPr>
    </w:p>
    <w:p w:rsidR="008B1F6E" w:rsidRDefault="006C4258" w:rsidP="006C4258">
      <w:pPr>
        <w:pStyle w:val="BodyText"/>
        <w:ind w:left="1440" w:firstLine="720"/>
        <w:jc w:val="both"/>
        <w:rPr>
          <w:sz w:val="24"/>
        </w:rPr>
      </w:pPr>
      <w:r>
        <w:rPr>
          <w:sz w:val="24"/>
        </w:rPr>
        <w:t>Maksimizovati</w:t>
      </w:r>
      <w:r>
        <w:rPr>
          <w:sz w:val="24"/>
        </w:rPr>
        <w:tab/>
      </w:r>
      <w:r>
        <w:rPr>
          <w:sz w:val="24"/>
        </w:rPr>
        <w:tab/>
        <w:t xml:space="preserve"> </w:t>
      </w:r>
      <m:oMath>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e>
        </m:nary>
      </m:oMath>
    </w:p>
    <w:p w:rsidR="006C4258" w:rsidRDefault="006C4258" w:rsidP="006C4258">
      <w:pPr>
        <w:pStyle w:val="BodyText"/>
        <w:ind w:left="720" w:firstLine="720"/>
        <w:jc w:val="both"/>
        <w:rPr>
          <w:sz w:val="24"/>
        </w:rPr>
      </w:pPr>
      <w:r>
        <w:rPr>
          <w:sz w:val="24"/>
        </w:rPr>
        <w:t xml:space="preserve">    </w:t>
      </w:r>
      <w:r>
        <w:rPr>
          <w:sz w:val="24"/>
        </w:rPr>
        <w:tab/>
        <w:t xml:space="preserve">      tako da</w:t>
      </w:r>
      <w:r>
        <w:rPr>
          <w:sz w:val="24"/>
        </w:rPr>
        <w:tab/>
      </w:r>
      <w:r>
        <w:rPr>
          <w:sz w:val="24"/>
        </w:rPr>
        <w:tab/>
        <w:t xml:space="preserve"> </w:t>
      </w:r>
      <m:oMath>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≤c</m:t>
            </m:r>
          </m:e>
        </m:nary>
      </m:oMath>
    </w:p>
    <w:p w:rsidR="006C4258" w:rsidRDefault="006C4258" w:rsidP="006C4258">
      <w:pPr>
        <w:pStyle w:val="BodyText"/>
        <w:ind w:left="720" w:firstLine="720"/>
        <w:jc w:val="both"/>
        <w:rPr>
          <w:sz w:val="24"/>
        </w:rPr>
      </w:pPr>
    </w:p>
    <w:p w:rsidR="008B1F6E" w:rsidRPr="00833972" w:rsidRDefault="00720EEA" w:rsidP="00B967FB">
      <w:pPr>
        <w:pStyle w:val="BodyText"/>
        <w:jc w:val="both"/>
        <w:rPr>
          <w:sz w:val="22"/>
        </w:rPr>
      </w:pPr>
      <m:oMath>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oMath>
      <w:r w:rsidR="006C4258" w:rsidRPr="00833972">
        <w:rPr>
          <w:sz w:val="22"/>
        </w:rPr>
        <w:t xml:space="preserve"> </w:t>
      </w:r>
      <w:r w:rsidR="00833972">
        <w:rPr>
          <w:sz w:val="22"/>
        </w:rPr>
        <w:t>-</w:t>
      </w:r>
      <w:r w:rsidR="006C4258" w:rsidRPr="00833972">
        <w:rPr>
          <w:sz w:val="22"/>
        </w:rPr>
        <w:t xml:space="preserve"> </w:t>
      </w:r>
      <w:r w:rsidR="006C4258" w:rsidRPr="00833972">
        <w:rPr>
          <w:i/>
          <w:sz w:val="22"/>
        </w:rPr>
        <w:t xml:space="preserve">težina koja odgovara k-tom elementu, za k =1, 2, ...., N </w:t>
      </w:r>
      <w:r w:rsidR="006C4258" w:rsidRPr="00833972">
        <w:rPr>
          <w:i/>
          <w:sz w:val="22"/>
        </w:rPr>
        <w:br/>
      </w:r>
      <m:oMath>
        <m:sSub>
          <m:sSubPr>
            <m:ctrlPr>
              <w:rPr>
                <w:rFonts w:ascii="Cambria Math" w:hAnsi="Cambria Math"/>
                <w:i/>
                <w:sz w:val="22"/>
              </w:rPr>
            </m:ctrlPr>
          </m:sSubPr>
          <m:e>
            <m:r>
              <w:rPr>
                <w:rFonts w:ascii="Cambria Math" w:hAnsi="Cambria Math"/>
                <w:sz w:val="22"/>
              </w:rPr>
              <m:t>r</m:t>
            </m:r>
          </m:e>
          <m:sub>
            <m:r>
              <w:rPr>
                <w:rFonts w:ascii="Cambria Math" w:hAnsi="Cambria Math"/>
                <w:sz w:val="22"/>
              </w:rPr>
              <m:t>k</m:t>
            </m:r>
          </m:sub>
        </m:sSub>
      </m:oMath>
      <w:r w:rsidR="006C4258" w:rsidRPr="00833972">
        <w:rPr>
          <w:i/>
          <w:sz w:val="22"/>
        </w:rPr>
        <w:t xml:space="preserve"> </w:t>
      </w:r>
      <w:r w:rsidR="00833972">
        <w:rPr>
          <w:i/>
          <w:sz w:val="22"/>
        </w:rPr>
        <w:t>-</w:t>
      </w:r>
      <w:r w:rsidR="006C4258" w:rsidRPr="00833972">
        <w:rPr>
          <w:i/>
          <w:sz w:val="22"/>
        </w:rPr>
        <w:t xml:space="preserve"> vrednost koja odgovara k-tom elementu, za k =1, 2, ...., N</w:t>
      </w:r>
      <w:r w:rsidR="006C4258" w:rsidRPr="00833972">
        <w:rPr>
          <w:i/>
          <w:sz w:val="22"/>
        </w:rPr>
        <w:br/>
        <w:t xml:space="preserve">c </w:t>
      </w:r>
      <w:r w:rsidR="00833972">
        <w:rPr>
          <w:i/>
          <w:sz w:val="22"/>
        </w:rPr>
        <w:t xml:space="preserve"> -</w:t>
      </w:r>
      <w:r w:rsidR="006C4258" w:rsidRPr="00833972">
        <w:rPr>
          <w:i/>
          <w:sz w:val="22"/>
        </w:rPr>
        <w:t xml:space="preserve"> težinski kapacitet ranca</w:t>
      </w:r>
    </w:p>
    <w:p w:rsidR="006C4258" w:rsidRDefault="006C4258" w:rsidP="00B967FB">
      <w:pPr>
        <w:pStyle w:val="BodyText"/>
        <w:jc w:val="both"/>
        <w:rPr>
          <w:sz w:val="24"/>
        </w:rPr>
      </w:pPr>
    </w:p>
    <w:p w:rsidR="008B1F6E" w:rsidRDefault="008B1F6E" w:rsidP="00B967FB">
      <w:pPr>
        <w:pStyle w:val="BodyText"/>
        <w:jc w:val="both"/>
        <w:rPr>
          <w:lang w:val="en-US" w:eastAsia="en-US"/>
        </w:rPr>
      </w:pPr>
    </w:p>
    <w:p w:rsidR="008B1F6E" w:rsidRPr="008B1F6E" w:rsidRDefault="008B1F6E" w:rsidP="00B967FB">
      <w:pPr>
        <w:pStyle w:val="BodyText"/>
        <w:jc w:val="both"/>
        <w:rPr>
          <w:sz w:val="24"/>
        </w:rPr>
      </w:pPr>
    </w:p>
    <w:p w:rsidR="008334E6" w:rsidRPr="008334E6" w:rsidRDefault="008334E6" w:rsidP="005305A0">
      <w:pPr>
        <w:pStyle w:val="ListParagraph"/>
        <w:ind w:left="0"/>
        <w:jc w:val="both"/>
        <w:rPr>
          <w:rFonts w:cstheme="minorHAnsi"/>
          <w:sz w:val="24"/>
          <w:szCs w:val="24"/>
        </w:rPr>
      </w:pPr>
    </w:p>
    <w:p w:rsidR="006C4258" w:rsidRDefault="006C4258" w:rsidP="006C4258">
      <w:pPr>
        <w:pStyle w:val="Heading2"/>
        <w:numPr>
          <w:ilvl w:val="0"/>
          <w:numId w:val="0"/>
        </w:numPr>
        <w:rPr>
          <w:lang w:val="en-US"/>
        </w:rPr>
      </w:pPr>
      <w:bookmarkStart w:id="4" w:name="__RefHeading___Toc1002_616505940"/>
      <w:bookmarkEnd w:id="4"/>
    </w:p>
    <w:p w:rsidR="006C4258" w:rsidRPr="006C4258" w:rsidRDefault="006C4258" w:rsidP="006C4258">
      <w:pPr>
        <w:pStyle w:val="BodyText"/>
        <w:rPr>
          <w:lang w:val="en-US"/>
        </w:rPr>
      </w:pPr>
    </w:p>
    <w:p w:rsidR="009B40C0" w:rsidRDefault="003E662A" w:rsidP="006C4258">
      <w:pPr>
        <w:pStyle w:val="Heading2"/>
        <w:numPr>
          <w:ilvl w:val="1"/>
          <w:numId w:val="2"/>
        </w:numPr>
      </w:pPr>
      <w:bookmarkStart w:id="5" w:name="_Toc95690540"/>
      <w:r>
        <w:lastRenderedPageBreak/>
        <w:t>1</w:t>
      </w:r>
      <w:r w:rsidR="00472190">
        <w:t>.</w:t>
      </w:r>
      <w:r>
        <w:t>2</w:t>
      </w:r>
      <w:r w:rsidR="00472190">
        <w:t xml:space="preserve"> </w:t>
      </w:r>
      <w:r w:rsidR="004F6799">
        <w:t>Algoritmi za rešavanje problema ranca</w:t>
      </w:r>
      <w:bookmarkEnd w:id="5"/>
    </w:p>
    <w:p w:rsidR="00C94EE9" w:rsidRPr="00C94EE9" w:rsidRDefault="00C94EE9" w:rsidP="00912989">
      <w:pPr>
        <w:pStyle w:val="BodyText"/>
        <w:jc w:val="both"/>
        <w:rPr>
          <w:sz w:val="22"/>
          <w:lang w:val="en-US"/>
        </w:rPr>
      </w:pPr>
      <w:r w:rsidRPr="00C94EE9">
        <w:rPr>
          <w:sz w:val="24"/>
          <w:lang w:val="en-US"/>
        </w:rPr>
        <w:t>Veći</w:t>
      </w:r>
      <w:r>
        <w:rPr>
          <w:sz w:val="22"/>
          <w:lang w:val="en-US"/>
        </w:rPr>
        <w:t xml:space="preserve"> </w:t>
      </w:r>
      <w:r w:rsidRPr="00C94EE9">
        <w:rPr>
          <w:sz w:val="24"/>
          <w:lang w:val="en-US"/>
        </w:rPr>
        <w:t>broj različitih algoritama u stanju je da p</w:t>
      </w:r>
      <w:r>
        <w:rPr>
          <w:sz w:val="24"/>
          <w:lang w:val="en-US"/>
        </w:rPr>
        <w:t xml:space="preserve">ronadje rešenje ranac problema, izmedju ostalog </w:t>
      </w:r>
      <w:r w:rsidRPr="00C94EE9">
        <w:rPr>
          <w:i/>
          <w:sz w:val="24"/>
          <w:lang w:val="en-US"/>
        </w:rPr>
        <w:t>brute force</w:t>
      </w:r>
      <w:r>
        <w:rPr>
          <w:sz w:val="24"/>
          <w:lang w:val="en-US"/>
        </w:rPr>
        <w:t xml:space="preserve"> pristup, dinamičko programiranje, memorijske funkcije, pohlepni algoritam, algoritam grana i granica,  genetski algoritam,... </w:t>
      </w:r>
      <w:r w:rsidR="00912989">
        <w:rPr>
          <w:sz w:val="24"/>
          <w:lang w:val="en-US"/>
        </w:rPr>
        <w:t xml:space="preserve"> Izabrati jedan najbolji od navedenih algoritama za rešavanje ovog problema nije moguće, jer performanse uglavnom zavise od samog problema, njegove obimnosti i slozenosti,</w:t>
      </w:r>
      <w:r w:rsidR="00F32295">
        <w:rPr>
          <w:sz w:val="24"/>
          <w:lang w:val="en-US"/>
        </w:rPr>
        <w:t xml:space="preserve"> kompleksnosti implementacije,</w:t>
      </w:r>
      <w:r w:rsidR="00912989">
        <w:rPr>
          <w:sz w:val="24"/>
          <w:lang w:val="en-US"/>
        </w:rPr>
        <w:t xml:space="preserve"> ali i izbora prioritetnog resursa čiju je upotrebu potrebno minimizovati, kao sto je memorija ili vreme. U okviru ovog projekta implementi</w:t>
      </w:r>
      <w:r w:rsidR="00351D08">
        <w:rPr>
          <w:sz w:val="24"/>
          <w:lang w:val="en-US"/>
        </w:rPr>
        <w:t>rali smo m</w:t>
      </w:r>
      <w:r w:rsidR="00912989">
        <w:rPr>
          <w:sz w:val="24"/>
          <w:lang w:val="en-US"/>
        </w:rPr>
        <w:t xml:space="preserve">etod grana i granica i genetski algoritam, kako bi resili </w:t>
      </w:r>
      <w:r w:rsidR="00912989" w:rsidRPr="00912989">
        <w:rPr>
          <w:i/>
          <w:sz w:val="24"/>
          <w:lang w:val="en-US"/>
        </w:rPr>
        <w:t xml:space="preserve">knapsack </w:t>
      </w:r>
      <w:r w:rsidR="00912989">
        <w:rPr>
          <w:sz w:val="24"/>
          <w:lang w:val="en-US"/>
        </w:rPr>
        <w:t>problem.</w:t>
      </w:r>
    </w:p>
    <w:p w:rsidR="00EC581F" w:rsidRPr="00EC581F" w:rsidRDefault="00EC581F" w:rsidP="004F6799">
      <w:pPr>
        <w:jc w:val="center"/>
      </w:pPr>
      <w:bookmarkStart w:id="6" w:name="__RefHeading___Toc1004_616505940"/>
      <w:bookmarkEnd w:id="6"/>
    </w:p>
    <w:p w:rsidR="00914349" w:rsidRPr="00914349" w:rsidRDefault="00472190" w:rsidP="00914349">
      <w:pPr>
        <w:pStyle w:val="Heading3"/>
        <w:numPr>
          <w:ilvl w:val="2"/>
          <w:numId w:val="2"/>
        </w:numPr>
        <w:rPr>
          <w:rFonts w:eastAsiaTheme="minorEastAsia" w:cstheme="minorBidi"/>
        </w:rPr>
      </w:pPr>
      <w:bookmarkStart w:id="7" w:name="__RefHeading___Toc1006_616505940"/>
      <w:bookmarkStart w:id="8" w:name="_Toc95690541"/>
      <w:bookmarkEnd w:id="7"/>
      <w:r>
        <w:t>1.</w:t>
      </w:r>
      <w:r w:rsidR="003E662A">
        <w:t>2.1.</w:t>
      </w:r>
      <w:r>
        <w:t xml:space="preserve"> </w:t>
      </w:r>
      <w:r w:rsidR="00EC581F">
        <w:rPr>
          <w:rFonts w:eastAsiaTheme="minorEastAsia" w:cstheme="minorBidi"/>
        </w:rPr>
        <w:t>Metod grana i granica (</w:t>
      </w:r>
      <w:r w:rsidR="00EC581F" w:rsidRPr="00EC581F">
        <w:rPr>
          <w:rFonts w:eastAsiaTheme="minorEastAsia" w:cstheme="minorBidi"/>
          <w:i/>
        </w:rPr>
        <w:t>Branch and Bound</w:t>
      </w:r>
      <w:r w:rsidR="00EC581F">
        <w:rPr>
          <w:rFonts w:eastAsiaTheme="minorEastAsia" w:cstheme="minorBidi"/>
        </w:rPr>
        <w:t>)</w:t>
      </w:r>
      <w:bookmarkEnd w:id="8"/>
    </w:p>
    <w:p w:rsidR="00A82813" w:rsidRDefault="00EC581F">
      <w:pPr>
        <w:jc w:val="both"/>
        <w:rPr>
          <w:sz w:val="24"/>
          <w:szCs w:val="24"/>
        </w:rPr>
      </w:pPr>
      <w:r>
        <w:rPr>
          <w:sz w:val="24"/>
          <w:szCs w:val="24"/>
        </w:rPr>
        <w:t>Metod grana i granica, kao jedna od tehnika za reš</w:t>
      </w:r>
      <w:r w:rsidR="00914349">
        <w:rPr>
          <w:sz w:val="24"/>
          <w:szCs w:val="24"/>
        </w:rPr>
        <w:t xml:space="preserve">avanje optimizacionih problema, bazira se </w:t>
      </w:r>
      <w:r w:rsidR="00912989">
        <w:rPr>
          <w:sz w:val="24"/>
          <w:szCs w:val="24"/>
        </w:rPr>
        <w:t>na konstrukciji binarnog stabla</w:t>
      </w:r>
      <w:r w:rsidR="00081553">
        <w:rPr>
          <w:sz w:val="24"/>
          <w:szCs w:val="24"/>
        </w:rPr>
        <w:t xml:space="preserve">, gde svako potencijalno resenje predstavlja  put od korena ka listu. Ovo nije jedini pristup </w:t>
      </w:r>
      <w:r w:rsidR="004F6799">
        <w:rPr>
          <w:sz w:val="24"/>
          <w:szCs w:val="24"/>
        </w:rPr>
        <w:t>koji razvija binarno s</w:t>
      </w:r>
      <w:r w:rsidR="00527731">
        <w:rPr>
          <w:sz w:val="24"/>
          <w:szCs w:val="24"/>
        </w:rPr>
        <w:t xml:space="preserve">tablo, ali je karakterističan po </w:t>
      </w:r>
      <w:r w:rsidR="004F6799">
        <w:rPr>
          <w:sz w:val="24"/>
          <w:szCs w:val="24"/>
        </w:rPr>
        <w:t xml:space="preserve">tome sto konstruiše i evaluira potencijalno rešenje do koga vodi dalje razvijanje podstabla od posmatranog čvora. Ako vrednosti preostalih komponenti </w:t>
      </w:r>
      <w:r w:rsidR="004F6799" w:rsidRPr="00EC581F">
        <w:rPr>
          <w:sz w:val="24"/>
          <w:szCs w:val="24"/>
        </w:rPr>
        <w:t xml:space="preserve">ne mogu </w:t>
      </w:r>
      <w:r w:rsidR="004F6799">
        <w:rPr>
          <w:sz w:val="24"/>
          <w:szCs w:val="24"/>
        </w:rPr>
        <w:t xml:space="preserve">dati bolje resenje od trenutno najboljeg, onda se podstablo posmatrane komponente neće ni generisati, što smanjuje kompleksnost i daje bolje performanse </w:t>
      </w:r>
      <w:r w:rsidR="00527731">
        <w:rPr>
          <w:sz w:val="24"/>
          <w:szCs w:val="24"/>
        </w:rPr>
        <w:t>u slučaju</w:t>
      </w:r>
      <w:r w:rsidR="00FE41F1">
        <w:rPr>
          <w:sz w:val="24"/>
          <w:szCs w:val="24"/>
        </w:rPr>
        <w:t xml:space="preserve"> obimnijih</w:t>
      </w:r>
      <w:r w:rsidR="004F6799">
        <w:rPr>
          <w:sz w:val="24"/>
          <w:szCs w:val="24"/>
        </w:rPr>
        <w:t xml:space="preserve"> kombinatornih problema.</w:t>
      </w:r>
    </w:p>
    <w:p w:rsidR="00A82813" w:rsidRDefault="008D29EC">
      <w:pPr>
        <w:jc w:val="both"/>
        <w:rPr>
          <w:sz w:val="24"/>
          <w:szCs w:val="24"/>
        </w:rPr>
      </w:pPr>
      <w:r>
        <w:rPr>
          <w:b/>
          <w:bCs/>
          <w:lang w:val="en-US" w:eastAsia="en-US"/>
        </w:rPr>
        <w:drawing>
          <wp:anchor distT="0" distB="0" distL="114300" distR="114300" simplePos="0" relativeHeight="251657216" behindDoc="1" locked="0" layoutInCell="1" allowOverlap="1" wp14:anchorId="57AA8180" wp14:editId="4336ED6E">
            <wp:simplePos x="0" y="0"/>
            <wp:positionH relativeFrom="column">
              <wp:posOffset>-45720</wp:posOffset>
            </wp:positionH>
            <wp:positionV relativeFrom="paragraph">
              <wp:posOffset>81280</wp:posOffset>
            </wp:positionV>
            <wp:extent cx="2825750" cy="2023110"/>
            <wp:effectExtent l="0" t="0" r="0" b="0"/>
            <wp:wrapThrough wrapText="bothSides">
              <wp:wrapPolygon edited="0">
                <wp:start x="0" y="0"/>
                <wp:lineTo x="0" y="21356"/>
                <wp:lineTo x="21406" y="21356"/>
                <wp:lineTo x="2140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andbound.png"/>
                    <pic:cNvPicPr/>
                  </pic:nvPicPr>
                  <pic:blipFill>
                    <a:blip r:embed="rId10">
                      <a:extLst>
                        <a:ext uri="{28A0092B-C50C-407E-A947-70E740481C1C}">
                          <a14:useLocalDpi xmlns:a14="http://schemas.microsoft.com/office/drawing/2010/main" val="0"/>
                        </a:ext>
                      </a:extLst>
                    </a:blip>
                    <a:stretch>
                      <a:fillRect/>
                    </a:stretch>
                  </pic:blipFill>
                  <pic:spPr>
                    <a:xfrm>
                      <a:off x="0" y="0"/>
                      <a:ext cx="2825750" cy="202311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Svaki čvor stabla nosi sledeće informacije:</w:t>
      </w:r>
    </w:p>
    <w:p w:rsidR="008D29EC" w:rsidRDefault="008D29EC">
      <w:pPr>
        <w:jc w:val="both"/>
        <w:rPr>
          <w:sz w:val="24"/>
          <w:szCs w:val="24"/>
        </w:rPr>
      </w:pPr>
      <w:r>
        <w:rPr>
          <w:sz w:val="24"/>
          <w:szCs w:val="24"/>
        </w:rPr>
        <w:tab/>
        <w:t>•</w:t>
      </w:r>
      <w:r w:rsidR="00527731">
        <w:rPr>
          <w:sz w:val="24"/>
          <w:szCs w:val="24"/>
        </w:rPr>
        <w:t xml:space="preserve"> nivo čvora – na kojoj dubini stabla se čvor nalazi</w:t>
      </w:r>
    </w:p>
    <w:p w:rsidR="008D29EC" w:rsidRDefault="00527731">
      <w:pPr>
        <w:jc w:val="both"/>
        <w:rPr>
          <w:sz w:val="24"/>
          <w:szCs w:val="24"/>
        </w:rPr>
      </w:pPr>
      <w:r>
        <w:rPr>
          <w:sz w:val="24"/>
          <w:szCs w:val="24"/>
        </w:rPr>
        <w:tab/>
        <w:t>• vrednost – kumulativna vre- dnost svih elemenata na grani</w:t>
      </w:r>
    </w:p>
    <w:p w:rsidR="00527731" w:rsidRDefault="008D29EC" w:rsidP="00527731">
      <w:pPr>
        <w:jc w:val="both"/>
        <w:rPr>
          <w:sz w:val="24"/>
          <w:szCs w:val="24"/>
        </w:rPr>
      </w:pPr>
      <w:r>
        <w:rPr>
          <w:sz w:val="24"/>
          <w:szCs w:val="24"/>
        </w:rPr>
        <w:tab/>
        <w:t>•</w:t>
      </w:r>
      <w:r w:rsidR="00527731">
        <w:rPr>
          <w:sz w:val="24"/>
          <w:szCs w:val="24"/>
        </w:rPr>
        <w:t xml:space="preserve"> tezina – kumulativna težina svih elemenata na grani</w:t>
      </w:r>
    </w:p>
    <w:p w:rsidR="00D568D6" w:rsidRDefault="00527731">
      <w:pPr>
        <w:jc w:val="both"/>
        <w:rPr>
          <w:sz w:val="24"/>
          <w:szCs w:val="24"/>
        </w:rPr>
      </w:pPr>
      <w:r>
        <w:rPr>
          <w:sz w:val="24"/>
          <w:szCs w:val="24"/>
        </w:rPr>
        <w:t xml:space="preserve">Koren stabla kao inicijalni čvor ima vrednost i težinu 0, i nalazi se na nultom nivou. Grana stabla koja vodi levo od čvora podrazumeva </w:t>
      </w:r>
      <w:r w:rsidR="00FE41F1">
        <w:rPr>
          <w:sz w:val="24"/>
          <w:szCs w:val="24"/>
        </w:rPr>
        <w:t xml:space="preserve">da je naredni element izabran, dok desna ukazuje na njegovo isključenje. U narednom koraku potrebno je izračunati gornju granicu za svaki od čvorova- sabraćemo kumulativnu vrednost do sada odabranih elemenata na grani – v </w:t>
      </w:r>
      <w:r w:rsidR="00D568D6">
        <w:rPr>
          <w:sz w:val="24"/>
          <w:szCs w:val="24"/>
        </w:rPr>
        <w:t>sa proiz</w:t>
      </w:r>
      <w:r w:rsidR="00FE41F1">
        <w:rPr>
          <w:sz w:val="24"/>
          <w:szCs w:val="24"/>
        </w:rPr>
        <w:t xml:space="preserve">vodom preostalog kapaciteta ranca </w:t>
      </w:r>
      <w:r w:rsidR="00D568D6">
        <w:rPr>
          <w:sz w:val="24"/>
          <w:szCs w:val="24"/>
        </w:rPr>
        <w:t>(W-w) i najboljim mogućim rezultatom koji potencijalno daju preostali elementi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i+1</m:t>
            </m:r>
          </m:sub>
        </m:sSub>
      </m:oMath>
      <w:r w:rsidR="00D568D6">
        <w:rPr>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oMath>
      <w:r w:rsidR="00D568D6">
        <w:rPr>
          <w:sz w:val="24"/>
          <w:szCs w:val="24"/>
        </w:rPr>
        <w:t>)</w:t>
      </w:r>
    </w:p>
    <w:p w:rsidR="00D568D6" w:rsidRDefault="00D568D6">
      <w:pPr>
        <w:jc w:val="both"/>
        <w:rPr>
          <w:sz w:val="24"/>
          <w:szCs w:val="24"/>
        </w:rPr>
      </w:pPr>
    </w:p>
    <w:p w:rsidR="008D29EC" w:rsidRDefault="00D568D6">
      <w:pPr>
        <w:jc w:val="both"/>
        <w:rPr>
          <w:sz w:val="24"/>
          <w:szCs w:val="24"/>
        </w:rPr>
      </w:pPr>
      <w:r>
        <w:rPr>
          <w:sz w:val="24"/>
          <w:szCs w:val="24"/>
        </w:rPr>
        <w:tab/>
      </w:r>
      <w:r>
        <w:rPr>
          <w:sz w:val="24"/>
          <w:szCs w:val="24"/>
        </w:rPr>
        <w:tab/>
      </w:r>
      <w:r>
        <w:rPr>
          <w:sz w:val="24"/>
          <w:szCs w:val="24"/>
        </w:rPr>
        <w:tab/>
      </w:r>
      <m:oMath>
        <m:r>
          <w:rPr>
            <w:rFonts w:ascii="Cambria Math" w:hAnsi="Cambria Math"/>
            <w:sz w:val="24"/>
            <w:szCs w:val="24"/>
          </w:rPr>
          <m:t>Upper bound=v+</m:t>
        </m:r>
        <m:d>
          <m:dPr>
            <m:ctrlPr>
              <w:rPr>
                <w:rFonts w:ascii="Cambria Math" w:hAnsi="Cambria Math"/>
                <w:i/>
                <w:sz w:val="24"/>
                <w:szCs w:val="24"/>
              </w:rPr>
            </m:ctrlPr>
          </m:dPr>
          <m:e>
            <m:r>
              <w:rPr>
                <w:rFonts w:ascii="Cambria Math" w:hAnsi="Cambria Math"/>
                <w:sz w:val="24"/>
                <w:szCs w:val="24"/>
              </w:rPr>
              <m:t>W-w</m:t>
            </m:r>
          </m:e>
        </m:d>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rPr>
              <m:t>v</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rPr>
              <m:t>w</m:t>
            </m:r>
          </m:e>
          <m:sub>
            <m:r>
              <w:rPr>
                <w:rFonts w:ascii="Cambria Math" w:hAnsi="Cambria Math"/>
                <w:sz w:val="24"/>
                <w:szCs w:val="24"/>
              </w:rPr>
              <m:t>i+1</m:t>
            </m:r>
          </m:sub>
        </m:sSub>
        <m:r>
          <w:rPr>
            <w:rFonts w:ascii="Cambria Math" w:hAnsi="Cambria Math"/>
            <w:sz w:val="24"/>
            <w:szCs w:val="24"/>
          </w:rPr>
          <m:t>)</m:t>
        </m:r>
      </m:oMath>
      <w:r>
        <w:rPr>
          <w:sz w:val="24"/>
          <w:szCs w:val="24"/>
        </w:rPr>
        <w:t xml:space="preserve"> </w:t>
      </w:r>
    </w:p>
    <w:p w:rsidR="00D568D6" w:rsidRDefault="00D568D6">
      <w:pPr>
        <w:jc w:val="both"/>
        <w:rPr>
          <w:sz w:val="24"/>
          <w:szCs w:val="24"/>
        </w:rPr>
      </w:pPr>
    </w:p>
    <w:p w:rsidR="001566D0" w:rsidRDefault="00D568D6" w:rsidP="001566D0">
      <w:pPr>
        <w:jc w:val="both"/>
        <w:rPr>
          <w:sz w:val="24"/>
          <w:szCs w:val="24"/>
        </w:rPr>
      </w:pPr>
      <w:r>
        <w:rPr>
          <w:sz w:val="24"/>
          <w:szCs w:val="24"/>
        </w:rPr>
        <w:t>,gde je W ukupan kapacitet ranca.</w:t>
      </w:r>
      <w:r w:rsidR="00281700">
        <w:rPr>
          <w:sz w:val="24"/>
          <w:szCs w:val="24"/>
        </w:rPr>
        <w:t xml:space="preserve"> Na osnovu dobijene vrednosti jasno je da li ima svrhe razvijati podstablo posmatranog čvora tj. da li je uključivanjem tog elementa moguće dobiti bolji rezultat od trenutnog, pa se u zavisnosti od gornje granice odredjeni čvorovi odbacuju. </w:t>
      </w:r>
    </w:p>
    <w:p w:rsidR="002C37F8" w:rsidRDefault="002C37F8" w:rsidP="001566D0">
      <w:pPr>
        <w:jc w:val="both"/>
        <w:rPr>
          <w:sz w:val="24"/>
          <w:szCs w:val="24"/>
        </w:rPr>
      </w:pPr>
    </w:p>
    <w:p w:rsidR="002C37F8" w:rsidRPr="002E4E6F" w:rsidRDefault="002C37F8" w:rsidP="001566D0">
      <w:pPr>
        <w:jc w:val="both"/>
        <w:rPr>
          <w:sz w:val="22"/>
          <w:szCs w:val="24"/>
        </w:rPr>
      </w:pPr>
    </w:p>
    <w:p w:rsidR="001566D0" w:rsidRPr="002E4E6F" w:rsidRDefault="001566D0" w:rsidP="001566D0">
      <w:pPr>
        <w:jc w:val="both"/>
        <w:rPr>
          <w:i/>
          <w:sz w:val="22"/>
          <w:szCs w:val="24"/>
          <w:lang w:val="en-US"/>
        </w:rPr>
      </w:pPr>
      <w:r w:rsidRPr="002E4E6F">
        <w:rPr>
          <w:i/>
          <w:sz w:val="22"/>
          <w:szCs w:val="24"/>
          <w:lang w:val="en-US"/>
        </w:rPr>
        <w:t>PriorityQueue &lt;Node&gt; pq</w:t>
      </w:r>
    </w:p>
    <w:p w:rsidR="001566D0" w:rsidRPr="002E4E6F" w:rsidRDefault="001566D0" w:rsidP="001566D0">
      <w:pPr>
        <w:jc w:val="both"/>
        <w:rPr>
          <w:i/>
          <w:sz w:val="22"/>
          <w:szCs w:val="24"/>
          <w:lang w:val="en-US"/>
        </w:rPr>
      </w:pPr>
    </w:p>
    <w:p w:rsidR="001566D0" w:rsidRPr="002E4E6F" w:rsidRDefault="001566D0" w:rsidP="001566D0">
      <w:pPr>
        <w:jc w:val="both"/>
        <w:rPr>
          <w:i/>
          <w:sz w:val="22"/>
          <w:szCs w:val="24"/>
          <w:lang w:val="en-US"/>
        </w:rPr>
      </w:pPr>
      <w:r w:rsidRPr="002E4E6F">
        <w:rPr>
          <w:i/>
          <w:sz w:val="22"/>
          <w:szCs w:val="24"/>
          <w:lang w:val="en-US"/>
        </w:rPr>
        <w:t>Initialize the root</w:t>
      </w:r>
    </w:p>
    <w:p w:rsidR="001566D0" w:rsidRPr="002E4E6F" w:rsidRDefault="001566D0" w:rsidP="001566D0">
      <w:pPr>
        <w:jc w:val="both"/>
        <w:rPr>
          <w:i/>
          <w:sz w:val="22"/>
          <w:szCs w:val="24"/>
          <w:lang w:val="en-US"/>
        </w:rPr>
      </w:pPr>
      <w:r w:rsidRPr="002E4E6F">
        <w:rPr>
          <w:i/>
          <w:sz w:val="22"/>
          <w:szCs w:val="24"/>
          <w:lang w:val="en-US"/>
        </w:rPr>
        <w:t>pq.enqueue(root)</w:t>
      </w:r>
    </w:p>
    <w:p w:rsidR="001566D0" w:rsidRPr="002E4E6F" w:rsidRDefault="001566D0" w:rsidP="001566D0">
      <w:pPr>
        <w:jc w:val="both"/>
        <w:rPr>
          <w:i/>
          <w:sz w:val="22"/>
          <w:szCs w:val="24"/>
          <w:lang w:val="en-US"/>
        </w:rPr>
      </w:pPr>
      <w:r w:rsidRPr="002E4E6F">
        <w:rPr>
          <w:i/>
          <w:sz w:val="22"/>
          <w:szCs w:val="24"/>
          <w:lang w:val="en-US"/>
        </w:rPr>
        <w:t>max</w:t>
      </w:r>
      <w:r w:rsidR="002C37F8" w:rsidRPr="002E4E6F">
        <w:rPr>
          <w:i/>
          <w:sz w:val="22"/>
          <w:szCs w:val="24"/>
          <w:lang w:val="en-US"/>
        </w:rPr>
        <w:t>_</w:t>
      </w:r>
      <w:r w:rsidRPr="002E4E6F">
        <w:rPr>
          <w:i/>
          <w:sz w:val="22"/>
          <w:szCs w:val="24"/>
          <w:lang w:val="en-US"/>
        </w:rPr>
        <w:t>value = value(root)</w:t>
      </w:r>
    </w:p>
    <w:p w:rsidR="001566D0" w:rsidRPr="002E4E6F" w:rsidRDefault="001566D0" w:rsidP="001566D0">
      <w:pPr>
        <w:jc w:val="both"/>
        <w:rPr>
          <w:i/>
          <w:sz w:val="22"/>
          <w:szCs w:val="24"/>
          <w:lang w:val="en-US"/>
        </w:rPr>
      </w:pPr>
    </w:p>
    <w:p w:rsidR="001566D0" w:rsidRPr="002E4E6F" w:rsidRDefault="001566D0" w:rsidP="001566D0">
      <w:pPr>
        <w:jc w:val="both"/>
        <w:rPr>
          <w:i/>
          <w:sz w:val="22"/>
          <w:szCs w:val="24"/>
          <w:lang w:val="en-US"/>
        </w:rPr>
      </w:pPr>
      <w:r w:rsidRPr="002E4E6F">
        <w:rPr>
          <w:i/>
          <w:sz w:val="22"/>
          <w:szCs w:val="24"/>
          <w:lang w:val="en-US"/>
        </w:rPr>
        <w:t>while(pq is not empty)</w:t>
      </w:r>
    </w:p>
    <w:p w:rsidR="001566D0" w:rsidRPr="002E4E6F" w:rsidRDefault="001566D0" w:rsidP="001566D0">
      <w:pPr>
        <w:jc w:val="both"/>
        <w:rPr>
          <w:i/>
          <w:sz w:val="22"/>
          <w:szCs w:val="24"/>
          <w:lang w:val="en-US"/>
        </w:rPr>
      </w:pPr>
      <w:r w:rsidRPr="002E4E6F">
        <w:rPr>
          <w:i/>
          <w:sz w:val="22"/>
          <w:szCs w:val="24"/>
          <w:lang w:val="en-US"/>
        </w:rPr>
        <w:tab/>
        <w:t>current = pq.getMax()</w:t>
      </w:r>
    </w:p>
    <w:p w:rsidR="001566D0" w:rsidRPr="002E4E6F" w:rsidRDefault="001566D0" w:rsidP="001566D0">
      <w:pPr>
        <w:jc w:val="both"/>
        <w:rPr>
          <w:i/>
          <w:sz w:val="22"/>
          <w:szCs w:val="24"/>
          <w:lang w:val="en-US"/>
        </w:rPr>
      </w:pPr>
      <w:r w:rsidRPr="002E4E6F">
        <w:rPr>
          <w:i/>
          <w:sz w:val="22"/>
          <w:szCs w:val="24"/>
          <w:lang w:val="en-US"/>
        </w:rPr>
        <w:tab/>
        <w:t>if(current.bound &gt; maxvalue)</w:t>
      </w:r>
    </w:p>
    <w:p w:rsidR="001566D0" w:rsidRPr="002E4E6F" w:rsidRDefault="001566D0" w:rsidP="001566D0">
      <w:pPr>
        <w:jc w:val="both"/>
        <w:rPr>
          <w:i/>
          <w:sz w:val="22"/>
          <w:szCs w:val="24"/>
          <w:lang w:val="en-US"/>
        </w:rPr>
      </w:pPr>
      <w:r w:rsidRPr="002E4E6F">
        <w:rPr>
          <w:i/>
          <w:sz w:val="22"/>
          <w:szCs w:val="24"/>
          <w:lang w:val="en-US"/>
        </w:rPr>
        <w:tab/>
      </w:r>
      <w:r w:rsidRPr="002E4E6F">
        <w:rPr>
          <w:i/>
          <w:sz w:val="22"/>
          <w:szCs w:val="24"/>
          <w:lang w:val="en-US"/>
        </w:rPr>
        <w:tab/>
        <w:t xml:space="preserve">Set </w:t>
      </w:r>
      <w:r w:rsidR="002C37F8" w:rsidRPr="002E4E6F">
        <w:rPr>
          <w:i/>
          <w:sz w:val="22"/>
          <w:szCs w:val="24"/>
          <w:lang w:val="en-US"/>
        </w:rPr>
        <w:t xml:space="preserve">left </w:t>
      </w:r>
      <w:r w:rsidRPr="002E4E6F">
        <w:rPr>
          <w:i/>
          <w:sz w:val="22"/>
          <w:szCs w:val="24"/>
          <w:lang w:val="en-US"/>
        </w:rPr>
        <w:t>child of the current node to include next item</w:t>
      </w:r>
    </w:p>
    <w:p w:rsidR="001566D0" w:rsidRPr="002E4E6F" w:rsidRDefault="001566D0" w:rsidP="001566D0">
      <w:pPr>
        <w:jc w:val="both"/>
        <w:rPr>
          <w:i/>
          <w:sz w:val="22"/>
          <w:szCs w:val="24"/>
          <w:lang w:val="en-US"/>
        </w:rPr>
      </w:pPr>
      <w:r w:rsidRPr="002E4E6F">
        <w:rPr>
          <w:i/>
          <w:sz w:val="22"/>
          <w:szCs w:val="24"/>
          <w:lang w:val="en-US"/>
        </w:rPr>
        <w:tab/>
        <w:t>if(</w:t>
      </w:r>
      <w:r w:rsidR="002C37F8" w:rsidRPr="002E4E6F">
        <w:rPr>
          <w:i/>
          <w:sz w:val="22"/>
          <w:szCs w:val="24"/>
          <w:lang w:val="en-US"/>
        </w:rPr>
        <w:t xml:space="preserve">left </w:t>
      </w:r>
      <w:r w:rsidRPr="002E4E6F">
        <w:rPr>
          <w:i/>
          <w:sz w:val="22"/>
          <w:szCs w:val="24"/>
          <w:lang w:val="en-US"/>
        </w:rPr>
        <w:t>child. value &gt; maxvalue)</w:t>
      </w:r>
    </w:p>
    <w:p w:rsidR="002C37F8" w:rsidRPr="002E4E6F" w:rsidRDefault="002C37F8" w:rsidP="001566D0">
      <w:pPr>
        <w:jc w:val="both"/>
        <w:rPr>
          <w:i/>
          <w:sz w:val="22"/>
          <w:szCs w:val="24"/>
          <w:lang w:val="en-US"/>
        </w:rPr>
      </w:pPr>
      <w:r w:rsidRPr="002E4E6F">
        <w:rPr>
          <w:i/>
          <w:sz w:val="22"/>
          <w:szCs w:val="24"/>
          <w:lang w:val="en-US"/>
        </w:rPr>
        <w:tab/>
      </w:r>
      <w:r w:rsidRPr="002E4E6F">
        <w:rPr>
          <w:i/>
          <w:sz w:val="22"/>
          <w:szCs w:val="24"/>
          <w:lang w:val="en-US"/>
        </w:rPr>
        <w:tab/>
        <w:t>update bestitems</w:t>
      </w:r>
    </w:p>
    <w:p w:rsidR="002C37F8" w:rsidRPr="002E4E6F" w:rsidRDefault="002C37F8" w:rsidP="001566D0">
      <w:pPr>
        <w:jc w:val="both"/>
        <w:rPr>
          <w:i/>
          <w:sz w:val="22"/>
          <w:szCs w:val="24"/>
          <w:lang w:val="en-US"/>
        </w:rPr>
      </w:pPr>
      <w:r w:rsidRPr="002E4E6F">
        <w:rPr>
          <w:i/>
          <w:sz w:val="22"/>
          <w:szCs w:val="24"/>
          <w:lang w:val="en-US"/>
        </w:rPr>
        <w:tab/>
      </w:r>
      <w:r w:rsidRPr="002E4E6F">
        <w:rPr>
          <w:i/>
          <w:sz w:val="22"/>
          <w:szCs w:val="24"/>
          <w:lang w:val="en-US"/>
        </w:rPr>
        <w:tab/>
        <w:t>update maxvalue</w:t>
      </w:r>
    </w:p>
    <w:p w:rsidR="002C37F8" w:rsidRPr="002E4E6F" w:rsidRDefault="002C37F8" w:rsidP="001566D0">
      <w:pPr>
        <w:jc w:val="both"/>
        <w:rPr>
          <w:i/>
          <w:sz w:val="22"/>
          <w:szCs w:val="24"/>
          <w:lang w:val="en-US"/>
        </w:rPr>
      </w:pPr>
      <w:r w:rsidRPr="002E4E6F">
        <w:rPr>
          <w:i/>
          <w:sz w:val="22"/>
          <w:szCs w:val="24"/>
          <w:lang w:val="en-US"/>
        </w:rPr>
        <w:tab/>
        <w:t>if(left child.bound &gt; maxvalue)</w:t>
      </w:r>
    </w:p>
    <w:p w:rsidR="002C37F8" w:rsidRPr="002E4E6F" w:rsidRDefault="002C37F8" w:rsidP="001566D0">
      <w:pPr>
        <w:jc w:val="both"/>
        <w:rPr>
          <w:i/>
          <w:sz w:val="22"/>
          <w:szCs w:val="24"/>
          <w:lang w:val="en-US"/>
        </w:rPr>
      </w:pPr>
      <w:r w:rsidRPr="002E4E6F">
        <w:rPr>
          <w:i/>
          <w:sz w:val="22"/>
          <w:szCs w:val="24"/>
          <w:lang w:val="en-US"/>
        </w:rPr>
        <w:tab/>
      </w:r>
      <w:r w:rsidRPr="002E4E6F">
        <w:rPr>
          <w:i/>
          <w:sz w:val="22"/>
          <w:szCs w:val="24"/>
          <w:lang w:val="en-US"/>
        </w:rPr>
        <w:tab/>
        <w:t>pq.enqueue(left child)</w:t>
      </w:r>
    </w:p>
    <w:p w:rsidR="002C37F8" w:rsidRPr="002E4E6F" w:rsidRDefault="002C37F8" w:rsidP="001566D0">
      <w:pPr>
        <w:jc w:val="both"/>
        <w:rPr>
          <w:i/>
          <w:sz w:val="22"/>
          <w:szCs w:val="24"/>
          <w:lang w:val="en-US"/>
        </w:rPr>
      </w:pPr>
      <w:r w:rsidRPr="002E4E6F">
        <w:rPr>
          <w:i/>
          <w:sz w:val="22"/>
          <w:szCs w:val="24"/>
          <w:lang w:val="en-US"/>
        </w:rPr>
        <w:tab/>
        <w:t>Set right child of the current node not to include next item</w:t>
      </w:r>
    </w:p>
    <w:p w:rsidR="002C37F8" w:rsidRPr="002E4E6F" w:rsidRDefault="002C37F8" w:rsidP="001566D0">
      <w:pPr>
        <w:jc w:val="both"/>
        <w:rPr>
          <w:i/>
          <w:sz w:val="22"/>
          <w:szCs w:val="24"/>
          <w:lang w:val="en-US"/>
        </w:rPr>
      </w:pPr>
      <w:r w:rsidRPr="002E4E6F">
        <w:rPr>
          <w:i/>
          <w:sz w:val="22"/>
          <w:szCs w:val="24"/>
          <w:lang w:val="en-US"/>
        </w:rPr>
        <w:tab/>
      </w:r>
      <w:r w:rsidRPr="002E4E6F">
        <w:rPr>
          <w:i/>
          <w:sz w:val="22"/>
          <w:szCs w:val="24"/>
          <w:lang w:val="en-US"/>
        </w:rPr>
        <w:tab/>
        <w:t>pq.enqueue(right child)</w:t>
      </w:r>
    </w:p>
    <w:p w:rsidR="002C37F8" w:rsidRPr="002E4E6F" w:rsidRDefault="002C37F8" w:rsidP="001566D0">
      <w:pPr>
        <w:jc w:val="both"/>
        <w:rPr>
          <w:i/>
          <w:sz w:val="22"/>
          <w:szCs w:val="24"/>
          <w:lang w:val="en-US"/>
        </w:rPr>
      </w:pPr>
    </w:p>
    <w:p w:rsidR="002C37F8" w:rsidRPr="002E4E6F" w:rsidRDefault="002C37F8" w:rsidP="001566D0">
      <w:pPr>
        <w:jc w:val="both"/>
        <w:rPr>
          <w:i/>
          <w:sz w:val="22"/>
          <w:szCs w:val="24"/>
          <w:lang w:val="en-US"/>
        </w:rPr>
      </w:pPr>
      <w:r w:rsidRPr="002E4E6F">
        <w:rPr>
          <w:i/>
          <w:sz w:val="22"/>
          <w:szCs w:val="24"/>
          <w:lang w:val="en-US"/>
        </w:rPr>
        <w:t>return the best solution and its maximum value</w:t>
      </w:r>
    </w:p>
    <w:p w:rsidR="00010438" w:rsidRDefault="00010438" w:rsidP="00653DD5">
      <w:pPr>
        <w:ind w:left="2160"/>
        <w:jc w:val="both"/>
        <w:rPr>
          <w:lang w:val="en-US" w:eastAsia="en-US"/>
        </w:rPr>
      </w:pPr>
    </w:p>
    <w:p w:rsidR="002C37F8" w:rsidRPr="00653DD5" w:rsidRDefault="002C37F8" w:rsidP="00653DD5">
      <w:pPr>
        <w:ind w:left="2160"/>
        <w:jc w:val="both"/>
        <w:rPr>
          <w:i/>
        </w:rPr>
      </w:pPr>
    </w:p>
    <w:p w:rsidR="003E662A" w:rsidRDefault="003E662A" w:rsidP="00BB5F05">
      <w:pPr>
        <w:pStyle w:val="Heading3"/>
        <w:numPr>
          <w:ilvl w:val="0"/>
          <w:numId w:val="0"/>
        </w:numPr>
      </w:pPr>
      <w:bookmarkStart w:id="9" w:name="__RefHeading___Toc1008_616505940"/>
      <w:bookmarkStart w:id="10" w:name="_Toc95690542"/>
      <w:bookmarkEnd w:id="9"/>
      <w:r>
        <w:t>1.2.</w:t>
      </w:r>
      <w:r w:rsidR="00472190">
        <w:t xml:space="preserve">2. </w:t>
      </w:r>
      <w:r w:rsidR="004F6799">
        <w:t>Genetski algoritam</w:t>
      </w:r>
      <w:bookmarkStart w:id="11" w:name="__RefHeading___Toc1010_616505940"/>
      <w:bookmarkStart w:id="12" w:name="__RefHeading___Toc1012_616505940"/>
      <w:bookmarkEnd w:id="10"/>
      <w:bookmarkEnd w:id="11"/>
      <w:bookmarkEnd w:id="12"/>
    </w:p>
    <w:p w:rsidR="00BB5F05" w:rsidRPr="00912989" w:rsidRDefault="00912989" w:rsidP="00912989">
      <w:pPr>
        <w:jc w:val="both"/>
        <w:rPr>
          <w:rFonts w:cstheme="minorHAnsi"/>
          <w:sz w:val="24"/>
          <w:lang w:val="en-US"/>
        </w:rPr>
      </w:pPr>
      <w:r w:rsidRPr="00BB5F05">
        <w:rPr>
          <w:rFonts w:cstheme="minorHAnsi"/>
          <w:sz w:val="24"/>
          <w:lang w:val="en-US"/>
        </w:rPr>
        <w:t xml:space="preserve">Genetski algoritam je kompjuterski algoritam koji traži dobra rešenja problema između velikog broja mogućih rešenja koja prolaze kroz mnogo generacija. Razvoj ovog algoritma je počeo  60-ih </w:t>
      </w:r>
      <w:r w:rsidR="00F32295">
        <w:rPr>
          <w:rFonts w:cstheme="minorHAnsi"/>
          <w:sz w:val="24"/>
          <w:lang w:val="en-US"/>
        </w:rPr>
        <w:t xml:space="preserve">godina </w:t>
      </w:r>
      <w:r w:rsidRPr="00BB5F05">
        <w:rPr>
          <w:rFonts w:cstheme="minorHAnsi"/>
          <w:sz w:val="24"/>
          <w:lang w:val="en-US"/>
        </w:rPr>
        <w:t>prošlog veka od strane Džona Holanda, njegovih studenata i kolega na Univerzitetu u Michigan. Ove računske paradigme su inspirisane prirodnom evolucijom, uključujući opstanak najsposobnijih i pre</w:t>
      </w:r>
      <w:r w:rsidRPr="00BB5F05">
        <w:rPr>
          <w:rFonts w:cstheme="minorHAnsi"/>
          <w:sz w:val="24"/>
        </w:rPr>
        <w:t>živelih jedinki</w:t>
      </w:r>
      <w:r w:rsidRPr="00BB5F05">
        <w:rPr>
          <w:rFonts w:cstheme="minorHAnsi"/>
          <w:sz w:val="24"/>
          <w:lang w:val="en-US"/>
        </w:rPr>
        <w:t>, koje prolaze kroz niz koraka kao što su mutacija i reprodukcija.</w:t>
      </w:r>
    </w:p>
    <w:p w:rsidR="00BB5F05" w:rsidRPr="00BB5F05" w:rsidRDefault="00BB5F05" w:rsidP="00912989">
      <w:pPr>
        <w:ind w:firstLine="720"/>
        <w:rPr>
          <w:rFonts w:cstheme="minorHAnsi"/>
          <w:sz w:val="24"/>
        </w:rPr>
      </w:pPr>
    </w:p>
    <w:p w:rsidR="00BB5F05" w:rsidRDefault="00912989" w:rsidP="00912989">
      <w:pPr>
        <w:pStyle w:val="BodyText"/>
      </w:pPr>
      <w:r w:rsidRPr="00BB5F05">
        <w:rPr>
          <w:rFonts w:cstheme="minorHAnsi"/>
          <w:sz w:val="24"/>
          <w:lang w:val="en-US" w:eastAsia="en-US"/>
        </w:rPr>
        <w:drawing>
          <wp:anchor distT="0" distB="0" distL="114300" distR="114300" simplePos="0" relativeHeight="251653120" behindDoc="1" locked="0" layoutInCell="1" allowOverlap="1" wp14:anchorId="2D3F7E50" wp14:editId="77DD855F">
            <wp:simplePos x="0" y="0"/>
            <wp:positionH relativeFrom="margin">
              <wp:posOffset>1472565</wp:posOffset>
            </wp:positionH>
            <wp:positionV relativeFrom="paragraph">
              <wp:posOffset>154305</wp:posOffset>
            </wp:positionV>
            <wp:extent cx="2181225" cy="1647825"/>
            <wp:effectExtent l="0" t="0" r="9525" b="9525"/>
            <wp:wrapTight wrapText="bothSides">
              <wp:wrapPolygon edited="0">
                <wp:start x="0" y="0"/>
                <wp:lineTo x="0" y="21475"/>
                <wp:lineTo x="21506" y="21475"/>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2181225" cy="1647825"/>
                    </a:xfrm>
                    <a:prstGeom prst="rect">
                      <a:avLst/>
                    </a:prstGeom>
                  </pic:spPr>
                </pic:pic>
              </a:graphicData>
            </a:graphic>
            <wp14:sizeRelH relativeFrom="page">
              <wp14:pctWidth>0</wp14:pctWidth>
            </wp14:sizeRelH>
            <wp14:sizeRelV relativeFrom="page">
              <wp14:pctHeight>0</wp14:pctHeight>
            </wp14:sizeRelV>
          </wp:anchor>
        </w:drawing>
      </w:r>
    </w:p>
    <w:p w:rsidR="00BB5F05" w:rsidRPr="00BB5F05" w:rsidRDefault="00BB5F05" w:rsidP="00BB5F05">
      <w:pPr>
        <w:ind w:firstLine="720"/>
        <w:jc w:val="both"/>
        <w:rPr>
          <w:rFonts w:cstheme="minorHAnsi"/>
          <w:sz w:val="24"/>
          <w:lang w:val="en-US"/>
        </w:rPr>
      </w:pPr>
    </w:p>
    <w:p w:rsidR="00BB5F05" w:rsidRPr="00BB5F05" w:rsidRDefault="00BB5F05" w:rsidP="00BB5F05">
      <w:pPr>
        <w:ind w:firstLine="720"/>
        <w:jc w:val="both"/>
        <w:rPr>
          <w:rFonts w:cstheme="minorHAnsi"/>
          <w:sz w:val="24"/>
          <w:lang w:val="en-US"/>
        </w:rPr>
      </w:pPr>
    </w:p>
    <w:p w:rsidR="00BB5F05" w:rsidRPr="00BB5F05" w:rsidRDefault="00BB5F05" w:rsidP="00BB5F05">
      <w:pPr>
        <w:ind w:firstLine="720"/>
        <w:jc w:val="both"/>
        <w:rPr>
          <w:rFonts w:cstheme="minorHAnsi"/>
          <w:sz w:val="24"/>
          <w:lang w:val="en-US"/>
        </w:rPr>
      </w:pPr>
    </w:p>
    <w:p w:rsidR="00BB5F05" w:rsidRPr="00BB5F05" w:rsidRDefault="00BB5F05" w:rsidP="00BB5F05">
      <w:pPr>
        <w:ind w:firstLine="720"/>
        <w:jc w:val="both"/>
        <w:rPr>
          <w:rFonts w:cstheme="minorHAnsi"/>
          <w:sz w:val="24"/>
          <w:lang w:val="en-US"/>
        </w:rPr>
      </w:pPr>
    </w:p>
    <w:p w:rsidR="00BB5F05" w:rsidRPr="00BB5F05" w:rsidRDefault="00BB5F05" w:rsidP="00BB5F05">
      <w:pPr>
        <w:ind w:firstLine="720"/>
        <w:jc w:val="both"/>
        <w:rPr>
          <w:rFonts w:cstheme="minorHAnsi"/>
          <w:sz w:val="24"/>
          <w:lang w:val="en-US"/>
        </w:rPr>
      </w:pPr>
    </w:p>
    <w:p w:rsidR="00BB5F05" w:rsidRPr="00BB5F05" w:rsidRDefault="00BB5F05" w:rsidP="00BB5F05">
      <w:pPr>
        <w:ind w:firstLine="720"/>
        <w:jc w:val="both"/>
        <w:rPr>
          <w:rFonts w:cstheme="minorHAnsi"/>
          <w:sz w:val="24"/>
          <w:lang w:val="en-US"/>
        </w:rPr>
      </w:pPr>
    </w:p>
    <w:p w:rsidR="00BB5F05" w:rsidRPr="00BB5F05" w:rsidRDefault="00BB5F05" w:rsidP="00BB5F05">
      <w:pPr>
        <w:ind w:firstLine="720"/>
        <w:jc w:val="both"/>
        <w:rPr>
          <w:rFonts w:cstheme="minorHAnsi"/>
          <w:sz w:val="24"/>
          <w:lang w:val="en-US"/>
        </w:rPr>
      </w:pPr>
    </w:p>
    <w:p w:rsidR="00BB5F05" w:rsidRPr="00BB5F05" w:rsidRDefault="00BB5F05" w:rsidP="00BB5F05">
      <w:pPr>
        <w:jc w:val="both"/>
        <w:rPr>
          <w:rFonts w:cstheme="minorHAnsi"/>
          <w:sz w:val="24"/>
          <w:lang w:val="en-US"/>
        </w:rPr>
      </w:pPr>
    </w:p>
    <w:p w:rsidR="00912989" w:rsidRDefault="00912989" w:rsidP="00912989">
      <w:pPr>
        <w:jc w:val="both"/>
        <w:rPr>
          <w:rFonts w:cstheme="minorHAnsi"/>
          <w:sz w:val="24"/>
          <w:lang w:val="en-US"/>
        </w:rPr>
      </w:pPr>
    </w:p>
    <w:p w:rsidR="00BB5F05" w:rsidRPr="00BB5F05" w:rsidRDefault="000D3CCF" w:rsidP="000D3CCF">
      <w:pPr>
        <w:rPr>
          <w:rFonts w:cstheme="minorHAnsi"/>
          <w:sz w:val="24"/>
          <w:lang w:val="en-US"/>
        </w:rPr>
      </w:pPr>
      <w:r>
        <w:rPr>
          <w:rFonts w:cstheme="minorHAnsi"/>
          <w:sz w:val="24"/>
          <w:lang w:val="en-US"/>
        </w:rPr>
        <w:t xml:space="preserve">                                   </w:t>
      </w:r>
      <w:r w:rsidR="00171064">
        <w:rPr>
          <w:rFonts w:cstheme="minorHAnsi"/>
          <w:sz w:val="24"/>
          <w:lang w:val="en-US"/>
        </w:rPr>
        <w:t>Slika 2</w:t>
      </w:r>
      <w:r w:rsidR="00BB5F05" w:rsidRPr="00BB5F05">
        <w:rPr>
          <w:rFonts w:cstheme="minorHAnsi"/>
          <w:sz w:val="24"/>
          <w:lang w:val="en-US"/>
        </w:rPr>
        <w:t>- Prirodni proces genetskog algoritma</w:t>
      </w:r>
    </w:p>
    <w:p w:rsidR="00BB5F05" w:rsidRPr="00BB5F05" w:rsidRDefault="00BB5F05" w:rsidP="00BB5F05">
      <w:pPr>
        <w:ind w:firstLine="720"/>
        <w:jc w:val="both"/>
        <w:rPr>
          <w:rFonts w:cstheme="minorHAnsi"/>
          <w:sz w:val="24"/>
          <w:lang w:val="en-US"/>
        </w:rPr>
      </w:pPr>
    </w:p>
    <w:p w:rsidR="00BB5F05" w:rsidRPr="00BB5F05" w:rsidRDefault="00BB5F05" w:rsidP="003B097E">
      <w:pPr>
        <w:jc w:val="both"/>
        <w:rPr>
          <w:rFonts w:cstheme="minorHAnsi"/>
          <w:sz w:val="24"/>
          <w:lang w:val="en-US"/>
        </w:rPr>
      </w:pPr>
      <w:r w:rsidRPr="00BB5F05">
        <w:rPr>
          <w:rFonts w:cstheme="minorHAnsi"/>
          <w:sz w:val="24"/>
          <w:lang w:val="en-US"/>
        </w:rPr>
        <w:t xml:space="preserve">Algoritam na samom </w:t>
      </w:r>
      <w:r w:rsidRPr="00BB5F05">
        <w:rPr>
          <w:rFonts w:cstheme="minorHAnsi"/>
          <w:sz w:val="24"/>
        </w:rPr>
        <w:t>početku formira populaciju koja se sastoji iz jedinki (hromozoma)</w:t>
      </w:r>
      <w:r w:rsidRPr="00BB5F05">
        <w:rPr>
          <w:rFonts w:cstheme="minorHAnsi"/>
          <w:sz w:val="24"/>
          <w:lang w:val="en-US"/>
        </w:rPr>
        <w:t xml:space="preserve">, da bi na kraju ovog algoritma nova populacija  bila stvorena od rešenja stare populacije u nadi da će dati optimalnije rešenje, odnosno biti bolja. Izabrana najoptimalnija rešenja će činiti potomak. Što su rešenja prikladnija, to su </w:t>
      </w:r>
      <w:r w:rsidRPr="00BB5F05">
        <w:rPr>
          <w:rFonts w:cstheme="minorHAnsi"/>
          <w:sz w:val="24"/>
          <w:lang w:val="en-US"/>
        </w:rPr>
        <w:lastRenderedPageBreak/>
        <w:t>veće šanse</w:t>
      </w:r>
      <w:r w:rsidR="00F32295">
        <w:rPr>
          <w:rFonts w:cstheme="minorHAnsi"/>
          <w:sz w:val="24"/>
          <w:lang w:val="en-US"/>
        </w:rPr>
        <w:t xml:space="preserve"> da</w:t>
      </w:r>
      <w:r w:rsidRPr="00BB5F05">
        <w:rPr>
          <w:rFonts w:cstheme="minorHAnsi"/>
          <w:sz w:val="24"/>
          <w:lang w:val="en-US"/>
        </w:rPr>
        <w:t xml:space="preserve"> moraju da se reprodukuju. Ovaj proces se ponavlja sve dok se ne ispuni određeni uslov.</w:t>
      </w:r>
    </w:p>
    <w:p w:rsidR="00BB5F05" w:rsidRPr="00BB5F05" w:rsidRDefault="00F32295" w:rsidP="003B097E">
      <w:pPr>
        <w:jc w:val="both"/>
        <w:rPr>
          <w:rFonts w:cstheme="minorHAnsi"/>
          <w:sz w:val="24"/>
          <w:lang w:val="en-US"/>
        </w:rPr>
      </w:pPr>
      <w:r>
        <w:rPr>
          <w:rFonts w:cstheme="minorHAnsi"/>
          <w:sz w:val="24"/>
          <w:lang w:val="en-US"/>
        </w:rPr>
        <w:t xml:space="preserve">Neke primene genetskog algoritma su </w:t>
      </w:r>
      <w:r w:rsidR="00BB5F05" w:rsidRPr="00BB5F05">
        <w:rPr>
          <w:rFonts w:cstheme="minorHAnsi"/>
          <w:sz w:val="24"/>
          <w:lang w:val="en-US"/>
        </w:rPr>
        <w:t>u optimizacijske, uključuju automatsko programiranje, mašinsko učenje, javljaju se u oblasti ekonomije, oblasti populacione genetike.</w:t>
      </w:r>
    </w:p>
    <w:p w:rsidR="007F2A27" w:rsidRDefault="007F2A27" w:rsidP="003B097E">
      <w:pPr>
        <w:jc w:val="both"/>
        <w:rPr>
          <w:rFonts w:cstheme="minorHAnsi"/>
          <w:sz w:val="24"/>
          <w:lang w:val="en-US"/>
        </w:rPr>
      </w:pPr>
      <w:r w:rsidRPr="007F2A27">
        <w:rPr>
          <w:rFonts w:cstheme="minorHAnsi"/>
          <w:sz w:val="24"/>
          <w:lang w:val="en-US"/>
        </w:rPr>
        <w:t xml:space="preserve">Složenost genetskog algoritma zavisi od broja stavki (N) i od broj hromozoma u svakoj generaciji (Size). To je </w:t>
      </w:r>
      <w:r w:rsidRPr="007F2A27">
        <w:rPr>
          <w:rFonts w:cstheme="minorHAnsi"/>
          <w:b/>
          <w:sz w:val="24"/>
          <w:lang w:val="en-US"/>
        </w:rPr>
        <w:t>O (Size*N)</w:t>
      </w:r>
      <w:r w:rsidRPr="007F2A27">
        <w:rPr>
          <w:rFonts w:cstheme="minorHAnsi"/>
          <w:sz w:val="24"/>
          <w:lang w:val="en-US"/>
        </w:rPr>
        <w:t>.</w:t>
      </w:r>
    </w:p>
    <w:p w:rsidR="00E205D4" w:rsidRDefault="00E205D4" w:rsidP="00E205D4">
      <w:pPr>
        <w:jc w:val="both"/>
        <w:rPr>
          <w:rFonts w:cstheme="minorHAnsi"/>
          <w:sz w:val="24"/>
          <w:lang w:val="en-US"/>
        </w:rPr>
      </w:pPr>
      <w:r>
        <w:rPr>
          <w:rFonts w:ascii="Times New Roman" w:hAnsi="Times New Roman" w:cs="Times New Roman"/>
          <w:lang w:val="en-US" w:eastAsia="en-US"/>
        </w:rPr>
        <w:drawing>
          <wp:anchor distT="0" distB="0" distL="114300" distR="114300" simplePos="0" relativeHeight="251656192" behindDoc="1" locked="0" layoutInCell="1" allowOverlap="1" wp14:anchorId="1F05DDDD" wp14:editId="3F1D2194">
            <wp:simplePos x="0" y="0"/>
            <wp:positionH relativeFrom="column">
              <wp:posOffset>-106680</wp:posOffset>
            </wp:positionH>
            <wp:positionV relativeFrom="paragraph">
              <wp:posOffset>179070</wp:posOffset>
            </wp:positionV>
            <wp:extent cx="2473960" cy="1615440"/>
            <wp:effectExtent l="0" t="0" r="2540" b="3810"/>
            <wp:wrapThrough wrapText="bothSides">
              <wp:wrapPolygon edited="0">
                <wp:start x="0" y="0"/>
                <wp:lineTo x="0" y="21396"/>
                <wp:lineTo x="21456" y="21396"/>
                <wp:lineTo x="2145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diagram-300x196_jThbitI.png"/>
                    <pic:cNvPicPr/>
                  </pic:nvPicPr>
                  <pic:blipFill>
                    <a:blip r:embed="rId12">
                      <a:extLst>
                        <a:ext uri="{28A0092B-C50C-407E-A947-70E740481C1C}">
                          <a14:useLocalDpi xmlns:a14="http://schemas.microsoft.com/office/drawing/2010/main" val="0"/>
                        </a:ext>
                      </a:extLst>
                    </a:blip>
                    <a:stretch>
                      <a:fillRect/>
                    </a:stretch>
                  </pic:blipFill>
                  <pic:spPr>
                    <a:xfrm>
                      <a:off x="0" y="0"/>
                      <a:ext cx="2473960" cy="1615440"/>
                    </a:xfrm>
                    <a:prstGeom prst="rect">
                      <a:avLst/>
                    </a:prstGeom>
                  </pic:spPr>
                </pic:pic>
              </a:graphicData>
            </a:graphic>
            <wp14:sizeRelH relativeFrom="page">
              <wp14:pctWidth>0</wp14:pctWidth>
            </wp14:sizeRelH>
            <wp14:sizeRelV relativeFrom="page">
              <wp14:pctHeight>0</wp14:pctHeight>
            </wp14:sizeRelV>
          </wp:anchor>
        </w:drawing>
      </w:r>
    </w:p>
    <w:p w:rsidR="007F2A27" w:rsidRPr="00E205D4" w:rsidRDefault="007F2A27" w:rsidP="00E205D4">
      <w:pPr>
        <w:jc w:val="both"/>
        <w:rPr>
          <w:rFonts w:ascii="Times New Roman" w:hAnsi="Times New Roman" w:cs="Times New Roman"/>
          <w:lang w:val="en-US"/>
        </w:rPr>
      </w:pPr>
      <w:r w:rsidRPr="007F2A27">
        <w:rPr>
          <w:rFonts w:cstheme="minorHAnsi"/>
          <w:b/>
          <w:i/>
          <w:sz w:val="24"/>
          <w:lang w:val="en-US"/>
        </w:rPr>
        <w:t>Hromozomi</w:t>
      </w:r>
      <w:r w:rsidR="00E205D4">
        <w:rPr>
          <w:rFonts w:cstheme="minorHAnsi"/>
          <w:sz w:val="24"/>
          <w:lang w:val="en-US"/>
        </w:rPr>
        <w:t xml:space="preserve"> u</w:t>
      </w:r>
      <w:r w:rsidR="00F32295">
        <w:rPr>
          <w:rFonts w:cstheme="minorHAnsi"/>
          <w:sz w:val="24"/>
          <w:lang w:val="en-US"/>
        </w:rPr>
        <w:t xml:space="preserve"> </w:t>
      </w:r>
      <w:r w:rsidR="00E205D4">
        <w:rPr>
          <w:rFonts w:cstheme="minorHAnsi"/>
          <w:sz w:val="24"/>
          <w:lang w:val="en-US"/>
        </w:rPr>
        <w:t>genetskom algoritmu</w:t>
      </w:r>
      <w:r w:rsidRPr="007F2A27">
        <w:rPr>
          <w:rFonts w:cstheme="minorHAnsi"/>
          <w:sz w:val="24"/>
          <w:lang w:val="en-US"/>
        </w:rPr>
        <w:t xml:space="preserve"> predstavljaju prostor kandidata za rešenja. Moguća kodiranja hromozoma su </w:t>
      </w:r>
      <w:r w:rsidRPr="007F2A27">
        <w:rPr>
          <w:rFonts w:cstheme="minorHAnsi"/>
          <w:i/>
          <w:sz w:val="24"/>
          <w:lang w:val="en-US"/>
        </w:rPr>
        <w:t>binarna, permutacija, vrednost i kodiranja stabla</w:t>
      </w:r>
      <w:r w:rsidRPr="007F2A27">
        <w:rPr>
          <w:rFonts w:cstheme="minorHAnsi"/>
          <w:sz w:val="24"/>
          <w:lang w:val="en-US"/>
        </w:rPr>
        <w:t>. Problem ranca, koristi binarno kodiranje, gde je svaki hromozom niz bitova, 0 ili 1.</w:t>
      </w:r>
    </w:p>
    <w:p w:rsidR="007F2A27" w:rsidRPr="007F2A27" w:rsidRDefault="00171064" w:rsidP="003B097E">
      <w:pPr>
        <w:jc w:val="both"/>
        <w:rPr>
          <w:rFonts w:cstheme="minorHAnsi"/>
          <w:sz w:val="24"/>
          <w:lang w:val="en-US"/>
        </w:rPr>
      </w:pPr>
      <w:r>
        <w:rPr>
          <w:rFonts w:cstheme="minorHAnsi"/>
          <w:sz w:val="24"/>
          <w:lang w:val="en-US"/>
        </w:rPr>
        <w:t>Prvo što radimo jeste</w:t>
      </w:r>
      <w:r w:rsidR="007F2A27" w:rsidRPr="007F2A27">
        <w:rPr>
          <w:rFonts w:cstheme="minorHAnsi"/>
          <w:sz w:val="24"/>
          <w:lang w:val="en-US"/>
        </w:rPr>
        <w:t xml:space="preserve"> </w:t>
      </w:r>
      <w:r>
        <w:rPr>
          <w:rFonts w:cstheme="minorHAnsi"/>
          <w:b/>
          <w:sz w:val="24"/>
          <w:lang w:val="en-US"/>
        </w:rPr>
        <w:t>inicijalizacija</w:t>
      </w:r>
      <w:r>
        <w:rPr>
          <w:rFonts w:cstheme="minorHAnsi"/>
          <w:sz w:val="24"/>
          <w:lang w:val="en-US"/>
        </w:rPr>
        <w:t xml:space="preserve"> svih promenljivih</w:t>
      </w:r>
      <w:r w:rsidR="007F2A27" w:rsidRPr="007F2A27">
        <w:rPr>
          <w:rFonts w:cstheme="minorHAnsi"/>
          <w:sz w:val="24"/>
          <w:lang w:val="en-US"/>
        </w:rPr>
        <w:t xml:space="preserve"> koje ćemo koristiti  tokom narednih koraka (funkcija </w:t>
      </w:r>
      <w:r w:rsidR="007F2A27" w:rsidRPr="007F2A27">
        <w:rPr>
          <w:rFonts w:cstheme="minorHAnsi"/>
          <w:i/>
          <w:sz w:val="24"/>
          <w:lang w:val="en-US"/>
        </w:rPr>
        <w:t>init</w:t>
      </w:r>
      <w:r w:rsidR="007F2A27" w:rsidRPr="007F2A27">
        <w:rPr>
          <w:rFonts w:cstheme="minorHAnsi"/>
          <w:sz w:val="24"/>
          <w:lang w:val="en-US"/>
        </w:rPr>
        <w:t>).</w:t>
      </w:r>
    </w:p>
    <w:p w:rsidR="007F2A27" w:rsidRDefault="007F2A27" w:rsidP="003B097E">
      <w:pPr>
        <w:jc w:val="both"/>
        <w:rPr>
          <w:rFonts w:cstheme="minorHAnsi"/>
          <w:sz w:val="24"/>
          <w:lang w:val="en-US"/>
        </w:rPr>
      </w:pPr>
      <w:r w:rsidRPr="007F2A27">
        <w:rPr>
          <w:rFonts w:cstheme="minorHAnsi"/>
          <w:sz w:val="24"/>
          <w:lang w:val="en-US"/>
        </w:rPr>
        <w:t xml:space="preserve">Zatim se inicijalizuje populacija na random način. Ako zamislimo da imamo 4 objekta, mi ćemo praviti različite permutacije vektora od 4 bita sačinjenog od 0 ili 1. I </w:t>
      </w:r>
      <w:r w:rsidR="00246674">
        <w:rPr>
          <w:rFonts w:cstheme="minorHAnsi"/>
          <w:sz w:val="24"/>
          <w:lang w:val="en-US"/>
        </w:rPr>
        <w:t>to će činiti polaznu populaciju(a</w:t>
      </w:r>
      <w:r w:rsidRPr="007F2A27">
        <w:rPr>
          <w:rFonts w:cstheme="minorHAnsi"/>
          <w:sz w:val="24"/>
          <w:lang w:val="en-US"/>
        </w:rPr>
        <w:t>ko stavimo npr 0110- to znači da će 2. i 3. objekat upasti u ranac, računa se njihov profit i ako je &lt;= od zadatog kapaciteta ranca, onda ulazi u populaciju i koristi se u narednim koracima).</w:t>
      </w:r>
    </w:p>
    <w:p w:rsidR="00765607" w:rsidRPr="007F2A27" w:rsidRDefault="00765607" w:rsidP="003B097E">
      <w:pPr>
        <w:jc w:val="both"/>
        <w:rPr>
          <w:rFonts w:cstheme="minorHAnsi"/>
          <w:sz w:val="24"/>
          <w:lang w:val="en-US"/>
        </w:rPr>
      </w:pPr>
    </w:p>
    <w:p w:rsidR="007F2A27" w:rsidRDefault="007F2A27" w:rsidP="007F2A27">
      <w:pPr>
        <w:ind w:firstLine="720"/>
        <w:jc w:val="both"/>
        <w:rPr>
          <w:rFonts w:ascii="Times New Roman" w:hAnsi="Times New Roman" w:cs="Times New Roman"/>
          <w:lang w:val="en-US"/>
        </w:rPr>
      </w:pPr>
    </w:p>
    <w:p w:rsidR="003B097E" w:rsidRPr="006E6DEE" w:rsidRDefault="003B097E" w:rsidP="003B097E">
      <w:pPr>
        <w:pStyle w:val="ListParagraph"/>
        <w:numPr>
          <w:ilvl w:val="0"/>
          <w:numId w:val="5"/>
        </w:numPr>
        <w:jc w:val="both"/>
        <w:rPr>
          <w:rFonts w:cstheme="minorHAnsi"/>
          <w:i/>
          <w:lang w:val="en-US"/>
        </w:rPr>
      </w:pPr>
      <w:r w:rsidRPr="006E6DEE">
        <w:rPr>
          <w:rFonts w:cstheme="minorHAnsi"/>
          <w:i/>
          <w:lang w:val="en-US"/>
        </w:rPr>
        <w:t>Start: Randomly generate a population of N chromosomes.</w:t>
      </w:r>
    </w:p>
    <w:p w:rsidR="003B097E" w:rsidRPr="006E6DEE" w:rsidRDefault="003B097E" w:rsidP="003B097E">
      <w:pPr>
        <w:pStyle w:val="ListParagraph"/>
        <w:numPr>
          <w:ilvl w:val="0"/>
          <w:numId w:val="5"/>
        </w:numPr>
        <w:jc w:val="both"/>
        <w:rPr>
          <w:rFonts w:cstheme="minorHAnsi"/>
          <w:i/>
          <w:lang w:val="en-US"/>
        </w:rPr>
      </w:pPr>
      <w:r w:rsidRPr="006E6DEE">
        <w:rPr>
          <w:rFonts w:cstheme="minorHAnsi"/>
          <w:i/>
          <w:lang w:val="en-US"/>
        </w:rPr>
        <w:t>Fitness: Calculate the fitness of all chromosomes.</w:t>
      </w:r>
    </w:p>
    <w:p w:rsidR="003B097E" w:rsidRPr="006E6DEE" w:rsidRDefault="003B097E" w:rsidP="003B097E">
      <w:pPr>
        <w:pStyle w:val="ListParagraph"/>
        <w:numPr>
          <w:ilvl w:val="0"/>
          <w:numId w:val="5"/>
        </w:numPr>
        <w:jc w:val="both"/>
        <w:rPr>
          <w:rFonts w:cstheme="minorHAnsi"/>
          <w:i/>
          <w:lang w:val="en-US"/>
        </w:rPr>
      </w:pPr>
      <w:r w:rsidRPr="006E6DEE">
        <w:rPr>
          <w:rFonts w:cstheme="minorHAnsi"/>
          <w:i/>
          <w:lang w:val="en-US"/>
        </w:rPr>
        <w:t>Create a new population:</w:t>
      </w:r>
    </w:p>
    <w:p w:rsidR="003B097E" w:rsidRPr="006E6DEE" w:rsidRDefault="003B097E" w:rsidP="003B097E">
      <w:pPr>
        <w:pStyle w:val="ListParagraph"/>
        <w:numPr>
          <w:ilvl w:val="0"/>
          <w:numId w:val="6"/>
        </w:numPr>
        <w:jc w:val="both"/>
        <w:rPr>
          <w:rFonts w:cstheme="minorHAnsi"/>
          <w:i/>
          <w:lang w:val="en-US"/>
        </w:rPr>
      </w:pPr>
      <w:r w:rsidRPr="006E6DEE">
        <w:rPr>
          <w:rFonts w:cstheme="minorHAnsi"/>
          <w:i/>
          <w:lang w:val="en-US"/>
        </w:rPr>
        <w:t>Selection: Randomly select 2 chromosomes from the population.</w:t>
      </w:r>
    </w:p>
    <w:p w:rsidR="003B097E" w:rsidRPr="006E6DEE" w:rsidRDefault="003B097E" w:rsidP="003B097E">
      <w:pPr>
        <w:pStyle w:val="ListParagraph"/>
        <w:numPr>
          <w:ilvl w:val="0"/>
          <w:numId w:val="6"/>
        </w:numPr>
        <w:jc w:val="both"/>
        <w:rPr>
          <w:rFonts w:cstheme="minorHAnsi"/>
          <w:i/>
          <w:lang w:val="en-US"/>
        </w:rPr>
      </w:pPr>
      <w:r w:rsidRPr="006E6DEE">
        <w:rPr>
          <w:rFonts w:cstheme="minorHAnsi"/>
          <w:i/>
          <w:lang w:val="en-US"/>
        </w:rPr>
        <w:t>Crossover: Perform crossover on the 2 chromosomes selected.</w:t>
      </w:r>
    </w:p>
    <w:p w:rsidR="003B097E" w:rsidRPr="006E6DEE" w:rsidRDefault="003B097E" w:rsidP="003B097E">
      <w:pPr>
        <w:pStyle w:val="ListParagraph"/>
        <w:numPr>
          <w:ilvl w:val="0"/>
          <w:numId w:val="6"/>
        </w:numPr>
        <w:jc w:val="both"/>
        <w:rPr>
          <w:rFonts w:cstheme="minorHAnsi"/>
          <w:i/>
          <w:lang w:val="en-US"/>
        </w:rPr>
      </w:pPr>
      <w:r w:rsidRPr="006E6DEE">
        <w:rPr>
          <w:rFonts w:cstheme="minorHAnsi"/>
          <w:i/>
          <w:lang w:val="en-US"/>
        </w:rPr>
        <w:t>Mutation: Perform mutation on the chromosomes obtained.</w:t>
      </w:r>
    </w:p>
    <w:p w:rsidR="003B097E" w:rsidRPr="006E6DEE" w:rsidRDefault="003B097E" w:rsidP="003B097E">
      <w:pPr>
        <w:pStyle w:val="ListParagraph"/>
        <w:numPr>
          <w:ilvl w:val="0"/>
          <w:numId w:val="5"/>
        </w:numPr>
        <w:jc w:val="both"/>
        <w:rPr>
          <w:rFonts w:cstheme="minorHAnsi"/>
          <w:i/>
          <w:lang w:val="en-US"/>
        </w:rPr>
      </w:pPr>
      <w:r w:rsidRPr="006E6DEE">
        <w:rPr>
          <w:rFonts w:cstheme="minorHAnsi"/>
          <w:i/>
          <w:lang w:val="en-US"/>
        </w:rPr>
        <w:t>Replace: Replace the current population with the new population.</w:t>
      </w:r>
    </w:p>
    <w:p w:rsidR="00BB5F05" w:rsidRPr="00E205D4" w:rsidRDefault="003B097E" w:rsidP="00BB5F05">
      <w:pPr>
        <w:pStyle w:val="ListParagraph"/>
        <w:numPr>
          <w:ilvl w:val="0"/>
          <w:numId w:val="5"/>
        </w:numPr>
        <w:jc w:val="both"/>
        <w:rPr>
          <w:rFonts w:cstheme="minorHAnsi"/>
          <w:i/>
          <w:lang w:val="en-US"/>
        </w:rPr>
      </w:pPr>
      <w:r w:rsidRPr="006E6DEE">
        <w:rPr>
          <w:rFonts w:cstheme="minorHAnsi"/>
          <w:i/>
          <w:lang w:val="en-US"/>
        </w:rPr>
        <w:t>Test: Test wether the end condition is satisfied. If so, stop. If not, return the best solution in current population and go to Step 2</w:t>
      </w:r>
    </w:p>
    <w:p w:rsidR="002E4E6F" w:rsidRDefault="002E4E6F" w:rsidP="003B097E">
      <w:pPr>
        <w:jc w:val="both"/>
        <w:rPr>
          <w:rFonts w:cstheme="minorHAnsi"/>
          <w:sz w:val="24"/>
          <w:lang w:val="en-US"/>
        </w:rPr>
      </w:pPr>
    </w:p>
    <w:p w:rsidR="007F2A27" w:rsidRPr="007F2A27" w:rsidRDefault="003B097E" w:rsidP="003B097E">
      <w:pPr>
        <w:jc w:val="both"/>
        <w:rPr>
          <w:rFonts w:cstheme="minorHAnsi"/>
          <w:sz w:val="24"/>
          <w:lang w:val="en-US"/>
        </w:rPr>
      </w:pPr>
      <w:r>
        <w:rPr>
          <w:rFonts w:cstheme="minorHAnsi"/>
          <w:sz w:val="24"/>
          <w:lang w:val="en-US"/>
        </w:rPr>
        <w:t xml:space="preserve">Genetski algoritam </w:t>
      </w:r>
      <w:r w:rsidR="007F2A27" w:rsidRPr="007F2A27">
        <w:rPr>
          <w:rFonts w:cstheme="minorHAnsi"/>
          <w:sz w:val="24"/>
          <w:lang w:val="en-US"/>
        </w:rPr>
        <w:t xml:space="preserve">zahteva funkciju </w:t>
      </w:r>
      <w:r w:rsidR="007F2A27" w:rsidRPr="00F26BCD">
        <w:rPr>
          <w:rFonts w:cstheme="minorHAnsi"/>
          <w:b/>
          <w:sz w:val="24"/>
          <w:lang w:val="en-US"/>
        </w:rPr>
        <w:t>fitnesa</w:t>
      </w:r>
      <w:r w:rsidR="007F2A27" w:rsidRPr="00F26BCD">
        <w:rPr>
          <w:rFonts w:cstheme="minorHAnsi"/>
          <w:sz w:val="24"/>
          <w:lang w:val="en-US"/>
        </w:rPr>
        <w:t xml:space="preserve"> </w:t>
      </w:r>
      <w:r w:rsidR="007F2A27" w:rsidRPr="007F2A27">
        <w:rPr>
          <w:rFonts w:cstheme="minorHAnsi"/>
          <w:sz w:val="24"/>
          <w:lang w:val="en-US"/>
        </w:rPr>
        <w:t>koja dodeljuje rezultat svakom hromozomu u trenutnoj populaciji.</w:t>
      </w:r>
      <w:r>
        <w:rPr>
          <w:rFonts w:cstheme="minorHAnsi"/>
          <w:sz w:val="24"/>
          <w:lang w:val="en-US"/>
        </w:rPr>
        <w:t xml:space="preserve"> </w:t>
      </w:r>
      <w:r w:rsidR="007F2A27" w:rsidRPr="007F2A27">
        <w:rPr>
          <w:rFonts w:cstheme="minorHAnsi"/>
          <w:sz w:val="24"/>
          <w:lang w:val="en-US"/>
        </w:rPr>
        <w:t>Kada se formira populacija sačinjena od random sastavljnjnih jedinki, sledeći korak je da se izračunaju vrednosti koristi i težina svih jedinki pojedinačno. Ako izračunata težina jedinke je veća od kapaciteta ranca, ona se odbacuje, dok sve ostale prelaze u naredni korak.</w:t>
      </w:r>
    </w:p>
    <w:p w:rsidR="007F2A27" w:rsidRPr="007F2A27" w:rsidRDefault="003B097E" w:rsidP="003B097E">
      <w:pPr>
        <w:jc w:val="both"/>
        <w:rPr>
          <w:rFonts w:cstheme="minorHAnsi"/>
          <w:sz w:val="24"/>
          <w:lang w:val="en-US"/>
        </w:rPr>
      </w:pPr>
      <w:r>
        <w:rPr>
          <w:rFonts w:cstheme="minorHAnsi"/>
          <w:sz w:val="24"/>
          <w:lang w:val="en-US"/>
        </w:rPr>
        <w:t>U funkciji</w:t>
      </w:r>
      <w:r w:rsidR="007F2A27" w:rsidRPr="007F2A27">
        <w:rPr>
          <w:rFonts w:cstheme="minorHAnsi"/>
          <w:sz w:val="24"/>
          <w:lang w:val="en-US"/>
        </w:rPr>
        <w:t xml:space="preserve"> evaluation računamo fitness svakog roditelja i sortiramo vrednosti od najbolje ka najlošijoj, zatim smeštamo u vektor. </w:t>
      </w:r>
    </w:p>
    <w:p w:rsidR="007F2A27" w:rsidRPr="007F2A27" w:rsidRDefault="007F2A27" w:rsidP="003B097E">
      <w:pPr>
        <w:jc w:val="both"/>
        <w:rPr>
          <w:rFonts w:cstheme="minorHAnsi"/>
          <w:sz w:val="24"/>
          <w:lang w:val="en-US"/>
        </w:rPr>
      </w:pPr>
      <w:r w:rsidRPr="007F2A27">
        <w:rPr>
          <w:rFonts w:cstheme="minorHAnsi"/>
          <w:sz w:val="24"/>
          <w:lang w:val="en-US"/>
        </w:rPr>
        <w:t xml:space="preserve">Proces </w:t>
      </w:r>
      <w:r w:rsidRPr="00F26BCD">
        <w:rPr>
          <w:rFonts w:cstheme="minorHAnsi"/>
          <w:b/>
          <w:i/>
          <w:sz w:val="24"/>
          <w:lang w:val="en-US"/>
        </w:rPr>
        <w:t>selekcije</w:t>
      </w:r>
      <w:r w:rsidRPr="007F2A27">
        <w:rPr>
          <w:rFonts w:cstheme="minorHAnsi"/>
          <w:sz w:val="24"/>
          <w:lang w:val="en-US"/>
        </w:rPr>
        <w:t>- jedinke koje se vrednuju sa višim vrednosti će najverovatnije biti izabrane za reprodukciju, dok će one sa niskim vrednostima biće odbačene. Međutim, najprikladnije jedinke mogu biti izabrane nekoliko puta,dok broj hromozoma odabranih za reprodukciju jednak je veličini populacije, održavajući veličinu konstantnom za svaku generaciju. Ova faza ima element slučajnosti baš kao i opstanak organizama u prirodi.</w:t>
      </w:r>
    </w:p>
    <w:p w:rsidR="002E4E6F" w:rsidRDefault="007F2A27" w:rsidP="002E4E6F">
      <w:pPr>
        <w:jc w:val="both"/>
        <w:rPr>
          <w:rFonts w:cstheme="minorHAnsi"/>
          <w:sz w:val="24"/>
          <w:lang w:val="en-US"/>
        </w:rPr>
      </w:pPr>
      <w:r w:rsidRPr="00F26BCD">
        <w:rPr>
          <w:rFonts w:cstheme="minorHAnsi"/>
          <w:b/>
          <w:i/>
          <w:sz w:val="24"/>
          <w:lang w:val="en-US"/>
        </w:rPr>
        <w:lastRenderedPageBreak/>
        <w:t>Ukrštanje</w:t>
      </w:r>
      <w:r w:rsidRPr="007F2A27">
        <w:rPr>
          <w:rFonts w:cstheme="minorHAnsi"/>
          <w:sz w:val="24"/>
          <w:lang w:val="en-US"/>
        </w:rPr>
        <w:t xml:space="preserve"> je proces kombinovanja bitova jednog hromozoma sa delovima drugog. Ovo je stvaranje potomstva za sledeću generaciju koje nasleđuje osobine oba roditelja. </w:t>
      </w:r>
    </w:p>
    <w:p w:rsidR="007F2A27" w:rsidRPr="007F2A27" w:rsidRDefault="007F2A27" w:rsidP="002E4E6F">
      <w:pPr>
        <w:jc w:val="both"/>
        <w:rPr>
          <w:rFonts w:cstheme="minorHAnsi"/>
          <w:sz w:val="24"/>
          <w:lang w:val="en-US"/>
        </w:rPr>
      </w:pPr>
      <w:r w:rsidRPr="007F2A27">
        <w:rPr>
          <w:rFonts w:cstheme="minorHAnsi"/>
          <w:sz w:val="24"/>
          <w:lang w:val="en-US"/>
        </w:rPr>
        <w:t>Kada radimo ukrštanje kod binarnih jedinki, u slučaju kada smo uzeli dva roditelja, sačinjena od po 4 bita, od kojih će nastati dva detetato se radi tako što- prva dva bita prvog roditelja i poslednja dva bita drugog roditelja će činiti 1. dete, dok prva dva bita drugog roditelja i poslednja dva bita prvog će činiti drugo dete . Od n roditelja treba da nastane 2n potomaka.</w:t>
      </w:r>
    </w:p>
    <w:p w:rsidR="007F2A27" w:rsidRPr="006B50BA" w:rsidRDefault="007F2A27" w:rsidP="007F2A27">
      <w:pPr>
        <w:ind w:firstLine="720"/>
        <w:jc w:val="both"/>
        <w:rPr>
          <w:rFonts w:ascii="Times New Roman" w:hAnsi="Times New Roman" w:cs="Times New Roman"/>
          <w:lang w:val="en-US"/>
        </w:rPr>
      </w:pPr>
    </w:p>
    <w:p w:rsidR="007F2A27" w:rsidRDefault="007F2A27" w:rsidP="007F2A27">
      <w:pPr>
        <w:ind w:firstLine="720"/>
        <w:jc w:val="both"/>
        <w:rPr>
          <w:lang w:val="en-US"/>
        </w:rPr>
      </w:pPr>
      <w:r>
        <w:rPr>
          <w:lang w:val="en-US" w:eastAsia="en-US"/>
        </w:rPr>
        <w:drawing>
          <wp:anchor distT="0" distB="0" distL="114300" distR="114300" simplePos="0" relativeHeight="251665408" behindDoc="1" locked="0" layoutInCell="1" allowOverlap="1" wp14:anchorId="6AE06471" wp14:editId="3D7A2E6C">
            <wp:simplePos x="0" y="0"/>
            <wp:positionH relativeFrom="margin">
              <wp:posOffset>695960</wp:posOffset>
            </wp:positionH>
            <wp:positionV relativeFrom="paragraph">
              <wp:posOffset>9525</wp:posOffset>
            </wp:positionV>
            <wp:extent cx="4010025" cy="1143000"/>
            <wp:effectExtent l="0" t="0" r="9525" b="0"/>
            <wp:wrapTight wrapText="bothSides">
              <wp:wrapPolygon edited="0">
                <wp:start x="0" y="0"/>
                <wp:lineTo x="0" y="21240"/>
                <wp:lineTo x="21549" y="21240"/>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3">
                      <a:extLst>
                        <a:ext uri="{28A0092B-C50C-407E-A947-70E740481C1C}">
                          <a14:useLocalDpi xmlns:a14="http://schemas.microsoft.com/office/drawing/2010/main" val="0"/>
                        </a:ext>
                      </a:extLst>
                    </a:blip>
                    <a:stretch>
                      <a:fillRect/>
                    </a:stretch>
                  </pic:blipFill>
                  <pic:spPr>
                    <a:xfrm>
                      <a:off x="0" y="0"/>
                      <a:ext cx="4010025" cy="1143000"/>
                    </a:xfrm>
                    <a:prstGeom prst="rect">
                      <a:avLst/>
                    </a:prstGeom>
                  </pic:spPr>
                </pic:pic>
              </a:graphicData>
            </a:graphic>
            <wp14:sizeRelH relativeFrom="page">
              <wp14:pctWidth>0</wp14:pctWidth>
            </wp14:sizeRelH>
            <wp14:sizeRelV relativeFrom="page">
              <wp14:pctHeight>0</wp14:pctHeight>
            </wp14:sizeRelV>
          </wp:anchor>
        </w:drawing>
      </w:r>
    </w:p>
    <w:p w:rsidR="007F2A27" w:rsidRDefault="007F2A27" w:rsidP="007F2A27">
      <w:pPr>
        <w:ind w:firstLine="720"/>
        <w:jc w:val="both"/>
        <w:rPr>
          <w:lang w:val="en-US"/>
        </w:rPr>
      </w:pPr>
    </w:p>
    <w:p w:rsidR="007F2A27" w:rsidRPr="00B01867" w:rsidRDefault="007F2A27" w:rsidP="007F2A27">
      <w:pPr>
        <w:jc w:val="both"/>
        <w:rPr>
          <w:lang w:val="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Pr="00FC3739" w:rsidRDefault="002E4E6F" w:rsidP="002E4E6F">
      <w:pPr>
        <w:jc w:val="both"/>
        <w:rPr>
          <w:rFonts w:cstheme="minorHAnsi"/>
          <w:sz w:val="24"/>
          <w:lang w:val="en-US"/>
        </w:rPr>
      </w:pPr>
      <w:r>
        <w:rPr>
          <w:rFonts w:cstheme="minorHAnsi"/>
          <w:sz w:val="24"/>
          <w:lang w:val="en-US"/>
        </w:rPr>
        <w:t xml:space="preserve">                                               </w:t>
      </w:r>
      <w:r w:rsidR="007F2A27" w:rsidRPr="007F2A27">
        <w:rPr>
          <w:rFonts w:cstheme="minorHAnsi"/>
          <w:sz w:val="24"/>
          <w:lang w:val="en-US"/>
        </w:rPr>
        <w:t xml:space="preserve">Slika 4- Prikaz binarnog ukrštanja </w:t>
      </w:r>
    </w:p>
    <w:p w:rsidR="007F2A27" w:rsidRDefault="007F2A27" w:rsidP="00BB5F05">
      <w:pPr>
        <w:pStyle w:val="BodyText"/>
      </w:pPr>
    </w:p>
    <w:p w:rsidR="007F2A27" w:rsidRPr="007F2A27" w:rsidRDefault="007F2A27" w:rsidP="002E4E6F">
      <w:pPr>
        <w:jc w:val="both"/>
        <w:rPr>
          <w:rFonts w:cstheme="minorHAnsi"/>
          <w:sz w:val="24"/>
          <w:lang w:val="en-US"/>
        </w:rPr>
      </w:pPr>
      <w:r w:rsidRPr="00F26BCD">
        <w:rPr>
          <w:rFonts w:cstheme="minorHAnsi"/>
          <w:b/>
          <w:i/>
          <w:sz w:val="24"/>
          <w:lang w:val="en-US"/>
        </w:rPr>
        <w:t>Mutacija</w:t>
      </w:r>
      <w:r w:rsidRPr="007F2A27">
        <w:rPr>
          <w:rFonts w:cstheme="minorHAnsi"/>
          <w:sz w:val="24"/>
          <w:lang w:val="en-US"/>
        </w:rPr>
        <w:t xml:space="preserve"> se vrši nakon ukrštanja da bi se sprečilo opadnje rešenja </w:t>
      </w:r>
      <w:r w:rsidR="00F26BCD">
        <w:rPr>
          <w:rFonts w:cstheme="minorHAnsi"/>
          <w:sz w:val="24"/>
          <w:lang w:val="en-US"/>
        </w:rPr>
        <w:t>populacije</w:t>
      </w:r>
      <w:r w:rsidRPr="007F2A27">
        <w:rPr>
          <w:rFonts w:cstheme="minorHAnsi"/>
          <w:sz w:val="24"/>
          <w:lang w:val="en-US"/>
        </w:rPr>
        <w:t xml:space="preserve"> u lokalni optimum problema. Mutacija menja novo potomstvo okretanjem bitova od 1 do 0 ili od 0 do 1. </w:t>
      </w:r>
    </w:p>
    <w:p w:rsidR="007F2A27" w:rsidRPr="007F2A27" w:rsidRDefault="002E4E6F" w:rsidP="002E4E6F">
      <w:pPr>
        <w:jc w:val="both"/>
        <w:rPr>
          <w:rFonts w:cstheme="minorHAnsi"/>
          <w:sz w:val="24"/>
          <w:lang w:val="en-US"/>
        </w:rPr>
      </w:pPr>
      <w:r>
        <w:rPr>
          <w:rFonts w:ascii="Times New Roman" w:hAnsi="Times New Roman" w:cs="Times New Roman"/>
          <w:lang w:val="en-US" w:eastAsia="en-US"/>
        </w:rPr>
        <w:drawing>
          <wp:anchor distT="0" distB="0" distL="114300" distR="114300" simplePos="0" relativeHeight="251667456" behindDoc="1" locked="0" layoutInCell="1" allowOverlap="1" wp14:anchorId="1353CA51" wp14:editId="10853A2E">
            <wp:simplePos x="0" y="0"/>
            <wp:positionH relativeFrom="margin">
              <wp:posOffset>998220</wp:posOffset>
            </wp:positionH>
            <wp:positionV relativeFrom="paragraph">
              <wp:posOffset>1102995</wp:posOffset>
            </wp:positionV>
            <wp:extent cx="3139440" cy="1165860"/>
            <wp:effectExtent l="0" t="0" r="3810" b="0"/>
            <wp:wrapTight wrapText="bothSides">
              <wp:wrapPolygon edited="0">
                <wp:start x="0" y="0"/>
                <wp:lineTo x="0" y="21176"/>
                <wp:lineTo x="21495" y="21176"/>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rotWithShape="1">
                    <a:blip r:embed="rId14">
                      <a:extLst>
                        <a:ext uri="{28A0092B-C50C-407E-A947-70E740481C1C}">
                          <a14:useLocalDpi xmlns:a14="http://schemas.microsoft.com/office/drawing/2010/main" val="0"/>
                        </a:ext>
                      </a:extLst>
                    </a:blip>
                    <a:srcRect l="-1" r="1152" b="19048"/>
                    <a:stretch/>
                  </pic:blipFill>
                  <pic:spPr bwMode="auto">
                    <a:xfrm>
                      <a:off x="0" y="0"/>
                      <a:ext cx="3139440" cy="116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2A27" w:rsidRPr="007F2A27">
        <w:rPr>
          <w:rFonts w:cstheme="minorHAnsi"/>
          <w:sz w:val="24"/>
          <w:lang w:val="en-US"/>
        </w:rPr>
        <w:t xml:space="preserve">Kada imamo binarni </w:t>
      </w:r>
      <w:r>
        <w:rPr>
          <w:rFonts w:cstheme="minorHAnsi"/>
          <w:sz w:val="24"/>
          <w:lang w:val="en-US"/>
        </w:rPr>
        <w:t xml:space="preserve">genetski algoritam </w:t>
      </w:r>
      <w:r w:rsidR="007F2A27" w:rsidRPr="007F2A27">
        <w:rPr>
          <w:rFonts w:cstheme="minorHAnsi"/>
          <w:sz w:val="24"/>
          <w:lang w:val="en-US"/>
        </w:rPr>
        <w:t>mutacija se može vršiti inverzijom ili rotacijom. Kod mutcije rotacijom se bira 1 tačka i invertuje se u obrnuti bit. A kod mutacije inverѕijom izaberemo 1, 2 ili više tačaka i rot</w:t>
      </w:r>
      <w:r w:rsidR="006A6767">
        <w:rPr>
          <w:rFonts w:cstheme="minorHAnsi"/>
          <w:sz w:val="24"/>
          <w:lang w:val="en-US"/>
        </w:rPr>
        <w:t>iramo genetski materijal. Ovde je</w:t>
      </w:r>
      <w:r w:rsidR="007F2A27" w:rsidRPr="007F2A27">
        <w:rPr>
          <w:rFonts w:cstheme="minorHAnsi"/>
          <w:sz w:val="24"/>
          <w:lang w:val="en-US"/>
        </w:rPr>
        <w:t xml:space="preserve"> tipično zada</w:t>
      </w:r>
      <w:r w:rsidR="006A6767">
        <w:rPr>
          <w:rFonts w:cstheme="minorHAnsi"/>
          <w:sz w:val="24"/>
          <w:lang w:val="en-US"/>
        </w:rPr>
        <w:t>ta</w:t>
      </w:r>
      <w:r w:rsidR="007F2A27" w:rsidRPr="007F2A27">
        <w:rPr>
          <w:rFonts w:cstheme="minorHAnsi"/>
          <w:sz w:val="24"/>
          <w:lang w:val="en-US"/>
        </w:rPr>
        <w:t xml:space="preserve"> vrednost koja se zove mutation rate  i prolaskom kroz petlju gleda se da li je vrednost trenutnog bita veća od tog rejta, i ako jeste 0 okrenemo u 1 i obrnuto.</w:t>
      </w:r>
    </w:p>
    <w:p w:rsidR="002E4E6F" w:rsidRDefault="002E4E6F" w:rsidP="007F2A27">
      <w:pPr>
        <w:ind w:firstLine="720"/>
        <w:jc w:val="both"/>
        <w:rPr>
          <w:rFonts w:ascii="Times New Roman" w:hAnsi="Times New Roman" w:cs="Times New Roman"/>
          <w:lang w:val="en-US" w:eastAsia="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Default="007F2A27" w:rsidP="007F2A27">
      <w:pPr>
        <w:ind w:firstLine="720"/>
        <w:jc w:val="both"/>
        <w:rPr>
          <w:rFonts w:ascii="Times New Roman" w:hAnsi="Times New Roman" w:cs="Times New Roman"/>
          <w:lang w:val="en-US"/>
        </w:rPr>
      </w:pPr>
    </w:p>
    <w:p w:rsidR="007F2A27" w:rsidRPr="007F2A27" w:rsidRDefault="007F2A27" w:rsidP="007F2A27">
      <w:pPr>
        <w:ind w:left="2160"/>
        <w:jc w:val="both"/>
        <w:rPr>
          <w:rFonts w:cstheme="minorHAnsi"/>
          <w:sz w:val="24"/>
          <w:lang w:val="en-US"/>
        </w:rPr>
      </w:pPr>
      <w:r w:rsidRPr="007F2A27">
        <w:rPr>
          <w:rFonts w:cstheme="minorHAnsi"/>
          <w:sz w:val="24"/>
          <w:lang w:val="en-US"/>
        </w:rPr>
        <w:t xml:space="preserve">Slika 5-Prikaz mutacije kod binarnog GA </w:t>
      </w:r>
    </w:p>
    <w:p w:rsidR="007F2A27" w:rsidRPr="005F5331" w:rsidRDefault="007F2A27" w:rsidP="007F2A27">
      <w:pPr>
        <w:jc w:val="both"/>
        <w:rPr>
          <w:rFonts w:ascii="Times New Roman" w:hAnsi="Times New Roman" w:cs="Times New Roman"/>
          <w:sz w:val="22"/>
          <w:lang w:val="en-US"/>
        </w:rPr>
      </w:pPr>
    </w:p>
    <w:p w:rsidR="007F2A27" w:rsidRPr="007F2A27" w:rsidRDefault="007F2A27" w:rsidP="002E4E6F">
      <w:pPr>
        <w:jc w:val="both"/>
        <w:rPr>
          <w:rFonts w:cstheme="minorHAnsi"/>
          <w:lang w:val="en-US"/>
        </w:rPr>
      </w:pPr>
      <w:r w:rsidRPr="007F2A27">
        <w:rPr>
          <w:rFonts w:cstheme="minorHAnsi"/>
          <w:sz w:val="24"/>
          <w:lang w:val="en-US"/>
        </w:rPr>
        <w:t xml:space="preserve">Svaka iteracija ovog procesa naziva se </w:t>
      </w:r>
      <w:r w:rsidRPr="00104D9E">
        <w:rPr>
          <w:rFonts w:cstheme="minorHAnsi"/>
          <w:b/>
          <w:sz w:val="24"/>
          <w:lang w:val="en-US"/>
        </w:rPr>
        <w:t>generacija</w:t>
      </w:r>
      <w:r w:rsidRPr="007F2A27">
        <w:rPr>
          <w:rFonts w:cstheme="minorHAnsi"/>
          <w:sz w:val="24"/>
          <w:lang w:val="en-US"/>
        </w:rPr>
        <w:t xml:space="preserve">. Čitav skup generacija naziva se a </w:t>
      </w:r>
      <w:r w:rsidRPr="007F2A27">
        <w:rPr>
          <w:rFonts w:cstheme="minorHAnsi"/>
          <w:i/>
          <w:sz w:val="24"/>
          <w:lang w:val="en-US"/>
        </w:rPr>
        <w:t>run</w:t>
      </w:r>
      <w:r w:rsidRPr="007F2A27">
        <w:rPr>
          <w:rFonts w:cstheme="minorHAnsi"/>
          <w:sz w:val="24"/>
          <w:lang w:val="en-US"/>
        </w:rPr>
        <w:t>.</w:t>
      </w:r>
    </w:p>
    <w:p w:rsidR="00E205D4" w:rsidRDefault="007F2A27" w:rsidP="000173B3">
      <w:pPr>
        <w:jc w:val="both"/>
        <w:rPr>
          <w:rFonts w:cstheme="minorHAnsi"/>
          <w:sz w:val="24"/>
          <w:lang w:val="en-US"/>
        </w:rPr>
      </w:pPr>
      <w:r w:rsidRPr="007F2A27">
        <w:rPr>
          <w:rFonts w:cstheme="minorHAnsi"/>
          <w:sz w:val="24"/>
          <w:lang w:val="en-US"/>
        </w:rPr>
        <w:t>Da bismo došl</w:t>
      </w:r>
      <w:r w:rsidR="002E4E6F">
        <w:rPr>
          <w:rFonts w:cstheme="minorHAnsi"/>
          <w:sz w:val="24"/>
          <w:lang w:val="en-US"/>
        </w:rPr>
        <w:t>i do najoptimalnijeg rešenja,</w:t>
      </w:r>
      <w:r w:rsidRPr="007F2A27">
        <w:rPr>
          <w:rFonts w:cstheme="minorHAnsi"/>
          <w:sz w:val="24"/>
          <w:lang w:val="en-US"/>
        </w:rPr>
        <w:t xml:space="preserve"> možemo preći i na poslednji optimalni korak koji se zove </w:t>
      </w:r>
      <w:r w:rsidRPr="00104D9E">
        <w:rPr>
          <w:rFonts w:cstheme="minorHAnsi"/>
          <w:b/>
          <w:i/>
          <w:sz w:val="24"/>
          <w:lang w:val="en-US"/>
        </w:rPr>
        <w:t>Elitizam</w:t>
      </w:r>
      <w:r w:rsidRPr="007F2A27">
        <w:rPr>
          <w:rFonts w:cstheme="minorHAnsi"/>
          <w:sz w:val="24"/>
          <w:lang w:val="en-US"/>
        </w:rPr>
        <w:t xml:space="preserve"> u kome stavljamo n najboljih jedinki, u kojoj se moraju naći i jedinke roditelja i jedinke dece. Postoje dva razloga zašto je to tako. Ako bismo samo izabrali roditelje, nikad ne bismo konvergirali i došli do rešenja, a ako bismo izabrali samo decu, mi biso konvergirali ali sva rešenja bi bila slična i ne bismo dobili optimalno.</w:t>
      </w:r>
      <w:bookmarkStart w:id="13" w:name="_Toc95689508"/>
      <w:bookmarkStart w:id="14" w:name="_Toc95690543"/>
    </w:p>
    <w:p w:rsidR="000173B3" w:rsidRDefault="000173B3" w:rsidP="000173B3">
      <w:pPr>
        <w:jc w:val="both"/>
        <w:rPr>
          <w:rFonts w:cstheme="minorHAnsi"/>
          <w:sz w:val="24"/>
          <w:lang w:val="en-US"/>
        </w:rPr>
      </w:pPr>
    </w:p>
    <w:p w:rsidR="000173B3" w:rsidRPr="00E205D4" w:rsidRDefault="000173B3" w:rsidP="000173B3">
      <w:pPr>
        <w:jc w:val="both"/>
        <w:rPr>
          <w:rFonts w:cstheme="minorHAnsi"/>
          <w:sz w:val="24"/>
          <w:lang w:val="en-US"/>
        </w:rPr>
      </w:pPr>
      <w:bookmarkStart w:id="15" w:name="_GoBack"/>
      <w:bookmarkEnd w:id="15"/>
    </w:p>
    <w:p w:rsidR="00E078C2" w:rsidRPr="00E078C2" w:rsidRDefault="003E662A" w:rsidP="00E078C2">
      <w:pPr>
        <w:pStyle w:val="Heading1"/>
        <w:rPr>
          <w:rFonts w:cstheme="minorHAnsi"/>
          <w:sz w:val="24"/>
          <w:lang w:val="en-US"/>
        </w:rPr>
      </w:pPr>
      <w:r>
        <w:lastRenderedPageBreak/>
        <w:t xml:space="preserve">2. Evaluacija i </w:t>
      </w:r>
      <w:r w:rsidR="000073F9">
        <w:t>performanse</w:t>
      </w:r>
      <w:r>
        <w:t xml:space="preserve"> algoritam</w:t>
      </w:r>
      <w:bookmarkEnd w:id="13"/>
      <w:bookmarkEnd w:id="14"/>
      <w:r w:rsidR="00E078C2">
        <w:t>a</w:t>
      </w:r>
    </w:p>
    <w:p w:rsidR="00F83B7A" w:rsidRPr="00F83B7A" w:rsidRDefault="00E078C2" w:rsidP="00F83B7A">
      <w:pPr>
        <w:rPr>
          <w:sz w:val="24"/>
        </w:rPr>
      </w:pPr>
      <w:r w:rsidRPr="00F83B7A">
        <w:rPr>
          <w:rFonts w:cstheme="minorHAnsi"/>
          <w:sz w:val="24"/>
        </w:rPr>
        <w:t>Najpre</w:t>
      </w:r>
      <w:r w:rsidR="00472190" w:rsidRPr="00F83B7A">
        <w:rPr>
          <w:sz w:val="24"/>
        </w:rPr>
        <w:tab/>
      </w:r>
      <w:r w:rsidR="00F83B7A" w:rsidRPr="00F83B7A">
        <w:rPr>
          <w:sz w:val="24"/>
        </w:rPr>
        <w:t>smo primenili oba algoritma nad prostim</w:t>
      </w:r>
      <w:r w:rsidR="0051015A">
        <w:rPr>
          <w:sz w:val="24"/>
        </w:rPr>
        <w:t xml:space="preserve"> primerom od </w:t>
      </w:r>
      <w:r w:rsidR="00F83B7A" w:rsidRPr="00F83B7A">
        <w:rPr>
          <w:sz w:val="24"/>
        </w:rPr>
        <w:t xml:space="preserve"> 4 elementa:</w:t>
      </w:r>
    </w:p>
    <w:p w:rsidR="00F83B7A" w:rsidRDefault="00F83B7A" w:rsidP="00F83B7A">
      <w:pPr>
        <w:rPr>
          <w:sz w:val="24"/>
          <w:szCs w:val="24"/>
        </w:rPr>
      </w:pPr>
    </w:p>
    <w:tbl>
      <w:tblPr>
        <w:tblStyle w:val="TableGrid"/>
        <w:tblW w:w="0" w:type="auto"/>
        <w:jc w:val="center"/>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726"/>
        <w:gridCol w:w="1751"/>
      </w:tblGrid>
      <w:tr w:rsidR="00F83B7A" w:rsidRPr="00F83B7A" w:rsidTr="009E67C8">
        <w:trPr>
          <w:trHeight w:val="271"/>
          <w:jc w:val="center"/>
        </w:trPr>
        <w:tc>
          <w:tcPr>
            <w:tcW w:w="1726" w:type="dxa"/>
            <w:shd w:val="clear" w:color="auto" w:fill="F2F2F2" w:themeFill="background1" w:themeFillShade="F2"/>
          </w:tcPr>
          <w:p w:rsidR="00F83B7A" w:rsidRPr="00F83B7A" w:rsidRDefault="00F83B7A" w:rsidP="00F83B7A">
            <w:pPr>
              <w:jc w:val="center"/>
              <w:rPr>
                <w:szCs w:val="24"/>
              </w:rPr>
            </w:pPr>
            <w:r w:rsidRPr="00F83B7A">
              <w:rPr>
                <w:szCs w:val="24"/>
              </w:rPr>
              <w:t>broj elemenata</w:t>
            </w:r>
          </w:p>
        </w:tc>
        <w:tc>
          <w:tcPr>
            <w:tcW w:w="1751" w:type="dxa"/>
            <w:shd w:val="clear" w:color="auto" w:fill="F2F2F2" w:themeFill="background1" w:themeFillShade="F2"/>
          </w:tcPr>
          <w:p w:rsidR="00F83B7A" w:rsidRPr="00F83B7A" w:rsidRDefault="00F83B7A" w:rsidP="00F83B7A">
            <w:pPr>
              <w:jc w:val="center"/>
              <w:rPr>
                <w:szCs w:val="24"/>
              </w:rPr>
            </w:pPr>
            <w:r w:rsidRPr="00F83B7A">
              <w:rPr>
                <w:szCs w:val="24"/>
              </w:rPr>
              <w:t>4</w:t>
            </w:r>
          </w:p>
        </w:tc>
      </w:tr>
      <w:tr w:rsidR="00F83B7A" w:rsidRPr="00F83B7A" w:rsidTr="009E67C8">
        <w:trPr>
          <w:trHeight w:val="271"/>
          <w:jc w:val="center"/>
        </w:trPr>
        <w:tc>
          <w:tcPr>
            <w:tcW w:w="1726" w:type="dxa"/>
            <w:shd w:val="clear" w:color="auto" w:fill="F2F2F2" w:themeFill="background1" w:themeFillShade="F2"/>
          </w:tcPr>
          <w:p w:rsidR="00F83B7A" w:rsidRPr="00F83B7A" w:rsidRDefault="00F83B7A" w:rsidP="00F83B7A">
            <w:pPr>
              <w:jc w:val="center"/>
              <w:rPr>
                <w:szCs w:val="24"/>
              </w:rPr>
            </w:pPr>
            <w:r w:rsidRPr="00F83B7A">
              <w:rPr>
                <w:szCs w:val="24"/>
              </w:rPr>
              <w:t>vrednosti</w:t>
            </w:r>
          </w:p>
        </w:tc>
        <w:tc>
          <w:tcPr>
            <w:tcW w:w="1751" w:type="dxa"/>
            <w:shd w:val="clear" w:color="auto" w:fill="F2F2F2" w:themeFill="background1" w:themeFillShade="F2"/>
          </w:tcPr>
          <w:p w:rsidR="00F83B7A" w:rsidRPr="00F83B7A" w:rsidRDefault="00F83B7A" w:rsidP="00F83B7A">
            <w:pPr>
              <w:jc w:val="center"/>
              <w:rPr>
                <w:szCs w:val="24"/>
                <w:lang w:val="en-US"/>
              </w:rPr>
            </w:pPr>
            <w:r w:rsidRPr="00F83B7A">
              <w:rPr>
                <w:szCs w:val="24"/>
                <w:lang w:val="en-US"/>
              </w:rPr>
              <w:t>[40, 30, 50, 10]</w:t>
            </w:r>
          </w:p>
        </w:tc>
      </w:tr>
      <w:tr w:rsidR="00F83B7A" w:rsidRPr="00F83B7A" w:rsidTr="009E67C8">
        <w:trPr>
          <w:trHeight w:val="283"/>
          <w:jc w:val="center"/>
        </w:trPr>
        <w:tc>
          <w:tcPr>
            <w:tcW w:w="1726" w:type="dxa"/>
            <w:shd w:val="clear" w:color="auto" w:fill="F2F2F2" w:themeFill="background1" w:themeFillShade="F2"/>
          </w:tcPr>
          <w:p w:rsidR="00F83B7A" w:rsidRPr="00F83B7A" w:rsidRDefault="00F83B7A" w:rsidP="00F83B7A">
            <w:pPr>
              <w:jc w:val="center"/>
              <w:rPr>
                <w:szCs w:val="24"/>
              </w:rPr>
            </w:pPr>
            <w:r w:rsidRPr="00F83B7A">
              <w:rPr>
                <w:szCs w:val="24"/>
              </w:rPr>
              <w:t>težine</w:t>
            </w:r>
          </w:p>
        </w:tc>
        <w:tc>
          <w:tcPr>
            <w:tcW w:w="1751" w:type="dxa"/>
            <w:shd w:val="clear" w:color="auto" w:fill="F2F2F2" w:themeFill="background1" w:themeFillShade="F2"/>
          </w:tcPr>
          <w:p w:rsidR="00F83B7A" w:rsidRPr="00F83B7A" w:rsidRDefault="00F83B7A" w:rsidP="00F83B7A">
            <w:pPr>
              <w:jc w:val="center"/>
              <w:rPr>
                <w:szCs w:val="24"/>
              </w:rPr>
            </w:pPr>
            <w:r w:rsidRPr="00F83B7A">
              <w:rPr>
                <w:szCs w:val="24"/>
              </w:rPr>
              <w:t>[2, 5, 10, 5]</w:t>
            </w:r>
          </w:p>
        </w:tc>
      </w:tr>
      <w:tr w:rsidR="00F83B7A" w:rsidRPr="00F83B7A" w:rsidTr="009E67C8">
        <w:trPr>
          <w:trHeight w:val="283"/>
          <w:jc w:val="center"/>
        </w:trPr>
        <w:tc>
          <w:tcPr>
            <w:tcW w:w="1726" w:type="dxa"/>
            <w:shd w:val="clear" w:color="auto" w:fill="F2F2F2" w:themeFill="background1" w:themeFillShade="F2"/>
          </w:tcPr>
          <w:p w:rsidR="00F83B7A" w:rsidRPr="00F83B7A" w:rsidRDefault="00F83B7A" w:rsidP="00F83B7A">
            <w:pPr>
              <w:jc w:val="center"/>
              <w:rPr>
                <w:szCs w:val="24"/>
              </w:rPr>
            </w:pPr>
            <w:r w:rsidRPr="00F83B7A">
              <w:rPr>
                <w:szCs w:val="24"/>
              </w:rPr>
              <w:t>kapacitet ranca</w:t>
            </w:r>
          </w:p>
        </w:tc>
        <w:tc>
          <w:tcPr>
            <w:tcW w:w="1751" w:type="dxa"/>
            <w:shd w:val="clear" w:color="auto" w:fill="F2F2F2" w:themeFill="background1" w:themeFillShade="F2"/>
          </w:tcPr>
          <w:p w:rsidR="00F83B7A" w:rsidRPr="00F83B7A" w:rsidRDefault="00F83B7A" w:rsidP="00F83B7A">
            <w:pPr>
              <w:jc w:val="center"/>
              <w:rPr>
                <w:szCs w:val="24"/>
              </w:rPr>
            </w:pPr>
            <w:r w:rsidRPr="00F83B7A">
              <w:rPr>
                <w:szCs w:val="24"/>
              </w:rPr>
              <w:t>16</w:t>
            </w:r>
          </w:p>
        </w:tc>
      </w:tr>
    </w:tbl>
    <w:p w:rsidR="009E67C8" w:rsidRDefault="009E67C8" w:rsidP="009E67C8">
      <w:pPr>
        <w:rPr>
          <w:sz w:val="24"/>
          <w:szCs w:val="24"/>
        </w:rPr>
      </w:pPr>
    </w:p>
    <w:p w:rsidR="00104D9E" w:rsidRDefault="009E67C8" w:rsidP="009E67C8">
      <w:pPr>
        <w:jc w:val="both"/>
        <w:rPr>
          <w:sz w:val="24"/>
          <w:szCs w:val="24"/>
        </w:rPr>
      </w:pPr>
      <w:r>
        <w:rPr>
          <w:sz w:val="24"/>
          <w:szCs w:val="24"/>
        </w:rPr>
        <w:t>Oba algoritma jednostavno dolaze do očiglednog rešenja, koje podrazumeva izbor prvog i tećeg elementa sa vrednostima 40 i 50 i tezinama</w:t>
      </w:r>
      <w:r w:rsidR="003B27C7">
        <w:rPr>
          <w:sz w:val="24"/>
          <w:szCs w:val="24"/>
        </w:rPr>
        <w:t xml:space="preserve"> </w:t>
      </w:r>
      <w:r>
        <w:rPr>
          <w:sz w:val="24"/>
          <w:szCs w:val="24"/>
        </w:rPr>
        <w:t xml:space="preserve">2 i 10 tj. maksimalna vrednost elemenata u rancu je 90, gde zbir težina koji iznosi 12 ne premašuje ograničenje kapaciteta ranca od 16 jedinica. Da bi došao do ovog rešenja, </w:t>
      </w:r>
      <w:r w:rsidRPr="009E67C8">
        <w:rPr>
          <w:i/>
          <w:sz w:val="24"/>
          <w:szCs w:val="24"/>
        </w:rPr>
        <w:t>Branch and Bound</w:t>
      </w:r>
      <w:r>
        <w:rPr>
          <w:sz w:val="24"/>
          <w:szCs w:val="24"/>
        </w:rPr>
        <w:t xml:space="preserve"> algoritam generisao je 11 čvorova, dok je genetskom algoritmu bilo potrebno da kreira samo jednu populaciju.</w:t>
      </w:r>
    </w:p>
    <w:p w:rsidR="00563C2A" w:rsidRDefault="00563C2A" w:rsidP="00563C2A">
      <w:pPr>
        <w:rPr>
          <w:sz w:val="24"/>
          <w:szCs w:val="24"/>
        </w:rPr>
      </w:pPr>
    </w:p>
    <w:p w:rsidR="00104D9E" w:rsidRDefault="003B27C7" w:rsidP="003B27C7">
      <w:pPr>
        <w:rPr>
          <w:sz w:val="24"/>
          <w:szCs w:val="24"/>
        </w:rPr>
      </w:pPr>
      <w:r>
        <w:rPr>
          <w:sz w:val="24"/>
          <w:szCs w:val="24"/>
        </w:rPr>
        <w:t>U narednoj tabeli prikazani su početni parametri u vidu vektora tezina, vrednosti, kapaciteta ranca za skup od 10 mogućih elemenata:</w:t>
      </w:r>
    </w:p>
    <w:p w:rsidR="00104D9E" w:rsidRDefault="00104D9E">
      <w:pPr>
        <w:jc w:val="center"/>
        <w:rPr>
          <w:sz w:val="24"/>
          <w:szCs w:val="24"/>
        </w:rPr>
      </w:pPr>
    </w:p>
    <w:tbl>
      <w:tblPr>
        <w:tblStyle w:val="TableGrid"/>
        <w:tblW w:w="0" w:type="auto"/>
        <w:jc w:val="center"/>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726"/>
        <w:gridCol w:w="3276"/>
      </w:tblGrid>
      <w:tr w:rsidR="003B27C7" w:rsidRPr="00F83B7A" w:rsidTr="003B27C7">
        <w:trPr>
          <w:trHeight w:val="271"/>
          <w:jc w:val="center"/>
        </w:trPr>
        <w:tc>
          <w:tcPr>
            <w:tcW w:w="1726" w:type="dxa"/>
            <w:shd w:val="clear" w:color="auto" w:fill="F2F2F2" w:themeFill="background1" w:themeFillShade="F2"/>
          </w:tcPr>
          <w:p w:rsidR="003B27C7" w:rsidRPr="00F83B7A" w:rsidRDefault="003B27C7" w:rsidP="00ED0830">
            <w:pPr>
              <w:jc w:val="center"/>
              <w:rPr>
                <w:szCs w:val="24"/>
              </w:rPr>
            </w:pPr>
            <w:r w:rsidRPr="00F83B7A">
              <w:rPr>
                <w:szCs w:val="24"/>
              </w:rPr>
              <w:t>broj elemenata</w:t>
            </w:r>
          </w:p>
        </w:tc>
        <w:tc>
          <w:tcPr>
            <w:tcW w:w="3276" w:type="dxa"/>
            <w:shd w:val="clear" w:color="auto" w:fill="F2F2F2" w:themeFill="background1" w:themeFillShade="F2"/>
          </w:tcPr>
          <w:p w:rsidR="003B27C7" w:rsidRPr="00F83B7A" w:rsidRDefault="003B27C7" w:rsidP="00ED0830">
            <w:pPr>
              <w:jc w:val="center"/>
              <w:rPr>
                <w:szCs w:val="24"/>
              </w:rPr>
            </w:pPr>
            <w:r>
              <w:rPr>
                <w:szCs w:val="24"/>
              </w:rPr>
              <w:t>10</w:t>
            </w:r>
          </w:p>
        </w:tc>
      </w:tr>
      <w:tr w:rsidR="003B27C7" w:rsidRPr="00F83B7A" w:rsidTr="003B27C7">
        <w:trPr>
          <w:trHeight w:val="271"/>
          <w:jc w:val="center"/>
        </w:trPr>
        <w:tc>
          <w:tcPr>
            <w:tcW w:w="1726" w:type="dxa"/>
            <w:shd w:val="clear" w:color="auto" w:fill="F2F2F2" w:themeFill="background1" w:themeFillShade="F2"/>
          </w:tcPr>
          <w:p w:rsidR="003B27C7" w:rsidRPr="00F83B7A" w:rsidRDefault="003B27C7" w:rsidP="00ED0830">
            <w:pPr>
              <w:jc w:val="center"/>
              <w:rPr>
                <w:szCs w:val="24"/>
              </w:rPr>
            </w:pPr>
            <w:r w:rsidRPr="00F83B7A">
              <w:rPr>
                <w:szCs w:val="24"/>
              </w:rPr>
              <w:t>vrednosti</w:t>
            </w:r>
          </w:p>
        </w:tc>
        <w:tc>
          <w:tcPr>
            <w:tcW w:w="3276" w:type="dxa"/>
            <w:shd w:val="clear" w:color="auto" w:fill="F2F2F2" w:themeFill="background1" w:themeFillShade="F2"/>
          </w:tcPr>
          <w:p w:rsidR="003B27C7" w:rsidRPr="00F83B7A" w:rsidRDefault="003B27C7" w:rsidP="00ED0830">
            <w:pPr>
              <w:jc w:val="center"/>
              <w:rPr>
                <w:szCs w:val="24"/>
                <w:lang w:val="en-US"/>
              </w:rPr>
            </w:pPr>
            <w:r w:rsidRPr="003B27C7">
              <w:rPr>
                <w:szCs w:val="24"/>
                <w:lang w:val="en-US"/>
              </w:rPr>
              <w:t>[40, 30, 50, 10, 12, 60, 30, 24, 55, 45]</w:t>
            </w:r>
          </w:p>
        </w:tc>
      </w:tr>
      <w:tr w:rsidR="003B27C7" w:rsidRPr="00F83B7A" w:rsidTr="003B27C7">
        <w:trPr>
          <w:trHeight w:val="283"/>
          <w:jc w:val="center"/>
        </w:trPr>
        <w:tc>
          <w:tcPr>
            <w:tcW w:w="1726" w:type="dxa"/>
            <w:shd w:val="clear" w:color="auto" w:fill="F2F2F2" w:themeFill="background1" w:themeFillShade="F2"/>
          </w:tcPr>
          <w:p w:rsidR="003B27C7" w:rsidRPr="00F83B7A" w:rsidRDefault="003B27C7" w:rsidP="00ED0830">
            <w:pPr>
              <w:jc w:val="center"/>
              <w:rPr>
                <w:szCs w:val="24"/>
              </w:rPr>
            </w:pPr>
            <w:r w:rsidRPr="00F83B7A">
              <w:rPr>
                <w:szCs w:val="24"/>
              </w:rPr>
              <w:t>težine</w:t>
            </w:r>
          </w:p>
        </w:tc>
        <w:tc>
          <w:tcPr>
            <w:tcW w:w="3276" w:type="dxa"/>
            <w:shd w:val="clear" w:color="auto" w:fill="F2F2F2" w:themeFill="background1" w:themeFillShade="F2"/>
          </w:tcPr>
          <w:p w:rsidR="003B27C7" w:rsidRPr="00F83B7A" w:rsidRDefault="003B27C7" w:rsidP="00ED0830">
            <w:pPr>
              <w:jc w:val="center"/>
              <w:rPr>
                <w:szCs w:val="24"/>
              </w:rPr>
            </w:pPr>
            <w:r w:rsidRPr="003B27C7">
              <w:rPr>
                <w:szCs w:val="24"/>
              </w:rPr>
              <w:t>[2, 50, 10, 5, 6, 30, 6, 4, 5, 9]</w:t>
            </w:r>
          </w:p>
        </w:tc>
      </w:tr>
      <w:tr w:rsidR="003B27C7" w:rsidRPr="00F83B7A" w:rsidTr="003B27C7">
        <w:trPr>
          <w:trHeight w:val="283"/>
          <w:jc w:val="center"/>
        </w:trPr>
        <w:tc>
          <w:tcPr>
            <w:tcW w:w="1726" w:type="dxa"/>
            <w:shd w:val="clear" w:color="auto" w:fill="F2F2F2" w:themeFill="background1" w:themeFillShade="F2"/>
          </w:tcPr>
          <w:p w:rsidR="003B27C7" w:rsidRPr="00F83B7A" w:rsidRDefault="003B27C7" w:rsidP="00ED0830">
            <w:pPr>
              <w:jc w:val="center"/>
              <w:rPr>
                <w:szCs w:val="24"/>
              </w:rPr>
            </w:pPr>
            <w:r w:rsidRPr="00F83B7A">
              <w:rPr>
                <w:szCs w:val="24"/>
              </w:rPr>
              <w:t>kapacitet ranca</w:t>
            </w:r>
          </w:p>
        </w:tc>
        <w:tc>
          <w:tcPr>
            <w:tcW w:w="3276" w:type="dxa"/>
            <w:shd w:val="clear" w:color="auto" w:fill="F2F2F2" w:themeFill="background1" w:themeFillShade="F2"/>
          </w:tcPr>
          <w:p w:rsidR="003B27C7" w:rsidRPr="00F83B7A" w:rsidRDefault="003B27C7" w:rsidP="00ED0830">
            <w:pPr>
              <w:jc w:val="center"/>
              <w:rPr>
                <w:szCs w:val="24"/>
              </w:rPr>
            </w:pPr>
            <w:r>
              <w:rPr>
                <w:szCs w:val="24"/>
              </w:rPr>
              <w:t>32</w:t>
            </w:r>
          </w:p>
        </w:tc>
      </w:tr>
    </w:tbl>
    <w:p w:rsidR="00104D9E" w:rsidRDefault="00104D9E">
      <w:pPr>
        <w:jc w:val="center"/>
        <w:rPr>
          <w:sz w:val="24"/>
          <w:szCs w:val="24"/>
        </w:rPr>
      </w:pPr>
    </w:p>
    <w:p w:rsidR="00104D9E" w:rsidRDefault="003B27C7" w:rsidP="00437485">
      <w:pPr>
        <w:jc w:val="both"/>
        <w:rPr>
          <w:sz w:val="24"/>
          <w:szCs w:val="24"/>
        </w:rPr>
      </w:pPr>
      <w:r>
        <w:rPr>
          <w:sz w:val="24"/>
          <w:szCs w:val="24"/>
        </w:rPr>
        <w:t xml:space="preserve">Branch and bound sada generise 25 čvorova kako bi došao do najbolje kombinacije kojom dobija vrednost 220, ispunjavajući pun kapacitet ranca – 32. Genetski </w:t>
      </w:r>
      <w:r w:rsidR="00437485">
        <w:rPr>
          <w:sz w:val="24"/>
          <w:szCs w:val="24"/>
        </w:rPr>
        <w:t>algoritam  daje istu kombinaciju nakon sto izgeneriše 70 populacija, i prezentuje rešenje kao jedinku tj. vektor sačinjen od nula i jedinica:</w:t>
      </w:r>
    </w:p>
    <w:p w:rsidR="00437485" w:rsidRDefault="00437485" w:rsidP="00437485">
      <w:pPr>
        <w:jc w:val="both"/>
        <w:rPr>
          <w:sz w:val="24"/>
          <w:szCs w:val="24"/>
        </w:rPr>
      </w:pPr>
      <w:r>
        <w:rPr>
          <w:sz w:val="24"/>
          <w:szCs w:val="24"/>
        </w:rPr>
        <w:tab/>
      </w:r>
      <w:r>
        <w:rPr>
          <w:sz w:val="24"/>
          <w:szCs w:val="24"/>
        </w:rPr>
        <w:tab/>
      </w:r>
      <w:r>
        <w:rPr>
          <w:sz w:val="24"/>
          <w:szCs w:val="24"/>
        </w:rPr>
        <w:tab/>
      </w:r>
    </w:p>
    <w:p w:rsidR="00437485" w:rsidRDefault="00437485" w:rsidP="00437485">
      <w:pPr>
        <w:jc w:val="center"/>
        <w:rPr>
          <w:sz w:val="24"/>
          <w:szCs w:val="24"/>
        </w:rPr>
      </w:pPr>
      <w:r w:rsidRPr="00437485">
        <w:rPr>
          <w:sz w:val="24"/>
          <w:szCs w:val="24"/>
        </w:rPr>
        <w:t>[1, 0, 1, 0, 0, 0, 1, 0, 1, 1]</w:t>
      </w:r>
    </w:p>
    <w:p w:rsidR="00437485" w:rsidRDefault="00437485" w:rsidP="00437485">
      <w:pPr>
        <w:jc w:val="center"/>
        <w:rPr>
          <w:sz w:val="24"/>
          <w:szCs w:val="24"/>
        </w:rPr>
      </w:pPr>
    </w:p>
    <w:p w:rsidR="00437485" w:rsidRDefault="00437485" w:rsidP="00437485">
      <w:pPr>
        <w:jc w:val="both"/>
        <w:rPr>
          <w:sz w:val="24"/>
          <w:szCs w:val="24"/>
        </w:rPr>
      </w:pPr>
      <w:r>
        <w:rPr>
          <w:sz w:val="24"/>
          <w:szCs w:val="24"/>
        </w:rPr>
        <w:t>što znači da je potrebno izabrati prvu, treću, sedmu, devetu i desetu stavku.</w:t>
      </w:r>
    </w:p>
    <w:p w:rsidR="00437485" w:rsidRDefault="00437485" w:rsidP="00437485">
      <w:pPr>
        <w:jc w:val="both"/>
        <w:rPr>
          <w:sz w:val="24"/>
          <w:szCs w:val="24"/>
        </w:rPr>
      </w:pPr>
    </w:p>
    <w:p w:rsidR="0051015A" w:rsidRDefault="0051015A" w:rsidP="00437485">
      <w:pPr>
        <w:jc w:val="both"/>
        <w:rPr>
          <w:sz w:val="24"/>
          <w:szCs w:val="24"/>
        </w:rPr>
      </w:pPr>
    </w:p>
    <w:p w:rsidR="00437485" w:rsidRDefault="00437485" w:rsidP="00437485">
      <w:pPr>
        <w:jc w:val="both"/>
        <w:rPr>
          <w:sz w:val="24"/>
          <w:szCs w:val="24"/>
        </w:rPr>
      </w:pPr>
      <w:r>
        <w:rPr>
          <w:sz w:val="24"/>
          <w:szCs w:val="24"/>
        </w:rPr>
        <w:t xml:space="preserve"> </w:t>
      </w:r>
    </w:p>
    <w:p w:rsidR="00104D9E" w:rsidRDefault="00104D9E" w:rsidP="00437485">
      <w:pPr>
        <w:jc w:val="both"/>
        <w:rPr>
          <w:sz w:val="24"/>
          <w:szCs w:val="24"/>
        </w:rPr>
      </w:pPr>
    </w:p>
    <w:p w:rsidR="00104D9E" w:rsidRDefault="00104D9E">
      <w:pPr>
        <w:jc w:val="center"/>
        <w:rPr>
          <w:sz w:val="24"/>
          <w:szCs w:val="24"/>
        </w:rPr>
      </w:pPr>
    </w:p>
    <w:p w:rsidR="00104D9E" w:rsidRDefault="00104D9E">
      <w:pPr>
        <w:jc w:val="center"/>
        <w:rPr>
          <w:sz w:val="24"/>
          <w:szCs w:val="24"/>
        </w:rPr>
      </w:pPr>
    </w:p>
    <w:p w:rsidR="00E205D4" w:rsidRDefault="00E205D4" w:rsidP="0051015A">
      <w:pPr>
        <w:pStyle w:val="Heading1"/>
        <w:numPr>
          <w:ilvl w:val="0"/>
          <w:numId w:val="0"/>
        </w:numPr>
      </w:pPr>
      <w:bookmarkStart w:id="16" w:name="__RefHeading___Toc1022_616505940"/>
      <w:bookmarkStart w:id="17" w:name="_Toc95690544"/>
      <w:bookmarkEnd w:id="16"/>
    </w:p>
    <w:p w:rsidR="00A95243" w:rsidRPr="00A95243" w:rsidRDefault="00A95243" w:rsidP="00A95243">
      <w:pPr>
        <w:pStyle w:val="BodyText"/>
      </w:pPr>
    </w:p>
    <w:p w:rsidR="00A95243" w:rsidRDefault="00A95243" w:rsidP="0051015A">
      <w:pPr>
        <w:pStyle w:val="Heading1"/>
        <w:numPr>
          <w:ilvl w:val="0"/>
          <w:numId w:val="0"/>
        </w:numPr>
      </w:pPr>
    </w:p>
    <w:p w:rsidR="009B40C0" w:rsidRDefault="00472190" w:rsidP="0051015A">
      <w:pPr>
        <w:pStyle w:val="Heading1"/>
        <w:numPr>
          <w:ilvl w:val="0"/>
          <w:numId w:val="0"/>
        </w:numPr>
      </w:pPr>
      <w:r>
        <w:t>3. Literatura</w:t>
      </w:r>
      <w:bookmarkEnd w:id="17"/>
    </w:p>
    <w:p w:rsidR="000244AF" w:rsidRPr="00E205D4" w:rsidRDefault="00720EEA" w:rsidP="000244AF">
      <w:pPr>
        <w:pStyle w:val="ListParagraph"/>
        <w:numPr>
          <w:ilvl w:val="0"/>
          <w:numId w:val="4"/>
        </w:numPr>
        <w:jc w:val="both"/>
        <w:rPr>
          <w:rStyle w:val="Hyperlink"/>
          <w:color w:val="auto"/>
          <w:sz w:val="24"/>
          <w:szCs w:val="24"/>
          <w:u w:val="none"/>
        </w:rPr>
      </w:pPr>
      <w:hyperlink r:id="rId15" w:history="1">
        <w:r w:rsidR="000244AF" w:rsidRPr="0051749A">
          <w:rPr>
            <w:rStyle w:val="Hyperlink"/>
            <w:sz w:val="24"/>
            <w:szCs w:val="24"/>
          </w:rPr>
          <w:t>http://micsymposium.org/mics_2005/papers/paper102.pdf?fbclid=IwAR0vhTqiIoSp2gN-TEe8J17-sWC1JFsjzdo6a0SPiA4RlfkeD4c5gRBkTFM</w:t>
        </w:r>
      </w:hyperlink>
    </w:p>
    <w:p w:rsidR="000244AF" w:rsidRDefault="00720EEA" w:rsidP="000244AF">
      <w:pPr>
        <w:pStyle w:val="ListParagraph"/>
        <w:numPr>
          <w:ilvl w:val="0"/>
          <w:numId w:val="4"/>
        </w:numPr>
        <w:jc w:val="both"/>
        <w:rPr>
          <w:sz w:val="24"/>
          <w:szCs w:val="24"/>
        </w:rPr>
      </w:pPr>
      <w:hyperlink r:id="rId16" w:history="1">
        <w:r w:rsidR="000244AF" w:rsidRPr="0051749A">
          <w:rPr>
            <w:rStyle w:val="Hyperlink"/>
            <w:sz w:val="24"/>
            <w:szCs w:val="24"/>
          </w:rPr>
          <w:t>http://www.sc.ehu.es/ccwbayes/docencia/kzmm/files/AG-knapsack.pdf?fbclid=IwAR2U7lW1fIIbtPnWmfnTvxfaa3Ysf8Z3d_z47xx4YBSbQ37jwKMEoI0Lexk</w:t>
        </w:r>
      </w:hyperlink>
    </w:p>
    <w:p w:rsidR="000244AF" w:rsidRPr="00A95243" w:rsidRDefault="00720EEA" w:rsidP="00A95243">
      <w:pPr>
        <w:pStyle w:val="ListParagraph"/>
        <w:numPr>
          <w:ilvl w:val="0"/>
          <w:numId w:val="4"/>
        </w:numPr>
        <w:jc w:val="both"/>
        <w:rPr>
          <w:sz w:val="24"/>
          <w:szCs w:val="24"/>
          <w:u w:val="single"/>
        </w:rPr>
      </w:pPr>
      <w:hyperlink r:id="rId17" w:history="1">
        <w:r w:rsidR="00A95243" w:rsidRPr="00A95243">
          <w:rPr>
            <w:rStyle w:val="Hyperlink"/>
            <w:sz w:val="24"/>
            <w:szCs w:val="24"/>
          </w:rPr>
          <w:t>https://personal.utdallas.edu/~scniu/OPRE-6201/documents/DP3-Knapsack.pdf</w:t>
        </w:r>
      </w:hyperlink>
    </w:p>
    <w:p w:rsidR="000244AF" w:rsidRDefault="000244AF" w:rsidP="000244AF">
      <w:pPr>
        <w:jc w:val="both"/>
        <w:rPr>
          <w:sz w:val="24"/>
          <w:szCs w:val="24"/>
        </w:rPr>
      </w:pPr>
    </w:p>
    <w:p w:rsidR="000244AF" w:rsidRDefault="000244AF" w:rsidP="000244AF">
      <w:pPr>
        <w:jc w:val="both"/>
        <w:rPr>
          <w:sz w:val="24"/>
          <w:szCs w:val="24"/>
        </w:rPr>
      </w:pPr>
      <w:r>
        <w:rPr>
          <w:sz w:val="24"/>
          <w:szCs w:val="24"/>
        </w:rPr>
        <w:t xml:space="preserve"> </w:t>
      </w:r>
    </w:p>
    <w:p w:rsidR="009B40C0" w:rsidRDefault="009B40C0">
      <w:pPr>
        <w:jc w:val="both"/>
        <w:rPr>
          <w:sz w:val="24"/>
          <w:szCs w:val="24"/>
        </w:rPr>
      </w:pPr>
    </w:p>
    <w:sectPr w:rsidR="009B40C0" w:rsidSect="004E245F">
      <w:footerReference w:type="default" r:id="rId18"/>
      <w:footerReference w:type="first" r:id="rId19"/>
      <w:pgSz w:w="11906" w:h="16838"/>
      <w:pgMar w:top="1440" w:right="1800" w:bottom="1440" w:left="1800" w:header="0" w:footer="0" w:gutter="0"/>
      <w:pgNumType w:start="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EEA" w:rsidRDefault="00720EEA" w:rsidP="004E245F">
      <w:r>
        <w:separator/>
      </w:r>
    </w:p>
  </w:endnote>
  <w:endnote w:type="continuationSeparator" w:id="0">
    <w:p w:rsidR="00720EEA" w:rsidRDefault="00720EEA" w:rsidP="004E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913575890"/>
      <w:docPartObj>
        <w:docPartGallery w:val="Page Numbers (Bottom of Page)"/>
        <w:docPartUnique/>
      </w:docPartObj>
    </w:sdtPr>
    <w:sdtEndPr>
      <w:rPr>
        <w:noProof/>
      </w:rPr>
    </w:sdtEndPr>
    <w:sdtContent>
      <w:p w:rsidR="00765607" w:rsidRDefault="00765607">
        <w:pPr>
          <w:pStyle w:val="Footer"/>
          <w:jc w:val="center"/>
        </w:pPr>
        <w:r>
          <w:rPr>
            <w:noProof w:val="0"/>
          </w:rPr>
          <w:fldChar w:fldCharType="begin"/>
        </w:r>
        <w:r>
          <w:instrText xml:space="preserve"> PAGE   \* MERGEFORMAT </w:instrText>
        </w:r>
        <w:r>
          <w:rPr>
            <w:noProof w:val="0"/>
          </w:rPr>
          <w:fldChar w:fldCharType="separate"/>
        </w:r>
        <w:r w:rsidR="000173B3">
          <w:t>1</w:t>
        </w:r>
        <w:r>
          <w:fldChar w:fldCharType="end"/>
        </w:r>
      </w:p>
    </w:sdtContent>
  </w:sdt>
  <w:p w:rsidR="00765607" w:rsidRDefault="007656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607" w:rsidRDefault="00765607">
    <w:pPr>
      <w:pStyle w:val="Footer"/>
    </w:pPr>
  </w:p>
  <w:p w:rsidR="00765607" w:rsidRDefault="00765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EEA" w:rsidRDefault="00720EEA" w:rsidP="004E245F">
      <w:r>
        <w:separator/>
      </w:r>
    </w:p>
  </w:footnote>
  <w:footnote w:type="continuationSeparator" w:id="0">
    <w:p w:rsidR="00720EEA" w:rsidRDefault="00720EEA" w:rsidP="004E24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5FB"/>
    <w:multiLevelType w:val="hybridMultilevel"/>
    <w:tmpl w:val="F40AABEC"/>
    <w:lvl w:ilvl="0" w:tplc="C950BD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BB7FA3"/>
    <w:multiLevelType w:val="multilevel"/>
    <w:tmpl w:val="A47CC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608167A"/>
    <w:multiLevelType w:val="hybridMultilevel"/>
    <w:tmpl w:val="F1887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E74546"/>
    <w:multiLevelType w:val="hybridMultilevel"/>
    <w:tmpl w:val="998E6210"/>
    <w:lvl w:ilvl="0" w:tplc="81F878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22064"/>
    <w:multiLevelType w:val="hybridMultilevel"/>
    <w:tmpl w:val="B51EDA64"/>
    <w:lvl w:ilvl="0" w:tplc="AC3E7C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36239"/>
    <w:multiLevelType w:val="hybridMultilevel"/>
    <w:tmpl w:val="C39A5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1723D3"/>
    <w:multiLevelType w:val="hybridMultilevel"/>
    <w:tmpl w:val="BEA0B70C"/>
    <w:lvl w:ilvl="0" w:tplc="2DBC0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2522F9"/>
    <w:multiLevelType w:val="multilevel"/>
    <w:tmpl w:val="E6C22A6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7"/>
  </w:num>
  <w:num w:numId="2">
    <w:abstractNumId w:val="1"/>
  </w:num>
  <w:num w:numId="3">
    <w:abstractNumId w:val="2"/>
  </w:num>
  <w:num w:numId="4">
    <w:abstractNumId w:val="5"/>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C0"/>
    <w:rsid w:val="000073F9"/>
    <w:rsid w:val="00010438"/>
    <w:rsid w:val="000173B3"/>
    <w:rsid w:val="000244AF"/>
    <w:rsid w:val="00065C27"/>
    <w:rsid w:val="00081553"/>
    <w:rsid w:val="000D3CCF"/>
    <w:rsid w:val="00104D9E"/>
    <w:rsid w:val="001566D0"/>
    <w:rsid w:val="00171064"/>
    <w:rsid w:val="00183385"/>
    <w:rsid w:val="00246674"/>
    <w:rsid w:val="00281700"/>
    <w:rsid w:val="002C37F8"/>
    <w:rsid w:val="002C41FC"/>
    <w:rsid w:val="002E4E6F"/>
    <w:rsid w:val="00301444"/>
    <w:rsid w:val="003503A6"/>
    <w:rsid w:val="00351D08"/>
    <w:rsid w:val="003B097E"/>
    <w:rsid w:val="003B27C7"/>
    <w:rsid w:val="003E662A"/>
    <w:rsid w:val="00437485"/>
    <w:rsid w:val="0045178E"/>
    <w:rsid w:val="00472190"/>
    <w:rsid w:val="004E245F"/>
    <w:rsid w:val="004E4182"/>
    <w:rsid w:val="004F6799"/>
    <w:rsid w:val="0051015A"/>
    <w:rsid w:val="00527731"/>
    <w:rsid w:val="005305A0"/>
    <w:rsid w:val="0054236A"/>
    <w:rsid w:val="00563C2A"/>
    <w:rsid w:val="005B48A2"/>
    <w:rsid w:val="00653DD5"/>
    <w:rsid w:val="00660B2B"/>
    <w:rsid w:val="006A6767"/>
    <w:rsid w:val="006C4258"/>
    <w:rsid w:val="006E6DEE"/>
    <w:rsid w:val="006F4E0C"/>
    <w:rsid w:val="00720EEA"/>
    <w:rsid w:val="00732D82"/>
    <w:rsid w:val="00765607"/>
    <w:rsid w:val="007F2A27"/>
    <w:rsid w:val="008334E6"/>
    <w:rsid w:val="00833972"/>
    <w:rsid w:val="00870CCF"/>
    <w:rsid w:val="008B1F6E"/>
    <w:rsid w:val="008D29EC"/>
    <w:rsid w:val="00912989"/>
    <w:rsid w:val="00914349"/>
    <w:rsid w:val="009B35DF"/>
    <w:rsid w:val="009B40C0"/>
    <w:rsid w:val="009E67C8"/>
    <w:rsid w:val="00A82813"/>
    <w:rsid w:val="00A95243"/>
    <w:rsid w:val="00B9200C"/>
    <w:rsid w:val="00B967FB"/>
    <w:rsid w:val="00BB5F05"/>
    <w:rsid w:val="00C94EE9"/>
    <w:rsid w:val="00D568D6"/>
    <w:rsid w:val="00E078C2"/>
    <w:rsid w:val="00E205D4"/>
    <w:rsid w:val="00EC581F"/>
    <w:rsid w:val="00F26BCD"/>
    <w:rsid w:val="00F32295"/>
    <w:rsid w:val="00F33873"/>
    <w:rsid w:val="00F83B7A"/>
    <w:rsid w:val="00FA61FC"/>
    <w:rsid w:val="00FC3739"/>
    <w:rsid w:val="00FD5912"/>
    <w:rsid w:val="00FE41F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noProof/>
      <w:lang w:val="sr-Latn-RS" w:eastAsia="zh-CN"/>
    </w:rPr>
  </w:style>
  <w:style w:type="paragraph" w:styleId="Heading1">
    <w:name w:val="heading 1"/>
    <w:basedOn w:val="Naslovljavanje"/>
    <w:next w:val="BodyText"/>
    <w:qFormat/>
    <w:pPr>
      <w:numPr>
        <w:numId w:val="1"/>
      </w:numPr>
      <w:outlineLvl w:val="0"/>
    </w:pPr>
    <w:rPr>
      <w:b/>
      <w:bCs/>
      <w:sz w:val="36"/>
      <w:szCs w:val="36"/>
    </w:rPr>
  </w:style>
  <w:style w:type="paragraph" w:styleId="Heading2">
    <w:name w:val="heading 2"/>
    <w:basedOn w:val="Naslovljavanje"/>
    <w:next w:val="BodyText"/>
    <w:qFormat/>
    <w:pPr>
      <w:numPr>
        <w:ilvl w:val="1"/>
        <w:numId w:val="1"/>
      </w:numPr>
      <w:spacing w:before="200"/>
      <w:outlineLvl w:val="1"/>
    </w:pPr>
    <w:rPr>
      <w:b/>
      <w:bCs/>
      <w:sz w:val="32"/>
      <w:szCs w:val="32"/>
    </w:rPr>
  </w:style>
  <w:style w:type="paragraph" w:styleId="Heading3">
    <w:name w:val="heading 3"/>
    <w:basedOn w:val="Naslovljavanje"/>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laavanje">
    <w:name w:val="Naglašavanje"/>
    <w:basedOn w:val="DefaultParagraphFont"/>
    <w:qFormat/>
    <w:rPr>
      <w:i/>
      <w:iCs/>
    </w:rPr>
  </w:style>
  <w:style w:type="character" w:customStyle="1" w:styleId="Internetveza">
    <w:name w:val="Internet veza"/>
    <w:basedOn w:val="DefaultParagraphFont"/>
    <w:rPr>
      <w:color w:val="0000FF"/>
      <w:u w:val="single"/>
    </w:rPr>
  </w:style>
  <w:style w:type="character" w:styleId="Strong">
    <w:name w:val="Strong"/>
    <w:basedOn w:val="DefaultParagraphFont"/>
    <w:qFormat/>
    <w:rPr>
      <w:b/>
      <w:bCs/>
    </w:rPr>
  </w:style>
  <w:style w:type="character" w:customStyle="1" w:styleId="Simbolizanumerisanje">
    <w:name w:val="Simboli za numerisanje"/>
    <w:qFormat/>
  </w:style>
  <w:style w:type="character" w:customStyle="1" w:styleId="Popisveza">
    <w:name w:val="Popis veza"/>
    <w:qFormat/>
  </w:style>
  <w:style w:type="paragraph" w:customStyle="1" w:styleId="Naslovljavanje">
    <w:name w:val="Naslovljavanj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ks">
    <w:name w:val="Indeks"/>
    <w:basedOn w:val="Normal"/>
    <w:qFormat/>
    <w:pPr>
      <w:suppressLineNumbers/>
    </w:pPr>
    <w:rPr>
      <w:rFonts w:cs="Lohit Devanagari"/>
    </w:rPr>
  </w:style>
  <w:style w:type="paragraph" w:styleId="NormalWeb">
    <w:name w:val="Normal (Web)"/>
    <w:qFormat/>
    <w:pPr>
      <w:spacing w:beforeAutospacing="1" w:afterAutospacing="1"/>
    </w:pPr>
    <w:rPr>
      <w:sz w:val="24"/>
      <w:szCs w:val="24"/>
      <w:lang w:eastAsia="zh-CN"/>
    </w:rPr>
  </w:style>
  <w:style w:type="paragraph" w:styleId="ListParagraph">
    <w:name w:val="List Paragraph"/>
    <w:basedOn w:val="Normal"/>
    <w:uiPriority w:val="34"/>
    <w:qFormat/>
    <w:rsid w:val="004D3122"/>
    <w:pPr>
      <w:spacing w:after="160" w:line="259" w:lineRule="auto"/>
      <w:ind w:left="720"/>
      <w:contextualSpacing/>
    </w:pPr>
    <w:rPr>
      <w:rFonts w:eastAsiaTheme="minorHAnsi"/>
      <w:sz w:val="22"/>
      <w:szCs w:val="22"/>
      <w:lang w:eastAsia="en-US"/>
    </w:rPr>
  </w:style>
  <w:style w:type="paragraph" w:customStyle="1" w:styleId="Sadrajokvira">
    <w:name w:val="Sadržaj okvira"/>
    <w:basedOn w:val="Normal"/>
    <w:qFormat/>
  </w:style>
  <w:style w:type="paragraph" w:styleId="IndexHeading">
    <w:name w:val="index heading"/>
    <w:basedOn w:val="Naslovljavanje"/>
    <w:pPr>
      <w:suppressLineNumbers/>
    </w:pPr>
    <w:rPr>
      <w:b/>
      <w:bCs/>
      <w:sz w:val="32"/>
      <w:szCs w:val="32"/>
    </w:rPr>
  </w:style>
  <w:style w:type="paragraph" w:styleId="TOAHeading">
    <w:name w:val="toa heading"/>
    <w:basedOn w:val="IndexHeading"/>
    <w:qFormat/>
  </w:style>
  <w:style w:type="paragraph" w:styleId="TOC1">
    <w:name w:val="toc 1"/>
    <w:basedOn w:val="Indeks"/>
    <w:uiPriority w:val="39"/>
    <w:qFormat/>
    <w:pPr>
      <w:tabs>
        <w:tab w:val="right" w:leader="dot" w:pos="8306"/>
      </w:tabs>
    </w:pPr>
  </w:style>
  <w:style w:type="paragraph" w:styleId="TOC2">
    <w:name w:val="toc 2"/>
    <w:basedOn w:val="Indeks"/>
    <w:uiPriority w:val="39"/>
    <w:qFormat/>
    <w:pPr>
      <w:tabs>
        <w:tab w:val="right" w:leader="dot" w:pos="8023"/>
      </w:tabs>
      <w:ind w:left="283"/>
    </w:pPr>
  </w:style>
  <w:style w:type="paragraph" w:styleId="TOC3">
    <w:name w:val="toc 3"/>
    <w:basedOn w:val="Indeks"/>
    <w:uiPriority w:val="39"/>
    <w:qFormat/>
    <w:pPr>
      <w:tabs>
        <w:tab w:val="right" w:leader="dot" w:pos="7740"/>
      </w:tabs>
      <w:ind w:left="566"/>
    </w:pPr>
  </w:style>
  <w:style w:type="paragraph" w:styleId="BalloonText">
    <w:name w:val="Balloon Text"/>
    <w:basedOn w:val="Normal"/>
    <w:link w:val="BalloonTextChar"/>
    <w:rsid w:val="00660B2B"/>
    <w:rPr>
      <w:rFonts w:ascii="Tahoma" w:hAnsi="Tahoma" w:cs="Tahoma"/>
      <w:sz w:val="16"/>
      <w:szCs w:val="16"/>
    </w:rPr>
  </w:style>
  <w:style w:type="character" w:customStyle="1" w:styleId="BalloonTextChar">
    <w:name w:val="Balloon Text Char"/>
    <w:basedOn w:val="DefaultParagraphFont"/>
    <w:link w:val="BalloonText"/>
    <w:rsid w:val="00660B2B"/>
    <w:rPr>
      <w:rFonts w:ascii="Tahoma" w:eastAsiaTheme="minorEastAsia" w:hAnsi="Tahoma" w:cs="Tahoma"/>
      <w:sz w:val="16"/>
      <w:szCs w:val="16"/>
      <w:lang w:eastAsia="zh-CN"/>
    </w:rPr>
  </w:style>
  <w:style w:type="character" w:styleId="PlaceholderText">
    <w:name w:val="Placeholder Text"/>
    <w:basedOn w:val="DefaultParagraphFont"/>
    <w:uiPriority w:val="99"/>
    <w:semiHidden/>
    <w:rsid w:val="00D568D6"/>
    <w:rPr>
      <w:color w:val="808080"/>
    </w:rPr>
  </w:style>
  <w:style w:type="paragraph" w:styleId="TOCHeading">
    <w:name w:val="TOC Heading"/>
    <w:basedOn w:val="Heading1"/>
    <w:next w:val="Normal"/>
    <w:uiPriority w:val="39"/>
    <w:unhideWhenUsed/>
    <w:qFormat/>
    <w:rsid w:val="00104D9E"/>
    <w:pPr>
      <w:keepLines/>
      <w:numPr>
        <w:numId w:val="0"/>
      </w:numPr>
      <w:suppressAutoHyphens w:val="0"/>
      <w:spacing w:after="0" w:line="259" w:lineRule="auto"/>
      <w:outlineLvl w:val="9"/>
    </w:pPr>
    <w:rPr>
      <w:rFonts w:asciiTheme="majorHAnsi" w:eastAsiaTheme="majorEastAsia" w:hAnsiTheme="majorHAnsi" w:cstheme="majorBidi"/>
      <w:b w:val="0"/>
      <w:bCs w:val="0"/>
      <w:noProof w:val="0"/>
      <w:color w:val="2E74B5" w:themeColor="accent1" w:themeShade="BF"/>
      <w:sz w:val="32"/>
      <w:szCs w:val="32"/>
      <w:lang w:val="en-US" w:eastAsia="en-US"/>
    </w:rPr>
  </w:style>
  <w:style w:type="character" w:styleId="Hyperlink">
    <w:name w:val="Hyperlink"/>
    <w:basedOn w:val="DefaultParagraphFont"/>
    <w:uiPriority w:val="99"/>
    <w:unhideWhenUsed/>
    <w:rsid w:val="00104D9E"/>
    <w:rPr>
      <w:color w:val="0563C1" w:themeColor="hyperlink"/>
      <w:u w:val="single"/>
    </w:rPr>
  </w:style>
  <w:style w:type="paragraph" w:styleId="Header">
    <w:name w:val="header"/>
    <w:basedOn w:val="Normal"/>
    <w:link w:val="HeaderChar"/>
    <w:unhideWhenUsed/>
    <w:rsid w:val="004E245F"/>
    <w:pPr>
      <w:tabs>
        <w:tab w:val="center" w:pos="4680"/>
        <w:tab w:val="right" w:pos="9360"/>
      </w:tabs>
    </w:pPr>
  </w:style>
  <w:style w:type="character" w:customStyle="1" w:styleId="HeaderChar">
    <w:name w:val="Header Char"/>
    <w:basedOn w:val="DefaultParagraphFont"/>
    <w:link w:val="Header"/>
    <w:rsid w:val="004E245F"/>
    <w:rPr>
      <w:rFonts w:asciiTheme="minorHAnsi" w:eastAsiaTheme="minorEastAsia" w:hAnsiTheme="minorHAnsi" w:cstheme="minorBidi"/>
      <w:noProof/>
      <w:lang w:val="sr-Latn-RS" w:eastAsia="zh-CN"/>
    </w:rPr>
  </w:style>
  <w:style w:type="paragraph" w:styleId="Footer">
    <w:name w:val="footer"/>
    <w:basedOn w:val="Normal"/>
    <w:link w:val="FooterChar"/>
    <w:uiPriority w:val="99"/>
    <w:unhideWhenUsed/>
    <w:rsid w:val="004E245F"/>
    <w:pPr>
      <w:tabs>
        <w:tab w:val="center" w:pos="4680"/>
        <w:tab w:val="right" w:pos="9360"/>
      </w:tabs>
    </w:pPr>
  </w:style>
  <w:style w:type="character" w:customStyle="1" w:styleId="FooterChar">
    <w:name w:val="Footer Char"/>
    <w:basedOn w:val="DefaultParagraphFont"/>
    <w:link w:val="Footer"/>
    <w:uiPriority w:val="99"/>
    <w:rsid w:val="004E245F"/>
    <w:rPr>
      <w:rFonts w:asciiTheme="minorHAnsi" w:eastAsiaTheme="minorEastAsia" w:hAnsiTheme="minorHAnsi" w:cstheme="minorBidi"/>
      <w:noProof/>
      <w:lang w:val="sr-Latn-RS" w:eastAsia="zh-CN"/>
    </w:rPr>
  </w:style>
  <w:style w:type="table" w:styleId="TableGrid">
    <w:name w:val="Table Grid"/>
    <w:basedOn w:val="TableNormal"/>
    <w:rsid w:val="00F83B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unhideWhenUsed/>
    <w:rsid w:val="00A9524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noProof/>
      <w:lang w:val="sr-Latn-RS" w:eastAsia="zh-CN"/>
    </w:rPr>
  </w:style>
  <w:style w:type="paragraph" w:styleId="Heading1">
    <w:name w:val="heading 1"/>
    <w:basedOn w:val="Naslovljavanje"/>
    <w:next w:val="BodyText"/>
    <w:qFormat/>
    <w:pPr>
      <w:numPr>
        <w:numId w:val="1"/>
      </w:numPr>
      <w:outlineLvl w:val="0"/>
    </w:pPr>
    <w:rPr>
      <w:b/>
      <w:bCs/>
      <w:sz w:val="36"/>
      <w:szCs w:val="36"/>
    </w:rPr>
  </w:style>
  <w:style w:type="paragraph" w:styleId="Heading2">
    <w:name w:val="heading 2"/>
    <w:basedOn w:val="Naslovljavanje"/>
    <w:next w:val="BodyText"/>
    <w:qFormat/>
    <w:pPr>
      <w:numPr>
        <w:ilvl w:val="1"/>
        <w:numId w:val="1"/>
      </w:numPr>
      <w:spacing w:before="200"/>
      <w:outlineLvl w:val="1"/>
    </w:pPr>
    <w:rPr>
      <w:b/>
      <w:bCs/>
      <w:sz w:val="32"/>
      <w:szCs w:val="32"/>
    </w:rPr>
  </w:style>
  <w:style w:type="paragraph" w:styleId="Heading3">
    <w:name w:val="heading 3"/>
    <w:basedOn w:val="Naslovljavanje"/>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laavanje">
    <w:name w:val="Naglašavanje"/>
    <w:basedOn w:val="DefaultParagraphFont"/>
    <w:qFormat/>
    <w:rPr>
      <w:i/>
      <w:iCs/>
    </w:rPr>
  </w:style>
  <w:style w:type="character" w:customStyle="1" w:styleId="Internetveza">
    <w:name w:val="Internet veza"/>
    <w:basedOn w:val="DefaultParagraphFont"/>
    <w:rPr>
      <w:color w:val="0000FF"/>
      <w:u w:val="single"/>
    </w:rPr>
  </w:style>
  <w:style w:type="character" w:styleId="Strong">
    <w:name w:val="Strong"/>
    <w:basedOn w:val="DefaultParagraphFont"/>
    <w:qFormat/>
    <w:rPr>
      <w:b/>
      <w:bCs/>
    </w:rPr>
  </w:style>
  <w:style w:type="character" w:customStyle="1" w:styleId="Simbolizanumerisanje">
    <w:name w:val="Simboli za numerisanje"/>
    <w:qFormat/>
  </w:style>
  <w:style w:type="character" w:customStyle="1" w:styleId="Popisveza">
    <w:name w:val="Popis veza"/>
    <w:qFormat/>
  </w:style>
  <w:style w:type="paragraph" w:customStyle="1" w:styleId="Naslovljavanje">
    <w:name w:val="Naslovljavanj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ks">
    <w:name w:val="Indeks"/>
    <w:basedOn w:val="Normal"/>
    <w:qFormat/>
    <w:pPr>
      <w:suppressLineNumbers/>
    </w:pPr>
    <w:rPr>
      <w:rFonts w:cs="Lohit Devanagari"/>
    </w:rPr>
  </w:style>
  <w:style w:type="paragraph" w:styleId="NormalWeb">
    <w:name w:val="Normal (Web)"/>
    <w:qFormat/>
    <w:pPr>
      <w:spacing w:beforeAutospacing="1" w:afterAutospacing="1"/>
    </w:pPr>
    <w:rPr>
      <w:sz w:val="24"/>
      <w:szCs w:val="24"/>
      <w:lang w:eastAsia="zh-CN"/>
    </w:rPr>
  </w:style>
  <w:style w:type="paragraph" w:styleId="ListParagraph">
    <w:name w:val="List Paragraph"/>
    <w:basedOn w:val="Normal"/>
    <w:uiPriority w:val="34"/>
    <w:qFormat/>
    <w:rsid w:val="004D3122"/>
    <w:pPr>
      <w:spacing w:after="160" w:line="259" w:lineRule="auto"/>
      <w:ind w:left="720"/>
      <w:contextualSpacing/>
    </w:pPr>
    <w:rPr>
      <w:rFonts w:eastAsiaTheme="minorHAnsi"/>
      <w:sz w:val="22"/>
      <w:szCs w:val="22"/>
      <w:lang w:eastAsia="en-US"/>
    </w:rPr>
  </w:style>
  <w:style w:type="paragraph" w:customStyle="1" w:styleId="Sadrajokvira">
    <w:name w:val="Sadržaj okvira"/>
    <w:basedOn w:val="Normal"/>
    <w:qFormat/>
  </w:style>
  <w:style w:type="paragraph" w:styleId="IndexHeading">
    <w:name w:val="index heading"/>
    <w:basedOn w:val="Naslovljavanje"/>
    <w:pPr>
      <w:suppressLineNumbers/>
    </w:pPr>
    <w:rPr>
      <w:b/>
      <w:bCs/>
      <w:sz w:val="32"/>
      <w:szCs w:val="32"/>
    </w:rPr>
  </w:style>
  <w:style w:type="paragraph" w:styleId="TOAHeading">
    <w:name w:val="toa heading"/>
    <w:basedOn w:val="IndexHeading"/>
    <w:qFormat/>
  </w:style>
  <w:style w:type="paragraph" w:styleId="TOC1">
    <w:name w:val="toc 1"/>
    <w:basedOn w:val="Indeks"/>
    <w:uiPriority w:val="39"/>
    <w:qFormat/>
    <w:pPr>
      <w:tabs>
        <w:tab w:val="right" w:leader="dot" w:pos="8306"/>
      </w:tabs>
    </w:pPr>
  </w:style>
  <w:style w:type="paragraph" w:styleId="TOC2">
    <w:name w:val="toc 2"/>
    <w:basedOn w:val="Indeks"/>
    <w:uiPriority w:val="39"/>
    <w:qFormat/>
    <w:pPr>
      <w:tabs>
        <w:tab w:val="right" w:leader="dot" w:pos="8023"/>
      </w:tabs>
      <w:ind w:left="283"/>
    </w:pPr>
  </w:style>
  <w:style w:type="paragraph" w:styleId="TOC3">
    <w:name w:val="toc 3"/>
    <w:basedOn w:val="Indeks"/>
    <w:uiPriority w:val="39"/>
    <w:qFormat/>
    <w:pPr>
      <w:tabs>
        <w:tab w:val="right" w:leader="dot" w:pos="7740"/>
      </w:tabs>
      <w:ind w:left="566"/>
    </w:pPr>
  </w:style>
  <w:style w:type="paragraph" w:styleId="BalloonText">
    <w:name w:val="Balloon Text"/>
    <w:basedOn w:val="Normal"/>
    <w:link w:val="BalloonTextChar"/>
    <w:rsid w:val="00660B2B"/>
    <w:rPr>
      <w:rFonts w:ascii="Tahoma" w:hAnsi="Tahoma" w:cs="Tahoma"/>
      <w:sz w:val="16"/>
      <w:szCs w:val="16"/>
    </w:rPr>
  </w:style>
  <w:style w:type="character" w:customStyle="1" w:styleId="BalloonTextChar">
    <w:name w:val="Balloon Text Char"/>
    <w:basedOn w:val="DefaultParagraphFont"/>
    <w:link w:val="BalloonText"/>
    <w:rsid w:val="00660B2B"/>
    <w:rPr>
      <w:rFonts w:ascii="Tahoma" w:eastAsiaTheme="minorEastAsia" w:hAnsi="Tahoma" w:cs="Tahoma"/>
      <w:sz w:val="16"/>
      <w:szCs w:val="16"/>
      <w:lang w:eastAsia="zh-CN"/>
    </w:rPr>
  </w:style>
  <w:style w:type="character" w:styleId="PlaceholderText">
    <w:name w:val="Placeholder Text"/>
    <w:basedOn w:val="DefaultParagraphFont"/>
    <w:uiPriority w:val="99"/>
    <w:semiHidden/>
    <w:rsid w:val="00D568D6"/>
    <w:rPr>
      <w:color w:val="808080"/>
    </w:rPr>
  </w:style>
  <w:style w:type="paragraph" w:styleId="TOCHeading">
    <w:name w:val="TOC Heading"/>
    <w:basedOn w:val="Heading1"/>
    <w:next w:val="Normal"/>
    <w:uiPriority w:val="39"/>
    <w:unhideWhenUsed/>
    <w:qFormat/>
    <w:rsid w:val="00104D9E"/>
    <w:pPr>
      <w:keepLines/>
      <w:numPr>
        <w:numId w:val="0"/>
      </w:numPr>
      <w:suppressAutoHyphens w:val="0"/>
      <w:spacing w:after="0" w:line="259" w:lineRule="auto"/>
      <w:outlineLvl w:val="9"/>
    </w:pPr>
    <w:rPr>
      <w:rFonts w:asciiTheme="majorHAnsi" w:eastAsiaTheme="majorEastAsia" w:hAnsiTheme="majorHAnsi" w:cstheme="majorBidi"/>
      <w:b w:val="0"/>
      <w:bCs w:val="0"/>
      <w:noProof w:val="0"/>
      <w:color w:val="2E74B5" w:themeColor="accent1" w:themeShade="BF"/>
      <w:sz w:val="32"/>
      <w:szCs w:val="32"/>
      <w:lang w:val="en-US" w:eastAsia="en-US"/>
    </w:rPr>
  </w:style>
  <w:style w:type="character" w:styleId="Hyperlink">
    <w:name w:val="Hyperlink"/>
    <w:basedOn w:val="DefaultParagraphFont"/>
    <w:uiPriority w:val="99"/>
    <w:unhideWhenUsed/>
    <w:rsid w:val="00104D9E"/>
    <w:rPr>
      <w:color w:val="0563C1" w:themeColor="hyperlink"/>
      <w:u w:val="single"/>
    </w:rPr>
  </w:style>
  <w:style w:type="paragraph" w:styleId="Header">
    <w:name w:val="header"/>
    <w:basedOn w:val="Normal"/>
    <w:link w:val="HeaderChar"/>
    <w:unhideWhenUsed/>
    <w:rsid w:val="004E245F"/>
    <w:pPr>
      <w:tabs>
        <w:tab w:val="center" w:pos="4680"/>
        <w:tab w:val="right" w:pos="9360"/>
      </w:tabs>
    </w:pPr>
  </w:style>
  <w:style w:type="character" w:customStyle="1" w:styleId="HeaderChar">
    <w:name w:val="Header Char"/>
    <w:basedOn w:val="DefaultParagraphFont"/>
    <w:link w:val="Header"/>
    <w:rsid w:val="004E245F"/>
    <w:rPr>
      <w:rFonts w:asciiTheme="minorHAnsi" w:eastAsiaTheme="minorEastAsia" w:hAnsiTheme="minorHAnsi" w:cstheme="minorBidi"/>
      <w:noProof/>
      <w:lang w:val="sr-Latn-RS" w:eastAsia="zh-CN"/>
    </w:rPr>
  </w:style>
  <w:style w:type="paragraph" w:styleId="Footer">
    <w:name w:val="footer"/>
    <w:basedOn w:val="Normal"/>
    <w:link w:val="FooterChar"/>
    <w:uiPriority w:val="99"/>
    <w:unhideWhenUsed/>
    <w:rsid w:val="004E245F"/>
    <w:pPr>
      <w:tabs>
        <w:tab w:val="center" w:pos="4680"/>
        <w:tab w:val="right" w:pos="9360"/>
      </w:tabs>
    </w:pPr>
  </w:style>
  <w:style w:type="character" w:customStyle="1" w:styleId="FooterChar">
    <w:name w:val="Footer Char"/>
    <w:basedOn w:val="DefaultParagraphFont"/>
    <w:link w:val="Footer"/>
    <w:uiPriority w:val="99"/>
    <w:rsid w:val="004E245F"/>
    <w:rPr>
      <w:rFonts w:asciiTheme="minorHAnsi" w:eastAsiaTheme="minorEastAsia" w:hAnsiTheme="minorHAnsi" w:cstheme="minorBidi"/>
      <w:noProof/>
      <w:lang w:val="sr-Latn-RS" w:eastAsia="zh-CN"/>
    </w:rPr>
  </w:style>
  <w:style w:type="table" w:styleId="TableGrid">
    <w:name w:val="Table Grid"/>
    <w:basedOn w:val="TableNormal"/>
    <w:rsid w:val="00F83B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unhideWhenUsed/>
    <w:rsid w:val="00A952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ersonal.utdallas.edu/~scniu/OPRE-6201/documents/DP3-Knapsack.pdf" TargetMode="External"/><Relationship Id="rId2" Type="http://schemas.openxmlformats.org/officeDocument/2006/relationships/customXml" Target="../customXml/item2.xml"/><Relationship Id="rId16" Type="http://schemas.openxmlformats.org/officeDocument/2006/relationships/hyperlink" Target="http://www.sc.ehu.es/ccwbayes/docencia/kzmm/files/AG-knapsack.pdf?fbclid=IwAR2U7lW1fIIbtPnWmfnTvxfaa3Ysf8Z3d_z47xx4YBSbQ37jwKMEoI0Lex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micsymposium.org/mics_2005/papers/paper102.pdf?fbclid=IwAR0vhTqiIoSp2gN-TEe8J17-sWC1JFsjzdo6a0SPiA4RlfkeD4c5gRBkTFM"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47E7A7-EA1D-41C1-AC84-3A5898C2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Ana_Marija</dc:creator>
  <cp:lastModifiedBy>Lana</cp:lastModifiedBy>
  <cp:revision>14</cp:revision>
  <dcterms:created xsi:type="dcterms:W3CDTF">2022-02-13T22:50:00Z</dcterms:created>
  <dcterms:modified xsi:type="dcterms:W3CDTF">2022-02-14T08:30:00Z</dcterms:modified>
  <dc:language>sr-Latn-RS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691A48AC923B4F178C52B60B7EBD7457</vt:lpwstr>
  </property>
  <property fmtid="{D5CDD505-2E9C-101B-9397-08002B2CF9AE}" pid="6" name="KSOProductBuildVer">
    <vt:lpwstr>1033-11.2.0.10443</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