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6D" w:rsidRDefault="00C5346D">
      <w:bookmarkStart w:id="0" w:name="_GoBack"/>
      <w:bookmarkEnd w:id="0"/>
    </w:p>
    <w:p w:rsidR="00F4669E" w:rsidRDefault="00F4669E"/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F4669E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F4669E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F4669E" w:rsidRPr="00F4669E" w:rsidRDefault="00F4669E" w:rsidP="00F466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4669E" w:rsidRPr="00F4669E" w:rsidRDefault="00F4669E" w:rsidP="00F466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F4669E" w:rsidRPr="00F4669E" w:rsidRDefault="00F4669E" w:rsidP="00F466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4669E" w:rsidRPr="00F4669E" w:rsidRDefault="00F4669E" w:rsidP="00F466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F4669E" w:rsidRPr="00F4669E" w:rsidRDefault="00F4669E" w:rsidP="00F466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4669E" w:rsidRPr="00F4669E" w:rsidRDefault="00F4669E" w:rsidP="00F466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F4669E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F4669E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F4669E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F4669E">
        <w:rPr>
          <w:rFonts w:ascii="Times New Roman" w:hAnsi="Times New Roman" w:cs="Times New Roman"/>
          <w:sz w:val="28"/>
        </w:rPr>
        <w:t>на 2015/2016 учебный год</w:t>
      </w:r>
    </w:p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F4669E" w:rsidTr="00F4669E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F4669E" w:rsidRPr="00F4669E" w:rsidRDefault="00F4669E" w:rsidP="00F4669E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F4669E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F4669E" w:rsidRPr="00F4669E" w:rsidRDefault="00F4669E" w:rsidP="00F4669E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F4669E">
              <w:rPr>
                <w:rFonts w:ascii="Times New Roman" w:hAnsi="Times New Roman" w:cs="Times New Roman"/>
                <w:sz w:val="28"/>
              </w:rPr>
              <w:t>Караулов Александр Николаевич</w:t>
            </w:r>
          </w:p>
        </w:tc>
      </w:tr>
      <w:tr w:rsidR="00F4669E" w:rsidTr="00F4669E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F4669E" w:rsidRPr="00F4669E" w:rsidRDefault="00F4669E" w:rsidP="00F4669E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F4669E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F4669E" w:rsidRPr="00F4669E" w:rsidRDefault="00F4669E" w:rsidP="00F4669E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F4669E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F4669E" w:rsidTr="00F4669E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F4669E" w:rsidRPr="00F4669E" w:rsidRDefault="00F4669E" w:rsidP="00F4669E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F4669E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F4669E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F4669E" w:rsidTr="00F4669E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F4669E" w:rsidRPr="00F4669E" w:rsidRDefault="00F4669E" w:rsidP="00F4669E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F4669E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F4669E" w:rsidRPr="00F4669E" w:rsidRDefault="00F4669E" w:rsidP="00F4669E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F4669E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F4669E" w:rsidTr="008D6445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F4669E" w:rsidRPr="00F4669E" w:rsidRDefault="00F4669E" w:rsidP="00F4669E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4669E" w:rsidTr="008E6A9E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F4669E" w:rsidRPr="00F4669E" w:rsidRDefault="00F4669E" w:rsidP="00F4669E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F4669E">
              <w:rPr>
                <w:rFonts w:ascii="Times New Roman" w:hAnsi="Times New Roman" w:cs="Times New Roman"/>
                <w:b/>
                <w:sz w:val="24"/>
              </w:rPr>
              <w:t>Штатный  0,4  ставки</w:t>
            </w:r>
          </w:p>
        </w:tc>
      </w:tr>
    </w:tbl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4669E" w:rsidRDefault="00F4669E" w:rsidP="00F4669E">
      <w:pPr>
        <w:spacing w:after="0" w:line="240" w:lineRule="auto"/>
        <w:rPr>
          <w:rFonts w:ascii="Times New Roman" w:hAnsi="Times New Roman" w:cs="Times New Roman"/>
          <w:sz w:val="20"/>
        </w:rPr>
      </w:pPr>
      <w:r w:rsidRPr="00F4669E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F4669E" w:rsidRDefault="00F4669E" w:rsidP="00F4669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F4669E" w:rsidRDefault="00F4669E" w:rsidP="00F4669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F4669E" w:rsidRDefault="00F4669E" w:rsidP="00F4669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F4669E" w:rsidRDefault="00F4669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F4669E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4669E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4669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4669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4669E">
              <w:rPr>
                <w:rFonts w:ascii="Times New Roman" w:hAnsi="Times New Roman" w:cs="Times New Roman"/>
                <w:i/>
                <w:sz w:val="20"/>
              </w:rPr>
              <w:t xml:space="preserve">Электроника и </w:t>
            </w:r>
            <w:proofErr w:type="spellStart"/>
            <w:r w:rsidRPr="00F4669E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  <w:r w:rsidRPr="00F4669E">
              <w:rPr>
                <w:rFonts w:ascii="Times New Roman" w:hAnsi="Times New Roman" w:cs="Times New Roman"/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ИБ Б-2</w:t>
            </w:r>
          </w:p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(УИБ-21  )</w:t>
            </w:r>
          </w:p>
        </w:tc>
        <w:tc>
          <w:tcPr>
            <w:tcW w:w="124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57</w:t>
            </w:r>
          </w:p>
        </w:tc>
        <w:tc>
          <w:tcPr>
            <w:tcW w:w="1117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4669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4669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4669E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4669E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4669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4669E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4669E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4669E">
              <w:rPr>
                <w:rFonts w:ascii="Times New Roman" w:hAnsi="Times New Roman" w:cs="Times New Roman"/>
                <w:b/>
                <w:sz w:val="20"/>
              </w:rPr>
              <w:t>311</w:t>
            </w:r>
          </w:p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4669E" w:rsidRDefault="00F4669E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F4669E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Подготовка к изданию сборника тестовых заданий по дисциплине «Электроника 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схемотехника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» (Караулов А.Н., Катина М.В.,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Нефёдкина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Г.Ф.,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Л.И., Ваганов А.В.)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Мехатроника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и робототехника», «Информатика и вычислительная техника».</w:t>
            </w:r>
          </w:p>
          <w:p w:rsid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Подготовка к изданию методических указаний «Исследование электронных устройств, построенных на базе операционного усилителя» (Караулов А.Н.,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Нефёдкина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Г.Ф.,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Кабов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С.Ф.,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Л.И.)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Мехатроника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и робототехника», «Информатика и вычислительная техника».</w:t>
            </w:r>
          </w:p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3. Подготовка к изданию методических указаний к лабораторной работе «Исследование схем включения операционных усилителей» (Караулов А.Н.,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Нефёдкина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Г.Ф.,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Кабов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С.Ф.,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Л.И.)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Мехатроника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и робототехника», «Информатика и вычислительная техника».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 по дисциплине «Электроника» для направления бакалавры  «27.03.04 – Управление в технических системах» профиль «Управление и информатика в технических системах» очная и очно-заочная (вечерняя) формы обучения, ТСС, ЭЛС.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4669E" w:rsidRDefault="00F4669E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F4669E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Раздел 5. Защита информации в системах контроля доступа.</w:t>
            </w:r>
          </w:p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Модель защиты для ВСТ.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01.09.2015 - 31.12.2015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Раздел 5. Защита информации в системах контроля доступа.</w:t>
            </w:r>
          </w:p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Модель защиты для социальных объектов.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4669E" w:rsidRDefault="00F4669E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F4669E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4669E" w:rsidRPr="00F4669E" w:rsidTr="00F4669E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4669E" w:rsidRPr="00F4669E" w:rsidRDefault="00F4669E" w:rsidP="00F466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669E" w:rsidRPr="00F4669E" w:rsidTr="00F4669E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4669E" w:rsidRPr="00F4669E" w:rsidRDefault="00F4669E" w:rsidP="00F466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4669E" w:rsidRDefault="00F4669E" w:rsidP="00F466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4669E" w:rsidRPr="00F4669E" w:rsidRDefault="00F4669E" w:rsidP="00F4669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4669E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F4669E" w:rsidRPr="00F4669E" w:rsidSect="00F4669E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69E"/>
    <w:rsid w:val="00C5346D"/>
    <w:rsid w:val="00F4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609</Words>
  <Characters>3477</Characters>
  <Application>Microsoft Office Word</Application>
  <DocSecurity>0</DocSecurity>
  <Lines>28</Lines>
  <Paragraphs>8</Paragraphs>
  <ScaleCrop>false</ScaleCrop>
  <Company>Дом</Company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2018-02-25T21:14:00Z</dcterms:created>
  <dcterms:modified xsi:type="dcterms:W3CDTF">2018-02-25T21:14:00Z</dcterms:modified>
</cp:coreProperties>
</file>