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F6F54">
      <w:pPr>
        <w:jc w:val="center"/>
        <w:rPr>
          <w:rFonts w:eastAsia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  <w:r>
        <w:rPr>
          <w:rFonts w:eastAsia="Times New Roman" w:cs="Times New Roman"/>
          <w:noProof/>
          <w:sz w:val="28"/>
          <w:szCs w:val="28"/>
          <w:lang w:eastAsia="ru-RU"/>
        </w:rPr>
        <w:t>МИНИСТЕРСТВО ТРАНСПОРТА РОССИЙСКОЙ ФЕДЕРАЦИИ</w:t>
      </w:r>
    </w:p>
    <w:p w:rsidR="00000000" w:rsidRDefault="009F6F54">
      <w:pPr>
        <w:jc w:val="center"/>
        <w:rPr>
          <w:rFonts w:eastAsia="Times New Roman" w:cs="Times New Roman"/>
          <w:noProof/>
          <w:sz w:val="28"/>
          <w:szCs w:val="24"/>
          <w:lang w:eastAsia="ru-RU"/>
        </w:rPr>
      </w:pPr>
      <w:r>
        <w:rPr>
          <w:rFonts w:eastAsia="Times New Roman" w:cs="Times New Roman"/>
          <w:noProof/>
          <w:sz w:val="28"/>
          <w:szCs w:val="24"/>
          <w:lang w:eastAsia="ru-RU"/>
        </w:rPr>
        <w:t>ФЕДЕРАЛЬНОЕ ГОСУДАРСТВЕННОЕ БЮДЖЕТНОЕ ОБРАЗОВАТЕЛЬНОЕ</w:t>
      </w:r>
    </w:p>
    <w:p w:rsidR="00000000" w:rsidRDefault="009F6F54">
      <w:pPr>
        <w:jc w:val="center"/>
        <w:rPr>
          <w:rFonts w:eastAsia="Times New Roman" w:cs="Times New Roman"/>
          <w:noProof/>
          <w:sz w:val="28"/>
          <w:szCs w:val="24"/>
          <w:lang w:eastAsia="ru-RU"/>
        </w:rPr>
      </w:pPr>
      <w:r>
        <w:rPr>
          <w:rFonts w:eastAsia="Times New Roman" w:cs="Times New Roman"/>
          <w:noProof/>
          <w:sz w:val="28"/>
          <w:szCs w:val="24"/>
          <w:lang w:eastAsia="ru-RU"/>
        </w:rPr>
        <w:t>УЧРЕЖДЕНИЕ ВЫСШЕГО ОБРАЗОВАНИЯ</w:t>
      </w:r>
    </w:p>
    <w:p w:rsidR="00000000" w:rsidRDefault="009F6F54">
      <w:pPr>
        <w:jc w:val="center"/>
        <w:rPr>
          <w:rFonts w:eastAsia="Times New Roman" w:cs="Times New Roman"/>
          <w:noProof/>
          <w:sz w:val="10"/>
          <w:lang w:eastAsia="ru-RU"/>
        </w:rPr>
      </w:pPr>
    </w:p>
    <w:p w:rsidR="00000000" w:rsidRDefault="009F6F54">
      <w:pPr>
        <w:jc w:val="center"/>
        <w:rPr>
          <w:rFonts w:eastAsia="Times New Roman" w:cs="Arial"/>
          <w:noProof/>
          <w:sz w:val="32"/>
          <w:szCs w:val="28"/>
          <w:lang w:eastAsia="ru-RU"/>
        </w:rPr>
      </w:pPr>
      <w:r>
        <w:rPr>
          <w:rFonts w:eastAsia="Times New Roman" w:cs="Arial"/>
          <w:noProof/>
          <w:sz w:val="32"/>
          <w:szCs w:val="28"/>
          <w:lang w:eastAsia="ru-RU"/>
        </w:rPr>
        <w:t>«РОССИЙСКИЙ УНИВЕРСИТЕТ ТРАНСПОРТА (МИИТ)»</w:t>
      </w:r>
    </w:p>
    <w:p w:rsidR="00000000" w:rsidRDefault="009F6F54">
      <w:pPr>
        <w:jc w:val="center"/>
        <w:rPr>
          <w:rFonts w:eastAsia="Times New Roman" w:cs="Arial"/>
          <w:noProof/>
          <w:sz w:val="32"/>
          <w:szCs w:val="28"/>
          <w:lang w:eastAsia="ru-RU"/>
        </w:rPr>
      </w:pPr>
    </w:p>
    <w:p w:rsidR="00000000" w:rsidRDefault="009F6F54">
      <w:pPr>
        <w:jc w:val="center"/>
        <w:rPr>
          <w:rFonts w:eastAsia="Times New Roman" w:cs="Arial"/>
          <w:noProof/>
          <w:sz w:val="32"/>
          <w:szCs w:val="28"/>
          <w:lang w:val="en-US" w:eastAsia="ru-RU"/>
        </w:rPr>
      </w:pPr>
    </w:p>
    <w:p w:rsidR="00000000" w:rsidRDefault="009F6F54">
      <w:pPr>
        <w:jc w:val="center"/>
        <w:rPr>
          <w:rFonts w:eastAsia="Times New Roman" w:cs="Arial"/>
          <w:noProof/>
          <w:sz w:val="32"/>
          <w:szCs w:val="28"/>
          <w:lang w:val="en-US" w:eastAsia="ru-RU"/>
        </w:rPr>
      </w:pPr>
    </w:p>
    <w:p w:rsidR="00000000" w:rsidRDefault="009F6F54">
      <w:pPr>
        <w:jc w:val="center"/>
        <w:rPr>
          <w:rFonts w:eastAsia="Times New Roman" w:cs="Arial"/>
          <w:noProof/>
          <w:sz w:val="32"/>
          <w:szCs w:val="28"/>
          <w:lang w:val="en-US" w:eastAsia="ru-RU"/>
        </w:rPr>
      </w:pPr>
    </w:p>
    <w:p w:rsidR="00000000" w:rsidRDefault="009F6F54">
      <w:pPr>
        <w:jc w:val="center"/>
        <w:rPr>
          <w:rFonts w:eastAsia="Times New Roman" w:cs="Arial"/>
          <w:noProof/>
          <w:sz w:val="32"/>
          <w:szCs w:val="28"/>
          <w:lang w:val="en-US" w:eastAsia="ru-RU"/>
        </w:rPr>
      </w:pPr>
    </w:p>
    <w:p w:rsidR="00000000" w:rsidRDefault="009F6F54">
      <w:pPr>
        <w:jc w:val="center"/>
        <w:rPr>
          <w:rFonts w:eastAsia="Times New Roman" w:cs="Arial"/>
          <w:noProof/>
          <w:sz w:val="32"/>
          <w:szCs w:val="28"/>
          <w:lang w:val="en-US" w:eastAsia="ru-RU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20"/>
        <w:gridCol w:w="4525"/>
      </w:tblGrid>
      <w:tr w:rsidR="00000000">
        <w:trPr>
          <w:trHeight w:val="2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6F54">
            <w:pPr>
              <w:rPr>
                <w:noProof/>
              </w:rPr>
            </w:pPr>
          </w:p>
        </w:tc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6F54">
            <w:pPr>
              <w:rPr>
                <w:noProof/>
              </w:rPr>
            </w:pPr>
          </w:p>
        </w:tc>
      </w:tr>
    </w:tbl>
    <w:p w:rsidR="00000000" w:rsidRDefault="009F6F54">
      <w:pPr>
        <w:rPr>
          <w:rFonts w:cs="Times New Roman"/>
          <w:vanish/>
          <w:szCs w:val="24"/>
          <w:lang w:eastAsia="ru-RU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0"/>
        <w:gridCol w:w="7935"/>
      </w:tblGrid>
      <w:tr w:rsidR="00000000">
        <w:tc>
          <w:tcPr>
            <w:tcW w:w="1540" w:type="dxa"/>
            <w:hideMark/>
          </w:tcPr>
          <w:p w:rsidR="00000000" w:rsidRDefault="009F6F54">
            <w:pPr>
              <w:rPr>
                <w:rFonts w:eastAsia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t>Кафедра</w:t>
            </w:r>
            <w:r>
              <w:rPr>
                <w:rFonts w:eastAsia="Times New Roman" w:cs="Times New Roman"/>
                <w:noProof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7935" w:type="dxa"/>
            <w:hideMark/>
          </w:tcPr>
          <w:p w:rsidR="00000000" w:rsidRDefault="009F6F54">
            <w:pP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t>"Управление и защита информации"</w:t>
            </w:r>
          </w:p>
        </w:tc>
      </w:tr>
      <w:tr w:rsidR="00000000">
        <w:tc>
          <w:tcPr>
            <w:tcW w:w="1540" w:type="dxa"/>
            <w:hideMark/>
          </w:tcPr>
          <w:p w:rsidR="00000000" w:rsidRDefault="009F6F54">
            <w:pPr>
              <w:rPr>
                <w:rFonts w:eastAsia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t>Авторы</w:t>
            </w:r>
            <w:r>
              <w:rPr>
                <w:rFonts w:eastAsia="Times New Roman" w:cs="Times New Roman"/>
                <w:noProof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7935" w:type="dxa"/>
            <w:hideMark/>
          </w:tcPr>
          <w:p w:rsidR="00000000" w:rsidRDefault="009F6F54">
            <w:pP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t>Сафронов</w:t>
            </w:r>
            <w: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t xml:space="preserve"> Антон Игоревич, кандидат технических наук</w:t>
            </w:r>
          </w:p>
        </w:tc>
      </w:tr>
      <w:tr w:rsidR="00000000">
        <w:tc>
          <w:tcPr>
            <w:tcW w:w="1540" w:type="dxa"/>
          </w:tcPr>
          <w:p w:rsidR="00000000" w:rsidRDefault="009F6F54">
            <w:pPr>
              <w:rPr>
                <w:rFonts w:eastAsia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7935" w:type="dxa"/>
            <w:hideMark/>
          </w:tcPr>
          <w:p w:rsidR="00000000" w:rsidRDefault="009F6F54">
            <w:pP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t>Васильева Марина Алексеевна</w:t>
            </w:r>
          </w:p>
        </w:tc>
      </w:tr>
    </w:tbl>
    <w:p w:rsidR="00000000" w:rsidRDefault="009F6F54">
      <w:pPr>
        <w:rPr>
          <w:rFonts w:eastAsia="Times New Roman" w:cs="Times New Roman"/>
          <w:noProof/>
          <w:sz w:val="28"/>
          <w:szCs w:val="28"/>
          <w:lang w:val="en-US" w:eastAsia="ru-RU"/>
        </w:rPr>
      </w:pPr>
    </w:p>
    <w:p w:rsidR="00000000" w:rsidRDefault="009F6F54">
      <w:pPr>
        <w:jc w:val="center"/>
        <w:rPr>
          <w:rFonts w:eastAsia="Times New Roman" w:cs="Arial"/>
          <w:b/>
          <w:noProof/>
          <w:sz w:val="32"/>
          <w:szCs w:val="28"/>
          <w:lang w:eastAsia="ru-RU"/>
        </w:rPr>
      </w:pPr>
      <w:r>
        <w:rPr>
          <w:rFonts w:eastAsia="Times New Roman" w:cs="Arial"/>
          <w:b/>
          <w:noProof/>
          <w:sz w:val="32"/>
          <w:szCs w:val="28"/>
          <w:lang w:eastAsia="ru-RU"/>
        </w:rPr>
        <w:t>ФОНД ОЦЕНОЧНЫХ СРЕДСТВ ПО УЧЕБНОЙ ДИСЦИПЛИНЕ</w:t>
      </w:r>
    </w:p>
    <w:p w:rsidR="00000000" w:rsidRDefault="009F6F54">
      <w:pPr>
        <w:pBdr>
          <w:bottom w:val="single" w:sz="4" w:space="1" w:color="auto"/>
        </w:pBdr>
        <w:jc w:val="center"/>
        <w:divId w:val="717625624"/>
        <w:rPr>
          <w:rFonts w:cs="Times New Roman"/>
          <w:b/>
          <w:noProof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t>Технические средства автоматизации и управления</w:t>
      </w:r>
    </w:p>
    <w:p w:rsidR="00000000" w:rsidRDefault="009F6F54">
      <w:pPr>
        <w:rPr>
          <w:rFonts w:cs="Times New Roman"/>
          <w:noProof/>
          <w:sz w:val="28"/>
          <w:szCs w:val="28"/>
          <w:u w:val="single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10"/>
        <w:gridCol w:w="5835"/>
      </w:tblGrid>
      <w:tr w:rsidR="00000000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9F6F54">
            <w:pPr>
              <w:rPr>
                <w:rFonts w:cs="Times New Roman"/>
                <w:noProof/>
                <w:sz w:val="28"/>
                <w:szCs w:val="28"/>
                <w:u w:val="single"/>
              </w:rPr>
            </w:pPr>
            <w:r>
              <w:rPr>
                <w:rFonts w:cs="Times New Roman"/>
                <w:bCs/>
                <w:noProof/>
                <w:sz w:val="26"/>
                <w:szCs w:val="26"/>
              </w:rPr>
              <w:t>Направление подготовки: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000" w:rsidRDefault="009F6F54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noProof/>
                <w:sz w:val="26"/>
                <w:szCs w:val="28"/>
                <w:lang w:eastAsia="ru-RU"/>
              </w:rPr>
              <w:t>27.03.04 Управление в технических системах</w:t>
            </w:r>
          </w:p>
        </w:tc>
      </w:tr>
      <w:tr w:rsidR="00000000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9F6F54">
            <w:pPr>
              <w:rPr>
                <w:rFonts w:cs="Times New Roman"/>
                <w:noProof/>
                <w:sz w:val="28"/>
                <w:szCs w:val="28"/>
                <w:u w:val="single"/>
              </w:rPr>
            </w:pPr>
            <w:r>
              <w:rPr>
                <w:rFonts w:cs="Times New Roman"/>
                <w:bCs/>
                <w:noProof/>
                <w:sz w:val="26"/>
                <w:szCs w:val="26"/>
              </w:rPr>
              <w:t>Профиль:</w:t>
            </w:r>
          </w:p>
        </w:tc>
        <w:tc>
          <w:tcPr>
            <w:tcW w:w="5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00000" w:rsidRDefault="009F6F54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eastAsia="Times New Roman" w:cs="Times New Roman"/>
                <w:noProof/>
                <w:sz w:val="26"/>
                <w:szCs w:val="28"/>
                <w:lang w:eastAsia="ru-RU"/>
              </w:rPr>
              <w:t>Управление и информатика в технических системах</w:t>
            </w:r>
          </w:p>
        </w:tc>
      </w:tr>
      <w:tr w:rsidR="00000000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9F6F54">
            <w:pPr>
              <w:rPr>
                <w:rFonts w:cs="Times New Roman"/>
                <w:noProof/>
                <w:sz w:val="28"/>
                <w:szCs w:val="28"/>
                <w:u w:val="single"/>
              </w:rPr>
            </w:pPr>
            <w:r>
              <w:rPr>
                <w:rFonts w:eastAsia="Times New Roman" w:cs="Times New Roman"/>
                <w:bCs/>
                <w:noProof/>
                <w:sz w:val="26"/>
                <w:szCs w:val="24"/>
                <w:lang w:eastAsia="ru-RU"/>
              </w:rPr>
              <w:t>Квалификация выпускника:</w:t>
            </w:r>
          </w:p>
        </w:tc>
        <w:tc>
          <w:tcPr>
            <w:tcW w:w="5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00000" w:rsidRDefault="009F6F54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noProof/>
                <w:sz w:val="26"/>
                <w:szCs w:val="24"/>
                <w:lang w:eastAsia="ru-RU"/>
              </w:rPr>
              <w:t>Бакалавр</w:t>
            </w:r>
          </w:p>
        </w:tc>
      </w:tr>
      <w:tr w:rsidR="00000000">
        <w:trPr>
          <w:trHeight w:val="20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9F6F54">
            <w:pPr>
              <w:rPr>
                <w:rFonts w:cs="Times New Roman"/>
                <w:noProof/>
                <w:sz w:val="28"/>
                <w:szCs w:val="28"/>
                <w:u w:val="single"/>
              </w:rPr>
            </w:pPr>
            <w:r>
              <w:rPr>
                <w:rFonts w:eastAsia="Times New Roman" w:cs="Times New Roman"/>
                <w:noProof/>
                <w:sz w:val="26"/>
                <w:szCs w:val="24"/>
                <w:lang w:eastAsia="ru-RU"/>
              </w:rPr>
              <w:t>Форма обучения:</w:t>
            </w:r>
          </w:p>
        </w:tc>
        <w:tc>
          <w:tcPr>
            <w:tcW w:w="5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00000" w:rsidRDefault="009F6F54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eastAsia="Times New Roman" w:cs="Times New Roman"/>
                <w:noProof/>
                <w:sz w:val="26"/>
                <w:szCs w:val="24"/>
                <w:lang w:eastAsia="ru-RU"/>
              </w:rPr>
              <w:t>Очно-заочная</w:t>
            </w:r>
          </w:p>
        </w:tc>
      </w:tr>
      <w:tr w:rsidR="00000000">
        <w:trPr>
          <w:trHeight w:val="20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9F6F54">
            <w:pPr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noProof/>
                <w:sz w:val="26"/>
                <w:szCs w:val="26"/>
              </w:rPr>
              <w:t>Год начала обучения:</w:t>
            </w:r>
          </w:p>
        </w:tc>
        <w:tc>
          <w:tcPr>
            <w:tcW w:w="5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00000" w:rsidRDefault="009F6F54">
            <w:pPr>
              <w:rPr>
                <w:rFonts w:eastAsia="Times New Roman" w:cs="Times New Roman"/>
                <w:noProof/>
                <w:sz w:val="26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6"/>
                <w:szCs w:val="24"/>
                <w:lang w:val="en-US" w:eastAsia="ru-RU"/>
              </w:rPr>
              <w:t>2017</w:t>
            </w:r>
          </w:p>
        </w:tc>
      </w:tr>
    </w:tbl>
    <w:p w:rsidR="00000000" w:rsidRDefault="009F6F54">
      <w:pPr>
        <w:rPr>
          <w:b/>
          <w:noProof/>
          <w:sz w:val="28"/>
          <w:u w:val="single"/>
        </w:rPr>
      </w:pP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19"/>
        <w:gridCol w:w="4726"/>
      </w:tblGrid>
      <w:tr w:rsidR="00000000">
        <w:trPr>
          <w:trHeight w:val="2548"/>
          <w:jc w:val="center"/>
        </w:trPr>
        <w:tc>
          <w:tcPr>
            <w:tcW w:w="46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9F6F54">
            <w:pPr>
              <w:jc w:val="right"/>
              <w:rPr>
                <w:b/>
                <w:noProof/>
                <w:sz w:val="28"/>
                <w:szCs w:val="28"/>
                <w:u w:val="single"/>
              </w:rPr>
            </w:pPr>
          </w:p>
        </w:tc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6F54">
            <w:pPr>
              <w:jc w:val="center"/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t>Одобрено на заседании кафедры</w:t>
            </w:r>
          </w:p>
          <w:p w:rsidR="00000000" w:rsidRDefault="009F6F54">
            <w:pP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</w:pPr>
          </w:p>
          <w:p w:rsidR="00000000" w:rsidRDefault="009F6F54">
            <w:pPr>
              <w:spacing w:line="360" w:lineRule="auto"/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t>Протокол № 12</w:t>
            </w:r>
          </w:p>
          <w:p w:rsidR="00000000" w:rsidRDefault="009F6F54">
            <w:pPr>
              <w:spacing w:line="360" w:lineRule="auto"/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noProof/>
                <w:sz w:val="28"/>
                <w:szCs w:val="28"/>
                <w:u w:val="single"/>
                <w:lang w:eastAsia="ru-RU"/>
              </w:rPr>
              <w:t>29</w:t>
            </w:r>
            <w: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t xml:space="preserve">» </w:t>
            </w:r>
            <w:r>
              <w:rPr>
                <w:rFonts w:eastAsia="Times New Roman" w:cs="Times New Roman"/>
                <w:noProof/>
                <w:sz w:val="28"/>
                <w:szCs w:val="28"/>
                <w:u w:val="single"/>
                <w:lang w:eastAsia="ru-RU"/>
              </w:rPr>
              <w:t>мая  2017 г.</w:t>
            </w:r>
          </w:p>
          <w:p w:rsidR="00000000" w:rsidRDefault="009F6F54">
            <w:pP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0">
                      <wp:simplePos x="0" y="0"/>
                      <wp:positionH relativeFrom="page">
                        <wp:posOffset>181610</wp:posOffset>
                      </wp:positionH>
                      <wp:positionV relativeFrom="page">
                        <wp:posOffset>1142365</wp:posOffset>
                      </wp:positionV>
                      <wp:extent cx="1663065" cy="97536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3065" cy="9753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9F6F5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4.3pt;margin-top:89.95pt;width:130.95pt;height:76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" o:allowoverlap="f" filled="f" stroked="f">
                      <v:textbox>
                        <w:txbxContent>
                          <w:p w:rsidR="00000000" w:rsidRDefault="009F6F54">
                            <w:pPr>
                              <w:jc w:val="center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t>Заведующий кафедрой</w:t>
            </w:r>
          </w:p>
          <w:p w:rsidR="00000000" w:rsidRDefault="009F6F54">
            <w:pP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</w:pPr>
          </w:p>
          <w:p w:rsidR="00000000" w:rsidRDefault="009F6F54">
            <w:pPr>
              <w:jc w:val="right"/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t>____________Л.А. Баранов</w:t>
            </w:r>
          </w:p>
          <w:p w:rsidR="00000000" w:rsidRDefault="009F6F54">
            <w:pPr>
              <w:jc w:val="right"/>
              <w:rPr>
                <w:b/>
                <w:noProof/>
                <w:sz w:val="28"/>
                <w:szCs w:val="28"/>
                <w:u w:val="single"/>
              </w:rPr>
            </w:pPr>
            <w:r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000000" w:rsidRDefault="009F6F54">
      <w:pPr>
        <w:rPr>
          <w:noProof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page">
                  <wp:posOffset>771525</wp:posOffset>
                </wp:positionH>
                <wp:positionV relativeFrom="page">
                  <wp:posOffset>9939020</wp:posOffset>
                </wp:positionV>
                <wp:extent cx="6486525" cy="291465"/>
                <wp:effectExtent l="0" t="0" r="0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9F6F54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</w:rPr>
                              <w:t>г. Москва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0.75pt;margin-top:782.6pt;width:510.75pt;height:22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" o:allowoverlap="f" filled="f" stroked="f">
                <v:textbox style="mso-fit-shape-to-text:t">
                  <w:txbxContent>
                    <w:p w:rsidR="00000000" w:rsidRDefault="009F6F54">
                      <w:pPr>
                        <w:jc w:val="center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</w:rPr>
                        <w:t>г. Москва 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8"/>
        </w:rPr>
        <w:br w:type="page"/>
      </w:r>
    </w:p>
    <w:p w:rsidR="00000000" w:rsidRDefault="009F6F54">
      <w:pPr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t>ФОНД ОЦЕНОЧНЫХ СРЕДСТВ ДЛЯ ПРОВЕДЕНИЯ ПРОМЕЖУТОЧНОЙ АТТЕСТАЦИИ ПО ДИСЦИПЛИНЕ</w:t>
      </w:r>
    </w:p>
    <w:p w:rsidR="00000000" w:rsidRDefault="009F6F54">
      <w:pPr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«</w:t>
      </w:r>
      <w:r>
        <w:rPr>
          <w:rFonts w:cs="Times New Roman"/>
          <w:noProof/>
          <w:sz w:val="28"/>
          <w:szCs w:val="28"/>
          <w:u w:val="single"/>
        </w:rPr>
        <w:t>Технические средства автоматизации и управления</w:t>
      </w:r>
      <w:r>
        <w:rPr>
          <w:rFonts w:cs="Times New Roman"/>
          <w:noProof/>
          <w:sz w:val="28"/>
          <w:szCs w:val="28"/>
        </w:rPr>
        <w:t>»</w:t>
      </w:r>
    </w:p>
    <w:p w:rsidR="00000000" w:rsidRDefault="009F6F54">
      <w:pPr>
        <w:ind w:firstLine="567"/>
        <w:jc w:val="both"/>
        <w:rPr>
          <w:rFonts w:cs="Times New Roman"/>
          <w:b/>
          <w:noProof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t>1.1 Оценивание и контроль.</w:t>
      </w:r>
    </w:p>
    <w:p w:rsidR="00000000" w:rsidRDefault="009F6F54">
      <w:pPr>
        <w:ind w:firstLine="567"/>
        <w:rPr>
          <w:rFonts w:cs="Times New Roman"/>
          <w:b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Оценивание и контроль сформированности компетенций осущ</w:t>
      </w:r>
      <w:r>
        <w:rPr>
          <w:rFonts w:cs="Times New Roman"/>
          <w:noProof/>
          <w:sz w:val="28"/>
          <w:szCs w:val="28"/>
        </w:rPr>
        <w:t>ествляется с помощью текущего контроля успеваемости и промежуточной аттестации.</w:t>
      </w:r>
      <w:r>
        <w:rPr>
          <w:rFonts w:cs="Times New Roman"/>
          <w:noProof/>
          <w:sz w:val="28"/>
          <w:szCs w:val="28"/>
        </w:rPr>
        <w:br/>
        <w:t>Текущий контроль успеваемости и промежуточная аттестация проводятся в соответствии с Положением об организации текущего контроля и промежуточной аттестации обучающихся по прогр</w:t>
      </w:r>
      <w:r>
        <w:rPr>
          <w:rFonts w:cs="Times New Roman"/>
          <w:noProof/>
          <w:sz w:val="28"/>
          <w:szCs w:val="28"/>
        </w:rPr>
        <w:t>аммам бакалавриата, программам специалитета и программам магистратуры в университете.</w:t>
      </w:r>
    </w:p>
    <w:p w:rsidR="00000000" w:rsidRDefault="009F6F54">
      <w:pPr>
        <w:ind w:firstLine="567"/>
        <w:jc w:val="both"/>
        <w:rPr>
          <w:rFonts w:cs="Times New Roman"/>
          <w:b/>
          <w:noProof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t>1.2 Сводная таблица фонда оценочных средств по дисциплине.</w:t>
      </w:r>
    </w:p>
    <w:p w:rsidR="00000000" w:rsidRDefault="009F6F54">
      <w:pPr>
        <w:ind w:firstLine="567"/>
        <w:jc w:val="center"/>
        <w:rPr>
          <w:rFonts w:cs="Times New Roman"/>
          <w:b/>
          <w:i/>
          <w:noProof/>
          <w:sz w:val="28"/>
          <w:szCs w:val="28"/>
        </w:rPr>
      </w:pPr>
      <w:r>
        <w:rPr>
          <w:rFonts w:cs="Times New Roman"/>
          <w:b/>
          <w:i/>
          <w:noProof/>
          <w:sz w:val="28"/>
          <w:szCs w:val="28"/>
        </w:rPr>
        <w:t>1. Этапы формирования компетенций</w:t>
      </w:r>
    </w:p>
    <w:tbl>
      <w:tblPr>
        <w:tblStyle w:val="a7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570"/>
        <w:gridCol w:w="7273"/>
        <w:gridCol w:w="1729"/>
      </w:tblGrid>
      <w:tr w:rsidR="00000000">
        <w:trPr>
          <w:cantSplit/>
          <w:tblHeader/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spacing w:line="0" w:lineRule="atLeast"/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№</w:t>
            </w:r>
          </w:p>
          <w:p w:rsidR="00000000" w:rsidRDefault="009F6F54">
            <w:pPr>
              <w:spacing w:line="0" w:lineRule="atLeast"/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п\п</w:t>
            </w:r>
          </w:p>
        </w:tc>
        <w:tc>
          <w:tcPr>
            <w:tcW w:w="4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spacing w:line="0" w:lineRule="atLeast"/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b/>
                <w:i/>
                <w:noProof/>
                <w:szCs w:val="24"/>
              </w:rPr>
              <w:t>Перечень компетенций, формируемых дисциплиной</w:t>
            </w:r>
          </w:p>
        </w:tc>
      </w:tr>
      <w:tr w:rsidR="00000000">
        <w:trPr>
          <w:cantSplit/>
          <w:tblHeader/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spacing w:line="0" w:lineRule="atLeast"/>
              <w:jc w:val="center"/>
              <w:rPr>
                <w:rFonts w:cs="Times New Roman"/>
                <w:i/>
                <w:noProof/>
                <w:szCs w:val="24"/>
              </w:rPr>
            </w:pPr>
            <w:r>
              <w:rPr>
                <w:rFonts w:cs="Times New Roman"/>
                <w:i/>
                <w:noProof/>
                <w:szCs w:val="24"/>
              </w:rPr>
              <w:t xml:space="preserve">Название </w:t>
            </w:r>
            <w:r>
              <w:rPr>
                <w:rFonts w:cs="Times New Roman"/>
                <w:i/>
                <w:noProof/>
                <w:szCs w:val="24"/>
              </w:rPr>
              <w:t>и содержание этапа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spacing w:line="0" w:lineRule="atLeast"/>
              <w:jc w:val="center"/>
              <w:rPr>
                <w:rFonts w:cs="Times New Roman"/>
                <w:i/>
                <w:noProof/>
                <w:szCs w:val="24"/>
              </w:rPr>
            </w:pPr>
            <w:r>
              <w:rPr>
                <w:rFonts w:cs="Times New Roman"/>
                <w:i/>
                <w:noProof/>
                <w:szCs w:val="24"/>
              </w:rPr>
              <w:t>Код(ы) формируемых на этапе компетенций</w:t>
            </w:r>
          </w:p>
        </w:tc>
      </w:tr>
      <w:tr w:rsidR="00000000">
        <w:trPr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6F54">
            <w:pPr>
              <w:spacing w:line="0" w:lineRule="atLeast"/>
              <w:jc w:val="both"/>
              <w:rPr>
                <w:rFonts w:cs="Times New Roman"/>
                <w:noProof/>
                <w:szCs w:val="24"/>
              </w:rPr>
            </w:pP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  <w:lang w:val="en-US"/>
              </w:rPr>
            </w:pPr>
            <w:r>
              <w:rPr>
                <w:rFonts w:cs="Times New Roman"/>
                <w:noProof/>
                <w:szCs w:val="24"/>
              </w:rPr>
              <w:t>ПК-3; ПК-5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</w:p>
        </w:tc>
      </w:tr>
      <w:tr w:rsidR="00000000">
        <w:trPr>
          <w:trHeight w:val="899"/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6F54">
            <w:pPr>
              <w:spacing w:line="0" w:lineRule="atLeast"/>
              <w:jc w:val="both"/>
              <w:rPr>
                <w:rFonts w:cs="Times New Roman"/>
                <w:noProof/>
                <w:szCs w:val="24"/>
              </w:rPr>
            </w:pP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Этап 1. Формирование базы знаний</w:t>
            </w:r>
          </w:p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- курс лекций по учебной дисциплине,</w:t>
            </w:r>
            <w:r>
              <w:rPr>
                <w:rFonts w:cs="Times New Roman"/>
                <w:noProof/>
                <w:szCs w:val="24"/>
              </w:rPr>
              <w:br/>
              <w:t>- вводные разделы к практическим занятиям и лабораторным работам,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t>- самостоятельная работа студентов, изучение разделов, выходящих за рамки практического курса и лабораторного комплекса.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ПК-3</w:t>
            </w:r>
          </w:p>
        </w:tc>
      </w:tr>
      <w:tr w:rsidR="00000000">
        <w:trPr>
          <w:trHeight w:val="899"/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6F54">
            <w:pPr>
              <w:spacing w:line="0" w:lineRule="atLeast"/>
              <w:jc w:val="both"/>
              <w:rPr>
                <w:rFonts w:cs="Times New Roman"/>
                <w:noProof/>
                <w:szCs w:val="24"/>
              </w:rPr>
            </w:pP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Этап 2. Формирование навыков практического использования знаний</w:t>
            </w:r>
          </w:p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- практические задания,</w:t>
            </w:r>
            <w:r>
              <w:rPr>
                <w:rFonts w:cs="Times New Roman"/>
                <w:noProof/>
                <w:szCs w:val="24"/>
              </w:rPr>
              <w:br/>
              <w:t>- лабораторные работы,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t>- изучение схем включения электродвигателей, датчиков,</w:t>
            </w:r>
            <w:r>
              <w:rPr>
                <w:rFonts w:cs="Times New Roman"/>
                <w:noProof/>
                <w:szCs w:val="24"/>
              </w:rPr>
              <w:br/>
              <w:t>- изучение основных характеристик датчиков и электродвигателей,</w:t>
            </w:r>
            <w:r>
              <w:rPr>
                <w:rFonts w:cs="Times New Roman"/>
                <w:noProof/>
                <w:szCs w:val="24"/>
              </w:rPr>
              <w:br/>
              <w:t>- самостоятельная работа в среде MatLAB,</w:t>
            </w:r>
            <w:r>
              <w:rPr>
                <w:rFonts w:cs="Times New Roman"/>
                <w:noProof/>
                <w:szCs w:val="24"/>
              </w:rPr>
              <w:br/>
              <w:t>- самостоятельная работа в среде LabView.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ПК-5</w:t>
            </w:r>
          </w:p>
        </w:tc>
      </w:tr>
      <w:tr w:rsidR="00000000">
        <w:trPr>
          <w:trHeight w:val="899"/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6F54">
            <w:pPr>
              <w:spacing w:line="0" w:lineRule="atLeast"/>
              <w:jc w:val="both"/>
              <w:rPr>
                <w:rFonts w:cs="Times New Roman"/>
                <w:noProof/>
                <w:szCs w:val="24"/>
              </w:rPr>
            </w:pP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Этап 3. Проверка усвоения материала</w:t>
            </w:r>
          </w:p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 xml:space="preserve">- </w:t>
            </w:r>
            <w:r>
              <w:rPr>
                <w:rFonts w:cs="Times New Roman"/>
                <w:noProof/>
                <w:szCs w:val="24"/>
              </w:rPr>
              <w:t>проверка конспекта лекций,</w:t>
            </w:r>
            <w:r>
              <w:rPr>
                <w:rFonts w:cs="Times New Roman"/>
                <w:noProof/>
                <w:szCs w:val="24"/>
              </w:rPr>
              <w:br/>
              <w:t>- проверка решения самостоятельно выполненных практических задач и отчётов по лабораторным работам,</w:t>
            </w:r>
            <w:r>
              <w:rPr>
                <w:rFonts w:cs="Times New Roman"/>
                <w:noProof/>
                <w:szCs w:val="24"/>
              </w:rPr>
              <w:br/>
              <w:t>- проверка выполнения курсового проекта,</w:t>
            </w:r>
            <w:r>
              <w:rPr>
                <w:rFonts w:cs="Times New Roman"/>
                <w:noProof/>
                <w:szCs w:val="24"/>
              </w:rPr>
              <w:br/>
              <w:t>- тестирование текущих знаний (текущий контроль по системе РИТМ МИИТ).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ПК-3; ПК-5</w:t>
            </w:r>
          </w:p>
        </w:tc>
      </w:tr>
    </w:tbl>
    <w:p w:rsidR="00000000" w:rsidRDefault="009F6F54">
      <w:pPr>
        <w:ind w:firstLine="567"/>
        <w:jc w:val="center"/>
        <w:rPr>
          <w:rFonts w:cs="Times New Roman"/>
          <w:b/>
          <w:i/>
          <w:noProof/>
          <w:sz w:val="28"/>
          <w:szCs w:val="28"/>
        </w:rPr>
      </w:pPr>
      <w:r>
        <w:rPr>
          <w:rFonts w:cs="Times New Roman"/>
          <w:b/>
          <w:i/>
          <w:noProof/>
          <w:sz w:val="28"/>
          <w:szCs w:val="28"/>
        </w:rPr>
        <w:t>2. П</w:t>
      </w:r>
      <w:r>
        <w:rPr>
          <w:rFonts w:cs="Times New Roman"/>
          <w:b/>
          <w:i/>
          <w:noProof/>
          <w:sz w:val="28"/>
          <w:szCs w:val="28"/>
        </w:rPr>
        <w:t>оказатели оценивания компетенций</w:t>
      </w:r>
    </w:p>
    <w:tbl>
      <w:tblPr>
        <w:tblStyle w:val="a7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570"/>
        <w:gridCol w:w="7273"/>
        <w:gridCol w:w="1729"/>
      </w:tblGrid>
      <w:tr w:rsidR="00000000">
        <w:trPr>
          <w:cantSplit/>
          <w:tblHeader/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spacing w:line="0" w:lineRule="atLeast"/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№</w:t>
            </w:r>
          </w:p>
          <w:p w:rsidR="00000000" w:rsidRDefault="009F6F54">
            <w:pPr>
              <w:spacing w:line="0" w:lineRule="atLeast"/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п\п</w:t>
            </w:r>
          </w:p>
        </w:tc>
        <w:tc>
          <w:tcPr>
            <w:tcW w:w="4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spacing w:line="0" w:lineRule="atLeast"/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b/>
                <w:i/>
                <w:noProof/>
                <w:szCs w:val="24"/>
              </w:rPr>
              <w:t>Перечень компетенций, формируемых дисциплиной</w:t>
            </w:r>
          </w:p>
        </w:tc>
      </w:tr>
      <w:tr w:rsidR="00000000">
        <w:trPr>
          <w:cantSplit/>
          <w:tblHeader/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spacing w:line="0" w:lineRule="atLeast"/>
              <w:jc w:val="center"/>
              <w:rPr>
                <w:rFonts w:cs="Times New Roman"/>
                <w:i/>
                <w:noProof/>
                <w:szCs w:val="24"/>
              </w:rPr>
            </w:pPr>
            <w:r>
              <w:rPr>
                <w:rFonts w:cs="Times New Roman"/>
                <w:i/>
                <w:noProof/>
                <w:szCs w:val="24"/>
              </w:rPr>
              <w:t>Название и содержание этапа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spacing w:line="0" w:lineRule="atLeast"/>
              <w:jc w:val="center"/>
              <w:rPr>
                <w:rFonts w:cs="Times New Roman"/>
                <w:i/>
                <w:noProof/>
                <w:szCs w:val="24"/>
              </w:rPr>
            </w:pPr>
            <w:r>
              <w:rPr>
                <w:rFonts w:cs="Times New Roman"/>
                <w:i/>
                <w:noProof/>
                <w:szCs w:val="24"/>
              </w:rPr>
              <w:t>Код(ы) формируемых на этапе компетенций</w:t>
            </w:r>
          </w:p>
        </w:tc>
      </w:tr>
      <w:tr w:rsidR="00000000">
        <w:trPr>
          <w:trHeight w:val="899"/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6F54">
            <w:pPr>
              <w:spacing w:line="0" w:lineRule="atLeast"/>
              <w:jc w:val="both"/>
              <w:rPr>
                <w:rFonts w:cs="Times New Roman"/>
                <w:noProof/>
                <w:szCs w:val="24"/>
              </w:rPr>
            </w:pP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Этап 1. Формирование базы знаний</w:t>
            </w:r>
          </w:p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- наличие рукописного конспекта лекций,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t>- отчёты по практическим занятиям и лабораторным работам,</w:t>
            </w:r>
            <w:r>
              <w:rPr>
                <w:rFonts w:cs="Times New Roman"/>
                <w:noProof/>
                <w:szCs w:val="24"/>
              </w:rPr>
              <w:br/>
              <w:t>- ведение конспекта с примерами решения типовых задач курса,</w:t>
            </w:r>
            <w:r>
              <w:rPr>
                <w:rFonts w:cs="Times New Roman"/>
                <w:noProof/>
                <w:szCs w:val="24"/>
              </w:rPr>
              <w:br/>
              <w:t>- активность участия в дискуссиях на практических занятиях,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lastRenderedPageBreak/>
              <w:t>- проявление активности при выполнении разделов курсового проекта,</w:t>
            </w:r>
            <w:r>
              <w:rPr>
                <w:rFonts w:cs="Times New Roman"/>
                <w:noProof/>
                <w:szCs w:val="24"/>
              </w:rPr>
              <w:br/>
              <w:t xml:space="preserve">- наличие </w:t>
            </w:r>
            <w:r>
              <w:rPr>
                <w:rFonts w:cs="Times New Roman"/>
                <w:noProof/>
                <w:szCs w:val="24"/>
              </w:rPr>
              <w:t>на практических занятиях всех необходимых материалов, (выполненного домашнего задания, отчётов по выполненным лабораторным работам),</w:t>
            </w:r>
            <w:r>
              <w:rPr>
                <w:rFonts w:cs="Times New Roman"/>
                <w:noProof/>
                <w:szCs w:val="24"/>
              </w:rPr>
              <w:br/>
              <w:t>- наличие самостоятельно решённых наперёд задач курса,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lastRenderedPageBreak/>
              <w:t>ПК-3</w:t>
            </w:r>
          </w:p>
        </w:tc>
      </w:tr>
      <w:tr w:rsidR="00000000">
        <w:trPr>
          <w:trHeight w:val="899"/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6F54">
            <w:pPr>
              <w:spacing w:line="0" w:lineRule="atLeast"/>
              <w:jc w:val="both"/>
              <w:rPr>
                <w:rFonts w:cs="Times New Roman"/>
                <w:noProof/>
                <w:szCs w:val="24"/>
              </w:rPr>
            </w:pP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Этап 2. Формирование навыков практического использовани</w:t>
            </w:r>
            <w:r>
              <w:rPr>
                <w:rFonts w:cs="Times New Roman"/>
                <w:noProof/>
                <w:szCs w:val="24"/>
              </w:rPr>
              <w:t>я знаний</w:t>
            </w:r>
          </w:p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- правильное и своевременное выполнение практических заданий,</w:t>
            </w:r>
            <w:r>
              <w:rPr>
                <w:rFonts w:cs="Times New Roman"/>
                <w:noProof/>
                <w:szCs w:val="24"/>
              </w:rPr>
              <w:br/>
              <w:t>- правильное и своевременное выполнение курсового проекта,</w:t>
            </w:r>
            <w:r>
              <w:rPr>
                <w:rFonts w:cs="Times New Roman"/>
                <w:noProof/>
                <w:szCs w:val="24"/>
              </w:rPr>
              <w:br/>
              <w:t>- наличие правильно выполненной самостоятельной работы,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ПК-5</w:t>
            </w:r>
          </w:p>
        </w:tc>
      </w:tr>
      <w:tr w:rsidR="00000000">
        <w:trPr>
          <w:trHeight w:val="899"/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6F54">
            <w:pPr>
              <w:spacing w:line="0" w:lineRule="atLeast"/>
              <w:jc w:val="both"/>
              <w:rPr>
                <w:rFonts w:cs="Times New Roman"/>
                <w:noProof/>
                <w:szCs w:val="24"/>
              </w:rPr>
            </w:pP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Этап 3. Проверка усвоения материала</w:t>
            </w:r>
          </w:p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 xml:space="preserve">- </w:t>
            </w:r>
            <w:r>
              <w:rPr>
                <w:rFonts w:cs="Times New Roman"/>
                <w:noProof/>
                <w:szCs w:val="24"/>
              </w:rPr>
              <w:t>степень активности и эффективности участия студента по итогам проведения каждого практического занятия,</w:t>
            </w:r>
            <w:r>
              <w:rPr>
                <w:rFonts w:cs="Times New Roman"/>
                <w:noProof/>
                <w:szCs w:val="24"/>
              </w:rPr>
              <w:br/>
              <w:t>- степень готовности студента к участию в практическом занятии и выполнению лабораторных работ, как интеллектуальной, так и материально-технической,</w:t>
            </w:r>
            <w:r>
              <w:rPr>
                <w:rFonts w:cs="Times New Roman"/>
                <w:noProof/>
                <w:szCs w:val="24"/>
              </w:rPr>
              <w:br/>
              <w:t>- п</w:t>
            </w:r>
            <w:r>
              <w:rPr>
                <w:rFonts w:cs="Times New Roman"/>
                <w:noProof/>
                <w:szCs w:val="24"/>
              </w:rPr>
              <w:t>равильность и обоснованность представленных решений практических задач,</w:t>
            </w:r>
            <w:r>
              <w:rPr>
                <w:rFonts w:cs="Times New Roman"/>
                <w:noProof/>
                <w:szCs w:val="24"/>
              </w:rPr>
              <w:br/>
              <w:t>- ответы на устные вопросы курса,</w:t>
            </w:r>
            <w:r>
              <w:rPr>
                <w:rFonts w:cs="Times New Roman"/>
                <w:noProof/>
                <w:szCs w:val="24"/>
              </w:rPr>
              <w:br/>
              <w:t>- ответы на вопросы письменного тестирования по системе РИТМ МИИТ,</w:t>
            </w:r>
            <w:r>
              <w:rPr>
                <w:rFonts w:cs="Times New Roman"/>
                <w:noProof/>
                <w:szCs w:val="24"/>
              </w:rPr>
              <w:br/>
              <w:t>- защита курсового проекта,</w:t>
            </w:r>
            <w:r>
              <w:rPr>
                <w:rFonts w:cs="Times New Roman"/>
                <w:noProof/>
                <w:szCs w:val="24"/>
              </w:rPr>
              <w:br/>
              <w:t>- экзамен.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ПК-3; ПК-5</w:t>
            </w:r>
          </w:p>
        </w:tc>
      </w:tr>
    </w:tbl>
    <w:p w:rsidR="00000000" w:rsidRDefault="009F6F54">
      <w:pPr>
        <w:ind w:firstLine="567"/>
        <w:jc w:val="center"/>
        <w:rPr>
          <w:rFonts w:cs="Times New Roman"/>
          <w:b/>
          <w:i/>
          <w:noProof/>
          <w:sz w:val="28"/>
          <w:szCs w:val="28"/>
        </w:rPr>
      </w:pPr>
      <w:r>
        <w:rPr>
          <w:rFonts w:cs="Times New Roman"/>
          <w:b/>
          <w:i/>
          <w:noProof/>
          <w:sz w:val="28"/>
          <w:szCs w:val="28"/>
        </w:rPr>
        <w:t>3. Критерии оценки</w:t>
      </w:r>
    </w:p>
    <w:tbl>
      <w:tblPr>
        <w:tblStyle w:val="a7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570"/>
        <w:gridCol w:w="7273"/>
        <w:gridCol w:w="1729"/>
      </w:tblGrid>
      <w:tr w:rsidR="00000000">
        <w:trPr>
          <w:cantSplit/>
          <w:tblHeader/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spacing w:line="0" w:lineRule="atLeast"/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№</w:t>
            </w:r>
          </w:p>
          <w:p w:rsidR="00000000" w:rsidRDefault="009F6F54">
            <w:pPr>
              <w:spacing w:line="0" w:lineRule="atLeast"/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п\п</w:t>
            </w:r>
          </w:p>
        </w:tc>
        <w:tc>
          <w:tcPr>
            <w:tcW w:w="4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spacing w:line="0" w:lineRule="atLeast"/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b/>
                <w:i/>
                <w:noProof/>
                <w:szCs w:val="24"/>
              </w:rPr>
              <w:t>Перечень компетенций, формируемых дисциплиной</w:t>
            </w:r>
          </w:p>
        </w:tc>
      </w:tr>
      <w:tr w:rsidR="00000000">
        <w:trPr>
          <w:cantSplit/>
          <w:tblHeader/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spacing w:line="0" w:lineRule="atLeast"/>
              <w:jc w:val="center"/>
              <w:rPr>
                <w:rFonts w:cs="Times New Roman"/>
                <w:i/>
                <w:noProof/>
                <w:szCs w:val="24"/>
              </w:rPr>
            </w:pPr>
            <w:r>
              <w:rPr>
                <w:rFonts w:cs="Times New Roman"/>
                <w:i/>
                <w:noProof/>
                <w:szCs w:val="24"/>
              </w:rPr>
              <w:t>Название и содержание этапа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spacing w:line="0" w:lineRule="atLeast"/>
              <w:jc w:val="center"/>
              <w:rPr>
                <w:rFonts w:cs="Times New Roman"/>
                <w:i/>
                <w:noProof/>
                <w:szCs w:val="24"/>
              </w:rPr>
            </w:pPr>
            <w:r>
              <w:rPr>
                <w:rFonts w:cs="Times New Roman"/>
                <w:i/>
                <w:noProof/>
                <w:szCs w:val="24"/>
              </w:rPr>
              <w:t>Код(ы) формируемых на этапе компетенций</w:t>
            </w:r>
          </w:p>
        </w:tc>
      </w:tr>
      <w:tr w:rsidR="00000000">
        <w:trPr>
          <w:trHeight w:val="899"/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6F54">
            <w:pPr>
              <w:spacing w:line="0" w:lineRule="atLeast"/>
              <w:jc w:val="both"/>
              <w:rPr>
                <w:rFonts w:cs="Times New Roman"/>
                <w:noProof/>
                <w:szCs w:val="24"/>
              </w:rPr>
            </w:pP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Этап 1. Формирование базы знаний</w:t>
            </w:r>
          </w:p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- посещаемость не менее 90% лекций, практических занятий и лабораторных работ,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t>- участие в дискуссии на каждом практическом занятии,</w:t>
            </w:r>
            <w:r>
              <w:rPr>
                <w:rFonts w:cs="Times New Roman"/>
                <w:noProof/>
                <w:szCs w:val="24"/>
              </w:rPr>
              <w:br/>
              <w:t>- наличие требуемых для занятий материалов,</w:t>
            </w:r>
            <w:r>
              <w:rPr>
                <w:rFonts w:cs="Times New Roman"/>
                <w:noProof/>
                <w:szCs w:val="24"/>
              </w:rPr>
              <w:br/>
              <w:t>- письменное и своевременное выполнение заданий для самостоятельной работы и обязательных практических задач курса,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ПК-3</w:t>
            </w:r>
          </w:p>
        </w:tc>
      </w:tr>
      <w:tr w:rsidR="00000000">
        <w:trPr>
          <w:trHeight w:val="899"/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6F54">
            <w:pPr>
              <w:spacing w:line="0" w:lineRule="atLeast"/>
              <w:jc w:val="both"/>
              <w:rPr>
                <w:rFonts w:cs="Times New Roman"/>
                <w:noProof/>
                <w:szCs w:val="24"/>
              </w:rPr>
            </w:pP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 xml:space="preserve">Этап 2. Формирование навыков </w:t>
            </w:r>
            <w:r>
              <w:rPr>
                <w:rFonts w:cs="Times New Roman"/>
                <w:noProof/>
                <w:szCs w:val="24"/>
              </w:rPr>
              <w:t>практического использования знаний</w:t>
            </w:r>
          </w:p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- качество решения задач самостоятельной работы, представленных в письменной форме,</w:t>
            </w:r>
            <w:r>
              <w:rPr>
                <w:rFonts w:cs="Times New Roman"/>
                <w:noProof/>
                <w:szCs w:val="24"/>
              </w:rPr>
              <w:br/>
              <w:t>- уместность обоснования применения студентом конкретных методов для поиска решения в сложившихся ситуациях,</w:t>
            </w:r>
            <w:r>
              <w:rPr>
                <w:rFonts w:cs="Times New Roman"/>
                <w:noProof/>
                <w:szCs w:val="24"/>
              </w:rPr>
              <w:br/>
              <w:t>- способность обоснования св</w:t>
            </w:r>
            <w:r>
              <w:rPr>
                <w:rFonts w:cs="Times New Roman"/>
                <w:noProof/>
                <w:szCs w:val="24"/>
              </w:rPr>
              <w:t>оей точки зрения, сформулированных тезисов,</w:t>
            </w:r>
            <w:r>
              <w:rPr>
                <w:rFonts w:cs="Times New Roman"/>
                <w:noProof/>
                <w:szCs w:val="24"/>
              </w:rPr>
              <w:br/>
              <w:t xml:space="preserve">- качество выполнения всех практических заданий и защиты всех лабораторных работ, </w:t>
            </w:r>
            <w:r>
              <w:rPr>
                <w:rFonts w:cs="Times New Roman"/>
                <w:noProof/>
                <w:szCs w:val="24"/>
              </w:rPr>
              <w:br/>
              <w:t>- качество выполнения курсового проекта и его защита,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ПК-5</w:t>
            </w:r>
          </w:p>
        </w:tc>
      </w:tr>
      <w:tr w:rsidR="00000000">
        <w:trPr>
          <w:trHeight w:val="899"/>
          <w:jc w:val="center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6F54">
            <w:pPr>
              <w:spacing w:line="0" w:lineRule="atLeast"/>
              <w:jc w:val="both"/>
              <w:rPr>
                <w:rFonts w:cs="Times New Roman"/>
                <w:noProof/>
                <w:szCs w:val="24"/>
              </w:rPr>
            </w:pP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Этап 3. Проверка усвоения материала</w:t>
            </w:r>
          </w:p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 xml:space="preserve">- </w:t>
            </w:r>
            <w:r>
              <w:rPr>
                <w:rFonts w:cs="Times New Roman"/>
                <w:noProof/>
                <w:szCs w:val="24"/>
              </w:rPr>
              <w:t xml:space="preserve">ответы на вопросы устного опроса, проводимого согласно типовым контрольным заданиям и методическим материалам, соответствуют положениям (п.1.4-1.5), </w:t>
            </w:r>
            <w:r>
              <w:rPr>
                <w:rFonts w:cs="Times New Roman"/>
                <w:noProof/>
                <w:szCs w:val="24"/>
              </w:rPr>
              <w:br/>
              <w:t>- ответы на вопросы по выполненным лабораторным работам соответствуют положениям (п.1.4-1.5),</w:t>
            </w:r>
            <w:r>
              <w:rPr>
                <w:rFonts w:cs="Times New Roman"/>
                <w:noProof/>
                <w:szCs w:val="24"/>
              </w:rPr>
              <w:br/>
              <w:t xml:space="preserve">- ответы на </w:t>
            </w:r>
            <w:r>
              <w:rPr>
                <w:rFonts w:cs="Times New Roman"/>
                <w:noProof/>
                <w:szCs w:val="24"/>
              </w:rPr>
              <w:t>вопросы по практическим заданиям соответствуют положениям (п.1.4-1.5),</w:t>
            </w:r>
            <w:r>
              <w:rPr>
                <w:rFonts w:cs="Times New Roman"/>
                <w:noProof/>
                <w:szCs w:val="24"/>
              </w:rPr>
              <w:br/>
              <w:t>- ответы на вопросы тестирования по системе РИТМ МИИТ соответствуют положениям (п.1.4-1.5),</w:t>
            </w:r>
            <w:r>
              <w:rPr>
                <w:rFonts w:cs="Times New Roman"/>
                <w:noProof/>
                <w:szCs w:val="24"/>
              </w:rPr>
              <w:br/>
              <w:t xml:space="preserve">- ответы на вопросы при защите курсового проекта соответствуют положениям (п.1.4-1.5), </w:t>
            </w:r>
            <w:r>
              <w:rPr>
                <w:rFonts w:cs="Times New Roman"/>
                <w:noProof/>
                <w:szCs w:val="24"/>
              </w:rPr>
              <w:br/>
              <w:t>- отв</w:t>
            </w:r>
            <w:r>
              <w:rPr>
                <w:rFonts w:cs="Times New Roman"/>
                <w:noProof/>
                <w:szCs w:val="24"/>
              </w:rPr>
              <w:t>еты на вопросы экзаменационного билета соответствуют положениям (п.1.4-1.5).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spacing w:line="0" w:lineRule="atLeas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ПК-3; ПК-5</w:t>
            </w:r>
          </w:p>
        </w:tc>
      </w:tr>
    </w:tbl>
    <w:p w:rsidR="00000000" w:rsidRDefault="009F6F54">
      <w:pPr>
        <w:ind w:firstLine="567"/>
        <w:rPr>
          <w:rFonts w:cs="Times New Roman"/>
          <w:b/>
          <w:noProof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t>1.3 Типовые контрольные задания или иные материалы, необходимые для оценки знаний, умений, навыков и (или) опыта деятельности.</w:t>
      </w:r>
    </w:p>
    <w:tbl>
      <w:tblPr>
        <w:tblStyle w:val="a7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576"/>
        <w:gridCol w:w="1742"/>
        <w:gridCol w:w="7254"/>
      </w:tblGrid>
      <w:tr w:rsidR="00000000">
        <w:trPr>
          <w:cantSplit/>
          <w:tblHeader/>
          <w:jc w:val="center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№</w:t>
            </w:r>
          </w:p>
          <w:p w:rsidR="00000000" w:rsidRDefault="009F6F54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п\п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jc w:val="center"/>
              <w:rPr>
                <w:rFonts w:cs="Times New Roman"/>
                <w:i/>
                <w:noProof/>
                <w:szCs w:val="24"/>
              </w:rPr>
            </w:pPr>
            <w:r>
              <w:rPr>
                <w:rFonts w:cs="Times New Roman"/>
                <w:i/>
                <w:noProof/>
                <w:szCs w:val="24"/>
              </w:rPr>
              <w:t>Аббревиатура компетенций</w:t>
            </w:r>
          </w:p>
        </w:tc>
        <w:tc>
          <w:tcPr>
            <w:tcW w:w="3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F6F54">
            <w:pPr>
              <w:jc w:val="center"/>
              <w:rPr>
                <w:rFonts w:cs="Times New Roman"/>
                <w:i/>
                <w:noProof/>
                <w:szCs w:val="24"/>
              </w:rPr>
            </w:pPr>
            <w:r>
              <w:rPr>
                <w:rFonts w:cs="Times New Roman"/>
                <w:i/>
                <w:noProof/>
                <w:szCs w:val="24"/>
              </w:rPr>
              <w:t>Оценочные средства</w:t>
            </w:r>
          </w:p>
        </w:tc>
      </w:tr>
      <w:tr w:rsidR="00000000">
        <w:trPr>
          <w:jc w:val="center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jc w:val="righ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1.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ПК-3</w:t>
            </w:r>
          </w:p>
        </w:tc>
        <w:tc>
          <w:tcPr>
            <w:tcW w:w="3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Экзаменационные вопросы: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br/>
              <w:t xml:space="preserve">1. Автоматизированная система управления технологическими процессами. Технологический объект управления. Автоматизированный технологический комплекс. Основные компоненты АСУТП. </w:t>
            </w:r>
            <w:r>
              <w:rPr>
                <w:rFonts w:cs="Times New Roman"/>
                <w:noProof/>
                <w:szCs w:val="24"/>
              </w:rPr>
              <w:br/>
              <w:t>2. Автоматизирован</w:t>
            </w:r>
            <w:r>
              <w:rPr>
                <w:rFonts w:cs="Times New Roman"/>
                <w:noProof/>
                <w:szCs w:val="24"/>
              </w:rPr>
              <w:t>ная система управления технологическими процессами. Технологический объект управления. Автоматизированный технологический комплекс. Схема АТК.</w:t>
            </w:r>
            <w:r>
              <w:rPr>
                <w:rFonts w:cs="Times New Roman"/>
                <w:noProof/>
                <w:szCs w:val="24"/>
              </w:rPr>
              <w:br/>
              <w:t>3. Автоматизированная система управления технологическими процессами. Технологический объект управления. Схема ло</w:t>
            </w:r>
            <w:r>
              <w:rPr>
                <w:rFonts w:cs="Times New Roman"/>
                <w:noProof/>
                <w:szCs w:val="24"/>
              </w:rPr>
              <w:t>кальной системы контроля, регулирования и управления.</w:t>
            </w:r>
            <w:r>
              <w:rPr>
                <w:rFonts w:cs="Times New Roman"/>
                <w:noProof/>
                <w:szCs w:val="24"/>
              </w:rPr>
              <w:br/>
              <w:t>4. Автоматизированная система управления технологическими процессами. Технологический объект управления. Схема централизованной системы контроля, регулирования и управления.</w:t>
            </w:r>
            <w:r>
              <w:rPr>
                <w:rFonts w:cs="Times New Roman"/>
                <w:noProof/>
                <w:szCs w:val="24"/>
              </w:rPr>
              <w:br/>
              <w:t>5. Автоматизированная систем</w:t>
            </w:r>
            <w:r>
              <w:rPr>
                <w:rFonts w:cs="Times New Roman"/>
                <w:noProof/>
                <w:szCs w:val="24"/>
              </w:rPr>
              <w:t>а управления технологическими процессами. Технологический объект управления. Схема многоканальной централизованной системы контроля, регулирования и управления.</w:t>
            </w:r>
            <w:r>
              <w:rPr>
                <w:rFonts w:cs="Times New Roman"/>
                <w:noProof/>
                <w:szCs w:val="24"/>
              </w:rPr>
              <w:br/>
              <w:t>6. Автоматизированная система управления технологическими процессами. Схема типового состава те</w:t>
            </w:r>
            <w:r>
              <w:rPr>
                <w:rFonts w:cs="Times New Roman"/>
                <w:noProof/>
                <w:szCs w:val="24"/>
              </w:rPr>
              <w:t>хнических средств АСУТП. Типовой состав технических средств АСУТП.</w:t>
            </w:r>
            <w:r>
              <w:rPr>
                <w:rFonts w:cs="Times New Roman"/>
                <w:noProof/>
                <w:szCs w:val="24"/>
              </w:rPr>
              <w:br/>
              <w:t>7. Принципиальные схемы построения АСУ. Схема многоканальной системы с прямым цифровым управлением.</w:t>
            </w:r>
            <w:r>
              <w:rPr>
                <w:rFonts w:cs="Times New Roman"/>
                <w:noProof/>
                <w:szCs w:val="24"/>
              </w:rPr>
              <w:br/>
              <w:t>8. Принципиальные схемы построения АСУ. Схема централизованной системы с супервизорным уп</w:t>
            </w:r>
            <w:r>
              <w:rPr>
                <w:rFonts w:cs="Times New Roman"/>
                <w:noProof/>
                <w:szCs w:val="24"/>
              </w:rPr>
              <w:t>равлением.</w:t>
            </w:r>
            <w:r>
              <w:rPr>
                <w:rFonts w:cs="Times New Roman"/>
                <w:noProof/>
                <w:szCs w:val="24"/>
              </w:rPr>
              <w:br/>
              <w:t>9. Принципиальные схемы построения АСУ. Радиальная структура распределённых АСУТП.</w:t>
            </w:r>
            <w:r>
              <w:rPr>
                <w:rFonts w:cs="Times New Roman"/>
                <w:noProof/>
                <w:szCs w:val="24"/>
              </w:rPr>
              <w:br/>
              <w:t>10. Принципиальные схемы построения АСУ. Кольцевая структура распределённых АСУТП.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lastRenderedPageBreak/>
              <w:t>11. Принципиальные схемы построения АСУ. Магистральная структура распределённых</w:t>
            </w:r>
            <w:r>
              <w:rPr>
                <w:rFonts w:cs="Times New Roman"/>
                <w:noProof/>
                <w:szCs w:val="24"/>
              </w:rPr>
              <w:t xml:space="preserve"> АСУТП.</w:t>
            </w:r>
            <w:r>
              <w:rPr>
                <w:rFonts w:cs="Times New Roman"/>
                <w:noProof/>
                <w:szCs w:val="24"/>
              </w:rPr>
              <w:br/>
              <w:t>12. Неэлектрические величины. Электрический способ измерения неэлектрических величин. Упрощённая схема типового измерителя неэлектрических величин.</w:t>
            </w:r>
            <w:r>
              <w:rPr>
                <w:rFonts w:cs="Times New Roman"/>
                <w:noProof/>
                <w:szCs w:val="24"/>
              </w:rPr>
              <w:br/>
              <w:t>13. Первичные преобразователи. Требования, предъявляемые к первичным преобразователям.</w:t>
            </w:r>
            <w:r>
              <w:rPr>
                <w:rFonts w:cs="Times New Roman"/>
                <w:noProof/>
                <w:szCs w:val="24"/>
              </w:rPr>
              <w:br/>
              <w:t xml:space="preserve">14. Три вида </w:t>
            </w:r>
            <w:r>
              <w:rPr>
                <w:rFonts w:cs="Times New Roman"/>
                <w:noProof/>
                <w:szCs w:val="24"/>
              </w:rPr>
              <w:t>измерительных цепей прямого преобразования с параметрическим первичным преобразователем.</w:t>
            </w:r>
            <w:r>
              <w:rPr>
                <w:rFonts w:cs="Times New Roman"/>
                <w:noProof/>
                <w:szCs w:val="24"/>
              </w:rPr>
              <w:br/>
              <w:t>15. Мостовые схемы с автоматическим уравновешиванием. Усиление сигналов с высокой точностью.</w:t>
            </w:r>
            <w:r>
              <w:rPr>
                <w:rFonts w:cs="Times New Roman"/>
                <w:noProof/>
                <w:szCs w:val="24"/>
              </w:rPr>
              <w:br/>
              <w:t>16. Индуктивные преобразователи линейных и угловых перемещений. Принцип де</w:t>
            </w:r>
            <w:r>
              <w:rPr>
                <w:rFonts w:cs="Times New Roman"/>
                <w:noProof/>
                <w:szCs w:val="24"/>
              </w:rPr>
              <w:t>йствия.</w:t>
            </w:r>
            <w:r>
              <w:rPr>
                <w:rFonts w:cs="Times New Roman"/>
                <w:noProof/>
                <w:szCs w:val="24"/>
              </w:rPr>
              <w:br/>
              <w:t>17. Конденсаторные преобразователи линейных и угловых перемещений. Принцип действия. Области применения.</w:t>
            </w:r>
            <w:r>
              <w:rPr>
                <w:rFonts w:cs="Times New Roman"/>
                <w:noProof/>
                <w:szCs w:val="24"/>
              </w:rPr>
              <w:br/>
              <w:t>18. Принцип действия датчика Холла. Элементы Холла.</w:t>
            </w:r>
            <w:r>
              <w:rPr>
                <w:rFonts w:cs="Times New Roman"/>
                <w:noProof/>
                <w:szCs w:val="24"/>
              </w:rPr>
              <w:br/>
              <w:t>19. Датчики тока и напряжения. Первичная и вторична обмотки. Функции измерительных трансфор</w:t>
            </w:r>
            <w:r>
              <w:rPr>
                <w:rFonts w:cs="Times New Roman"/>
                <w:noProof/>
                <w:szCs w:val="24"/>
              </w:rPr>
              <w:t xml:space="preserve">маторов тока. </w:t>
            </w:r>
            <w:r>
              <w:rPr>
                <w:rFonts w:cs="Times New Roman"/>
                <w:noProof/>
                <w:szCs w:val="24"/>
              </w:rPr>
              <w:br/>
              <w:t>20. Датчики тока и напряжения с компенсацией и без компенсации. Основной компенсационный элемент датчиков тока и напряжения.</w:t>
            </w:r>
            <w:r>
              <w:rPr>
                <w:rFonts w:cs="Times New Roman"/>
                <w:noProof/>
                <w:szCs w:val="24"/>
              </w:rPr>
              <w:br/>
              <w:t>21. Расходомер. Принцип действия.</w:t>
            </w:r>
            <w:r>
              <w:rPr>
                <w:rFonts w:cs="Times New Roman"/>
                <w:noProof/>
                <w:szCs w:val="24"/>
              </w:rPr>
              <w:br/>
              <w:t>22. Термостат. Конструкция термостата. Схема и основные электрические элементы, вх</w:t>
            </w:r>
            <w:r>
              <w:rPr>
                <w:rFonts w:cs="Times New Roman"/>
                <w:noProof/>
                <w:szCs w:val="24"/>
              </w:rPr>
              <w:t xml:space="preserve">одящие в состав термостата. </w:t>
            </w:r>
            <w:r>
              <w:rPr>
                <w:rFonts w:cs="Times New Roman"/>
                <w:noProof/>
                <w:szCs w:val="24"/>
              </w:rPr>
              <w:br/>
              <w:t>23. Термопара. Конструкция. Аппаратная и программно-аппаратная схемы компенсации.</w:t>
            </w:r>
            <w:r>
              <w:rPr>
                <w:rFonts w:cs="Times New Roman"/>
                <w:noProof/>
                <w:szCs w:val="24"/>
              </w:rPr>
              <w:br/>
              <w:t>24. Терморезисторы. Основные характеристики терморезисторов. Схема датчиков, содержащих терморезисторы.</w:t>
            </w:r>
            <w:r>
              <w:rPr>
                <w:rFonts w:cs="Times New Roman"/>
                <w:noProof/>
                <w:szCs w:val="24"/>
              </w:rPr>
              <w:br/>
              <w:t>25. Пирометр. Принцип действий. Особеннос</w:t>
            </w:r>
            <w:r>
              <w:rPr>
                <w:rFonts w:cs="Times New Roman"/>
                <w:noProof/>
                <w:szCs w:val="24"/>
              </w:rPr>
              <w:t>ти.</w:t>
            </w:r>
            <w:r>
              <w:rPr>
                <w:rFonts w:cs="Times New Roman"/>
                <w:noProof/>
                <w:szCs w:val="24"/>
              </w:rPr>
              <w:br/>
              <w:t>26. Интегральный датчик температуры.</w:t>
            </w:r>
            <w:r>
              <w:rPr>
                <w:rFonts w:cs="Times New Roman"/>
                <w:noProof/>
                <w:szCs w:val="24"/>
              </w:rPr>
              <w:br/>
              <w:t>27. Функциональная схема электромеханического реле. Принцип функционирования.</w:t>
            </w:r>
            <w:r>
              <w:rPr>
                <w:rFonts w:cs="Times New Roman"/>
                <w:noProof/>
                <w:szCs w:val="24"/>
              </w:rPr>
              <w:br/>
              <w:t>28. Логические и измерительные электромеханические реле.</w:t>
            </w:r>
            <w:r>
              <w:rPr>
                <w:rFonts w:cs="Times New Roman"/>
                <w:noProof/>
                <w:szCs w:val="24"/>
              </w:rPr>
              <w:br/>
              <w:t>29. Реле постоянного и переменного тока. Особенности функционирования реле перем</w:t>
            </w:r>
            <w:r>
              <w:rPr>
                <w:rFonts w:cs="Times New Roman"/>
                <w:noProof/>
                <w:szCs w:val="24"/>
              </w:rPr>
              <w:t>енного тока.</w:t>
            </w:r>
            <w:r>
              <w:rPr>
                <w:rFonts w:cs="Times New Roman"/>
                <w:noProof/>
                <w:szCs w:val="24"/>
              </w:rPr>
              <w:br/>
              <w:t>30. Работа реле. Влияющие факторы и величины. Режимы работы реле.</w:t>
            </w:r>
            <w:r>
              <w:rPr>
                <w:rFonts w:cs="Times New Roman"/>
                <w:noProof/>
                <w:szCs w:val="24"/>
              </w:rPr>
              <w:br/>
              <w:t>31. Герконы. Типы герконов. Особенности функционирования.</w:t>
            </w:r>
            <w:r>
              <w:rPr>
                <w:rFonts w:cs="Times New Roman"/>
                <w:noProof/>
                <w:szCs w:val="24"/>
              </w:rPr>
              <w:br/>
              <w:t>32. Область применения герконов. Достоинства герконов. Тенденции развития.</w:t>
            </w:r>
            <w:r>
              <w:rPr>
                <w:rFonts w:cs="Times New Roman"/>
                <w:noProof/>
                <w:szCs w:val="24"/>
              </w:rPr>
              <w:br/>
              <w:t>33. Дребезг релейных элементов. Борьба с дре</w:t>
            </w:r>
            <w:r>
              <w:rPr>
                <w:rFonts w:cs="Times New Roman"/>
                <w:noProof/>
                <w:szCs w:val="24"/>
              </w:rPr>
              <w:t>безгом.</w:t>
            </w:r>
            <w:r>
              <w:rPr>
                <w:rFonts w:cs="Times New Roman"/>
                <w:noProof/>
                <w:szCs w:val="24"/>
              </w:rPr>
              <w:br/>
              <w:t xml:space="preserve">34. Эксплуатация герконов. </w:t>
            </w:r>
            <w:r>
              <w:rPr>
                <w:rFonts w:cs="Times New Roman"/>
                <w:noProof/>
                <w:szCs w:val="24"/>
              </w:rPr>
              <w:br/>
              <w:t>35. Двух- и трёхпозиционные поляризованные реле.</w:t>
            </w:r>
            <w:r>
              <w:rPr>
                <w:rFonts w:cs="Times New Roman"/>
                <w:noProof/>
                <w:szCs w:val="24"/>
              </w:rPr>
              <w:br/>
              <w:t>36. Симметричные и несимметричные поляризованные реле.</w:t>
            </w:r>
            <w:r>
              <w:rPr>
                <w:rFonts w:cs="Times New Roman"/>
                <w:noProof/>
                <w:szCs w:val="24"/>
              </w:rPr>
              <w:br/>
              <w:t>37. Промышленный выпуск реле переменного тока. Принцип действия реле переменного тока.</w:t>
            </w:r>
            <w:r>
              <w:rPr>
                <w:rFonts w:cs="Times New Roman"/>
                <w:noProof/>
                <w:szCs w:val="24"/>
              </w:rPr>
              <w:br/>
              <w:t>38. Закон электромагнитной ин</w:t>
            </w:r>
            <w:r>
              <w:rPr>
                <w:rFonts w:cs="Times New Roman"/>
                <w:noProof/>
                <w:szCs w:val="24"/>
              </w:rPr>
              <w:t>дукции для электродвигателей.</w:t>
            </w:r>
            <w:r>
              <w:rPr>
                <w:rFonts w:cs="Times New Roman"/>
                <w:noProof/>
                <w:szCs w:val="24"/>
              </w:rPr>
              <w:br/>
              <w:t>39. Закон электромагнитной индукции для генераторов электрической энергии.</w:t>
            </w:r>
            <w:r>
              <w:rPr>
                <w:rFonts w:cs="Times New Roman"/>
                <w:noProof/>
                <w:szCs w:val="24"/>
              </w:rPr>
              <w:br/>
              <w:t>40. Устройство двигателей постоянного тока (коллекторных двигателей).</w:t>
            </w:r>
            <w:r>
              <w:rPr>
                <w:rFonts w:cs="Times New Roman"/>
                <w:noProof/>
                <w:szCs w:val="24"/>
              </w:rPr>
              <w:br/>
              <w:t>41. Момент силы. Простейшая функциональная схема электропривода.</w:t>
            </w:r>
            <w:r>
              <w:rPr>
                <w:rFonts w:cs="Times New Roman"/>
                <w:noProof/>
                <w:szCs w:val="24"/>
              </w:rPr>
              <w:br/>
              <w:t>42. Пуск двигате</w:t>
            </w:r>
            <w:r>
              <w:rPr>
                <w:rFonts w:cs="Times New Roman"/>
                <w:noProof/>
                <w:szCs w:val="24"/>
              </w:rPr>
              <w:t>лей постоянного тока.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lastRenderedPageBreak/>
              <w:t>43. Графоаналитический метод расчёта пускового реостата.</w:t>
            </w:r>
            <w:r>
              <w:rPr>
                <w:rFonts w:cs="Times New Roman"/>
                <w:noProof/>
                <w:szCs w:val="24"/>
              </w:rPr>
              <w:br/>
              <w:t>44. Асинхронный двигатель. Разновидности конструктива роторов асинхронных двигателей.</w:t>
            </w:r>
            <w:r>
              <w:rPr>
                <w:rFonts w:cs="Times New Roman"/>
                <w:noProof/>
                <w:szCs w:val="24"/>
              </w:rPr>
              <w:br/>
              <w:t>45. Асинхронный двигатель с короткозамкнутым ротором.</w:t>
            </w:r>
            <w:r>
              <w:rPr>
                <w:rFonts w:cs="Times New Roman"/>
                <w:noProof/>
                <w:szCs w:val="24"/>
              </w:rPr>
              <w:br/>
              <w:t>46. Пуск асинхронного двигателя с кор</w:t>
            </w:r>
            <w:r>
              <w:rPr>
                <w:rFonts w:cs="Times New Roman"/>
                <w:noProof/>
                <w:szCs w:val="24"/>
              </w:rPr>
              <w:t>откозамкнутым ротором.</w:t>
            </w:r>
            <w:r>
              <w:rPr>
                <w:rFonts w:cs="Times New Roman"/>
                <w:noProof/>
                <w:szCs w:val="24"/>
              </w:rPr>
              <w:br/>
              <w:t>47. Рекуперативное торможение асинхронного двигателя.</w:t>
            </w:r>
            <w:r>
              <w:rPr>
                <w:rFonts w:cs="Times New Roman"/>
                <w:noProof/>
                <w:szCs w:val="24"/>
              </w:rPr>
              <w:br/>
              <w:t>48. Тормозные режимы асинхронных двигателей.</w:t>
            </w:r>
            <w:r>
              <w:rPr>
                <w:rFonts w:cs="Times New Roman"/>
                <w:noProof/>
                <w:szCs w:val="24"/>
              </w:rPr>
              <w:br/>
              <w:t>49. Преимущества и недостатки синхронных двигателей.</w:t>
            </w:r>
            <w:r>
              <w:rPr>
                <w:rFonts w:cs="Times New Roman"/>
                <w:noProof/>
                <w:szCs w:val="24"/>
              </w:rPr>
              <w:br/>
              <w:t>50. Устройство и принцип функционирования синхронных двигателей.</w:t>
            </w:r>
            <w:r>
              <w:rPr>
                <w:rFonts w:cs="Times New Roman"/>
                <w:noProof/>
                <w:szCs w:val="24"/>
              </w:rPr>
              <w:br/>
              <w:t>51. Пуск синхрон</w:t>
            </w:r>
            <w:r>
              <w:rPr>
                <w:rFonts w:cs="Times New Roman"/>
                <w:noProof/>
                <w:szCs w:val="24"/>
              </w:rPr>
              <w:t>ных двигателей.</w:t>
            </w:r>
            <w:r>
              <w:rPr>
                <w:rFonts w:cs="Times New Roman"/>
                <w:noProof/>
                <w:szCs w:val="24"/>
              </w:rPr>
              <w:br/>
              <w:t>52. Динамическое торможение синхронных двигателей.</w:t>
            </w:r>
            <w:r>
              <w:rPr>
                <w:rFonts w:cs="Times New Roman"/>
                <w:noProof/>
                <w:szCs w:val="24"/>
              </w:rPr>
              <w:br/>
              <w:t>53. Область применения синхронных машин переменного тока.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br/>
              <w:t>Устный опрос: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br/>
              <w:t>1. Что называется чувствительностью датчика?</w:t>
            </w:r>
            <w:r>
              <w:rPr>
                <w:rFonts w:cs="Times New Roman"/>
                <w:noProof/>
                <w:szCs w:val="24"/>
              </w:rPr>
              <w:br/>
              <w:t>2. Что называется коэффициентом стабилизации?</w:t>
            </w:r>
            <w:r>
              <w:rPr>
                <w:rFonts w:cs="Times New Roman"/>
                <w:noProof/>
                <w:szCs w:val="24"/>
              </w:rPr>
              <w:br/>
              <w:t>3. Дайте определение хар</w:t>
            </w:r>
            <w:r>
              <w:rPr>
                <w:rFonts w:cs="Times New Roman"/>
                <w:noProof/>
                <w:szCs w:val="24"/>
              </w:rPr>
              <w:t>актеристики релейного типа.</w:t>
            </w:r>
            <w:r>
              <w:rPr>
                <w:rFonts w:cs="Times New Roman"/>
                <w:noProof/>
                <w:szCs w:val="24"/>
              </w:rPr>
              <w:br/>
              <w:t>4. Что называется передаточной функцией элемента?</w:t>
            </w:r>
            <w:r>
              <w:rPr>
                <w:rFonts w:cs="Times New Roman"/>
                <w:noProof/>
                <w:szCs w:val="24"/>
              </w:rPr>
              <w:br/>
              <w:t xml:space="preserve">5. Что называется переходной характеристикой элемента? </w:t>
            </w:r>
            <w:r>
              <w:rPr>
                <w:rFonts w:cs="Times New Roman"/>
                <w:noProof/>
                <w:szCs w:val="24"/>
              </w:rPr>
              <w:br/>
              <w:t>6. Что называется импульсной характеристикой элемента?</w:t>
            </w:r>
            <w:r>
              <w:rPr>
                <w:rFonts w:cs="Times New Roman"/>
                <w:noProof/>
                <w:szCs w:val="24"/>
              </w:rPr>
              <w:br/>
              <w:t>7. Для каких целей предназначен тахогенератор?</w:t>
            </w:r>
            <w:r>
              <w:rPr>
                <w:rFonts w:cs="Times New Roman"/>
                <w:noProof/>
                <w:szCs w:val="24"/>
              </w:rPr>
              <w:br/>
              <w:t>8. Для каких целей п</w:t>
            </w:r>
            <w:r>
              <w:rPr>
                <w:rFonts w:cs="Times New Roman"/>
                <w:noProof/>
                <w:szCs w:val="24"/>
              </w:rPr>
              <w:t>редназначены пирометры?</w:t>
            </w:r>
            <w:r>
              <w:rPr>
                <w:rFonts w:cs="Times New Roman"/>
                <w:noProof/>
                <w:szCs w:val="24"/>
              </w:rPr>
              <w:br/>
              <w:t xml:space="preserve">9. Для каких целей предназначены тензометры? </w:t>
            </w:r>
            <w:r>
              <w:rPr>
                <w:rFonts w:cs="Times New Roman"/>
                <w:noProof/>
                <w:szCs w:val="24"/>
              </w:rPr>
              <w:br/>
              <w:t>10. Область применения индуктивных датчиков.</w:t>
            </w:r>
            <w:r>
              <w:rPr>
                <w:rFonts w:cs="Times New Roman"/>
                <w:noProof/>
                <w:szCs w:val="24"/>
              </w:rPr>
              <w:br/>
              <w:t>11. Что называется тяговой характеристикой электромеханического реле?</w:t>
            </w:r>
            <w:r>
              <w:rPr>
                <w:rFonts w:cs="Times New Roman"/>
                <w:noProof/>
                <w:szCs w:val="24"/>
              </w:rPr>
              <w:br/>
              <w:t>12. Что называется механической характеристикой электромагнитного реле?</w:t>
            </w:r>
            <w:r>
              <w:rPr>
                <w:rFonts w:cs="Times New Roman"/>
                <w:noProof/>
                <w:szCs w:val="24"/>
              </w:rPr>
              <w:br/>
              <w:t>13. Для каких целей предназначены герконы?</w:t>
            </w:r>
            <w:r>
              <w:rPr>
                <w:rFonts w:cs="Times New Roman"/>
                <w:noProof/>
                <w:szCs w:val="24"/>
              </w:rPr>
              <w:br/>
              <w:t>14. Для каких целей предназначены контакторы?</w:t>
            </w:r>
            <w:r>
              <w:rPr>
                <w:rFonts w:cs="Times New Roman"/>
                <w:noProof/>
                <w:szCs w:val="24"/>
              </w:rPr>
              <w:br/>
              <w:t xml:space="preserve">15. Для каких целей предназначены поляризованные реле? </w:t>
            </w:r>
            <w:r>
              <w:rPr>
                <w:rFonts w:cs="Times New Roman"/>
                <w:noProof/>
                <w:szCs w:val="24"/>
              </w:rPr>
              <w:br/>
              <w:t>16. Что называется механической характеристикой двигателя?</w:t>
            </w:r>
            <w:r>
              <w:rPr>
                <w:rFonts w:cs="Times New Roman"/>
                <w:noProof/>
                <w:szCs w:val="24"/>
              </w:rPr>
              <w:br/>
              <w:t>17. Что называется регулировочной характеристикой д</w:t>
            </w:r>
            <w:r>
              <w:rPr>
                <w:rFonts w:cs="Times New Roman"/>
                <w:noProof/>
                <w:szCs w:val="24"/>
              </w:rPr>
              <w:t>вигателя?</w:t>
            </w:r>
            <w:r>
              <w:rPr>
                <w:rFonts w:cs="Times New Roman"/>
                <w:noProof/>
                <w:szCs w:val="24"/>
              </w:rPr>
              <w:br/>
              <w:t>18. Какие действия достаточно предпринять для изменения направления вращения двигателя независимого возбуждения?</w:t>
            </w:r>
            <w:r>
              <w:rPr>
                <w:rFonts w:cs="Times New Roman"/>
                <w:noProof/>
                <w:szCs w:val="24"/>
              </w:rPr>
              <w:br/>
              <w:t>19. Под каким углом пересекаются оси обмоток 3-х фазного асинхронного двигателя?</w:t>
            </w:r>
            <w:r>
              <w:rPr>
                <w:rFonts w:cs="Times New Roman"/>
                <w:noProof/>
                <w:szCs w:val="24"/>
              </w:rPr>
              <w:br/>
              <w:t>20. Можно ли, изменяя величину напряжения на статоре</w:t>
            </w:r>
            <w:r>
              <w:rPr>
                <w:rFonts w:cs="Times New Roman"/>
                <w:noProof/>
                <w:szCs w:val="24"/>
              </w:rPr>
              <w:t xml:space="preserve"> 3-х фазного асинхронного двигателя, изменять скорость вращения ротора?</w:t>
            </w:r>
            <w:r>
              <w:rPr>
                <w:rFonts w:cs="Times New Roman"/>
                <w:noProof/>
                <w:szCs w:val="24"/>
              </w:rPr>
              <w:br/>
              <w:t>21. Изменится ли скорость холостого хода 3-х фазного асинхронного двигателя при переключении обмоток со «звезды» на «треугольник»?</w:t>
            </w:r>
            <w:r>
              <w:rPr>
                <w:rFonts w:cs="Times New Roman"/>
                <w:noProof/>
                <w:szCs w:val="24"/>
              </w:rPr>
              <w:br/>
              <w:t>22. От чего зависит синхронная скорость ротора?</w:t>
            </w:r>
            <w:r>
              <w:rPr>
                <w:rFonts w:cs="Times New Roman"/>
                <w:noProof/>
                <w:szCs w:val="24"/>
              </w:rPr>
              <w:br/>
              <w:t>23. К</w:t>
            </w:r>
            <w:r>
              <w:rPr>
                <w:rFonts w:cs="Times New Roman"/>
                <w:noProof/>
                <w:szCs w:val="24"/>
              </w:rPr>
              <w:t>ак зависит время разгона 3-х фазного асинхронного двигателя от момента инерции ротора?</w:t>
            </w:r>
            <w:r>
              <w:rPr>
                <w:rFonts w:cs="Times New Roman"/>
                <w:noProof/>
                <w:szCs w:val="24"/>
              </w:rPr>
              <w:br/>
              <w:t>24. Что происходит со скоростью холостого хода двигателя постоянного тока независимого возбуждения при уменьшении напряжения на обмотке возбуждения?</w:t>
            </w:r>
            <w:r>
              <w:rPr>
                <w:rFonts w:cs="Times New Roman"/>
                <w:noProof/>
                <w:szCs w:val="24"/>
              </w:rPr>
              <w:br/>
              <w:t>25. Продолжите предл</w:t>
            </w:r>
            <w:r>
              <w:rPr>
                <w:rFonts w:cs="Times New Roman"/>
                <w:noProof/>
                <w:szCs w:val="24"/>
              </w:rPr>
              <w:t>ожение: «Максимальный момент асинхронного двигателя – это …».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lastRenderedPageBreak/>
              <w:t>26. При каком соотношении возможен пуск 3-х фазного асинхронного двигателя с короткозамкнутым ротором?</w:t>
            </w:r>
            <w:r>
              <w:rPr>
                <w:rFonts w:cs="Times New Roman"/>
                <w:noProof/>
                <w:szCs w:val="24"/>
              </w:rPr>
              <w:br/>
              <w:t>27. Что происходит с критическим скольжением при увеличении активного сопротивления ротора?</w:t>
            </w:r>
            <w:r>
              <w:rPr>
                <w:rFonts w:cs="Times New Roman"/>
                <w:noProof/>
                <w:szCs w:val="24"/>
              </w:rPr>
              <w:br/>
              <w:t>28. При каких условиях можно изменить направление вращения ротора асинхронного двигателя?</w:t>
            </w:r>
            <w:r>
              <w:rPr>
                <w:rFonts w:cs="Times New Roman"/>
                <w:noProof/>
                <w:szCs w:val="24"/>
              </w:rPr>
              <w:br/>
              <w:t xml:space="preserve">29. Что происходит с вращающим моментом при переключении обмоток асинхронного двигателя со схемы "треугольник" на схему "звезда"? </w:t>
            </w:r>
            <w:r>
              <w:rPr>
                <w:rFonts w:cs="Times New Roman"/>
                <w:noProof/>
                <w:szCs w:val="24"/>
              </w:rPr>
              <w:br/>
              <w:t>30. К чему приведёт уменьшение час</w:t>
            </w:r>
            <w:r>
              <w:rPr>
                <w:rFonts w:cs="Times New Roman"/>
                <w:noProof/>
                <w:szCs w:val="24"/>
              </w:rPr>
              <w:t>тоты при постоянстве U/f = Ф?</w:t>
            </w:r>
            <w:r>
              <w:rPr>
                <w:rFonts w:cs="Times New Roman"/>
                <w:noProof/>
                <w:szCs w:val="24"/>
              </w:rPr>
              <w:br/>
              <w:t>31. Можно ли регулировать в широких пределах скорость асинхронного двигателя, изменяя только частоту питания?</w:t>
            </w:r>
            <w:r>
              <w:rPr>
                <w:rFonts w:cs="Times New Roman"/>
                <w:noProof/>
                <w:szCs w:val="24"/>
              </w:rPr>
              <w:br/>
              <w:t>32. Как влияет величина индуктивности обмоток 3-х фазного асинхронного двигателя на критическое скольжение?</w:t>
            </w:r>
            <w:r>
              <w:rPr>
                <w:rFonts w:cs="Times New Roman"/>
                <w:noProof/>
                <w:szCs w:val="24"/>
              </w:rPr>
              <w:br/>
              <w:t>33. Прод</w:t>
            </w:r>
            <w:r>
              <w:rPr>
                <w:rFonts w:cs="Times New Roman"/>
                <w:noProof/>
                <w:szCs w:val="24"/>
              </w:rPr>
              <w:t>олжите предложение: «Критическое скольжение асинхронного двигателя – это …».</w:t>
            </w:r>
            <w:r>
              <w:rPr>
                <w:rFonts w:cs="Times New Roman"/>
                <w:noProof/>
                <w:szCs w:val="24"/>
              </w:rPr>
              <w:br/>
              <w:t>34. Что меняется при амплитудном регулировании скорости 2-х фазного асинхронного двигателя?</w:t>
            </w:r>
            <w:r>
              <w:rPr>
                <w:rFonts w:cs="Times New Roman"/>
                <w:noProof/>
                <w:szCs w:val="24"/>
              </w:rPr>
              <w:br/>
              <w:t>35. Что меняется при фазном регулировании скорости 2-х фазного асинхронного двигателя?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t>36. Что меняется при амплитудно-фазовом регулировании скорости 2-х фазного асинхронного двигателя?</w:t>
            </w:r>
            <w:r>
              <w:rPr>
                <w:rFonts w:cs="Times New Roman"/>
                <w:noProof/>
                <w:szCs w:val="24"/>
              </w:rPr>
              <w:br/>
              <w:t>37. Что необходимо для получения кругового вращающегося магнитного поля в 2-х фазном асинхронном двигателе?</w:t>
            </w:r>
            <w:r>
              <w:rPr>
                <w:rFonts w:cs="Times New Roman"/>
                <w:noProof/>
                <w:szCs w:val="24"/>
              </w:rPr>
              <w:br/>
              <w:t>38. Какова конструкция ротора 2-х фазного асинхро</w:t>
            </w:r>
            <w:r>
              <w:rPr>
                <w:rFonts w:cs="Times New Roman"/>
                <w:noProof/>
                <w:szCs w:val="24"/>
              </w:rPr>
              <w:t>нного микродвигателя представляет?</w:t>
            </w:r>
            <w:r>
              <w:rPr>
                <w:rFonts w:cs="Times New Roman"/>
                <w:noProof/>
                <w:szCs w:val="24"/>
              </w:rPr>
              <w:br/>
              <w:t>39. От чего зависит скорость вращения ротора синхронного двигателя?</w:t>
            </w:r>
            <w:r>
              <w:rPr>
                <w:rFonts w:cs="Times New Roman"/>
                <w:noProof/>
                <w:szCs w:val="24"/>
              </w:rPr>
              <w:br/>
              <w:t xml:space="preserve">40. Как осуществляется управление шаговым микродвигателем? 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br/>
              <w:t>Защита лабораторных работ и практических заданий: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br/>
              <w:t>1. Каковы принципы действия и конструктив</w:t>
            </w:r>
            <w:r>
              <w:rPr>
                <w:rFonts w:cs="Times New Roman"/>
                <w:noProof/>
                <w:szCs w:val="24"/>
              </w:rPr>
              <w:t>ные особенности измерительного токового шунта и делителя напряжений?</w:t>
            </w:r>
            <w:r>
              <w:rPr>
                <w:rFonts w:cs="Times New Roman"/>
                <w:noProof/>
                <w:szCs w:val="24"/>
              </w:rPr>
              <w:br/>
              <w:t>2. Каковы принципы действия и конструктивные особенности трансформатора тока и трансформатора напряжения?</w:t>
            </w:r>
            <w:r>
              <w:rPr>
                <w:rFonts w:cs="Times New Roman"/>
                <w:noProof/>
                <w:szCs w:val="24"/>
              </w:rPr>
              <w:br/>
              <w:t>3. Каковы принципы действия и конструктивные особенности интегральных датчиков то</w:t>
            </w:r>
            <w:r>
              <w:rPr>
                <w:rFonts w:cs="Times New Roman"/>
                <w:noProof/>
                <w:szCs w:val="24"/>
              </w:rPr>
              <w:t>ка и напряжения?</w:t>
            </w:r>
            <w:r>
              <w:rPr>
                <w:rFonts w:cs="Times New Roman"/>
                <w:noProof/>
                <w:szCs w:val="24"/>
              </w:rPr>
              <w:br/>
              <w:t xml:space="preserve">4. Назовите основные погрешности датчиков тока и напряжения, каковы их причины и пути снижения? </w:t>
            </w:r>
            <w:r>
              <w:rPr>
                <w:rFonts w:cs="Times New Roman"/>
                <w:noProof/>
                <w:szCs w:val="24"/>
              </w:rPr>
              <w:br/>
              <w:t>5. Какими техническими характеристиками должны обладать датчики тока для снижения погрешностей измерения?</w:t>
            </w:r>
            <w:r>
              <w:rPr>
                <w:rFonts w:cs="Times New Roman"/>
                <w:noProof/>
                <w:szCs w:val="24"/>
              </w:rPr>
              <w:br/>
              <w:t>6. Какими техническими характеристик</w:t>
            </w:r>
            <w:r>
              <w:rPr>
                <w:rFonts w:cs="Times New Roman"/>
                <w:noProof/>
                <w:szCs w:val="24"/>
              </w:rPr>
              <w:t>ами должны обладать датчики напряжения для снижения погрешностей измерения?</w:t>
            </w:r>
            <w:r>
              <w:rPr>
                <w:rFonts w:cs="Times New Roman"/>
                <w:noProof/>
                <w:szCs w:val="24"/>
              </w:rPr>
              <w:br/>
              <w:t xml:space="preserve">7. Опишите порядок проведения экспериментов, назначение элементов лабораторного стенда и меры предосторожности при работе с датчиками? </w:t>
            </w:r>
            <w:r>
              <w:rPr>
                <w:rFonts w:cs="Times New Roman"/>
                <w:noProof/>
                <w:szCs w:val="24"/>
              </w:rPr>
              <w:br/>
              <w:t>8. Который из датчиков: датчик тока или датч</w:t>
            </w:r>
            <w:r>
              <w:rPr>
                <w:rFonts w:cs="Times New Roman"/>
                <w:noProof/>
                <w:szCs w:val="24"/>
              </w:rPr>
              <w:t xml:space="preserve">ик напряжения обладает наилучшими техническими характеристиками и почему? </w:t>
            </w:r>
            <w:r>
              <w:rPr>
                <w:rFonts w:cs="Times New Roman"/>
                <w:noProof/>
                <w:szCs w:val="24"/>
              </w:rPr>
              <w:br/>
              <w:t>9. Каков принцип работы биметаллического термостата?</w:t>
            </w:r>
            <w:r>
              <w:rPr>
                <w:rFonts w:cs="Times New Roman"/>
                <w:noProof/>
                <w:szCs w:val="24"/>
              </w:rPr>
              <w:br/>
              <w:t>10. Каковы основные преимущества и недостатки биметаллических термостатов?</w:t>
            </w:r>
            <w:r>
              <w:rPr>
                <w:rFonts w:cs="Times New Roman"/>
                <w:noProof/>
                <w:szCs w:val="24"/>
              </w:rPr>
              <w:br/>
              <w:t>11. Каков принцип работы термопары, основные преимуще</w:t>
            </w:r>
            <w:r>
              <w:rPr>
                <w:rFonts w:cs="Times New Roman"/>
                <w:noProof/>
                <w:szCs w:val="24"/>
              </w:rPr>
              <w:t xml:space="preserve">ства и </w:t>
            </w:r>
            <w:r>
              <w:rPr>
                <w:rFonts w:cs="Times New Roman"/>
                <w:noProof/>
                <w:szCs w:val="24"/>
              </w:rPr>
              <w:lastRenderedPageBreak/>
              <w:t>недостатки температурных датчиков типа «термопара»?</w:t>
            </w:r>
            <w:r>
              <w:rPr>
                <w:rFonts w:cs="Times New Roman"/>
                <w:noProof/>
                <w:szCs w:val="24"/>
              </w:rPr>
              <w:br/>
              <w:t>12. Каков принцип работы металлического и полупроводникового терморезисторов, их отличия, основные преимущества и недостатки температурных датчиков типа «термистор»?</w:t>
            </w:r>
            <w:r>
              <w:rPr>
                <w:rFonts w:cs="Times New Roman"/>
                <w:noProof/>
                <w:szCs w:val="24"/>
              </w:rPr>
              <w:br/>
              <w:t>13. Каков принцип работы инфрак</w:t>
            </w:r>
            <w:r>
              <w:rPr>
                <w:rFonts w:cs="Times New Roman"/>
                <w:noProof/>
                <w:szCs w:val="24"/>
              </w:rPr>
              <w:t>расного пирометра, основные преимущества и недостатки температурных датчиков типа «пирометр»?</w:t>
            </w:r>
            <w:r>
              <w:rPr>
                <w:rFonts w:cs="Times New Roman"/>
                <w:noProof/>
                <w:szCs w:val="24"/>
              </w:rPr>
              <w:br/>
              <w:t>14. Назовите температурные диапазоны работы температурных датчиков всех изученных типов (термопара, терморезистор, термостат, пирометр), какие факторы обуславлива</w:t>
            </w:r>
            <w:r>
              <w:rPr>
                <w:rFonts w:cs="Times New Roman"/>
                <w:noProof/>
                <w:szCs w:val="24"/>
              </w:rPr>
              <w:t>ют эти границы?</w:t>
            </w:r>
            <w:r>
              <w:rPr>
                <w:rFonts w:cs="Times New Roman"/>
                <w:noProof/>
                <w:szCs w:val="24"/>
              </w:rPr>
              <w:br/>
              <w:t xml:space="preserve">15. Какова предпочтительная область применения каждого из датчиков, представленных в лабораторной работе (термопара, терморезистор, термостат, пирометр)? </w:t>
            </w:r>
            <w:r>
              <w:rPr>
                <w:rFonts w:cs="Times New Roman"/>
                <w:noProof/>
                <w:szCs w:val="24"/>
              </w:rPr>
              <w:br/>
              <w:t>16. Назовите основные элементы лабораторного стенда, необходимые при проведении лабор</w:t>
            </w:r>
            <w:r>
              <w:rPr>
                <w:rFonts w:cs="Times New Roman"/>
                <w:noProof/>
                <w:szCs w:val="24"/>
              </w:rPr>
              <w:t>аторной работы по изучению датчиков температуры.</w:t>
            </w:r>
            <w:r>
              <w:rPr>
                <w:rFonts w:cs="Times New Roman"/>
                <w:noProof/>
                <w:szCs w:val="24"/>
              </w:rPr>
              <w:br/>
              <w:t xml:space="preserve">17. Опишите порядок проведения лабораторной работы по изучению температурных датчиков. </w:t>
            </w:r>
            <w:r>
              <w:rPr>
                <w:rFonts w:cs="Times New Roman"/>
                <w:noProof/>
                <w:szCs w:val="24"/>
              </w:rPr>
              <w:br/>
              <w:t xml:space="preserve">18. Каков принцип работы геркона, основные преимущества и недостатки </w:t>
            </w:r>
            <w:r>
              <w:rPr>
                <w:rFonts w:cs="Times New Roman"/>
                <w:noProof/>
                <w:szCs w:val="24"/>
              </w:rPr>
              <w:br/>
              <w:t>таких датчиков?</w:t>
            </w:r>
            <w:r>
              <w:rPr>
                <w:rFonts w:cs="Times New Roman"/>
                <w:noProof/>
                <w:szCs w:val="24"/>
              </w:rPr>
              <w:br/>
              <w:t>19. Каков принцип работы датчиков</w:t>
            </w:r>
            <w:r>
              <w:rPr>
                <w:rFonts w:cs="Times New Roman"/>
                <w:noProof/>
                <w:szCs w:val="24"/>
              </w:rPr>
              <w:t xml:space="preserve"> Холла, основные преимущества и недостатки таких датчиков?</w:t>
            </w:r>
            <w:r>
              <w:rPr>
                <w:rFonts w:cs="Times New Roman"/>
                <w:noProof/>
                <w:szCs w:val="24"/>
              </w:rPr>
              <w:br/>
              <w:t xml:space="preserve">20. Каков принцип работы магниторезисторов, основные преимущества и недостатки таких датчиков? </w:t>
            </w:r>
            <w:r>
              <w:rPr>
                <w:rFonts w:cs="Times New Roman"/>
                <w:noProof/>
                <w:szCs w:val="24"/>
              </w:rPr>
              <w:br/>
              <w:t>21. Опишите общую структуру датчиков магнитного поля?</w:t>
            </w:r>
            <w:r>
              <w:rPr>
                <w:rFonts w:cs="Times New Roman"/>
                <w:noProof/>
                <w:szCs w:val="24"/>
              </w:rPr>
              <w:br/>
              <w:t>22. Назовите диапазоны измерения магнитных поле</w:t>
            </w:r>
            <w:r>
              <w:rPr>
                <w:rFonts w:cs="Times New Roman"/>
                <w:noProof/>
                <w:szCs w:val="24"/>
              </w:rPr>
              <w:t>й датчиков Холла и магниторезисторов?</w:t>
            </w:r>
            <w:r>
              <w:rPr>
                <w:rFonts w:cs="Times New Roman"/>
                <w:noProof/>
                <w:szCs w:val="24"/>
              </w:rPr>
              <w:br/>
              <w:t xml:space="preserve">23. Назовите основные элементы стенда, необходимые при проведении лабораторной работы по изучению датчиков тока и напряжения. </w:t>
            </w:r>
            <w:r>
              <w:rPr>
                <w:rFonts w:cs="Times New Roman"/>
                <w:noProof/>
                <w:szCs w:val="24"/>
              </w:rPr>
              <w:br/>
              <w:t>24. Опишите порядок проведения лабораторной работы по изучению датчиков тока и напряжения.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t xml:space="preserve">25. Дайте определение прибору люксметр. </w:t>
            </w:r>
            <w:r>
              <w:rPr>
                <w:rFonts w:cs="Times New Roman"/>
                <w:noProof/>
                <w:szCs w:val="24"/>
              </w:rPr>
              <w:br/>
              <w:t>26. Расскажите, как работает люксметр.</w:t>
            </w:r>
            <w:r>
              <w:rPr>
                <w:rFonts w:cs="Times New Roman"/>
                <w:noProof/>
                <w:szCs w:val="24"/>
              </w:rPr>
              <w:br/>
              <w:t>27. Какой первичный преобразователь используется в люксметре?</w:t>
            </w:r>
            <w:r>
              <w:rPr>
                <w:rFonts w:cs="Times New Roman"/>
                <w:noProof/>
                <w:szCs w:val="24"/>
              </w:rPr>
              <w:br/>
              <w:t xml:space="preserve">28. Какая зависимость выходного сигнала от освещённости, линейная или </w:t>
            </w:r>
            <w:r>
              <w:rPr>
                <w:rFonts w:cs="Times New Roman"/>
                <w:noProof/>
                <w:szCs w:val="24"/>
              </w:rPr>
              <w:br/>
              <w:t xml:space="preserve">логарифмическая? </w:t>
            </w:r>
            <w:r>
              <w:rPr>
                <w:rFonts w:cs="Times New Roman"/>
                <w:noProof/>
                <w:szCs w:val="24"/>
              </w:rPr>
              <w:br/>
              <w:t>29. Зачем проводить измер</w:t>
            </w:r>
            <w:r>
              <w:rPr>
                <w:rFonts w:cs="Times New Roman"/>
                <w:noProof/>
                <w:szCs w:val="24"/>
              </w:rPr>
              <w:t>ения освещённости на рабочих местах и производственных помещениях?</w:t>
            </w:r>
            <w:r>
              <w:rPr>
                <w:rFonts w:cs="Times New Roman"/>
                <w:noProof/>
                <w:szCs w:val="24"/>
              </w:rPr>
              <w:br/>
              <w:t xml:space="preserve">30. Существуют ли нормы освещённости рабочих мести и помещений? </w:t>
            </w:r>
            <w:r>
              <w:rPr>
                <w:rFonts w:cs="Times New Roman"/>
                <w:noProof/>
                <w:szCs w:val="24"/>
              </w:rPr>
              <w:br/>
              <w:t>31. Где ещё, кроме люксметров, применяются фотодиоды?</w:t>
            </w:r>
            <w:r>
              <w:rPr>
                <w:rFonts w:cs="Times New Roman"/>
                <w:noProof/>
                <w:szCs w:val="24"/>
              </w:rPr>
              <w:br/>
              <w:t>32. Перечислите основные преимущества фотодиодов перед вакуумными фото</w:t>
            </w:r>
            <w:r>
              <w:rPr>
                <w:rFonts w:cs="Times New Roman"/>
                <w:noProof/>
                <w:szCs w:val="24"/>
              </w:rPr>
              <w:t>метрами.</w:t>
            </w:r>
            <w:r>
              <w:rPr>
                <w:rFonts w:cs="Times New Roman"/>
                <w:noProof/>
                <w:szCs w:val="24"/>
              </w:rPr>
              <w:br/>
              <w:t>33. Каков принцип действия индуктивного выключателя?</w:t>
            </w:r>
            <w:r>
              <w:rPr>
                <w:rFonts w:cs="Times New Roman"/>
                <w:noProof/>
                <w:szCs w:val="24"/>
              </w:rPr>
              <w:br/>
              <w:t xml:space="preserve">34. Каков принцип действия емкостного выключателя? </w:t>
            </w:r>
            <w:r>
              <w:rPr>
                <w:rFonts w:cs="Times New Roman"/>
                <w:noProof/>
                <w:szCs w:val="24"/>
              </w:rPr>
              <w:br/>
              <w:t xml:space="preserve">35. Каков принцип действия магниточувствительных выключателей? </w:t>
            </w:r>
            <w:r>
              <w:rPr>
                <w:rFonts w:cs="Times New Roman"/>
                <w:noProof/>
                <w:szCs w:val="24"/>
              </w:rPr>
              <w:br/>
              <w:t>36. К какому типу относится оптический выключатель, каков его принцип действия</w:t>
            </w:r>
            <w:r>
              <w:rPr>
                <w:rFonts w:cs="Times New Roman"/>
                <w:noProof/>
                <w:szCs w:val="24"/>
              </w:rPr>
              <w:t xml:space="preserve">? </w:t>
            </w:r>
            <w:r>
              <w:rPr>
                <w:rFonts w:cs="Times New Roman"/>
                <w:noProof/>
                <w:szCs w:val="24"/>
              </w:rPr>
              <w:br/>
              <w:t>37. Как обеспечивается питание исследуемых датчиков-</w:t>
            </w:r>
            <w:r>
              <w:rPr>
                <w:rFonts w:cs="Times New Roman"/>
                <w:noProof/>
                <w:szCs w:val="24"/>
              </w:rPr>
              <w:lastRenderedPageBreak/>
              <w:t xml:space="preserve">выключателей и как подключается нагрузка к их выходам? </w:t>
            </w:r>
            <w:r>
              <w:rPr>
                <w:rFonts w:cs="Times New Roman"/>
                <w:noProof/>
                <w:szCs w:val="24"/>
              </w:rPr>
              <w:br/>
              <w:t>38. Как рассчитывается среднеквадратическое отклонение случайной составляющей погрешности датчика?</w:t>
            </w:r>
            <w:r>
              <w:rPr>
                <w:rFonts w:cs="Times New Roman"/>
                <w:noProof/>
                <w:szCs w:val="24"/>
              </w:rPr>
              <w:br/>
              <w:t>39. Что такое гистерезис датчика и как его опр</w:t>
            </w:r>
            <w:r>
              <w:rPr>
                <w:rFonts w:cs="Times New Roman"/>
                <w:noProof/>
                <w:szCs w:val="24"/>
              </w:rPr>
              <w:t>еделить экспериментально?</w:t>
            </w:r>
            <w:r>
              <w:rPr>
                <w:rFonts w:cs="Times New Roman"/>
                <w:noProof/>
                <w:szCs w:val="24"/>
              </w:rPr>
              <w:br/>
              <w:t xml:space="preserve">40. Как исключается влияние люфтов в передаче при исследовании датчиков? </w:t>
            </w:r>
            <w:r>
              <w:rPr>
                <w:rFonts w:cs="Times New Roman"/>
                <w:noProof/>
                <w:szCs w:val="24"/>
              </w:rPr>
              <w:br/>
              <w:t>41. Как построить номинальную статическую характеристику датчика с аналоговым выходом (ИПП)?</w:t>
            </w:r>
            <w:r>
              <w:rPr>
                <w:rFonts w:cs="Times New Roman"/>
                <w:noProof/>
                <w:szCs w:val="24"/>
              </w:rPr>
              <w:br/>
              <w:t xml:space="preserve">42. Расскажите о конструктивном устройстве и принципе действия </w:t>
            </w:r>
            <w:r>
              <w:rPr>
                <w:rFonts w:cs="Times New Roman"/>
                <w:noProof/>
                <w:szCs w:val="24"/>
              </w:rPr>
              <w:t xml:space="preserve">ультразвуковых датчиков с раздельными преобразователями. </w:t>
            </w:r>
            <w:r>
              <w:rPr>
                <w:rFonts w:cs="Times New Roman"/>
                <w:noProof/>
                <w:szCs w:val="24"/>
              </w:rPr>
              <w:br/>
              <w:t>43. Расскажите о конструктивном устройстве и принципе действия ультразвуковых датчиков с одним преобразователем.</w:t>
            </w:r>
            <w:r>
              <w:rPr>
                <w:rFonts w:cs="Times New Roman"/>
                <w:noProof/>
                <w:szCs w:val="24"/>
              </w:rPr>
              <w:br/>
              <w:t>44. Какие существуют способы обнаружения объектов с помощью ультразвука?</w:t>
            </w:r>
            <w:r>
              <w:rPr>
                <w:rFonts w:cs="Times New Roman"/>
                <w:noProof/>
                <w:szCs w:val="24"/>
              </w:rPr>
              <w:br/>
              <w:t>45. Какие по</w:t>
            </w:r>
            <w:r>
              <w:rPr>
                <w:rFonts w:cs="Times New Roman"/>
                <w:noProof/>
                <w:szCs w:val="24"/>
              </w:rPr>
              <w:t>рядки точностей измерений расстояния можно достичь с применением ультразвуковых датчиков?</w:t>
            </w:r>
            <w:r>
              <w:rPr>
                <w:rFonts w:cs="Times New Roman"/>
                <w:noProof/>
                <w:szCs w:val="24"/>
              </w:rPr>
              <w:br/>
              <w:t xml:space="preserve">46. Перечислите основные преимущества ультразвуковых датчиков. </w:t>
            </w:r>
            <w:r>
              <w:rPr>
                <w:rFonts w:cs="Times New Roman"/>
                <w:noProof/>
                <w:szCs w:val="24"/>
              </w:rPr>
              <w:br/>
              <w:t>47. Перечислите основные недостатки ультразвуковых датчиков.</w:t>
            </w:r>
            <w:r>
              <w:rPr>
                <w:rFonts w:cs="Times New Roman"/>
                <w:noProof/>
                <w:szCs w:val="24"/>
              </w:rPr>
              <w:br/>
              <w:t>48. Как влияет посторонний случайный объе</w:t>
            </w:r>
            <w:r>
              <w:rPr>
                <w:rFonts w:cs="Times New Roman"/>
                <w:noProof/>
                <w:szCs w:val="24"/>
              </w:rPr>
              <w:t>кт, появившийся в зоне действия датчика, на результаты измерений?</w:t>
            </w:r>
            <w:r>
              <w:rPr>
                <w:rFonts w:cs="Times New Roman"/>
                <w:noProof/>
                <w:szCs w:val="24"/>
              </w:rPr>
              <w:br/>
              <w:t>49. Как влияет сильное изменение температуры на показания измеряемого ультразвуковым датчиком расстояния?</w:t>
            </w:r>
            <w:r>
              <w:rPr>
                <w:rFonts w:cs="Times New Roman"/>
                <w:noProof/>
                <w:szCs w:val="24"/>
              </w:rPr>
              <w:br/>
              <w:t>50. Как влияет сильное изменение давления воздуха на показания измеряемого ультразву</w:t>
            </w:r>
            <w:r>
              <w:rPr>
                <w:rFonts w:cs="Times New Roman"/>
                <w:noProof/>
                <w:szCs w:val="24"/>
              </w:rPr>
              <w:t>ковым датчиком расстояния?</w:t>
            </w:r>
            <w:r>
              <w:rPr>
                <w:rFonts w:cs="Times New Roman"/>
                <w:noProof/>
                <w:szCs w:val="24"/>
              </w:rPr>
              <w:br/>
              <w:t xml:space="preserve">51. Расскажите о конструктивном устройстве и принципе действия оптических дальномеров углового типа. </w:t>
            </w:r>
            <w:r>
              <w:rPr>
                <w:rFonts w:cs="Times New Roman"/>
                <w:noProof/>
                <w:szCs w:val="24"/>
              </w:rPr>
              <w:br/>
              <w:t>52. Расскажите о принципе действия оптических дальномеров импульсного типа.</w:t>
            </w:r>
            <w:r>
              <w:rPr>
                <w:rFonts w:cs="Times New Roman"/>
                <w:noProof/>
                <w:szCs w:val="24"/>
              </w:rPr>
              <w:br/>
              <w:t>53. Расскажите о принципе действия оптических дальн</w:t>
            </w:r>
            <w:r>
              <w:rPr>
                <w:rFonts w:cs="Times New Roman"/>
                <w:noProof/>
                <w:szCs w:val="24"/>
              </w:rPr>
              <w:t>омеров фазового типа.</w:t>
            </w:r>
            <w:r>
              <w:rPr>
                <w:rFonts w:cs="Times New Roman"/>
                <w:noProof/>
                <w:szCs w:val="24"/>
              </w:rPr>
              <w:br/>
              <w:t>54. Какие порядки точностей измерений расстояний можно достичь с применением оптических дальномеров фазового типа?</w:t>
            </w:r>
            <w:r>
              <w:rPr>
                <w:rFonts w:cs="Times New Roman"/>
                <w:noProof/>
                <w:szCs w:val="24"/>
              </w:rPr>
              <w:br/>
              <w:t>55. Какие порядки точностей измерений линейных перемещений можно достичь с применением дальномеров углового типа на мал</w:t>
            </w:r>
            <w:r>
              <w:rPr>
                <w:rFonts w:cs="Times New Roman"/>
                <w:noProof/>
                <w:szCs w:val="24"/>
              </w:rPr>
              <w:t xml:space="preserve">ых расстояниях (менее 150мм)? </w:t>
            </w:r>
            <w:r>
              <w:rPr>
                <w:rFonts w:cs="Times New Roman"/>
                <w:noProof/>
                <w:szCs w:val="24"/>
              </w:rPr>
              <w:br/>
              <w:t>56. Перечислите преимущества оптических дальномеров перед контактными измерителями расстояния – рулетками.</w:t>
            </w:r>
            <w:r>
              <w:rPr>
                <w:rFonts w:cs="Times New Roman"/>
                <w:noProof/>
                <w:szCs w:val="24"/>
              </w:rPr>
              <w:br/>
              <w:t>57. Перечислите основные недостатки оптических дальномеров импульсного и фазового типа.</w:t>
            </w:r>
            <w:r>
              <w:rPr>
                <w:rFonts w:cs="Times New Roman"/>
                <w:noProof/>
                <w:szCs w:val="24"/>
              </w:rPr>
              <w:br/>
              <w:t>58. Как влияет плохая проходим</w:t>
            </w:r>
            <w:r>
              <w:rPr>
                <w:rFonts w:cs="Times New Roman"/>
                <w:noProof/>
                <w:szCs w:val="24"/>
              </w:rPr>
              <w:t xml:space="preserve">ость среды (туман, пыль, движущийся транспорт) на результаты измерения? </w:t>
            </w:r>
            <w:r>
              <w:rPr>
                <w:rFonts w:cs="Times New Roman"/>
                <w:noProof/>
                <w:szCs w:val="24"/>
              </w:rPr>
              <w:br/>
              <w:t>59. Как влияет сильная внешняя засветка на измерения?</w:t>
            </w:r>
            <w:r>
              <w:rPr>
                <w:rFonts w:cs="Times New Roman"/>
                <w:noProof/>
                <w:szCs w:val="24"/>
              </w:rPr>
              <w:br/>
              <w:t>60. Как влияет на измерения цвет объекта, до которого измеряется расстояние?</w:t>
            </w:r>
            <w:r>
              <w:rPr>
                <w:rFonts w:cs="Times New Roman"/>
                <w:noProof/>
                <w:szCs w:val="24"/>
              </w:rPr>
              <w:br/>
              <w:t>61. Расскажите о конструктивном устройстве и принцип</w:t>
            </w:r>
            <w:r>
              <w:rPr>
                <w:rFonts w:cs="Times New Roman"/>
                <w:noProof/>
                <w:szCs w:val="24"/>
              </w:rPr>
              <w:t xml:space="preserve">е действия инкрементальных оптических датчиков растрового типа. </w:t>
            </w:r>
            <w:r>
              <w:rPr>
                <w:rFonts w:cs="Times New Roman"/>
                <w:noProof/>
                <w:szCs w:val="24"/>
              </w:rPr>
              <w:br/>
              <w:t>62. Какие порядки точностей измерений линейных перемещений можно достичь с применением оптических датчиков инкрементального типа?</w:t>
            </w:r>
            <w:r>
              <w:rPr>
                <w:rFonts w:cs="Times New Roman"/>
                <w:noProof/>
                <w:szCs w:val="24"/>
              </w:rPr>
              <w:br/>
              <w:t>63. Какие порядки точностей измерений линейных перемещений мо</w:t>
            </w:r>
            <w:r>
              <w:rPr>
                <w:rFonts w:cs="Times New Roman"/>
                <w:noProof/>
                <w:szCs w:val="24"/>
              </w:rPr>
              <w:t xml:space="preserve">жно </w:t>
            </w:r>
            <w:r>
              <w:rPr>
                <w:rFonts w:cs="Times New Roman"/>
                <w:noProof/>
                <w:szCs w:val="24"/>
              </w:rPr>
              <w:br/>
              <w:t xml:space="preserve">достичь с применением магнитных датчиков инкрементального </w:t>
            </w:r>
            <w:r>
              <w:rPr>
                <w:rFonts w:cs="Times New Roman"/>
                <w:noProof/>
                <w:szCs w:val="24"/>
              </w:rPr>
              <w:lastRenderedPageBreak/>
              <w:t>типа?</w:t>
            </w:r>
            <w:r>
              <w:rPr>
                <w:rFonts w:cs="Times New Roman"/>
                <w:noProof/>
                <w:szCs w:val="24"/>
              </w:rPr>
              <w:br/>
              <w:t>64. Перечислите преимущества оптических датчиков перед магнитными. Перечислите недостатки оптических датчиков.</w:t>
            </w:r>
            <w:r>
              <w:rPr>
                <w:rFonts w:cs="Times New Roman"/>
                <w:noProof/>
                <w:szCs w:val="24"/>
              </w:rPr>
              <w:br/>
              <w:t>65. Перечислите достоинства магнитных датчиков при работе в загрязнённых раб</w:t>
            </w:r>
            <w:r>
              <w:rPr>
                <w:rFonts w:cs="Times New Roman"/>
                <w:noProof/>
                <w:szCs w:val="24"/>
              </w:rPr>
              <w:t>очих условиях.</w:t>
            </w:r>
            <w:r>
              <w:rPr>
                <w:rFonts w:cs="Times New Roman"/>
                <w:noProof/>
                <w:szCs w:val="24"/>
              </w:rPr>
              <w:br/>
              <w:t>66. Как называется устройство, преобразующее последовательность импульсов с двухканального оптического или магнитного датчика инкрементального типа в абсолютное положение?</w:t>
            </w:r>
            <w:r>
              <w:rPr>
                <w:rFonts w:cs="Times New Roman"/>
                <w:noProof/>
                <w:szCs w:val="24"/>
              </w:rPr>
              <w:br/>
              <w:t>67. Каков принцип действия линейных датчиков абсолютного типа?</w:t>
            </w:r>
            <w:r>
              <w:rPr>
                <w:rFonts w:cs="Times New Roman"/>
                <w:noProof/>
                <w:szCs w:val="24"/>
              </w:rPr>
              <w:br/>
              <w:t>68. Ка</w:t>
            </w:r>
            <w:r>
              <w:rPr>
                <w:rFonts w:cs="Times New Roman"/>
                <w:noProof/>
                <w:szCs w:val="24"/>
              </w:rPr>
              <w:t xml:space="preserve">кой существует способ повышения надёжности работы датчиков абсолютного типа в тяжёлых условиях вибрации и помех? </w:t>
            </w:r>
            <w:r>
              <w:rPr>
                <w:rFonts w:cs="Times New Roman"/>
                <w:noProof/>
                <w:szCs w:val="24"/>
              </w:rPr>
              <w:br/>
              <w:t>69. Какие машины называются тахогенераторами, каков принцип их работы?</w:t>
            </w:r>
            <w:r>
              <w:rPr>
                <w:rFonts w:cs="Times New Roman"/>
                <w:noProof/>
                <w:szCs w:val="24"/>
              </w:rPr>
              <w:br/>
              <w:t>70. Назовите основные погрешности ТГ постоянного тока, их причины и пут</w:t>
            </w:r>
            <w:r>
              <w:rPr>
                <w:rFonts w:cs="Times New Roman"/>
                <w:noProof/>
                <w:szCs w:val="24"/>
              </w:rPr>
              <w:t>и снижения.</w:t>
            </w:r>
            <w:r>
              <w:rPr>
                <w:rFonts w:cs="Times New Roman"/>
                <w:noProof/>
                <w:szCs w:val="24"/>
              </w:rPr>
              <w:br/>
              <w:t xml:space="preserve">71. Каковы причины нелинейности передаточных характеристик ТГ при нагрузке? </w:t>
            </w:r>
            <w:r>
              <w:rPr>
                <w:rFonts w:cs="Times New Roman"/>
                <w:noProof/>
                <w:szCs w:val="24"/>
              </w:rPr>
              <w:br/>
              <w:t xml:space="preserve">72. Какие устройства называют энкодерами? Объясните принцип работы абсолютного и инкрементального оптических энкодеров? </w:t>
            </w:r>
            <w:r>
              <w:rPr>
                <w:rFonts w:cs="Times New Roman"/>
                <w:noProof/>
                <w:szCs w:val="24"/>
              </w:rPr>
              <w:br/>
              <w:t>73. Каковы преимущества абсолютных и инкремент</w:t>
            </w:r>
            <w:r>
              <w:rPr>
                <w:rFonts w:cs="Times New Roman"/>
                <w:noProof/>
                <w:szCs w:val="24"/>
              </w:rPr>
              <w:t>альных энкодеров?</w:t>
            </w:r>
            <w:r>
              <w:rPr>
                <w:rFonts w:cs="Times New Roman"/>
                <w:noProof/>
                <w:szCs w:val="24"/>
              </w:rPr>
              <w:br/>
              <w:t xml:space="preserve">74. Какие приборы и субблоки необходимо использовать при исследовании </w:t>
            </w:r>
            <w:r>
              <w:rPr>
                <w:rFonts w:cs="Times New Roman"/>
                <w:noProof/>
                <w:szCs w:val="24"/>
              </w:rPr>
              <w:br/>
              <w:t xml:space="preserve">работы тахогенератора и энкодера? </w:t>
            </w:r>
            <w:r>
              <w:rPr>
                <w:rFonts w:cs="Times New Roman"/>
                <w:noProof/>
                <w:szCs w:val="24"/>
              </w:rPr>
              <w:br/>
              <w:t>75. Опишите порядок проведения лабораторной работы. Какие эксперименты необходимо провести. Какие характеристики датчиков нужно снят</w:t>
            </w:r>
            <w:r>
              <w:rPr>
                <w:rFonts w:cs="Times New Roman"/>
                <w:noProof/>
                <w:szCs w:val="24"/>
              </w:rPr>
              <w:t xml:space="preserve">ь? </w:t>
            </w:r>
            <w:r>
              <w:rPr>
                <w:rFonts w:cs="Times New Roman"/>
                <w:noProof/>
                <w:szCs w:val="24"/>
              </w:rPr>
              <w:br/>
              <w:t>76. Опишите, какой вид, на ваш взгляд, должны иметь экспериментальные характеристики тахогенератора и энкодера.</w:t>
            </w:r>
            <w:r>
              <w:rPr>
                <w:rFonts w:cs="Times New Roman"/>
                <w:noProof/>
                <w:szCs w:val="24"/>
              </w:rPr>
              <w:br/>
              <w:t>77. Расскажите о конструктивном устройстве вращающихся трансформаторов, о схемах включения обмоток и принципах действия в синусно-косинусном</w:t>
            </w:r>
            <w:r>
              <w:rPr>
                <w:rFonts w:cs="Times New Roman"/>
                <w:noProof/>
                <w:szCs w:val="24"/>
              </w:rPr>
              <w:t xml:space="preserve"> и линейном режимах работы, об областях применения.</w:t>
            </w:r>
            <w:r>
              <w:rPr>
                <w:rFonts w:cs="Times New Roman"/>
                <w:noProof/>
                <w:szCs w:val="24"/>
              </w:rPr>
              <w:br/>
              <w:t xml:space="preserve">78. Перечислите возможные причины погрешности измерений вращающихся трансформаторов. Какие применяются меры для уменьшения погрешности? </w:t>
            </w:r>
            <w:r>
              <w:rPr>
                <w:rFonts w:cs="Times New Roman"/>
                <w:noProof/>
                <w:szCs w:val="24"/>
              </w:rPr>
              <w:br/>
              <w:t>79. С какой целью применяется симметрирование вращающегося трансфор</w:t>
            </w:r>
            <w:r>
              <w:rPr>
                <w:rFonts w:cs="Times New Roman"/>
                <w:noProof/>
                <w:szCs w:val="24"/>
              </w:rPr>
              <w:t xml:space="preserve">матора? </w:t>
            </w:r>
            <w:r>
              <w:rPr>
                <w:rFonts w:cs="Times New Roman"/>
                <w:noProof/>
                <w:szCs w:val="24"/>
              </w:rPr>
              <w:br/>
              <w:t xml:space="preserve">80. Каким образом осуществляется первичное (со стороны статора) и вторичное (со стороны ротора) симметрирование вращающегося трансформатора? </w:t>
            </w:r>
            <w:r>
              <w:rPr>
                <w:rFonts w:cs="Times New Roman"/>
                <w:noProof/>
                <w:szCs w:val="24"/>
              </w:rPr>
              <w:br/>
              <w:t xml:space="preserve">81. Как снимаются синусно-косинусные и линейная характеристики вращающихся трансформаторов? Поясните вид </w:t>
            </w:r>
            <w:r>
              <w:rPr>
                <w:rFonts w:cs="Times New Roman"/>
                <w:noProof/>
                <w:szCs w:val="24"/>
              </w:rPr>
              <w:t xml:space="preserve">этих характеристик. </w:t>
            </w:r>
            <w:r>
              <w:rPr>
                <w:rFonts w:cs="Times New Roman"/>
                <w:noProof/>
                <w:szCs w:val="24"/>
              </w:rPr>
              <w:br/>
              <w:t xml:space="preserve">82. Объясните отличия в виде характеристик в случаях отсутствия и наличия нагрузок на выходных обмотках вращающихся трансформаторов. </w:t>
            </w:r>
            <w:r>
              <w:rPr>
                <w:rFonts w:cs="Times New Roman"/>
                <w:noProof/>
                <w:szCs w:val="24"/>
              </w:rPr>
              <w:br/>
              <w:t>83. Расскажите о конструктивном устройстве потенциометрического датчика, о схемах его включения.</w:t>
            </w:r>
            <w:r>
              <w:rPr>
                <w:rFonts w:cs="Times New Roman"/>
                <w:noProof/>
                <w:szCs w:val="24"/>
              </w:rPr>
              <w:br/>
              <w:t xml:space="preserve">84. </w:t>
            </w:r>
            <w:r>
              <w:rPr>
                <w:rFonts w:cs="Times New Roman"/>
                <w:noProof/>
                <w:szCs w:val="24"/>
              </w:rPr>
              <w:t xml:space="preserve">Как снимаются передаточные характеристики на холостом ходу и под нагрузкой? </w:t>
            </w:r>
            <w:r>
              <w:rPr>
                <w:rFonts w:cs="Times New Roman"/>
                <w:noProof/>
                <w:szCs w:val="24"/>
              </w:rPr>
              <w:br/>
              <w:t>85. Поясните причины различия передаточных характеристик на холостом ходу и под нагрузкой.</w:t>
            </w:r>
            <w:r>
              <w:rPr>
                <w:rFonts w:cs="Times New Roman"/>
                <w:noProof/>
                <w:szCs w:val="24"/>
              </w:rPr>
              <w:br/>
              <w:t xml:space="preserve">86. Объясните, за счет чего возможно повысить точность </w:t>
            </w:r>
            <w:r>
              <w:rPr>
                <w:rFonts w:cs="Times New Roman"/>
                <w:noProof/>
                <w:szCs w:val="24"/>
              </w:rPr>
              <w:lastRenderedPageBreak/>
              <w:t>квадратурного энкодера в 4 раза?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br/>
              <w:t>Защита курсового проекта: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br/>
              <w:t>1. Каковы цели и задачи курсового проекта?</w:t>
            </w:r>
            <w:r>
              <w:rPr>
                <w:rFonts w:cs="Times New Roman"/>
                <w:noProof/>
                <w:szCs w:val="24"/>
              </w:rPr>
              <w:br/>
              <w:t>2. Что помимо величин сопротивлений необходимо учесть при подсчёте общего сопротивления якорной цепи?</w:t>
            </w:r>
            <w:r>
              <w:rPr>
                <w:rFonts w:cs="Times New Roman"/>
                <w:noProof/>
                <w:szCs w:val="24"/>
              </w:rPr>
              <w:br/>
              <w:t>3. Как определить неизвестные электрический и магнитный коэффициенты в уравнении «в</w:t>
            </w:r>
            <w:r>
              <w:rPr>
                <w:rFonts w:cs="Times New Roman"/>
                <w:noProof/>
                <w:szCs w:val="24"/>
              </w:rPr>
              <w:t>ход-выход»?</w:t>
            </w:r>
            <w:r>
              <w:rPr>
                <w:rFonts w:cs="Times New Roman"/>
                <w:noProof/>
                <w:szCs w:val="24"/>
              </w:rPr>
              <w:br/>
              <w:t>4. Как угловая скорость вращения двигателя связана с угловой скоростью вращения?</w:t>
            </w:r>
            <w:r>
              <w:rPr>
                <w:rFonts w:cs="Times New Roman"/>
                <w:noProof/>
                <w:szCs w:val="24"/>
              </w:rPr>
              <w:br/>
              <w:t xml:space="preserve">5. Что описывается уравнением Д’Аламбера? </w:t>
            </w:r>
            <w:r>
              <w:rPr>
                <w:rFonts w:cs="Times New Roman"/>
                <w:noProof/>
                <w:szCs w:val="24"/>
              </w:rPr>
              <w:br/>
              <w:t>6. Какому режиму соответствует точка естественной механической характеристики, в которой угловая скорость вращения равна</w:t>
            </w:r>
            <w:r>
              <w:rPr>
                <w:rFonts w:cs="Times New Roman"/>
                <w:noProof/>
                <w:szCs w:val="24"/>
              </w:rPr>
              <w:t xml:space="preserve"> нулю?</w:t>
            </w:r>
            <w:r>
              <w:rPr>
                <w:rFonts w:cs="Times New Roman"/>
                <w:noProof/>
                <w:szCs w:val="24"/>
              </w:rPr>
              <w:br/>
              <w:t>7. Что описывается формулой Клосса?</w:t>
            </w:r>
            <w:r>
              <w:rPr>
                <w:rFonts w:cs="Times New Roman"/>
                <w:noProof/>
                <w:szCs w:val="24"/>
              </w:rPr>
              <w:br/>
              <w:t>8. Опишите процесс пуска электрического двигателя.</w:t>
            </w:r>
            <w:r>
              <w:rPr>
                <w:rFonts w:cs="Times New Roman"/>
                <w:noProof/>
                <w:szCs w:val="24"/>
              </w:rPr>
              <w:br/>
              <w:t>9. Что называется естественной механической характеристикой двигателя?</w:t>
            </w:r>
            <w:r>
              <w:rPr>
                <w:rFonts w:cs="Times New Roman"/>
                <w:noProof/>
                <w:szCs w:val="24"/>
              </w:rPr>
              <w:br/>
              <w:t>10. Что называется регулировочной характеристикой двигателя?</w:t>
            </w:r>
            <w:r>
              <w:rPr>
                <w:rFonts w:cs="Times New Roman"/>
                <w:noProof/>
                <w:szCs w:val="24"/>
              </w:rPr>
              <w:br/>
              <w:t>11. Что называется пусковой ха</w:t>
            </w:r>
            <w:r>
              <w:rPr>
                <w:rFonts w:cs="Times New Roman"/>
                <w:noProof/>
                <w:szCs w:val="24"/>
              </w:rPr>
              <w:t xml:space="preserve">рактеристикой двигателя? </w:t>
            </w:r>
            <w:r>
              <w:rPr>
                <w:rFonts w:cs="Times New Roman"/>
                <w:noProof/>
                <w:szCs w:val="24"/>
              </w:rPr>
              <w:br/>
              <w:t>12. Что называется угловой скоростью вращения на механической характеристике двигателя?</w:t>
            </w:r>
            <w:r>
              <w:rPr>
                <w:rFonts w:cs="Times New Roman"/>
                <w:noProof/>
                <w:szCs w:val="24"/>
              </w:rPr>
              <w:br/>
              <w:t>13. Каковы единицы измерения магнитного потока, и каков порядок этой величины?</w:t>
            </w:r>
            <w:r>
              <w:rPr>
                <w:rFonts w:cs="Times New Roman"/>
                <w:noProof/>
                <w:szCs w:val="24"/>
              </w:rPr>
              <w:br/>
              <w:t>14. Что является технологическим объектом управления в поставле</w:t>
            </w:r>
            <w:r>
              <w:rPr>
                <w:rFonts w:cs="Times New Roman"/>
                <w:noProof/>
                <w:szCs w:val="24"/>
              </w:rPr>
              <w:t>нной задаче курсового проектирования?</w:t>
            </w:r>
            <w:r>
              <w:rPr>
                <w:rFonts w:cs="Times New Roman"/>
                <w:noProof/>
                <w:szCs w:val="24"/>
              </w:rPr>
              <w:br/>
              <w:t>15. Кто является лицом, принимающим решение по управлению?</w:t>
            </w:r>
            <w:r>
              <w:rPr>
                <w:rFonts w:cs="Times New Roman"/>
                <w:noProof/>
                <w:szCs w:val="24"/>
              </w:rPr>
              <w:br/>
              <w:t>16. Каков физический смысл коэффициента полезного действия?</w:t>
            </w:r>
            <w:r>
              <w:rPr>
                <w:rFonts w:cs="Times New Roman"/>
                <w:noProof/>
                <w:szCs w:val="24"/>
              </w:rPr>
              <w:br/>
              <w:t>17. Какому режиму работы электродвигателя соответствует начало координат механической характеристик</w:t>
            </w:r>
            <w:r>
              <w:rPr>
                <w:rFonts w:cs="Times New Roman"/>
                <w:noProof/>
                <w:szCs w:val="24"/>
              </w:rPr>
              <w:t>и?</w:t>
            </w:r>
            <w:r>
              <w:rPr>
                <w:rFonts w:cs="Times New Roman"/>
                <w:noProof/>
                <w:szCs w:val="24"/>
              </w:rPr>
              <w:br/>
              <w:t>18. Какому режиму (каким режимам) работы электродвигателя соответствует вторая координатная четверть механической характеристики?</w:t>
            </w:r>
            <w:r>
              <w:rPr>
                <w:rFonts w:cs="Times New Roman"/>
                <w:noProof/>
                <w:szCs w:val="24"/>
              </w:rPr>
              <w:br/>
              <w:t>19. Какому режиму работы электродвигателя соответствует превышение угловой скорости вращения над угловой скоростью вращения</w:t>
            </w:r>
            <w:r>
              <w:rPr>
                <w:rFonts w:cs="Times New Roman"/>
                <w:noProof/>
                <w:szCs w:val="24"/>
              </w:rPr>
              <w:t xml:space="preserve"> холостого хода?</w:t>
            </w:r>
            <w:r>
              <w:rPr>
                <w:rFonts w:cs="Times New Roman"/>
                <w:noProof/>
                <w:szCs w:val="24"/>
              </w:rPr>
              <w:br/>
              <w:t>20. Что называется разносом электродвигателя?</w:t>
            </w:r>
            <w:r>
              <w:rPr>
                <w:rFonts w:cs="Times New Roman"/>
                <w:noProof/>
                <w:szCs w:val="24"/>
              </w:rPr>
              <w:br/>
              <w:t>21. Каковы основные недостатки коллекторных двигателей?</w:t>
            </w:r>
            <w:r>
              <w:rPr>
                <w:rFonts w:cs="Times New Roman"/>
                <w:noProof/>
                <w:szCs w:val="24"/>
              </w:rPr>
              <w:br/>
              <w:t>22. Что можно выделить в качестве преимуществ трёхфазных двигателей?</w:t>
            </w:r>
          </w:p>
        </w:tc>
      </w:tr>
      <w:tr w:rsidR="00000000">
        <w:trPr>
          <w:jc w:val="center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jc w:val="righ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lastRenderedPageBreak/>
              <w:t>2.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ПК-5</w:t>
            </w:r>
          </w:p>
        </w:tc>
        <w:tc>
          <w:tcPr>
            <w:tcW w:w="3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Экзаменационные вопросы: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t>1. Классификация первичных преобразователей. Инженерная задача, связанная с измерением неэлектрических величин. Задача подавления чувствительности.</w:t>
            </w:r>
            <w:r>
              <w:rPr>
                <w:rFonts w:cs="Times New Roman"/>
                <w:noProof/>
                <w:szCs w:val="24"/>
              </w:rPr>
              <w:br/>
              <w:t>2. Параметрические и генераторные первичные преобразователи. Дифференциальные первичные преобразователи. Пог</w:t>
            </w:r>
            <w:r>
              <w:rPr>
                <w:rFonts w:cs="Times New Roman"/>
                <w:noProof/>
                <w:szCs w:val="24"/>
              </w:rPr>
              <w:t>решности измерений.</w:t>
            </w:r>
            <w:r>
              <w:rPr>
                <w:rFonts w:cs="Times New Roman"/>
                <w:noProof/>
                <w:szCs w:val="24"/>
              </w:rPr>
              <w:br/>
              <w:t xml:space="preserve">3. Структурные схемы измерительных цепей. Факторы, влияющие на выбор структурной схемы канала преобразования измерительной информации. </w:t>
            </w:r>
            <w:r>
              <w:rPr>
                <w:rFonts w:cs="Times New Roman"/>
                <w:noProof/>
                <w:szCs w:val="24"/>
              </w:rPr>
              <w:br/>
              <w:t>4. Метрологические характеристики датчиков.</w:t>
            </w:r>
            <w:r>
              <w:rPr>
                <w:rFonts w:cs="Times New Roman"/>
                <w:noProof/>
                <w:szCs w:val="24"/>
              </w:rPr>
              <w:br/>
              <w:t>5. Реостатные преобразователи линейных и угловых перемещ</w:t>
            </w:r>
            <w:r>
              <w:rPr>
                <w:rFonts w:cs="Times New Roman"/>
                <w:noProof/>
                <w:szCs w:val="24"/>
              </w:rPr>
              <w:t xml:space="preserve">ений. </w:t>
            </w:r>
            <w:r>
              <w:rPr>
                <w:rFonts w:cs="Times New Roman"/>
                <w:noProof/>
                <w:szCs w:val="24"/>
              </w:rPr>
              <w:lastRenderedPageBreak/>
              <w:t>Варианты конструкции. Факторы, оказывающие влияние на конструкцию.</w:t>
            </w:r>
            <w:r>
              <w:rPr>
                <w:rFonts w:cs="Times New Roman"/>
                <w:noProof/>
                <w:szCs w:val="24"/>
              </w:rPr>
              <w:br/>
              <w:t>6. Реостатные преобразователи линейных и угловых перемещений. Принцип действия. Характер сигналов. Погрешность преобразования.</w:t>
            </w:r>
            <w:r>
              <w:rPr>
                <w:rFonts w:cs="Times New Roman"/>
                <w:noProof/>
                <w:szCs w:val="24"/>
              </w:rPr>
              <w:br/>
              <w:t>7. Реостатные преобразователи линейных и угловых перемещ</w:t>
            </w:r>
            <w:r>
              <w:rPr>
                <w:rFonts w:cs="Times New Roman"/>
                <w:noProof/>
                <w:szCs w:val="24"/>
              </w:rPr>
              <w:t>ений. Зона нечувствительности. Достоинства и недостатки реостатных датчиков.</w:t>
            </w:r>
            <w:r>
              <w:rPr>
                <w:rFonts w:cs="Times New Roman"/>
                <w:noProof/>
                <w:szCs w:val="24"/>
              </w:rPr>
              <w:br/>
              <w:t>8. Классификация датчиков Холла. Сходства, различия, достоинства, недостатки.</w:t>
            </w:r>
            <w:r>
              <w:rPr>
                <w:rFonts w:cs="Times New Roman"/>
                <w:noProof/>
                <w:szCs w:val="24"/>
              </w:rPr>
              <w:br/>
              <w:t>9. Основные характеристики линейных датчиков Холла.</w:t>
            </w:r>
            <w:r>
              <w:rPr>
                <w:rFonts w:cs="Times New Roman"/>
                <w:noProof/>
                <w:szCs w:val="24"/>
              </w:rPr>
              <w:br/>
              <w:t>10. Основные характеристики логических датчиков Х</w:t>
            </w:r>
            <w:r>
              <w:rPr>
                <w:rFonts w:cs="Times New Roman"/>
                <w:noProof/>
                <w:szCs w:val="24"/>
              </w:rPr>
              <w:t>олла.</w:t>
            </w:r>
            <w:r>
              <w:rPr>
                <w:rFonts w:cs="Times New Roman"/>
                <w:noProof/>
                <w:szCs w:val="24"/>
              </w:rPr>
              <w:br/>
              <w:t>11. Измерительный трансформатор напряжения. Схема включения в электрическую цепь.</w:t>
            </w:r>
            <w:r>
              <w:rPr>
                <w:rFonts w:cs="Times New Roman"/>
                <w:noProof/>
                <w:szCs w:val="24"/>
              </w:rPr>
              <w:br/>
              <w:t>12. Термопары. Схемы с компенсацией и без компенсации. Входные и выходные сигналы.</w:t>
            </w:r>
            <w:r>
              <w:rPr>
                <w:rFonts w:cs="Times New Roman"/>
                <w:noProof/>
                <w:szCs w:val="24"/>
              </w:rPr>
              <w:br/>
              <w:t>13. Терморезисторы. Разновидности и материалы. Факторы, влияющие на интенсивность теп</w:t>
            </w:r>
            <w:r>
              <w:rPr>
                <w:rFonts w:cs="Times New Roman"/>
                <w:noProof/>
                <w:szCs w:val="24"/>
              </w:rPr>
              <w:t>лообмена.</w:t>
            </w:r>
            <w:r>
              <w:rPr>
                <w:rFonts w:cs="Times New Roman"/>
                <w:noProof/>
                <w:szCs w:val="24"/>
              </w:rPr>
              <w:br/>
              <w:t>14. Терморезисторы. Температурная зависимость. Разложение в степенной ряд для определения температурной зависимости относительно начального момента.</w:t>
            </w:r>
            <w:r>
              <w:rPr>
                <w:rFonts w:cs="Times New Roman"/>
                <w:noProof/>
                <w:szCs w:val="24"/>
              </w:rPr>
              <w:br/>
              <w:t>15. Электромеханическое реле. Характеристики управления.</w:t>
            </w:r>
            <w:r>
              <w:rPr>
                <w:rFonts w:cs="Times New Roman"/>
                <w:noProof/>
                <w:szCs w:val="24"/>
              </w:rPr>
              <w:br/>
              <w:t>16. Коммутационные характеристики электр</w:t>
            </w:r>
            <w:r>
              <w:rPr>
                <w:rFonts w:cs="Times New Roman"/>
                <w:noProof/>
                <w:szCs w:val="24"/>
              </w:rPr>
              <w:t>омеханического реле. Характеристики контактов реле.</w:t>
            </w:r>
            <w:r>
              <w:rPr>
                <w:rFonts w:cs="Times New Roman"/>
                <w:noProof/>
                <w:szCs w:val="24"/>
              </w:rPr>
              <w:br/>
              <w:t>17. Тяговая характеристика электромеханического реле.</w:t>
            </w:r>
            <w:r>
              <w:rPr>
                <w:rFonts w:cs="Times New Roman"/>
                <w:noProof/>
                <w:szCs w:val="24"/>
              </w:rPr>
              <w:br/>
              <w:t>18. Управление герконами с использованием катушки.</w:t>
            </w:r>
            <w:r>
              <w:rPr>
                <w:rFonts w:cs="Times New Roman"/>
                <w:noProof/>
                <w:szCs w:val="24"/>
              </w:rPr>
              <w:br/>
              <w:t>19. Управление герконами с использованием постоянных магнитов.</w:t>
            </w:r>
            <w:r>
              <w:rPr>
                <w:rFonts w:cs="Times New Roman"/>
                <w:noProof/>
                <w:szCs w:val="24"/>
              </w:rPr>
              <w:br/>
              <w:t>20. Схемы защиты герконов при работе</w:t>
            </w:r>
            <w:r>
              <w:rPr>
                <w:rFonts w:cs="Times New Roman"/>
                <w:noProof/>
                <w:szCs w:val="24"/>
              </w:rPr>
              <w:t xml:space="preserve"> на активную нагрузку.</w:t>
            </w:r>
            <w:r>
              <w:rPr>
                <w:rFonts w:cs="Times New Roman"/>
                <w:noProof/>
                <w:szCs w:val="24"/>
              </w:rPr>
              <w:br/>
              <w:t>21. Схемы защиты герконов при работе на индуктивную нагрузку.</w:t>
            </w:r>
            <w:r>
              <w:rPr>
                <w:rFonts w:cs="Times New Roman"/>
                <w:noProof/>
                <w:szCs w:val="24"/>
              </w:rPr>
              <w:br/>
              <w:t xml:space="preserve">22. Схемы защиты герконов при работе на емкостную нагрузку. </w:t>
            </w:r>
            <w:r>
              <w:rPr>
                <w:rFonts w:cs="Times New Roman"/>
                <w:noProof/>
                <w:szCs w:val="24"/>
              </w:rPr>
              <w:br/>
              <w:t>23. Схемы защиты герконов при работе на ламповую нагрузку.</w:t>
            </w:r>
            <w:r>
              <w:rPr>
                <w:rFonts w:cs="Times New Roman"/>
                <w:noProof/>
                <w:szCs w:val="24"/>
              </w:rPr>
              <w:br/>
              <w:t>24. Поляризованное реле. Функциональная схема.</w:t>
            </w:r>
            <w:r>
              <w:rPr>
                <w:rFonts w:cs="Times New Roman"/>
                <w:noProof/>
                <w:szCs w:val="24"/>
              </w:rPr>
              <w:br/>
              <w:t xml:space="preserve">25. </w:t>
            </w:r>
            <w:r>
              <w:rPr>
                <w:rFonts w:cs="Times New Roman"/>
                <w:noProof/>
                <w:szCs w:val="24"/>
              </w:rPr>
              <w:t>Динамические характеристики нейтрального реле постоянного тока.</w:t>
            </w:r>
            <w:r>
              <w:rPr>
                <w:rFonts w:cs="Times New Roman"/>
                <w:noProof/>
                <w:szCs w:val="24"/>
              </w:rPr>
              <w:br/>
              <w:t>26. Электрические машины. Классификация электрических машин.</w:t>
            </w:r>
            <w:r>
              <w:rPr>
                <w:rFonts w:cs="Times New Roman"/>
                <w:noProof/>
                <w:szCs w:val="24"/>
              </w:rPr>
              <w:br/>
              <w:t>27. Электрические двигатели. Прямое и инверсное включение питания.</w:t>
            </w:r>
            <w:r>
              <w:rPr>
                <w:rFonts w:cs="Times New Roman"/>
                <w:noProof/>
                <w:szCs w:val="24"/>
              </w:rPr>
              <w:br/>
              <w:t>28. Схема простейшего генератора электрической энергии.</w:t>
            </w:r>
            <w:r>
              <w:rPr>
                <w:rFonts w:cs="Times New Roman"/>
                <w:noProof/>
                <w:szCs w:val="24"/>
              </w:rPr>
              <w:br/>
              <w:t>29. Схем</w:t>
            </w:r>
            <w:r>
              <w:rPr>
                <w:rFonts w:cs="Times New Roman"/>
                <w:noProof/>
                <w:szCs w:val="24"/>
              </w:rPr>
              <w:t>ы включения и регулирования двигателей постоянного тока.</w:t>
            </w:r>
            <w:r>
              <w:rPr>
                <w:rFonts w:cs="Times New Roman"/>
                <w:noProof/>
                <w:szCs w:val="24"/>
              </w:rPr>
              <w:br/>
              <w:t>30. Классификация двигателей постоянного тока по схемам включения.</w:t>
            </w:r>
            <w:r>
              <w:rPr>
                <w:rFonts w:cs="Times New Roman"/>
                <w:noProof/>
                <w:szCs w:val="24"/>
              </w:rPr>
              <w:br/>
              <w:t>31. Основные характеристики генераторов постоянного тока.</w:t>
            </w:r>
            <w:r>
              <w:rPr>
                <w:rFonts w:cs="Times New Roman"/>
                <w:noProof/>
                <w:szCs w:val="24"/>
              </w:rPr>
              <w:br/>
              <w:t>32. Реостатное регулирование скорости двигателя постоянного тока.</w:t>
            </w:r>
            <w:r>
              <w:rPr>
                <w:rFonts w:cs="Times New Roman"/>
                <w:noProof/>
                <w:szCs w:val="24"/>
              </w:rPr>
              <w:br/>
              <w:t>33. Регу</w:t>
            </w:r>
            <w:r>
              <w:rPr>
                <w:rFonts w:cs="Times New Roman"/>
                <w:noProof/>
                <w:szCs w:val="24"/>
              </w:rPr>
              <w:t>лирование скорости двигателя постоянного тока посредством изменения напряжения.</w:t>
            </w:r>
            <w:r>
              <w:rPr>
                <w:rFonts w:cs="Times New Roman"/>
                <w:noProof/>
                <w:szCs w:val="24"/>
              </w:rPr>
              <w:br/>
              <w:t xml:space="preserve">34. Регулирование скорости двигателя постоянного тока посредством изменения магнитного потока. </w:t>
            </w:r>
            <w:r>
              <w:rPr>
                <w:rFonts w:cs="Times New Roman"/>
                <w:noProof/>
                <w:szCs w:val="24"/>
              </w:rPr>
              <w:br/>
              <w:t>35. Диаграмма тормозных режимов двигателей постоянного тока.</w:t>
            </w:r>
            <w:r>
              <w:rPr>
                <w:rFonts w:cs="Times New Roman"/>
                <w:noProof/>
                <w:szCs w:val="24"/>
              </w:rPr>
              <w:br/>
              <w:t>36. Естественные ме</w:t>
            </w:r>
            <w:r>
              <w:rPr>
                <w:rFonts w:cs="Times New Roman"/>
                <w:noProof/>
                <w:szCs w:val="24"/>
              </w:rPr>
              <w:t xml:space="preserve">ханические характеристики двигателей постоянного тока. </w:t>
            </w:r>
            <w:r>
              <w:rPr>
                <w:rFonts w:cs="Times New Roman"/>
                <w:noProof/>
                <w:szCs w:val="24"/>
              </w:rPr>
              <w:br/>
              <w:t xml:space="preserve">37. Переход от основного уравнения движения электродвигателя к </w:t>
            </w:r>
            <w:r>
              <w:rPr>
                <w:rFonts w:cs="Times New Roman"/>
                <w:noProof/>
                <w:szCs w:val="24"/>
              </w:rPr>
              <w:lastRenderedPageBreak/>
              <w:t>динамическим характеристикам.</w:t>
            </w:r>
            <w:r>
              <w:rPr>
                <w:rFonts w:cs="Times New Roman"/>
                <w:noProof/>
                <w:szCs w:val="24"/>
              </w:rPr>
              <w:br/>
              <w:t>38. Построение пусковых характеристик двигателя постоянного тока.</w:t>
            </w:r>
            <w:r>
              <w:rPr>
                <w:rFonts w:cs="Times New Roman"/>
                <w:noProof/>
                <w:szCs w:val="24"/>
              </w:rPr>
              <w:br/>
              <w:t>39. Асинхронный двигатель с короткозамкну</w:t>
            </w:r>
            <w:r>
              <w:rPr>
                <w:rFonts w:cs="Times New Roman"/>
                <w:noProof/>
                <w:szCs w:val="24"/>
              </w:rPr>
              <w:t xml:space="preserve">тым ротором с двумя «беличьими клетками». Характеристики. </w:t>
            </w:r>
            <w:r>
              <w:rPr>
                <w:rFonts w:cs="Times New Roman"/>
                <w:noProof/>
                <w:szCs w:val="24"/>
              </w:rPr>
              <w:br/>
              <w:t>40. Асинхронный двигатель с фазным ротором.</w:t>
            </w:r>
            <w:r>
              <w:rPr>
                <w:rFonts w:cs="Times New Roman"/>
                <w:noProof/>
                <w:szCs w:val="24"/>
              </w:rPr>
              <w:br/>
              <w:t>41. Математическая модель асинхронного двигателя. Факторы, способствующие распространению асинхронных двигателей в промышленности.</w:t>
            </w:r>
            <w:r>
              <w:rPr>
                <w:rFonts w:cs="Times New Roman"/>
                <w:noProof/>
                <w:szCs w:val="24"/>
              </w:rPr>
              <w:br/>
              <w:t>42. Схемы замещения ас</w:t>
            </w:r>
            <w:r>
              <w:rPr>
                <w:rFonts w:cs="Times New Roman"/>
                <w:noProof/>
                <w:szCs w:val="24"/>
              </w:rPr>
              <w:t>инхронных двигателей. Т-образная схема.</w:t>
            </w:r>
            <w:r>
              <w:rPr>
                <w:rFonts w:cs="Times New Roman"/>
                <w:noProof/>
                <w:szCs w:val="24"/>
              </w:rPr>
              <w:br/>
              <w:t>43. Схемы замещения асинхронных двигателей. Г-образная схема.</w:t>
            </w:r>
            <w:r>
              <w:rPr>
                <w:rFonts w:cs="Times New Roman"/>
                <w:noProof/>
                <w:szCs w:val="24"/>
              </w:rPr>
              <w:br/>
              <w:t xml:space="preserve">44. Скольжение. Уравнение механической характеристики асинхронного двигателя. Формула Клосса. </w:t>
            </w:r>
            <w:r>
              <w:rPr>
                <w:rFonts w:cs="Times New Roman"/>
                <w:noProof/>
                <w:szCs w:val="24"/>
              </w:rPr>
              <w:br/>
              <w:t>45. Регулирование скорости асинхронного двигателя.</w:t>
            </w:r>
            <w:r>
              <w:rPr>
                <w:rFonts w:cs="Times New Roman"/>
                <w:noProof/>
                <w:szCs w:val="24"/>
              </w:rPr>
              <w:br/>
              <w:t>46. Схем</w:t>
            </w:r>
            <w:r>
              <w:rPr>
                <w:rFonts w:cs="Times New Roman"/>
                <w:noProof/>
                <w:szCs w:val="24"/>
              </w:rPr>
              <w:t>ы включения обмоток асинхронного двигателя. Соотношения для потребляемой мощности при подключении по схемам «звезда», «двойная звезда» и «треугольник».</w:t>
            </w:r>
            <w:r>
              <w:rPr>
                <w:rFonts w:cs="Times New Roman"/>
                <w:noProof/>
                <w:szCs w:val="24"/>
              </w:rPr>
              <w:br/>
              <w:t>47. Графоаналитический метод расчёта сопротивлений пускового реостата для асинхронных двигателей.</w:t>
            </w:r>
            <w:r>
              <w:rPr>
                <w:rFonts w:cs="Times New Roman"/>
                <w:noProof/>
                <w:szCs w:val="24"/>
              </w:rPr>
              <w:br/>
              <w:t>48. Вр</w:t>
            </w:r>
            <w:r>
              <w:rPr>
                <w:rFonts w:cs="Times New Roman"/>
                <w:noProof/>
                <w:szCs w:val="24"/>
              </w:rPr>
              <w:t>еменная диаграмма положения ротора по отношению к фазам статора синхронного двигателя.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br/>
              <w:t>Устный опрос: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br/>
              <w:t>1. В схеме индикаторной системы передачи угла на сельсинах датчик и приемник находятся в согласованном положении. Чему равны токи в обмотках роторов датч</w:t>
            </w:r>
            <w:r>
              <w:rPr>
                <w:rFonts w:cs="Times New Roman"/>
                <w:noProof/>
                <w:szCs w:val="24"/>
              </w:rPr>
              <w:t>ика и приемника?</w:t>
            </w:r>
            <w:r>
              <w:rPr>
                <w:rFonts w:cs="Times New Roman"/>
                <w:noProof/>
                <w:szCs w:val="24"/>
              </w:rPr>
              <w:br/>
              <w:t>2. От чего зависит время срабатывания реле?</w:t>
            </w:r>
            <w:r>
              <w:rPr>
                <w:rFonts w:cs="Times New Roman"/>
                <w:noProof/>
                <w:szCs w:val="24"/>
              </w:rPr>
              <w:br/>
              <w:t xml:space="preserve">3. От чего, в основном, зависит время отпускания электромеханического реле? </w:t>
            </w:r>
            <w:r>
              <w:rPr>
                <w:rFonts w:cs="Times New Roman"/>
                <w:noProof/>
                <w:szCs w:val="24"/>
              </w:rPr>
              <w:br/>
              <w:t>4. Каков диапазон варьирования величины коэффициента возврата электромеханического реле?</w:t>
            </w:r>
            <w:r>
              <w:rPr>
                <w:rFonts w:cs="Times New Roman"/>
                <w:noProof/>
                <w:szCs w:val="24"/>
              </w:rPr>
              <w:br/>
              <w:t>5. Чему равна скорость холост</w:t>
            </w:r>
            <w:r>
              <w:rPr>
                <w:rFonts w:cs="Times New Roman"/>
                <w:noProof/>
                <w:szCs w:val="24"/>
              </w:rPr>
              <w:t>ого хода двигателя постоянного тока последовательного возбуждения?</w:t>
            </w:r>
            <w:r>
              <w:rPr>
                <w:rFonts w:cs="Times New Roman"/>
                <w:noProof/>
                <w:szCs w:val="24"/>
              </w:rPr>
              <w:br/>
              <w:t xml:space="preserve">6. От чего зависит механическая постоянная времени двигателя? </w:t>
            </w:r>
            <w:r>
              <w:rPr>
                <w:rFonts w:cs="Times New Roman"/>
                <w:noProof/>
                <w:szCs w:val="24"/>
              </w:rPr>
              <w:br/>
              <w:t>7. От чего зависит напряжение трогания двигателя постоянного тока с независимым возбуждением?</w:t>
            </w:r>
            <w:r>
              <w:rPr>
                <w:rFonts w:cs="Times New Roman"/>
                <w:noProof/>
                <w:szCs w:val="24"/>
              </w:rPr>
              <w:br/>
              <w:t>8. От чего зависит напряжение тр</w:t>
            </w:r>
            <w:r>
              <w:rPr>
                <w:rFonts w:cs="Times New Roman"/>
                <w:noProof/>
                <w:szCs w:val="24"/>
              </w:rPr>
              <w:t xml:space="preserve">огания двигателя параллельного возбуждения? </w:t>
            </w:r>
            <w:r>
              <w:rPr>
                <w:rFonts w:cs="Times New Roman"/>
                <w:noProof/>
                <w:szCs w:val="24"/>
              </w:rPr>
              <w:br/>
              <w:t>9. Каково соотношение сопротивления обмотки якоря двигателя параллельного (Rяпр) и последовательного (Rяпс) возбуждения?</w:t>
            </w:r>
            <w:r>
              <w:rPr>
                <w:rFonts w:cs="Times New Roman"/>
                <w:noProof/>
                <w:szCs w:val="24"/>
              </w:rPr>
              <w:br/>
              <w:t>10. Что произойдёт с величиной скорости холостого хода двигателя параллельного возбуждения</w:t>
            </w:r>
            <w:r>
              <w:rPr>
                <w:rFonts w:cs="Times New Roman"/>
                <w:noProof/>
                <w:szCs w:val="24"/>
              </w:rPr>
              <w:t xml:space="preserve"> при уменьшении напряжения сети вдвое?</w:t>
            </w:r>
            <w:r>
              <w:rPr>
                <w:rFonts w:cs="Times New Roman"/>
                <w:noProof/>
                <w:szCs w:val="24"/>
              </w:rPr>
              <w:br/>
              <w:t xml:space="preserve">11. Что произойдёт с пусковым моментом двигателя параллельного возбуждения при уменьшении напряжения сети вдвое? </w:t>
            </w:r>
            <w:r>
              <w:rPr>
                <w:rFonts w:cs="Times New Roman"/>
                <w:noProof/>
                <w:szCs w:val="24"/>
              </w:rPr>
              <w:br/>
              <w:t xml:space="preserve">12. Какие действия достаточно предпринять, чтобы изменить направление вращения двигателя параллельного </w:t>
            </w:r>
            <w:r>
              <w:rPr>
                <w:rFonts w:cs="Times New Roman"/>
                <w:noProof/>
                <w:szCs w:val="24"/>
              </w:rPr>
              <w:t>возбуждения?</w:t>
            </w:r>
            <w:r>
              <w:rPr>
                <w:rFonts w:cs="Times New Roman"/>
                <w:noProof/>
                <w:szCs w:val="24"/>
              </w:rPr>
              <w:br/>
              <w:t>13. Какие действия достаточно предпринять, чтобы изменить направление вращения двигателя последовательного возбуждения?</w:t>
            </w:r>
            <w:r>
              <w:rPr>
                <w:rFonts w:cs="Times New Roman"/>
                <w:noProof/>
                <w:szCs w:val="24"/>
              </w:rPr>
              <w:br/>
              <w:t>14. В каком режиме ЭДС вращения превышает напряжение якоря в двигателе независимого возбуждения?</w:t>
            </w:r>
            <w:r>
              <w:rPr>
                <w:rFonts w:cs="Times New Roman"/>
                <w:noProof/>
                <w:szCs w:val="24"/>
              </w:rPr>
              <w:br/>
              <w:t>15. Для каких целей в цепь</w:t>
            </w:r>
            <w:r>
              <w:rPr>
                <w:rFonts w:cs="Times New Roman"/>
                <w:noProof/>
                <w:szCs w:val="24"/>
              </w:rPr>
              <w:t xml:space="preserve"> якоря двигателя постоянного тока при </w:t>
            </w:r>
            <w:r>
              <w:rPr>
                <w:rFonts w:cs="Times New Roman"/>
                <w:noProof/>
                <w:szCs w:val="24"/>
              </w:rPr>
              <w:lastRenderedPageBreak/>
              <w:t>пуске вводится дополнительное сопротивление?</w:t>
            </w:r>
            <w:r>
              <w:rPr>
                <w:rFonts w:cs="Times New Roman"/>
                <w:noProof/>
                <w:szCs w:val="24"/>
              </w:rPr>
              <w:br/>
              <w:t>16. Каково соотношение между скоростями вращения магнитного поля статора (?с) и ротора (?р) в асинхронном двигателе?</w:t>
            </w:r>
            <w:r>
              <w:rPr>
                <w:rFonts w:cs="Times New Roman"/>
                <w:noProof/>
                <w:szCs w:val="24"/>
              </w:rPr>
              <w:br/>
              <w:t>17. Каково соотношение между пусковым и номинальным тока</w:t>
            </w:r>
            <w:r>
              <w:rPr>
                <w:rFonts w:cs="Times New Roman"/>
                <w:noProof/>
                <w:szCs w:val="24"/>
              </w:rPr>
              <w:t>ми в трёхфазном асинхронном двигателе с короткозамкнутым ротором?</w:t>
            </w:r>
            <w:r>
              <w:rPr>
                <w:rFonts w:cs="Times New Roman"/>
                <w:noProof/>
                <w:szCs w:val="24"/>
              </w:rPr>
              <w:br/>
              <w:t>18. Момент 3-х фазного асинхронного двигателя М &gt; 0 ,скольжение S &gt; 1. В каком режиме работает двигатель?</w:t>
            </w:r>
            <w:r>
              <w:rPr>
                <w:rFonts w:cs="Times New Roman"/>
                <w:noProof/>
                <w:szCs w:val="24"/>
              </w:rPr>
              <w:br/>
              <w:t>19. Момент 3-х фазного асинхронного двигателя М &lt; 0, скольжение S &lt; 0. В каком режим</w:t>
            </w:r>
            <w:r>
              <w:rPr>
                <w:rFonts w:cs="Times New Roman"/>
                <w:noProof/>
                <w:szCs w:val="24"/>
              </w:rPr>
              <w:t>е работает двигатель?</w:t>
            </w:r>
            <w:r>
              <w:rPr>
                <w:rFonts w:cs="Times New Roman"/>
                <w:noProof/>
                <w:szCs w:val="24"/>
              </w:rPr>
              <w:br/>
              <w:t>20. Момент 3-х фазного асинхронного двигателя М &gt; 0, скольжение 0 &lt; S &lt; 1. В каком режиме работает двигатель?</w:t>
            </w:r>
            <w:r>
              <w:rPr>
                <w:rFonts w:cs="Times New Roman"/>
                <w:noProof/>
                <w:szCs w:val="24"/>
              </w:rPr>
              <w:br/>
              <w:t xml:space="preserve">21. Что случится с критическим моментом Mкр асинхронного двигателя при уменьшении частоты f и неизменном отношении Uф / f = </w:t>
            </w:r>
            <w:r>
              <w:rPr>
                <w:rFonts w:cs="Times New Roman"/>
                <w:noProof/>
                <w:szCs w:val="24"/>
              </w:rPr>
              <w:t>Ф?</w:t>
            </w:r>
            <w:r>
              <w:rPr>
                <w:rFonts w:cs="Times New Roman"/>
                <w:noProof/>
                <w:szCs w:val="24"/>
              </w:rPr>
              <w:br/>
              <w:t>22. Каково соотношение между пусковым Мп и критическим Мкр моментом для 3-х фазного асинхронного двигателя с короткозамкнутым ротором?</w:t>
            </w:r>
            <w:r>
              <w:rPr>
                <w:rFonts w:cs="Times New Roman"/>
                <w:noProof/>
                <w:szCs w:val="24"/>
              </w:rPr>
              <w:br/>
              <w:t>23. Какой параметр влияет на максимальную частоту управляющих импульсов в шаговом двигателе?</w:t>
            </w:r>
            <w:r>
              <w:rPr>
                <w:rFonts w:cs="Times New Roman"/>
                <w:noProof/>
                <w:szCs w:val="24"/>
              </w:rPr>
              <w:br/>
              <w:t>24. От каких параметров з</w:t>
            </w:r>
            <w:r>
              <w:rPr>
                <w:rFonts w:cs="Times New Roman"/>
                <w:noProof/>
                <w:szCs w:val="24"/>
              </w:rPr>
              <w:t>ависит шаг шагового двигателя?</w:t>
            </w:r>
            <w:r>
              <w:rPr>
                <w:rFonts w:cs="Times New Roman"/>
                <w:noProof/>
                <w:szCs w:val="24"/>
              </w:rPr>
              <w:br/>
              <w:t>25. Зависит ли шаг шагового двигателя от способа подачи импульсов управления на фазовые обмотки?</w:t>
            </w:r>
            <w:r>
              <w:rPr>
                <w:rFonts w:cs="Times New Roman"/>
                <w:noProof/>
                <w:szCs w:val="24"/>
              </w:rPr>
              <w:br/>
              <w:t>26. От чего зависит угол поворота ротора шагового микродвигателя?</w:t>
            </w:r>
            <w:r>
              <w:rPr>
                <w:rFonts w:cs="Times New Roman"/>
                <w:noProof/>
                <w:szCs w:val="24"/>
              </w:rPr>
              <w:br/>
              <w:t>27. Как меняется синхронизирующий момент в шаговом микродвигат</w:t>
            </w:r>
            <w:r>
              <w:rPr>
                <w:rFonts w:cs="Times New Roman"/>
                <w:noProof/>
                <w:szCs w:val="24"/>
              </w:rPr>
              <w:t>еле?</w:t>
            </w:r>
            <w:r>
              <w:rPr>
                <w:rFonts w:cs="Times New Roman"/>
                <w:noProof/>
                <w:szCs w:val="24"/>
              </w:rPr>
              <w:br/>
              <w:t>28. От чего зависит направление вращения ротора шагового двигателя?</w:t>
            </w:r>
            <w:r>
              <w:rPr>
                <w:rFonts w:cs="Times New Roman"/>
                <w:noProof/>
                <w:szCs w:val="24"/>
              </w:rPr>
              <w:br/>
              <w:t>29. Под каким углом пересекаются оси обмоток 2-х фазного асинхронного двигателя?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br/>
              <w:t>Защита лабораторных работ и практических заданий: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br/>
              <w:t>1. Изобразите характеристику релейного типа.</w:t>
            </w:r>
            <w:r>
              <w:rPr>
                <w:rFonts w:cs="Times New Roman"/>
                <w:noProof/>
                <w:szCs w:val="24"/>
              </w:rPr>
              <w:br/>
              <w:t>2. Че</w:t>
            </w:r>
            <w:r>
              <w:rPr>
                <w:rFonts w:cs="Times New Roman"/>
                <w:noProof/>
                <w:szCs w:val="24"/>
              </w:rPr>
              <w:t>му равен коэффициент преобразования тахогенератора, если напряжение на выходной обмотке составляет 5В при угловой скорости 100 рад/с?</w:t>
            </w:r>
            <w:r>
              <w:rPr>
                <w:rFonts w:cs="Times New Roman"/>
                <w:noProof/>
                <w:szCs w:val="24"/>
              </w:rPr>
              <w:br/>
              <w:t>3. Изобразите характеристику «вход-выход» термопары в общем виде.</w:t>
            </w:r>
            <w:r>
              <w:rPr>
                <w:rFonts w:cs="Times New Roman"/>
                <w:noProof/>
                <w:szCs w:val="24"/>
              </w:rPr>
              <w:br/>
              <w:t>4. Изобразите характеристику «вход-выход» термистра в об</w:t>
            </w:r>
            <w:r>
              <w:rPr>
                <w:rFonts w:cs="Times New Roman"/>
                <w:noProof/>
                <w:szCs w:val="24"/>
              </w:rPr>
              <w:t>щем виде.</w:t>
            </w:r>
            <w:r>
              <w:rPr>
                <w:rFonts w:cs="Times New Roman"/>
                <w:noProof/>
                <w:szCs w:val="24"/>
              </w:rPr>
              <w:br/>
              <w:t>5. В емкостном датчике изменяется расстояние между пластинами. Изобразите зависимость ёмкости датчика от расстояния между пластинами c(l) в общем виде.</w:t>
            </w:r>
            <w:r>
              <w:rPr>
                <w:rFonts w:cs="Times New Roman"/>
                <w:noProof/>
                <w:szCs w:val="24"/>
              </w:rPr>
              <w:br/>
              <w:t>6. В емкостном датчике изменяется площадь перекрытия пластин. Изобразите зависимость ёмкости д</w:t>
            </w:r>
            <w:r>
              <w:rPr>
                <w:rFonts w:cs="Times New Roman"/>
                <w:noProof/>
                <w:szCs w:val="24"/>
              </w:rPr>
              <w:t xml:space="preserve">атчика от площади перекрытия пластин c(S) в общем виде. </w:t>
            </w:r>
            <w:r>
              <w:rPr>
                <w:rFonts w:cs="Times New Roman"/>
                <w:noProof/>
                <w:szCs w:val="24"/>
              </w:rPr>
              <w:br/>
              <w:t xml:space="preserve">7. В емкостном датчике изменяется толщина прокладки диэлектрика между пластинами. Изобразите зависимость емкости датчика от прокладки диэлектрика между пластинами c(?) в общем виде. </w:t>
            </w:r>
            <w:r>
              <w:rPr>
                <w:rFonts w:cs="Times New Roman"/>
                <w:noProof/>
                <w:szCs w:val="24"/>
              </w:rPr>
              <w:br/>
              <w:t>8. Запишите зави</w:t>
            </w:r>
            <w:r>
              <w:rPr>
                <w:rFonts w:cs="Times New Roman"/>
                <w:noProof/>
                <w:szCs w:val="24"/>
              </w:rPr>
              <w:t>симость синхронизирующего момента от угла рассогласования в индикаторной схеме передачи угла на сельсинах.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lastRenderedPageBreak/>
              <w:t>9. Запишите зависимость выходного напряжения от угла поворота ротора сельсина-датчика в трансформаторной системе передачи угла.</w:t>
            </w:r>
            <w:r>
              <w:rPr>
                <w:rFonts w:cs="Times New Roman"/>
                <w:noProof/>
                <w:szCs w:val="24"/>
              </w:rPr>
              <w:br/>
              <w:t>10. Изобразите зависи</w:t>
            </w:r>
            <w:r>
              <w:rPr>
                <w:rFonts w:cs="Times New Roman"/>
                <w:noProof/>
                <w:szCs w:val="24"/>
              </w:rPr>
              <w:t>мость индуктивности от зазора в простейшей конструкции индуктивного датчика L(?) в общем виде.</w:t>
            </w:r>
            <w:r>
              <w:rPr>
                <w:rFonts w:cs="Times New Roman"/>
                <w:noProof/>
                <w:szCs w:val="24"/>
              </w:rPr>
              <w:br/>
              <w:t>11. Изобразите механическую характеристику двигателя постоянного тока с независимым возбуждением в общем виде.</w:t>
            </w:r>
            <w:r>
              <w:rPr>
                <w:rFonts w:cs="Times New Roman"/>
                <w:noProof/>
                <w:szCs w:val="24"/>
              </w:rPr>
              <w:br/>
              <w:t>12. Изобразите механическую характеристику двигате</w:t>
            </w:r>
            <w:r>
              <w:rPr>
                <w:rFonts w:cs="Times New Roman"/>
                <w:noProof/>
                <w:szCs w:val="24"/>
              </w:rPr>
              <w:t>ля постоянного тока последовательного возбуждения в общем виде.</w:t>
            </w:r>
            <w:r>
              <w:rPr>
                <w:rFonts w:cs="Times New Roman"/>
                <w:noProof/>
                <w:szCs w:val="24"/>
              </w:rPr>
              <w:br/>
              <w:t>13. Изобразите регулировочную характеристику двигателя постоянного тока с независимым возбуждением в общем виде.</w:t>
            </w:r>
            <w:r>
              <w:rPr>
                <w:rFonts w:cs="Times New Roman"/>
                <w:noProof/>
                <w:szCs w:val="24"/>
              </w:rPr>
              <w:br/>
              <w:t>14. Изобразите характеристику двигателя постоянного тока с независимым возбужде</w:t>
            </w:r>
            <w:r>
              <w:rPr>
                <w:rFonts w:cs="Times New Roman"/>
                <w:noProof/>
                <w:szCs w:val="24"/>
              </w:rPr>
              <w:t>нием в режиме динамического торможения в общем виде.</w:t>
            </w:r>
            <w:r>
              <w:rPr>
                <w:rFonts w:cs="Times New Roman"/>
                <w:noProof/>
                <w:szCs w:val="24"/>
              </w:rPr>
              <w:br/>
              <w:t>15. Изобразите характеристику двигателя постоянного тока с независимым возбуждением в режиме торможения (с добавочным сопротивлением в цепи якоря) в общем виде.</w:t>
            </w:r>
            <w:r>
              <w:rPr>
                <w:rFonts w:cs="Times New Roman"/>
                <w:noProof/>
                <w:szCs w:val="24"/>
              </w:rPr>
              <w:br/>
              <w:t>16. Изобразите характеристику двигателя по</w:t>
            </w:r>
            <w:r>
              <w:rPr>
                <w:rFonts w:cs="Times New Roman"/>
                <w:noProof/>
                <w:szCs w:val="24"/>
              </w:rPr>
              <w:t>стоянного тока с независимым возбуждением в режиме торможения (с изменением полярности напряжения на якоре) в общем виде.</w:t>
            </w:r>
            <w:r>
              <w:rPr>
                <w:rFonts w:cs="Times New Roman"/>
                <w:noProof/>
                <w:szCs w:val="24"/>
              </w:rPr>
              <w:br/>
              <w:t>17. Изобразите характеристику двигателя постоянного тока последовательного возбуждения в режиме динамического торможения в общем виде.</w:t>
            </w:r>
            <w:r>
              <w:rPr>
                <w:rFonts w:cs="Times New Roman"/>
                <w:noProof/>
                <w:szCs w:val="24"/>
              </w:rPr>
              <w:br/>
              <w:t>18. Скорость двигателя параллельного возбуждения равна 1100 об/мин. В каком режиме работает двигатель, если скорость холостого хода равна 2000 об/мин?</w:t>
            </w:r>
            <w:r>
              <w:rPr>
                <w:rFonts w:cs="Times New Roman"/>
                <w:noProof/>
                <w:szCs w:val="24"/>
              </w:rPr>
              <w:br/>
              <w:t>19. Скорость двигателя параллельного возбуждения равна -25 об/мин. Скорость холостого хода равна 750 об/</w:t>
            </w:r>
            <w:r>
              <w:rPr>
                <w:rFonts w:cs="Times New Roman"/>
                <w:noProof/>
                <w:szCs w:val="24"/>
              </w:rPr>
              <w:t>мин. В каком режиме работает двигатель?</w:t>
            </w:r>
            <w:r>
              <w:rPr>
                <w:rFonts w:cs="Times New Roman"/>
                <w:noProof/>
                <w:szCs w:val="24"/>
              </w:rPr>
              <w:br/>
              <w:t>20. Скорость двигателя параллельного возбуждения равна 50 об/мин. В каком режиме работает двигатель, если скорость холостого хода равна -900 об/мин?</w:t>
            </w:r>
            <w:r>
              <w:rPr>
                <w:rFonts w:cs="Times New Roman"/>
                <w:noProof/>
                <w:szCs w:val="24"/>
              </w:rPr>
              <w:br/>
              <w:t xml:space="preserve">21. Скорость двигателя параллельного возбуждения равна -30 об/мин. </w:t>
            </w:r>
            <w:r>
              <w:rPr>
                <w:rFonts w:cs="Times New Roman"/>
                <w:noProof/>
                <w:szCs w:val="24"/>
              </w:rPr>
              <w:t xml:space="preserve">В каком режиме работает двигатель, если скорость холостого хода равна -750 об/мин? </w:t>
            </w:r>
            <w:r>
              <w:rPr>
                <w:rFonts w:cs="Times New Roman"/>
                <w:noProof/>
                <w:szCs w:val="24"/>
              </w:rPr>
              <w:br/>
              <w:t xml:space="preserve">22. Скорость двигателя параллельного возбуждения 1000 об/мин. В каком режиме работает двигатель, если скорость холостого хода равна 950 об/мин? </w:t>
            </w:r>
            <w:r>
              <w:rPr>
                <w:rFonts w:cs="Times New Roman"/>
                <w:noProof/>
                <w:szCs w:val="24"/>
              </w:rPr>
              <w:br/>
              <w:t>23. Скорость двигателя пара</w:t>
            </w:r>
            <w:r>
              <w:rPr>
                <w:rFonts w:cs="Times New Roman"/>
                <w:noProof/>
                <w:szCs w:val="24"/>
              </w:rPr>
              <w:t xml:space="preserve">ллельного возбуждения -950 об/мин. В каком режиме работает двигатель, если скорость холостого хода равна -900 об/мин? </w:t>
            </w:r>
            <w:r>
              <w:rPr>
                <w:rFonts w:cs="Times New Roman"/>
                <w:noProof/>
                <w:szCs w:val="24"/>
              </w:rPr>
              <w:br/>
              <w:t xml:space="preserve">24. Скорость двигателя параллельного возбуждения 700 об/мин. В каком из возможных режимов работает двигатель, если момент равен -45 Н*м? </w:t>
            </w:r>
            <w:r>
              <w:rPr>
                <w:rFonts w:cs="Times New Roman"/>
                <w:noProof/>
                <w:szCs w:val="24"/>
              </w:rPr>
              <w:br/>
              <w:t>25. Запишите выражение для определения напряжения трогания двигателя независимого возбуждения.</w:t>
            </w:r>
            <w:r>
              <w:rPr>
                <w:rFonts w:cs="Times New Roman"/>
                <w:noProof/>
                <w:szCs w:val="24"/>
              </w:rPr>
              <w:br/>
              <w:t xml:space="preserve">26. Запишите уравнение электромеханической характеристики двигателя последовательного возбуждения в общем виде. </w:t>
            </w:r>
            <w:r>
              <w:rPr>
                <w:rFonts w:cs="Times New Roman"/>
                <w:noProof/>
                <w:szCs w:val="24"/>
              </w:rPr>
              <w:br/>
              <w:t xml:space="preserve">27. Запишите формулу для определения пускового </w:t>
            </w:r>
            <w:r>
              <w:rPr>
                <w:rFonts w:cs="Times New Roman"/>
                <w:noProof/>
                <w:szCs w:val="24"/>
              </w:rPr>
              <w:t>тока двигателя последовательного возбуждения.</w:t>
            </w:r>
            <w:r>
              <w:rPr>
                <w:rFonts w:cs="Times New Roman"/>
                <w:noProof/>
                <w:szCs w:val="24"/>
              </w:rPr>
              <w:br/>
              <w:t xml:space="preserve">28.Запишите уравнение механической характеристики двигателя постоянного тока параллельного возбуждения, обозначив М - момент, U - напряжение, ? - частоту вращения, R – сопротивление </w:t>
            </w:r>
            <w:r>
              <w:rPr>
                <w:rFonts w:cs="Times New Roman"/>
                <w:noProof/>
                <w:szCs w:val="24"/>
              </w:rPr>
              <w:lastRenderedPageBreak/>
              <w:t>якорной цепи.</w:t>
            </w:r>
            <w:r>
              <w:rPr>
                <w:rFonts w:cs="Times New Roman"/>
                <w:noProof/>
                <w:szCs w:val="24"/>
              </w:rPr>
              <w:br/>
              <w:t>29. Запишите м</w:t>
            </w:r>
            <w:r>
              <w:rPr>
                <w:rFonts w:cs="Times New Roman"/>
                <w:noProof/>
                <w:szCs w:val="24"/>
              </w:rPr>
              <w:t>еханическую характеристику двигателя постоянного тока параллельного возбуждения, обозначив М - момент, U - напряжение, ? - частоту вращения, R - сопротивление якорной цепи.</w:t>
            </w:r>
            <w:r>
              <w:rPr>
                <w:rFonts w:cs="Times New Roman"/>
                <w:noProof/>
                <w:szCs w:val="24"/>
              </w:rPr>
              <w:br/>
              <w:t>30. Запишите механическую характеристику двигателя постоянного тока параллельного в</w:t>
            </w:r>
            <w:r>
              <w:rPr>
                <w:rFonts w:cs="Times New Roman"/>
                <w:noProof/>
                <w:szCs w:val="24"/>
              </w:rPr>
              <w:t>озбуждения, обозначив М - момент, U - напряжение, ? - частоту вращения, R - сопротивление якорной цепи.</w:t>
            </w:r>
            <w:r>
              <w:rPr>
                <w:rFonts w:cs="Times New Roman"/>
                <w:noProof/>
                <w:szCs w:val="24"/>
              </w:rPr>
              <w:br/>
              <w:t>31. Чему равна скорость вращения якоря, если известно, что номинальный момент равен 25 Н*м, номинальная мощность равна 2,625 кВт?</w:t>
            </w:r>
            <w:r>
              <w:rPr>
                <w:rFonts w:cs="Times New Roman"/>
                <w:noProof/>
                <w:szCs w:val="24"/>
              </w:rPr>
              <w:br/>
              <w:t>32. Чему равна ЭДС вра</w:t>
            </w:r>
            <w:r>
              <w:rPr>
                <w:rFonts w:cs="Times New Roman"/>
                <w:noProof/>
                <w:szCs w:val="24"/>
              </w:rPr>
              <w:t>щения, если известно, что номинальное напряжение равно 220 В, сопротивление якоря – 0,45 Ом, номинальный ток – 15 А?</w:t>
            </w:r>
            <w:r>
              <w:rPr>
                <w:rFonts w:cs="Times New Roman"/>
                <w:noProof/>
                <w:szCs w:val="24"/>
              </w:rPr>
              <w:br/>
              <w:t>33. Определите скорость холостого хода, если известно, что номинальное напряжение равно 220 В, сопротивление якорной цепи 0,45 Ом, ток в як</w:t>
            </w:r>
            <w:r>
              <w:rPr>
                <w:rFonts w:cs="Times New Roman"/>
                <w:noProof/>
                <w:szCs w:val="24"/>
              </w:rPr>
              <w:t>орной цепи 15 А, угловая скорость вращения 213,25 рад/с.</w:t>
            </w:r>
            <w:r>
              <w:rPr>
                <w:rFonts w:cs="Times New Roman"/>
                <w:noProof/>
                <w:szCs w:val="24"/>
              </w:rPr>
              <w:br/>
              <w:t>34. Определите потребляемый ток, если известно, что номинальное напряжение 100 В, момент номинальный 15 Н*м, угловая скорость вращения 100 рад/с, ток возбуждения 0,5 А, КПД – 0,80.</w:t>
            </w:r>
            <w:r>
              <w:rPr>
                <w:rFonts w:cs="Times New Roman"/>
                <w:noProof/>
                <w:szCs w:val="24"/>
              </w:rPr>
              <w:br/>
              <w:t>35. Определите ном</w:t>
            </w:r>
            <w:r>
              <w:rPr>
                <w:rFonts w:cs="Times New Roman"/>
                <w:noProof/>
                <w:szCs w:val="24"/>
              </w:rPr>
              <w:t>инальный момент, если известно, что номинальный ток – 1,5 А, магнитный коэффициент – 2000, магнитный поток 0,55 • 10-4 Вб.</w:t>
            </w:r>
            <w:r>
              <w:rPr>
                <w:rFonts w:cs="Times New Roman"/>
                <w:noProof/>
                <w:szCs w:val="24"/>
              </w:rPr>
              <w:br/>
              <w:t>36. Определите сопротивление обмотки возбуждения, если известно, что номинальное напряжение 220 В, мощность, рассеиваемая в обмотке в</w:t>
            </w:r>
            <w:r>
              <w:rPr>
                <w:rFonts w:cs="Times New Roman"/>
                <w:noProof/>
                <w:szCs w:val="24"/>
              </w:rPr>
              <w:t>озбуждения, равна 220 Вт.</w:t>
            </w:r>
            <w:r>
              <w:rPr>
                <w:rFonts w:cs="Times New Roman"/>
                <w:noProof/>
                <w:szCs w:val="24"/>
              </w:rPr>
              <w:br/>
              <w:t xml:space="preserve">37. Определите пусковой момент, если номинальное напряжение равно 110 В, момент номинальный 11 Н*м, сопротивление якорной цепи – 1,1 Ом, номинальный ток – 22 А. </w:t>
            </w:r>
            <w:r>
              <w:rPr>
                <w:rFonts w:cs="Times New Roman"/>
                <w:noProof/>
                <w:szCs w:val="24"/>
              </w:rPr>
              <w:br/>
              <w:t>38. Изобразите характеристику двигателя постоянного тока с независим</w:t>
            </w:r>
            <w:r>
              <w:rPr>
                <w:rFonts w:cs="Times New Roman"/>
                <w:noProof/>
                <w:szCs w:val="24"/>
              </w:rPr>
              <w:t>ым возбуждением в режиме рекуперативного торможения в общем виде.</w:t>
            </w:r>
            <w:r>
              <w:rPr>
                <w:rFonts w:cs="Times New Roman"/>
                <w:noProof/>
                <w:szCs w:val="24"/>
              </w:rPr>
              <w:br/>
              <w:t>39. Какой зависимостью описывается момент двигателя постоянного тока при известной величине потребляемой мощности?</w:t>
            </w:r>
            <w:r>
              <w:rPr>
                <w:rFonts w:cs="Times New Roman"/>
                <w:noProof/>
                <w:szCs w:val="24"/>
              </w:rPr>
              <w:br/>
              <w:t>40. Определите сопротивление обмотки якоря двигателя, если скорость холосто</w:t>
            </w:r>
            <w:r>
              <w:rPr>
                <w:rFonts w:cs="Times New Roman"/>
                <w:noProof/>
                <w:szCs w:val="24"/>
              </w:rPr>
              <w:t>го хода равна 220 рад/с, номинальное напряжение – 110 B, номинальная скорость вращения 200 рад/c, номинальный ток 25 A.</w:t>
            </w:r>
            <w:r>
              <w:rPr>
                <w:rFonts w:cs="Times New Roman"/>
                <w:noProof/>
                <w:szCs w:val="24"/>
              </w:rPr>
              <w:br/>
              <w:t xml:space="preserve">41. Чему равна скорость вращения вектора МДС в асинхронном двигателе при числе пар полюсов p = 1 и частоте питания 50 Гц? </w:t>
            </w:r>
            <w:r>
              <w:rPr>
                <w:rFonts w:cs="Times New Roman"/>
                <w:noProof/>
                <w:szCs w:val="24"/>
              </w:rPr>
              <w:br/>
              <w:t>42. Какая фор</w:t>
            </w:r>
            <w:r>
              <w:rPr>
                <w:rFonts w:cs="Times New Roman"/>
                <w:noProof/>
                <w:szCs w:val="24"/>
              </w:rPr>
              <w:t>мула используется для расчета величины скольжения в асинхронном двигателе?</w:t>
            </w:r>
            <w:r>
              <w:rPr>
                <w:rFonts w:cs="Times New Roman"/>
                <w:noProof/>
                <w:szCs w:val="24"/>
              </w:rPr>
              <w:br/>
              <w:t xml:space="preserve">43. В каком режиме работает двигатель, если скольжение в асинхронном двигателе находится в пределах 0 &lt; S &lt; 1? </w:t>
            </w:r>
            <w:r>
              <w:rPr>
                <w:rFonts w:cs="Times New Roman"/>
                <w:noProof/>
                <w:szCs w:val="24"/>
              </w:rPr>
              <w:br/>
              <w:t xml:space="preserve">44. В каком режиме работает двигатель, если известно, что скольжение </w:t>
            </w:r>
            <w:r>
              <w:rPr>
                <w:rFonts w:cs="Times New Roman"/>
                <w:noProof/>
                <w:szCs w:val="24"/>
              </w:rPr>
              <w:t>в асинхронном двигателе находится в пределах +1 &lt; S &lt; +??</w:t>
            </w:r>
            <w:r>
              <w:rPr>
                <w:rFonts w:cs="Times New Roman"/>
                <w:noProof/>
                <w:szCs w:val="24"/>
              </w:rPr>
              <w:br/>
              <w:t>45. Изобразите зависимость для трехфазного асинхронного двигателя в общем виде.</w:t>
            </w:r>
            <w:r>
              <w:rPr>
                <w:rFonts w:cs="Times New Roman"/>
                <w:noProof/>
                <w:szCs w:val="24"/>
              </w:rPr>
              <w:br/>
              <w:t>46. Изобразите механическую характеристику для трехфазного асинхронного двигателя в общем виде.</w:t>
            </w:r>
            <w:r>
              <w:rPr>
                <w:rFonts w:cs="Times New Roman"/>
                <w:noProof/>
                <w:szCs w:val="24"/>
              </w:rPr>
              <w:br/>
              <w:t>47. Чему равна величин</w:t>
            </w:r>
            <w:r>
              <w:rPr>
                <w:rFonts w:cs="Times New Roman"/>
                <w:noProof/>
                <w:szCs w:val="24"/>
              </w:rPr>
              <w:t xml:space="preserve">а скольжения, если известно, что скорость </w:t>
            </w:r>
            <w:r>
              <w:rPr>
                <w:rFonts w:cs="Times New Roman"/>
                <w:noProof/>
                <w:szCs w:val="24"/>
              </w:rPr>
              <w:lastRenderedPageBreak/>
              <w:t>вращения ротора 3-х фазного асинхронного двигателя равна 450 об/мин, синхронная частота n0 = 750 об/мин?</w:t>
            </w:r>
            <w:r>
              <w:rPr>
                <w:rFonts w:cs="Times New Roman"/>
                <w:noProof/>
                <w:szCs w:val="24"/>
              </w:rPr>
              <w:br/>
              <w:t>48. Чему равна скорость ротора асинхронного двигателя, если известно, что скольжение S = -1.2, скорость холос</w:t>
            </w:r>
            <w:r>
              <w:rPr>
                <w:rFonts w:cs="Times New Roman"/>
                <w:noProof/>
                <w:szCs w:val="24"/>
              </w:rPr>
              <w:t>того хода n0 = 1000 об/мин?</w:t>
            </w:r>
            <w:r>
              <w:rPr>
                <w:rFonts w:cs="Times New Roman"/>
                <w:noProof/>
                <w:szCs w:val="24"/>
              </w:rPr>
              <w:br/>
              <w:t>49. Чему равна скорость ротора асинхронного двигателя, если известно, что скольжение S = 2,5, скорость холостого хода n0 = -750 об/мин?</w:t>
            </w:r>
            <w:r>
              <w:rPr>
                <w:rFonts w:cs="Times New Roman"/>
                <w:noProof/>
                <w:szCs w:val="24"/>
              </w:rPr>
              <w:br/>
              <w:t>50. В каком режиме работает 3-х фазный асинхронный двигатель, если известно, что w0 = 1000 о</w:t>
            </w:r>
            <w:r>
              <w:rPr>
                <w:rFonts w:cs="Times New Roman"/>
                <w:noProof/>
                <w:szCs w:val="24"/>
              </w:rPr>
              <w:t>б/мин и wном = -96,5 об/мин?</w:t>
            </w:r>
            <w:r>
              <w:rPr>
                <w:rFonts w:cs="Times New Roman"/>
                <w:noProof/>
                <w:szCs w:val="24"/>
              </w:rPr>
              <w:br/>
              <w:t xml:space="preserve">51. Чему равен пусковой момент, если известно, что номинальный момент 3-х фазного асинхронного двигателя Mн = 50 H*м; номинальное скольжение Sн = 0,02; критическое скольжение Sкр = 0,2. </w:t>
            </w:r>
            <w:r>
              <w:rPr>
                <w:rFonts w:cs="Times New Roman"/>
                <w:noProof/>
                <w:szCs w:val="24"/>
              </w:rPr>
              <w:br/>
              <w:t>52. Каково количество пар полюсов асинхр</w:t>
            </w:r>
            <w:r>
              <w:rPr>
                <w:rFonts w:cs="Times New Roman"/>
                <w:noProof/>
                <w:szCs w:val="24"/>
              </w:rPr>
              <w:t>онного двигателя, если известно, что частота сети f = 50 Гц, номинальная скорость вращения ротора nн = 575 об/мин?</w:t>
            </w:r>
            <w:r>
              <w:rPr>
                <w:rFonts w:cs="Times New Roman"/>
                <w:noProof/>
                <w:szCs w:val="24"/>
              </w:rPr>
              <w:br/>
              <w:t>53. Чему равно номинальное скольжение, если номинальная скорость асинхронного двигателя nн = 1475 об/мин, частота сети f = 50?</w:t>
            </w:r>
            <w:r>
              <w:rPr>
                <w:rFonts w:cs="Times New Roman"/>
                <w:noProof/>
                <w:szCs w:val="24"/>
              </w:rPr>
              <w:br/>
              <w:t>54. Чему равна</w:t>
            </w:r>
            <w:r>
              <w:rPr>
                <w:rFonts w:cs="Times New Roman"/>
                <w:noProof/>
                <w:szCs w:val="24"/>
              </w:rPr>
              <w:t xml:space="preserve"> частота вращающегося магнитного поля, если известно, что частота сети f = 400 Гц, число пар полюсов асинхронного двигателя p = 4? </w:t>
            </w:r>
            <w:r>
              <w:rPr>
                <w:rFonts w:cs="Times New Roman"/>
                <w:noProof/>
                <w:szCs w:val="24"/>
              </w:rPr>
              <w:br/>
              <w:t>55. Чему равна номинальная скорость ротора, если номинальное скольжение асинхронного двигателя Sн = 0,03, частота сети f = 5</w:t>
            </w:r>
            <w:r>
              <w:rPr>
                <w:rFonts w:cs="Times New Roman"/>
                <w:noProof/>
                <w:szCs w:val="24"/>
              </w:rPr>
              <w:t xml:space="preserve">0 Гц, число пар полюсов p = 1. </w:t>
            </w:r>
            <w:r>
              <w:rPr>
                <w:rFonts w:cs="Times New Roman"/>
                <w:noProof/>
                <w:szCs w:val="24"/>
              </w:rPr>
              <w:br/>
              <w:t>56. Какой вид имеет выражение для механической характеристики асинхронного двигателя?</w:t>
            </w:r>
            <w:r>
              <w:rPr>
                <w:rFonts w:cs="Times New Roman"/>
                <w:noProof/>
                <w:szCs w:val="24"/>
              </w:rPr>
              <w:br/>
              <w:t>57. В каком режиме работает 3-х фазный асинхронный двигатель, если известно, что скорость вращения магнитного поля -1500 об/мин и скорость</w:t>
            </w:r>
            <w:r>
              <w:rPr>
                <w:rFonts w:cs="Times New Roman"/>
                <w:noProof/>
                <w:szCs w:val="24"/>
              </w:rPr>
              <w:t xml:space="preserve"> вращения ротора -1450 об/мин?</w:t>
            </w:r>
            <w:r>
              <w:rPr>
                <w:rFonts w:cs="Times New Roman"/>
                <w:noProof/>
                <w:szCs w:val="24"/>
              </w:rPr>
              <w:br/>
              <w:t>58. В каком режиме работает 3-х фазный асинхронный двигатель, если известно, что скорость вращения магнитного поля -600 об/мин и скорость вращения ротора +50 об/мин?</w:t>
            </w:r>
            <w:r>
              <w:rPr>
                <w:rFonts w:cs="Times New Roman"/>
                <w:noProof/>
                <w:szCs w:val="24"/>
              </w:rPr>
              <w:br/>
              <w:t>59. В каком режиме работает 3-х фазный асинхронный двигател</w:t>
            </w:r>
            <w:r>
              <w:rPr>
                <w:rFonts w:cs="Times New Roman"/>
                <w:noProof/>
                <w:szCs w:val="24"/>
              </w:rPr>
              <w:t>ь, если известно, что скорость вращения магнитного поля 500 об/мин и скорость вращения ротора +550 об/мин?</w:t>
            </w:r>
            <w:r>
              <w:rPr>
                <w:rFonts w:cs="Times New Roman"/>
                <w:noProof/>
                <w:szCs w:val="24"/>
              </w:rPr>
              <w:br/>
              <w:t>60. В каком режиме работает 3-х фазный асинхронный двигатель, если известно, что скорость вращения магнитного поля -500 об/мин и скорость вращения ро</w:t>
            </w:r>
            <w:r>
              <w:rPr>
                <w:rFonts w:cs="Times New Roman"/>
                <w:noProof/>
                <w:szCs w:val="24"/>
              </w:rPr>
              <w:t xml:space="preserve">тора -600 об/мин? </w:t>
            </w:r>
            <w:r>
              <w:rPr>
                <w:rFonts w:cs="Times New Roman"/>
                <w:noProof/>
                <w:szCs w:val="24"/>
              </w:rPr>
              <w:br/>
              <w:t>61. Каков момент, развиваемый двигателем, если известно, что скорость вращения магнитного поля 3000 об/мин и скольжение равно 0?</w:t>
            </w:r>
            <w:r>
              <w:rPr>
                <w:rFonts w:cs="Times New Roman"/>
                <w:noProof/>
                <w:szCs w:val="24"/>
              </w:rPr>
              <w:br/>
              <w:t>62. Каков пусковой момент 3-х фазного асинхронного двигателя, если известно, что Mmax = 100 Н*м и Sкр = 0,2?</w:t>
            </w:r>
            <w:r>
              <w:rPr>
                <w:rFonts w:cs="Times New Roman"/>
                <w:noProof/>
                <w:szCs w:val="24"/>
              </w:rPr>
              <w:br/>
              <w:t>63. В каком режиме работает двигатель, если известно, что скольжение в асинхронном двигателе находится в пределах 0 &gt; S &gt; -??</w:t>
            </w:r>
            <w:r>
              <w:rPr>
                <w:rFonts w:cs="Times New Roman"/>
                <w:noProof/>
                <w:szCs w:val="24"/>
              </w:rPr>
              <w:br/>
              <w:t>64. Запишите зависимость между моментом асинхронного двигателя и напряжением.</w:t>
            </w:r>
            <w:r>
              <w:rPr>
                <w:rFonts w:cs="Times New Roman"/>
                <w:noProof/>
                <w:szCs w:val="24"/>
              </w:rPr>
              <w:br/>
              <w:t>65. Изобразите механическую характеристику синхронн</w:t>
            </w:r>
            <w:r>
              <w:rPr>
                <w:rFonts w:cs="Times New Roman"/>
                <w:noProof/>
                <w:szCs w:val="24"/>
              </w:rPr>
              <w:t xml:space="preserve">ого двигателя в общем виде. </w:t>
            </w:r>
            <w:r>
              <w:rPr>
                <w:rFonts w:cs="Times New Roman"/>
                <w:noProof/>
                <w:szCs w:val="24"/>
              </w:rPr>
              <w:br/>
              <w:t xml:space="preserve">66. Каково соотношение между скоростью вращения магнитного </w:t>
            </w:r>
            <w:r>
              <w:rPr>
                <w:rFonts w:cs="Times New Roman"/>
                <w:noProof/>
                <w:szCs w:val="24"/>
              </w:rPr>
              <w:lastRenderedPageBreak/>
              <w:t>поля статора и скоростью ротора в синхронном двигателе?</w:t>
            </w:r>
            <w:r>
              <w:rPr>
                <w:rFonts w:cs="Times New Roman"/>
                <w:noProof/>
                <w:szCs w:val="24"/>
              </w:rPr>
              <w:br/>
              <w:t xml:space="preserve">67. Изобразите зависимость частоты управляющих импульсов fу от момента сопротивления на валу шагового двигателя </w:t>
            </w:r>
            <w:r>
              <w:rPr>
                <w:rFonts w:cs="Times New Roman"/>
                <w:noProof/>
                <w:szCs w:val="24"/>
              </w:rPr>
              <w:t>в общем виде.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br/>
              <w:t>Защита курсового проекта: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br/>
              <w:t>1. Перечислите величины, входящие в перечень исходных данных для выполнения курсового проекта.</w:t>
            </w:r>
            <w:r>
              <w:rPr>
                <w:rFonts w:cs="Times New Roman"/>
                <w:noProof/>
                <w:szCs w:val="24"/>
              </w:rPr>
              <w:br/>
              <w:t>2. При какой температуре заданы значения термозависимых величин?</w:t>
            </w:r>
            <w:r>
              <w:rPr>
                <w:rFonts w:cs="Times New Roman"/>
                <w:noProof/>
                <w:szCs w:val="24"/>
              </w:rPr>
              <w:br/>
              <w:t>3. Что обозначено коэффициентом «лямбда» в перечне исх</w:t>
            </w:r>
            <w:r>
              <w:rPr>
                <w:rFonts w:cs="Times New Roman"/>
                <w:noProof/>
                <w:szCs w:val="24"/>
              </w:rPr>
              <w:t>одных данных?</w:t>
            </w:r>
            <w:r>
              <w:rPr>
                <w:rFonts w:cs="Times New Roman"/>
                <w:noProof/>
                <w:szCs w:val="24"/>
              </w:rPr>
              <w:br/>
              <w:t xml:space="preserve">4. Как влияет изменение напряжения на поведение механической характеристики? </w:t>
            </w:r>
            <w:r>
              <w:rPr>
                <w:rFonts w:cs="Times New Roman"/>
                <w:noProof/>
                <w:szCs w:val="24"/>
              </w:rPr>
              <w:br/>
              <w:t>5. Как влияет изменение магнитного потока на поведение механической характеристики?</w:t>
            </w:r>
            <w:r>
              <w:rPr>
                <w:rFonts w:cs="Times New Roman"/>
                <w:noProof/>
                <w:szCs w:val="24"/>
              </w:rPr>
              <w:br/>
              <w:t>6. Какова общая идея алгоритма расчёта пусковых характеристик?</w:t>
            </w:r>
            <w:r>
              <w:rPr>
                <w:rFonts w:cs="Times New Roman"/>
                <w:noProof/>
                <w:szCs w:val="24"/>
              </w:rPr>
              <w:br/>
              <w:t>7. Какова идея по</w:t>
            </w:r>
            <w:r>
              <w:rPr>
                <w:rFonts w:cs="Times New Roman"/>
                <w:noProof/>
                <w:szCs w:val="24"/>
              </w:rPr>
              <w:t xml:space="preserve">строения разгонной характеристики? </w:t>
            </w:r>
            <w:r>
              <w:rPr>
                <w:rFonts w:cs="Times New Roman"/>
                <w:noProof/>
                <w:szCs w:val="24"/>
              </w:rPr>
              <w:br/>
              <w:t>8. Какому режиму соответствует точка естественной механической характеристики, в которой момент равен нулю?</w:t>
            </w:r>
            <w:r>
              <w:rPr>
                <w:rFonts w:cs="Times New Roman"/>
                <w:noProof/>
                <w:szCs w:val="24"/>
              </w:rPr>
              <w:br/>
              <w:t>9. Каковы составляющие элементы локальной системы контроля регулирования и управления?</w:t>
            </w:r>
            <w:r>
              <w:rPr>
                <w:rFonts w:cs="Times New Roman"/>
                <w:noProof/>
                <w:szCs w:val="24"/>
              </w:rPr>
              <w:br/>
              <w:t xml:space="preserve">10. Как влияет изменение </w:t>
            </w:r>
            <w:r>
              <w:rPr>
                <w:rFonts w:cs="Times New Roman"/>
                <w:noProof/>
                <w:szCs w:val="24"/>
              </w:rPr>
              <w:t>добавочного сопротивления на поведение механической характеристики?</w:t>
            </w:r>
            <w:r>
              <w:rPr>
                <w:rFonts w:cs="Times New Roman"/>
                <w:noProof/>
                <w:szCs w:val="24"/>
              </w:rPr>
              <w:br/>
              <w:t>11. Как влияет изменение напряжения на вид регулировочной характеристики.</w:t>
            </w:r>
            <w:r>
              <w:rPr>
                <w:rFonts w:cs="Times New Roman"/>
                <w:noProof/>
                <w:szCs w:val="24"/>
              </w:rPr>
              <w:br/>
              <w:t>12. Какова идея графо-аналитического метода построения пусковой характеристики?</w:t>
            </w:r>
            <w:r>
              <w:rPr>
                <w:rFonts w:cs="Times New Roman"/>
                <w:noProof/>
                <w:szCs w:val="24"/>
              </w:rPr>
              <w:br/>
              <w:t>13. Какова идея построения пусково</w:t>
            </w:r>
            <w:r>
              <w:rPr>
                <w:rFonts w:cs="Times New Roman"/>
                <w:noProof/>
                <w:szCs w:val="24"/>
              </w:rPr>
              <w:t>й разгонной характеристики?</w:t>
            </w:r>
            <w:r>
              <w:rPr>
                <w:rFonts w:cs="Times New Roman"/>
                <w:noProof/>
                <w:szCs w:val="24"/>
              </w:rPr>
              <w:br/>
              <w:t>14. Что называется пусковой разгонной характеристикой?</w:t>
            </w:r>
            <w:r>
              <w:rPr>
                <w:rFonts w:cs="Times New Roman"/>
                <w:noProof/>
                <w:szCs w:val="24"/>
              </w:rPr>
              <w:br/>
              <w:t>15. Что называется логико-командным регулятором?</w:t>
            </w:r>
            <w:r>
              <w:rPr>
                <w:rFonts w:cs="Times New Roman"/>
                <w:noProof/>
                <w:szCs w:val="24"/>
              </w:rPr>
              <w:br/>
              <w:t>16. Какова идея построения схемы логико-командного регулятора?</w:t>
            </w:r>
            <w:r>
              <w:rPr>
                <w:rFonts w:cs="Times New Roman"/>
                <w:noProof/>
                <w:szCs w:val="24"/>
              </w:rPr>
              <w:br/>
              <w:t>17. Как определяется максимальный пусковой момент?</w:t>
            </w:r>
            <w:r>
              <w:rPr>
                <w:rFonts w:cs="Times New Roman"/>
                <w:noProof/>
                <w:szCs w:val="24"/>
              </w:rPr>
              <w:br/>
              <w:t>18. Как оп</w:t>
            </w:r>
            <w:r>
              <w:rPr>
                <w:rFonts w:cs="Times New Roman"/>
                <w:noProof/>
                <w:szCs w:val="24"/>
              </w:rPr>
              <w:t>ределяется минимальный пусковой момент?</w:t>
            </w:r>
            <w:r>
              <w:rPr>
                <w:rFonts w:cs="Times New Roman"/>
                <w:noProof/>
                <w:szCs w:val="24"/>
              </w:rPr>
              <w:br/>
              <w:t>19. Каково реальное количество ступеней пускового реостата, необходимое для форсированного пуска?</w:t>
            </w:r>
            <w:r>
              <w:rPr>
                <w:rFonts w:cs="Times New Roman"/>
                <w:noProof/>
                <w:szCs w:val="24"/>
              </w:rPr>
              <w:br/>
              <w:t>20. Каково реальное количество ступеней пускового реостата, необходимое для плавного пуска?</w:t>
            </w:r>
            <w:r>
              <w:rPr>
                <w:rFonts w:cs="Times New Roman"/>
                <w:noProof/>
                <w:szCs w:val="24"/>
              </w:rPr>
              <w:br/>
              <w:t>21. Каков рабочий диапазон</w:t>
            </w:r>
            <w:r>
              <w:rPr>
                <w:rFonts w:cs="Times New Roman"/>
                <w:noProof/>
                <w:szCs w:val="24"/>
              </w:rPr>
              <w:t xml:space="preserve"> для подбора количества ступеней пускового реостата?</w:t>
            </w:r>
            <w:r>
              <w:rPr>
                <w:rFonts w:cs="Times New Roman"/>
                <w:noProof/>
                <w:szCs w:val="24"/>
              </w:rPr>
              <w:br/>
              <w:t>22. Чем, главным образом, определяется длительность переходного процесса при включении каждой ступени пускового реостата во время разгона привода?</w:t>
            </w:r>
            <w:r>
              <w:rPr>
                <w:rFonts w:cs="Times New Roman"/>
                <w:noProof/>
                <w:szCs w:val="24"/>
              </w:rPr>
              <w:br/>
              <w:t>23. Укажите точку механической характеристики, в которой</w:t>
            </w:r>
            <w:r>
              <w:rPr>
                <w:rFonts w:cs="Times New Roman"/>
                <w:noProof/>
                <w:szCs w:val="24"/>
              </w:rPr>
              <w:t xml:space="preserve"> скольжение достигает максимума своего значения.</w:t>
            </w:r>
            <w:r>
              <w:rPr>
                <w:rFonts w:cs="Times New Roman"/>
                <w:noProof/>
                <w:szCs w:val="24"/>
              </w:rPr>
              <w:br/>
              <w:t xml:space="preserve">24. Которые из параметров двигателя в логико-командном регуляторе косвенно рассчитываются через исходные данные? </w:t>
            </w:r>
            <w:r>
              <w:rPr>
                <w:rFonts w:cs="Times New Roman"/>
                <w:noProof/>
                <w:szCs w:val="24"/>
              </w:rPr>
              <w:br/>
              <w:t>25. Каким образом рассчитывается время торможения двигателя с параметрами, заданными по вариа</w:t>
            </w:r>
            <w:r>
              <w:rPr>
                <w:rFonts w:cs="Times New Roman"/>
                <w:noProof/>
                <w:szCs w:val="24"/>
              </w:rPr>
              <w:t>нту?</w:t>
            </w:r>
            <w:r>
              <w:rPr>
                <w:rFonts w:cs="Times New Roman"/>
                <w:noProof/>
                <w:szCs w:val="24"/>
              </w:rPr>
              <w:br/>
              <w:t>26. Что называется моментом на механической характеристике двигателя?</w:t>
            </w:r>
            <w:r>
              <w:rPr>
                <w:rFonts w:cs="Times New Roman"/>
                <w:noProof/>
                <w:szCs w:val="24"/>
              </w:rPr>
              <w:br/>
              <w:t>27. Для каких именно расчётов в курсовом проекте необходимо знание величины момента инерции?</w:t>
            </w:r>
            <w:r>
              <w:rPr>
                <w:rFonts w:cs="Times New Roman"/>
                <w:noProof/>
                <w:szCs w:val="24"/>
              </w:rPr>
              <w:br/>
            </w:r>
            <w:r>
              <w:rPr>
                <w:rFonts w:cs="Times New Roman"/>
                <w:noProof/>
                <w:szCs w:val="24"/>
              </w:rPr>
              <w:lastRenderedPageBreak/>
              <w:t>28. Как величина магнитного потока связана с моментом и током якорной цепи?</w:t>
            </w:r>
          </w:p>
        </w:tc>
      </w:tr>
      <w:tr w:rsidR="00000000">
        <w:trPr>
          <w:jc w:val="center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jc w:val="right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lastRenderedPageBreak/>
              <w:t>3.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ПК-</w:t>
            </w:r>
            <w:r>
              <w:rPr>
                <w:rFonts w:cs="Times New Roman"/>
                <w:noProof/>
                <w:szCs w:val="24"/>
              </w:rPr>
              <w:t>3; ПК-5</w:t>
            </w:r>
          </w:p>
        </w:tc>
        <w:tc>
          <w:tcPr>
            <w:tcW w:w="3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F6F54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Перечень вопросов для тестирования по системе РИТМ МИИТ (Приложение 9 в отдельном файле)</w:t>
            </w:r>
          </w:p>
        </w:tc>
      </w:tr>
    </w:tbl>
    <w:p w:rsidR="00000000" w:rsidRDefault="009F6F54">
      <w:pPr>
        <w:ind w:firstLine="567"/>
        <w:jc w:val="both"/>
        <w:rPr>
          <w:rFonts w:cs="Times New Roman"/>
          <w:noProof/>
          <w:sz w:val="28"/>
          <w:szCs w:val="28"/>
        </w:rPr>
      </w:pPr>
    </w:p>
    <w:p w:rsidR="00000000" w:rsidRDefault="009F6F54">
      <w:pPr>
        <w:keepNext/>
        <w:ind w:firstLine="567"/>
        <w:rPr>
          <w:rFonts w:cs="Times New Roman"/>
          <w:b/>
          <w:noProof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t>1.4 Методические материалы, определяющие процедуры оценивания знаний, умений, навыков и (или) опыта деятельности.</w:t>
      </w:r>
    </w:p>
    <w:p w:rsidR="00000000" w:rsidRDefault="009F6F54">
      <w:pPr>
        <w:ind w:firstLine="567"/>
        <w:rPr>
          <w:bCs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Оценивание </w:t>
      </w:r>
      <w:r>
        <w:rPr>
          <w:rFonts w:cs="Times New Roman"/>
          <w:noProof/>
          <w:sz w:val="28"/>
          <w:szCs w:val="28"/>
        </w:rPr>
        <w:t>знаний, умений и навыков по учебной дисциплине «Технические средства автоматизации и управления»</w:t>
      </w:r>
      <w:r>
        <w:rPr>
          <w:bCs/>
          <w:sz w:val="28"/>
          <w:szCs w:val="28"/>
        </w:rPr>
        <w:t xml:space="preserve"> осуществляется посредством использования следующих видов оценочных средств:</w:t>
      </w:r>
    </w:p>
    <w:tbl>
      <w:tblPr>
        <w:tblStyle w:val="a7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2"/>
      </w:tblGrid>
      <w:tr w:rsidR="00000000">
        <w:trPr>
          <w:jc w:val="center"/>
        </w:trPr>
        <w:tc>
          <w:tcPr>
            <w:tcW w:w="5000" w:type="pct"/>
            <w:hideMark/>
          </w:tcPr>
          <w:p w:rsidR="00000000" w:rsidRDefault="009F6F54">
            <w:pPr>
              <w:ind w:firstLine="567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1. Устный опрос</w:t>
            </w:r>
          </w:p>
        </w:tc>
      </w:tr>
      <w:tr w:rsidR="00000000">
        <w:trPr>
          <w:jc w:val="center"/>
        </w:trPr>
        <w:tc>
          <w:tcPr>
            <w:tcW w:w="5000" w:type="pct"/>
            <w:hideMark/>
          </w:tcPr>
          <w:p w:rsidR="00000000" w:rsidRDefault="009F6F54">
            <w:pPr>
              <w:ind w:firstLine="567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2. Курсовой проект</w:t>
            </w:r>
          </w:p>
        </w:tc>
      </w:tr>
      <w:tr w:rsidR="00000000">
        <w:trPr>
          <w:jc w:val="center"/>
        </w:trPr>
        <w:tc>
          <w:tcPr>
            <w:tcW w:w="5000" w:type="pct"/>
            <w:hideMark/>
          </w:tcPr>
          <w:p w:rsidR="00000000" w:rsidRDefault="009F6F54">
            <w:pPr>
              <w:ind w:firstLine="567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3. Экзамен</w:t>
            </w:r>
          </w:p>
        </w:tc>
      </w:tr>
      <w:tr w:rsidR="00000000">
        <w:trPr>
          <w:jc w:val="center"/>
        </w:trPr>
        <w:tc>
          <w:tcPr>
            <w:tcW w:w="5000" w:type="pct"/>
            <w:hideMark/>
          </w:tcPr>
          <w:p w:rsidR="00000000" w:rsidRDefault="009F6F54">
            <w:pPr>
              <w:ind w:firstLine="567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 xml:space="preserve">4. </w:t>
            </w:r>
            <w:r>
              <w:rPr>
                <w:rFonts w:cs="Times New Roman"/>
                <w:noProof/>
                <w:sz w:val="28"/>
                <w:szCs w:val="28"/>
              </w:rPr>
              <w:t>Тестирование (РИТМ МИИТ)</w:t>
            </w:r>
          </w:p>
        </w:tc>
      </w:tr>
      <w:tr w:rsidR="00000000">
        <w:trPr>
          <w:jc w:val="center"/>
        </w:trPr>
        <w:tc>
          <w:tcPr>
            <w:tcW w:w="5000" w:type="pct"/>
            <w:hideMark/>
          </w:tcPr>
          <w:p w:rsidR="00000000" w:rsidRDefault="009F6F54">
            <w:pPr>
              <w:ind w:firstLine="567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5. Лабораторные работы</w:t>
            </w:r>
          </w:p>
        </w:tc>
      </w:tr>
      <w:tr w:rsidR="00000000">
        <w:trPr>
          <w:jc w:val="center"/>
        </w:trPr>
        <w:tc>
          <w:tcPr>
            <w:tcW w:w="5000" w:type="pct"/>
            <w:hideMark/>
          </w:tcPr>
          <w:p w:rsidR="00000000" w:rsidRDefault="009F6F54">
            <w:pPr>
              <w:ind w:firstLine="567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6. Практические задачи</w:t>
            </w:r>
          </w:p>
        </w:tc>
      </w:tr>
    </w:tbl>
    <w:p w:rsidR="00000000" w:rsidRDefault="009F6F54">
      <w:pPr>
        <w:jc w:val="center"/>
        <w:rPr>
          <w:rFonts w:cs="Times New Roman"/>
          <w:vanish/>
          <w:szCs w:val="24"/>
          <w:lang w:eastAsia="ru-RU"/>
        </w:rPr>
      </w:pPr>
    </w:p>
    <w:tbl>
      <w:tblPr>
        <w:tblStyle w:val="a7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2"/>
      </w:tblGrid>
      <w:tr w:rsidR="00000000">
        <w:trPr>
          <w:jc w:val="center"/>
        </w:trPr>
        <w:tc>
          <w:tcPr>
            <w:tcW w:w="5000" w:type="pct"/>
            <w:hideMark/>
          </w:tcPr>
          <w:p w:rsidR="00000000" w:rsidRDefault="009F6F54">
            <w:pPr>
              <w:ind w:firstLine="567"/>
              <w:rPr>
                <w:rFonts w:cs="Times New Roman"/>
                <w:b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1.4.1. Устный опрос</w:t>
            </w:r>
          </w:p>
          <w:p w:rsidR="00000000" w:rsidRDefault="009F6F54">
            <w:pPr>
              <w:ind w:firstLine="567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 xml:space="preserve">Устные опросы по дисциплине «Технические средства автоматизации и управления» проводятся во время практических занятий. Вопросы, задаваемые студентам во </w:t>
            </w:r>
            <w:r>
              <w:rPr>
                <w:rFonts w:cs="Times New Roman"/>
                <w:noProof/>
                <w:sz w:val="28"/>
                <w:szCs w:val="28"/>
              </w:rPr>
              <w:t>время опроса, не выходят за рамки темы, объявленной для конкретного учебного занятия. Устные опросы строятся по дискуссионной схеме с возможностью участия в обсуждении максимального количества обучающихся из опрашиваемой группы. Эффективность усвоения мате</w:t>
            </w:r>
            <w:r>
              <w:rPr>
                <w:rFonts w:cs="Times New Roman"/>
                <w:noProof/>
                <w:sz w:val="28"/>
                <w:szCs w:val="28"/>
              </w:rPr>
              <w:t>риала на ассоциациях достигается в ходе проведения дискуссий с отсылками на ранее пройденный учебный материал дисциплины, а также на материал смежных курсов. Рекомендуется подбор удачных примеров из повседневности с целью указания необходимости и значимост</w:t>
            </w:r>
            <w:r>
              <w:rPr>
                <w:rFonts w:cs="Times New Roman"/>
                <w:noProof/>
                <w:sz w:val="28"/>
                <w:szCs w:val="28"/>
              </w:rPr>
              <w:t>и рассматриваемых задач для жизни современного общества.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Основные вопросы предстоящего устного опроса доводятся до сведения студентов на предыдущем практическом занятии.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При оценке результатов устных опросов анализу со стороны преподавателя подлежит точнос</w:t>
            </w:r>
            <w:r>
              <w:rPr>
                <w:rFonts w:cs="Times New Roman"/>
                <w:noProof/>
                <w:sz w:val="28"/>
                <w:szCs w:val="28"/>
              </w:rPr>
              <w:t>ть формулировок, высказанных студентом, связность изложения материала при ответе, обоснованность и аргументация суждений (по принципу «Держи ответ за каждый сформулированный тезис»), умение сослаться на литературные источники и нормативно-справочную информ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ацию. </w:t>
            </w:r>
          </w:p>
        </w:tc>
      </w:tr>
      <w:tr w:rsidR="00000000">
        <w:trPr>
          <w:jc w:val="center"/>
        </w:trPr>
        <w:tc>
          <w:tcPr>
            <w:tcW w:w="5000" w:type="pct"/>
            <w:hideMark/>
          </w:tcPr>
          <w:p w:rsidR="00000000" w:rsidRDefault="009F6F54">
            <w:pPr>
              <w:ind w:firstLine="567"/>
              <w:rPr>
                <w:rFonts w:cs="Times New Roman"/>
                <w:b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1.4.2. Курсовой проект</w:t>
            </w:r>
          </w:p>
          <w:p w:rsidR="00000000" w:rsidRDefault="009F6F54">
            <w:pPr>
              <w:ind w:firstLine="567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 xml:space="preserve">Курсовой проект по дисциплине «Технические средства автоматизации и управления» предполагает углубленное изучение студентами одного из трёх типов двигателей: 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- двигателя постоянного тока последовательного возбуждения,</w:t>
            </w:r>
            <w:r>
              <w:rPr>
                <w:rFonts w:cs="Times New Roman"/>
                <w:noProof/>
                <w:sz w:val="28"/>
                <w:szCs w:val="28"/>
              </w:rPr>
              <w:br/>
            </w:r>
            <w:r>
              <w:rPr>
                <w:rFonts w:cs="Times New Roman"/>
                <w:noProof/>
                <w:sz w:val="28"/>
                <w:szCs w:val="28"/>
              </w:rPr>
              <w:t xml:space="preserve">- двигателя постоянного тока независимого возбуждения, 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- асинхронного тягового двигателя с короткозамкнутым ротором.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Тип изучаемого двигателя на основе ежегодного случайного распределения варианта выдаётся обучающимися. Случайно распределённый вариант мож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ет быть заменён лишь в тех случаях, когда студенты оказываются в состоянии </w:t>
            </w:r>
            <w:r>
              <w:rPr>
                <w:rFonts w:cs="Times New Roman"/>
                <w:noProof/>
                <w:sz w:val="28"/>
                <w:szCs w:val="28"/>
              </w:rPr>
              <w:lastRenderedPageBreak/>
              <w:t>документально обосновать необходимость углубленного изучения двигателя другого типа в соответствии с требованиями предприятия, направившего их на обучение на выпускающую кафедру. Не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 возбраняется выполнение курсового проекта по двум различным темам из числа предложенных.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Отчёт о выполненном курсовом проекте подлежит строгой проверке на соответствие действующим ГОСТам, на непротиворечивость и адекватность полученных результатов. До тех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 пор, пока отчёт о выполненном курсовом проекте не соответствует вышеуказанным требованиям, студент не может быть допущен к защите.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Студент допускается к защите курсового проекта только после получения отметки «К защите», выполненной преподавателем на титу</w:t>
            </w:r>
            <w:r>
              <w:rPr>
                <w:rFonts w:cs="Times New Roman"/>
                <w:noProof/>
                <w:sz w:val="28"/>
                <w:szCs w:val="28"/>
              </w:rPr>
              <w:t>льном листе отчёта о выполненном курсовом проекте с простановкой даты и подписи преподавателя.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В процессе защиты курсового проекта обучающемуся задаются вопросы, касающиеся только той предметной области, которой посвящён курсовой проект. Если студент успеш</w:t>
            </w:r>
            <w:r>
              <w:rPr>
                <w:rFonts w:cs="Times New Roman"/>
                <w:noProof/>
                <w:sz w:val="28"/>
                <w:szCs w:val="28"/>
              </w:rPr>
              <w:t>но отвечает на более чем 50% заданных вопросов и подтверждает самостоятельность выполнения работы, ему выставляется оценка в зависимости от качества выполненной работы и качества продемонстрированных знаний.</w:t>
            </w:r>
          </w:p>
        </w:tc>
      </w:tr>
      <w:tr w:rsidR="00000000">
        <w:trPr>
          <w:jc w:val="center"/>
        </w:trPr>
        <w:tc>
          <w:tcPr>
            <w:tcW w:w="5000" w:type="pct"/>
            <w:hideMark/>
          </w:tcPr>
          <w:p w:rsidR="00000000" w:rsidRDefault="009F6F54">
            <w:pPr>
              <w:ind w:firstLine="567"/>
              <w:rPr>
                <w:rFonts w:cs="Times New Roman"/>
                <w:b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lastRenderedPageBreak/>
              <w:t>1.4.3. Экзамен</w:t>
            </w:r>
          </w:p>
          <w:p w:rsidR="00000000" w:rsidRDefault="009F6F54">
            <w:pPr>
              <w:ind w:firstLine="567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Промежуточная аттестация по ди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сциплине «Технические средства автоматизации и управления» завершает изучение курса и проходит в виде экзамена. Экзамен проводится согласно расписанию зачётно-экзаменационной сессии. 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До экзамена не допускаются студенты, не сдавшие хотя бы одну из двух тек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ущих аттестаций (тестирований по системе РИТМ МИИТ), не защитившие курсовой проект, хотя бы одну лабораторную работу и/или практическую задачу. 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Экзамен может быть выставлен автоматически, по результатам текущих контролей и достижений, продемонстрированных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 студентом на практических занятиях, в ходе выполнения и защиты лабораторных работ и курсовой работы. Фамилии студентов, получивших экзамен автоматически, объявляются в день проведения экзамена, до начала промежуточного испытания.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До начала экзамена все ст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уденты группы размещаются в аудитории, по одному человеку за столом. 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Проведение экзамена проходит в форме устного опроса с выставлением оценки за испытание, а также итоговой оценки с учётом показателей по системе РИТМ МИИТ.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Состав испытания определяется п</w:t>
            </w:r>
            <w:r>
              <w:rPr>
                <w:rFonts w:cs="Times New Roman"/>
                <w:noProof/>
                <w:sz w:val="28"/>
                <w:szCs w:val="28"/>
              </w:rPr>
              <w:t>реподавателем самостоятельно исходя из уровня подготовки студента, продемонстрированного на текущей аттестации, практических занятиях, в ходе выполнения и защиты лабораторных работ и курсовой работы.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По итогам тестирования и результатам текущей успеваемост</w:t>
            </w:r>
            <w:r>
              <w:rPr>
                <w:rFonts w:cs="Times New Roman"/>
                <w:noProof/>
                <w:sz w:val="28"/>
                <w:szCs w:val="28"/>
              </w:rPr>
              <w:t>и выставляется итоговая отметка.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 xml:space="preserve">Итог испытания фиксируется преподавателем. Оценивание проводится по методике, аналогичной методике для проведения устного опроса. </w:t>
            </w:r>
            <w:r>
              <w:rPr>
                <w:rFonts w:cs="Times New Roman"/>
                <w:noProof/>
                <w:sz w:val="28"/>
                <w:szCs w:val="28"/>
              </w:rPr>
              <w:lastRenderedPageBreak/>
              <w:t>Преподаватель вправе повысить получившееся значение, основываясь на результатах текущей успев</w:t>
            </w:r>
            <w:r>
              <w:rPr>
                <w:rFonts w:cs="Times New Roman"/>
                <w:noProof/>
                <w:sz w:val="28"/>
                <w:szCs w:val="28"/>
              </w:rPr>
              <w:t>аемости студента, его работы на практических занятиях и в ходе выполнения и защиты лабораторных работ. Результаты прохождения экзамена объявляются всей группе.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В случае неудовлетворительного результата экзаменационного испытания начальником учебного отдела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 назначается день и время повторной сдачи экзамена по дисциплине.</w:t>
            </w:r>
          </w:p>
        </w:tc>
      </w:tr>
      <w:tr w:rsidR="00000000">
        <w:trPr>
          <w:jc w:val="center"/>
        </w:trPr>
        <w:tc>
          <w:tcPr>
            <w:tcW w:w="5000" w:type="pct"/>
            <w:hideMark/>
          </w:tcPr>
          <w:p w:rsidR="00000000" w:rsidRDefault="009F6F54">
            <w:pPr>
              <w:ind w:firstLine="567"/>
              <w:rPr>
                <w:rFonts w:cs="Times New Roman"/>
                <w:b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lastRenderedPageBreak/>
              <w:t>1.4.4. Тестирование (РИТМ МИИТ)</w:t>
            </w:r>
          </w:p>
          <w:p w:rsidR="00000000" w:rsidRDefault="009F6F54">
            <w:pPr>
              <w:ind w:firstLine="567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Тестирование по системе РИТМ МИИТ проводится дважды за семестр во время практических занятий. Вопросы студентам в количестве 50 штук, индивидуально подобра</w:t>
            </w:r>
            <w:r>
              <w:rPr>
                <w:rFonts w:cs="Times New Roman"/>
                <w:noProof/>
                <w:sz w:val="28"/>
                <w:szCs w:val="28"/>
              </w:rPr>
              <w:t>нных случайным образом из различных разделов, которые были пройдены к моменту тестирования, выдаются студентам на бумажном носителе. Для письменного ответа на вопросы тестирования отводится 45 минут от времени практического занятия, на которое приходится к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аждое конкретное тестирование. 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 xml:space="preserve">Результаты тестирования необходимы для адекватного оценивания знаний студентов по дисциплине и своевременного выставления им оценок промежуточного контроля (ПК1, ПК2) по системе РИТМ МИИТ. При оценке учитывается только факт </w:t>
            </w:r>
            <w:r>
              <w:rPr>
                <w:rFonts w:cs="Times New Roman"/>
                <w:noProof/>
                <w:sz w:val="28"/>
                <w:szCs w:val="28"/>
              </w:rPr>
              <w:t>наличия правильных ответов на вопросы тестирования. Оценка выставляется пропорционально количеству правильных ответов.</w:t>
            </w:r>
          </w:p>
        </w:tc>
      </w:tr>
      <w:tr w:rsidR="00000000">
        <w:trPr>
          <w:jc w:val="center"/>
        </w:trPr>
        <w:tc>
          <w:tcPr>
            <w:tcW w:w="5000" w:type="pct"/>
            <w:hideMark/>
          </w:tcPr>
          <w:p w:rsidR="00000000" w:rsidRDefault="009F6F54">
            <w:pPr>
              <w:ind w:firstLine="567"/>
              <w:rPr>
                <w:rFonts w:cs="Times New Roman"/>
                <w:b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1.4.5. Лабораторные работы</w:t>
            </w:r>
          </w:p>
          <w:p w:rsidR="00000000" w:rsidRDefault="009F6F54">
            <w:pPr>
              <w:ind w:firstLine="567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Каждая лабораторная работа по дисциплине «Технические средства автоматизации и управления» проходит в специ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ально оборудованной аудитории и подразделяется на пять этапов: подготовка к работе, допуск к работе, выполнение работы, формирование отчёта по выполненной лабораторной работе, защита работы. 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 xml:space="preserve">Подготовка к лабораторной работе студента начинается с изучения </w:t>
            </w:r>
            <w:r>
              <w:rPr>
                <w:rFonts w:cs="Times New Roman"/>
                <w:noProof/>
                <w:sz w:val="28"/>
                <w:szCs w:val="28"/>
              </w:rPr>
              <w:t>им методических указаний к лабораторной работе. После изучения методических указаний обучающийся должен подготовить краткий конспект с формированием в нём алгоритма выполнения работы. При необходимости сборки электрической схемы, студент должен детально из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учить изображение этой схемы и ориентироваться в типовых блоках, участвующих в работе (не все блоки лабораторных стендов, как правило, участвуют в каждой конкретной работе). 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Допуск к лабораторной работе студента реализуется после проверки преподавателем к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раткого конспекта и алгоритма выполнения работы, а также после получения подписи преподавателя с пометкой «К работе допущен». 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 xml:space="preserve">Выполнение лабораторной работы складывается из сборки электрической схемы (в отдельных случаях) и снятия результатов измерений в </w:t>
            </w:r>
            <w:r>
              <w:rPr>
                <w:rFonts w:cs="Times New Roman"/>
                <w:noProof/>
                <w:sz w:val="28"/>
                <w:szCs w:val="28"/>
              </w:rPr>
              <w:t>заранее подготовленные в конспекте таблицы. После выполнения работы студент подходит с результатами к преподавателю для получения отметки «Выполнено». Расчётная часть выполняется студентом в рамках самостоятельной работы, в которую входит подготовка отчёта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 о выполненной лабораторной работе. 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 xml:space="preserve">Формирование отчёта по лабораторной работе завершается написанием вывода о проделанной работе. Сформированный отчёт распечатывается на </w:t>
            </w:r>
            <w:r>
              <w:rPr>
                <w:rFonts w:cs="Times New Roman"/>
                <w:noProof/>
                <w:sz w:val="28"/>
                <w:szCs w:val="28"/>
              </w:rPr>
              <w:lastRenderedPageBreak/>
              <w:t>бумажном носителе и передаётся преподавателю на проверку. После проверки преподавате</w:t>
            </w:r>
            <w:r>
              <w:rPr>
                <w:rFonts w:cs="Times New Roman"/>
                <w:noProof/>
                <w:sz w:val="28"/>
                <w:szCs w:val="28"/>
              </w:rPr>
              <w:t>лем отчёта о выполненной лабораторной работе на титульном листе прописывается перечень замечаний с пометкой «См.» и указанием даты проверки. В случае отсутствия замечаний на титульном листе выставляется пометка «К защите».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Защита лабораторных работ проводи</w:t>
            </w:r>
            <w:r>
              <w:rPr>
                <w:rFonts w:cs="Times New Roman"/>
                <w:noProof/>
                <w:sz w:val="28"/>
                <w:szCs w:val="28"/>
              </w:rPr>
              <w:t>тся в форме устного опроса с повышенным вниманием к деталям. По результатам опроса работе присваивается статус «Зачтено» или «Не зачтено».</w:t>
            </w:r>
          </w:p>
        </w:tc>
      </w:tr>
      <w:tr w:rsidR="00000000">
        <w:trPr>
          <w:jc w:val="center"/>
        </w:trPr>
        <w:tc>
          <w:tcPr>
            <w:tcW w:w="5000" w:type="pct"/>
            <w:hideMark/>
          </w:tcPr>
          <w:p w:rsidR="00000000" w:rsidRDefault="009F6F54">
            <w:pPr>
              <w:ind w:firstLine="567"/>
              <w:rPr>
                <w:rFonts w:cs="Times New Roman"/>
                <w:b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lastRenderedPageBreak/>
              <w:t>1.4.6. Практические задачи</w:t>
            </w:r>
          </w:p>
          <w:p w:rsidR="00000000" w:rsidRDefault="009F6F54">
            <w:pPr>
              <w:ind w:firstLine="567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 xml:space="preserve">Практические задачи по дисциплине «Технические средства автоматизации и управления» </w:t>
            </w:r>
            <w:r>
              <w:rPr>
                <w:rFonts w:cs="Times New Roman"/>
                <w:noProof/>
                <w:sz w:val="28"/>
                <w:szCs w:val="28"/>
              </w:rPr>
              <w:t>призваны закрепить у студентов навыков применения расчётных методов для электродвигателей различных типов. При распределении исходных данных для студентов важно учитывать тему, полученную каждым конкретным студентом для выполнения курсового проекта. Тип дв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игателя в рамках решения практических задач не должен совпадать с типом двигателя в рамках курсового проекта. 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Практические задачи могут решаться студентами во время проведения практических занятий по дисциплине, а также во внеаудиторные часы.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По итогам ре</w:t>
            </w:r>
            <w:r>
              <w:rPr>
                <w:rFonts w:cs="Times New Roman"/>
                <w:noProof/>
                <w:sz w:val="28"/>
                <w:szCs w:val="28"/>
              </w:rPr>
              <w:t>шения практических задач студент обязан подготовить отчёты, которые сдаются на проверку преподавателю. После проверки преподавателем отчётов о решённых практических задачах на титульном листе прописывается перечень замечаний с пометкой «См.» и указанием да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ты проверки. В случае отсутствия замечаний на титульном листе выставляется пометка «К защите». 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Защита практических задач проводится в форме устного опроса с повышенным вниманием к деталям. По результатам опроса работе присваивается статус «Зачтено» или «Н</w:t>
            </w:r>
            <w:r>
              <w:rPr>
                <w:rFonts w:cs="Times New Roman"/>
                <w:noProof/>
                <w:sz w:val="28"/>
                <w:szCs w:val="28"/>
              </w:rPr>
              <w:t>е зачтено».</w:t>
            </w:r>
          </w:p>
        </w:tc>
      </w:tr>
    </w:tbl>
    <w:p w:rsidR="00000000" w:rsidRDefault="009F6F54">
      <w:pPr>
        <w:ind w:firstLine="567"/>
        <w:rPr>
          <w:rFonts w:cs="Times New Roman"/>
          <w:noProof/>
          <w:sz w:val="28"/>
          <w:szCs w:val="28"/>
        </w:rPr>
      </w:pPr>
    </w:p>
    <w:p w:rsidR="00000000" w:rsidRDefault="009F6F54">
      <w:pPr>
        <w:keepNext/>
        <w:ind w:firstLine="567"/>
        <w:rPr>
          <w:rFonts w:cs="Times New Roman"/>
          <w:b/>
          <w:noProof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t>1.5 Шкалы оценивания результатов обучения.</w:t>
      </w:r>
    </w:p>
    <w:tbl>
      <w:tblPr>
        <w:tblStyle w:val="a7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2"/>
      </w:tblGrid>
      <w:tr w:rsidR="00000000">
        <w:trPr>
          <w:jc w:val="center"/>
        </w:trPr>
        <w:tc>
          <w:tcPr>
            <w:tcW w:w="5000" w:type="pct"/>
            <w:hideMark/>
          </w:tcPr>
          <w:p w:rsidR="00000000" w:rsidRDefault="009F6F54">
            <w:pPr>
              <w:ind w:firstLine="567"/>
              <w:rPr>
                <w:rFonts w:cs="Times New Roman"/>
                <w:b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1.5.1. Оценивание результатов устного опроса и при защите курсового проекта</w:t>
            </w:r>
          </w:p>
          <w:p w:rsidR="00000000" w:rsidRDefault="009F6F54">
            <w:pPr>
              <w:ind w:firstLine="567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Ответ студента оценивается одной из следующих оценок: «отлично», «хорошо», «удовлетворительно», «неудовлетворительно».</w:t>
            </w:r>
            <w:r>
              <w:rPr>
                <w:rFonts w:cs="Times New Roman"/>
                <w:noProof/>
                <w:sz w:val="28"/>
                <w:szCs w:val="28"/>
              </w:rPr>
              <w:br/>
            </w:r>
            <w:r>
              <w:rPr>
                <w:rFonts w:cs="Times New Roman"/>
                <w:noProof/>
                <w:sz w:val="28"/>
                <w:szCs w:val="28"/>
              </w:rPr>
              <w:t>Уровень знаний определяется оценками «отлично», «хорошо», «удовлетворительно», «неудовлетворительно».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 xml:space="preserve">Оценка «отлично» - студент показывает полные и глубокие знания программного материала, логично и аргументировано отвечает на поставленный вопрос, а также </w:t>
            </w:r>
            <w:r>
              <w:rPr>
                <w:rFonts w:cs="Times New Roman"/>
                <w:noProof/>
                <w:sz w:val="28"/>
                <w:szCs w:val="28"/>
              </w:rPr>
              <w:t>дополнительные вопросы, показывает высокий уровень теоретических знаний.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Оценка «хорошо» - студент показывает глубокие знания программного материала, грамотно его излагает, достаточно полно отвечает на поставленный вопрос и дополнительные вопросы, умело фо</w:t>
            </w:r>
            <w:r>
              <w:rPr>
                <w:rFonts w:cs="Times New Roman"/>
                <w:noProof/>
                <w:sz w:val="28"/>
                <w:szCs w:val="28"/>
              </w:rPr>
              <w:t>рмулирует выводы. В тоже время при ответе допускает несущественные погрешности.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Оценка «удовлетворительно» - студент показывает достаточные, но не глубокие знания программного материала; при ответе не допускает грубых ошибок или противоречий, однако в форм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улировании ответа отсутствует должная связь между анализом, аргументацией и выводами. Для получения </w:t>
            </w:r>
            <w:r>
              <w:rPr>
                <w:rFonts w:cs="Times New Roman"/>
                <w:noProof/>
                <w:sz w:val="28"/>
                <w:szCs w:val="28"/>
              </w:rPr>
              <w:lastRenderedPageBreak/>
              <w:t>правильного ответа требуется уточняющие вопросы.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 xml:space="preserve">Оценка «неудовлетворительно» - студент показывает недостаточные знания программного материала, не способен </w:t>
            </w:r>
            <w:r>
              <w:rPr>
                <w:rFonts w:cs="Times New Roman"/>
                <w:noProof/>
                <w:sz w:val="28"/>
                <w:szCs w:val="28"/>
              </w:rPr>
              <w:t>аргументированно и последовательно его излагать, допускает грубые ошибки в ответах, неправильно отвечает на поставленный вопрос или затрудняется с ответом.</w:t>
            </w:r>
          </w:p>
        </w:tc>
      </w:tr>
      <w:tr w:rsidR="00000000">
        <w:trPr>
          <w:jc w:val="center"/>
        </w:trPr>
        <w:tc>
          <w:tcPr>
            <w:tcW w:w="5000" w:type="pct"/>
            <w:hideMark/>
          </w:tcPr>
          <w:p w:rsidR="00000000" w:rsidRDefault="009F6F54">
            <w:pPr>
              <w:ind w:firstLine="567"/>
              <w:rPr>
                <w:rFonts w:cs="Times New Roman"/>
                <w:b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lastRenderedPageBreak/>
              <w:t>1.5.2. Оценивание результатов тестирования (РИТМ МИИТ)</w:t>
            </w:r>
          </w:p>
          <w:p w:rsidR="00000000" w:rsidRDefault="009F6F54">
            <w:pPr>
              <w:ind w:firstLine="567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Оценка за тестирование по системе РИТМ МИИ</w:t>
            </w:r>
            <w:r>
              <w:rPr>
                <w:rFonts w:cs="Times New Roman"/>
                <w:noProof/>
                <w:sz w:val="28"/>
                <w:szCs w:val="28"/>
              </w:rPr>
              <w:t>Т выставляется пропорционально количеству правильных ответов на вопросы тестирования. Согласно правилам работы в системе, оценка выставляется в диапазоне от 0 до 5 с шагом 0.1. Так за 50 правильных ответов студенту выставляется оценка 5.0, за половину прав</w:t>
            </w:r>
            <w:r>
              <w:rPr>
                <w:rFonts w:cs="Times New Roman"/>
                <w:noProof/>
                <w:sz w:val="28"/>
                <w:szCs w:val="28"/>
              </w:rPr>
              <w:t>ильных ответов – 2.5, за отсутствие правильных ответов – 0.0.</w:t>
            </w:r>
          </w:p>
        </w:tc>
      </w:tr>
      <w:tr w:rsidR="00000000">
        <w:trPr>
          <w:jc w:val="center"/>
        </w:trPr>
        <w:tc>
          <w:tcPr>
            <w:tcW w:w="5000" w:type="pct"/>
            <w:hideMark/>
          </w:tcPr>
          <w:p w:rsidR="00000000" w:rsidRDefault="009F6F54">
            <w:pPr>
              <w:ind w:firstLine="567"/>
              <w:rPr>
                <w:rFonts w:cs="Times New Roman"/>
                <w:b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1.5.3. Оценивание результатов при защите лабораторных работ и практических задач</w:t>
            </w:r>
          </w:p>
          <w:p w:rsidR="00000000" w:rsidRDefault="009F6F54">
            <w:pPr>
              <w:ind w:firstLine="567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Ответы студентов оцениваются одной из следующих оценок: «зачтено» или «не зачтено».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Оценка «зачтено» - выставл</w:t>
            </w:r>
            <w:r>
              <w:rPr>
                <w:rFonts w:cs="Times New Roman"/>
                <w:noProof/>
                <w:sz w:val="28"/>
                <w:szCs w:val="28"/>
              </w:rPr>
              <w:t>яется на титульном листе отчёта по выполненной лабораторной работе или решённой практической задаче под отметкой «к защите». Студент демонстрирует самостоятельность работы, а также устно отвечает на 50% и более дополнительных вопросов.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 xml:space="preserve">Оценка «не зачтено» </w:t>
            </w:r>
            <w:r>
              <w:rPr>
                <w:rFonts w:cs="Times New Roman"/>
                <w:noProof/>
                <w:sz w:val="28"/>
                <w:szCs w:val="28"/>
              </w:rPr>
              <w:t>- выставляется на титульном листе отчёта по выполненной лабораторной работе или решённой практической задаче под отметкой «к защите». Студент устно отвечает на менее 50% вопросов или демонстрирует несамостоятельность выполнения работы или решения задачи.</w:t>
            </w:r>
          </w:p>
        </w:tc>
      </w:tr>
      <w:tr w:rsidR="00000000">
        <w:trPr>
          <w:jc w:val="center"/>
        </w:trPr>
        <w:tc>
          <w:tcPr>
            <w:tcW w:w="5000" w:type="pct"/>
            <w:hideMark/>
          </w:tcPr>
          <w:p w:rsidR="00000000" w:rsidRDefault="009F6F54">
            <w:pPr>
              <w:ind w:firstLine="567"/>
              <w:rPr>
                <w:rFonts w:cs="Times New Roman"/>
                <w:b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1.5.4. Оценивание результатов во время проведения экзамена</w:t>
            </w:r>
          </w:p>
          <w:p w:rsidR="00000000" w:rsidRDefault="009F6F54">
            <w:pPr>
              <w:ind w:firstLine="567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Ответ студента оценивается одной из следующих оценок: «отлично», «хорошо», «удовлетворительно», «неудовлетворительно».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 xml:space="preserve">Уровень знаний определяется оценками «отлично», «хорошо», </w:t>
            </w:r>
            <w:r>
              <w:rPr>
                <w:rFonts w:cs="Times New Roman"/>
                <w:noProof/>
                <w:sz w:val="28"/>
                <w:szCs w:val="28"/>
              </w:rPr>
              <w:t>«удовлетворительно», «неудовлетворительно».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Оценка «отлично» - студент показывает полные и глубокие знания программного материала, логично и аргументировано отвечает на поставленные вопросы экзаменационного билета, а также на дополнительные вопросы, показы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вает высокий уровень теоретических знаний. Оценка может быть выставлена только в случае превышения суммарным индексом порогового значения, соответствующего оценке «отлично» по системе РИТМ МИИТ. 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Оценка «хорошо» - студент показывает глубокие знания програм</w:t>
            </w:r>
            <w:r>
              <w:rPr>
                <w:rFonts w:cs="Times New Roman"/>
                <w:noProof/>
                <w:sz w:val="28"/>
                <w:szCs w:val="28"/>
              </w:rPr>
              <w:t>много материала, грамотно его излагает, достаточно полно отвечает на поставленный вопрос и дополнительные вопросы, умело формулирует выводы. В то же время при ответе допускает несущественные погрешности. Оценка может быть выставлена только в случае превыше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ния суммарным индексом порогового значения, соответствующего оценке «хорошо» по системе РИТМ МИИТ. 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Оценка «удовлетворительно» - студент показывает достаточные, но не глубокие знания программного материала; при ответе не допускает грубых ошибок или противо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речий, однако в формулировании ответа отсутствует </w:t>
            </w:r>
            <w:r>
              <w:rPr>
                <w:rFonts w:cs="Times New Roman"/>
                <w:noProof/>
                <w:sz w:val="28"/>
                <w:szCs w:val="28"/>
              </w:rPr>
              <w:lastRenderedPageBreak/>
              <w:t>должная связь между анализом, аргументацией и выводами. Для получения правильного ответа требуется уточняющие вопросы. Оценка может быть выставлена только в случае превышения суммарным индексом порогового з</w:t>
            </w:r>
            <w:r>
              <w:rPr>
                <w:rFonts w:cs="Times New Roman"/>
                <w:noProof/>
                <w:sz w:val="28"/>
                <w:szCs w:val="28"/>
              </w:rPr>
              <w:t>начения, соответствующего оценке «удовлетворительно» по системе РИТМ МИИТ.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Оценка «неудовлетворительно» - студент показывает недостаточные знания программного материала, не способен аргументированно и последовательно его излагать, допускает грубые ошибки в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 ответах, неправильно отвечает на поставленный вопрос или затрудняется с ответом. </w:t>
            </w:r>
            <w:r>
              <w:rPr>
                <w:rFonts w:cs="Times New Roman"/>
                <w:noProof/>
                <w:sz w:val="28"/>
                <w:szCs w:val="28"/>
              </w:rPr>
              <w:br/>
              <w:t>При полученном значении суммарного индекса по системе РИТМ МИИТ ниже порогового значения ожидаемого результата возможно повышение оценки на один балл с учётом особого мнения</w:t>
            </w:r>
            <w:r>
              <w:rPr>
                <w:rFonts w:cs="Times New Roman"/>
                <w:noProof/>
                <w:sz w:val="28"/>
                <w:szCs w:val="28"/>
              </w:rPr>
              <w:t xml:space="preserve"> экзаменатора. Аналогично при превышении суммарным индексом по системе РИТМ МИИТ порогового значения ожидаемого результата оценка может быть понижена на один балл с учётом особого мнения экзаменатора.</w:t>
            </w:r>
          </w:p>
        </w:tc>
      </w:tr>
    </w:tbl>
    <w:p w:rsidR="009F6F54" w:rsidRDefault="009F6F54">
      <w:pPr>
        <w:rPr>
          <w:rFonts w:cs="Times New Roman"/>
          <w:szCs w:val="24"/>
          <w:lang w:eastAsia="ru-RU"/>
        </w:rPr>
      </w:pPr>
    </w:p>
    <w:sectPr w:rsidR="009F6F54">
      <w:pgSz w:w="11906" w:h="16838"/>
      <w:pgMar w:top="568" w:right="849" w:bottom="851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276"/>
    <w:rsid w:val="009F6F54"/>
    <w:rsid w:val="00C7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 w:hint="default"/>
      <w:sz w:val="24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 w:hint="default"/>
      <w:sz w:val="24"/>
      <w:szCs w:val="22"/>
    </w:rPr>
  </w:style>
  <w:style w:type="table" w:styleId="a7">
    <w:name w:val="Table Grid"/>
    <w:basedOn w:val="a1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 w:hint="default"/>
      <w:sz w:val="24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 w:hint="default"/>
      <w:sz w:val="24"/>
      <w:szCs w:val="22"/>
    </w:rPr>
  </w:style>
  <w:style w:type="table" w:styleId="a7">
    <w:name w:val="Table Grid"/>
    <w:basedOn w:val="a1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62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8331</Words>
  <Characters>47488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55708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Сафронов Антон Игоревич</cp:lastModifiedBy>
  <cp:revision>2</cp:revision>
  <dcterms:created xsi:type="dcterms:W3CDTF">2017-08-28T14:24:00Z</dcterms:created>
  <dcterms:modified xsi:type="dcterms:W3CDTF">2017-08-28T14:24:00Z</dcterms:modified>
</cp:coreProperties>
</file>