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B234" w14:textId="0338A925" w:rsidR="00B80926" w:rsidRPr="00662723" w:rsidRDefault="00662723">
      <w:pPr>
        <w:rPr>
          <w:b/>
          <w:bCs/>
          <w:sz w:val="36"/>
          <w:szCs w:val="36"/>
        </w:rPr>
      </w:pPr>
      <w:r w:rsidRPr="00662723">
        <w:rPr>
          <w:b/>
          <w:bCs/>
          <w:sz w:val="36"/>
          <w:szCs w:val="36"/>
        </w:rPr>
        <w:t>Principais Protocolos de Comunicação da Internet</w:t>
      </w:r>
    </w:p>
    <w:p w14:paraId="21E9CF79" w14:textId="167034A9" w:rsidR="00662723" w:rsidRDefault="00662723"/>
    <w:p w14:paraId="69A0F715" w14:textId="4C0278CC" w:rsidR="00662723" w:rsidRPr="007D4597" w:rsidRDefault="00662723">
      <w:pPr>
        <w:rPr>
          <w:b/>
          <w:bCs/>
          <w:sz w:val="28"/>
          <w:szCs w:val="28"/>
        </w:rPr>
      </w:pPr>
      <w:r w:rsidRPr="007D4597">
        <w:rPr>
          <w:b/>
          <w:bCs/>
          <w:sz w:val="28"/>
          <w:szCs w:val="28"/>
        </w:rPr>
        <w:t>Protocolo de comunicação Web HTTP</w:t>
      </w:r>
    </w:p>
    <w:p w14:paraId="058CAD5E" w14:textId="12D6B510" w:rsidR="00662723" w:rsidRPr="007D4597" w:rsidRDefault="00662723" w:rsidP="006516DC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r w:rsidRPr="007D4597">
        <w:rPr>
          <w:i/>
          <w:iCs/>
          <w:sz w:val="28"/>
          <w:szCs w:val="28"/>
        </w:rPr>
        <w:t>Como funciona o protocolo HTTP?</w:t>
      </w:r>
    </w:p>
    <w:p w14:paraId="70E27A8B" w14:textId="50EFAD9C" w:rsidR="00997B73" w:rsidRPr="006C421A" w:rsidRDefault="00997B73" w:rsidP="006C421A">
      <w:pPr>
        <w:jc w:val="center"/>
      </w:pPr>
      <w:r w:rsidRPr="006C421A">
        <w:t xml:space="preserve">HTTP </w:t>
      </w:r>
      <w:r w:rsidR="00714D28" w:rsidRPr="006C421A">
        <w:t>(</w:t>
      </w:r>
      <w:proofErr w:type="spellStart"/>
      <w:r w:rsidRPr="006C421A">
        <w:t>HyperText</w:t>
      </w:r>
      <w:proofErr w:type="spellEnd"/>
      <w:r w:rsidRPr="006C421A">
        <w:t xml:space="preserve"> </w:t>
      </w:r>
      <w:proofErr w:type="spellStart"/>
      <w:r w:rsidRPr="006C421A">
        <w:t>Transfer</w:t>
      </w:r>
      <w:proofErr w:type="spellEnd"/>
      <w:r w:rsidRPr="006C421A">
        <w:t xml:space="preserve"> </w:t>
      </w:r>
      <w:proofErr w:type="spellStart"/>
      <w:r w:rsidRPr="006C421A">
        <w:t>Protocol</w:t>
      </w:r>
      <w:proofErr w:type="spellEnd"/>
      <w:r w:rsidR="00714D28" w:rsidRPr="006C421A">
        <w:t>) é um protocolo de comunicação, que faz o intermédio da comunicação entre cliente e servidor.</w:t>
      </w:r>
    </w:p>
    <w:p w14:paraId="15E409FF" w14:textId="24EE87A1" w:rsidR="00714D28" w:rsidRDefault="00FD7376">
      <w:r>
        <w:t>O cliente é responsável por requisitar recursos que precisa consumir, e o servidor vai responder com uma mensagem</w:t>
      </w:r>
      <w:r w:rsidR="00163EA9">
        <w:t xml:space="preserve"> por meio do protocolo TCP.</w:t>
      </w:r>
    </w:p>
    <w:p w14:paraId="6DD5EC4C" w14:textId="5D277515" w:rsidR="00163EA9" w:rsidRDefault="00AF5322" w:rsidP="00071A25">
      <w:pPr>
        <w:jc w:val="center"/>
      </w:pPr>
      <w:r>
        <w:t xml:space="preserve">Mensagens HTTP: </w:t>
      </w:r>
      <w:proofErr w:type="spellStart"/>
      <w:r>
        <w:t>request</w:t>
      </w:r>
      <w:proofErr w:type="spellEnd"/>
      <w:r>
        <w:t xml:space="preserve"> &amp; response</w:t>
      </w:r>
    </w:p>
    <w:p w14:paraId="4DC39F30" w14:textId="305ABEAE" w:rsidR="00AF5322" w:rsidRDefault="00AF5322">
      <w:r w:rsidRPr="00071A25">
        <w:rPr>
          <w:b/>
          <w:bCs/>
        </w:rPr>
        <w:t>Método GET</w:t>
      </w:r>
      <w:r>
        <w:t xml:space="preserve"> chama </w:t>
      </w:r>
      <w:r w:rsidR="00D155A6">
        <w:t>o HTTP</w:t>
      </w:r>
      <w:r w:rsidR="00274A9F">
        <w:t>, quando precisa “pegar” algum conteúdo.</w:t>
      </w:r>
      <w:r w:rsidR="0005175D">
        <w:t xml:space="preserve"> O navegador envia uma requisição HTTP, e quando o servidor recebe a mensagem, procura nos arquivos e nos diretórios </w:t>
      </w:r>
      <w:r w:rsidR="002B02E3">
        <w:t>a solicitação que foi pedida pelo cliente.</w:t>
      </w:r>
    </w:p>
    <w:p w14:paraId="2451EBC9" w14:textId="3CD80448" w:rsidR="002B02E3" w:rsidRDefault="002B02E3">
      <w:r w:rsidRPr="00071A25">
        <w:rPr>
          <w:b/>
          <w:bCs/>
        </w:rPr>
        <w:t>Método POST</w:t>
      </w:r>
      <w:r>
        <w:t xml:space="preserve"> é uma submissão em que o servidor é obrigado a acatar aquele conteúdo. </w:t>
      </w:r>
      <w:r w:rsidR="00D56881">
        <w:t xml:space="preserve">Por exemplo um formulário, onde o cliente envia informações (como nome, data de nascimento, contato) </w:t>
      </w:r>
      <w:r w:rsidR="005A5F26">
        <w:t>e o servidor faz a atualização no banco de dados com as atualizações passadas. Após isso o servidor responde se conseguiu ou não fazer o update.</w:t>
      </w:r>
    </w:p>
    <w:p w14:paraId="46291599" w14:textId="77777777" w:rsidR="004B3F01" w:rsidRDefault="004B3F01"/>
    <w:p w14:paraId="00A8513C" w14:textId="0E874359" w:rsidR="00B42043" w:rsidRDefault="008267A1">
      <w:r>
        <w:t>E</w:t>
      </w:r>
      <w:r w:rsidR="006C6B79">
        <w:t>strutura de mapeamento</w:t>
      </w:r>
      <w:r w:rsidR="00266428">
        <w:t xml:space="preserve"> </w:t>
      </w:r>
      <w:r w:rsidR="00520042">
        <w:t xml:space="preserve">servem </w:t>
      </w:r>
      <w:r w:rsidR="00266428">
        <w:t xml:space="preserve">para conseguir armazenar, transmitir e reconstruir os dados que são enviados ou recebidos. </w:t>
      </w:r>
      <w:r w:rsidR="00520042">
        <w:t xml:space="preserve">Os mais utilizados são o </w:t>
      </w:r>
      <w:r w:rsidR="00520042" w:rsidRPr="00A34DBA">
        <w:rPr>
          <w:u w:val="single"/>
        </w:rPr>
        <w:t>XML</w:t>
      </w:r>
      <w:r w:rsidR="00520042">
        <w:t xml:space="preserve"> e o </w:t>
      </w:r>
      <w:r w:rsidR="00520042" w:rsidRPr="00A34DBA">
        <w:rPr>
          <w:u w:val="single"/>
        </w:rPr>
        <w:t>JSON</w:t>
      </w:r>
      <w:r w:rsidR="00520042">
        <w:t>. Determinamos isso através do “</w:t>
      </w:r>
      <w:proofErr w:type="spellStart"/>
      <w:r w:rsidR="00520042">
        <w:t>Content-Type</w:t>
      </w:r>
      <w:proofErr w:type="spellEnd"/>
      <w:r w:rsidR="00B42043">
        <w:t>”.</w:t>
      </w:r>
      <w:r w:rsidR="00DC025A">
        <w:t xml:space="preserve"> É comum esses tipos de dados serem auto</w:t>
      </w:r>
      <w:r w:rsidR="00883750">
        <w:t xml:space="preserve"> </w:t>
      </w:r>
      <w:r w:rsidR="00DC025A">
        <w:t xml:space="preserve">descritivos, </w:t>
      </w:r>
      <w:r w:rsidR="00883750">
        <w:t>hierárquicos</w:t>
      </w:r>
      <w:r w:rsidR="00F551A7">
        <w:t>, independentes de linguagem de programação e cada uma com suas vantagens.</w:t>
      </w:r>
    </w:p>
    <w:p w14:paraId="762F74F6" w14:textId="5963865D" w:rsidR="00F551A7" w:rsidRDefault="003D5B40">
      <w:r>
        <w:t>Para escolher a estrutura de mapeamento vai d</w:t>
      </w:r>
      <w:r w:rsidR="008B7B9D">
        <w:t>epende</w:t>
      </w:r>
      <w:r>
        <w:t>r</w:t>
      </w:r>
      <w:r w:rsidR="008B7B9D">
        <w:t xml:space="preserve"> da tecnologia</w:t>
      </w:r>
      <w:r>
        <w:t xml:space="preserve"> utilizada, se serão aplicações leves,</w:t>
      </w:r>
      <w:r w:rsidR="0053715E">
        <w:t xml:space="preserve"> nível de complexidade e metadados.</w:t>
      </w:r>
    </w:p>
    <w:p w14:paraId="68684484" w14:textId="667BFD61" w:rsidR="00D159F5" w:rsidRDefault="00D159F5"/>
    <w:p w14:paraId="3DB46A20" w14:textId="217E4595" w:rsidR="004B3F01" w:rsidRPr="004B3F01" w:rsidRDefault="004B3F01">
      <w:pPr>
        <w:rPr>
          <w:u w:val="single"/>
        </w:rPr>
      </w:pPr>
      <w:r w:rsidRPr="004B3F01">
        <w:rPr>
          <w:u w:val="single"/>
        </w:rPr>
        <w:t>Particularidades do HTTP versão 1.1</w:t>
      </w:r>
    </w:p>
    <w:p w14:paraId="04401E01" w14:textId="41994196" w:rsidR="004B3F01" w:rsidRDefault="00DD28AB">
      <w:r>
        <w:t xml:space="preserve">TCP –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r w:rsidR="00766F63">
        <w:t>O cliente envia um “SYN”</w:t>
      </w:r>
      <w:r w:rsidR="00F50BB9">
        <w:t xml:space="preserve"> (mostrando que quer iniciar uma conexão)</w:t>
      </w:r>
      <w:r w:rsidR="00C00006">
        <w:t>, o servidor responde com “SYN ACK”</w:t>
      </w:r>
      <w:r w:rsidR="00F50BB9">
        <w:t xml:space="preserve"> (</w:t>
      </w:r>
      <w:r w:rsidR="001B7342">
        <w:t>concordando)</w:t>
      </w:r>
      <w:r w:rsidR="00C00006">
        <w:t xml:space="preserve"> e o cliente manda “ACK”</w:t>
      </w:r>
      <w:r w:rsidR="001B7342">
        <w:t xml:space="preserve"> (conexão iniciada). </w:t>
      </w:r>
      <w:r w:rsidR="00622019">
        <w:t xml:space="preserve">Tem uma comunicação persistente e não-persistente associada. </w:t>
      </w:r>
    </w:p>
    <w:p w14:paraId="2F75EDD0" w14:textId="2E221A8F" w:rsidR="000C39F6" w:rsidRDefault="0011694F">
      <w:r>
        <w:t xml:space="preserve">Envia uma </w:t>
      </w:r>
      <w:proofErr w:type="spellStart"/>
      <w:r>
        <w:t>request</w:t>
      </w:r>
      <w:proofErr w:type="spellEnd"/>
      <w:r>
        <w:t xml:space="preserve"> e espera a resposta, bloqueando qualquer outra requisição enquanto </w:t>
      </w:r>
      <w:r w:rsidR="00037BD3">
        <w:t>não recebe</w:t>
      </w:r>
      <w:r>
        <w:t xml:space="preserve"> a resposta. </w:t>
      </w:r>
      <w:r w:rsidR="00BF064F">
        <w:t xml:space="preserve">Por exemplo, recebe primeiro o arquivo main.html e depois faz outro </w:t>
      </w:r>
      <w:proofErr w:type="spellStart"/>
      <w:r w:rsidR="00C5551D">
        <w:t>request</w:t>
      </w:r>
      <w:proofErr w:type="spellEnd"/>
      <w:r w:rsidR="00C5551D">
        <w:t xml:space="preserve"> recebendo o file.js. </w:t>
      </w:r>
      <w:r w:rsidR="007254B1">
        <w:t>Isso não é muito eficiente com recursos da web</w:t>
      </w:r>
      <w:r w:rsidR="00BF064F">
        <w:t>.</w:t>
      </w:r>
    </w:p>
    <w:p w14:paraId="6D61AB1A" w14:textId="1B583A3B" w:rsidR="00C5551D" w:rsidRDefault="00511685">
      <w:r>
        <w:t>Mas então os navegadores</w:t>
      </w:r>
      <w:r w:rsidR="00133BFD">
        <w:t xml:space="preserve"> fizeram atualizações que</w:t>
      </w:r>
      <w:r>
        <w:t xml:space="preserve"> permitem que o cliente consiga fazer até 6 requisições HTTP simultâneas. Nesse caso não é preciso esperar pelo response</w:t>
      </w:r>
      <w:r w:rsidR="00640B15">
        <w:t xml:space="preserve">, a menos que tenha mais de 6 </w:t>
      </w:r>
      <w:proofErr w:type="spellStart"/>
      <w:r w:rsidR="00640B15">
        <w:t>requests</w:t>
      </w:r>
      <w:proofErr w:type="spellEnd"/>
      <w:r w:rsidR="00640B15">
        <w:t>.</w:t>
      </w:r>
    </w:p>
    <w:p w14:paraId="137FE7C7" w14:textId="289D0BB1" w:rsidR="00640B15" w:rsidRDefault="00E94C6F">
      <w:r>
        <w:t xml:space="preserve">É possível estabelecer uma conexão TCP Persistente, onde mantém a conexão cliente e servidor aberta. </w:t>
      </w:r>
      <w:r w:rsidR="001960EA">
        <w:t>Se precisar de mais conexões, há a fila de espera.</w:t>
      </w:r>
    </w:p>
    <w:p w14:paraId="2BD644C4" w14:textId="4FEB013B" w:rsidR="001960EA" w:rsidRDefault="001960EA"/>
    <w:p w14:paraId="2A1792BD" w14:textId="73F30054" w:rsidR="006E63F6" w:rsidRPr="007D4597" w:rsidRDefault="006E63F6" w:rsidP="006516DC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r w:rsidRPr="007D4597">
        <w:rPr>
          <w:i/>
          <w:iCs/>
          <w:sz w:val="28"/>
          <w:szCs w:val="28"/>
        </w:rPr>
        <w:lastRenderedPageBreak/>
        <w:t xml:space="preserve">Mensagens HTTP – </w:t>
      </w:r>
      <w:proofErr w:type="spellStart"/>
      <w:r w:rsidRPr="007D4597">
        <w:rPr>
          <w:i/>
          <w:iCs/>
          <w:sz w:val="28"/>
          <w:szCs w:val="28"/>
        </w:rPr>
        <w:t>Request</w:t>
      </w:r>
      <w:proofErr w:type="spellEnd"/>
      <w:r w:rsidRPr="007D4597">
        <w:rPr>
          <w:i/>
          <w:iCs/>
          <w:sz w:val="28"/>
          <w:szCs w:val="28"/>
        </w:rPr>
        <w:t xml:space="preserve"> &amp; Response</w:t>
      </w:r>
    </w:p>
    <w:p w14:paraId="2CA71515" w14:textId="43043466" w:rsidR="00317916" w:rsidRDefault="004F733B">
      <w:r>
        <w:t>- A</w:t>
      </w:r>
      <w:r w:rsidR="00696374">
        <w:t xml:space="preserve"> estrutura da mensagem HTTP </w:t>
      </w:r>
      <w:proofErr w:type="spellStart"/>
      <w:r w:rsidR="00696374">
        <w:t>Request</w:t>
      </w:r>
      <w:proofErr w:type="spellEnd"/>
      <w:r w:rsidR="00696374">
        <w:t xml:space="preserve"> </w:t>
      </w:r>
      <w:r w:rsidR="00E22420">
        <w:t xml:space="preserve">GET </w:t>
      </w:r>
      <w:r w:rsidR="00696374">
        <w:t>é composta de</w:t>
      </w:r>
      <w:r w:rsidR="007C7E15">
        <w:t>:</w:t>
      </w:r>
      <w:r w:rsidR="00696374">
        <w:t xml:space="preserve"> </w:t>
      </w:r>
    </w:p>
    <w:p w14:paraId="4324F09F" w14:textId="31DCDD2D" w:rsidR="00317916" w:rsidRDefault="00317916" w:rsidP="00317916">
      <w:pPr>
        <w:pStyle w:val="PargrafodaLista"/>
        <w:numPr>
          <w:ilvl w:val="0"/>
          <w:numId w:val="3"/>
        </w:numPr>
      </w:pPr>
      <w:r>
        <w:t>M</w:t>
      </w:r>
      <w:r w:rsidR="00696374">
        <w:t>étodo HTTP (</w:t>
      </w:r>
      <w:proofErr w:type="spellStart"/>
      <w:r w:rsidR="00696374">
        <w:t>Get</w:t>
      </w:r>
      <w:proofErr w:type="spellEnd"/>
      <w:r w:rsidR="00696374">
        <w:t>)</w:t>
      </w:r>
    </w:p>
    <w:p w14:paraId="625FE145" w14:textId="77777777" w:rsidR="00317916" w:rsidRDefault="00317916" w:rsidP="00317916">
      <w:pPr>
        <w:pStyle w:val="PargrafodaLista"/>
        <w:numPr>
          <w:ilvl w:val="0"/>
          <w:numId w:val="3"/>
        </w:numPr>
      </w:pPr>
      <w:r>
        <w:t>V</w:t>
      </w:r>
      <w:r w:rsidR="007C7E15">
        <w:t>ersão do http</w:t>
      </w:r>
    </w:p>
    <w:p w14:paraId="3875732B" w14:textId="29AE3A9B" w:rsidR="00317916" w:rsidRDefault="00317916" w:rsidP="00317916">
      <w:pPr>
        <w:pStyle w:val="PargrafodaLista"/>
        <w:numPr>
          <w:ilvl w:val="0"/>
          <w:numId w:val="3"/>
        </w:numPr>
      </w:pPr>
      <w:r>
        <w:t>URL</w:t>
      </w:r>
    </w:p>
    <w:p w14:paraId="1C0B046F" w14:textId="178B940E" w:rsidR="00C36F36" w:rsidRDefault="00C36F36" w:rsidP="00317916">
      <w:pPr>
        <w:pStyle w:val="PargrafodaLista"/>
        <w:numPr>
          <w:ilvl w:val="0"/>
          <w:numId w:val="3"/>
        </w:numPr>
      </w:pPr>
      <w:r>
        <w:t>Tipo de conexão</w:t>
      </w:r>
    </w:p>
    <w:p w14:paraId="60BBA3E4" w14:textId="06F4E33B" w:rsidR="00C36F36" w:rsidRDefault="0021061F" w:rsidP="00317916">
      <w:pPr>
        <w:pStyle w:val="PargrafodaLista"/>
        <w:numPr>
          <w:ilvl w:val="0"/>
          <w:numId w:val="3"/>
        </w:numPr>
      </w:pPr>
      <w:r>
        <w:t>User-</w:t>
      </w:r>
      <w:proofErr w:type="spellStart"/>
      <w:r>
        <w:t>agent</w:t>
      </w:r>
      <w:proofErr w:type="spellEnd"/>
      <w:r>
        <w:t>, que é o a</w:t>
      </w:r>
      <w:r w:rsidR="00C36F36">
        <w:t>gent</w:t>
      </w:r>
      <w:r>
        <w:t xml:space="preserve">e que realiza a requisição. </w:t>
      </w:r>
      <w:r w:rsidR="0096686E">
        <w:t xml:space="preserve">Essa aplicação pode estar sendo feita via navegador, </w:t>
      </w:r>
      <w:proofErr w:type="spellStart"/>
      <w:r w:rsidR="0096686E">
        <w:t>postman</w:t>
      </w:r>
      <w:proofErr w:type="spellEnd"/>
      <w:r w:rsidR="0096686E">
        <w:t xml:space="preserve">, aplicação </w:t>
      </w:r>
      <w:proofErr w:type="spellStart"/>
      <w:r w:rsidR="0096686E">
        <w:t>java</w:t>
      </w:r>
      <w:proofErr w:type="spellEnd"/>
      <w:r w:rsidR="0096686E">
        <w:t xml:space="preserve"> e entre outros</w:t>
      </w:r>
    </w:p>
    <w:p w14:paraId="16792177" w14:textId="73C92748" w:rsidR="00703E70" w:rsidRDefault="00703E70" w:rsidP="00317916">
      <w:pPr>
        <w:pStyle w:val="PargrafodaLista"/>
        <w:numPr>
          <w:ilvl w:val="0"/>
          <w:numId w:val="3"/>
        </w:numPr>
      </w:pPr>
      <w:proofErr w:type="spellStart"/>
      <w:r>
        <w:t>Accept-language</w:t>
      </w:r>
      <w:proofErr w:type="spellEnd"/>
      <w:r>
        <w:t>, que é o campo do header que vai definir o idioma adotado pelo usuário</w:t>
      </w:r>
    </w:p>
    <w:p w14:paraId="21FFD178" w14:textId="7BBDFB76" w:rsidR="00317916" w:rsidRDefault="00317916"/>
    <w:p w14:paraId="4264E470" w14:textId="316F8F83" w:rsidR="00703E70" w:rsidRDefault="009A5816">
      <w:r>
        <w:t>A maioria das requisições na internet utilizam o método GET, onde as pessoas buscam as informações.</w:t>
      </w:r>
    </w:p>
    <w:p w14:paraId="1FE15C86" w14:textId="3496E76D" w:rsidR="009A5816" w:rsidRDefault="00140CEC">
      <w:r>
        <w:t xml:space="preserve">Sobre a estrutura da mensagem HTTP </w:t>
      </w:r>
      <w:proofErr w:type="spellStart"/>
      <w:r>
        <w:t>Request</w:t>
      </w:r>
      <w:proofErr w:type="spellEnd"/>
      <w:r>
        <w:t xml:space="preserve">, </w:t>
      </w:r>
      <w:r w:rsidR="00372FE1">
        <w:t>podem existir outras características em sua composição, como:</w:t>
      </w:r>
    </w:p>
    <w:p w14:paraId="1C3911AC" w14:textId="7680B47B" w:rsidR="00372FE1" w:rsidRDefault="00372FE1" w:rsidP="00DF1D9A">
      <w:pPr>
        <w:pStyle w:val="PargrafodaLista"/>
        <w:numPr>
          <w:ilvl w:val="0"/>
          <w:numId w:val="1"/>
        </w:numPr>
      </w:pPr>
      <w:proofErr w:type="spellStart"/>
      <w:r>
        <w:t>Accept</w:t>
      </w:r>
      <w:proofErr w:type="spellEnd"/>
      <w:r>
        <w:t>, que é o tipo de informação que o usuário aceita receber.</w:t>
      </w:r>
      <w:r w:rsidR="005227CE">
        <w:t xml:space="preserve"> Aí há relacionado um parâmetro de qualidade</w:t>
      </w:r>
      <w:r w:rsidR="00CB6E24">
        <w:t>.</w:t>
      </w:r>
    </w:p>
    <w:p w14:paraId="4298DC41" w14:textId="76252B34" w:rsidR="00CB6E24" w:rsidRDefault="00CB6E24" w:rsidP="00DF1D9A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Accept-language</w:t>
      </w:r>
      <w:proofErr w:type="spellEnd"/>
      <w:r>
        <w:t xml:space="preserve"> também pode ter um fator de qualidade.</w:t>
      </w:r>
    </w:p>
    <w:p w14:paraId="0AF75065" w14:textId="27A92790" w:rsidR="00CB6E24" w:rsidRDefault="00CB6E24" w:rsidP="00DF1D9A">
      <w:pPr>
        <w:pStyle w:val="PargrafodaLista"/>
        <w:numPr>
          <w:ilvl w:val="0"/>
          <w:numId w:val="1"/>
        </w:numPr>
      </w:pPr>
      <w:proofErr w:type="spellStart"/>
      <w:r>
        <w:t>Accept-Enconding</w:t>
      </w:r>
      <w:proofErr w:type="spellEnd"/>
      <w:r>
        <w:t>, que quer dizer que é aceit</w:t>
      </w:r>
      <w:r w:rsidR="00DF1D9A">
        <w:t xml:space="preserve">o codificação. Por exemplo, pode ser aceito </w:t>
      </w:r>
      <w:proofErr w:type="spellStart"/>
      <w:r w:rsidR="00DF1D9A">
        <w:t>gzip</w:t>
      </w:r>
      <w:proofErr w:type="spellEnd"/>
      <w:r w:rsidR="00DF1D9A">
        <w:t xml:space="preserve"> no modo </w:t>
      </w:r>
      <w:proofErr w:type="spellStart"/>
      <w:r w:rsidR="00DF1D9A">
        <w:t>deflate</w:t>
      </w:r>
      <w:proofErr w:type="spellEnd"/>
      <w:r w:rsidR="00DF1D9A">
        <w:t>.</w:t>
      </w:r>
    </w:p>
    <w:p w14:paraId="2E64B937" w14:textId="6D7AB359" w:rsidR="00DF1D9A" w:rsidRDefault="00DF1D9A"/>
    <w:p w14:paraId="620F9B4C" w14:textId="5B1F797D" w:rsidR="00DF1D9A" w:rsidRDefault="004F733B">
      <w:r>
        <w:t xml:space="preserve">- </w:t>
      </w:r>
      <w:r w:rsidR="00B14900">
        <w:t xml:space="preserve">A estrutura da mensagem HTTP </w:t>
      </w:r>
      <w:proofErr w:type="spellStart"/>
      <w:r w:rsidR="00B14900">
        <w:t>Re</w:t>
      </w:r>
      <w:r w:rsidR="00E22420">
        <w:t>quest</w:t>
      </w:r>
      <w:proofErr w:type="spellEnd"/>
      <w:r w:rsidR="00E22420">
        <w:t xml:space="preserve"> POST</w:t>
      </w:r>
      <w:r>
        <w:t xml:space="preserve"> </w:t>
      </w:r>
      <w:r w:rsidR="00D77A12">
        <w:t>tem informações similares ao anterior, mas novas características</w:t>
      </w:r>
      <w:r>
        <w:t>:</w:t>
      </w:r>
    </w:p>
    <w:p w14:paraId="3C4F5F5E" w14:textId="2ABF042C" w:rsidR="007C7E15" w:rsidRDefault="005F019E" w:rsidP="005C5433">
      <w:pPr>
        <w:pStyle w:val="PargrafodaLista"/>
        <w:numPr>
          <w:ilvl w:val="0"/>
          <w:numId w:val="4"/>
        </w:numPr>
      </w:pPr>
      <w:proofErr w:type="spellStart"/>
      <w:r>
        <w:t>Content-Type</w:t>
      </w:r>
      <w:proofErr w:type="spellEnd"/>
      <w:r>
        <w:t>, que é o tipo de conteúdo recebido</w:t>
      </w:r>
    </w:p>
    <w:p w14:paraId="7D0FDF9A" w14:textId="61882349" w:rsidR="005F019E" w:rsidRDefault="005F019E" w:rsidP="005C5433">
      <w:pPr>
        <w:pStyle w:val="PargrafodaLista"/>
        <w:numPr>
          <w:ilvl w:val="0"/>
          <w:numId w:val="4"/>
        </w:numPr>
      </w:pPr>
      <w:proofErr w:type="spellStart"/>
      <w:r>
        <w:t>Content-Length</w:t>
      </w:r>
      <w:proofErr w:type="spellEnd"/>
      <w:r>
        <w:t>, que é o tamanho do conteúdo</w:t>
      </w:r>
    </w:p>
    <w:p w14:paraId="3EBE833B" w14:textId="43088F07" w:rsidR="005F019E" w:rsidRDefault="005C5433" w:rsidP="005C5433">
      <w:pPr>
        <w:pStyle w:val="PargrafodaLista"/>
        <w:numPr>
          <w:ilvl w:val="0"/>
          <w:numId w:val="4"/>
        </w:numPr>
      </w:pPr>
      <w:r>
        <w:t>(More data – Entity body)</w:t>
      </w:r>
    </w:p>
    <w:p w14:paraId="6A46B7F6" w14:textId="76FFB4A3" w:rsidR="001B7854" w:rsidRDefault="001B7854"/>
    <w:p w14:paraId="4AC1C9B3" w14:textId="37FD38A1" w:rsidR="001B7854" w:rsidRDefault="001B7854">
      <w:r>
        <w:t>Existem inúmeros métodos HTTP, mas alguns deles são 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36274" w:rsidRPr="00A82684" w14:paraId="29824392" w14:textId="77777777" w:rsidTr="00A82684">
        <w:tc>
          <w:tcPr>
            <w:tcW w:w="2405" w:type="dxa"/>
          </w:tcPr>
          <w:p w14:paraId="4D385229" w14:textId="719308E8" w:rsidR="00F36274" w:rsidRPr="00A82684" w:rsidRDefault="00F36274">
            <w:pPr>
              <w:rPr>
                <w:b/>
                <w:bCs/>
                <w:sz w:val="28"/>
                <w:szCs w:val="28"/>
              </w:rPr>
            </w:pPr>
            <w:r w:rsidRPr="00A82684">
              <w:rPr>
                <w:b/>
                <w:bCs/>
                <w:sz w:val="28"/>
                <w:szCs w:val="28"/>
              </w:rPr>
              <w:t>Método</w:t>
            </w:r>
            <w:r w:rsidR="001B7854" w:rsidRPr="00A82684">
              <w:rPr>
                <w:b/>
                <w:bCs/>
                <w:sz w:val="28"/>
                <w:szCs w:val="28"/>
              </w:rPr>
              <w:t>s</w:t>
            </w:r>
            <w:r w:rsidRPr="00A82684">
              <w:rPr>
                <w:b/>
                <w:bCs/>
                <w:sz w:val="28"/>
                <w:szCs w:val="28"/>
              </w:rPr>
              <w:t xml:space="preserve"> HTT</w:t>
            </w:r>
            <w:r w:rsidR="001B7854" w:rsidRPr="00A82684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6089" w:type="dxa"/>
          </w:tcPr>
          <w:p w14:paraId="04B4DCAB" w14:textId="428069B9" w:rsidR="00F36274" w:rsidRPr="00A82684" w:rsidRDefault="005B6A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 que faz?</w:t>
            </w:r>
          </w:p>
        </w:tc>
      </w:tr>
      <w:tr w:rsidR="00F36274" w:rsidRPr="00A82684" w14:paraId="2D4F9C56" w14:textId="77777777" w:rsidTr="00A82684">
        <w:tc>
          <w:tcPr>
            <w:tcW w:w="2405" w:type="dxa"/>
          </w:tcPr>
          <w:p w14:paraId="0566FB67" w14:textId="40AC3478" w:rsidR="00F36274" w:rsidRPr="00A82684" w:rsidRDefault="00A82684">
            <w:pPr>
              <w:rPr>
                <w:sz w:val="28"/>
                <w:szCs w:val="28"/>
              </w:rPr>
            </w:pPr>
            <w:r w:rsidRPr="00A82684">
              <w:rPr>
                <w:sz w:val="28"/>
                <w:szCs w:val="28"/>
              </w:rPr>
              <w:t>GET</w:t>
            </w:r>
          </w:p>
        </w:tc>
        <w:tc>
          <w:tcPr>
            <w:tcW w:w="6089" w:type="dxa"/>
          </w:tcPr>
          <w:p w14:paraId="5AC75D35" w14:textId="3B60B208" w:rsidR="00F36274" w:rsidRPr="00BB337F" w:rsidRDefault="00A82684">
            <w:pPr>
              <w:rPr>
                <w:sz w:val="24"/>
                <w:szCs w:val="24"/>
              </w:rPr>
            </w:pPr>
            <w:r w:rsidRPr="00BB337F">
              <w:rPr>
                <w:sz w:val="24"/>
                <w:szCs w:val="24"/>
              </w:rPr>
              <w:t>Solicita um recurso do servidor</w:t>
            </w:r>
          </w:p>
        </w:tc>
      </w:tr>
      <w:tr w:rsidR="00F36274" w:rsidRPr="00A82684" w14:paraId="7F00565F" w14:textId="77777777" w:rsidTr="00A82684">
        <w:tc>
          <w:tcPr>
            <w:tcW w:w="2405" w:type="dxa"/>
          </w:tcPr>
          <w:p w14:paraId="622D602A" w14:textId="5296DB3B" w:rsidR="00F36274" w:rsidRPr="00A82684" w:rsidRDefault="00A82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</w:t>
            </w:r>
          </w:p>
        </w:tc>
        <w:tc>
          <w:tcPr>
            <w:tcW w:w="6089" w:type="dxa"/>
          </w:tcPr>
          <w:p w14:paraId="01CF0BB2" w14:textId="46008135" w:rsidR="00F36274" w:rsidRPr="00BB337F" w:rsidRDefault="00A82684">
            <w:pPr>
              <w:rPr>
                <w:sz w:val="24"/>
                <w:szCs w:val="24"/>
              </w:rPr>
            </w:pPr>
            <w:r w:rsidRPr="00BB337F">
              <w:rPr>
                <w:sz w:val="24"/>
                <w:szCs w:val="24"/>
              </w:rPr>
              <w:t>GET sem corpo de resposta</w:t>
            </w:r>
            <w:r w:rsidR="00BB337F" w:rsidRPr="00BB337F">
              <w:rPr>
                <w:sz w:val="24"/>
                <w:szCs w:val="24"/>
              </w:rPr>
              <w:t xml:space="preserve"> (solicita apenas o cabeçalho)</w:t>
            </w:r>
          </w:p>
        </w:tc>
      </w:tr>
      <w:tr w:rsidR="00F36274" w:rsidRPr="00A82684" w14:paraId="37C107E1" w14:textId="77777777" w:rsidTr="00A82684">
        <w:tc>
          <w:tcPr>
            <w:tcW w:w="2405" w:type="dxa"/>
          </w:tcPr>
          <w:p w14:paraId="4AFE68E2" w14:textId="5FAC0458" w:rsidR="00F36274" w:rsidRPr="00A82684" w:rsidRDefault="00656E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6089" w:type="dxa"/>
          </w:tcPr>
          <w:p w14:paraId="1D0A85F0" w14:textId="6FAB4A99" w:rsidR="00F36274" w:rsidRPr="00BB337F" w:rsidRDefault="00656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Submete uma entidade a um recurso</w:t>
            </w:r>
            <w:r w:rsidR="00E86DE9">
              <w:rPr>
                <w:sz w:val="24"/>
                <w:szCs w:val="24"/>
              </w:rPr>
              <w:t xml:space="preserve"> (precisa tratar os dados)</w:t>
            </w:r>
          </w:p>
        </w:tc>
      </w:tr>
      <w:tr w:rsidR="00F36274" w:rsidRPr="00A82684" w14:paraId="304406F9" w14:textId="77777777" w:rsidTr="00A82684">
        <w:tc>
          <w:tcPr>
            <w:tcW w:w="2405" w:type="dxa"/>
          </w:tcPr>
          <w:p w14:paraId="0358055B" w14:textId="4CF0AC7C" w:rsidR="00F36274" w:rsidRPr="00A82684" w:rsidRDefault="005B6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6089" w:type="dxa"/>
          </w:tcPr>
          <w:p w14:paraId="62D21387" w14:textId="161643AC" w:rsidR="00F36274" w:rsidRPr="00BB337F" w:rsidRDefault="005B6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Substituição parcial de recursos pelos dados da requisição</w:t>
            </w:r>
          </w:p>
        </w:tc>
      </w:tr>
      <w:tr w:rsidR="00F36274" w:rsidRPr="00A82684" w14:paraId="7FAE1505" w14:textId="77777777" w:rsidTr="00A82684">
        <w:tc>
          <w:tcPr>
            <w:tcW w:w="2405" w:type="dxa"/>
          </w:tcPr>
          <w:p w14:paraId="3CCC4BA2" w14:textId="66BA2D5D" w:rsidR="00F36274" w:rsidRPr="00A82684" w:rsidRDefault="009459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6089" w:type="dxa"/>
          </w:tcPr>
          <w:p w14:paraId="047E6324" w14:textId="23AC97F8" w:rsidR="00F36274" w:rsidRPr="00BB337F" w:rsidRDefault="00945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Deleta um recurso</w:t>
            </w:r>
          </w:p>
        </w:tc>
      </w:tr>
      <w:tr w:rsidR="00F36274" w:rsidRPr="00A82684" w14:paraId="3B8A380C" w14:textId="77777777" w:rsidTr="00A82684">
        <w:tc>
          <w:tcPr>
            <w:tcW w:w="2405" w:type="dxa"/>
          </w:tcPr>
          <w:p w14:paraId="546962D1" w14:textId="55639A06" w:rsidR="00F36274" w:rsidRPr="00A82684" w:rsidRDefault="009459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TRACE</w:t>
            </w:r>
          </w:p>
        </w:tc>
        <w:tc>
          <w:tcPr>
            <w:tcW w:w="6089" w:type="dxa"/>
          </w:tcPr>
          <w:p w14:paraId="6A00CB75" w14:textId="53AF75B7" w:rsidR="00F36274" w:rsidRPr="00BB337F" w:rsidRDefault="00747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Chamada de loop-</w:t>
            </w:r>
            <w:proofErr w:type="spellStart"/>
            <w:r>
              <w:rPr>
                <w:sz w:val="24"/>
                <w:szCs w:val="24"/>
              </w:rPr>
              <w:t>back</w:t>
            </w:r>
            <w:proofErr w:type="spellEnd"/>
            <w:r>
              <w:rPr>
                <w:sz w:val="24"/>
                <w:szCs w:val="24"/>
              </w:rPr>
              <w:t xml:space="preserve"> a um determinado recurso, ótimo para fazer diagnóstico da rede e alguns problemas que podem ser encontrados.</w:t>
            </w:r>
          </w:p>
        </w:tc>
      </w:tr>
      <w:tr w:rsidR="00F36274" w:rsidRPr="00A82684" w14:paraId="6CC78FC1" w14:textId="77777777" w:rsidTr="00A82684">
        <w:tc>
          <w:tcPr>
            <w:tcW w:w="2405" w:type="dxa"/>
          </w:tcPr>
          <w:p w14:paraId="4094F775" w14:textId="0FF18CC2" w:rsidR="00F36274" w:rsidRPr="00A82684" w:rsidRDefault="00747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</w:t>
            </w:r>
          </w:p>
        </w:tc>
        <w:tc>
          <w:tcPr>
            <w:tcW w:w="6089" w:type="dxa"/>
          </w:tcPr>
          <w:p w14:paraId="2DE607D7" w14:textId="05944787" w:rsidR="00F36274" w:rsidRPr="00BB337F" w:rsidRDefault="00AF1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quais opções de comunicação há com o recurso</w:t>
            </w:r>
          </w:p>
        </w:tc>
      </w:tr>
      <w:tr w:rsidR="00F36274" w:rsidRPr="00A82684" w14:paraId="57B4F861" w14:textId="77777777" w:rsidTr="00A82684">
        <w:tc>
          <w:tcPr>
            <w:tcW w:w="2405" w:type="dxa"/>
          </w:tcPr>
          <w:p w14:paraId="3EE2D859" w14:textId="01C95BED" w:rsidR="00F36274" w:rsidRPr="00A82684" w:rsidRDefault="00AF1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CONNECT</w:t>
            </w:r>
          </w:p>
        </w:tc>
        <w:tc>
          <w:tcPr>
            <w:tcW w:w="6089" w:type="dxa"/>
          </w:tcPr>
          <w:p w14:paraId="1F92A447" w14:textId="07EE28C6" w:rsidR="00F36274" w:rsidRPr="00BB337F" w:rsidRDefault="00AF1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Insere um tunelamento identificado pelo recurso (faz uma ponte entre o cliente e o servidor para determinado recurso)</w:t>
            </w:r>
          </w:p>
        </w:tc>
      </w:tr>
      <w:tr w:rsidR="00F36274" w:rsidRPr="00A82684" w14:paraId="4B8D8F6E" w14:textId="77777777" w:rsidTr="00A82684">
        <w:tc>
          <w:tcPr>
            <w:tcW w:w="2405" w:type="dxa"/>
          </w:tcPr>
          <w:p w14:paraId="54A9911B" w14:textId="795C7466" w:rsidR="00F36274" w:rsidRPr="00A82684" w:rsidRDefault="00AF1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PATCH</w:t>
            </w:r>
          </w:p>
        </w:tc>
        <w:tc>
          <w:tcPr>
            <w:tcW w:w="6089" w:type="dxa"/>
          </w:tcPr>
          <w:p w14:paraId="083099EB" w14:textId="7FB07A58" w:rsidR="00F36274" w:rsidRPr="00270FFC" w:rsidRDefault="00AF16FE">
            <w:pPr>
              <w:rPr>
                <w:sz w:val="24"/>
                <w:szCs w:val="24"/>
              </w:rPr>
            </w:pPr>
            <w:r w:rsidRPr="00270FFC">
              <w:rPr>
                <w:sz w:val="24"/>
                <w:szCs w:val="24"/>
              </w:rPr>
              <w:t>Modificação parcial</w:t>
            </w:r>
          </w:p>
        </w:tc>
      </w:tr>
    </w:tbl>
    <w:p w14:paraId="339A46D4" w14:textId="7C31894E" w:rsidR="00A7622D" w:rsidRDefault="00A7622D"/>
    <w:p w14:paraId="136D6F2C" w14:textId="66CECCD6" w:rsidR="00270FFC" w:rsidRDefault="001C3C9D">
      <w:r>
        <w:t xml:space="preserve">Métodos seguros que não </w:t>
      </w:r>
      <w:r w:rsidR="00F87970">
        <w:t>acarretam</w:t>
      </w:r>
      <w:r>
        <w:t xml:space="preserve"> modificação do servidor: GET, </w:t>
      </w:r>
      <w:r w:rsidR="006B066F">
        <w:t>HEAD</w:t>
      </w:r>
      <w:r>
        <w:t xml:space="preserve"> e OPTION.</w:t>
      </w:r>
      <w:r w:rsidR="00660945">
        <w:t xml:space="preserve"> (Operações de leitura)</w:t>
      </w:r>
    </w:p>
    <w:p w14:paraId="26952B8C" w14:textId="43B472B9" w:rsidR="00660945" w:rsidRDefault="00660945"/>
    <w:p w14:paraId="04357C60" w14:textId="32440B6D" w:rsidR="00EA7AFF" w:rsidRDefault="00EA7AFF" w:rsidP="00EA7AFF">
      <w:r>
        <w:t xml:space="preserve">- A estrutura da mensagem HTTP </w:t>
      </w:r>
      <w:r>
        <w:t>Response</w:t>
      </w:r>
      <w:r>
        <w:t xml:space="preserve"> é composta de: </w:t>
      </w:r>
    </w:p>
    <w:p w14:paraId="75322D67" w14:textId="0FBB71E8" w:rsidR="00673DA0" w:rsidRDefault="00673DA0" w:rsidP="00C96302">
      <w:pPr>
        <w:pStyle w:val="PargrafodaLista"/>
        <w:numPr>
          <w:ilvl w:val="0"/>
          <w:numId w:val="5"/>
        </w:numPr>
      </w:pPr>
      <w:r w:rsidRPr="00673DA0">
        <w:t xml:space="preserve">Status </w:t>
      </w:r>
      <w:proofErr w:type="spellStart"/>
      <w:r w:rsidRPr="00673DA0">
        <w:t>line</w:t>
      </w:r>
      <w:proofErr w:type="spellEnd"/>
      <w:r w:rsidRPr="00673DA0">
        <w:t xml:space="preserve">, que </w:t>
      </w:r>
      <w:r w:rsidR="001E151E">
        <w:t>tem</w:t>
      </w:r>
      <w:r w:rsidRPr="00673DA0">
        <w:t xml:space="preserve"> a versão</w:t>
      </w:r>
      <w:r>
        <w:t xml:space="preserve"> </w:t>
      </w:r>
      <w:r w:rsidR="001E151E">
        <w:t xml:space="preserve">do protocolo, </w:t>
      </w:r>
      <w:r>
        <w:t xml:space="preserve">status </w:t>
      </w:r>
      <w:proofErr w:type="spellStart"/>
      <w:r>
        <w:t>code</w:t>
      </w:r>
      <w:proofErr w:type="spellEnd"/>
      <w:r w:rsidR="001E151E">
        <w:t xml:space="preserve"> e status da mensagem</w:t>
      </w:r>
    </w:p>
    <w:p w14:paraId="5FA92CD2" w14:textId="6585B74F" w:rsidR="00673DA0" w:rsidRDefault="00673DA0" w:rsidP="00C96302">
      <w:pPr>
        <w:pStyle w:val="PargrafodaLista"/>
        <w:numPr>
          <w:ilvl w:val="0"/>
          <w:numId w:val="5"/>
        </w:numPr>
      </w:pPr>
      <w:r>
        <w:t xml:space="preserve">Header </w:t>
      </w:r>
      <w:proofErr w:type="spellStart"/>
      <w:r>
        <w:t>lines</w:t>
      </w:r>
      <w:proofErr w:type="spellEnd"/>
    </w:p>
    <w:p w14:paraId="45FF916A" w14:textId="2A52CFBB" w:rsidR="00C96302" w:rsidRDefault="00C96302" w:rsidP="00C96302">
      <w:pPr>
        <w:pStyle w:val="PargrafodaLista"/>
        <w:numPr>
          <w:ilvl w:val="0"/>
          <w:numId w:val="5"/>
        </w:numPr>
      </w:pPr>
      <w:r>
        <w:t>Entity body</w:t>
      </w:r>
    </w:p>
    <w:p w14:paraId="70BE96A8" w14:textId="77777777" w:rsidR="00C96302" w:rsidRPr="00673DA0" w:rsidRDefault="00C96302"/>
    <w:p w14:paraId="0DB06465" w14:textId="6C67D3C1" w:rsidR="005C5433" w:rsidRDefault="008C31A2">
      <w:r>
        <w:t xml:space="preserve">Há diversos </w:t>
      </w:r>
      <w:r w:rsidR="00931771">
        <w:t xml:space="preserve">Status </w:t>
      </w:r>
      <w:proofErr w:type="spellStart"/>
      <w:r w:rsidR="00931771">
        <w:t>code</w:t>
      </w:r>
      <w:proofErr w:type="spellEnd"/>
      <w:r>
        <w:t>, mas alguns deles são</w:t>
      </w:r>
      <w:r w:rsidR="00931771">
        <w:t>:</w:t>
      </w:r>
    </w:p>
    <w:p w14:paraId="0A69D97B" w14:textId="019593E8" w:rsidR="00931771" w:rsidRDefault="00931771" w:rsidP="008C31A2">
      <w:pPr>
        <w:pStyle w:val="PargrafodaLista"/>
        <w:numPr>
          <w:ilvl w:val="0"/>
          <w:numId w:val="7"/>
        </w:numPr>
      </w:pPr>
      <w:r>
        <w:t xml:space="preserve">200 OK: </w:t>
      </w:r>
      <w:proofErr w:type="spellStart"/>
      <w:r>
        <w:t>request</w:t>
      </w:r>
      <w:proofErr w:type="spellEnd"/>
      <w:r>
        <w:t xml:space="preserve"> bem-sucedida</w:t>
      </w:r>
    </w:p>
    <w:p w14:paraId="18257B7C" w14:textId="45C16EEE" w:rsidR="00931771" w:rsidRDefault="00931771" w:rsidP="008C31A2">
      <w:pPr>
        <w:pStyle w:val="PargrafodaLista"/>
        <w:numPr>
          <w:ilvl w:val="0"/>
          <w:numId w:val="7"/>
        </w:numPr>
      </w:pPr>
      <w:r>
        <w:t xml:space="preserve">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: </w:t>
      </w:r>
      <w:r w:rsidR="005A4EFD">
        <w:t xml:space="preserve">objeto realocado nova URL no campo </w:t>
      </w:r>
      <w:proofErr w:type="spellStart"/>
      <w:r w:rsidR="005A4EFD">
        <w:t>Location</w:t>
      </w:r>
      <w:proofErr w:type="spellEnd"/>
    </w:p>
    <w:p w14:paraId="28C98385" w14:textId="59E4F0DA" w:rsidR="005A4EFD" w:rsidRDefault="005A4EFD" w:rsidP="008C31A2">
      <w:pPr>
        <w:pStyle w:val="PargrafodaLista"/>
        <w:numPr>
          <w:ilvl w:val="0"/>
          <w:numId w:val="7"/>
        </w:numPr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 servidor não entendeu a mensagem</w:t>
      </w:r>
    </w:p>
    <w:p w14:paraId="3EF8AE24" w14:textId="7E58FBDE" w:rsidR="005A4EFD" w:rsidRDefault="005A4EFD" w:rsidP="008C31A2">
      <w:pPr>
        <w:pStyle w:val="PargrafodaLista"/>
        <w:numPr>
          <w:ilvl w:val="0"/>
          <w:numId w:val="7"/>
        </w:numPr>
      </w:pPr>
      <w:r w:rsidRPr="008B4237">
        <w:t xml:space="preserve">404 </w:t>
      </w:r>
      <w:proofErr w:type="spellStart"/>
      <w:r w:rsidRPr="008B4237">
        <w:t>Not</w:t>
      </w:r>
      <w:proofErr w:type="spellEnd"/>
      <w:r w:rsidRPr="008B4237">
        <w:t xml:space="preserve"> </w:t>
      </w:r>
      <w:proofErr w:type="spellStart"/>
      <w:r w:rsidRPr="008B4237">
        <w:t>Found</w:t>
      </w:r>
      <w:proofErr w:type="spellEnd"/>
      <w:r w:rsidRPr="008B4237">
        <w:t xml:space="preserve">: </w:t>
      </w:r>
      <w:r w:rsidR="008B4237" w:rsidRPr="008B4237">
        <w:t>o documento solicita</w:t>
      </w:r>
      <w:r w:rsidR="008B4237">
        <w:t>do é inexistente</w:t>
      </w:r>
    </w:p>
    <w:p w14:paraId="36C3811D" w14:textId="5F478FC5" w:rsidR="008B4237" w:rsidRDefault="008B4237" w:rsidP="008C31A2">
      <w:pPr>
        <w:pStyle w:val="PargrafodaLista"/>
        <w:numPr>
          <w:ilvl w:val="0"/>
          <w:numId w:val="7"/>
        </w:numPr>
      </w:pPr>
      <w:r w:rsidRPr="008B4237">
        <w:t xml:space="preserve">505 HTTP </w:t>
      </w:r>
      <w:proofErr w:type="spellStart"/>
      <w:r w:rsidRPr="008B4237">
        <w:t>Version</w:t>
      </w:r>
      <w:proofErr w:type="spellEnd"/>
      <w:r w:rsidRPr="008B4237">
        <w:t xml:space="preserve"> </w:t>
      </w:r>
      <w:proofErr w:type="spellStart"/>
      <w:r w:rsidRPr="008B4237">
        <w:t>Not</w:t>
      </w:r>
      <w:proofErr w:type="spellEnd"/>
      <w:r w:rsidRPr="008B4237">
        <w:t xml:space="preserve"> </w:t>
      </w:r>
      <w:proofErr w:type="spellStart"/>
      <w:r w:rsidRPr="008B4237">
        <w:t>Supported</w:t>
      </w:r>
      <w:proofErr w:type="spellEnd"/>
      <w:r w:rsidRPr="008B4237">
        <w:t>: versão do protocolo não su</w:t>
      </w:r>
      <w:r>
        <w:t>portada pelo servidor</w:t>
      </w:r>
    </w:p>
    <w:p w14:paraId="576350FB" w14:textId="3FECA810" w:rsidR="008B4237" w:rsidRDefault="008B4237"/>
    <w:p w14:paraId="74F85177" w14:textId="07061B3C" w:rsidR="008C31A2" w:rsidRDefault="00070459">
      <w:r>
        <w:t xml:space="preserve">Classificação dos Status </w:t>
      </w:r>
      <w:proofErr w:type="spellStart"/>
      <w:r>
        <w:t>Code</w:t>
      </w:r>
      <w:proofErr w:type="spellEnd"/>
      <w:r>
        <w:t>:</w:t>
      </w:r>
    </w:p>
    <w:p w14:paraId="104F7FFA" w14:textId="30C22A98" w:rsidR="00070459" w:rsidRPr="00862FE1" w:rsidRDefault="00070459" w:rsidP="00862FE1">
      <w:pPr>
        <w:pStyle w:val="PargrafodaLista"/>
        <w:numPr>
          <w:ilvl w:val="0"/>
          <w:numId w:val="8"/>
        </w:numPr>
        <w:rPr>
          <w:lang w:val="en-US"/>
        </w:rPr>
      </w:pPr>
      <w:r w:rsidRPr="00862FE1">
        <w:rPr>
          <w:b/>
          <w:bCs/>
          <w:color w:val="385623" w:themeColor="accent6" w:themeShade="80"/>
          <w:lang w:val="en-US"/>
        </w:rPr>
        <w:t>Information</w:t>
      </w:r>
      <w:r w:rsidRPr="00862FE1">
        <w:rPr>
          <w:color w:val="385623" w:themeColor="accent6" w:themeShade="80"/>
          <w:lang w:val="en-US"/>
        </w:rPr>
        <w:t xml:space="preserve"> </w:t>
      </w:r>
      <w:r w:rsidRPr="00862FE1">
        <w:rPr>
          <w:lang w:val="en-US"/>
        </w:rPr>
        <w:t xml:space="preserve">response </w:t>
      </w:r>
      <w:r w:rsidR="001C79B8" w:rsidRPr="00862FE1">
        <w:rPr>
          <w:lang w:val="en-US"/>
        </w:rPr>
        <w:t>(100 – 199)</w:t>
      </w:r>
    </w:p>
    <w:p w14:paraId="71B83B5C" w14:textId="538FA3FF" w:rsidR="001C79B8" w:rsidRPr="00862FE1" w:rsidRDefault="001C79B8" w:rsidP="00862FE1">
      <w:pPr>
        <w:pStyle w:val="PargrafodaLista"/>
        <w:numPr>
          <w:ilvl w:val="0"/>
          <w:numId w:val="8"/>
        </w:numPr>
        <w:rPr>
          <w:lang w:val="en-US"/>
        </w:rPr>
      </w:pPr>
      <w:r w:rsidRPr="00862FE1">
        <w:rPr>
          <w:b/>
          <w:bCs/>
          <w:color w:val="385623" w:themeColor="accent6" w:themeShade="80"/>
          <w:lang w:val="en-US"/>
        </w:rPr>
        <w:t>Successful</w:t>
      </w:r>
      <w:r w:rsidRPr="00862FE1">
        <w:rPr>
          <w:color w:val="385623" w:themeColor="accent6" w:themeShade="80"/>
          <w:lang w:val="en-US"/>
        </w:rPr>
        <w:t xml:space="preserve"> </w:t>
      </w:r>
      <w:r w:rsidRPr="00862FE1">
        <w:rPr>
          <w:lang w:val="en-US"/>
        </w:rPr>
        <w:t>response (200 – 299)</w:t>
      </w:r>
    </w:p>
    <w:p w14:paraId="72544CCF" w14:textId="4CCF4E21" w:rsidR="00A7622D" w:rsidRPr="00862FE1" w:rsidRDefault="001C79B8" w:rsidP="00862FE1">
      <w:pPr>
        <w:pStyle w:val="PargrafodaLista"/>
        <w:numPr>
          <w:ilvl w:val="0"/>
          <w:numId w:val="8"/>
        </w:numPr>
        <w:rPr>
          <w:lang w:val="en-US"/>
        </w:rPr>
      </w:pPr>
      <w:r w:rsidRPr="00862FE1">
        <w:rPr>
          <w:b/>
          <w:bCs/>
          <w:color w:val="BF8F00" w:themeColor="accent4" w:themeShade="BF"/>
          <w:lang w:val="en-US"/>
        </w:rPr>
        <w:t>Redirection</w:t>
      </w:r>
      <w:r w:rsidRPr="00862FE1">
        <w:rPr>
          <w:color w:val="BF8F00" w:themeColor="accent4" w:themeShade="BF"/>
          <w:lang w:val="en-US"/>
        </w:rPr>
        <w:t xml:space="preserve"> </w:t>
      </w:r>
      <w:r w:rsidRPr="00862FE1">
        <w:rPr>
          <w:lang w:val="en-US"/>
        </w:rPr>
        <w:t>response (</w:t>
      </w:r>
      <w:r w:rsidR="00484151" w:rsidRPr="00862FE1">
        <w:rPr>
          <w:lang w:val="en-US"/>
        </w:rPr>
        <w:t>300 – 399)</w:t>
      </w:r>
    </w:p>
    <w:p w14:paraId="47F5384E" w14:textId="425BF02C" w:rsidR="00484151" w:rsidRPr="00862FE1" w:rsidRDefault="00484151" w:rsidP="00862FE1">
      <w:pPr>
        <w:pStyle w:val="PargrafodaLista"/>
        <w:numPr>
          <w:ilvl w:val="0"/>
          <w:numId w:val="8"/>
        </w:numPr>
        <w:rPr>
          <w:lang w:val="en-US"/>
        </w:rPr>
      </w:pPr>
      <w:r w:rsidRPr="00862FE1">
        <w:rPr>
          <w:b/>
          <w:bCs/>
          <w:color w:val="FF0000"/>
          <w:lang w:val="en-US"/>
        </w:rPr>
        <w:t>Client error</w:t>
      </w:r>
      <w:r w:rsidRPr="00862FE1">
        <w:rPr>
          <w:color w:val="FF0000"/>
          <w:lang w:val="en-US"/>
        </w:rPr>
        <w:t xml:space="preserve"> </w:t>
      </w:r>
      <w:r w:rsidRPr="00862FE1">
        <w:rPr>
          <w:lang w:val="en-US"/>
        </w:rPr>
        <w:t>response (400 – 499)</w:t>
      </w:r>
    </w:p>
    <w:p w14:paraId="5C198DBE" w14:textId="5FB3C766" w:rsidR="00484151" w:rsidRPr="00862FE1" w:rsidRDefault="00484151" w:rsidP="00862FE1">
      <w:pPr>
        <w:pStyle w:val="PargrafodaLista"/>
        <w:numPr>
          <w:ilvl w:val="0"/>
          <w:numId w:val="8"/>
        </w:numPr>
        <w:rPr>
          <w:lang w:val="en-US"/>
        </w:rPr>
      </w:pPr>
      <w:r w:rsidRPr="00862FE1">
        <w:rPr>
          <w:b/>
          <w:bCs/>
          <w:color w:val="FF0000"/>
          <w:lang w:val="en-US"/>
        </w:rPr>
        <w:t>Server error</w:t>
      </w:r>
      <w:r w:rsidRPr="00862FE1">
        <w:rPr>
          <w:color w:val="FF0000"/>
          <w:lang w:val="en-US"/>
        </w:rPr>
        <w:t xml:space="preserve"> </w:t>
      </w:r>
      <w:r w:rsidRPr="00862FE1">
        <w:rPr>
          <w:lang w:val="en-US"/>
        </w:rPr>
        <w:t>response (500 – 599)</w:t>
      </w:r>
    </w:p>
    <w:p w14:paraId="0EF56F52" w14:textId="14863EAA" w:rsidR="00484151" w:rsidRDefault="00484151">
      <w:pPr>
        <w:rPr>
          <w:lang w:val="en-US"/>
        </w:rPr>
      </w:pPr>
    </w:p>
    <w:p w14:paraId="7D1EB63A" w14:textId="687CA386" w:rsidR="005970DD" w:rsidRDefault="005970DD">
      <w:proofErr w:type="spellStart"/>
      <w:r w:rsidRPr="00C669E9">
        <w:t>WebDav</w:t>
      </w:r>
      <w:proofErr w:type="spellEnd"/>
      <w:r w:rsidRPr="00C669E9">
        <w:t xml:space="preserve"> (Web </w:t>
      </w:r>
      <w:proofErr w:type="spellStart"/>
      <w:r w:rsidRPr="00C669E9">
        <w:t>Distributed</w:t>
      </w:r>
      <w:proofErr w:type="spellEnd"/>
      <w:r w:rsidRPr="00C669E9">
        <w:t xml:space="preserve"> </w:t>
      </w:r>
      <w:proofErr w:type="spellStart"/>
      <w:r w:rsidRPr="00C669E9">
        <w:t>Authoring</w:t>
      </w:r>
      <w:proofErr w:type="spellEnd"/>
      <w:r w:rsidRPr="00C669E9">
        <w:t xml:space="preserve"> </w:t>
      </w:r>
      <w:proofErr w:type="spellStart"/>
      <w:r w:rsidRPr="00C669E9">
        <w:t>and</w:t>
      </w:r>
      <w:proofErr w:type="spellEnd"/>
      <w:r w:rsidRPr="00C669E9">
        <w:t xml:space="preserve"> </w:t>
      </w:r>
      <w:proofErr w:type="spellStart"/>
      <w:r w:rsidRPr="00C669E9">
        <w:t>Versioning</w:t>
      </w:r>
      <w:proofErr w:type="spellEnd"/>
      <w:r w:rsidRPr="00C669E9">
        <w:t>)</w:t>
      </w:r>
      <w:r w:rsidR="00C669E9" w:rsidRPr="00C669E9">
        <w:t xml:space="preserve"> – é uma ferramenta que pode ser utili</w:t>
      </w:r>
      <w:r w:rsidR="00C669E9">
        <w:t>zado para manipular as informações.</w:t>
      </w:r>
      <w:r w:rsidR="00E80AD8">
        <w:t xml:space="preserve"> É possível adicionar, remover, alterar</w:t>
      </w:r>
      <w:r w:rsidR="000D645C">
        <w:t>, copiar, mover etc. os recursos dentro do servidor.</w:t>
      </w:r>
    </w:p>
    <w:p w14:paraId="109A48AA" w14:textId="09E25FCD" w:rsidR="000D645C" w:rsidRDefault="000D645C"/>
    <w:p w14:paraId="6EC3B9BD" w14:textId="4A184F05" w:rsidR="007D4597" w:rsidRPr="007D4597" w:rsidRDefault="007D4597" w:rsidP="007D4597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Para que servem os Cookies e Cache?</w:t>
      </w:r>
    </w:p>
    <w:p w14:paraId="5DAAEF22" w14:textId="628FD696" w:rsidR="007D0DD4" w:rsidRPr="00E161A1" w:rsidRDefault="007D0DD4">
      <w:pPr>
        <w:rPr>
          <w:b/>
          <w:bCs/>
        </w:rPr>
      </w:pPr>
      <w:r w:rsidRPr="00E161A1">
        <w:rPr>
          <w:b/>
          <w:bCs/>
        </w:rPr>
        <w:t>Cookies</w:t>
      </w:r>
    </w:p>
    <w:p w14:paraId="43282391" w14:textId="4498DC0A" w:rsidR="007D0DD4" w:rsidRDefault="00772230">
      <w:r>
        <w:t xml:space="preserve">A ideia do cookie </w:t>
      </w:r>
      <w:r w:rsidR="00E161A1">
        <w:t xml:space="preserve">é fazer um track, </w:t>
      </w:r>
      <w:r>
        <w:t xml:space="preserve">rastrear as informações do cliente, onde possui pequenos pedaços </w:t>
      </w:r>
      <w:r w:rsidR="00866F79">
        <w:t xml:space="preserve">ou blocos </w:t>
      </w:r>
      <w:r>
        <w:t xml:space="preserve">de dados </w:t>
      </w:r>
      <w:r w:rsidR="00866F79">
        <w:t>criados e utilizados pelo servidor para persistir dados no dispositivo do cliente.</w:t>
      </w:r>
    </w:p>
    <w:p w14:paraId="4ECBCF00" w14:textId="54E7C3F4" w:rsidR="00C669E9" w:rsidRDefault="00B65098">
      <w:r>
        <w:lastRenderedPageBreak/>
        <w:t xml:space="preserve">Os cookies </w:t>
      </w:r>
      <w:r w:rsidR="00FA3883">
        <w:t>possuem um header file, onde toda requisição e toda response carregam as informações dos cookie</w:t>
      </w:r>
      <w:r w:rsidR="005E4F85">
        <w:t xml:space="preserve">s. </w:t>
      </w:r>
    </w:p>
    <w:p w14:paraId="1FC6702F" w14:textId="1E00CE59" w:rsidR="00C669E9" w:rsidRPr="00C669E9" w:rsidRDefault="00A734EB">
      <w:r>
        <w:t>Existem os cookies de sessão e cookies persistentes.</w:t>
      </w:r>
      <w:r w:rsidR="00FD60D2">
        <w:t xml:space="preserve"> Servem por exemplo para: </w:t>
      </w:r>
      <w:r w:rsidR="007F721F">
        <w:t>Manter logins ativos, informação de website e carrinho de sites comerciais.</w:t>
      </w:r>
    </w:p>
    <w:p w14:paraId="74329700" w14:textId="0337350E" w:rsidR="00C669E9" w:rsidRDefault="0046109B">
      <w:r>
        <w:t xml:space="preserve">Esses cookies podem ser invasivos, já que possui vários dados do cliente. </w:t>
      </w:r>
      <w:r w:rsidR="001D1AD0">
        <w:t xml:space="preserve">Por isso ele deve estar de acordo com a LGPD. </w:t>
      </w:r>
    </w:p>
    <w:p w14:paraId="77FB131A" w14:textId="77777777" w:rsidR="000B7043" w:rsidRDefault="000B7043"/>
    <w:p w14:paraId="554DA72A" w14:textId="2EE6F693" w:rsidR="000B7043" w:rsidRPr="000B7043" w:rsidRDefault="000B7043">
      <w:pPr>
        <w:rPr>
          <w:b/>
          <w:bCs/>
        </w:rPr>
      </w:pPr>
      <w:proofErr w:type="spellStart"/>
      <w:r w:rsidRPr="000B7043">
        <w:rPr>
          <w:b/>
          <w:bCs/>
        </w:rPr>
        <w:t>Caching</w:t>
      </w:r>
      <w:proofErr w:type="spellEnd"/>
    </w:p>
    <w:p w14:paraId="6CBEC298" w14:textId="4348E075" w:rsidR="00484151" w:rsidRDefault="0098734F">
      <w:r>
        <w:t xml:space="preserve">Uma Web Cache também é chamada de Proxy </w:t>
      </w:r>
      <w:proofErr w:type="gramStart"/>
      <w:r>
        <w:t>server</w:t>
      </w:r>
      <w:proofErr w:type="gramEnd"/>
      <w:r>
        <w:t xml:space="preserve">. Sempre que fizer uma requisição no proxy, ele vai checar se tem essas informações. </w:t>
      </w:r>
      <w:r w:rsidR="00F27FA0">
        <w:t xml:space="preserve">Quando o cliente </w:t>
      </w:r>
      <w:r w:rsidR="008669DE">
        <w:t xml:space="preserve">manda mensagem para o proxy requisitando algum cliente, o proxy é um servidor; e quando ele envia para o servidor web http uma solicitação, ele é um cliente. </w:t>
      </w:r>
    </w:p>
    <w:p w14:paraId="5DD7D034" w14:textId="3B5B43B7" w:rsidR="00624030" w:rsidRDefault="00624030"/>
    <w:p w14:paraId="52760E1B" w14:textId="36A185A6" w:rsidR="00882D83" w:rsidRPr="007D4597" w:rsidRDefault="00882D83" w:rsidP="00882D83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HTTP 2.0 – Atualizações do protocolo</w:t>
      </w:r>
    </w:p>
    <w:p w14:paraId="3741A1BE" w14:textId="4C43B1F0" w:rsidR="00624030" w:rsidRDefault="00624030"/>
    <w:p w14:paraId="543E2DC2" w14:textId="77777777" w:rsidR="000B5891" w:rsidRDefault="00203A09">
      <w:r w:rsidRPr="007937FE">
        <w:t>Melhoria</w:t>
      </w:r>
      <w:r>
        <w:rPr>
          <w:lang w:val="en-US"/>
        </w:rPr>
        <w:t xml:space="preserve"> no </w:t>
      </w:r>
      <w:r w:rsidR="00EE2AA6" w:rsidRPr="00203A09">
        <w:rPr>
          <w:lang w:val="en-US"/>
        </w:rPr>
        <w:t xml:space="preserve">HOL – Head of Line </w:t>
      </w:r>
      <w:r w:rsidRPr="00203A09">
        <w:rPr>
          <w:lang w:val="en-US"/>
        </w:rPr>
        <w:t>B</w:t>
      </w:r>
      <w:r>
        <w:rPr>
          <w:lang w:val="en-US"/>
        </w:rPr>
        <w:t xml:space="preserve">locking. </w:t>
      </w:r>
      <w:r w:rsidR="00972E81" w:rsidRPr="007937FE">
        <w:t xml:space="preserve">Estabelece uma conexão persistente </w:t>
      </w:r>
      <w:r w:rsidR="007937FE" w:rsidRPr="007937FE">
        <w:t>o</w:t>
      </w:r>
      <w:r w:rsidR="007937FE">
        <w:t>nde pode ser feita várias requisições e recebê-la de maneira diferente.</w:t>
      </w:r>
      <w:r w:rsidR="000F1AEB">
        <w:t xml:space="preserve"> </w:t>
      </w:r>
    </w:p>
    <w:p w14:paraId="5C0E23DF" w14:textId="2F641B76" w:rsidR="00EE2AA6" w:rsidRDefault="000B5891">
      <w:r>
        <w:t>Priorização de recursos utilizando pesos, onde na versão anterior não possu</w:t>
      </w:r>
      <w:r w:rsidR="00F562FC">
        <w:t>ía</w:t>
      </w:r>
      <w:r>
        <w:t xml:space="preserve"> isso.</w:t>
      </w:r>
    </w:p>
    <w:p w14:paraId="07FA7DE3" w14:textId="1D442B27" w:rsidR="007E5930" w:rsidRDefault="001E5836">
      <w:proofErr w:type="spellStart"/>
      <w:r>
        <w:t>Push</w:t>
      </w:r>
      <w:proofErr w:type="spellEnd"/>
      <w:r>
        <w:t>. Quando o cliente solicita</w:t>
      </w:r>
      <w:r w:rsidR="00A25C78">
        <w:t xml:space="preserve"> o </w:t>
      </w:r>
      <w:proofErr w:type="spellStart"/>
      <w:r w:rsidR="00A25C78">
        <w:t>html</w:t>
      </w:r>
      <w:proofErr w:type="spellEnd"/>
      <w:r w:rsidR="00A25C78">
        <w:t xml:space="preserve"> e o servidor responde este, o servidor faz um </w:t>
      </w:r>
      <w:proofErr w:type="spellStart"/>
      <w:r w:rsidR="00A25C78">
        <w:t>Push</w:t>
      </w:r>
      <w:proofErr w:type="spellEnd"/>
      <w:r w:rsidR="00A25C78">
        <w:t>, que é quando ele responde com todos os arquivos rela</w:t>
      </w:r>
      <w:r w:rsidR="007E5930">
        <w:t xml:space="preserve">cionados com a página solicitada pelo cliente. Por exemplo, o cliente solicita main.html e o servidor, além de responder com esse arquivo, também responde com main.js e img.jpg. </w:t>
      </w:r>
      <w:r w:rsidR="001231E6">
        <w:t>Isto deve ser configurado com o cliente, porque as vezes pode não suportar esta opção.</w:t>
      </w:r>
    </w:p>
    <w:p w14:paraId="5B384B16" w14:textId="29179392" w:rsidR="001231E6" w:rsidRDefault="00A80783">
      <w:r>
        <w:t>HTTPS por padrão – TLS.</w:t>
      </w:r>
    </w:p>
    <w:p w14:paraId="08851E0F" w14:textId="092275EA" w:rsidR="005F0875" w:rsidRDefault="005F0875">
      <w:r>
        <w:t xml:space="preserve">Negociação no </w:t>
      </w:r>
      <w:proofErr w:type="spellStart"/>
      <w:r>
        <w:t>handshake</w:t>
      </w:r>
      <w:proofErr w:type="spellEnd"/>
      <w:r>
        <w:t>. No momento que está sendo estabelecido a conexão do cliente com o servidor</w:t>
      </w:r>
      <w:r w:rsidR="00996F76">
        <w:t>, é feito uma verificação automática e comunicação eficiente para rodar o sistema na versão HTTP que o cliente suporta.</w:t>
      </w:r>
    </w:p>
    <w:p w14:paraId="0A1248C9" w14:textId="77777777" w:rsidR="00996F76" w:rsidRPr="007937FE" w:rsidRDefault="00996F76"/>
    <w:p w14:paraId="02A3321F" w14:textId="7E696846" w:rsidR="0022645B" w:rsidRPr="007D4597" w:rsidRDefault="0022645B" w:rsidP="0022645B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Servidores/Sistemas de aplicação</w:t>
      </w:r>
    </w:p>
    <w:p w14:paraId="36BABAE0" w14:textId="349FEC82" w:rsidR="001C79B8" w:rsidRPr="007937FE" w:rsidRDefault="001C79B8"/>
    <w:p w14:paraId="7640F57D" w14:textId="2AC4B1A9" w:rsidR="001C79B8" w:rsidRPr="00717FD7" w:rsidRDefault="00A85CF5">
      <w:pPr>
        <w:rPr>
          <w:lang w:val="en-US"/>
        </w:rPr>
      </w:pPr>
      <w:r>
        <w:t xml:space="preserve">Quais são os servidores mais utilizados? </w:t>
      </w:r>
      <w:r w:rsidRPr="00717FD7">
        <w:rPr>
          <w:lang w:val="en-US"/>
        </w:rPr>
        <w:t>Apache</w:t>
      </w:r>
      <w:r w:rsidR="00C16814" w:rsidRPr="00717FD7">
        <w:rPr>
          <w:lang w:val="en-US"/>
        </w:rPr>
        <w:t xml:space="preserve">, Nginx e </w:t>
      </w:r>
      <w:proofErr w:type="spellStart"/>
      <w:r w:rsidR="00C16814" w:rsidRPr="00717FD7">
        <w:rPr>
          <w:lang w:val="en-US"/>
        </w:rPr>
        <w:t>Xampp</w:t>
      </w:r>
      <w:proofErr w:type="spellEnd"/>
      <w:r w:rsidR="00C16814" w:rsidRPr="00717FD7">
        <w:rPr>
          <w:lang w:val="en-US"/>
        </w:rPr>
        <w:t>.</w:t>
      </w:r>
    </w:p>
    <w:p w14:paraId="56E05C09" w14:textId="5ED0FAE4" w:rsidR="00C16814" w:rsidRDefault="00717FD7">
      <w:proofErr w:type="spellStart"/>
      <w:r w:rsidRPr="00717FD7">
        <w:t>Wireshark</w:t>
      </w:r>
      <w:proofErr w:type="spellEnd"/>
      <w:r w:rsidRPr="00717FD7">
        <w:t xml:space="preserve"> mostra a comunicação d</w:t>
      </w:r>
      <w:r>
        <w:t>o cliente com o servidor.</w:t>
      </w:r>
    </w:p>
    <w:p w14:paraId="1235D984" w14:textId="330C9595" w:rsidR="00717FD7" w:rsidRDefault="00717FD7"/>
    <w:p w14:paraId="04D35677" w14:textId="3AA8C4D5" w:rsidR="00F1245A" w:rsidRDefault="00F1245A"/>
    <w:p w14:paraId="779402A8" w14:textId="77777777" w:rsidR="00F1245A" w:rsidRPr="00717FD7" w:rsidRDefault="00F1245A"/>
    <w:p w14:paraId="43FB489B" w14:textId="5291FA4A" w:rsidR="001C79B8" w:rsidRDefault="003456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HTTPS – O que muda no protocolo?</w:t>
      </w:r>
    </w:p>
    <w:p w14:paraId="0E0D65F1" w14:textId="351C477F" w:rsidR="00F1245A" w:rsidRPr="007D4597" w:rsidRDefault="00F1245A" w:rsidP="00F1245A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Conceitos básicos de segurança da informação</w:t>
      </w:r>
    </w:p>
    <w:p w14:paraId="763B8EA8" w14:textId="77777777" w:rsidR="00890FBE" w:rsidRDefault="00890FBE"/>
    <w:p w14:paraId="453BCBA3" w14:textId="147EFCA3" w:rsidR="00345666" w:rsidRDefault="00D413A9">
      <w:r>
        <w:t>Criptografia por chave</w:t>
      </w:r>
      <w:r w:rsidR="003C74B9">
        <w:t>. Mapear um texto legível para ilegível, “bloqueando” o conteúdo</w:t>
      </w:r>
      <w:r w:rsidR="00BA141B">
        <w:t>, tendo só acesso por meio da chave.</w:t>
      </w:r>
    </w:p>
    <w:p w14:paraId="66AEA904" w14:textId="4A44D844" w:rsidR="00BA141B" w:rsidRDefault="00C77E40">
      <w:r>
        <w:t>Chave assimétrica – chave privada e chave pública</w:t>
      </w:r>
      <w:r w:rsidR="00E53F5E">
        <w:t>.</w:t>
      </w:r>
    </w:p>
    <w:p w14:paraId="3D614FE1" w14:textId="46156FF9" w:rsidR="00C77E40" w:rsidRDefault="001C3A9D">
      <w:r>
        <w:t>Chave simétrica – chave única privada</w:t>
      </w:r>
      <w:r w:rsidR="00536D2C">
        <w:t>.</w:t>
      </w:r>
    </w:p>
    <w:p w14:paraId="3F7571D5" w14:textId="3D69A6B7" w:rsidR="00536D2C" w:rsidRDefault="00536D2C"/>
    <w:p w14:paraId="5DC3BE2F" w14:textId="6E2BAD23" w:rsidR="007466FC" w:rsidRDefault="00632E08">
      <w:r>
        <w:t xml:space="preserve">Certificado digital. </w:t>
      </w:r>
      <w:r w:rsidR="002F0A0E">
        <w:t>Verificar a autenticidade por meio da chave que a pessoa possui</w:t>
      </w:r>
      <w:r w:rsidR="007466FC">
        <w:t xml:space="preserve">. É possível visualizar o certificado digital de determinado site através do cadeado ao lado da </w:t>
      </w:r>
      <w:proofErr w:type="spellStart"/>
      <w:r w:rsidR="007466FC">
        <w:t>url</w:t>
      </w:r>
      <w:proofErr w:type="spellEnd"/>
      <w:r w:rsidR="00BE1BCF">
        <w:t>, dizendo que a conexão é segura.</w:t>
      </w:r>
    </w:p>
    <w:p w14:paraId="1C9E0AE2" w14:textId="3DCCC270" w:rsidR="00BE1BCF" w:rsidRDefault="00BE1BCF"/>
    <w:p w14:paraId="4BE08257" w14:textId="02CC5B33" w:rsidR="000B15DF" w:rsidRPr="000B15DF" w:rsidRDefault="000B15DF" w:rsidP="000B15DF">
      <w:pPr>
        <w:pStyle w:val="PargrafodaLista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proofErr w:type="spellStart"/>
      <w:r w:rsidRPr="000B15DF">
        <w:rPr>
          <w:i/>
          <w:iCs/>
          <w:sz w:val="28"/>
          <w:szCs w:val="28"/>
          <w:lang w:val="en-US"/>
        </w:rPr>
        <w:t>Protocolo</w:t>
      </w:r>
      <w:proofErr w:type="spellEnd"/>
      <w:r w:rsidRPr="000B15DF">
        <w:rPr>
          <w:i/>
          <w:iCs/>
          <w:sz w:val="28"/>
          <w:szCs w:val="28"/>
          <w:lang w:val="en-US"/>
        </w:rPr>
        <w:t xml:space="preserve"> SSL – Secure Socket Lay</w:t>
      </w:r>
      <w:r>
        <w:rPr>
          <w:i/>
          <w:iCs/>
          <w:sz w:val="28"/>
          <w:szCs w:val="28"/>
          <w:lang w:val="en-US"/>
        </w:rPr>
        <w:t>er</w:t>
      </w:r>
    </w:p>
    <w:p w14:paraId="734C297C" w14:textId="0FCAB648" w:rsidR="000B15DF" w:rsidRDefault="000B15DF">
      <w:pPr>
        <w:rPr>
          <w:lang w:val="en-US"/>
        </w:rPr>
      </w:pPr>
    </w:p>
    <w:p w14:paraId="6EBFAD9D" w14:textId="221A9DDC" w:rsidR="00951F9D" w:rsidRDefault="00982AF6">
      <w:r w:rsidRPr="00982AF6">
        <w:t>SSL é um protocol</w:t>
      </w:r>
      <w:r>
        <w:t xml:space="preserve">o de segurança e de conexão que funciona por cima do TCP. Garante confidencialidade, </w:t>
      </w:r>
      <w:r w:rsidR="0098377A">
        <w:t xml:space="preserve">integridade e autenticidade </w:t>
      </w:r>
      <w:proofErr w:type="spellStart"/>
      <w:r w:rsidR="0098377A">
        <w:t>end</w:t>
      </w:r>
      <w:proofErr w:type="spellEnd"/>
      <w:r w:rsidR="0098377A">
        <w:t>-point.</w:t>
      </w:r>
    </w:p>
    <w:p w14:paraId="7226C794" w14:textId="4BD17404" w:rsidR="0098377A" w:rsidRDefault="004631A6">
      <w:r>
        <w:t xml:space="preserve">Quando utiliza HTTPS, </w:t>
      </w:r>
      <w:r w:rsidR="003C3B2A">
        <w:t>não permite ataques ou invasões que possam prejudicar os usuários.</w:t>
      </w:r>
    </w:p>
    <w:p w14:paraId="3D5C9EB6" w14:textId="436C4CF4" w:rsidR="000C0FE1" w:rsidRPr="000C0FE1" w:rsidRDefault="000C0FE1">
      <w:pPr>
        <w:rPr>
          <w:sz w:val="24"/>
          <w:szCs w:val="24"/>
          <w:u w:val="single"/>
        </w:rPr>
      </w:pPr>
      <w:r w:rsidRPr="000C0FE1">
        <w:rPr>
          <w:sz w:val="24"/>
          <w:szCs w:val="24"/>
          <w:u w:val="single"/>
        </w:rPr>
        <w:t>Operações do SSL:</w:t>
      </w:r>
    </w:p>
    <w:p w14:paraId="2CD0FBEB" w14:textId="34F6D9AD" w:rsidR="000C0FE1" w:rsidRDefault="000C0FE1">
      <w:proofErr w:type="spellStart"/>
      <w:r>
        <w:t>Handshake</w:t>
      </w:r>
      <w:proofErr w:type="spellEnd"/>
      <w:r>
        <w:t xml:space="preserve"> </w:t>
      </w:r>
      <w:r w:rsidR="00BD33C7">
        <w:t>– o cliente inicia a conexão TCP, recebe uma resposta e depois confirma que irá estabelecer uma conexão.</w:t>
      </w:r>
      <w:r w:rsidR="00010F4B">
        <w:t xml:space="preserve"> Envio </w:t>
      </w:r>
      <w:r w:rsidR="00833714">
        <w:t xml:space="preserve">da EMS (Master </w:t>
      </w:r>
      <w:proofErr w:type="spellStart"/>
      <w:r w:rsidR="00833714">
        <w:t>Secret</w:t>
      </w:r>
      <w:proofErr w:type="spellEnd"/>
      <w:r w:rsidR="00833714">
        <w:t xml:space="preserve"> Key). </w:t>
      </w:r>
    </w:p>
    <w:p w14:paraId="7D099A2F" w14:textId="475EA537" w:rsidR="00833714" w:rsidRDefault="001E38CE">
      <w:r>
        <w:t xml:space="preserve">Key </w:t>
      </w:r>
      <w:proofErr w:type="spellStart"/>
      <w:r w:rsidR="009272F3">
        <w:t>Derivation</w:t>
      </w:r>
      <w:proofErr w:type="spellEnd"/>
      <w:r w:rsidR="009272F3">
        <w:t xml:space="preserve"> – chave simétrica. </w:t>
      </w:r>
    </w:p>
    <w:p w14:paraId="14F502FA" w14:textId="2F0B851E" w:rsidR="009C529C" w:rsidRDefault="009C529C">
      <w:proofErr w:type="spellStart"/>
      <w:r>
        <w:t>DataTransfer</w:t>
      </w:r>
      <w:proofErr w:type="spellEnd"/>
      <w:r>
        <w:t xml:space="preserve"> </w:t>
      </w:r>
      <w:r w:rsidR="002F4004">
        <w:t>–</w:t>
      </w:r>
      <w:r>
        <w:t xml:space="preserve"> </w:t>
      </w:r>
      <w:r w:rsidR="002F4004">
        <w:t xml:space="preserve">Transferência efetiva de dados. </w:t>
      </w:r>
    </w:p>
    <w:p w14:paraId="67FEAC0F" w14:textId="301BA553" w:rsidR="007445EC" w:rsidRDefault="007445EC"/>
    <w:p w14:paraId="5ECBC0E8" w14:textId="7A808CE2" w:rsidR="001F6D93" w:rsidRDefault="001F6D93" w:rsidP="001F6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Protocolo de comunicação </w:t>
      </w:r>
      <w:proofErr w:type="spellStart"/>
      <w:r>
        <w:rPr>
          <w:b/>
          <w:bCs/>
          <w:sz w:val="28"/>
          <w:szCs w:val="28"/>
        </w:rPr>
        <w:t>WebSocket</w:t>
      </w:r>
      <w:proofErr w:type="spellEnd"/>
    </w:p>
    <w:p w14:paraId="185F38B3" w14:textId="5BEE44A1" w:rsidR="00F1245A" w:rsidRPr="00982AF6" w:rsidRDefault="00F1245A"/>
    <w:p w14:paraId="052F907E" w14:textId="2C5705B7" w:rsidR="00345666" w:rsidRPr="00982AF6" w:rsidRDefault="00345666"/>
    <w:sectPr w:rsidR="00345666" w:rsidRPr="00982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0F70"/>
    <w:multiLevelType w:val="hybridMultilevel"/>
    <w:tmpl w:val="FF02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D10"/>
    <w:multiLevelType w:val="hybridMultilevel"/>
    <w:tmpl w:val="0A06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80F"/>
    <w:multiLevelType w:val="hybridMultilevel"/>
    <w:tmpl w:val="4210B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7904"/>
    <w:multiLevelType w:val="hybridMultilevel"/>
    <w:tmpl w:val="D04CA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D3CDD"/>
    <w:multiLevelType w:val="hybridMultilevel"/>
    <w:tmpl w:val="30965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B6E50"/>
    <w:multiLevelType w:val="hybridMultilevel"/>
    <w:tmpl w:val="026E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20304"/>
    <w:multiLevelType w:val="hybridMultilevel"/>
    <w:tmpl w:val="C2ACEF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3EFF"/>
    <w:multiLevelType w:val="hybridMultilevel"/>
    <w:tmpl w:val="D6F05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21934">
    <w:abstractNumId w:val="5"/>
  </w:num>
  <w:num w:numId="2" w16cid:durableId="474179973">
    <w:abstractNumId w:val="6"/>
  </w:num>
  <w:num w:numId="3" w16cid:durableId="108163191">
    <w:abstractNumId w:val="4"/>
  </w:num>
  <w:num w:numId="4" w16cid:durableId="954795985">
    <w:abstractNumId w:val="0"/>
  </w:num>
  <w:num w:numId="5" w16cid:durableId="1012802882">
    <w:abstractNumId w:val="7"/>
  </w:num>
  <w:num w:numId="6" w16cid:durableId="1844123987">
    <w:abstractNumId w:val="2"/>
  </w:num>
  <w:num w:numId="7" w16cid:durableId="1154031694">
    <w:abstractNumId w:val="1"/>
  </w:num>
  <w:num w:numId="8" w16cid:durableId="1624847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23"/>
    <w:rsid w:val="00010F4B"/>
    <w:rsid w:val="00037BD3"/>
    <w:rsid w:val="0005175D"/>
    <w:rsid w:val="00070459"/>
    <w:rsid w:val="00071A25"/>
    <w:rsid w:val="000B15DF"/>
    <w:rsid w:val="000B5891"/>
    <w:rsid w:val="000B7043"/>
    <w:rsid w:val="000C0FE1"/>
    <w:rsid w:val="000C39F6"/>
    <w:rsid w:val="000D645C"/>
    <w:rsid w:val="000F1AEB"/>
    <w:rsid w:val="0011694F"/>
    <w:rsid w:val="001231E6"/>
    <w:rsid w:val="00133BFD"/>
    <w:rsid w:val="00140CEC"/>
    <w:rsid w:val="00163EA9"/>
    <w:rsid w:val="001960EA"/>
    <w:rsid w:val="001B7342"/>
    <w:rsid w:val="001B7854"/>
    <w:rsid w:val="001C3A9D"/>
    <w:rsid w:val="001C3C9D"/>
    <w:rsid w:val="001C79B8"/>
    <w:rsid w:val="001D1AD0"/>
    <w:rsid w:val="001E151E"/>
    <w:rsid w:val="001E38CE"/>
    <w:rsid w:val="001E5836"/>
    <w:rsid w:val="001F6D93"/>
    <w:rsid w:val="00203A09"/>
    <w:rsid w:val="0021061F"/>
    <w:rsid w:val="0022645B"/>
    <w:rsid w:val="00266428"/>
    <w:rsid w:val="00270FFC"/>
    <w:rsid w:val="00274A9F"/>
    <w:rsid w:val="002B02E3"/>
    <w:rsid w:val="002F0A0E"/>
    <w:rsid w:val="002F4004"/>
    <w:rsid w:val="002F6203"/>
    <w:rsid w:val="002F76D9"/>
    <w:rsid w:val="00317916"/>
    <w:rsid w:val="00345666"/>
    <w:rsid w:val="00372FE1"/>
    <w:rsid w:val="003C3B2A"/>
    <w:rsid w:val="003C74B9"/>
    <w:rsid w:val="003D5B40"/>
    <w:rsid w:val="0041755D"/>
    <w:rsid w:val="0046109B"/>
    <w:rsid w:val="004631A6"/>
    <w:rsid w:val="00484151"/>
    <w:rsid w:val="004B3F01"/>
    <w:rsid w:val="004F733B"/>
    <w:rsid w:val="00511685"/>
    <w:rsid w:val="00520042"/>
    <w:rsid w:val="005227CE"/>
    <w:rsid w:val="00536D2C"/>
    <w:rsid w:val="0053715E"/>
    <w:rsid w:val="005970DD"/>
    <w:rsid w:val="005A4EFD"/>
    <w:rsid w:val="005A5F26"/>
    <w:rsid w:val="005B6A56"/>
    <w:rsid w:val="005C5433"/>
    <w:rsid w:val="005E4F85"/>
    <w:rsid w:val="005F019E"/>
    <w:rsid w:val="005F0875"/>
    <w:rsid w:val="00622019"/>
    <w:rsid w:val="00624030"/>
    <w:rsid w:val="00632E08"/>
    <w:rsid w:val="00640B15"/>
    <w:rsid w:val="006516DC"/>
    <w:rsid w:val="00656E6B"/>
    <w:rsid w:val="00660945"/>
    <w:rsid w:val="00662723"/>
    <w:rsid w:val="00673DA0"/>
    <w:rsid w:val="00696374"/>
    <w:rsid w:val="006B066F"/>
    <w:rsid w:val="006C421A"/>
    <w:rsid w:val="006C6B79"/>
    <w:rsid w:val="006E63F6"/>
    <w:rsid w:val="00703E70"/>
    <w:rsid w:val="00714D28"/>
    <w:rsid w:val="00717FD7"/>
    <w:rsid w:val="007254B1"/>
    <w:rsid w:val="007445EC"/>
    <w:rsid w:val="007466FC"/>
    <w:rsid w:val="007470BE"/>
    <w:rsid w:val="00766F63"/>
    <w:rsid w:val="00772230"/>
    <w:rsid w:val="007937FE"/>
    <w:rsid w:val="007C7E15"/>
    <w:rsid w:val="007D0DD4"/>
    <w:rsid w:val="007D4597"/>
    <w:rsid w:val="007E5930"/>
    <w:rsid w:val="007F721F"/>
    <w:rsid w:val="008267A1"/>
    <w:rsid w:val="00833714"/>
    <w:rsid w:val="00862FE1"/>
    <w:rsid w:val="008669DE"/>
    <w:rsid w:val="00866F79"/>
    <w:rsid w:val="00882D83"/>
    <w:rsid w:val="00883750"/>
    <w:rsid w:val="00890FBE"/>
    <w:rsid w:val="00891135"/>
    <w:rsid w:val="008B4237"/>
    <w:rsid w:val="008B7B9D"/>
    <w:rsid w:val="008C31A2"/>
    <w:rsid w:val="009272F3"/>
    <w:rsid w:val="00931771"/>
    <w:rsid w:val="009459FC"/>
    <w:rsid w:val="00951F9D"/>
    <w:rsid w:val="0096686E"/>
    <w:rsid w:val="00972E81"/>
    <w:rsid w:val="00982AF6"/>
    <w:rsid w:val="0098377A"/>
    <w:rsid w:val="0098734F"/>
    <w:rsid w:val="00996F76"/>
    <w:rsid w:val="00997B73"/>
    <w:rsid w:val="009A5816"/>
    <w:rsid w:val="009C529C"/>
    <w:rsid w:val="00A25C78"/>
    <w:rsid w:val="00A34DBA"/>
    <w:rsid w:val="00A734EB"/>
    <w:rsid w:val="00A7622D"/>
    <w:rsid w:val="00A80783"/>
    <w:rsid w:val="00A82684"/>
    <w:rsid w:val="00A85CF5"/>
    <w:rsid w:val="00AA29BD"/>
    <w:rsid w:val="00AF16FE"/>
    <w:rsid w:val="00AF5322"/>
    <w:rsid w:val="00B14900"/>
    <w:rsid w:val="00B42043"/>
    <w:rsid w:val="00B65098"/>
    <w:rsid w:val="00B80926"/>
    <w:rsid w:val="00B87691"/>
    <w:rsid w:val="00BA141B"/>
    <w:rsid w:val="00BB337F"/>
    <w:rsid w:val="00BD33C7"/>
    <w:rsid w:val="00BE1BCF"/>
    <w:rsid w:val="00BF064F"/>
    <w:rsid w:val="00C00006"/>
    <w:rsid w:val="00C16814"/>
    <w:rsid w:val="00C36F36"/>
    <w:rsid w:val="00C5551D"/>
    <w:rsid w:val="00C669E9"/>
    <w:rsid w:val="00C77E40"/>
    <w:rsid w:val="00C96302"/>
    <w:rsid w:val="00CB6E24"/>
    <w:rsid w:val="00D155A6"/>
    <w:rsid w:val="00D159F5"/>
    <w:rsid w:val="00D413A9"/>
    <w:rsid w:val="00D52B82"/>
    <w:rsid w:val="00D56881"/>
    <w:rsid w:val="00D77A12"/>
    <w:rsid w:val="00DC025A"/>
    <w:rsid w:val="00DC7AC3"/>
    <w:rsid w:val="00DD28AB"/>
    <w:rsid w:val="00DF1D9A"/>
    <w:rsid w:val="00E161A1"/>
    <w:rsid w:val="00E22420"/>
    <w:rsid w:val="00E53F5E"/>
    <w:rsid w:val="00E80AD8"/>
    <w:rsid w:val="00E86DE9"/>
    <w:rsid w:val="00E94C6F"/>
    <w:rsid w:val="00EA7AFF"/>
    <w:rsid w:val="00EE2AA6"/>
    <w:rsid w:val="00F1245A"/>
    <w:rsid w:val="00F27FA0"/>
    <w:rsid w:val="00F36274"/>
    <w:rsid w:val="00F50BB9"/>
    <w:rsid w:val="00F551A7"/>
    <w:rsid w:val="00F562FC"/>
    <w:rsid w:val="00F87970"/>
    <w:rsid w:val="00FA3883"/>
    <w:rsid w:val="00FB3089"/>
    <w:rsid w:val="00FD60D2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DFC8"/>
  <w15:chartTrackingRefBased/>
  <w15:docId w15:val="{55A5A79E-7F67-417C-ABB3-B9B06A1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6DC"/>
    <w:pPr>
      <w:ind w:left="720"/>
      <w:contextualSpacing/>
    </w:pPr>
  </w:style>
  <w:style w:type="table" w:styleId="Tabelacomgrade">
    <w:name w:val="Table Grid"/>
    <w:basedOn w:val="Tabelanormal"/>
    <w:uiPriority w:val="39"/>
    <w:rsid w:val="00F3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69F1052FA4448953FADE43C730D66" ma:contentTypeVersion="15" ma:contentTypeDescription="Create a new document." ma:contentTypeScope="" ma:versionID="349fd0ad7b2ef23d264b24b8f98872af">
  <xsd:schema xmlns:xsd="http://www.w3.org/2001/XMLSchema" xmlns:xs="http://www.w3.org/2001/XMLSchema" xmlns:p="http://schemas.microsoft.com/office/2006/metadata/properties" xmlns:ns3="b47448a9-fecb-4ab7-a4d1-b66ee8c0d19a" xmlns:ns4="3590ed34-2768-476f-a1ec-9b19ade38b20" targetNamespace="http://schemas.microsoft.com/office/2006/metadata/properties" ma:root="true" ma:fieldsID="36d0244b04d668f2be64c94e239197be" ns3:_="" ns4:_="">
    <xsd:import namespace="b47448a9-fecb-4ab7-a4d1-b66ee8c0d19a"/>
    <xsd:import namespace="3590ed34-2768-476f-a1ec-9b19ade38b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48a9-fecb-4ab7-a4d1-b66ee8c0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ed34-2768-476f-a1ec-9b19ade38b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448a9-fecb-4ab7-a4d1-b66ee8c0d19a" xsi:nil="true"/>
  </documentManagement>
</p:properties>
</file>

<file path=customXml/itemProps1.xml><?xml version="1.0" encoding="utf-8"?>
<ds:datastoreItem xmlns:ds="http://schemas.openxmlformats.org/officeDocument/2006/customXml" ds:itemID="{7F4EE1FC-30C8-4C4F-B361-39B864B36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48a9-fecb-4ab7-a4d1-b66ee8c0d19a"/>
    <ds:schemaRef ds:uri="3590ed34-2768-476f-a1ec-9b19ade38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D9326-9A60-43ED-AE85-E17DD6C52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EAFF3-CDA3-4159-93EC-C102395E2355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3590ed34-2768-476f-a1ec-9b19ade38b20"/>
    <ds:schemaRef ds:uri="b47448a9-fecb-4ab7-a4d1-b66ee8c0d19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1290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CESCHIN LANGHI</dc:creator>
  <cp:keywords/>
  <dc:description/>
  <cp:lastModifiedBy>NICOLAS CESCHIN LANGHI</cp:lastModifiedBy>
  <cp:revision>2</cp:revision>
  <dcterms:created xsi:type="dcterms:W3CDTF">2023-01-30T19:23:00Z</dcterms:created>
  <dcterms:modified xsi:type="dcterms:W3CDTF">2023-01-30T19:23:00Z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0x0101004EF69F1052FA4448953FADE43C730D66</vt:lpwstr>
  </property>
</Properties>
</file>