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762948262"/>
        <w:docPartObj>
          <w:docPartGallery w:val="Cover Pages"/>
          <w:docPartUnique/>
        </w:docPartObj>
      </w:sdtPr>
      <w:sdtEndPr/>
      <w:sdtContent>
        <w:p w:rsidR="00C84943" w:rsidRDefault="00C84943">
          <w:pPr>
            <w:pStyle w:val="Geenafstand"/>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C03C2FE" id="Groe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e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62EFC" w:rsidRDefault="00346D5B">
          <w:r>
            <w:rPr>
              <w:noProof/>
              <w:lang w:val="en-U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align>bottom</wp:align>
                    </wp:positionV>
                    <wp:extent cx="1085850" cy="365760"/>
                    <wp:effectExtent l="0" t="0" r="0" b="1905"/>
                    <wp:wrapNone/>
                    <wp:docPr id="32" name="Tekstvak 32"/>
                    <wp:cNvGraphicFramePr/>
                    <a:graphic xmlns:a="http://schemas.openxmlformats.org/drawingml/2006/main">
                      <a:graphicData uri="http://schemas.microsoft.com/office/word/2010/wordprocessingShape">
                        <wps:wsp>
                          <wps:cNvSpPr txBox="1"/>
                          <wps:spPr>
                            <a:xfrm>
                              <a:off x="0" y="0"/>
                              <a:ext cx="10858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362EFC" w:rsidRDefault="005D6738">
                                <w:pPr>
                                  <w:pStyle w:val="Geenafstand"/>
                                  <w:rPr>
                                    <w:color w:val="5B9BD5" w:themeColor="accent1"/>
                                    <w:sz w:val="32"/>
                                    <w:szCs w:val="26"/>
                                  </w:rPr>
                                </w:pPr>
                                <w:sdt>
                                  <w:sdtPr>
                                    <w:rPr>
                                      <w:color w:val="5B9BD5"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76D18" w:rsidRPr="00362EFC">
                                      <w:rPr>
                                        <w:color w:val="5B9BD5" w:themeColor="accent1"/>
                                        <w:sz w:val="32"/>
                                        <w:szCs w:val="26"/>
                                        <w:lang w:val="en-US"/>
                                      </w:rPr>
                                      <w:t>Lars Fasil</w:t>
                                    </w:r>
                                  </w:sdtContent>
                                </w:sdt>
                              </w:p>
                              <w:p w:rsidR="00076D18" w:rsidRPr="00362EFC" w:rsidRDefault="005D6738">
                                <w:pPr>
                                  <w:pStyle w:val="Geenafstand"/>
                                  <w:rPr>
                                    <w:caps/>
                                    <w:color w:val="595959" w:themeColor="text1" w:themeTint="A6"/>
                                    <w:sz w:val="24"/>
                                    <w:szCs w:val="20"/>
                                  </w:rPr>
                                </w:pPr>
                                <w:sdt>
                                  <w:sdtPr>
                                    <w:rPr>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76D18" w:rsidRPr="00362EFC">
                                      <w:rPr>
                                        <w:caps/>
                                        <w:color w:val="595959" w:themeColor="text1" w:themeTint="A6"/>
                                        <w:sz w:val="24"/>
                                        <w:szCs w:val="20"/>
                                      </w:rPr>
                                      <w:t>500719674</w:t>
                                    </w:r>
                                  </w:sdtContent>
                                </w:sdt>
                              </w:p>
                              <w:p w:rsidR="00076D18" w:rsidRPr="00362EFC" w:rsidRDefault="00D347CA">
                                <w:pPr>
                                  <w:pStyle w:val="Geenafstand"/>
                                  <w:rPr>
                                    <w:caps/>
                                    <w:color w:val="595959" w:themeColor="text1" w:themeTint="A6"/>
                                    <w:sz w:val="24"/>
                                    <w:szCs w:val="20"/>
                                  </w:rPr>
                                </w:pPr>
                                <w:r w:rsidRPr="00362EFC">
                                  <w:rPr>
                                    <w:caps/>
                                    <w:color w:val="595959" w:themeColor="text1" w:themeTint="A6"/>
                                    <w:sz w:val="24"/>
                                    <w:szCs w:val="20"/>
                                  </w:rPr>
                                  <w:t>5-10-17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26" type="#_x0000_t202" style="position:absolute;margin-left:34.3pt;margin-top:0;width:85.5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" filled="f" stroked="f" strokeweight=".5pt">
                    <v:textbox style="mso-fit-shape-to-text:t" inset="0,0,0,0">
                      <w:txbxContent>
                        <w:p w:rsidR="00076D18" w:rsidRPr="00362EFC" w:rsidRDefault="005D6738">
                          <w:pPr>
                            <w:pStyle w:val="Geenafstand"/>
                            <w:rPr>
                              <w:color w:val="5B9BD5" w:themeColor="accent1"/>
                              <w:sz w:val="32"/>
                              <w:szCs w:val="26"/>
                            </w:rPr>
                          </w:pPr>
                          <w:sdt>
                            <w:sdtPr>
                              <w:rPr>
                                <w:color w:val="5B9BD5"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76D18" w:rsidRPr="00362EFC">
                                <w:rPr>
                                  <w:color w:val="5B9BD5" w:themeColor="accent1"/>
                                  <w:sz w:val="32"/>
                                  <w:szCs w:val="26"/>
                                  <w:lang w:val="en-US"/>
                                </w:rPr>
                                <w:t>Lars Fasil</w:t>
                              </w:r>
                            </w:sdtContent>
                          </w:sdt>
                        </w:p>
                        <w:p w:rsidR="00076D18" w:rsidRPr="00362EFC" w:rsidRDefault="005D6738">
                          <w:pPr>
                            <w:pStyle w:val="Geenafstand"/>
                            <w:rPr>
                              <w:caps/>
                              <w:color w:val="595959" w:themeColor="text1" w:themeTint="A6"/>
                              <w:sz w:val="24"/>
                              <w:szCs w:val="20"/>
                            </w:rPr>
                          </w:pPr>
                          <w:sdt>
                            <w:sdtPr>
                              <w:rPr>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76D18" w:rsidRPr="00362EFC">
                                <w:rPr>
                                  <w:caps/>
                                  <w:color w:val="595959" w:themeColor="text1" w:themeTint="A6"/>
                                  <w:sz w:val="24"/>
                                  <w:szCs w:val="20"/>
                                </w:rPr>
                                <w:t>500719674</w:t>
                              </w:r>
                            </w:sdtContent>
                          </w:sdt>
                        </w:p>
                        <w:p w:rsidR="00076D18" w:rsidRPr="00362EFC" w:rsidRDefault="00D347CA">
                          <w:pPr>
                            <w:pStyle w:val="Geenafstand"/>
                            <w:rPr>
                              <w:caps/>
                              <w:color w:val="595959" w:themeColor="text1" w:themeTint="A6"/>
                              <w:sz w:val="24"/>
                              <w:szCs w:val="20"/>
                            </w:rPr>
                          </w:pPr>
                          <w:r w:rsidRPr="00362EFC">
                            <w:rPr>
                              <w:caps/>
                              <w:color w:val="595959" w:themeColor="text1" w:themeTint="A6"/>
                              <w:sz w:val="24"/>
                              <w:szCs w:val="20"/>
                            </w:rPr>
                            <w:t>5-10-17</w:t>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20BC1C21" wp14:editId="6B8FE997">
                    <wp:simplePos x="0" y="0"/>
                    <wp:positionH relativeFrom="page">
                      <wp:posOffset>2657475</wp:posOffset>
                    </wp:positionH>
                    <wp:positionV relativeFrom="page">
                      <wp:posOffset>1866900</wp:posOffset>
                    </wp:positionV>
                    <wp:extent cx="4324350" cy="1069340"/>
                    <wp:effectExtent l="0" t="0" r="0" b="4445"/>
                    <wp:wrapNone/>
                    <wp:docPr id="1" name="Tekstvak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C84943" w:rsidRDefault="005D6738">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5D6738">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BC1C21" id="Tekstvak 1" o:spid="_x0000_s1027" type="#_x0000_t202" style="position:absolute;margin-left:209.25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" filled="f" stroked="f" strokeweight=".5pt">
                    <v:textbox style="mso-fit-shape-to-text:t" inset="0,0,0,0">
                      <w:txbxContent>
                        <w:p w:rsidR="00076D18" w:rsidRPr="00C84943" w:rsidRDefault="005D6738">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5D6738">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v:textbox>
                    <w10:wrap anchorx="page" anchory="page"/>
                  </v:shape>
                </w:pict>
              </mc:Fallback>
            </mc:AlternateContent>
          </w:r>
          <w:r w:rsidR="00C84943">
            <w:br w:type="page"/>
          </w:r>
        </w:p>
        <w:sdt>
          <w:sdtPr>
            <w:rPr>
              <w:rFonts w:asciiTheme="minorHAnsi" w:eastAsiaTheme="minorHAnsi" w:hAnsiTheme="minorHAnsi" w:cstheme="minorBidi"/>
              <w:color w:val="auto"/>
              <w:sz w:val="22"/>
              <w:szCs w:val="22"/>
              <w:lang w:val="nl-NL"/>
            </w:rPr>
            <w:id w:val="840743679"/>
            <w:docPartObj>
              <w:docPartGallery w:val="Table of Contents"/>
              <w:docPartUnique/>
            </w:docPartObj>
          </w:sdtPr>
          <w:sdtEndPr>
            <w:rPr>
              <w:b/>
              <w:bCs/>
            </w:rPr>
          </w:sdtEndPr>
          <w:sdtContent>
            <w:p w:rsidR="00362EFC" w:rsidRDefault="00362EFC">
              <w:pPr>
                <w:pStyle w:val="Kopvaninhoudsopgave"/>
              </w:pPr>
              <w:r>
                <w:rPr>
                  <w:lang w:val="nl-NL"/>
                </w:rPr>
                <w:t>Inhoudsopgave</w:t>
              </w:r>
            </w:p>
            <w:p w:rsidR="00E165F4" w:rsidRDefault="00362EFC">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7897854" w:history="1">
                <w:r w:rsidR="00E165F4" w:rsidRPr="00726FCB">
                  <w:rPr>
                    <w:rStyle w:val="Hyperlink"/>
                    <w:noProof/>
                  </w:rPr>
                  <w:t>Inleiding</w:t>
                </w:r>
                <w:r w:rsidR="00E165F4">
                  <w:rPr>
                    <w:noProof/>
                    <w:webHidden/>
                  </w:rPr>
                  <w:tab/>
                </w:r>
                <w:r w:rsidR="00E165F4">
                  <w:rPr>
                    <w:noProof/>
                    <w:webHidden/>
                  </w:rPr>
                  <w:fldChar w:fldCharType="begin"/>
                </w:r>
                <w:r w:rsidR="00E165F4">
                  <w:rPr>
                    <w:noProof/>
                    <w:webHidden/>
                  </w:rPr>
                  <w:instrText xml:space="preserve"> PAGEREF _Toc497897854 \h </w:instrText>
                </w:r>
                <w:r w:rsidR="00E165F4">
                  <w:rPr>
                    <w:noProof/>
                    <w:webHidden/>
                  </w:rPr>
                </w:r>
                <w:r w:rsidR="00E165F4">
                  <w:rPr>
                    <w:noProof/>
                    <w:webHidden/>
                  </w:rPr>
                  <w:fldChar w:fldCharType="separate"/>
                </w:r>
                <w:r w:rsidR="00E165F4">
                  <w:rPr>
                    <w:noProof/>
                    <w:webHidden/>
                  </w:rPr>
                  <w:t>2</w:t>
                </w:r>
                <w:r w:rsidR="00E165F4">
                  <w:rPr>
                    <w:noProof/>
                    <w:webHidden/>
                  </w:rPr>
                  <w:fldChar w:fldCharType="end"/>
                </w:r>
              </w:hyperlink>
            </w:p>
            <w:p w:rsidR="00E165F4" w:rsidRDefault="00E165F4">
              <w:pPr>
                <w:pStyle w:val="Inhopg1"/>
                <w:tabs>
                  <w:tab w:val="right" w:leader="dot" w:pos="9062"/>
                </w:tabs>
                <w:rPr>
                  <w:rFonts w:eastAsiaTheme="minorEastAsia"/>
                  <w:noProof/>
                  <w:lang w:val="en-US"/>
                </w:rPr>
              </w:pPr>
              <w:hyperlink w:anchor="_Toc497897855" w:history="1">
                <w:r w:rsidRPr="00726FCB">
                  <w:rPr>
                    <w:rStyle w:val="Hyperlink"/>
                    <w:noProof/>
                  </w:rPr>
                  <w:t>Financiën</w:t>
                </w:r>
                <w:r>
                  <w:rPr>
                    <w:noProof/>
                    <w:webHidden/>
                  </w:rPr>
                  <w:tab/>
                </w:r>
                <w:r>
                  <w:rPr>
                    <w:noProof/>
                    <w:webHidden/>
                  </w:rPr>
                  <w:fldChar w:fldCharType="begin"/>
                </w:r>
                <w:r>
                  <w:rPr>
                    <w:noProof/>
                    <w:webHidden/>
                  </w:rPr>
                  <w:instrText xml:space="preserve"> PAGEREF _Toc497897855 \h </w:instrText>
                </w:r>
                <w:r>
                  <w:rPr>
                    <w:noProof/>
                    <w:webHidden/>
                  </w:rPr>
                </w:r>
                <w:r>
                  <w:rPr>
                    <w:noProof/>
                    <w:webHidden/>
                  </w:rPr>
                  <w:fldChar w:fldCharType="separate"/>
                </w:r>
                <w:r>
                  <w:rPr>
                    <w:noProof/>
                    <w:webHidden/>
                  </w:rPr>
                  <w:t>3</w:t>
                </w:r>
                <w:r>
                  <w:rPr>
                    <w:noProof/>
                    <w:webHidden/>
                  </w:rPr>
                  <w:fldChar w:fldCharType="end"/>
                </w:r>
              </w:hyperlink>
            </w:p>
            <w:p w:rsidR="00E165F4" w:rsidRDefault="00E165F4">
              <w:pPr>
                <w:pStyle w:val="Inhopg1"/>
                <w:tabs>
                  <w:tab w:val="right" w:leader="dot" w:pos="9062"/>
                </w:tabs>
                <w:rPr>
                  <w:rFonts w:eastAsiaTheme="minorEastAsia"/>
                  <w:noProof/>
                  <w:lang w:val="en-US"/>
                </w:rPr>
              </w:pPr>
              <w:hyperlink w:anchor="_Toc497897856" w:history="1">
                <w:r w:rsidRPr="00726FCB">
                  <w:rPr>
                    <w:rStyle w:val="Hyperlink"/>
                    <w:noProof/>
                  </w:rPr>
                  <w:t>Producten</w:t>
                </w:r>
                <w:r>
                  <w:rPr>
                    <w:noProof/>
                    <w:webHidden/>
                  </w:rPr>
                  <w:tab/>
                </w:r>
                <w:r>
                  <w:rPr>
                    <w:noProof/>
                    <w:webHidden/>
                  </w:rPr>
                  <w:fldChar w:fldCharType="begin"/>
                </w:r>
                <w:r>
                  <w:rPr>
                    <w:noProof/>
                    <w:webHidden/>
                  </w:rPr>
                  <w:instrText xml:space="preserve"> PAGEREF _Toc497897856 \h </w:instrText>
                </w:r>
                <w:r>
                  <w:rPr>
                    <w:noProof/>
                    <w:webHidden/>
                  </w:rPr>
                </w:r>
                <w:r>
                  <w:rPr>
                    <w:noProof/>
                    <w:webHidden/>
                  </w:rPr>
                  <w:fldChar w:fldCharType="separate"/>
                </w:r>
                <w:r>
                  <w:rPr>
                    <w:noProof/>
                    <w:webHidden/>
                  </w:rPr>
                  <w:t>4</w:t>
                </w:r>
                <w:r>
                  <w:rPr>
                    <w:noProof/>
                    <w:webHidden/>
                  </w:rPr>
                  <w:fldChar w:fldCharType="end"/>
                </w:r>
              </w:hyperlink>
            </w:p>
            <w:p w:rsidR="00E165F4" w:rsidRDefault="00E165F4">
              <w:pPr>
                <w:pStyle w:val="Inhopg1"/>
                <w:tabs>
                  <w:tab w:val="right" w:leader="dot" w:pos="9062"/>
                </w:tabs>
                <w:rPr>
                  <w:rFonts w:eastAsiaTheme="minorEastAsia"/>
                  <w:noProof/>
                  <w:lang w:val="en-US"/>
                </w:rPr>
              </w:pPr>
              <w:hyperlink w:anchor="_Toc497897857" w:history="1">
                <w:r w:rsidRPr="00726FCB">
                  <w:rPr>
                    <w:rStyle w:val="Hyperlink"/>
                    <w:noProof/>
                  </w:rPr>
                  <w:t>Marketingstrategie</w:t>
                </w:r>
                <w:r>
                  <w:rPr>
                    <w:noProof/>
                    <w:webHidden/>
                  </w:rPr>
                  <w:tab/>
                </w:r>
                <w:r>
                  <w:rPr>
                    <w:noProof/>
                    <w:webHidden/>
                  </w:rPr>
                  <w:fldChar w:fldCharType="begin"/>
                </w:r>
                <w:r>
                  <w:rPr>
                    <w:noProof/>
                    <w:webHidden/>
                  </w:rPr>
                  <w:instrText xml:space="preserve"> PAGEREF _Toc497897857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1"/>
                <w:tabs>
                  <w:tab w:val="right" w:leader="dot" w:pos="9062"/>
                </w:tabs>
                <w:rPr>
                  <w:rFonts w:eastAsiaTheme="minorEastAsia"/>
                  <w:noProof/>
                  <w:lang w:val="en-US"/>
                </w:rPr>
              </w:pPr>
              <w:hyperlink w:anchor="_Toc497897858" w:history="1">
                <w:r w:rsidRPr="00726FCB">
                  <w:rPr>
                    <w:rStyle w:val="Hyperlink"/>
                    <w:noProof/>
                  </w:rPr>
                  <w:t>Specialisatie</w:t>
                </w:r>
                <w:r>
                  <w:rPr>
                    <w:noProof/>
                    <w:webHidden/>
                  </w:rPr>
                  <w:tab/>
                </w:r>
                <w:r>
                  <w:rPr>
                    <w:noProof/>
                    <w:webHidden/>
                  </w:rPr>
                  <w:fldChar w:fldCharType="begin"/>
                </w:r>
                <w:r>
                  <w:rPr>
                    <w:noProof/>
                    <w:webHidden/>
                  </w:rPr>
                  <w:instrText xml:space="preserve"> PAGEREF _Toc497897858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59" w:history="1">
                <w:r w:rsidRPr="00726FCB">
                  <w:rPr>
                    <w:rStyle w:val="Hyperlink"/>
                    <w:noProof/>
                  </w:rPr>
                  <w:t>Platformen</w:t>
                </w:r>
                <w:r>
                  <w:rPr>
                    <w:noProof/>
                    <w:webHidden/>
                  </w:rPr>
                  <w:tab/>
                </w:r>
                <w:r>
                  <w:rPr>
                    <w:noProof/>
                    <w:webHidden/>
                  </w:rPr>
                  <w:fldChar w:fldCharType="begin"/>
                </w:r>
                <w:r>
                  <w:rPr>
                    <w:noProof/>
                    <w:webHidden/>
                  </w:rPr>
                  <w:instrText xml:space="preserve"> PAGEREF _Toc497897859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60" w:history="1">
                <w:r w:rsidRPr="00726FCB">
                  <w:rPr>
                    <w:rStyle w:val="Hyperlink"/>
                    <w:noProof/>
                  </w:rPr>
                  <w:t>Talen</w:t>
                </w:r>
                <w:r>
                  <w:rPr>
                    <w:noProof/>
                    <w:webHidden/>
                  </w:rPr>
                  <w:tab/>
                </w:r>
                <w:r>
                  <w:rPr>
                    <w:noProof/>
                    <w:webHidden/>
                  </w:rPr>
                  <w:fldChar w:fldCharType="begin"/>
                </w:r>
                <w:r>
                  <w:rPr>
                    <w:noProof/>
                    <w:webHidden/>
                  </w:rPr>
                  <w:instrText xml:space="preserve"> PAGEREF _Toc497897860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61" w:history="1">
                <w:r w:rsidRPr="00726FCB">
                  <w:rPr>
                    <w:rStyle w:val="Hyperlink"/>
                    <w:noProof/>
                  </w:rPr>
                  <w:t>2 of 3D georiënteerd</w:t>
                </w:r>
                <w:r>
                  <w:rPr>
                    <w:noProof/>
                    <w:webHidden/>
                  </w:rPr>
                  <w:tab/>
                </w:r>
                <w:r>
                  <w:rPr>
                    <w:noProof/>
                    <w:webHidden/>
                  </w:rPr>
                  <w:fldChar w:fldCharType="begin"/>
                </w:r>
                <w:r>
                  <w:rPr>
                    <w:noProof/>
                    <w:webHidden/>
                  </w:rPr>
                  <w:instrText xml:space="preserve"> PAGEREF _Toc497897861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62" w:history="1">
                <w:r w:rsidRPr="00726FCB">
                  <w:rPr>
                    <w:rStyle w:val="Hyperlink"/>
                    <w:noProof/>
                  </w:rPr>
                  <w:t>Moeilijkheid</w:t>
                </w:r>
                <w:r>
                  <w:rPr>
                    <w:noProof/>
                    <w:webHidden/>
                  </w:rPr>
                  <w:tab/>
                </w:r>
                <w:r>
                  <w:rPr>
                    <w:noProof/>
                    <w:webHidden/>
                  </w:rPr>
                  <w:fldChar w:fldCharType="begin"/>
                </w:r>
                <w:r>
                  <w:rPr>
                    <w:noProof/>
                    <w:webHidden/>
                  </w:rPr>
                  <w:instrText xml:space="preserve"> PAGEREF _Toc497897862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63" w:history="1">
                <w:r w:rsidRPr="00726FCB">
                  <w:rPr>
                    <w:rStyle w:val="Hyperlink"/>
                    <w:noProof/>
                    <w:lang w:val="en-US"/>
                  </w:rPr>
                  <w:t>Licenties</w:t>
                </w:r>
                <w:r>
                  <w:rPr>
                    <w:noProof/>
                    <w:webHidden/>
                  </w:rPr>
                  <w:tab/>
                </w:r>
                <w:r>
                  <w:rPr>
                    <w:noProof/>
                    <w:webHidden/>
                  </w:rPr>
                  <w:fldChar w:fldCharType="begin"/>
                </w:r>
                <w:r>
                  <w:rPr>
                    <w:noProof/>
                    <w:webHidden/>
                  </w:rPr>
                  <w:instrText xml:space="preserve"> PAGEREF _Toc497897863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2"/>
                <w:tabs>
                  <w:tab w:val="right" w:leader="dot" w:pos="9062"/>
                </w:tabs>
                <w:rPr>
                  <w:rFonts w:eastAsiaTheme="minorEastAsia"/>
                  <w:noProof/>
                  <w:lang w:val="en-US"/>
                </w:rPr>
              </w:pPr>
              <w:hyperlink w:anchor="_Toc497897864" w:history="1">
                <w:r w:rsidRPr="00726FCB">
                  <w:rPr>
                    <w:rStyle w:val="Hyperlink"/>
                    <w:noProof/>
                    <w:lang w:val="en-US"/>
                  </w:rPr>
                  <w:t>Community</w:t>
                </w:r>
                <w:r>
                  <w:rPr>
                    <w:noProof/>
                    <w:webHidden/>
                  </w:rPr>
                  <w:tab/>
                </w:r>
                <w:r>
                  <w:rPr>
                    <w:noProof/>
                    <w:webHidden/>
                  </w:rPr>
                  <w:fldChar w:fldCharType="begin"/>
                </w:r>
                <w:r>
                  <w:rPr>
                    <w:noProof/>
                    <w:webHidden/>
                  </w:rPr>
                  <w:instrText xml:space="preserve"> PAGEREF _Toc497897864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65" w:history="1">
                <w:r w:rsidRPr="00726FCB">
                  <w:rPr>
                    <w:rStyle w:val="Hyperlink"/>
                    <w:noProof/>
                    <w:lang w:val="en-US"/>
                  </w:rPr>
                  <w:t>Social media</w:t>
                </w:r>
                <w:r>
                  <w:rPr>
                    <w:noProof/>
                    <w:webHidden/>
                  </w:rPr>
                  <w:tab/>
                </w:r>
                <w:r>
                  <w:rPr>
                    <w:noProof/>
                    <w:webHidden/>
                  </w:rPr>
                  <w:fldChar w:fldCharType="begin"/>
                </w:r>
                <w:r>
                  <w:rPr>
                    <w:noProof/>
                    <w:webHidden/>
                  </w:rPr>
                  <w:instrText xml:space="preserve"> PAGEREF _Toc497897865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66" w:history="1">
                <w:r w:rsidRPr="00726FCB">
                  <w:rPr>
                    <w:rStyle w:val="Hyperlink"/>
                    <w:noProof/>
                    <w:lang w:val="en-US"/>
                  </w:rPr>
                  <w:t>Fora</w:t>
                </w:r>
                <w:r>
                  <w:rPr>
                    <w:noProof/>
                    <w:webHidden/>
                  </w:rPr>
                  <w:tab/>
                </w:r>
                <w:r>
                  <w:rPr>
                    <w:noProof/>
                    <w:webHidden/>
                  </w:rPr>
                  <w:fldChar w:fldCharType="begin"/>
                </w:r>
                <w:r>
                  <w:rPr>
                    <w:noProof/>
                    <w:webHidden/>
                  </w:rPr>
                  <w:instrText xml:space="preserve"> PAGEREF _Toc497897866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67" w:history="1">
                <w:r w:rsidRPr="00726FCB">
                  <w:rPr>
                    <w:rStyle w:val="Hyperlink"/>
                    <w:noProof/>
                  </w:rPr>
                  <w:t>Online tutorials</w:t>
                </w:r>
                <w:r>
                  <w:rPr>
                    <w:noProof/>
                    <w:webHidden/>
                  </w:rPr>
                  <w:tab/>
                </w:r>
                <w:r>
                  <w:rPr>
                    <w:noProof/>
                    <w:webHidden/>
                  </w:rPr>
                  <w:fldChar w:fldCharType="begin"/>
                </w:r>
                <w:r>
                  <w:rPr>
                    <w:noProof/>
                    <w:webHidden/>
                  </w:rPr>
                  <w:instrText xml:space="preserve"> PAGEREF _Toc497897867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2"/>
                <w:tabs>
                  <w:tab w:val="right" w:leader="dot" w:pos="9062"/>
                </w:tabs>
                <w:rPr>
                  <w:rFonts w:eastAsiaTheme="minorEastAsia"/>
                  <w:noProof/>
                  <w:lang w:val="en-US"/>
                </w:rPr>
              </w:pPr>
              <w:hyperlink w:anchor="_Toc497897868" w:history="1">
                <w:r w:rsidRPr="00726FCB">
                  <w:rPr>
                    <w:rStyle w:val="Hyperlink"/>
                    <w:noProof/>
                  </w:rPr>
                  <w:t>Zelfpromotie</w:t>
                </w:r>
                <w:r>
                  <w:rPr>
                    <w:noProof/>
                    <w:webHidden/>
                  </w:rPr>
                  <w:tab/>
                </w:r>
                <w:r>
                  <w:rPr>
                    <w:noProof/>
                    <w:webHidden/>
                  </w:rPr>
                  <w:fldChar w:fldCharType="begin"/>
                </w:r>
                <w:r>
                  <w:rPr>
                    <w:noProof/>
                    <w:webHidden/>
                  </w:rPr>
                  <w:instrText xml:space="preserve"> PAGEREF _Toc497897868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69" w:history="1">
                <w:r w:rsidRPr="00726FCB">
                  <w:rPr>
                    <w:rStyle w:val="Hyperlink"/>
                    <w:noProof/>
                  </w:rPr>
                  <w:t>Website</w:t>
                </w:r>
                <w:r>
                  <w:rPr>
                    <w:noProof/>
                    <w:webHidden/>
                  </w:rPr>
                  <w:tab/>
                </w:r>
                <w:r>
                  <w:rPr>
                    <w:noProof/>
                    <w:webHidden/>
                  </w:rPr>
                  <w:fldChar w:fldCharType="begin"/>
                </w:r>
                <w:r>
                  <w:rPr>
                    <w:noProof/>
                    <w:webHidden/>
                  </w:rPr>
                  <w:instrText xml:space="preserve"> PAGEREF _Toc497897869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70" w:history="1">
                <w:r w:rsidRPr="00726FCB">
                  <w:rPr>
                    <w:rStyle w:val="Hyperlink"/>
                    <w:noProof/>
                  </w:rPr>
                  <w:t>Events</w:t>
                </w:r>
                <w:r>
                  <w:rPr>
                    <w:noProof/>
                    <w:webHidden/>
                  </w:rPr>
                  <w:tab/>
                </w:r>
                <w:r>
                  <w:rPr>
                    <w:noProof/>
                    <w:webHidden/>
                  </w:rPr>
                  <w:fldChar w:fldCharType="begin"/>
                </w:r>
                <w:r>
                  <w:rPr>
                    <w:noProof/>
                    <w:webHidden/>
                  </w:rPr>
                  <w:instrText xml:space="preserve"> PAGEREF _Toc497897870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71" w:history="1">
                <w:r w:rsidRPr="00726FCB">
                  <w:rPr>
                    <w:rStyle w:val="Hyperlink"/>
                    <w:noProof/>
                  </w:rPr>
                  <w:t>Scholen</w:t>
                </w:r>
                <w:r>
                  <w:rPr>
                    <w:noProof/>
                    <w:webHidden/>
                  </w:rPr>
                  <w:tab/>
                </w:r>
                <w:r>
                  <w:rPr>
                    <w:noProof/>
                    <w:webHidden/>
                  </w:rPr>
                  <w:fldChar w:fldCharType="begin"/>
                </w:r>
                <w:r>
                  <w:rPr>
                    <w:noProof/>
                    <w:webHidden/>
                  </w:rPr>
                  <w:instrText xml:space="preserve"> PAGEREF _Toc497897871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3"/>
                <w:tabs>
                  <w:tab w:val="right" w:leader="dot" w:pos="9062"/>
                </w:tabs>
                <w:rPr>
                  <w:rFonts w:eastAsiaTheme="minorEastAsia"/>
                  <w:noProof/>
                  <w:lang w:val="en-US"/>
                </w:rPr>
              </w:pPr>
              <w:hyperlink w:anchor="_Toc497897872" w:history="1">
                <w:r w:rsidRPr="00726FCB">
                  <w:rPr>
                    <w:rStyle w:val="Hyperlink"/>
                    <w:noProof/>
                    <w:lang w:val="en-US"/>
                  </w:rPr>
                  <w:t>Splash scherm</w:t>
                </w:r>
                <w:r>
                  <w:rPr>
                    <w:noProof/>
                    <w:webHidden/>
                  </w:rPr>
                  <w:tab/>
                </w:r>
                <w:r>
                  <w:rPr>
                    <w:noProof/>
                    <w:webHidden/>
                  </w:rPr>
                  <w:fldChar w:fldCharType="begin"/>
                </w:r>
                <w:r>
                  <w:rPr>
                    <w:noProof/>
                    <w:webHidden/>
                  </w:rPr>
                  <w:instrText xml:space="preserve"> PAGEREF _Toc497897872 \h </w:instrText>
                </w:r>
                <w:r>
                  <w:rPr>
                    <w:noProof/>
                    <w:webHidden/>
                  </w:rPr>
                </w:r>
                <w:r>
                  <w:rPr>
                    <w:noProof/>
                    <w:webHidden/>
                  </w:rPr>
                  <w:fldChar w:fldCharType="separate"/>
                </w:r>
                <w:r>
                  <w:rPr>
                    <w:noProof/>
                    <w:webHidden/>
                  </w:rPr>
                  <w:t>5</w:t>
                </w:r>
                <w:r>
                  <w:rPr>
                    <w:noProof/>
                    <w:webHidden/>
                  </w:rPr>
                  <w:fldChar w:fldCharType="end"/>
                </w:r>
              </w:hyperlink>
            </w:p>
            <w:p w:rsidR="00E165F4" w:rsidRDefault="00E165F4">
              <w:pPr>
                <w:pStyle w:val="Inhopg1"/>
                <w:tabs>
                  <w:tab w:val="right" w:leader="dot" w:pos="9062"/>
                </w:tabs>
                <w:rPr>
                  <w:rFonts w:eastAsiaTheme="minorEastAsia"/>
                  <w:noProof/>
                  <w:lang w:val="en-US"/>
                </w:rPr>
              </w:pPr>
              <w:hyperlink w:anchor="_Toc497897873" w:history="1">
                <w:r w:rsidRPr="00726FCB">
                  <w:rPr>
                    <w:rStyle w:val="Hyperlink"/>
                    <w:noProof/>
                  </w:rPr>
                  <w:t>Missie &amp; Visie</w:t>
                </w:r>
                <w:r>
                  <w:rPr>
                    <w:noProof/>
                    <w:webHidden/>
                  </w:rPr>
                  <w:tab/>
                </w:r>
                <w:r>
                  <w:rPr>
                    <w:noProof/>
                    <w:webHidden/>
                  </w:rPr>
                  <w:fldChar w:fldCharType="begin"/>
                </w:r>
                <w:r>
                  <w:rPr>
                    <w:noProof/>
                    <w:webHidden/>
                  </w:rPr>
                  <w:instrText xml:space="preserve"> PAGEREF _Toc497897873 \h </w:instrText>
                </w:r>
                <w:r>
                  <w:rPr>
                    <w:noProof/>
                    <w:webHidden/>
                  </w:rPr>
                </w:r>
                <w:r>
                  <w:rPr>
                    <w:noProof/>
                    <w:webHidden/>
                  </w:rPr>
                  <w:fldChar w:fldCharType="separate"/>
                </w:r>
                <w:r>
                  <w:rPr>
                    <w:noProof/>
                    <w:webHidden/>
                  </w:rPr>
                  <w:t>6</w:t>
                </w:r>
                <w:r>
                  <w:rPr>
                    <w:noProof/>
                    <w:webHidden/>
                  </w:rPr>
                  <w:fldChar w:fldCharType="end"/>
                </w:r>
              </w:hyperlink>
            </w:p>
            <w:p w:rsidR="00E165F4" w:rsidRDefault="00E165F4">
              <w:pPr>
                <w:pStyle w:val="Inhopg2"/>
                <w:tabs>
                  <w:tab w:val="right" w:leader="dot" w:pos="9062"/>
                </w:tabs>
                <w:rPr>
                  <w:rFonts w:eastAsiaTheme="minorEastAsia"/>
                  <w:noProof/>
                  <w:lang w:val="en-US"/>
                </w:rPr>
              </w:pPr>
              <w:hyperlink w:anchor="_Toc497897874" w:history="1">
                <w:r w:rsidRPr="00726FCB">
                  <w:rPr>
                    <w:rStyle w:val="Hyperlink"/>
                    <w:noProof/>
                  </w:rPr>
                  <w:t>Missie</w:t>
                </w:r>
                <w:r>
                  <w:rPr>
                    <w:noProof/>
                    <w:webHidden/>
                  </w:rPr>
                  <w:tab/>
                </w:r>
                <w:r>
                  <w:rPr>
                    <w:noProof/>
                    <w:webHidden/>
                  </w:rPr>
                  <w:fldChar w:fldCharType="begin"/>
                </w:r>
                <w:r>
                  <w:rPr>
                    <w:noProof/>
                    <w:webHidden/>
                  </w:rPr>
                  <w:instrText xml:space="preserve"> PAGEREF _Toc497897874 \h </w:instrText>
                </w:r>
                <w:r>
                  <w:rPr>
                    <w:noProof/>
                    <w:webHidden/>
                  </w:rPr>
                </w:r>
                <w:r>
                  <w:rPr>
                    <w:noProof/>
                    <w:webHidden/>
                  </w:rPr>
                  <w:fldChar w:fldCharType="separate"/>
                </w:r>
                <w:r>
                  <w:rPr>
                    <w:noProof/>
                    <w:webHidden/>
                  </w:rPr>
                  <w:t>6</w:t>
                </w:r>
                <w:r>
                  <w:rPr>
                    <w:noProof/>
                    <w:webHidden/>
                  </w:rPr>
                  <w:fldChar w:fldCharType="end"/>
                </w:r>
              </w:hyperlink>
            </w:p>
            <w:p w:rsidR="00E165F4" w:rsidRDefault="00E165F4">
              <w:pPr>
                <w:pStyle w:val="Inhopg2"/>
                <w:tabs>
                  <w:tab w:val="right" w:leader="dot" w:pos="9062"/>
                </w:tabs>
                <w:rPr>
                  <w:rFonts w:eastAsiaTheme="minorEastAsia"/>
                  <w:noProof/>
                  <w:lang w:val="en-US"/>
                </w:rPr>
              </w:pPr>
              <w:hyperlink w:anchor="_Toc497897875" w:history="1">
                <w:r w:rsidRPr="00726FCB">
                  <w:rPr>
                    <w:rStyle w:val="Hyperlink"/>
                    <w:noProof/>
                  </w:rPr>
                  <w:t>Visie</w:t>
                </w:r>
                <w:r>
                  <w:rPr>
                    <w:noProof/>
                    <w:webHidden/>
                  </w:rPr>
                  <w:tab/>
                </w:r>
                <w:r>
                  <w:rPr>
                    <w:noProof/>
                    <w:webHidden/>
                  </w:rPr>
                  <w:fldChar w:fldCharType="begin"/>
                </w:r>
                <w:r>
                  <w:rPr>
                    <w:noProof/>
                    <w:webHidden/>
                  </w:rPr>
                  <w:instrText xml:space="preserve"> PAGEREF _Toc497897875 \h </w:instrText>
                </w:r>
                <w:r>
                  <w:rPr>
                    <w:noProof/>
                    <w:webHidden/>
                  </w:rPr>
                </w:r>
                <w:r>
                  <w:rPr>
                    <w:noProof/>
                    <w:webHidden/>
                  </w:rPr>
                  <w:fldChar w:fldCharType="separate"/>
                </w:r>
                <w:r>
                  <w:rPr>
                    <w:noProof/>
                    <w:webHidden/>
                  </w:rPr>
                  <w:t>6</w:t>
                </w:r>
                <w:r>
                  <w:rPr>
                    <w:noProof/>
                    <w:webHidden/>
                  </w:rPr>
                  <w:fldChar w:fldCharType="end"/>
                </w:r>
              </w:hyperlink>
            </w:p>
            <w:p w:rsidR="00362EFC" w:rsidRDefault="00362EFC">
              <w:r>
                <w:rPr>
                  <w:b/>
                  <w:bCs/>
                </w:rPr>
                <w:fldChar w:fldCharType="end"/>
              </w:r>
            </w:p>
          </w:sdtContent>
        </w:sdt>
        <w:p w:rsidR="003D4F24" w:rsidRPr="003D4F24" w:rsidRDefault="005D6738" w:rsidP="003D4F24"/>
      </w:sdtContent>
    </w:sdt>
    <w:p w:rsidR="000B6268" w:rsidRDefault="000B6268" w:rsidP="002C5D39">
      <w:pPr>
        <w:pStyle w:val="Kop1"/>
      </w:pPr>
    </w:p>
    <w:p w:rsidR="00300CCF" w:rsidRDefault="00300CCF" w:rsidP="00300CCF">
      <w:pPr>
        <w:pStyle w:val="Kop1"/>
      </w:pPr>
      <w:r>
        <w:br w:type="column"/>
      </w:r>
      <w:bookmarkStart w:id="0" w:name="_Toc497897854"/>
      <w:r w:rsidRPr="00CD588B">
        <w:rPr>
          <w:sz w:val="40"/>
        </w:rPr>
        <w:lastRenderedPageBreak/>
        <w:t>Inleiding</w:t>
      </w:r>
      <w:bookmarkEnd w:id="0"/>
    </w:p>
    <w:p w:rsidR="00300CCF" w:rsidRDefault="00300CCF" w:rsidP="00300CCF">
      <w:pPr>
        <w:rPr>
          <w:sz w:val="32"/>
        </w:rPr>
      </w:pPr>
    </w:p>
    <w:p w:rsidR="00074579" w:rsidRDefault="003F1BB2" w:rsidP="00300CCF">
      <w:pPr>
        <w:rPr>
          <w:sz w:val="24"/>
        </w:rPr>
      </w:pPr>
      <w:r>
        <w:rPr>
          <w:sz w:val="24"/>
        </w:rPr>
        <w:t>G</w:t>
      </w:r>
      <w:r w:rsidR="00300CCF">
        <w:rPr>
          <w:sz w:val="24"/>
        </w:rPr>
        <w:t xml:space="preserve">evonden op </w:t>
      </w:r>
      <w:r>
        <w:rPr>
          <w:sz w:val="24"/>
        </w:rPr>
        <w:t>2 augustus</w:t>
      </w:r>
      <w:r w:rsidR="00300CCF">
        <w:rPr>
          <w:sz w:val="24"/>
        </w:rPr>
        <w:t xml:space="preserve"> 200</w:t>
      </w:r>
      <w:r>
        <w:rPr>
          <w:sz w:val="24"/>
        </w:rPr>
        <w:t>4</w:t>
      </w:r>
      <w:r w:rsidR="00300CCF">
        <w:rPr>
          <w:sz w:val="24"/>
        </w:rPr>
        <w:t xml:space="preserve"> </w:t>
      </w:r>
      <w:r>
        <w:rPr>
          <w:sz w:val="24"/>
        </w:rPr>
        <w:t>heeft</w:t>
      </w:r>
      <w:r w:rsidR="00300CCF">
        <w:rPr>
          <w:sz w:val="24"/>
        </w:rPr>
        <w:t xml:space="preserve"> Unity</w:t>
      </w:r>
      <w:r>
        <w:rPr>
          <w:sz w:val="24"/>
        </w:rPr>
        <w:t xml:space="preserve"> Technologies SF</w:t>
      </w:r>
      <w:r w:rsidR="00300CCF">
        <w:rPr>
          <w:sz w:val="24"/>
        </w:rPr>
        <w:t xml:space="preserve"> </w:t>
      </w:r>
      <w:r w:rsidR="00FF0F4F">
        <w:rPr>
          <w:sz w:val="24"/>
        </w:rPr>
        <w:t>hedendaags één</w:t>
      </w:r>
      <w:r w:rsidR="00300CCF">
        <w:rPr>
          <w:sz w:val="24"/>
        </w:rPr>
        <w:t xml:space="preserve"> van de belangrijkste </w:t>
      </w:r>
      <w:r w:rsidR="00FF0F4F">
        <w:rPr>
          <w:sz w:val="24"/>
        </w:rPr>
        <w:t xml:space="preserve">en sterkste </w:t>
      </w:r>
      <w:r w:rsidR="00300CCF">
        <w:rPr>
          <w:sz w:val="24"/>
        </w:rPr>
        <w:t>game development engines/tools</w:t>
      </w:r>
      <w:r>
        <w:rPr>
          <w:sz w:val="24"/>
        </w:rPr>
        <w:t xml:space="preserve"> als product, Unity3D</w:t>
      </w:r>
      <w:r w:rsidR="00FF0F4F">
        <w:rPr>
          <w:sz w:val="24"/>
        </w:rPr>
        <w:t>.</w:t>
      </w:r>
      <w:r w:rsidR="00300CCF">
        <w:rPr>
          <w:sz w:val="24"/>
        </w:rPr>
        <w:t xml:space="preserve"> </w:t>
      </w:r>
      <w:r>
        <w:rPr>
          <w:sz w:val="24"/>
        </w:rPr>
        <w:t xml:space="preserve">Oorspronkelijk heette het bedrijf ‘Over </w:t>
      </w:r>
      <w:proofErr w:type="spellStart"/>
      <w:r>
        <w:rPr>
          <w:sz w:val="24"/>
        </w:rPr>
        <w:t>the</w:t>
      </w:r>
      <w:proofErr w:type="spellEnd"/>
      <w:r>
        <w:rPr>
          <w:sz w:val="24"/>
        </w:rPr>
        <w:t xml:space="preserve"> </w:t>
      </w:r>
      <w:proofErr w:type="spellStart"/>
      <w:r>
        <w:rPr>
          <w:sz w:val="24"/>
        </w:rPr>
        <w:t>edge</w:t>
      </w:r>
      <w:proofErr w:type="spellEnd"/>
      <w:r>
        <w:rPr>
          <w:sz w:val="24"/>
        </w:rPr>
        <w:t xml:space="preserve"> I/S’ maar werd 2 jaar later ‘Unity Technologies </w:t>
      </w:r>
      <w:proofErr w:type="spellStart"/>
      <w:proofErr w:type="gramStart"/>
      <w:r>
        <w:rPr>
          <w:sz w:val="24"/>
        </w:rPr>
        <w:t>ApS</w:t>
      </w:r>
      <w:proofErr w:type="spellEnd"/>
      <w:r>
        <w:rPr>
          <w:sz w:val="24"/>
        </w:rPr>
        <w:t>‘</w:t>
      </w:r>
      <w:proofErr w:type="gramEnd"/>
      <w:r>
        <w:rPr>
          <w:sz w:val="24"/>
        </w:rPr>
        <w:t>. Toen ze het hoofdkantoor van Copenhagen in Denenmarken naar San Francisco verhuisde in 2009 veranderde de naam voor een laatste keer naar ‘Unity Technologies SF’.</w:t>
      </w:r>
    </w:p>
    <w:p w:rsidR="00E82B04" w:rsidRDefault="00E82B04" w:rsidP="00300CCF">
      <w:pPr>
        <w:rPr>
          <w:sz w:val="24"/>
        </w:rPr>
      </w:pPr>
      <w:r>
        <w:rPr>
          <w:sz w:val="24"/>
        </w:rPr>
        <w:t xml:space="preserve">Unity Technologies SF ontwikkelde eerst games en simulaties voor computers consoles en mobiele telefoons. Na weinig tot geen succes met hun producten stortte ze zich op het maken van een </w:t>
      </w:r>
      <w:proofErr w:type="spellStart"/>
      <w:r>
        <w:rPr>
          <w:sz w:val="24"/>
        </w:rPr>
        <w:t>multieplatform</w:t>
      </w:r>
      <w:proofErr w:type="spellEnd"/>
      <w:r>
        <w:rPr>
          <w:sz w:val="24"/>
        </w:rPr>
        <w:t xml:space="preserve"> game engine met veel functionaliteit</w:t>
      </w:r>
      <w:r w:rsidR="00A67844">
        <w:rPr>
          <w:sz w:val="24"/>
        </w:rPr>
        <w:t xml:space="preserve">, ze noemde dit product Unity3D. Unity3D </w:t>
      </w:r>
      <w:r w:rsidR="003F5C43">
        <w:rPr>
          <w:sz w:val="24"/>
        </w:rPr>
        <w:t xml:space="preserve">had in 2015 </w:t>
      </w:r>
      <w:r w:rsidR="00A67844">
        <w:rPr>
          <w:sz w:val="24"/>
        </w:rPr>
        <w:t>ee</w:t>
      </w:r>
      <w:r w:rsidR="00AD446E">
        <w:rPr>
          <w:sz w:val="24"/>
        </w:rPr>
        <w:t>n download basis van meer dan</w:t>
      </w:r>
      <w:r w:rsidR="003F5C43">
        <w:rPr>
          <w:sz w:val="24"/>
        </w:rPr>
        <w:t xml:space="preserve"> 4.5 miljoen</w:t>
      </w:r>
      <w:r w:rsidR="00AD446E">
        <w:rPr>
          <w:sz w:val="24"/>
        </w:rPr>
        <w:t xml:space="preserve"> </w:t>
      </w:r>
      <w:r w:rsidR="00A67844">
        <w:rPr>
          <w:sz w:val="24"/>
        </w:rPr>
        <w:t xml:space="preserve">en verhuurd licenties aan onder andere de grote merken </w:t>
      </w:r>
      <w:r w:rsidR="00823996">
        <w:rPr>
          <w:sz w:val="24"/>
        </w:rPr>
        <w:t xml:space="preserve">Bigpoint, Cartoon Network, </w:t>
      </w:r>
      <w:proofErr w:type="gramStart"/>
      <w:r w:rsidR="00823996">
        <w:rPr>
          <w:sz w:val="24"/>
        </w:rPr>
        <w:t>Coca Cola</w:t>
      </w:r>
      <w:proofErr w:type="gramEnd"/>
      <w:r w:rsidR="00823996">
        <w:rPr>
          <w:sz w:val="24"/>
        </w:rPr>
        <w:t xml:space="preserve">, Disney, </w:t>
      </w:r>
      <w:r w:rsidR="00823996" w:rsidRPr="00823996">
        <w:rPr>
          <w:sz w:val="24"/>
        </w:rPr>
        <w:t>Electronic Arts, LEGO, Microsoft, NASA, N</w:t>
      </w:r>
      <w:r w:rsidR="00823996">
        <w:rPr>
          <w:sz w:val="24"/>
        </w:rPr>
        <w:t xml:space="preserve">ickelodeon, </w:t>
      </w:r>
      <w:proofErr w:type="spellStart"/>
      <w:r w:rsidR="00823996">
        <w:rPr>
          <w:sz w:val="24"/>
        </w:rPr>
        <w:t>Ubisoft</w:t>
      </w:r>
      <w:proofErr w:type="spellEnd"/>
      <w:r w:rsidR="00823996">
        <w:rPr>
          <w:sz w:val="24"/>
        </w:rPr>
        <w:t xml:space="preserve"> en</w:t>
      </w:r>
      <w:r w:rsidR="00823996" w:rsidRPr="00823996">
        <w:rPr>
          <w:sz w:val="24"/>
        </w:rPr>
        <w:t xml:space="preserve"> Warner Bros</w:t>
      </w:r>
      <w:r w:rsidR="00823996">
        <w:rPr>
          <w:sz w:val="24"/>
        </w:rPr>
        <w:t>.</w:t>
      </w:r>
    </w:p>
    <w:p w:rsidR="005E11BA" w:rsidRDefault="00600CCA" w:rsidP="00300CCF">
      <w:pPr>
        <w:rPr>
          <w:sz w:val="24"/>
        </w:rPr>
      </w:pPr>
      <w:r>
        <w:rPr>
          <w:sz w:val="24"/>
        </w:rPr>
        <w:t xml:space="preserve">In deze case </w:t>
      </w:r>
      <w:proofErr w:type="spellStart"/>
      <w:r>
        <w:rPr>
          <w:sz w:val="24"/>
        </w:rPr>
        <w:t>study</w:t>
      </w:r>
      <w:proofErr w:type="spellEnd"/>
      <w:r>
        <w:rPr>
          <w:sz w:val="24"/>
        </w:rPr>
        <w:t xml:space="preserve"> gaan we kijken naar de </w:t>
      </w:r>
      <w:r w:rsidR="00B81795">
        <w:rPr>
          <w:sz w:val="24"/>
        </w:rPr>
        <w:t>producten,</w:t>
      </w:r>
      <w:r w:rsidR="00986403">
        <w:rPr>
          <w:sz w:val="24"/>
        </w:rPr>
        <w:t xml:space="preserve"> financiën </w:t>
      </w:r>
      <w:r w:rsidR="00B81795">
        <w:rPr>
          <w:sz w:val="24"/>
        </w:rPr>
        <w:t xml:space="preserve">en de </w:t>
      </w:r>
      <w:r>
        <w:rPr>
          <w:sz w:val="24"/>
        </w:rPr>
        <w:t>missie en de visie van Unity Technologies SF</w:t>
      </w:r>
      <w:r w:rsidR="008A323A">
        <w:rPr>
          <w:sz w:val="24"/>
        </w:rPr>
        <w:t xml:space="preserve"> en </w:t>
      </w:r>
      <w:r w:rsidR="00145A57">
        <w:rPr>
          <w:sz w:val="24"/>
        </w:rPr>
        <w:t>tot slot</w:t>
      </w:r>
      <w:r w:rsidR="008A323A">
        <w:rPr>
          <w:sz w:val="24"/>
        </w:rPr>
        <w:t xml:space="preserve"> de </w:t>
      </w:r>
      <w:r w:rsidR="00145A57">
        <w:rPr>
          <w:sz w:val="24"/>
        </w:rPr>
        <w:t>marktstrategieën die ze toepassen.</w:t>
      </w:r>
    </w:p>
    <w:p w:rsidR="007829C2" w:rsidRDefault="007829C2" w:rsidP="00300CCF">
      <w:pPr>
        <w:rPr>
          <w:sz w:val="24"/>
        </w:rPr>
      </w:pPr>
    </w:p>
    <w:p w:rsidR="007829C2" w:rsidRDefault="00A641A3" w:rsidP="007829C2">
      <w:pPr>
        <w:pStyle w:val="Normaalweb"/>
        <w:shd w:val="clear" w:color="auto" w:fill="FFFFFF"/>
        <w:spacing w:before="0" w:beforeAutospacing="0" w:after="0" w:afterAutospacing="0" w:line="270" w:lineRule="atLeast"/>
        <w:rPr>
          <w:rStyle w:val="Zwaar"/>
          <w:rFonts w:ascii="Arial" w:eastAsiaTheme="majorEastAsia" w:hAnsi="Arial" w:cs="Arial"/>
          <w:color w:val="5B5A5A"/>
          <w:sz w:val="21"/>
          <w:szCs w:val="21"/>
        </w:rPr>
      </w:pPr>
      <w:r w:rsidRPr="00A641A3">
        <w:t>https://unity3d.com/public-relations</w:t>
      </w:r>
      <w:r w:rsidR="007829C2" w:rsidRPr="007829C2">
        <w:rPr>
          <w:rStyle w:val="Zwaar"/>
          <w:rFonts w:ascii="Arial" w:eastAsiaTheme="majorEastAsia" w:hAnsi="Arial" w:cs="Arial"/>
          <w:color w:val="5B5A5A"/>
          <w:sz w:val="21"/>
          <w:szCs w:val="21"/>
        </w:rPr>
        <w:t xml:space="preserve"> </w:t>
      </w:r>
    </w:p>
    <w:p w:rsidR="007829C2" w:rsidRDefault="007829C2" w:rsidP="007829C2">
      <w:pPr>
        <w:pStyle w:val="Normaalweb"/>
        <w:shd w:val="clear" w:color="auto" w:fill="FFFFFF"/>
        <w:spacing w:before="0" w:beforeAutospacing="0" w:after="0" w:afterAutospacing="0" w:line="270" w:lineRule="atLeast"/>
        <w:rPr>
          <w:rStyle w:val="Zwaar"/>
          <w:rFonts w:ascii="Arial" w:eastAsiaTheme="majorEastAsia" w:hAnsi="Arial" w:cs="Arial"/>
          <w:color w:val="5B5A5A"/>
          <w:sz w:val="21"/>
          <w:szCs w:val="21"/>
        </w:rPr>
      </w:pPr>
    </w:p>
    <w:p w:rsidR="007829C2" w:rsidRPr="007829C2" w:rsidRDefault="007829C2" w:rsidP="007829C2">
      <w:pPr>
        <w:pStyle w:val="Normaalweb"/>
        <w:shd w:val="clear" w:color="auto" w:fill="FFFFFF"/>
        <w:spacing w:before="0" w:beforeAutospacing="0" w:after="0" w:afterAutospacing="0" w:line="270" w:lineRule="atLeast"/>
        <w:rPr>
          <w:rFonts w:ascii="Arial" w:hAnsi="Arial" w:cs="Arial"/>
          <w:color w:val="5B5A5A"/>
          <w:sz w:val="21"/>
          <w:szCs w:val="21"/>
        </w:rPr>
      </w:pPr>
      <w:r w:rsidRPr="007829C2">
        <w:rPr>
          <w:rStyle w:val="Zwaar"/>
          <w:rFonts w:ascii="Arial" w:eastAsiaTheme="majorEastAsia" w:hAnsi="Arial" w:cs="Arial"/>
          <w:color w:val="5B5A5A"/>
          <w:sz w:val="21"/>
          <w:szCs w:val="21"/>
        </w:rPr>
        <w:t>Unity Technologies’ Offerings</w:t>
      </w:r>
    </w:p>
    <w:p w:rsidR="007829C2" w:rsidRDefault="007829C2" w:rsidP="007829C2">
      <w:pPr>
        <w:pStyle w:val="Normaalweb"/>
        <w:shd w:val="clear" w:color="auto" w:fill="FFFFFF"/>
        <w:spacing w:before="150" w:beforeAutospacing="0" w:after="150" w:afterAutospacing="0" w:line="270" w:lineRule="atLeast"/>
        <w:rPr>
          <w:rFonts w:ascii="Arial" w:hAnsi="Arial" w:cs="Arial"/>
          <w:color w:val="5B5A5A"/>
          <w:sz w:val="21"/>
          <w:szCs w:val="21"/>
        </w:rPr>
      </w:pPr>
      <w:r>
        <w:rPr>
          <w:rFonts w:ascii="Arial" w:hAnsi="Arial" w:cs="Arial"/>
          <w:color w:val="5B5A5A"/>
          <w:sz w:val="21"/>
          <w:szCs w:val="21"/>
        </w:rPr>
        <w:t xml:space="preserve">San Francisco-based Unity Technologies was founded in 2005 by David </w:t>
      </w:r>
      <w:proofErr w:type="spellStart"/>
      <w:r>
        <w:rPr>
          <w:rFonts w:ascii="Arial" w:hAnsi="Arial" w:cs="Arial"/>
          <w:color w:val="5B5A5A"/>
          <w:sz w:val="21"/>
          <w:szCs w:val="21"/>
        </w:rPr>
        <w:t>Helgason</w:t>
      </w:r>
      <w:proofErr w:type="spellEnd"/>
      <w:r>
        <w:rPr>
          <w:rFonts w:ascii="Arial" w:hAnsi="Arial" w:cs="Arial"/>
          <w:color w:val="5B5A5A"/>
          <w:sz w:val="21"/>
          <w:szCs w:val="21"/>
        </w:rPr>
        <w:t xml:space="preserve">, Nicholas Francis, and Joachim Ante in Copenhagen, Denmark after the failure of their first game </w:t>
      </w:r>
      <w:proofErr w:type="spellStart"/>
      <w:r>
        <w:rPr>
          <w:rFonts w:ascii="Arial" w:hAnsi="Arial" w:cs="Arial"/>
          <w:color w:val="5B5A5A"/>
          <w:sz w:val="21"/>
          <w:szCs w:val="21"/>
        </w:rPr>
        <w:t>GooBall</w:t>
      </w:r>
      <w:proofErr w:type="spellEnd"/>
      <w:r>
        <w:rPr>
          <w:rFonts w:ascii="Arial" w:hAnsi="Arial" w:cs="Arial"/>
          <w:color w:val="5B5A5A"/>
          <w:sz w:val="21"/>
          <w:szCs w:val="21"/>
        </w:rPr>
        <w:t>. They wanted to democratize game development and level the playing field for developers across the globe. They then developed in-house an engine that anyone could use for an affordable price.</w:t>
      </w:r>
    </w:p>
    <w:p w:rsidR="00A15B2C" w:rsidRDefault="00A15B2C" w:rsidP="00A15B2C">
      <w:pPr>
        <w:pStyle w:val="Normaalweb"/>
        <w:shd w:val="clear" w:color="auto" w:fill="FFFFFF"/>
        <w:spacing w:before="150" w:beforeAutospacing="0" w:after="150" w:afterAutospacing="0" w:line="270" w:lineRule="atLeast"/>
        <w:rPr>
          <w:rFonts w:ascii="Arial" w:hAnsi="Arial" w:cs="Arial"/>
          <w:color w:val="5B5A5A"/>
          <w:sz w:val="21"/>
          <w:szCs w:val="21"/>
        </w:rPr>
      </w:pPr>
      <w:r>
        <w:rPr>
          <w:rFonts w:ascii="Arial" w:hAnsi="Arial" w:cs="Arial"/>
          <w:color w:val="5B5A5A"/>
          <w:sz w:val="21"/>
          <w:szCs w:val="21"/>
        </w:rPr>
        <w:t xml:space="preserve">Today, its development platform Unity is used to create games and interactive 3D and 2D experiences like training simulations and medical and architectural visualizations, across mobile, desktop, web, console and other platforms. About 31% of the </w:t>
      </w:r>
      <w:proofErr w:type="gramStart"/>
      <w:r>
        <w:rPr>
          <w:rFonts w:ascii="Arial" w:hAnsi="Arial" w:cs="Arial"/>
          <w:color w:val="5B5A5A"/>
          <w:sz w:val="21"/>
          <w:szCs w:val="21"/>
        </w:rPr>
        <w:t>1,000 top</w:t>
      </w:r>
      <w:proofErr w:type="gramEnd"/>
      <w:r>
        <w:rPr>
          <w:rFonts w:ascii="Arial" w:hAnsi="Arial" w:cs="Arial"/>
          <w:color w:val="5B5A5A"/>
          <w:sz w:val="21"/>
          <w:szCs w:val="21"/>
        </w:rPr>
        <w:t xml:space="preserve"> grossing mobile games including </w:t>
      </w:r>
      <w:proofErr w:type="spellStart"/>
      <w:r>
        <w:rPr>
          <w:rFonts w:ascii="Arial" w:hAnsi="Arial" w:cs="Arial"/>
          <w:color w:val="5B5A5A"/>
          <w:sz w:val="21"/>
          <w:szCs w:val="21"/>
        </w:rPr>
        <w:t>Pokemon</w:t>
      </w:r>
      <w:proofErr w:type="spellEnd"/>
      <w:r>
        <w:rPr>
          <w:rFonts w:ascii="Arial" w:hAnsi="Arial" w:cs="Arial"/>
          <w:color w:val="5B5A5A"/>
          <w:sz w:val="21"/>
          <w:szCs w:val="21"/>
        </w:rPr>
        <w:t xml:space="preserve"> Go and Monument Valley use its engine. There are about 600 million gamers around the world who play games based on the Unity engine.</w:t>
      </w:r>
    </w:p>
    <w:p w:rsidR="005E11BA" w:rsidRDefault="005E11BA">
      <w:pPr>
        <w:rPr>
          <w:sz w:val="24"/>
        </w:rPr>
      </w:pPr>
      <w:r>
        <w:rPr>
          <w:sz w:val="24"/>
        </w:rPr>
        <w:br w:type="page"/>
      </w:r>
    </w:p>
    <w:p w:rsidR="00600CCA" w:rsidRDefault="002926E4" w:rsidP="005E11BA">
      <w:pPr>
        <w:pStyle w:val="Kop1"/>
        <w:rPr>
          <w:sz w:val="40"/>
        </w:rPr>
      </w:pPr>
      <w:bookmarkStart w:id="1" w:name="_Toc497897855"/>
      <w:r>
        <w:rPr>
          <w:sz w:val="40"/>
        </w:rPr>
        <w:lastRenderedPageBreak/>
        <w:t>Financiën</w:t>
      </w:r>
      <w:bookmarkEnd w:id="1"/>
    </w:p>
    <w:p w:rsidR="00A15B2C" w:rsidRDefault="00B93F5D" w:rsidP="00346D5B">
      <w:r>
        <w:br/>
        <w:t xml:space="preserve">Er is een schatting gemaakt </w:t>
      </w:r>
      <w:r w:rsidR="00000E05">
        <w:t xml:space="preserve">in 2013 </w:t>
      </w:r>
      <w:r>
        <w:t xml:space="preserve">dat de wereldwijde </w:t>
      </w:r>
      <w:r w:rsidR="003F5C43">
        <w:t>videogame</w:t>
      </w:r>
      <w:r>
        <w:t xml:space="preserve"> markt, wat inhoud: </w:t>
      </w:r>
      <w:r w:rsidR="003F5C43">
        <w:t>videogame</w:t>
      </w:r>
      <w:r>
        <w:t xml:space="preserve"> consoles, hardware en software, alle online games, alle mobiele games en alles op </w:t>
      </w:r>
      <w:r w:rsidR="003F5C43">
        <w:t>pc</w:t>
      </w:r>
      <w:r>
        <w:t xml:space="preserve">, </w:t>
      </w:r>
      <w:r w:rsidR="00000E05">
        <w:t>ongeveer 110 miljard euro waard zou zijn in 2017. Maar dat is uiteindelijk 95 miljard euro geworden en is er een nieuwe schatting gemaakt dat we de 110 miljard halen in 2020.</w:t>
      </w:r>
      <w:r w:rsidR="000F79CC">
        <w:t xml:space="preserve"> Dat is maar liefs</w:t>
      </w:r>
      <w:r w:rsidR="00A15B2C">
        <w:t>t</w:t>
      </w:r>
      <w:r w:rsidR="000F79CC">
        <w:t xml:space="preserve"> een 7.8% (6.7 miljard) toename per jaar. Dit komt onder andere door de toenemende populariteit van mobiele games die ongeveer 42% van de hele </w:t>
      </w:r>
      <w:r w:rsidR="003F5C43">
        <w:t>videogame</w:t>
      </w:r>
      <w:r w:rsidR="000F79CC">
        <w:t xml:space="preserve"> markt uitmaken. </w:t>
      </w:r>
      <w:r w:rsidR="007829C2">
        <w:t>Op de tweede plek van die bloeiende</w:t>
      </w:r>
      <w:r w:rsidR="000F79CC">
        <w:t xml:space="preserve"> mobiele game markt staat Unity Technologies.</w:t>
      </w:r>
      <w:r w:rsidR="007829C2">
        <w:t xml:space="preserve"> </w:t>
      </w:r>
    </w:p>
    <w:p w:rsidR="00B93F5D" w:rsidRDefault="00A15B2C" w:rsidP="00346D5B">
      <w:r>
        <w:t>30.8</w:t>
      </w:r>
      <w:r w:rsidR="007829C2">
        <w:t xml:space="preserve">% van de top 1000 </w:t>
      </w:r>
      <w:r w:rsidR="003F5C43">
        <w:t>meestverdienende</w:t>
      </w:r>
      <w:r w:rsidR="007829C2">
        <w:t xml:space="preserve"> mobiele games zoals Pokémon GO en Monument </w:t>
      </w:r>
      <w:proofErr w:type="spellStart"/>
      <w:r w:rsidR="007829C2">
        <w:t>Valley</w:t>
      </w:r>
      <w:proofErr w:type="spellEnd"/>
      <w:r w:rsidR="007829C2">
        <w:t xml:space="preserve"> gebruiken de Unity game engine, en ongeveer </w:t>
      </w:r>
      <w:r w:rsidR="00656EA3">
        <w:t>770</w:t>
      </w:r>
      <w:r w:rsidR="007829C2">
        <w:t xml:space="preserve"> miljoen gamers </w:t>
      </w:r>
      <w:r>
        <w:t xml:space="preserve">(zij dat mobiele, </w:t>
      </w:r>
      <w:r w:rsidR="003F5C43">
        <w:t>pc</w:t>
      </w:r>
      <w:r>
        <w:t xml:space="preserve"> of console) </w:t>
      </w:r>
      <w:r w:rsidR="007829C2">
        <w:t xml:space="preserve">spelen spellen </w:t>
      </w:r>
      <w:r>
        <w:t>op basis van deze engine.</w:t>
      </w:r>
    </w:p>
    <w:p w:rsidR="007829C2" w:rsidRDefault="00A15B2C" w:rsidP="00346D5B">
      <w:r>
        <w:t xml:space="preserve">De opkomst van VR (virtual reality) headsets zoals Gear VR en de Oculus </w:t>
      </w:r>
      <w:proofErr w:type="spellStart"/>
      <w:r>
        <w:t>Rift</w:t>
      </w:r>
      <w:proofErr w:type="spellEnd"/>
      <w:r>
        <w:t xml:space="preserve"> hebben geleid tot vernieuwde aanvraag naar 3D ontwikkelings</w:t>
      </w:r>
      <w:r w:rsidR="00293DAB">
        <w:t>t</w:t>
      </w:r>
      <w:r>
        <w:t>ools. Vandaag de dag wordt de Unity engine gebruikt voor</w:t>
      </w:r>
      <w:r w:rsidR="005A2437">
        <w:t xml:space="preserve"> een overweldigend</w:t>
      </w:r>
      <w:r w:rsidR="00425124">
        <w:t>e 90% van alle VR en AR (</w:t>
      </w:r>
      <w:proofErr w:type="spellStart"/>
      <w:r w:rsidR="00425124">
        <w:t>augmented</w:t>
      </w:r>
      <w:proofErr w:type="spellEnd"/>
      <w:r w:rsidR="00425124">
        <w:t xml:space="preserve"> reality)</w:t>
      </w:r>
      <w:r w:rsidR="003F5C43">
        <w:t xml:space="preserve"> </w:t>
      </w:r>
      <w:r w:rsidR="00425124">
        <w:t xml:space="preserve">games ontwikkelingen. Aangezien dit een relatief nieuwe markt is </w:t>
      </w:r>
      <w:r w:rsidR="00656EA3">
        <w:t>waarvan</w:t>
      </w:r>
      <w:r w:rsidR="00425124">
        <w:t xml:space="preserve"> U</w:t>
      </w:r>
      <w:r w:rsidR="00656EA3">
        <w:t xml:space="preserve">nity nu al de frontrunner is, ziet </w:t>
      </w:r>
      <w:r w:rsidR="00425124">
        <w:t>de toekomst van Unity op dit gebied veelbelovend</w:t>
      </w:r>
      <w:r w:rsidR="00656EA3">
        <w:t xml:space="preserve"> uit</w:t>
      </w:r>
      <w:r w:rsidR="00425124">
        <w:t>.</w:t>
      </w:r>
    </w:p>
    <w:p w:rsidR="00EC4A79" w:rsidRDefault="003F5C43" w:rsidP="00346D5B">
      <w:r>
        <w:t xml:space="preserve">Naast de grote namen van de 4.5 miljoen geregistreerde ontwikkelaars in 2015, waren het voornamelijk kleine zelfstandige ontwikkelaars die Unity gebruikte. Omdat deze kleine bedrijven en zelfstandige ontwikkelaars geen of weinig budget hadden voor de marketing van hun product en er daardoor moeilijk geld konden verdienen, bood Unity Technologies </w:t>
      </w:r>
      <w:r w:rsidR="00107E0C">
        <w:t xml:space="preserve">de services Unity </w:t>
      </w:r>
      <w:proofErr w:type="spellStart"/>
      <w:r w:rsidR="00107E0C">
        <w:t>Ads</w:t>
      </w:r>
      <w:proofErr w:type="spellEnd"/>
      <w:r w:rsidR="00107E0C">
        <w:t xml:space="preserve"> aan waardoor ze gemakkelijk advertenties in hun producten kunnen plaatsen en Unity Analytics waarmee ze een betere inzage in gebruikersgedrag krijgen.</w:t>
      </w:r>
    </w:p>
    <w:p w:rsidR="00075CBC" w:rsidRDefault="00075CBC" w:rsidP="00346D5B">
      <w:bookmarkStart w:id="2" w:name="_GoBack"/>
      <w:bookmarkEnd w:id="2"/>
    </w:p>
    <w:p w:rsidR="00E165F4" w:rsidRDefault="00E165F4" w:rsidP="00E165F4">
      <w:pPr>
        <w:pStyle w:val="Normaalweb"/>
        <w:shd w:val="clear" w:color="auto" w:fill="FFFFFF"/>
        <w:spacing w:before="0" w:beforeAutospacing="0" w:after="0" w:afterAutospacing="0" w:line="270" w:lineRule="atLeast"/>
        <w:rPr>
          <w:rFonts w:ascii="Arial" w:hAnsi="Arial" w:cs="Arial"/>
          <w:color w:val="5B5A5A"/>
          <w:sz w:val="21"/>
          <w:szCs w:val="21"/>
        </w:rPr>
      </w:pPr>
      <w:r>
        <w:rPr>
          <w:rFonts w:ascii="Arial" w:hAnsi="Arial" w:cs="Arial"/>
          <w:color w:val="5B5A5A"/>
          <w:sz w:val="21"/>
          <w:szCs w:val="21"/>
        </w:rPr>
        <w:t>The </w:t>
      </w:r>
      <w:hyperlink r:id="rId8" w:tgtFrame="_blank" w:history="1">
        <w:r>
          <w:rPr>
            <w:rStyle w:val="Hyperlink"/>
            <w:rFonts w:ascii="Arial" w:eastAsiaTheme="majorEastAsia" w:hAnsi="Arial" w:cs="Arial"/>
            <w:color w:val="FF5F2A"/>
            <w:sz w:val="21"/>
            <w:szCs w:val="21"/>
          </w:rPr>
          <w:t>main competitor</w:t>
        </w:r>
      </w:hyperlink>
      <w:r>
        <w:rPr>
          <w:rFonts w:ascii="Arial" w:hAnsi="Arial" w:cs="Arial"/>
          <w:color w:val="5B5A5A"/>
          <w:sz w:val="21"/>
          <w:szCs w:val="21"/>
        </w:rPr>
        <w:t> to Unity is the Unreal Engine, made by Tencent-backed Epic Games. Amazon has also released Lumberyard, a game engine with code licensed from Crytek.</w:t>
      </w:r>
    </w:p>
    <w:p w:rsidR="00E165F4" w:rsidRDefault="00E165F4" w:rsidP="00E165F4">
      <w:pPr>
        <w:pStyle w:val="Normaalweb"/>
        <w:shd w:val="clear" w:color="auto" w:fill="FFFFFF"/>
        <w:spacing w:before="0" w:beforeAutospacing="0" w:after="0" w:afterAutospacing="0" w:line="270" w:lineRule="atLeast"/>
        <w:rPr>
          <w:rFonts w:ascii="Arial" w:hAnsi="Arial" w:cs="Arial"/>
          <w:color w:val="5B5A5A"/>
          <w:sz w:val="21"/>
          <w:szCs w:val="21"/>
        </w:rPr>
      </w:pPr>
      <w:r>
        <w:rPr>
          <w:rStyle w:val="Zwaar"/>
          <w:rFonts w:ascii="Arial" w:eastAsiaTheme="majorEastAsia" w:hAnsi="Arial" w:cs="Arial"/>
          <w:color w:val="5B5A5A"/>
          <w:sz w:val="21"/>
          <w:szCs w:val="21"/>
        </w:rPr>
        <w:t>Unity Technologies’ Financials</w:t>
      </w:r>
    </w:p>
    <w:p w:rsidR="00E165F4" w:rsidRDefault="00E165F4" w:rsidP="00E165F4">
      <w:pPr>
        <w:pStyle w:val="Normaalweb"/>
        <w:shd w:val="clear" w:color="auto" w:fill="FFFFFF"/>
        <w:spacing w:before="0" w:beforeAutospacing="0" w:after="0" w:afterAutospacing="0" w:line="270" w:lineRule="atLeast"/>
        <w:rPr>
          <w:rFonts w:ascii="Arial" w:hAnsi="Arial" w:cs="Arial"/>
          <w:color w:val="5B5A5A"/>
          <w:sz w:val="21"/>
          <w:szCs w:val="21"/>
        </w:rPr>
      </w:pPr>
      <w:r>
        <w:rPr>
          <w:rFonts w:ascii="Arial" w:hAnsi="Arial" w:cs="Arial"/>
          <w:color w:val="5B5A5A"/>
          <w:sz w:val="21"/>
          <w:szCs w:val="21"/>
        </w:rPr>
        <w:t xml:space="preserve">Unity Technologies is a privately held company and does not disclose its revenues. It has raised $198.5 million from investors including China Investment Corporation, DFJ Growth, </w:t>
      </w:r>
      <w:proofErr w:type="spellStart"/>
      <w:r>
        <w:rPr>
          <w:rFonts w:ascii="Arial" w:hAnsi="Arial" w:cs="Arial"/>
          <w:color w:val="5B5A5A"/>
          <w:sz w:val="21"/>
          <w:szCs w:val="21"/>
        </w:rPr>
        <w:t>FreeS</w:t>
      </w:r>
      <w:proofErr w:type="spellEnd"/>
      <w:r>
        <w:rPr>
          <w:rFonts w:ascii="Arial" w:hAnsi="Arial" w:cs="Arial"/>
          <w:color w:val="5B5A5A"/>
          <w:sz w:val="21"/>
          <w:szCs w:val="21"/>
        </w:rPr>
        <w:t xml:space="preserve"> Fund, </w:t>
      </w:r>
      <w:proofErr w:type="spellStart"/>
      <w:r>
        <w:rPr>
          <w:rFonts w:ascii="Arial" w:hAnsi="Arial" w:cs="Arial"/>
          <w:color w:val="5B5A5A"/>
          <w:sz w:val="21"/>
          <w:szCs w:val="21"/>
        </w:rPr>
        <w:t>iGlobe</w:t>
      </w:r>
      <w:proofErr w:type="spellEnd"/>
      <w:r>
        <w:rPr>
          <w:rFonts w:ascii="Arial" w:hAnsi="Arial" w:cs="Arial"/>
          <w:color w:val="5B5A5A"/>
          <w:sz w:val="21"/>
          <w:szCs w:val="21"/>
        </w:rPr>
        <w:t xml:space="preserve"> Partners, Sequoia Capital, Thrive Capital, </w:t>
      </w:r>
      <w:proofErr w:type="spellStart"/>
      <w:r>
        <w:rPr>
          <w:rFonts w:ascii="Arial" w:hAnsi="Arial" w:cs="Arial"/>
          <w:color w:val="5B5A5A"/>
          <w:sz w:val="21"/>
          <w:szCs w:val="21"/>
        </w:rPr>
        <w:t>WestSummit</w:t>
      </w:r>
      <w:proofErr w:type="spellEnd"/>
      <w:r>
        <w:rPr>
          <w:rFonts w:ascii="Arial" w:hAnsi="Arial" w:cs="Arial"/>
          <w:color w:val="5B5A5A"/>
          <w:sz w:val="21"/>
          <w:szCs w:val="21"/>
        </w:rPr>
        <w:t xml:space="preserve"> Capital, and </w:t>
      </w:r>
      <w:proofErr w:type="spellStart"/>
      <w:r>
        <w:rPr>
          <w:rFonts w:ascii="Arial" w:hAnsi="Arial" w:cs="Arial"/>
          <w:color w:val="5B5A5A"/>
          <w:sz w:val="21"/>
          <w:szCs w:val="21"/>
        </w:rPr>
        <w:t>Vanedge</w:t>
      </w:r>
      <w:proofErr w:type="spellEnd"/>
      <w:r>
        <w:rPr>
          <w:rFonts w:ascii="Arial" w:hAnsi="Arial" w:cs="Arial"/>
          <w:color w:val="5B5A5A"/>
          <w:sz w:val="21"/>
          <w:szCs w:val="21"/>
        </w:rPr>
        <w:t xml:space="preserve"> Capital. Last week, it raised $181 million in a Series C round that </w:t>
      </w:r>
      <w:hyperlink r:id="rId9" w:tgtFrame="_blank" w:history="1">
        <w:r>
          <w:rPr>
            <w:rStyle w:val="Hyperlink"/>
            <w:rFonts w:ascii="Arial" w:eastAsiaTheme="majorEastAsia" w:hAnsi="Arial" w:cs="Arial"/>
            <w:color w:val="FF5F2A"/>
            <w:sz w:val="21"/>
            <w:szCs w:val="21"/>
          </w:rPr>
          <w:t>valued them at about $1.5 billion</w:t>
        </w:r>
      </w:hyperlink>
      <w:r>
        <w:rPr>
          <w:rFonts w:ascii="Arial" w:hAnsi="Arial" w:cs="Arial"/>
          <w:color w:val="5B5A5A"/>
          <w:sz w:val="21"/>
          <w:szCs w:val="21"/>
        </w:rPr>
        <w:t>. Unity plans to use the funding to invest in tools for virtual and augmented reality apps. The $25 million raised in the earlier round was used to grow to 1,000 employees.</w:t>
      </w:r>
    </w:p>
    <w:p w:rsidR="00E165F4" w:rsidRDefault="00E165F4" w:rsidP="00E165F4">
      <w:pPr>
        <w:pStyle w:val="Normaalweb"/>
        <w:shd w:val="clear" w:color="auto" w:fill="FFFFFF"/>
        <w:spacing w:before="150" w:beforeAutospacing="0" w:after="150" w:afterAutospacing="0" w:line="270" w:lineRule="atLeast"/>
        <w:rPr>
          <w:rFonts w:ascii="Arial" w:hAnsi="Arial" w:cs="Arial"/>
          <w:color w:val="5B5A5A"/>
          <w:sz w:val="21"/>
          <w:szCs w:val="21"/>
        </w:rPr>
      </w:pPr>
      <w:r>
        <w:rPr>
          <w:rFonts w:ascii="Arial" w:hAnsi="Arial" w:cs="Arial"/>
          <w:color w:val="5B5A5A"/>
          <w:sz w:val="21"/>
          <w:szCs w:val="21"/>
        </w:rPr>
        <w:t>There is a lot going for Unity: strong product validation and customer numbers, and based on these, it is funding its next phase of growth in a promising market.</w:t>
      </w:r>
    </w:p>
    <w:p w:rsidR="00E165F4" w:rsidRDefault="00E165F4" w:rsidP="00E165F4">
      <w:pPr>
        <w:pStyle w:val="Normaalweb"/>
        <w:shd w:val="clear" w:color="auto" w:fill="FFFFFF"/>
        <w:spacing w:before="0" w:beforeAutospacing="0" w:after="0" w:afterAutospacing="0" w:line="270" w:lineRule="atLeast"/>
        <w:rPr>
          <w:rFonts w:ascii="Arial" w:hAnsi="Arial" w:cs="Arial"/>
          <w:color w:val="5B5A5A"/>
          <w:sz w:val="21"/>
          <w:szCs w:val="21"/>
        </w:rPr>
      </w:pPr>
      <w:r>
        <w:rPr>
          <w:rFonts w:ascii="Arial" w:hAnsi="Arial" w:cs="Arial"/>
          <w:color w:val="5B5A5A"/>
          <w:sz w:val="21"/>
          <w:szCs w:val="21"/>
        </w:rPr>
        <w:t>More investigation and analysis of Unicorn companies can be found in my latest Entrepreneur Journeys book, </w:t>
      </w:r>
      <w:hyperlink r:id="rId10" w:tgtFrame="_blank" w:history="1">
        <w:r>
          <w:rPr>
            <w:rStyle w:val="Hyperlink"/>
            <w:rFonts w:ascii="Arial" w:eastAsiaTheme="majorEastAsia" w:hAnsi="Arial" w:cs="Arial"/>
            <w:color w:val="FF5F2A"/>
            <w:sz w:val="21"/>
            <w:szCs w:val="21"/>
          </w:rPr>
          <w:t>Billion Dollar Unicorns</w:t>
        </w:r>
      </w:hyperlink>
      <w:r>
        <w:rPr>
          <w:rFonts w:ascii="Arial" w:hAnsi="Arial" w:cs="Arial"/>
          <w:color w:val="5B5A5A"/>
          <w:sz w:val="21"/>
          <w:szCs w:val="21"/>
        </w:rPr>
        <w:t>. Unicorns will also be discussed with some special guests during our </w:t>
      </w:r>
      <w:hyperlink r:id="rId11" w:history="1">
        <w:r>
          <w:rPr>
            <w:rStyle w:val="Hyperlink"/>
            <w:rFonts w:ascii="Arial" w:eastAsiaTheme="majorEastAsia" w:hAnsi="Arial" w:cs="Arial"/>
            <w:color w:val="FF5F2A"/>
            <w:sz w:val="21"/>
            <w:szCs w:val="21"/>
          </w:rPr>
          <w:t>1M/1M Roundtable programs</w:t>
        </w:r>
      </w:hyperlink>
      <w:r>
        <w:rPr>
          <w:rFonts w:ascii="Arial" w:hAnsi="Arial" w:cs="Arial"/>
          <w:color w:val="5B5A5A"/>
          <w:sz w:val="21"/>
          <w:szCs w:val="21"/>
        </w:rPr>
        <w:t> over the next few weeks. To be a part of the conversation, please </w:t>
      </w:r>
      <w:hyperlink r:id="rId12" w:history="1">
        <w:r>
          <w:rPr>
            <w:rStyle w:val="Hyperlink"/>
            <w:rFonts w:ascii="Arial" w:eastAsiaTheme="majorEastAsia" w:hAnsi="Arial" w:cs="Arial"/>
            <w:color w:val="FF5F2A"/>
            <w:sz w:val="21"/>
            <w:szCs w:val="21"/>
          </w:rPr>
          <w:t>register here</w:t>
        </w:r>
      </w:hyperlink>
      <w:r>
        <w:rPr>
          <w:rFonts w:ascii="Arial" w:hAnsi="Arial" w:cs="Arial"/>
          <w:color w:val="5B5A5A"/>
          <w:sz w:val="21"/>
          <w:szCs w:val="21"/>
        </w:rPr>
        <w:t>. The term Unicorn was coined in a </w:t>
      </w:r>
      <w:hyperlink r:id="rId13" w:tgtFrame="_blank" w:history="1">
        <w:r>
          <w:rPr>
            <w:rStyle w:val="Hyperlink"/>
            <w:rFonts w:ascii="Arial" w:eastAsiaTheme="majorEastAsia" w:hAnsi="Arial" w:cs="Arial"/>
            <w:color w:val="FF5F2A"/>
            <w:sz w:val="21"/>
            <w:szCs w:val="21"/>
          </w:rPr>
          <w:t>TechCrunch article</w:t>
        </w:r>
      </w:hyperlink>
      <w:r>
        <w:rPr>
          <w:rFonts w:ascii="Arial" w:hAnsi="Arial" w:cs="Arial"/>
          <w:color w:val="5B5A5A"/>
          <w:sz w:val="21"/>
          <w:szCs w:val="21"/>
        </w:rPr>
        <w:t> by Aileen Lee of </w:t>
      </w:r>
      <w:hyperlink r:id="rId14" w:tgtFrame="_blank" w:history="1">
        <w:r>
          <w:rPr>
            <w:rStyle w:val="Hyperlink"/>
            <w:rFonts w:ascii="Arial" w:eastAsiaTheme="majorEastAsia" w:hAnsi="Arial" w:cs="Arial"/>
            <w:color w:val="FF5F2A"/>
            <w:sz w:val="21"/>
            <w:szCs w:val="21"/>
          </w:rPr>
          <w:t>Cowboy Ventures</w:t>
        </w:r>
      </w:hyperlink>
      <w:r>
        <w:rPr>
          <w:rFonts w:ascii="Arial" w:hAnsi="Arial" w:cs="Arial"/>
          <w:color w:val="5B5A5A"/>
          <w:sz w:val="21"/>
          <w:szCs w:val="21"/>
        </w:rPr>
        <w:t>.</w:t>
      </w:r>
    </w:p>
    <w:p w:rsidR="00E165F4" w:rsidRPr="00E165F4" w:rsidRDefault="00E165F4" w:rsidP="00346D5B">
      <w:pPr>
        <w:rPr>
          <w:lang w:val="en-US"/>
        </w:rPr>
      </w:pPr>
    </w:p>
    <w:p w:rsidR="00346D5B" w:rsidRDefault="008D440D">
      <w:proofErr w:type="gramStart"/>
      <w:r w:rsidRPr="008D440D">
        <w:t>http://www.sramanamitra.com/2016/07/19/billion-dollar-unicorns-unity-technologies-a-strong-vr-gaming-bet/</w:t>
      </w:r>
      <w:proofErr w:type="gramEnd"/>
      <w:r w:rsidR="00346D5B">
        <w:br w:type="page"/>
      </w:r>
    </w:p>
    <w:p w:rsidR="00346D5B" w:rsidRDefault="00346D5B" w:rsidP="00346D5B">
      <w:pPr>
        <w:pStyle w:val="Kop1"/>
        <w:rPr>
          <w:sz w:val="40"/>
        </w:rPr>
      </w:pPr>
      <w:bookmarkStart w:id="3" w:name="_Toc497897856"/>
      <w:r w:rsidRPr="00346D5B">
        <w:rPr>
          <w:sz w:val="40"/>
        </w:rPr>
        <w:lastRenderedPageBreak/>
        <w:t>Producten</w:t>
      </w:r>
      <w:bookmarkEnd w:id="3"/>
    </w:p>
    <w:p w:rsidR="00075CBC" w:rsidRPr="00E14660" w:rsidRDefault="00075CBC" w:rsidP="00075CBC">
      <w:r w:rsidRPr="00075CBC">
        <w:t xml:space="preserve">Unity3d gebruikt een licentie gebaseerd businessmodel. </w:t>
      </w:r>
      <w:r w:rsidRPr="00E14660">
        <w:t xml:space="preserve">Waar het basis abonnement gratis te gebruiken is met gelimiteerde </w:t>
      </w:r>
      <w:r>
        <w:t>features, kosten de Unity Plus, Pro en Enterprise abonnementen wel geld en zijn dus de bron van hun inkomsten. Hier zit echter wel een voorwaarde aan vast. Als je product meer dan 100.000 dollar per jaar verdient moet je minstens een Unity Plus abonnement van 35 dollar per ontwikkelaar per maand hebben, en bij meer 200.000 dollar per jaar een Unity Pro Abonnement van 125 dollar per ontwikkelaar per maand. Het Unity Enterprise abonnement is een zelf aan te passen aan de benodigdheden van de gebruiker.</w:t>
      </w:r>
    </w:p>
    <w:p w:rsidR="00346D5B" w:rsidRPr="00346D5B" w:rsidRDefault="00346D5B" w:rsidP="00346D5B"/>
    <w:p w:rsidR="005E11BA" w:rsidRDefault="00866AC6" w:rsidP="005E11BA">
      <w:proofErr w:type="gramStart"/>
      <w:r w:rsidRPr="00866AC6">
        <w:t>https://blogs.unity3d.com/2016/05/31/new-products-and-prices/</w:t>
      </w:r>
      <w:proofErr w:type="gramEnd"/>
    </w:p>
    <w:p w:rsidR="005E11BA" w:rsidRPr="005E11BA" w:rsidRDefault="005E11BA" w:rsidP="005E11BA"/>
    <w:p w:rsidR="002C5D39" w:rsidRDefault="002C5D39">
      <w:pPr>
        <w:rPr>
          <w:sz w:val="24"/>
        </w:rPr>
      </w:pPr>
      <w:r>
        <w:rPr>
          <w:sz w:val="24"/>
        </w:rPr>
        <w:br w:type="page"/>
      </w:r>
    </w:p>
    <w:p w:rsidR="002C5D39" w:rsidRDefault="002C5D39" w:rsidP="002C5D39">
      <w:pPr>
        <w:pStyle w:val="Kop1"/>
        <w:rPr>
          <w:sz w:val="40"/>
        </w:rPr>
      </w:pPr>
      <w:bookmarkStart w:id="4" w:name="_Toc497897857"/>
      <w:r w:rsidRPr="002C5D39">
        <w:rPr>
          <w:sz w:val="40"/>
        </w:rPr>
        <w:lastRenderedPageBreak/>
        <w:t>Marketingstrategie</w:t>
      </w:r>
      <w:bookmarkEnd w:id="4"/>
    </w:p>
    <w:p w:rsidR="002C5D39" w:rsidRDefault="002C5D39" w:rsidP="002C5D39"/>
    <w:p w:rsidR="002C5D39" w:rsidRDefault="002C5D39" w:rsidP="002C5D39">
      <w:pPr>
        <w:pStyle w:val="Kop1"/>
      </w:pPr>
      <w:bookmarkStart w:id="5" w:name="_Toc497897858"/>
      <w:r w:rsidRPr="003D4F24">
        <w:t>Specialisatie</w:t>
      </w:r>
      <w:bookmarkEnd w:id="5"/>
    </w:p>
    <w:p w:rsidR="007B59D7" w:rsidRPr="007B59D7" w:rsidRDefault="007B59D7" w:rsidP="007B59D7">
      <w:proofErr w:type="spellStart"/>
      <w:r>
        <w:t>Pic</w:t>
      </w:r>
      <w:proofErr w:type="spellEnd"/>
      <w:r>
        <w:t xml:space="preserve"> van het schema dat ze allemaal vergelijkt, denk op wiki.</w:t>
      </w:r>
    </w:p>
    <w:p w:rsidR="002C5D39" w:rsidRDefault="002C5D39" w:rsidP="002C5D39">
      <w:pPr>
        <w:pStyle w:val="Kop3"/>
      </w:pPr>
      <w:bookmarkStart w:id="6" w:name="_Toc497897859"/>
      <w:r>
        <w:t>Platformen</w:t>
      </w:r>
      <w:bookmarkEnd w:id="6"/>
    </w:p>
    <w:p w:rsidR="002C5D39" w:rsidRDefault="002C5D39" w:rsidP="002C5D39">
      <w:pPr>
        <w:pStyle w:val="Kop3"/>
      </w:pPr>
      <w:bookmarkStart w:id="7" w:name="_Toc497897860"/>
      <w:r>
        <w:t>Talen</w:t>
      </w:r>
      <w:bookmarkEnd w:id="7"/>
    </w:p>
    <w:p w:rsidR="002C5D39" w:rsidRDefault="002C5D39" w:rsidP="002C5D39">
      <w:pPr>
        <w:pStyle w:val="Kop3"/>
      </w:pPr>
      <w:bookmarkStart w:id="8" w:name="_Toc497897861"/>
      <w:r>
        <w:t>2 of 3D georiënteerd</w:t>
      </w:r>
      <w:bookmarkEnd w:id="8"/>
    </w:p>
    <w:p w:rsidR="002C5D39" w:rsidRDefault="002C5D39" w:rsidP="002C5D39">
      <w:pPr>
        <w:pStyle w:val="Kop3"/>
      </w:pPr>
      <w:bookmarkStart w:id="9" w:name="_Toc497897862"/>
      <w:r>
        <w:t>Moeilijkheid</w:t>
      </w:r>
      <w:bookmarkEnd w:id="9"/>
    </w:p>
    <w:p w:rsidR="002C5D39" w:rsidRPr="00E165F4" w:rsidRDefault="002C5D39" w:rsidP="002C5D39">
      <w:pPr>
        <w:pStyle w:val="Kop3"/>
        <w:rPr>
          <w:lang w:val="en-US"/>
        </w:rPr>
      </w:pPr>
      <w:bookmarkStart w:id="10" w:name="_Toc497897863"/>
      <w:proofErr w:type="spellStart"/>
      <w:r w:rsidRPr="00E165F4">
        <w:rPr>
          <w:lang w:val="en-US"/>
        </w:rPr>
        <w:t>Licenties</w:t>
      </w:r>
      <w:bookmarkEnd w:id="10"/>
      <w:proofErr w:type="spellEnd"/>
    </w:p>
    <w:p w:rsidR="00913E61" w:rsidRPr="00E165F4" w:rsidRDefault="00913E61" w:rsidP="00913E61">
      <w:pPr>
        <w:rPr>
          <w:lang w:val="en-US"/>
        </w:rPr>
      </w:pPr>
    </w:p>
    <w:p w:rsidR="002C5D39" w:rsidRPr="00E165F4" w:rsidRDefault="002C5D39" w:rsidP="002C5D39">
      <w:pPr>
        <w:pStyle w:val="Kop2"/>
        <w:rPr>
          <w:sz w:val="32"/>
          <w:lang w:val="en-US"/>
        </w:rPr>
      </w:pPr>
      <w:bookmarkStart w:id="11" w:name="_Toc497897864"/>
      <w:r w:rsidRPr="00E165F4">
        <w:rPr>
          <w:sz w:val="32"/>
          <w:lang w:val="en-US"/>
        </w:rPr>
        <w:t>Community</w:t>
      </w:r>
      <w:bookmarkEnd w:id="11"/>
    </w:p>
    <w:p w:rsidR="002C5D39" w:rsidRPr="00E165F4" w:rsidRDefault="002C5D39" w:rsidP="002C5D39">
      <w:pPr>
        <w:pStyle w:val="Kop3"/>
        <w:rPr>
          <w:lang w:val="en-US"/>
        </w:rPr>
      </w:pPr>
      <w:bookmarkStart w:id="12" w:name="_Toc497897865"/>
      <w:r w:rsidRPr="00E165F4">
        <w:rPr>
          <w:lang w:val="en-US"/>
        </w:rPr>
        <w:t>Social media</w:t>
      </w:r>
      <w:bookmarkEnd w:id="12"/>
    </w:p>
    <w:p w:rsidR="00C375C0" w:rsidRPr="00E165F4" w:rsidRDefault="005D6738" w:rsidP="00C375C0">
      <w:pPr>
        <w:rPr>
          <w:lang w:val="en-US"/>
        </w:rPr>
      </w:pPr>
      <w:hyperlink r:id="rId15" w:history="1">
        <w:r w:rsidR="007B59D7" w:rsidRPr="00E165F4">
          <w:rPr>
            <w:rStyle w:val="Hyperlink"/>
            <w:lang w:val="en-US"/>
          </w:rPr>
          <w:t>https://twitter.com/unity3d?ref_src=twsrc%5Egoogle%7Ctwcamp%5Eserp%7Ctwgr%5Eauthor</w:t>
        </w:r>
      </w:hyperlink>
    </w:p>
    <w:p w:rsidR="007B59D7" w:rsidRPr="00E165F4" w:rsidRDefault="005D6738" w:rsidP="00C375C0">
      <w:pPr>
        <w:rPr>
          <w:lang w:val="en-US"/>
        </w:rPr>
      </w:pPr>
      <w:hyperlink r:id="rId16" w:history="1">
        <w:r w:rsidR="007B59D7" w:rsidRPr="00E165F4">
          <w:rPr>
            <w:rStyle w:val="Hyperlink"/>
            <w:lang w:val="en-US"/>
          </w:rPr>
          <w:t>https://www.facebook.com/unity3d/</w:t>
        </w:r>
      </w:hyperlink>
    </w:p>
    <w:p w:rsidR="007B59D7" w:rsidRPr="00E165F4" w:rsidRDefault="007B59D7" w:rsidP="00C375C0">
      <w:pPr>
        <w:rPr>
          <w:lang w:val="en-US"/>
        </w:rPr>
      </w:pPr>
      <w:r w:rsidRPr="00E165F4">
        <w:rPr>
          <w:lang w:val="en-US"/>
        </w:rPr>
        <w:t>https://www.youtube.com/user/Unity3D</w:t>
      </w:r>
    </w:p>
    <w:p w:rsidR="002C5D39" w:rsidRPr="00E165F4" w:rsidRDefault="002C5D39" w:rsidP="002C5D39">
      <w:pPr>
        <w:pStyle w:val="Kop3"/>
        <w:rPr>
          <w:lang w:val="en-US"/>
        </w:rPr>
      </w:pPr>
      <w:bookmarkStart w:id="13" w:name="_Toc497897866"/>
      <w:r w:rsidRPr="00E165F4">
        <w:rPr>
          <w:lang w:val="en-US"/>
        </w:rPr>
        <w:t>Fora</w:t>
      </w:r>
      <w:bookmarkEnd w:id="13"/>
    </w:p>
    <w:p w:rsidR="003A7746" w:rsidRPr="0055066F" w:rsidRDefault="005D6738" w:rsidP="003A7746">
      <w:pPr>
        <w:rPr>
          <w:lang w:val="en-US"/>
        </w:rPr>
      </w:pPr>
      <w:hyperlink r:id="rId17" w:history="1">
        <w:r w:rsidR="003A7746" w:rsidRPr="0055066F">
          <w:rPr>
            <w:rStyle w:val="Hyperlink"/>
            <w:lang w:val="en-US"/>
          </w:rPr>
          <w:t>https://forum.unity.com/</w:t>
        </w:r>
      </w:hyperlink>
    </w:p>
    <w:p w:rsidR="003A7746" w:rsidRPr="00E165F4" w:rsidRDefault="003A7746" w:rsidP="003A7746">
      <w:proofErr w:type="gramStart"/>
      <w:r w:rsidRPr="00E165F4">
        <w:t>ook</w:t>
      </w:r>
      <w:proofErr w:type="gramEnd"/>
      <w:r w:rsidRPr="00E165F4">
        <w:t xml:space="preserve"> </w:t>
      </w:r>
      <w:proofErr w:type="spellStart"/>
      <w:r w:rsidRPr="00E165F4">
        <w:t>reddit</w:t>
      </w:r>
      <w:proofErr w:type="spellEnd"/>
    </w:p>
    <w:p w:rsidR="002C5D39" w:rsidRDefault="002C5D39" w:rsidP="002C5D39">
      <w:pPr>
        <w:pStyle w:val="Kop3"/>
      </w:pPr>
      <w:bookmarkStart w:id="14" w:name="_Toc497897867"/>
      <w:r w:rsidRPr="00125118">
        <w:t xml:space="preserve">Online </w:t>
      </w:r>
      <w:proofErr w:type="spellStart"/>
      <w:r w:rsidRPr="00125118">
        <w:t>tutorials</w:t>
      </w:r>
      <w:bookmarkEnd w:id="14"/>
      <w:proofErr w:type="spellEnd"/>
    </w:p>
    <w:p w:rsidR="0055066F" w:rsidRPr="0055066F" w:rsidRDefault="0055066F" w:rsidP="0055066F">
      <w:proofErr w:type="gramStart"/>
      <w:r w:rsidRPr="0055066F">
        <w:t>https://unity3d.com/learn/tutorials</w:t>
      </w:r>
      <w:proofErr w:type="gramEnd"/>
    </w:p>
    <w:p w:rsidR="00913E61" w:rsidRPr="00913E61" w:rsidRDefault="00913E61" w:rsidP="00913E61"/>
    <w:p w:rsidR="002C5D39" w:rsidRPr="003D4F24" w:rsidRDefault="002C5D39" w:rsidP="002C5D39">
      <w:pPr>
        <w:pStyle w:val="Kop2"/>
        <w:rPr>
          <w:sz w:val="32"/>
        </w:rPr>
      </w:pPr>
      <w:bookmarkStart w:id="15" w:name="_Toc497897868"/>
      <w:r w:rsidRPr="003D4F24">
        <w:rPr>
          <w:sz w:val="32"/>
        </w:rPr>
        <w:t>Zelfpromotie</w:t>
      </w:r>
      <w:bookmarkEnd w:id="15"/>
    </w:p>
    <w:p w:rsidR="002C5D39" w:rsidRDefault="002C5D39" w:rsidP="002C5D39">
      <w:pPr>
        <w:pStyle w:val="Kop3"/>
      </w:pPr>
      <w:bookmarkStart w:id="16" w:name="_Toc497897869"/>
      <w:r>
        <w:t>Website</w:t>
      </w:r>
      <w:bookmarkEnd w:id="16"/>
    </w:p>
    <w:p w:rsidR="00222BC5" w:rsidRPr="00222BC5" w:rsidRDefault="00222BC5" w:rsidP="00222BC5">
      <w:proofErr w:type="gramStart"/>
      <w:r w:rsidRPr="00222BC5">
        <w:t>https://unity3d.com/</w:t>
      </w:r>
      <w:proofErr w:type="gramEnd"/>
    </w:p>
    <w:p w:rsidR="002C5D39" w:rsidRPr="00E165F4" w:rsidRDefault="002C5D39" w:rsidP="002C5D39">
      <w:pPr>
        <w:pStyle w:val="Kop3"/>
      </w:pPr>
      <w:bookmarkStart w:id="17" w:name="_Toc497897870"/>
      <w:r w:rsidRPr="00E165F4">
        <w:t>Events</w:t>
      </w:r>
      <w:bookmarkEnd w:id="17"/>
    </w:p>
    <w:p w:rsidR="00222BC5" w:rsidRPr="00E165F4" w:rsidRDefault="00222BC5" w:rsidP="00222BC5">
      <w:proofErr w:type="gramStart"/>
      <w:r w:rsidRPr="00E165F4">
        <w:t>https://unity3d.com/events</w:t>
      </w:r>
      <w:proofErr w:type="gramEnd"/>
    </w:p>
    <w:p w:rsidR="002C5D39" w:rsidRPr="00E165F4" w:rsidRDefault="002C5D39" w:rsidP="002C5D39">
      <w:pPr>
        <w:pStyle w:val="Kop3"/>
      </w:pPr>
      <w:bookmarkStart w:id="18" w:name="_Toc497897871"/>
      <w:r w:rsidRPr="00E165F4">
        <w:t>Scholen</w:t>
      </w:r>
      <w:bookmarkEnd w:id="18"/>
    </w:p>
    <w:p w:rsidR="00913E61" w:rsidRPr="00913E61" w:rsidRDefault="00913E61" w:rsidP="00913E61">
      <w:pPr>
        <w:rPr>
          <w:lang w:val="en-US"/>
        </w:rPr>
      </w:pPr>
      <w:r w:rsidRPr="00913E61">
        <w:rPr>
          <w:lang w:val="en-US"/>
        </w:rPr>
        <w:t>https://store.unity.com/education</w:t>
      </w:r>
    </w:p>
    <w:p w:rsidR="002C5D39" w:rsidRPr="00D935FA" w:rsidRDefault="00913E61" w:rsidP="002C5D39">
      <w:pPr>
        <w:pStyle w:val="Kop3"/>
        <w:rPr>
          <w:lang w:val="en-US"/>
        </w:rPr>
      </w:pPr>
      <w:bookmarkStart w:id="19" w:name="_Toc497897872"/>
      <w:r>
        <w:rPr>
          <w:lang w:val="en-US"/>
        </w:rPr>
        <w:t>Splash</w:t>
      </w:r>
      <w:r w:rsidR="002C5D39" w:rsidRPr="00D935FA">
        <w:rPr>
          <w:lang w:val="en-US"/>
        </w:rPr>
        <w:t xml:space="preserve"> </w:t>
      </w:r>
      <w:proofErr w:type="spellStart"/>
      <w:r w:rsidR="002C5D39" w:rsidRPr="00D935FA">
        <w:rPr>
          <w:lang w:val="en-US"/>
        </w:rPr>
        <w:t>scherm</w:t>
      </w:r>
      <w:bookmarkEnd w:id="19"/>
      <w:proofErr w:type="spellEnd"/>
    </w:p>
    <w:p w:rsidR="00300CCF" w:rsidRPr="00913E61" w:rsidRDefault="00913E61" w:rsidP="002C5D39">
      <w:pPr>
        <w:rPr>
          <w:lang w:val="en-US"/>
        </w:rPr>
      </w:pPr>
      <w:r w:rsidRPr="00913E61">
        <w:rPr>
          <w:lang w:val="en-US"/>
        </w:rPr>
        <w:t>https://docs.unity3d.com/Manual/class-PlayerSettingsSplashScreen.html</w:t>
      </w:r>
      <w:r w:rsidR="00300CCF" w:rsidRPr="00913E61">
        <w:rPr>
          <w:lang w:val="en-US"/>
        </w:rPr>
        <w:br w:type="page"/>
      </w:r>
    </w:p>
    <w:p w:rsidR="00074579" w:rsidRPr="00CD588B" w:rsidRDefault="00074579" w:rsidP="00074579">
      <w:pPr>
        <w:pStyle w:val="Kop1"/>
        <w:rPr>
          <w:sz w:val="40"/>
        </w:rPr>
      </w:pPr>
      <w:bookmarkStart w:id="20" w:name="_Toc497897873"/>
      <w:r w:rsidRPr="00CD588B">
        <w:rPr>
          <w:sz w:val="40"/>
        </w:rPr>
        <w:lastRenderedPageBreak/>
        <w:t>Missie &amp; Visie</w:t>
      </w:r>
      <w:bookmarkEnd w:id="20"/>
    </w:p>
    <w:p w:rsidR="00074579" w:rsidRDefault="00074579" w:rsidP="00074579"/>
    <w:p w:rsidR="00074579" w:rsidRPr="009160B5" w:rsidRDefault="00074579" w:rsidP="00074579">
      <w:pPr>
        <w:pStyle w:val="Kop2"/>
        <w:rPr>
          <w:sz w:val="32"/>
        </w:rPr>
      </w:pPr>
      <w:bookmarkStart w:id="21" w:name="_Toc497897874"/>
      <w:r w:rsidRPr="009160B5">
        <w:rPr>
          <w:sz w:val="32"/>
        </w:rPr>
        <w:t>Missie</w:t>
      </w:r>
      <w:bookmarkEnd w:id="21"/>
    </w:p>
    <w:p w:rsidR="00074579" w:rsidRDefault="00CE2E48" w:rsidP="00074579">
      <w:pPr>
        <w:rPr>
          <w:sz w:val="24"/>
        </w:rPr>
      </w:pPr>
      <w:r w:rsidRPr="009160B5">
        <w:rPr>
          <w:sz w:val="24"/>
        </w:rPr>
        <w:t>Unity Technologies heeft een duidelijke missie vanaf het begin van de geboorte van het bedrijf: “</w:t>
      </w:r>
      <w:proofErr w:type="spellStart"/>
      <w:r w:rsidRPr="009160B5">
        <w:rPr>
          <w:sz w:val="24"/>
        </w:rPr>
        <w:t>Democratize</w:t>
      </w:r>
      <w:proofErr w:type="spellEnd"/>
      <w:r w:rsidRPr="009160B5">
        <w:rPr>
          <w:sz w:val="24"/>
        </w:rPr>
        <w:t xml:space="preserve"> </w:t>
      </w:r>
      <w:r w:rsidR="00AB3C5B" w:rsidRPr="009160B5">
        <w:rPr>
          <w:sz w:val="24"/>
        </w:rPr>
        <w:t>Game Development”</w:t>
      </w:r>
      <w:r w:rsidR="00833362" w:rsidRPr="009160B5">
        <w:rPr>
          <w:sz w:val="24"/>
        </w:rPr>
        <w:t xml:space="preserve"> wat inhoud dat ze het ontwikkelen van games toegankelijk willen maken voor iedereen en niet alleen de grote game </w:t>
      </w:r>
      <w:proofErr w:type="spellStart"/>
      <w:r w:rsidR="00833362" w:rsidRPr="009160B5">
        <w:rPr>
          <w:sz w:val="24"/>
        </w:rPr>
        <w:t>develop</w:t>
      </w:r>
      <w:r w:rsidR="00F8300B" w:rsidRPr="009160B5">
        <w:rPr>
          <w:sz w:val="24"/>
        </w:rPr>
        <w:t>ers</w:t>
      </w:r>
      <w:proofErr w:type="spellEnd"/>
      <w:r w:rsidR="00833362" w:rsidRPr="009160B5">
        <w:rPr>
          <w:sz w:val="24"/>
        </w:rPr>
        <w:t xml:space="preserve"> bedrijven.</w:t>
      </w:r>
      <w:r w:rsidR="00F8300B" w:rsidRPr="009160B5">
        <w:rPr>
          <w:sz w:val="24"/>
        </w:rPr>
        <w:t xml:space="preserve"> Al is dit ze al gelukt, ze blijven streven naar nog makkelijker te gebruiken en gebruiksvriendelijkere versies van Unity.</w:t>
      </w:r>
    </w:p>
    <w:p w:rsidR="009160B5" w:rsidRPr="009160B5" w:rsidRDefault="009160B5" w:rsidP="00074579">
      <w:pPr>
        <w:rPr>
          <w:sz w:val="24"/>
        </w:rPr>
      </w:pPr>
    </w:p>
    <w:p w:rsidR="00833362" w:rsidRPr="009160B5" w:rsidRDefault="00833362" w:rsidP="00833362">
      <w:pPr>
        <w:pStyle w:val="Kop2"/>
        <w:rPr>
          <w:sz w:val="32"/>
        </w:rPr>
      </w:pPr>
      <w:bookmarkStart w:id="22" w:name="_Toc497897875"/>
      <w:r w:rsidRPr="009160B5">
        <w:rPr>
          <w:sz w:val="32"/>
        </w:rPr>
        <w:t>Visie</w:t>
      </w:r>
      <w:bookmarkEnd w:id="22"/>
    </w:p>
    <w:p w:rsidR="00833362" w:rsidRPr="009160B5" w:rsidRDefault="00A80B66" w:rsidP="005039F2">
      <w:pPr>
        <w:pStyle w:val="Lijstalinea"/>
        <w:numPr>
          <w:ilvl w:val="0"/>
          <w:numId w:val="1"/>
        </w:numPr>
        <w:rPr>
          <w:sz w:val="24"/>
        </w:rPr>
      </w:pPr>
      <w:r w:rsidRPr="009160B5">
        <w:rPr>
          <w:sz w:val="24"/>
        </w:rPr>
        <w:t>Toegan</w:t>
      </w:r>
      <w:r w:rsidR="005039F2" w:rsidRPr="009160B5">
        <w:rPr>
          <w:sz w:val="24"/>
        </w:rPr>
        <w:t xml:space="preserve">kelijkheid </w:t>
      </w:r>
      <w:r w:rsidRPr="009160B5">
        <w:rPr>
          <w:sz w:val="24"/>
        </w:rPr>
        <w:t xml:space="preserve">voor individuele game </w:t>
      </w:r>
      <w:proofErr w:type="spellStart"/>
      <w:r w:rsidRPr="009160B5">
        <w:rPr>
          <w:sz w:val="24"/>
        </w:rPr>
        <w:t>developers</w:t>
      </w:r>
      <w:proofErr w:type="spellEnd"/>
      <w:r w:rsidRPr="009160B5">
        <w:rPr>
          <w:sz w:val="24"/>
        </w:rPr>
        <w:t xml:space="preserve"> </w:t>
      </w:r>
    </w:p>
    <w:p w:rsidR="00A80B66" w:rsidRPr="009160B5" w:rsidRDefault="009C053E" w:rsidP="005039F2">
      <w:pPr>
        <w:pStyle w:val="Lijstalinea"/>
        <w:numPr>
          <w:ilvl w:val="0"/>
          <w:numId w:val="1"/>
        </w:numPr>
        <w:rPr>
          <w:sz w:val="24"/>
        </w:rPr>
      </w:pPr>
      <w:r w:rsidRPr="009160B5">
        <w:rPr>
          <w:sz w:val="24"/>
        </w:rPr>
        <w:t>Mobiele markt blijven domineren</w:t>
      </w:r>
    </w:p>
    <w:p w:rsidR="009C053E" w:rsidRPr="009160B5" w:rsidRDefault="000D2D7A" w:rsidP="005039F2">
      <w:pPr>
        <w:pStyle w:val="Lijstalinea"/>
        <w:numPr>
          <w:ilvl w:val="0"/>
          <w:numId w:val="1"/>
        </w:numPr>
        <w:rPr>
          <w:sz w:val="24"/>
        </w:rPr>
      </w:pPr>
      <w:r w:rsidRPr="009160B5">
        <w:rPr>
          <w:sz w:val="24"/>
        </w:rPr>
        <w:t>Gebruikers gemeenschap blijven groeien</w:t>
      </w:r>
    </w:p>
    <w:p w:rsidR="000D2D7A" w:rsidRDefault="000D2D7A" w:rsidP="005039F2">
      <w:pPr>
        <w:pStyle w:val="Lijstalinea"/>
        <w:numPr>
          <w:ilvl w:val="0"/>
          <w:numId w:val="1"/>
        </w:numPr>
        <w:rPr>
          <w:sz w:val="24"/>
        </w:rPr>
      </w:pPr>
      <w:r w:rsidRPr="009160B5">
        <w:rPr>
          <w:sz w:val="24"/>
        </w:rPr>
        <w:t>Alle mogelijke platformen ondersteunen</w:t>
      </w:r>
    </w:p>
    <w:p w:rsidR="00752D7F" w:rsidRDefault="00752D7F" w:rsidP="002C5D39">
      <w:pPr>
        <w:pStyle w:val="Lijstalinea"/>
        <w:numPr>
          <w:ilvl w:val="0"/>
          <w:numId w:val="1"/>
        </w:numPr>
        <w:rPr>
          <w:sz w:val="24"/>
        </w:rPr>
      </w:pPr>
      <w:r>
        <w:rPr>
          <w:sz w:val="24"/>
        </w:rPr>
        <w:t xml:space="preserve">Uitbreiden tot meer dan alleen tools voor game </w:t>
      </w:r>
      <w:proofErr w:type="spellStart"/>
      <w:r>
        <w:rPr>
          <w:sz w:val="24"/>
        </w:rPr>
        <w:t>developers</w:t>
      </w:r>
      <w:proofErr w:type="spellEnd"/>
    </w:p>
    <w:p w:rsidR="002C5D39" w:rsidRDefault="002C5D39" w:rsidP="002C5D39">
      <w:pPr>
        <w:ind w:left="360"/>
        <w:rPr>
          <w:sz w:val="24"/>
        </w:rPr>
      </w:pPr>
    </w:p>
    <w:p w:rsidR="002C5D39" w:rsidRPr="002C5D39" w:rsidRDefault="002C5D39" w:rsidP="002C5D39">
      <w:pPr>
        <w:ind w:left="360"/>
        <w:rPr>
          <w:sz w:val="24"/>
        </w:rPr>
      </w:pPr>
    </w:p>
    <w:p w:rsidR="000D2D7A" w:rsidRPr="00833362" w:rsidRDefault="000D2D7A" w:rsidP="00E41600">
      <w:pPr>
        <w:pStyle w:val="Lijstalinea"/>
      </w:pPr>
    </w:p>
    <w:p w:rsidR="00DE1E00" w:rsidRPr="00E165F4" w:rsidRDefault="00DE1E00" w:rsidP="00DE1E00">
      <w:pPr>
        <w:pStyle w:val="Kop1"/>
      </w:pPr>
    </w:p>
    <w:p w:rsidR="00076D18" w:rsidRPr="00076D18" w:rsidRDefault="00EF0F79" w:rsidP="00076D18">
      <w:pPr>
        <w:pStyle w:val="Kop1"/>
      </w:pPr>
      <w:r>
        <w:t xml:space="preserve"> </w:t>
      </w:r>
    </w:p>
    <w:sectPr w:rsidR="00076D18" w:rsidRPr="00076D18" w:rsidSect="00C84943">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738" w:rsidRDefault="005D6738" w:rsidP="00362EFC">
      <w:pPr>
        <w:spacing w:after="0" w:line="240" w:lineRule="auto"/>
      </w:pPr>
      <w:r>
        <w:separator/>
      </w:r>
    </w:p>
  </w:endnote>
  <w:endnote w:type="continuationSeparator" w:id="0">
    <w:p w:rsidR="005D6738" w:rsidRDefault="005D6738" w:rsidP="0036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878336"/>
      <w:docPartObj>
        <w:docPartGallery w:val="Page Numbers (Bottom of Page)"/>
        <w:docPartUnique/>
      </w:docPartObj>
    </w:sdtPr>
    <w:sdtEndPr/>
    <w:sdtContent>
      <w:p w:rsidR="00362EFC" w:rsidRDefault="00362EFC">
        <w:pPr>
          <w:pStyle w:val="Voettekst"/>
        </w:pPr>
        <w:r>
          <w:rPr>
            <w:noProof/>
            <w:lang w:val="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75CBC" w:rsidRPr="00075CBC">
                                <w:rPr>
                                  <w:noProof/>
                                  <w:color w:val="ED7D31" w:themeColor="accent2"/>
                                </w:rPr>
                                <w:t>6</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75CBC" w:rsidRPr="00075CBC">
                          <w:rPr>
                            <w:noProof/>
                            <w:color w:val="ED7D31" w:themeColor="accent2"/>
                          </w:rPr>
                          <w:t>6</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738" w:rsidRDefault="005D6738" w:rsidP="00362EFC">
      <w:pPr>
        <w:spacing w:after="0" w:line="240" w:lineRule="auto"/>
      </w:pPr>
      <w:r>
        <w:separator/>
      </w:r>
    </w:p>
  </w:footnote>
  <w:footnote w:type="continuationSeparator" w:id="0">
    <w:p w:rsidR="005D6738" w:rsidRDefault="005D6738" w:rsidP="00362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017FC"/>
    <w:multiLevelType w:val="hybridMultilevel"/>
    <w:tmpl w:val="B440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AD"/>
    <w:rsid w:val="00000E05"/>
    <w:rsid w:val="00003048"/>
    <w:rsid w:val="00074579"/>
    <w:rsid w:val="00075CBC"/>
    <w:rsid w:val="00076D18"/>
    <w:rsid w:val="000B6268"/>
    <w:rsid w:val="000D2D7A"/>
    <w:rsid w:val="000F79CC"/>
    <w:rsid w:val="00107E0C"/>
    <w:rsid w:val="00125118"/>
    <w:rsid w:val="00145A57"/>
    <w:rsid w:val="001E312C"/>
    <w:rsid w:val="001E6330"/>
    <w:rsid w:val="0020053E"/>
    <w:rsid w:val="00222BC5"/>
    <w:rsid w:val="002926E4"/>
    <w:rsid w:val="00293DAB"/>
    <w:rsid w:val="002C5D39"/>
    <w:rsid w:val="00300CCF"/>
    <w:rsid w:val="00346D5B"/>
    <w:rsid w:val="00362EFC"/>
    <w:rsid w:val="003A7746"/>
    <w:rsid w:val="003D4F24"/>
    <w:rsid w:val="003F1BB2"/>
    <w:rsid w:val="003F5C43"/>
    <w:rsid w:val="00425124"/>
    <w:rsid w:val="005039F2"/>
    <w:rsid w:val="00523FB6"/>
    <w:rsid w:val="0055066F"/>
    <w:rsid w:val="005A2437"/>
    <w:rsid w:val="005D6738"/>
    <w:rsid w:val="005E11BA"/>
    <w:rsid w:val="00600CCA"/>
    <w:rsid w:val="00647CC0"/>
    <w:rsid w:val="00656EA3"/>
    <w:rsid w:val="006A6FE2"/>
    <w:rsid w:val="00752D7F"/>
    <w:rsid w:val="007829C2"/>
    <w:rsid w:val="007B59D7"/>
    <w:rsid w:val="00823996"/>
    <w:rsid w:val="00833362"/>
    <w:rsid w:val="00866AC6"/>
    <w:rsid w:val="008A323A"/>
    <w:rsid w:val="008D440D"/>
    <w:rsid w:val="008D6EFC"/>
    <w:rsid w:val="00913E61"/>
    <w:rsid w:val="009160B5"/>
    <w:rsid w:val="00937604"/>
    <w:rsid w:val="00986403"/>
    <w:rsid w:val="009C053E"/>
    <w:rsid w:val="009F2D67"/>
    <w:rsid w:val="00A123E6"/>
    <w:rsid w:val="00A15B2C"/>
    <w:rsid w:val="00A641A3"/>
    <w:rsid w:val="00A67844"/>
    <w:rsid w:val="00A75631"/>
    <w:rsid w:val="00A80B66"/>
    <w:rsid w:val="00AB3C5B"/>
    <w:rsid w:val="00AD446E"/>
    <w:rsid w:val="00B51161"/>
    <w:rsid w:val="00B81795"/>
    <w:rsid w:val="00B93F5D"/>
    <w:rsid w:val="00C375C0"/>
    <w:rsid w:val="00C84943"/>
    <w:rsid w:val="00CD588B"/>
    <w:rsid w:val="00CE2E48"/>
    <w:rsid w:val="00D347CA"/>
    <w:rsid w:val="00D67DFA"/>
    <w:rsid w:val="00D935FA"/>
    <w:rsid w:val="00DC0D1B"/>
    <w:rsid w:val="00DE1E00"/>
    <w:rsid w:val="00E14660"/>
    <w:rsid w:val="00E165F4"/>
    <w:rsid w:val="00E41600"/>
    <w:rsid w:val="00E65597"/>
    <w:rsid w:val="00E82B04"/>
    <w:rsid w:val="00EB2CAD"/>
    <w:rsid w:val="00EC4A79"/>
    <w:rsid w:val="00EF0F79"/>
    <w:rsid w:val="00F71818"/>
    <w:rsid w:val="00F73BBF"/>
    <w:rsid w:val="00F8300B"/>
    <w:rsid w:val="00F92469"/>
    <w:rsid w:val="00FD0378"/>
    <w:rsid w:val="00FE532F"/>
    <w:rsid w:val="00FF0F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1B717"/>
  <w15:chartTrackingRefBased/>
  <w15:docId w15:val="{E7903B02-6834-4068-9092-C7D35F2E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7D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1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51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49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84943"/>
    <w:rPr>
      <w:rFonts w:eastAsiaTheme="minorEastAsia"/>
      <w:lang w:eastAsia="nl-NL"/>
    </w:rPr>
  </w:style>
  <w:style w:type="character" w:customStyle="1" w:styleId="Kop1Char">
    <w:name w:val="Kop 1 Char"/>
    <w:basedOn w:val="Standaardalinea-lettertype"/>
    <w:link w:val="Kop1"/>
    <w:uiPriority w:val="9"/>
    <w:rsid w:val="00D67DF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5116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51161"/>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362EFC"/>
    <w:pPr>
      <w:outlineLvl w:val="9"/>
    </w:pPr>
    <w:rPr>
      <w:lang w:val="en-US"/>
    </w:rPr>
  </w:style>
  <w:style w:type="paragraph" w:styleId="Inhopg1">
    <w:name w:val="toc 1"/>
    <w:basedOn w:val="Standaard"/>
    <w:next w:val="Standaard"/>
    <w:autoRedefine/>
    <w:uiPriority w:val="39"/>
    <w:unhideWhenUsed/>
    <w:rsid w:val="00362EFC"/>
    <w:pPr>
      <w:spacing w:after="100"/>
    </w:pPr>
  </w:style>
  <w:style w:type="paragraph" w:styleId="Inhopg2">
    <w:name w:val="toc 2"/>
    <w:basedOn w:val="Standaard"/>
    <w:next w:val="Standaard"/>
    <w:autoRedefine/>
    <w:uiPriority w:val="39"/>
    <w:unhideWhenUsed/>
    <w:rsid w:val="00362EFC"/>
    <w:pPr>
      <w:spacing w:after="100"/>
      <w:ind w:left="220"/>
    </w:pPr>
  </w:style>
  <w:style w:type="paragraph" w:styleId="Inhopg3">
    <w:name w:val="toc 3"/>
    <w:basedOn w:val="Standaard"/>
    <w:next w:val="Standaard"/>
    <w:autoRedefine/>
    <w:uiPriority w:val="39"/>
    <w:unhideWhenUsed/>
    <w:rsid w:val="00362EFC"/>
    <w:pPr>
      <w:spacing w:after="100"/>
      <w:ind w:left="440"/>
    </w:pPr>
  </w:style>
  <w:style w:type="character" w:styleId="Hyperlink">
    <w:name w:val="Hyperlink"/>
    <w:basedOn w:val="Standaardalinea-lettertype"/>
    <w:uiPriority w:val="99"/>
    <w:unhideWhenUsed/>
    <w:rsid w:val="00362EFC"/>
    <w:rPr>
      <w:color w:val="0563C1" w:themeColor="hyperlink"/>
      <w:u w:val="single"/>
    </w:rPr>
  </w:style>
  <w:style w:type="paragraph" w:styleId="Koptekst">
    <w:name w:val="header"/>
    <w:basedOn w:val="Standaard"/>
    <w:link w:val="KoptekstChar"/>
    <w:uiPriority w:val="99"/>
    <w:unhideWhenUsed/>
    <w:rsid w:val="00362EF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62EFC"/>
  </w:style>
  <w:style w:type="paragraph" w:styleId="Voettekst">
    <w:name w:val="footer"/>
    <w:basedOn w:val="Standaard"/>
    <w:link w:val="VoettekstChar"/>
    <w:uiPriority w:val="99"/>
    <w:unhideWhenUsed/>
    <w:rsid w:val="00362EF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62EFC"/>
  </w:style>
  <w:style w:type="paragraph" w:styleId="Lijstalinea">
    <w:name w:val="List Paragraph"/>
    <w:basedOn w:val="Standaard"/>
    <w:uiPriority w:val="34"/>
    <w:qFormat/>
    <w:rsid w:val="005039F2"/>
    <w:pPr>
      <w:ind w:left="720"/>
      <w:contextualSpacing/>
    </w:pPr>
  </w:style>
  <w:style w:type="character" w:styleId="Onopgelostemelding">
    <w:name w:val="Unresolved Mention"/>
    <w:basedOn w:val="Standaardalinea-lettertype"/>
    <w:uiPriority w:val="99"/>
    <w:semiHidden/>
    <w:unhideWhenUsed/>
    <w:rsid w:val="003A7746"/>
    <w:rPr>
      <w:color w:val="808080"/>
      <w:shd w:val="clear" w:color="auto" w:fill="E6E6E6"/>
    </w:rPr>
  </w:style>
  <w:style w:type="paragraph" w:styleId="Normaalweb">
    <w:name w:val="Normal (Web)"/>
    <w:basedOn w:val="Standaard"/>
    <w:uiPriority w:val="99"/>
    <w:semiHidden/>
    <w:unhideWhenUsed/>
    <w:rsid w:val="00E165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uiPriority w:val="22"/>
    <w:qFormat/>
    <w:rsid w:val="00E165F4"/>
    <w:rPr>
      <w:b/>
      <w:bCs/>
    </w:rPr>
  </w:style>
  <w:style w:type="character" w:styleId="GevolgdeHyperlink">
    <w:name w:val="FollowedHyperlink"/>
    <w:basedOn w:val="Standaardalinea-lettertype"/>
    <w:uiPriority w:val="99"/>
    <w:semiHidden/>
    <w:unhideWhenUsed/>
    <w:rsid w:val="00E16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6/07/14/technology/unity-technologies-maker-of-pokemon-go-engine-swells-in-value.html?_r=0" TargetMode="External"/><Relationship Id="rId13" Type="http://schemas.openxmlformats.org/officeDocument/2006/relationships/hyperlink" Target="http://techcrunch.com/2013/11/02/welcome-to-the-unicorn-club/"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m1m.sramanamitra.com/free-public-roundtables/" TargetMode="External"/><Relationship Id="rId17" Type="http://schemas.openxmlformats.org/officeDocument/2006/relationships/hyperlink" Target="https://forum.unity.com/" TargetMode="External"/><Relationship Id="rId2" Type="http://schemas.openxmlformats.org/officeDocument/2006/relationships/numbering" Target="numbering.xml"/><Relationship Id="rId16" Type="http://schemas.openxmlformats.org/officeDocument/2006/relationships/hyperlink" Target="https://www.facebook.com/unity3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m1m.sramanamitra.com/free-public-roundtables/" TargetMode="External"/><Relationship Id="rId5" Type="http://schemas.openxmlformats.org/officeDocument/2006/relationships/webSettings" Target="webSettings.xml"/><Relationship Id="rId15" Type="http://schemas.openxmlformats.org/officeDocument/2006/relationships/hyperlink" Target="https://twitter.com/unity3d?ref_src=twsrc%5Egoogle%7Ctwcamp%5Eserp%7Ctwgr%5Eauthor" TargetMode="External"/><Relationship Id="rId10" Type="http://schemas.openxmlformats.org/officeDocument/2006/relationships/hyperlink" Target="http://www.amazon.com/dp/B00R1OU44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sj.com/articles/game-engine-unity-raises-181m-series-c-hits-1-5b-valuation-1468422602" TargetMode="External"/><Relationship Id="rId14" Type="http://schemas.openxmlformats.org/officeDocument/2006/relationships/hyperlink" Target="http://www.cowboy.v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DB1E6-A512-42E9-B161-B8FD79C9A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7</Pages>
  <Words>1452</Words>
  <Characters>8279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Unity Technologies SF</vt:lpstr>
    </vt:vector>
  </TitlesOfParts>
  <Company>500719674</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Technologies SF</dc:title>
  <dc:subject>Online marketing: Case Study</dc:subject>
  <dc:creator>Lars Fasil</dc:creator>
  <cp:keywords/>
  <dc:description/>
  <cp:lastModifiedBy>Lars Fasil</cp:lastModifiedBy>
  <cp:revision>42</cp:revision>
  <dcterms:created xsi:type="dcterms:W3CDTF">2016-04-22T11:11:00Z</dcterms:created>
  <dcterms:modified xsi:type="dcterms:W3CDTF">2017-11-08T10:58:00Z</dcterms:modified>
</cp:coreProperties>
</file>