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3D43" w14:textId="77777777" w:rsidR="00484400" w:rsidRPr="00484400" w:rsidRDefault="00484400" w:rsidP="00484400">
      <w:pPr>
        <w:widowControl/>
        <w:spacing w:after="100" w:line="360" w:lineRule="auto"/>
        <w:rPr>
          <w:rFonts w:ascii="宋体" w:hAnsi="宋体"/>
          <w:b/>
          <w:kern w:val="0"/>
          <w:szCs w:val="21"/>
        </w:rPr>
      </w:pPr>
      <w:r w:rsidRPr="00484400">
        <w:rPr>
          <w:rFonts w:ascii="宋体" w:hAnsi="宋体"/>
          <w:b/>
          <w:kern w:val="0"/>
          <w:szCs w:val="21"/>
        </w:rPr>
        <w:t>AHP</w:t>
      </w:r>
      <w:r w:rsidRPr="00484400">
        <w:rPr>
          <w:rFonts w:ascii="宋体" w:hAnsi="宋体" w:hint="eastAsia"/>
          <w:b/>
          <w:kern w:val="0"/>
          <w:szCs w:val="21"/>
        </w:rPr>
        <w:t>部分</w:t>
      </w:r>
    </w:p>
    <w:p w14:paraId="095F1F9D" w14:textId="77777777" w:rsidR="00484400" w:rsidRPr="0054275D" w:rsidRDefault="00484400" w:rsidP="00484400">
      <w:pPr>
        <w:widowControl/>
        <w:spacing w:after="100"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1、</w:t>
      </w:r>
      <w:r w:rsidRPr="0054275D">
        <w:rPr>
          <w:rFonts w:ascii="宋体" w:hAnsi="宋体"/>
          <w:kern w:val="0"/>
          <w:szCs w:val="21"/>
        </w:rPr>
        <w:t>某案例运用层次分析法进行系统评价，已知评价指标A</w:t>
      </w:r>
      <w:r w:rsidRPr="0054275D">
        <w:rPr>
          <w:rFonts w:ascii="宋体" w:hAnsi="宋体"/>
          <w:kern w:val="0"/>
          <w:szCs w:val="21"/>
          <w:vertAlign w:val="subscript"/>
        </w:rPr>
        <w:t>1</w:t>
      </w:r>
      <w:r w:rsidRPr="0054275D">
        <w:rPr>
          <w:rFonts w:ascii="宋体" w:hAnsi="宋体"/>
          <w:kern w:val="0"/>
          <w:szCs w:val="21"/>
        </w:rPr>
        <w:t>、A</w:t>
      </w:r>
      <w:r w:rsidRPr="0054275D">
        <w:rPr>
          <w:rFonts w:ascii="宋体" w:hAnsi="宋体"/>
          <w:kern w:val="0"/>
          <w:szCs w:val="21"/>
          <w:vertAlign w:val="subscript"/>
        </w:rPr>
        <w:t>2</w:t>
      </w:r>
      <w:r w:rsidRPr="0054275D">
        <w:rPr>
          <w:rFonts w:ascii="宋体" w:hAnsi="宋体"/>
          <w:kern w:val="0"/>
          <w:szCs w:val="21"/>
        </w:rPr>
        <w:t>、A</w:t>
      </w:r>
      <w:r w:rsidRPr="0054275D">
        <w:rPr>
          <w:rFonts w:ascii="宋体" w:hAnsi="宋体"/>
          <w:kern w:val="0"/>
          <w:szCs w:val="21"/>
          <w:vertAlign w:val="subscript"/>
        </w:rPr>
        <w:t>3</w:t>
      </w:r>
      <w:r w:rsidRPr="0054275D">
        <w:rPr>
          <w:rFonts w:ascii="宋体" w:hAnsi="宋体"/>
          <w:kern w:val="0"/>
          <w:szCs w:val="21"/>
        </w:rPr>
        <w:t>相对于总目标的判断矩阵构造如</w:t>
      </w:r>
      <w:r w:rsidRPr="0054275D">
        <w:rPr>
          <w:rFonts w:ascii="宋体" w:hAnsi="宋体" w:hint="eastAsia"/>
          <w:kern w:val="0"/>
          <w:szCs w:val="21"/>
        </w:rPr>
        <w:t>表1所示</w:t>
      </w:r>
      <w:r w:rsidRPr="0054275D">
        <w:rPr>
          <w:rFonts w:ascii="宋体" w:hAnsi="宋体"/>
          <w:kern w:val="0"/>
          <w:szCs w:val="21"/>
        </w:rPr>
        <w:t>，</w:t>
      </w:r>
      <w:r w:rsidRPr="0054275D">
        <w:rPr>
          <w:rFonts w:ascii="宋体" w:hAnsi="宋体" w:hint="eastAsia"/>
          <w:kern w:val="0"/>
          <w:szCs w:val="21"/>
        </w:rPr>
        <w:t>C</w:t>
      </w:r>
      <w:r w:rsidRPr="0054275D">
        <w:rPr>
          <w:rFonts w:ascii="宋体" w:hAnsi="宋体"/>
          <w:kern w:val="0"/>
          <w:szCs w:val="21"/>
          <w:vertAlign w:val="subscript"/>
        </w:rPr>
        <w:t>1</w:t>
      </w:r>
      <w:r w:rsidRPr="0054275D">
        <w:rPr>
          <w:rFonts w:ascii="宋体" w:hAnsi="宋体"/>
          <w:kern w:val="0"/>
          <w:szCs w:val="21"/>
        </w:rPr>
        <w:t>、</w:t>
      </w:r>
      <w:r w:rsidRPr="0054275D">
        <w:rPr>
          <w:rFonts w:ascii="宋体" w:hAnsi="宋体" w:hint="eastAsia"/>
          <w:kern w:val="0"/>
          <w:szCs w:val="21"/>
        </w:rPr>
        <w:t>C</w:t>
      </w:r>
      <w:r w:rsidRPr="0054275D">
        <w:rPr>
          <w:rFonts w:ascii="宋体" w:hAnsi="宋体"/>
          <w:kern w:val="0"/>
          <w:szCs w:val="21"/>
          <w:vertAlign w:val="subscript"/>
        </w:rPr>
        <w:t>2</w:t>
      </w:r>
      <w:r w:rsidRPr="0054275D">
        <w:rPr>
          <w:rFonts w:ascii="宋体" w:hAnsi="宋体"/>
          <w:kern w:val="0"/>
          <w:szCs w:val="21"/>
        </w:rPr>
        <w:t>、</w:t>
      </w:r>
      <w:r w:rsidRPr="0054275D">
        <w:rPr>
          <w:rFonts w:ascii="宋体" w:hAnsi="宋体" w:hint="eastAsia"/>
          <w:kern w:val="0"/>
          <w:szCs w:val="21"/>
        </w:rPr>
        <w:t>C</w:t>
      </w:r>
      <w:r w:rsidRPr="0054275D">
        <w:rPr>
          <w:rFonts w:ascii="宋体" w:hAnsi="宋体"/>
          <w:kern w:val="0"/>
          <w:szCs w:val="21"/>
          <w:vertAlign w:val="subscript"/>
        </w:rPr>
        <w:t>3</w:t>
      </w:r>
      <w:proofErr w:type="gramStart"/>
      <w:r w:rsidRPr="0054275D">
        <w:rPr>
          <w:rFonts w:ascii="宋体" w:hAnsi="宋体" w:hint="eastAsia"/>
          <w:kern w:val="0"/>
          <w:szCs w:val="21"/>
        </w:rPr>
        <w:t>三个</w:t>
      </w:r>
      <w:proofErr w:type="gramEnd"/>
      <w:r w:rsidRPr="0054275D">
        <w:rPr>
          <w:rFonts w:ascii="宋体" w:hAnsi="宋体" w:hint="eastAsia"/>
          <w:kern w:val="0"/>
          <w:szCs w:val="21"/>
        </w:rPr>
        <w:t>方案对于</w:t>
      </w:r>
      <w:r w:rsidRPr="0054275D">
        <w:rPr>
          <w:rFonts w:ascii="宋体" w:hAnsi="宋体"/>
          <w:kern w:val="0"/>
          <w:szCs w:val="21"/>
        </w:rPr>
        <w:t>A</w:t>
      </w:r>
      <w:r w:rsidRPr="0054275D">
        <w:rPr>
          <w:rFonts w:ascii="宋体" w:hAnsi="宋体"/>
          <w:kern w:val="0"/>
          <w:szCs w:val="21"/>
          <w:vertAlign w:val="subscript"/>
        </w:rPr>
        <w:t>1</w:t>
      </w:r>
      <w:r w:rsidRPr="0054275D">
        <w:rPr>
          <w:rFonts w:ascii="宋体" w:hAnsi="宋体"/>
          <w:kern w:val="0"/>
          <w:szCs w:val="21"/>
        </w:rPr>
        <w:t>、A</w:t>
      </w:r>
      <w:r w:rsidRPr="0054275D">
        <w:rPr>
          <w:rFonts w:ascii="宋体" w:hAnsi="宋体"/>
          <w:kern w:val="0"/>
          <w:szCs w:val="21"/>
          <w:vertAlign w:val="subscript"/>
        </w:rPr>
        <w:t>2</w:t>
      </w:r>
      <w:r w:rsidRPr="0054275D">
        <w:rPr>
          <w:rFonts w:ascii="宋体" w:hAnsi="宋体"/>
          <w:kern w:val="0"/>
          <w:szCs w:val="21"/>
        </w:rPr>
        <w:t>、A</w:t>
      </w:r>
      <w:r w:rsidRPr="0054275D">
        <w:rPr>
          <w:rFonts w:ascii="宋体" w:hAnsi="宋体"/>
          <w:kern w:val="0"/>
          <w:szCs w:val="21"/>
          <w:vertAlign w:val="subscript"/>
        </w:rPr>
        <w:t>3</w:t>
      </w:r>
      <w:r w:rsidRPr="0054275D">
        <w:rPr>
          <w:rFonts w:ascii="宋体" w:hAnsi="宋体" w:hint="eastAsia"/>
          <w:kern w:val="0"/>
          <w:szCs w:val="21"/>
        </w:rPr>
        <w:t>三个评价指标的排序情况分别如下：</w:t>
      </w:r>
    </w:p>
    <w:p w14:paraId="214C8F92" w14:textId="12BD32E5" w:rsidR="00484400" w:rsidRPr="0054275D" w:rsidRDefault="007A039C" w:rsidP="00484400">
      <w:pPr>
        <w:widowControl/>
        <w:spacing w:after="100" w:line="360" w:lineRule="auto"/>
        <w:ind w:left="179" w:firstLine="210"/>
        <w:rPr>
          <w:rFonts w:ascii="宋体" w:hAnsi="宋体"/>
          <w:kern w:val="0"/>
          <w:szCs w:val="21"/>
        </w:rPr>
      </w:pPr>
      <w:r>
        <w:rPr>
          <w:rFonts w:ascii="宋体" w:hAnsi="宋体"/>
          <w:noProof/>
          <w:kern w:val="0"/>
          <w:szCs w:val="21"/>
        </w:rPr>
        <w:drawing>
          <wp:inline distT="0" distB="0" distL="0" distR="0" wp14:anchorId="3F6834AC" wp14:editId="349D5471">
            <wp:extent cx="742950" cy="7048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400" w:rsidRPr="0054275D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/>
          <w:noProof/>
          <w:kern w:val="0"/>
          <w:szCs w:val="21"/>
        </w:rPr>
        <w:drawing>
          <wp:inline distT="0" distB="0" distL="0" distR="0" wp14:anchorId="1BB97D6F" wp14:editId="1F439A75">
            <wp:extent cx="742950" cy="7048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400" w:rsidRPr="0054275D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/>
          <w:noProof/>
          <w:kern w:val="0"/>
          <w:szCs w:val="21"/>
        </w:rPr>
        <w:drawing>
          <wp:inline distT="0" distB="0" distL="0" distR="0" wp14:anchorId="360DC1B9" wp14:editId="5102E805">
            <wp:extent cx="742950" cy="7048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400" w:rsidRPr="0054275D">
        <w:rPr>
          <w:rFonts w:ascii="宋体" w:hAnsi="宋体" w:hint="eastAsia"/>
          <w:kern w:val="0"/>
          <w:szCs w:val="21"/>
        </w:rPr>
        <w:t>，</w:t>
      </w:r>
      <w:r w:rsidR="00484400" w:rsidRPr="0054275D">
        <w:rPr>
          <w:rFonts w:ascii="宋体" w:hAnsi="宋体"/>
          <w:kern w:val="0"/>
          <w:szCs w:val="21"/>
        </w:rPr>
        <w:t>请</w:t>
      </w:r>
      <w:r w:rsidR="00484400" w:rsidRPr="0054275D">
        <w:rPr>
          <w:rFonts w:ascii="宋体" w:hAnsi="宋体" w:hint="eastAsia"/>
          <w:kern w:val="0"/>
          <w:szCs w:val="21"/>
        </w:rPr>
        <w:t>首先</w:t>
      </w:r>
      <w:r w:rsidR="00484400" w:rsidRPr="0054275D">
        <w:rPr>
          <w:rFonts w:ascii="宋体" w:hAnsi="宋体"/>
          <w:kern w:val="0"/>
          <w:szCs w:val="21"/>
        </w:rPr>
        <w:t>计算各指标的权重</w:t>
      </w:r>
      <w:r w:rsidR="00484400" w:rsidRPr="0054275D">
        <w:rPr>
          <w:rFonts w:ascii="宋体" w:hAnsi="宋体" w:hint="eastAsia"/>
          <w:kern w:val="0"/>
          <w:szCs w:val="21"/>
        </w:rPr>
        <w:t>，并给出各方案的综合排序</w:t>
      </w:r>
      <w:r w:rsidR="00484400" w:rsidRPr="0054275D">
        <w:rPr>
          <w:rFonts w:ascii="宋体" w:hAnsi="宋体"/>
          <w:kern w:val="0"/>
          <w:szCs w:val="21"/>
        </w:rPr>
        <w:t>。</w:t>
      </w:r>
    </w:p>
    <w:p w14:paraId="112C9D19" w14:textId="77777777" w:rsidR="00484400" w:rsidRPr="0054275D" w:rsidRDefault="00484400" w:rsidP="00484400">
      <w:pPr>
        <w:pStyle w:val="p0"/>
        <w:spacing w:line="360" w:lineRule="auto"/>
        <w:jc w:val="center"/>
        <w:rPr>
          <w:rFonts w:ascii="宋体" w:hAnsi="宋体"/>
        </w:rPr>
      </w:pPr>
      <w:r w:rsidRPr="0054275D">
        <w:rPr>
          <w:rFonts w:ascii="宋体" w:hAnsi="宋体" w:hint="eastAsia"/>
        </w:rPr>
        <w:t>表1  判断矩阵</w:t>
      </w:r>
    </w:p>
    <w:tbl>
      <w:tblPr>
        <w:tblW w:w="5233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276"/>
        <w:gridCol w:w="1276"/>
        <w:gridCol w:w="1134"/>
      </w:tblGrid>
      <w:tr w:rsidR="00484400" w:rsidRPr="0054275D" w14:paraId="7826E905" w14:textId="77777777" w:rsidTr="001A7892">
        <w:trPr>
          <w:trHeight w:val="336"/>
          <w:jc w:val="center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37F60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选优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A8806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A</w:t>
            </w:r>
            <w:r w:rsidRPr="0054275D">
              <w:rPr>
                <w:rFonts w:ascii="宋体" w:hAnsi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13BA7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A</w:t>
            </w:r>
            <w:r w:rsidRPr="0054275D">
              <w:rPr>
                <w:rFonts w:ascii="宋体" w:hAnsi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A37AF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A</w:t>
            </w:r>
            <w:r w:rsidRPr="0054275D">
              <w:rPr>
                <w:rFonts w:ascii="宋体" w:hAnsi="宋体"/>
                <w:kern w:val="0"/>
                <w:szCs w:val="21"/>
                <w:vertAlign w:val="subscript"/>
              </w:rPr>
              <w:t>3</w:t>
            </w:r>
          </w:p>
        </w:tc>
      </w:tr>
      <w:tr w:rsidR="00484400" w:rsidRPr="0054275D" w14:paraId="621E0B06" w14:textId="77777777" w:rsidTr="001A7892">
        <w:trPr>
          <w:trHeight w:val="353"/>
          <w:jc w:val="center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66AB8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A</w:t>
            </w:r>
            <w:r w:rsidRPr="0054275D">
              <w:rPr>
                <w:rFonts w:ascii="宋体" w:hAnsi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8B8BC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3DE5D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1/</w:t>
            </w:r>
            <w:r w:rsidRPr="0054275D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655FF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 w:hint="eastAsia"/>
                <w:kern w:val="0"/>
                <w:szCs w:val="21"/>
              </w:rPr>
              <w:t>1/3</w:t>
            </w:r>
          </w:p>
        </w:tc>
      </w:tr>
      <w:tr w:rsidR="00484400" w:rsidRPr="0054275D" w14:paraId="3B8D3A0C" w14:textId="77777777" w:rsidTr="001A7892">
        <w:trPr>
          <w:trHeight w:val="336"/>
          <w:jc w:val="center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9DAE5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A</w:t>
            </w:r>
            <w:r w:rsidRPr="0054275D">
              <w:rPr>
                <w:rFonts w:ascii="宋体" w:hAnsi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F4460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F1820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D6A20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</w:tr>
      <w:tr w:rsidR="00484400" w:rsidRPr="0054275D" w14:paraId="5B988A57" w14:textId="77777777" w:rsidTr="001A7892">
        <w:trPr>
          <w:trHeight w:val="353"/>
          <w:jc w:val="center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8B1E8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A</w:t>
            </w:r>
            <w:r w:rsidRPr="0054275D">
              <w:rPr>
                <w:rFonts w:ascii="宋体" w:hAnsi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DD90F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D151B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1/</w:t>
            </w:r>
            <w:r w:rsidRPr="0054275D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F5B90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</w:t>
            </w:r>
          </w:p>
        </w:tc>
      </w:tr>
    </w:tbl>
    <w:p w14:paraId="06001316" w14:textId="77777777" w:rsidR="00484400" w:rsidRPr="0054275D" w:rsidRDefault="00484400" w:rsidP="00484400">
      <w:pPr>
        <w:widowControl/>
        <w:spacing w:after="100" w:line="360" w:lineRule="auto"/>
        <w:ind w:left="179" w:firstLine="210"/>
        <w:rPr>
          <w:rFonts w:ascii="宋体" w:hAnsi="宋体"/>
          <w:kern w:val="0"/>
          <w:szCs w:val="21"/>
        </w:rPr>
      </w:pPr>
    </w:p>
    <w:p w14:paraId="4BE8E08C" w14:textId="77777777" w:rsidR="00484400" w:rsidRPr="0054275D" w:rsidRDefault="00484400" w:rsidP="00484400">
      <w:pPr>
        <w:widowControl/>
        <w:spacing w:after="100" w:line="360" w:lineRule="auto"/>
        <w:ind w:left="179" w:firstLine="210"/>
        <w:jc w:val="center"/>
        <w:rPr>
          <w:rFonts w:ascii="宋体" w:hAnsi="宋体"/>
          <w:kern w:val="0"/>
          <w:szCs w:val="21"/>
        </w:rPr>
      </w:pPr>
      <w:r w:rsidRPr="0054275D">
        <w:rPr>
          <w:rFonts w:ascii="宋体" w:hAnsi="宋体"/>
          <w:kern w:val="0"/>
          <w:szCs w:val="21"/>
        </w:rPr>
        <w:t>平均随机一致性指标如下：</w:t>
      </w:r>
    </w:p>
    <w:tbl>
      <w:tblPr>
        <w:tblW w:w="7087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1048"/>
        <w:gridCol w:w="993"/>
        <w:gridCol w:w="1134"/>
        <w:gridCol w:w="1134"/>
        <w:gridCol w:w="1275"/>
      </w:tblGrid>
      <w:tr w:rsidR="00484400" w:rsidRPr="0054275D" w14:paraId="3D53C07A" w14:textId="77777777" w:rsidTr="001A7892">
        <w:trPr>
          <w:trHeight w:val="309"/>
          <w:jc w:val="center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B457C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 w:rsidRPr="0054275D">
              <w:rPr>
                <w:rFonts w:ascii="宋体" w:hAnsi="宋体"/>
                <w:kern w:val="0"/>
                <w:szCs w:val="21"/>
              </w:rPr>
              <w:t>矩阵阶数</w:t>
            </w:r>
            <w:proofErr w:type="gramEnd"/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56BBB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2BBED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04885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ACC7D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3BDC3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5</w:t>
            </w:r>
          </w:p>
        </w:tc>
      </w:tr>
      <w:tr w:rsidR="00484400" w:rsidRPr="0054275D" w14:paraId="31A47FD6" w14:textId="77777777" w:rsidTr="001A7892">
        <w:trPr>
          <w:trHeight w:val="285"/>
          <w:jc w:val="center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BCB9B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R.I.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ED77E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DE2FA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9615F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0.52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93719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0.89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3C620" w14:textId="77777777" w:rsidR="00484400" w:rsidRPr="0054275D" w:rsidRDefault="00484400" w:rsidP="001A7892">
            <w:pPr>
              <w:widowControl/>
              <w:spacing w:after="100" w:line="360" w:lineRule="auto"/>
              <w:ind w:left="179" w:firstLine="210"/>
              <w:jc w:val="center"/>
              <w:rPr>
                <w:rFonts w:ascii="宋体" w:hAnsi="宋体"/>
                <w:kern w:val="0"/>
                <w:szCs w:val="21"/>
              </w:rPr>
            </w:pPr>
            <w:r w:rsidRPr="0054275D">
              <w:rPr>
                <w:rFonts w:ascii="宋体" w:hAnsi="宋体"/>
                <w:kern w:val="0"/>
                <w:szCs w:val="21"/>
              </w:rPr>
              <w:t>1.12</w:t>
            </w:r>
          </w:p>
        </w:tc>
      </w:tr>
    </w:tbl>
    <w:p w14:paraId="0EC8EFCA" w14:textId="77777777" w:rsidR="00484400" w:rsidRDefault="00484400" w:rsidP="00484400">
      <w:pPr>
        <w:spacing w:line="360" w:lineRule="auto"/>
        <w:rPr>
          <w:szCs w:val="21"/>
        </w:rPr>
      </w:pPr>
    </w:p>
    <w:p w14:paraId="4DA3D0F4" w14:textId="77777777" w:rsidR="001A7892" w:rsidRPr="008C7C3E" w:rsidRDefault="001A7892" w:rsidP="001A7892">
      <w:pPr>
        <w:widowControl/>
        <w:tabs>
          <w:tab w:val="num" w:pos="-180"/>
          <w:tab w:val="num" w:pos="0"/>
        </w:tabs>
        <w:spacing w:after="100" w:line="360" w:lineRule="auto"/>
        <w:rPr>
          <w:sz w:val="20"/>
        </w:rPr>
      </w:pPr>
      <w:r w:rsidRPr="001A7892">
        <w:rPr>
          <w:rFonts w:ascii="宋体" w:hAnsi="宋体" w:hint="eastAsia"/>
          <w:kern w:val="0"/>
          <w:szCs w:val="21"/>
        </w:rPr>
        <w:t>2、</w:t>
      </w:r>
      <w:r w:rsidRPr="001A7892">
        <w:rPr>
          <w:rFonts w:ascii="宋体" w:hAnsi="宋体"/>
          <w:kern w:val="0"/>
          <w:szCs w:val="21"/>
        </w:rPr>
        <w:t>某案例运用层次分析法进行系统评价，已知评价指标A1、A2、A3、A4、A5相对于总目标的判断矩阵构造如下，请使用和法计算各指标的权重。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841"/>
        <w:gridCol w:w="842"/>
        <w:gridCol w:w="842"/>
        <w:gridCol w:w="842"/>
        <w:gridCol w:w="842"/>
      </w:tblGrid>
      <w:tr w:rsidR="001A7892" w:rsidRPr="008C7C3E" w14:paraId="5E72B939" w14:textId="77777777" w:rsidTr="001A7892">
        <w:trPr>
          <w:trHeight w:val="336"/>
        </w:trPr>
        <w:tc>
          <w:tcPr>
            <w:tcW w:w="841" w:type="dxa"/>
          </w:tcPr>
          <w:p w14:paraId="2093FFCD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选优</w:t>
            </w:r>
          </w:p>
        </w:tc>
        <w:tc>
          <w:tcPr>
            <w:tcW w:w="841" w:type="dxa"/>
          </w:tcPr>
          <w:p w14:paraId="68C9292C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1</w:t>
            </w:r>
          </w:p>
        </w:tc>
        <w:tc>
          <w:tcPr>
            <w:tcW w:w="842" w:type="dxa"/>
          </w:tcPr>
          <w:p w14:paraId="083D64B0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2</w:t>
            </w:r>
          </w:p>
        </w:tc>
        <w:tc>
          <w:tcPr>
            <w:tcW w:w="842" w:type="dxa"/>
          </w:tcPr>
          <w:p w14:paraId="364C7666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3</w:t>
            </w:r>
          </w:p>
        </w:tc>
        <w:tc>
          <w:tcPr>
            <w:tcW w:w="842" w:type="dxa"/>
          </w:tcPr>
          <w:p w14:paraId="2E670551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4</w:t>
            </w:r>
          </w:p>
        </w:tc>
        <w:tc>
          <w:tcPr>
            <w:tcW w:w="842" w:type="dxa"/>
          </w:tcPr>
          <w:p w14:paraId="4143BB3C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5</w:t>
            </w:r>
          </w:p>
        </w:tc>
      </w:tr>
      <w:tr w:rsidR="001A7892" w:rsidRPr="008C7C3E" w14:paraId="40E387B7" w14:textId="77777777" w:rsidTr="001A7892">
        <w:trPr>
          <w:trHeight w:val="353"/>
        </w:trPr>
        <w:tc>
          <w:tcPr>
            <w:tcW w:w="841" w:type="dxa"/>
          </w:tcPr>
          <w:p w14:paraId="7238A409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1</w:t>
            </w:r>
          </w:p>
        </w:tc>
        <w:tc>
          <w:tcPr>
            <w:tcW w:w="841" w:type="dxa"/>
          </w:tcPr>
          <w:p w14:paraId="01F9CF6E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  <w:tc>
          <w:tcPr>
            <w:tcW w:w="842" w:type="dxa"/>
          </w:tcPr>
          <w:p w14:paraId="679760A3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1/2</w:t>
            </w:r>
          </w:p>
        </w:tc>
        <w:tc>
          <w:tcPr>
            <w:tcW w:w="842" w:type="dxa"/>
          </w:tcPr>
          <w:p w14:paraId="35633777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4</w:t>
            </w:r>
          </w:p>
        </w:tc>
        <w:tc>
          <w:tcPr>
            <w:tcW w:w="842" w:type="dxa"/>
          </w:tcPr>
          <w:p w14:paraId="3A53B070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3</w:t>
            </w:r>
          </w:p>
        </w:tc>
        <w:tc>
          <w:tcPr>
            <w:tcW w:w="842" w:type="dxa"/>
          </w:tcPr>
          <w:p w14:paraId="37A49B38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3</w:t>
            </w:r>
          </w:p>
        </w:tc>
      </w:tr>
      <w:tr w:rsidR="001A7892" w:rsidRPr="008C7C3E" w14:paraId="1FA66C2D" w14:textId="77777777" w:rsidTr="001A7892">
        <w:trPr>
          <w:trHeight w:val="336"/>
        </w:trPr>
        <w:tc>
          <w:tcPr>
            <w:tcW w:w="841" w:type="dxa"/>
          </w:tcPr>
          <w:p w14:paraId="73DA3F2F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2</w:t>
            </w:r>
          </w:p>
        </w:tc>
        <w:tc>
          <w:tcPr>
            <w:tcW w:w="841" w:type="dxa"/>
          </w:tcPr>
          <w:p w14:paraId="16B6E7C3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2</w:t>
            </w:r>
          </w:p>
        </w:tc>
        <w:tc>
          <w:tcPr>
            <w:tcW w:w="842" w:type="dxa"/>
          </w:tcPr>
          <w:p w14:paraId="01E5D6B8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  <w:tc>
          <w:tcPr>
            <w:tcW w:w="842" w:type="dxa"/>
          </w:tcPr>
          <w:p w14:paraId="696B1121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7</w:t>
            </w:r>
          </w:p>
        </w:tc>
        <w:tc>
          <w:tcPr>
            <w:tcW w:w="842" w:type="dxa"/>
          </w:tcPr>
          <w:p w14:paraId="4B7D1959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5</w:t>
            </w:r>
          </w:p>
        </w:tc>
        <w:tc>
          <w:tcPr>
            <w:tcW w:w="842" w:type="dxa"/>
          </w:tcPr>
          <w:p w14:paraId="19424D91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5</w:t>
            </w:r>
          </w:p>
        </w:tc>
      </w:tr>
      <w:tr w:rsidR="001A7892" w:rsidRPr="008C7C3E" w14:paraId="4405EE74" w14:textId="77777777" w:rsidTr="001A7892">
        <w:trPr>
          <w:trHeight w:val="353"/>
        </w:trPr>
        <w:tc>
          <w:tcPr>
            <w:tcW w:w="841" w:type="dxa"/>
          </w:tcPr>
          <w:p w14:paraId="4E90AC2D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3</w:t>
            </w:r>
          </w:p>
        </w:tc>
        <w:tc>
          <w:tcPr>
            <w:tcW w:w="841" w:type="dxa"/>
          </w:tcPr>
          <w:p w14:paraId="1F2A0C2C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1/4</w:t>
            </w:r>
          </w:p>
        </w:tc>
        <w:tc>
          <w:tcPr>
            <w:tcW w:w="842" w:type="dxa"/>
          </w:tcPr>
          <w:p w14:paraId="2B21B4F3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1/7</w:t>
            </w:r>
          </w:p>
        </w:tc>
        <w:tc>
          <w:tcPr>
            <w:tcW w:w="842" w:type="dxa"/>
          </w:tcPr>
          <w:p w14:paraId="47279443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  <w:tc>
          <w:tcPr>
            <w:tcW w:w="842" w:type="dxa"/>
          </w:tcPr>
          <w:p w14:paraId="546F9AD7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1/2</w:t>
            </w:r>
          </w:p>
        </w:tc>
        <w:tc>
          <w:tcPr>
            <w:tcW w:w="842" w:type="dxa"/>
          </w:tcPr>
          <w:p w14:paraId="58941567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1/3</w:t>
            </w:r>
          </w:p>
        </w:tc>
      </w:tr>
      <w:tr w:rsidR="001A7892" w:rsidRPr="008C7C3E" w14:paraId="60249683" w14:textId="77777777" w:rsidTr="001A7892">
        <w:trPr>
          <w:trHeight w:val="353"/>
        </w:trPr>
        <w:tc>
          <w:tcPr>
            <w:tcW w:w="841" w:type="dxa"/>
          </w:tcPr>
          <w:p w14:paraId="3299B068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4</w:t>
            </w:r>
          </w:p>
        </w:tc>
        <w:tc>
          <w:tcPr>
            <w:tcW w:w="841" w:type="dxa"/>
          </w:tcPr>
          <w:p w14:paraId="4D115E92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1/3</w:t>
            </w:r>
          </w:p>
        </w:tc>
        <w:tc>
          <w:tcPr>
            <w:tcW w:w="842" w:type="dxa"/>
          </w:tcPr>
          <w:p w14:paraId="2E65EA3F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1/5</w:t>
            </w:r>
          </w:p>
        </w:tc>
        <w:tc>
          <w:tcPr>
            <w:tcW w:w="842" w:type="dxa"/>
          </w:tcPr>
          <w:p w14:paraId="16D8393F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2</w:t>
            </w:r>
          </w:p>
        </w:tc>
        <w:tc>
          <w:tcPr>
            <w:tcW w:w="842" w:type="dxa"/>
          </w:tcPr>
          <w:p w14:paraId="0018EEDF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  <w:tc>
          <w:tcPr>
            <w:tcW w:w="842" w:type="dxa"/>
          </w:tcPr>
          <w:p w14:paraId="57909157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</w:tr>
      <w:tr w:rsidR="001A7892" w:rsidRPr="008C7C3E" w14:paraId="413987A4" w14:textId="77777777" w:rsidTr="001A7892">
        <w:trPr>
          <w:trHeight w:val="353"/>
        </w:trPr>
        <w:tc>
          <w:tcPr>
            <w:tcW w:w="841" w:type="dxa"/>
          </w:tcPr>
          <w:p w14:paraId="76AF1A3F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t>A</w:t>
            </w:r>
            <w:r w:rsidRPr="008C7C3E">
              <w:rPr>
                <w:vertAlign w:val="subscript"/>
              </w:rPr>
              <w:t>5</w:t>
            </w:r>
          </w:p>
        </w:tc>
        <w:tc>
          <w:tcPr>
            <w:tcW w:w="841" w:type="dxa"/>
          </w:tcPr>
          <w:p w14:paraId="368EC9FD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1/3</w:t>
            </w:r>
          </w:p>
        </w:tc>
        <w:tc>
          <w:tcPr>
            <w:tcW w:w="842" w:type="dxa"/>
          </w:tcPr>
          <w:p w14:paraId="1EE7C65B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1/5</w:t>
            </w:r>
          </w:p>
        </w:tc>
        <w:tc>
          <w:tcPr>
            <w:tcW w:w="842" w:type="dxa"/>
          </w:tcPr>
          <w:p w14:paraId="3CB14390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3</w:t>
            </w:r>
          </w:p>
        </w:tc>
        <w:tc>
          <w:tcPr>
            <w:tcW w:w="842" w:type="dxa"/>
          </w:tcPr>
          <w:p w14:paraId="7779AF1F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  <w:tc>
          <w:tcPr>
            <w:tcW w:w="842" w:type="dxa"/>
          </w:tcPr>
          <w:p w14:paraId="124020DD" w14:textId="77777777" w:rsidR="001A7892" w:rsidRPr="008C7C3E" w:rsidRDefault="001A7892" w:rsidP="001A7892">
            <w:pPr>
              <w:jc w:val="center"/>
              <w:rPr>
                <w:sz w:val="20"/>
              </w:rPr>
            </w:pPr>
            <w:r w:rsidRPr="008C7C3E">
              <w:rPr>
                <w:sz w:val="20"/>
              </w:rPr>
              <w:t>1</w:t>
            </w:r>
          </w:p>
        </w:tc>
      </w:tr>
    </w:tbl>
    <w:p w14:paraId="571571BF" w14:textId="77777777" w:rsidR="001A7892" w:rsidRPr="008C7C3E" w:rsidRDefault="001A7892" w:rsidP="001A7892">
      <w:pPr>
        <w:rPr>
          <w:sz w:val="20"/>
        </w:rPr>
      </w:pPr>
    </w:p>
    <w:p w14:paraId="6CB99E0D" w14:textId="77777777" w:rsidR="001A7892" w:rsidRPr="008C7C3E" w:rsidRDefault="001A7892" w:rsidP="001A7892">
      <w:pPr>
        <w:rPr>
          <w:sz w:val="20"/>
        </w:rPr>
      </w:pPr>
    </w:p>
    <w:p w14:paraId="27F1479E" w14:textId="77777777" w:rsidR="001A7892" w:rsidRPr="008C7C3E" w:rsidRDefault="001A7892" w:rsidP="001A7892">
      <w:pPr>
        <w:rPr>
          <w:sz w:val="20"/>
        </w:rPr>
      </w:pPr>
    </w:p>
    <w:p w14:paraId="6E554BA4" w14:textId="77777777" w:rsidR="001A7892" w:rsidRPr="008C7C3E" w:rsidRDefault="001A7892" w:rsidP="001A7892">
      <w:pPr>
        <w:rPr>
          <w:sz w:val="20"/>
        </w:rPr>
      </w:pPr>
    </w:p>
    <w:p w14:paraId="5943CB36" w14:textId="77777777" w:rsidR="001A7892" w:rsidRPr="008C7C3E" w:rsidRDefault="001A7892" w:rsidP="001A7892"/>
    <w:p w14:paraId="18D7C18B" w14:textId="77777777" w:rsidR="001A7892" w:rsidRDefault="001A7892" w:rsidP="001A7892"/>
    <w:p w14:paraId="2828ACB1" w14:textId="77777777" w:rsidR="001A7892" w:rsidRPr="008C7C3E" w:rsidRDefault="001A7892" w:rsidP="001A7892"/>
    <w:p w14:paraId="3B75C8CF" w14:textId="77777777" w:rsidR="001A7892" w:rsidRPr="008C7C3E" w:rsidRDefault="001A7892" w:rsidP="001A7892">
      <w:pPr>
        <w:pStyle w:val="a7"/>
        <w:widowControl w:val="0"/>
        <w:spacing w:before="0" w:beforeAutospacing="0" w:after="0" w:afterAutospacing="0"/>
        <w:ind w:leftChars="427" w:left="897"/>
        <w:jc w:val="both"/>
        <w:rPr>
          <w:rFonts w:ascii="Times New Roman" w:hAnsi="Times New Roman" w:cs="Times New Roman"/>
          <w:kern w:val="2"/>
          <w:sz w:val="21"/>
          <w:szCs w:val="20"/>
        </w:rPr>
      </w:pPr>
      <w:r w:rsidRPr="008C7C3E">
        <w:rPr>
          <w:rFonts w:ascii="Times New Roman" w:hAnsi="Times New Roman" w:cs="Times New Roman"/>
          <w:kern w:val="2"/>
          <w:sz w:val="21"/>
          <w:szCs w:val="20"/>
        </w:rPr>
        <w:lastRenderedPageBreak/>
        <w:t>平均随机一致性指标如下：</w:t>
      </w:r>
    </w:p>
    <w:tbl>
      <w:tblPr>
        <w:tblpPr w:leftFromText="180" w:rightFromText="180" w:vertAnchor="text" w:horzAnchor="page" w:tblpX="2391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940"/>
        <w:gridCol w:w="940"/>
        <w:gridCol w:w="940"/>
        <w:gridCol w:w="940"/>
        <w:gridCol w:w="940"/>
      </w:tblGrid>
      <w:tr w:rsidR="001A7892" w:rsidRPr="008C7C3E" w14:paraId="49BE1233" w14:textId="77777777" w:rsidTr="001A7892">
        <w:trPr>
          <w:trHeight w:val="309"/>
        </w:trPr>
        <w:tc>
          <w:tcPr>
            <w:tcW w:w="1188" w:type="dxa"/>
          </w:tcPr>
          <w:p w14:paraId="30A5841E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proofErr w:type="gramStart"/>
            <w:r w:rsidRPr="008C7C3E">
              <w:rPr>
                <w:szCs w:val="21"/>
              </w:rPr>
              <w:t>矩阵阶数</w:t>
            </w:r>
            <w:proofErr w:type="gramEnd"/>
          </w:p>
        </w:tc>
        <w:tc>
          <w:tcPr>
            <w:tcW w:w="940" w:type="dxa"/>
          </w:tcPr>
          <w:p w14:paraId="58CA4159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1</w:t>
            </w:r>
          </w:p>
        </w:tc>
        <w:tc>
          <w:tcPr>
            <w:tcW w:w="940" w:type="dxa"/>
          </w:tcPr>
          <w:p w14:paraId="6239D3FD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2</w:t>
            </w:r>
          </w:p>
        </w:tc>
        <w:tc>
          <w:tcPr>
            <w:tcW w:w="940" w:type="dxa"/>
          </w:tcPr>
          <w:p w14:paraId="5F8676E3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3</w:t>
            </w:r>
          </w:p>
        </w:tc>
        <w:tc>
          <w:tcPr>
            <w:tcW w:w="940" w:type="dxa"/>
          </w:tcPr>
          <w:p w14:paraId="448BC479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4</w:t>
            </w:r>
          </w:p>
        </w:tc>
        <w:tc>
          <w:tcPr>
            <w:tcW w:w="940" w:type="dxa"/>
          </w:tcPr>
          <w:p w14:paraId="40FD1FE9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5</w:t>
            </w:r>
          </w:p>
        </w:tc>
      </w:tr>
      <w:tr w:rsidR="001A7892" w:rsidRPr="008C7C3E" w14:paraId="1297A696" w14:textId="77777777" w:rsidTr="001A7892">
        <w:trPr>
          <w:trHeight w:val="285"/>
        </w:trPr>
        <w:tc>
          <w:tcPr>
            <w:tcW w:w="1188" w:type="dxa"/>
          </w:tcPr>
          <w:p w14:paraId="1BCCFF3A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R.I.</w:t>
            </w:r>
          </w:p>
        </w:tc>
        <w:tc>
          <w:tcPr>
            <w:tcW w:w="940" w:type="dxa"/>
          </w:tcPr>
          <w:p w14:paraId="22681F9A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0</w:t>
            </w:r>
          </w:p>
        </w:tc>
        <w:tc>
          <w:tcPr>
            <w:tcW w:w="940" w:type="dxa"/>
          </w:tcPr>
          <w:p w14:paraId="0F910E05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0</w:t>
            </w:r>
          </w:p>
        </w:tc>
        <w:tc>
          <w:tcPr>
            <w:tcW w:w="940" w:type="dxa"/>
          </w:tcPr>
          <w:p w14:paraId="4AD39CB3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0.52</w:t>
            </w:r>
          </w:p>
        </w:tc>
        <w:tc>
          <w:tcPr>
            <w:tcW w:w="940" w:type="dxa"/>
          </w:tcPr>
          <w:p w14:paraId="332F526C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0.89</w:t>
            </w:r>
          </w:p>
        </w:tc>
        <w:tc>
          <w:tcPr>
            <w:tcW w:w="940" w:type="dxa"/>
          </w:tcPr>
          <w:p w14:paraId="3979D971" w14:textId="77777777" w:rsidR="001A7892" w:rsidRPr="008C7C3E" w:rsidRDefault="001A7892" w:rsidP="001A7892">
            <w:pPr>
              <w:jc w:val="center"/>
              <w:rPr>
                <w:szCs w:val="21"/>
              </w:rPr>
            </w:pPr>
            <w:r w:rsidRPr="008C7C3E">
              <w:rPr>
                <w:szCs w:val="21"/>
              </w:rPr>
              <w:t>1.12</w:t>
            </w:r>
          </w:p>
        </w:tc>
      </w:tr>
    </w:tbl>
    <w:p w14:paraId="5EDE767F" w14:textId="77777777" w:rsidR="001A7892" w:rsidRPr="008C7C3E" w:rsidRDefault="001A7892" w:rsidP="001A7892">
      <w:pPr>
        <w:ind w:leftChars="256" w:left="538" w:rightChars="690" w:right="1449"/>
        <w:rPr>
          <w:szCs w:val="21"/>
        </w:rPr>
      </w:pPr>
    </w:p>
    <w:p w14:paraId="1774D436" w14:textId="77777777" w:rsidR="001A7892" w:rsidRPr="008C7C3E" w:rsidRDefault="001A7892" w:rsidP="001A7892">
      <w:pPr>
        <w:ind w:leftChars="256" w:left="538" w:rightChars="690" w:right="1449"/>
        <w:rPr>
          <w:szCs w:val="21"/>
        </w:rPr>
      </w:pPr>
    </w:p>
    <w:p w14:paraId="77FDC892" w14:textId="77777777" w:rsidR="000A17A6" w:rsidRDefault="000A17A6" w:rsidP="00484400">
      <w:pPr>
        <w:spacing w:line="360" w:lineRule="auto"/>
        <w:rPr>
          <w:szCs w:val="21"/>
        </w:rPr>
      </w:pPr>
    </w:p>
    <w:sectPr w:rsidR="000A17A6" w:rsidSect="00503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85C8" w14:textId="77777777" w:rsidR="002E74B1" w:rsidRDefault="002E74B1" w:rsidP="001A7892">
      <w:r>
        <w:separator/>
      </w:r>
    </w:p>
  </w:endnote>
  <w:endnote w:type="continuationSeparator" w:id="0">
    <w:p w14:paraId="42516F97" w14:textId="77777777" w:rsidR="002E74B1" w:rsidRDefault="002E74B1" w:rsidP="001A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B354" w14:textId="77777777" w:rsidR="002E74B1" w:rsidRDefault="002E74B1" w:rsidP="001A7892">
      <w:r>
        <w:separator/>
      </w:r>
    </w:p>
  </w:footnote>
  <w:footnote w:type="continuationSeparator" w:id="0">
    <w:p w14:paraId="25F1A853" w14:textId="77777777" w:rsidR="002E74B1" w:rsidRDefault="002E74B1" w:rsidP="001A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DC9"/>
    <w:multiLevelType w:val="hybridMultilevel"/>
    <w:tmpl w:val="FFC49C90"/>
    <w:lvl w:ilvl="0" w:tplc="4E70A5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0841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00"/>
    <w:rsid w:val="000A17A6"/>
    <w:rsid w:val="000F7395"/>
    <w:rsid w:val="00150968"/>
    <w:rsid w:val="001A7892"/>
    <w:rsid w:val="002E74B1"/>
    <w:rsid w:val="00307DF2"/>
    <w:rsid w:val="00317A1B"/>
    <w:rsid w:val="003B13D2"/>
    <w:rsid w:val="004447F8"/>
    <w:rsid w:val="00475F2F"/>
    <w:rsid w:val="00484400"/>
    <w:rsid w:val="00503142"/>
    <w:rsid w:val="00581246"/>
    <w:rsid w:val="005C0185"/>
    <w:rsid w:val="00722448"/>
    <w:rsid w:val="007345B2"/>
    <w:rsid w:val="007A039C"/>
    <w:rsid w:val="008F575C"/>
    <w:rsid w:val="00AA5188"/>
    <w:rsid w:val="00AD03C3"/>
    <w:rsid w:val="00CE5083"/>
    <w:rsid w:val="00F65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5" type="connector" idref="#_x0000_s1067"/>
        <o:r id="V:Rule6" type="connector" idref="#_x0000_s1065"/>
        <o:r id="V:Rule7" type="connector" idref="#_x0000_s1066"/>
        <o:r id="V:Rule8" type="connector" idref="#_x0000_s1068"/>
      </o:rules>
    </o:shapelayout>
  </w:shapeDefaults>
  <w:decimalSymbol w:val="."/>
  <w:listSeparator w:val=","/>
  <w14:docId w14:val="7D14B6AD"/>
  <w15:docId w15:val="{D335D6A2-70D0-499B-B820-398A5C2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00"/>
    <w:pPr>
      <w:widowControl w:val="0"/>
      <w:jc w:val="both"/>
    </w:pPr>
    <w:rPr>
      <w:rFonts w:ascii="Times New Roman" w:eastAsia="宋体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484400"/>
    <w:pPr>
      <w:widowControl/>
    </w:pPr>
    <w:rPr>
      <w:kern w:val="0"/>
      <w:szCs w:val="21"/>
    </w:rPr>
  </w:style>
  <w:style w:type="paragraph" w:styleId="a3">
    <w:name w:val="header"/>
    <w:basedOn w:val="a"/>
    <w:link w:val="a4"/>
    <w:uiPriority w:val="99"/>
    <w:semiHidden/>
    <w:unhideWhenUsed/>
    <w:rsid w:val="001A78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semiHidden/>
    <w:rsid w:val="001A7892"/>
    <w:rPr>
      <w:rFonts w:ascii="Times New Roman" w:eastAsia="宋体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semiHidden/>
    <w:unhideWhenUsed/>
    <w:rsid w:val="001A78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semiHidden/>
    <w:rsid w:val="001A7892"/>
    <w:rPr>
      <w:rFonts w:ascii="Times New Roman" w:eastAsia="宋体" w:hAnsi="Times New Roman" w:cs="Times New Roman"/>
      <w:sz w:val="20"/>
      <w:szCs w:val="20"/>
      <w:lang w:eastAsia="zh-CN"/>
    </w:rPr>
  </w:style>
  <w:style w:type="paragraph" w:styleId="HTML">
    <w:name w:val="HTML Preformatted"/>
    <w:basedOn w:val="a"/>
    <w:link w:val="HTML0"/>
    <w:rsid w:val="001A7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0">
    <w:name w:val="HTML 预设格式 字符"/>
    <w:basedOn w:val="a0"/>
    <w:link w:val="HTML"/>
    <w:rsid w:val="001A7892"/>
    <w:rPr>
      <w:rFonts w:ascii="Arial" w:eastAsia="宋体" w:hAnsi="Arial" w:cs="Arial"/>
      <w:kern w:val="0"/>
      <w:sz w:val="21"/>
      <w:szCs w:val="21"/>
      <w:lang w:eastAsia="zh-CN"/>
    </w:rPr>
  </w:style>
  <w:style w:type="paragraph" w:styleId="a7">
    <w:name w:val="Plain Text"/>
    <w:basedOn w:val="a"/>
    <w:link w:val="a8"/>
    <w:rsid w:val="001A78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纯文本 Char"/>
    <w:basedOn w:val="a0"/>
    <w:uiPriority w:val="99"/>
    <w:semiHidden/>
    <w:rsid w:val="001A7892"/>
    <w:rPr>
      <w:rFonts w:ascii="MingLiU" w:eastAsia="MingLiU" w:hAnsi="Courier New" w:cs="Courier New"/>
      <w:szCs w:val="24"/>
      <w:lang w:eastAsia="zh-CN"/>
    </w:rPr>
  </w:style>
  <w:style w:type="character" w:customStyle="1" w:styleId="a8">
    <w:name w:val="纯文本 字符"/>
    <w:link w:val="a7"/>
    <w:rsid w:val="001A7892"/>
    <w:rPr>
      <w:rFonts w:ascii="宋体" w:eastAsia="宋体" w:hAnsi="宋体" w:cs="宋体"/>
      <w:kern w:val="0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722448"/>
    <w:rPr>
      <w:rFonts w:asciiTheme="majorHAnsi" w:eastAsiaTheme="majorEastAsia" w:hAnsiTheme="majorHAnsi" w:cstheme="majorBidi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722448"/>
    <w:rPr>
      <w:rFonts w:asciiTheme="majorHAnsi" w:eastAsiaTheme="majorEastAsia" w:hAnsiTheme="majorHAnsi" w:cstheme="majorBidi"/>
      <w:sz w:val="16"/>
      <w:szCs w:val="16"/>
      <w:lang w:eastAsia="zh-CN"/>
    </w:rPr>
  </w:style>
  <w:style w:type="paragraph" w:styleId="ab">
    <w:name w:val="Normal (Web)"/>
    <w:basedOn w:val="a"/>
    <w:uiPriority w:val="99"/>
    <w:unhideWhenUsed/>
    <w:rsid w:val="002E74B1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character" w:styleId="ac">
    <w:name w:val="Placeholder Text"/>
    <w:basedOn w:val="a0"/>
    <w:uiPriority w:val="99"/>
    <w:semiHidden/>
    <w:rsid w:val="0044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82073102@qq.com</cp:lastModifiedBy>
  <cp:revision>3</cp:revision>
  <dcterms:created xsi:type="dcterms:W3CDTF">2022-10-10T15:31:00Z</dcterms:created>
  <dcterms:modified xsi:type="dcterms:W3CDTF">2022-10-10T15:32:00Z</dcterms:modified>
</cp:coreProperties>
</file>