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A101" w14:textId="071CACB8" w:rsidR="00E37C4B" w:rsidRPr="00E706DF" w:rsidRDefault="00E706DF">
      <w:pPr>
        <w:pStyle w:val="aa"/>
        <w:jc w:val="center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推文</w:t>
      </w:r>
    </w:p>
    <w:p w14:paraId="564B63BA" w14:textId="77777777" w:rsidR="00E37C4B" w:rsidRDefault="00000000">
      <w:pPr>
        <w:spacing w:after="36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404040"/>
          <w:sz w:val="26"/>
          <w:lang w:eastAsia="zh-CN"/>
        </w:rPr>
        <w:t>介绍对象：哈尔滨工程大学“御磁坚盾”团队</w:t>
      </w:r>
    </w:p>
    <w:p w14:paraId="253DB18A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三篇推文可独立发布，也可按“总览—技术—人物”的顺序连发成一个系列。每篇约 800 字，配图建议标注在文末。文中事实均来自公开报道，未公开的信息不作推测。</w:t>
      </w:r>
    </w:p>
    <w:p w14:paraId="4AD0B2E1" w14:textId="77777777" w:rsidR="00E37C4B" w:rsidRDefault="00000000">
      <w:pPr>
        <w:spacing w:after="40"/>
        <w:ind w:firstLine="480"/>
        <w:rPr>
          <w:rFonts w:hint="eastAsia"/>
          <w:lang w:eastAsia="zh-CN"/>
        </w:rPr>
      </w:pPr>
      <w:r>
        <w:rPr>
          <w:lang w:eastAsia="zh-CN"/>
        </w:rPr>
        <w:t>篇目：</w:t>
      </w:r>
    </w:p>
    <w:p w14:paraId="436B40F9" w14:textId="77777777" w:rsidR="00E37C4B" w:rsidRDefault="00000000">
      <w:pPr>
        <w:spacing w:after="40"/>
        <w:ind w:left="720"/>
        <w:rPr>
          <w:rFonts w:hint="eastAsia"/>
          <w:lang w:eastAsia="zh-CN"/>
        </w:rPr>
      </w:pPr>
      <w:r>
        <w:rPr>
          <w:lang w:eastAsia="zh-CN"/>
        </w:rPr>
        <w:t>第一篇　一支本科生团队，把“最轻金属”做成了信息安全“金钟罩”</w:t>
      </w:r>
    </w:p>
    <w:p w14:paraId="04A86521" w14:textId="77777777" w:rsidR="00E37C4B" w:rsidRDefault="00000000">
      <w:pPr>
        <w:spacing w:after="40"/>
        <w:ind w:left="720"/>
        <w:rPr>
          <w:rFonts w:hint="eastAsia"/>
          <w:lang w:eastAsia="zh-CN"/>
        </w:rPr>
      </w:pPr>
      <w:r>
        <w:rPr>
          <w:lang w:eastAsia="zh-CN"/>
        </w:rPr>
        <w:t>第二篇　把弹球游戏的思路搬进实验室</w:t>
      </w:r>
    </w:p>
    <w:p w14:paraId="4B3C6034" w14:textId="77777777" w:rsidR="00E37C4B" w:rsidRDefault="00000000">
      <w:pPr>
        <w:spacing w:after="40"/>
        <w:ind w:left="720"/>
        <w:rPr>
          <w:rFonts w:hint="eastAsia"/>
          <w:lang w:eastAsia="zh-CN"/>
        </w:rPr>
      </w:pPr>
      <w:r>
        <w:rPr>
          <w:lang w:eastAsia="zh-CN"/>
        </w:rPr>
        <w:t>第三篇　4 个保研名额，一个本科生团队</w:t>
      </w:r>
    </w:p>
    <w:p w14:paraId="66439417" w14:textId="77777777" w:rsidR="00E37C4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9951118" w14:textId="77777777" w:rsidR="00E37C4B" w:rsidRDefault="00000000">
      <w:pPr>
        <w:spacing w:after="4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8C8C8C"/>
          <w:sz w:val="22"/>
          <w:lang w:eastAsia="zh-CN"/>
        </w:rPr>
        <w:lastRenderedPageBreak/>
        <w:t>第一篇</w:t>
      </w:r>
    </w:p>
    <w:p w14:paraId="76BD9E48" w14:textId="77777777" w:rsidR="00E37C4B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一支本科生团队，把</w:t>
      </w:r>
      <w:r>
        <w:rPr>
          <w:lang w:eastAsia="zh-CN"/>
        </w:rPr>
        <w:t>“</w:t>
      </w:r>
      <w:r>
        <w:rPr>
          <w:lang w:eastAsia="zh-CN"/>
        </w:rPr>
        <w:t>最轻金属</w:t>
      </w:r>
      <w:r>
        <w:rPr>
          <w:lang w:eastAsia="zh-CN"/>
        </w:rPr>
        <w:t>”</w:t>
      </w:r>
      <w:r>
        <w:rPr>
          <w:lang w:eastAsia="zh-CN"/>
        </w:rPr>
        <w:t>做成了信息安全</w:t>
      </w:r>
      <w:r>
        <w:rPr>
          <w:lang w:eastAsia="zh-CN"/>
        </w:rPr>
        <w:t>“</w:t>
      </w:r>
      <w:r>
        <w:rPr>
          <w:lang w:eastAsia="zh-CN"/>
        </w:rPr>
        <w:t>金钟罩</w:t>
      </w:r>
      <w:r>
        <w:rPr>
          <w:lang w:eastAsia="zh-CN"/>
        </w:rPr>
        <w:t>”</w:t>
      </w:r>
    </w:p>
    <w:p w14:paraId="636E24D1" w14:textId="77777777" w:rsidR="00E37C4B" w:rsidRDefault="00000000">
      <w:pPr>
        <w:spacing w:after="160"/>
        <w:ind w:firstLine="480"/>
        <w:rPr>
          <w:rFonts w:hint="eastAsia"/>
          <w:lang w:eastAsia="zh-CN"/>
        </w:rPr>
      </w:pPr>
      <w:r>
        <w:rPr>
          <w:color w:val="333333"/>
          <w:lang w:eastAsia="zh-CN"/>
        </w:rPr>
        <w:t>如果给航空设备配一件挡住电磁波的“铠甲”，你会挑什么材料？哈尔滨工程大学的这支本科生团队，挑了一种能浮在水面上的金属——镁锂合金。</w:t>
      </w:r>
    </w:p>
    <w:p w14:paraId="13875F16" w14:textId="3A453F34" w:rsidR="00E37C4B" w:rsidRDefault="00000000">
      <w:pPr>
        <w:pStyle w:val="21"/>
        <w:rPr>
          <w:lang w:eastAsia="zh-CN"/>
        </w:rPr>
      </w:pPr>
      <w:r>
        <w:rPr>
          <w:lang w:eastAsia="zh-CN"/>
        </w:rPr>
        <w:t>一堂</w:t>
      </w:r>
      <w:r w:rsidR="00E706DF">
        <w:rPr>
          <w:rFonts w:ascii="微软雅黑" w:eastAsia="微软雅黑" w:hAnsi="微软雅黑" w:cs="微软雅黑" w:hint="eastAsia"/>
          <w:lang w:eastAsia="zh-CN"/>
        </w:rPr>
        <w:t>导论课</w:t>
      </w:r>
      <w:r>
        <w:rPr>
          <w:lang w:eastAsia="zh-CN"/>
        </w:rPr>
        <w:t>，打开一扇门</w:t>
      </w:r>
    </w:p>
    <w:p w14:paraId="4B579DD1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大二那年，郭政佑在巫瑞智教授的专业导论课上第一次听到“镁锂合金”——世界上最轻的金属结构材料。带着兴趣，他加入了巫瑞智领衔的“镁锂基电磁屏蔽材料”课题组。</w:t>
      </w:r>
    </w:p>
    <w:p w14:paraId="7B4E380F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后来，他成了“御磁坚盾”团队的负责人。这支队伍由 8 名本科生组成，大四 4 人、大三 4 人，全部由哈尔滨工程大学材料科学与化学工程学院推报，指导教师是巫瑞智、张万顺、侯乐干。</w:t>
      </w:r>
    </w:p>
    <w:p w14:paraId="02C98F30" w14:textId="77777777" w:rsidR="00E37C4B" w:rsidRDefault="00000000">
      <w:pPr>
        <w:pStyle w:val="21"/>
        <w:rPr>
          <w:lang w:eastAsia="zh-CN"/>
        </w:rPr>
      </w:pPr>
      <w:r>
        <w:rPr>
          <w:lang w:eastAsia="zh-CN"/>
        </w:rPr>
        <w:t>他们面对的，是一道</w:t>
      </w:r>
      <w:r>
        <w:rPr>
          <w:lang w:eastAsia="zh-CN"/>
        </w:rPr>
        <w:t>“</w:t>
      </w:r>
      <w:r>
        <w:rPr>
          <w:lang w:eastAsia="zh-CN"/>
        </w:rPr>
        <w:t>跷跷板</w:t>
      </w:r>
      <w:r>
        <w:rPr>
          <w:lang w:eastAsia="zh-CN"/>
        </w:rPr>
        <w:t>”</w:t>
      </w:r>
      <w:r>
        <w:rPr>
          <w:lang w:eastAsia="zh-CN"/>
        </w:rPr>
        <w:t>难题</w:t>
      </w:r>
    </w:p>
    <w:p w14:paraId="0986E21B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电磁屏蔽要解决的，是电磁泄漏和电磁干扰。设备处在复杂的电磁波环境里，可能出现精度下降、错误操作，严重的甚至系统崩溃。</w:t>
      </w:r>
    </w:p>
    <w:p w14:paraId="169CEC19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铁、银、镍、铜、铝这些金属基屏蔽材料性能不错，但重量大、加工性差。镁锂合金最轻，却有三处短板：想提高屏蔽性能，强度往往变差或者重量上升；想提高强度，塑韧性又往下掉；而传统的复合工艺不仅危险，复合效果还不均匀。三方面性能此消彼长，像一块跷跷板。</w:t>
      </w:r>
    </w:p>
    <w:p w14:paraId="1D1A2DBA" w14:textId="77777777" w:rsidR="00E37C4B" w:rsidRDefault="00000000">
      <w:pPr>
        <w:pStyle w:val="21"/>
        <w:rPr>
          <w:lang w:eastAsia="zh-CN"/>
        </w:rPr>
      </w:pPr>
      <w:r>
        <w:rPr>
          <w:lang w:eastAsia="zh-CN"/>
        </w:rPr>
        <w:t>从一块材料，到一份成绩单</w:t>
      </w:r>
    </w:p>
    <w:p w14:paraId="1058FB13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团队的做法是找“最大公约数”。他们建立了多维平行界面电磁损耗计算模型，用累积叠轧工艺在材料内部造出大量高平行度界面；先后尝试超过 15 种合金元素的配比，以纳米析出强化和晶粒微细化让强度和塑韧性一起提升；再用多壁碳纳米管做增强体、用电泳沉积完成复合。</w:t>
      </w:r>
    </w:p>
    <w:p w14:paraId="40A4B01A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lastRenderedPageBreak/>
        <w:t>最终，一种集超轻、高强韧、高电磁屏蔽性于一体的镁锂基复合材料在实验室诞生，团队还制备出了超薄箔片。与国外先进镁基屏蔽材料的研究成果相比，这种材料的屏蔽效能提升 15% 至 25%，重量降低了 20%。</w:t>
      </w:r>
    </w:p>
    <w:p w14:paraId="0904AD61" w14:textId="77777777" w:rsidR="00E37C4B" w:rsidRDefault="00000000">
      <w:pPr>
        <w:pStyle w:val="21"/>
        <w:rPr>
          <w:lang w:eastAsia="zh-CN"/>
        </w:rPr>
      </w:pPr>
      <w:r>
        <w:rPr>
          <w:lang w:eastAsia="zh-CN"/>
        </w:rPr>
        <w:t>三年之后</w:t>
      </w:r>
    </w:p>
    <w:p w14:paraId="137C0874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2023 年 10 月 30 日，第十八届“挑战杯”全国大学生课外学术科技作品竞赛终审决赛在贵州大学落幕。这个项目获得主体赛特等奖，团队还作为全国 4 个高校代表之一，在闭幕式现场进行优秀项目展示。</w:t>
      </w:r>
    </w:p>
    <w:p w14:paraId="185D160C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比奖项更实在的是，这个项目已经从实验室走到了产业边上：团队达成代工合作协议，完成了超薄箔材的产业化成形验证。</w:t>
      </w:r>
    </w:p>
    <w:p w14:paraId="46237DE9" w14:textId="77777777" w:rsidR="00E37C4B" w:rsidRDefault="00000000">
      <w:pPr>
        <w:pBdr>
          <w:left w:val="single" w:sz="12" w:space="8" w:color="BFBFBF"/>
        </w:pBdr>
        <w:spacing w:before="120" w:after="240"/>
        <w:ind w:left="240"/>
        <w:rPr>
          <w:rFonts w:hint="eastAsia"/>
          <w:lang w:eastAsia="zh-CN"/>
        </w:rPr>
      </w:pPr>
      <w:r>
        <w:rPr>
          <w:i/>
          <w:color w:val="6B6B6B"/>
          <w:sz w:val="21"/>
          <w:lang w:eastAsia="zh-CN"/>
        </w:rPr>
        <w:t>配图建议：① 开头放大材料或超薄箔片特写（公开报道图，注明来源）；② “跷跷板”示意图——功能、结构、工艺三端（自绘）；③ 结尾放团队在科技成果展现场的合影（公开报道图）。</w:t>
      </w:r>
    </w:p>
    <w:p w14:paraId="5AA22C49" w14:textId="77777777" w:rsidR="00E37C4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A89C1CA" w14:textId="77777777" w:rsidR="00E37C4B" w:rsidRDefault="00000000">
      <w:pPr>
        <w:spacing w:after="4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8C8C8C"/>
          <w:sz w:val="22"/>
          <w:lang w:eastAsia="zh-CN"/>
        </w:rPr>
        <w:lastRenderedPageBreak/>
        <w:t>第二篇</w:t>
      </w:r>
    </w:p>
    <w:p w14:paraId="31DC30FC" w14:textId="77777777" w:rsidR="00E37C4B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把弹球游戏的思路搬进实验室</w:t>
      </w:r>
    </w:p>
    <w:p w14:paraId="674FFBC7" w14:textId="77777777" w:rsidR="00E37C4B" w:rsidRDefault="00000000">
      <w:pPr>
        <w:spacing w:after="160"/>
        <w:ind w:firstLine="480"/>
        <w:rPr>
          <w:rFonts w:hint="eastAsia"/>
          <w:lang w:eastAsia="zh-CN"/>
        </w:rPr>
      </w:pPr>
      <w:r>
        <w:rPr>
          <w:color w:val="333333"/>
          <w:lang w:eastAsia="zh-CN"/>
        </w:rPr>
        <w:t>微信里那个让小球在障碍间反复反弹的弹球小游戏，和实验室里的一块金属，看起来毫无关系。但这个团队真的把弹球的思路搬进了实验室。</w:t>
      </w:r>
    </w:p>
    <w:p w14:paraId="027ADF08" w14:textId="77777777" w:rsidR="00E37C4B" w:rsidRDefault="00000000">
      <w:pPr>
        <w:pStyle w:val="21"/>
        <w:rPr>
          <w:lang w:eastAsia="zh-CN"/>
        </w:rPr>
      </w:pPr>
      <w:r>
        <w:rPr>
          <w:lang w:eastAsia="zh-CN"/>
        </w:rPr>
        <w:t>一个</w:t>
      </w:r>
      <w:r>
        <w:rPr>
          <w:lang w:eastAsia="zh-CN"/>
        </w:rPr>
        <w:t>“</w:t>
      </w:r>
      <w:r>
        <w:rPr>
          <w:lang w:eastAsia="zh-CN"/>
        </w:rPr>
        <w:t>让电磁波撞墙</w:t>
      </w:r>
      <w:r>
        <w:rPr>
          <w:lang w:eastAsia="zh-CN"/>
        </w:rPr>
        <w:t>”</w:t>
      </w:r>
      <w:r>
        <w:rPr>
          <w:lang w:eastAsia="zh-CN"/>
        </w:rPr>
        <w:t>的想法</w:t>
      </w:r>
    </w:p>
    <w:p w14:paraId="3ECAF24D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想提升电磁屏蔽性能，办法不少——改善导电性、提高导磁性、改变晶粒尺寸，都能间接起作用，但每一种都会连带影响材料的其他性能。怎么才能只提屏蔽、不动其他？</w:t>
      </w:r>
    </w:p>
    <w:p w14:paraId="0ABE36E4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郭政佑想起自己玩过的弹球小游戏：如果在材料内部竖起一道道“墙壁”，让电磁波在墙壁之间反复反射，是不是就能在穿透的过程中不断损耗，最后难以穿透？</w:t>
      </w:r>
    </w:p>
    <w:p w14:paraId="3E4C74D0" w14:textId="77777777" w:rsidR="00E37C4B" w:rsidRDefault="00000000">
      <w:pPr>
        <w:pStyle w:val="21"/>
        <w:rPr>
          <w:lang w:eastAsia="zh-CN"/>
        </w:rPr>
      </w:pPr>
      <w:r>
        <w:rPr>
          <w:lang w:eastAsia="zh-CN"/>
        </w:rPr>
        <w:t>从想法到模型，再到工艺</w:t>
      </w:r>
    </w:p>
    <w:p w14:paraId="162A1AF1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顺着这个思路，团队结合传统的电磁反射损耗原理，建立了多维平行界面电磁损耗计算模型，把电磁波进入材料后的反射路径和损耗算了出来，先在理论上证明了设想可行。</w:t>
      </w:r>
    </w:p>
    <w:p w14:paraId="68585F0C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接下来的难题是：怎么才能造出足够多的平行界面，又不伤材料的力学性能？团队选择了累积叠轧工艺——像擀面一样，把材料擀平、切开、叠起、再擀，反复重复。不断调整叠轧温度参数、反复优化单次压下量，试到第五次，终于得到理想的多维平行界面。</w:t>
      </w:r>
    </w:p>
    <w:p w14:paraId="214344D9" w14:textId="77777777" w:rsidR="00E37C4B" w:rsidRDefault="00000000">
      <w:pPr>
        <w:pStyle w:val="21"/>
        <w:rPr>
          <w:lang w:eastAsia="zh-CN"/>
        </w:rPr>
      </w:pPr>
      <w:r>
        <w:rPr>
          <w:lang w:eastAsia="zh-CN"/>
        </w:rPr>
        <w:t>另外两道关：强度与工艺</w:t>
      </w:r>
    </w:p>
    <w:p w14:paraId="2CB50B7B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结构这一关，难在“鱼与熊掌”。镁锂基材料的强度提上去，塑韧性往往就低下来。团队先后试了超过 15 种合金元素的配比——比例不合适，材料成形性就不够，累积叠轧时“一轧就断裂”。最后，他们用纳米析出强化加上剧烈塑性变形晶粒微细化，把强度和塑韧性一起抬了起来。</w:t>
      </w:r>
    </w:p>
    <w:p w14:paraId="38862E93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lastRenderedPageBreak/>
        <w:t>工艺这一关，难在“做得均匀”。传统复合工艺危险性高，增强体还容易分布不均。团队挑选了多壁碳纳米管做增强体——它抗变形、导电性好、密度低，作为镁锂合金基体的夹层足以撑起结构件的刚度；再用类似电泳沉积的方式，让增强体与基体结合得更紧密、更均匀。</w:t>
      </w:r>
    </w:p>
    <w:p w14:paraId="0EB57C6C" w14:textId="77777777" w:rsidR="00E37C4B" w:rsidRDefault="00000000">
      <w:pPr>
        <w:pStyle w:val="21"/>
        <w:rPr>
          <w:lang w:eastAsia="zh-CN"/>
        </w:rPr>
      </w:pPr>
      <w:r>
        <w:rPr>
          <w:lang w:eastAsia="zh-CN"/>
        </w:rPr>
        <w:t>数据说话</w:t>
      </w:r>
    </w:p>
    <w:p w14:paraId="6372E57E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三项创新配合下来，团队得到的材料集超轻、高强韧、高电磁屏蔽性于一体，并制成了超薄箔片。经检验，这种材料的有效屏蔽波段范围远超现有的铜、铝、铁等金属基屏蔽结构材料；与国外先进镁基屏蔽材料的研究成果相比，屏蔽效能提升 15% 至 25%，重量降低 20%。</w:t>
      </w:r>
    </w:p>
    <w:p w14:paraId="49DAFDB2" w14:textId="77777777" w:rsidR="00E37C4B" w:rsidRDefault="00000000">
      <w:pPr>
        <w:pBdr>
          <w:left w:val="single" w:sz="12" w:space="8" w:color="BFBFBF"/>
        </w:pBdr>
        <w:spacing w:before="120" w:after="240"/>
        <w:ind w:left="240"/>
        <w:rPr>
          <w:rFonts w:hint="eastAsia"/>
          <w:lang w:eastAsia="zh-CN"/>
        </w:rPr>
      </w:pPr>
      <w:r>
        <w:rPr>
          <w:i/>
          <w:color w:val="6B6B6B"/>
          <w:sz w:val="21"/>
          <w:lang w:eastAsia="zh-CN"/>
        </w:rPr>
        <w:t>配图建议：① 弹球原理示意图——小球在障碍间多次反弹（自绘）；② 多维平行界面示意图，标出电磁波的反射路径（自绘）；③ 累积叠轧流程示意——“擀平、切开、叠起、再擀”（自绘）。技术类图建议全部自绘，避免版权问题。</w:t>
      </w:r>
    </w:p>
    <w:p w14:paraId="71437738" w14:textId="77777777" w:rsidR="00E37C4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4418C37" w14:textId="77777777" w:rsidR="00E37C4B" w:rsidRDefault="00000000">
      <w:pPr>
        <w:spacing w:after="4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8C8C8C"/>
          <w:sz w:val="22"/>
          <w:lang w:eastAsia="zh-CN"/>
        </w:rPr>
        <w:lastRenderedPageBreak/>
        <w:t>第三篇</w:t>
      </w:r>
    </w:p>
    <w:p w14:paraId="21ACF0F9" w14:textId="77777777" w:rsidR="00E37C4B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个保研名额，一个本科生团队</w:t>
      </w:r>
    </w:p>
    <w:p w14:paraId="02A555E1" w14:textId="77777777" w:rsidR="00E37C4B" w:rsidRDefault="00000000">
      <w:pPr>
        <w:spacing w:after="160"/>
        <w:ind w:firstLine="480"/>
        <w:rPr>
          <w:rFonts w:hint="eastAsia"/>
          <w:lang w:eastAsia="zh-CN"/>
        </w:rPr>
      </w:pPr>
      <w:r>
        <w:rPr>
          <w:color w:val="333333"/>
          <w:lang w:eastAsia="zh-CN"/>
        </w:rPr>
        <w:t>8 名本科生，其中 4 名大四成员全部保研。比奖项更值得看的，是这支队伍是怎么凑起来、又是怎么跑起来的。</w:t>
      </w:r>
    </w:p>
    <w:p w14:paraId="1BDC4EEA" w14:textId="77777777" w:rsidR="00E37C4B" w:rsidRDefault="00000000">
      <w:pPr>
        <w:pStyle w:val="21"/>
        <w:rPr>
          <w:lang w:eastAsia="zh-CN"/>
        </w:rPr>
      </w:pPr>
      <w:r>
        <w:rPr>
          <w:lang w:eastAsia="zh-CN"/>
        </w:rPr>
        <w:t>一份</w:t>
      </w:r>
      <w:r>
        <w:rPr>
          <w:lang w:eastAsia="zh-CN"/>
        </w:rPr>
        <w:t xml:space="preserve"> 8 </w:t>
      </w:r>
      <w:r>
        <w:rPr>
          <w:lang w:eastAsia="zh-CN"/>
        </w:rPr>
        <w:t>个人的名单</w:t>
      </w:r>
    </w:p>
    <w:p w14:paraId="6DCC26FF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“御磁坚盾”团队共有 8 名成员：郭政佑、张弛、贾昊阳、李佳睿、刘锦洋、蒋筱钰、周子晴、刘奕彤。其中大四 4 人、大三 4 人，均由哈尔滨工程大学材料科学与化学工程学院推报；指导教师是巫瑞智、张万顺、侯乐干。</w:t>
      </w:r>
    </w:p>
    <w:p w14:paraId="4C00FA20" w14:textId="77777777" w:rsidR="00E37C4B" w:rsidRDefault="00000000">
      <w:pPr>
        <w:pStyle w:val="21"/>
        <w:rPr>
          <w:lang w:eastAsia="zh-CN"/>
        </w:rPr>
      </w:pPr>
      <w:r>
        <w:rPr>
          <w:lang w:eastAsia="zh-CN"/>
        </w:rPr>
        <w:t>谁在做什么</w:t>
      </w:r>
    </w:p>
    <w:p w14:paraId="5C887045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团队负责人郭政佑是材料科学与化学工程学院 2020 级本科生。公开报道中，他的工作覆盖了从想法到落地的多个环节：统筹项目整体，提出“弹球游戏”的灵感并建立多维平行界面电磁损耗计算模型，做时效热处理析出强化实验，主导电泳沉积复合工艺，牵头达成代工合作协议，还代表团队在闭幕式和路演活动中汇报。</w:t>
      </w:r>
    </w:p>
    <w:p w14:paraId="7947EE50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另一位被报道提及的成员是李佳睿，他参与材料成分优化与性能平衡，也参与了超过 15 种合金元素的配比实验。其余成员的逐一分工，公开报道没有披露。</w:t>
      </w:r>
    </w:p>
    <w:p w14:paraId="578E7ECD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指导教师方面，巫瑞智负责项目总体指导与方向把控，带着团队做镁锂合金的结构—功能一体化研究；张万顺、侯乐干的具体指导分工，公开报道未提及。</w:t>
      </w:r>
    </w:p>
    <w:p w14:paraId="10A37589" w14:textId="77777777" w:rsidR="00E37C4B" w:rsidRDefault="00000000">
      <w:pPr>
        <w:pStyle w:val="21"/>
        <w:rPr>
          <w:lang w:eastAsia="zh-CN"/>
        </w:rPr>
      </w:pPr>
      <w:r>
        <w:rPr>
          <w:lang w:eastAsia="zh-CN"/>
        </w:rPr>
        <w:t>他们是什么专业</w:t>
      </w:r>
    </w:p>
    <w:p w14:paraId="69E0D44C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团队由材料科学与化学工程学院推报，巫瑞智在受访中提到“我们材料科学与工程专业学生”，据此可以判断团队的学科专业方向是材料科学与工程（材料类）。</w:t>
      </w:r>
    </w:p>
    <w:p w14:paraId="713D450B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负责人郭政佑本科期间综合成绩专业第一，连续三年获得国家奖学金。至于其余成员的年级与具体专业，公开报道未逐一披露。</w:t>
      </w:r>
    </w:p>
    <w:p w14:paraId="568EA43E" w14:textId="77777777" w:rsidR="00E37C4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老师是怎么带的</w:t>
      </w:r>
    </w:p>
    <w:p w14:paraId="393FB212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巫瑞智把自己的科创育人经验总结成“三真”：提炼真问题、解决真需求、实现真应用。他鼓励学生与行业头部企业的技术人员直接交流，从中找题目；也要求学生参赛前必须经过商业路演——“能通过商业路演，就说明这个项目确实可以转化为产品”。</w:t>
      </w:r>
    </w:p>
    <w:p w14:paraId="5B9F2452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2024 年，学校学生投票选出 12 位“我最喜爱的教师”，巫瑞智名列其中。在他所带的学生里，既有从大一“科研小白”成长为科创竞赛获奖者的郭政佑，也有后来成为航天技术攻关人才的毕业生。</w:t>
      </w:r>
    </w:p>
    <w:p w14:paraId="03413815" w14:textId="77777777" w:rsidR="00E37C4B" w:rsidRDefault="00000000">
      <w:pPr>
        <w:pStyle w:val="21"/>
        <w:rPr>
          <w:lang w:eastAsia="zh-CN"/>
        </w:rPr>
      </w:pPr>
      <w:r>
        <w:rPr>
          <w:lang w:eastAsia="zh-CN"/>
        </w:rPr>
        <w:t>写在最后</w:t>
      </w:r>
    </w:p>
    <w:p w14:paraId="78112C62" w14:textId="77777777" w:rsidR="00E37C4B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一支本科生团队能不能做成真东西？这个团队给出的答案是：从一堂专业课上的兴趣出发，用大约三年时间把材料做出来、把数据测出来、把成果写出来，再往下走一步，让它有机会用起来。</w:t>
      </w:r>
    </w:p>
    <w:p w14:paraId="45E092A1" w14:textId="77777777" w:rsidR="00E37C4B" w:rsidRDefault="00000000">
      <w:pPr>
        <w:pBdr>
          <w:left w:val="single" w:sz="12" w:space="8" w:color="BFBFBF"/>
        </w:pBdr>
        <w:spacing w:before="120" w:after="240"/>
        <w:ind w:left="240"/>
        <w:rPr>
          <w:rFonts w:hint="eastAsia"/>
          <w:lang w:eastAsia="zh-CN"/>
        </w:rPr>
      </w:pPr>
      <w:r>
        <w:rPr>
          <w:i/>
          <w:color w:val="6B6B6B"/>
          <w:sz w:val="21"/>
          <w:lang w:eastAsia="zh-CN"/>
        </w:rPr>
        <w:t>配图建议：① 团队在科技成果展现场的合影（公开报道图，注明来源）；② 实验室工作照，如时效热处理析出强化实验场景（公开报道图）；③ 指导教师工作照或团队与指导教师的合影（公开报道图）。</w:t>
      </w:r>
    </w:p>
    <w:sectPr w:rsidR="00E37C4B" w:rsidSect="00034616"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10948" w14:textId="77777777" w:rsidR="0065336A" w:rsidRDefault="0065336A" w:rsidP="00E706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EE6F58" w14:textId="77777777" w:rsidR="0065336A" w:rsidRDefault="0065336A" w:rsidP="00E706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C004D" w14:textId="77777777" w:rsidR="0065336A" w:rsidRDefault="0065336A" w:rsidP="00E706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68B4E7" w14:textId="77777777" w:rsidR="0065336A" w:rsidRDefault="0065336A" w:rsidP="00E706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831475">
    <w:abstractNumId w:val="8"/>
  </w:num>
  <w:num w:numId="2" w16cid:durableId="2085033365">
    <w:abstractNumId w:val="6"/>
  </w:num>
  <w:num w:numId="3" w16cid:durableId="945388249">
    <w:abstractNumId w:val="5"/>
  </w:num>
  <w:num w:numId="4" w16cid:durableId="1642884231">
    <w:abstractNumId w:val="4"/>
  </w:num>
  <w:num w:numId="5" w16cid:durableId="871572624">
    <w:abstractNumId w:val="7"/>
  </w:num>
  <w:num w:numId="6" w16cid:durableId="1961377874">
    <w:abstractNumId w:val="3"/>
  </w:num>
  <w:num w:numId="7" w16cid:durableId="1283196470">
    <w:abstractNumId w:val="2"/>
  </w:num>
  <w:num w:numId="8" w16cid:durableId="1310282950">
    <w:abstractNumId w:val="1"/>
  </w:num>
  <w:num w:numId="9" w16cid:durableId="31260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C07"/>
    <w:rsid w:val="0065336A"/>
    <w:rsid w:val="00AA1D8D"/>
    <w:rsid w:val="00B47730"/>
    <w:rsid w:val="00CB0664"/>
    <w:rsid w:val="00E37C4B"/>
    <w:rsid w:val="00E706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4C14C5"/>
  <w14:defaultImageDpi w14:val="300"/>
  <w15:docId w15:val="{018553A1-5710-49AD-839E-3CB099BA2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 w:cs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雅琪 朱</cp:lastModifiedBy>
  <cp:revision>2</cp:revision>
  <dcterms:created xsi:type="dcterms:W3CDTF">2013-12-23T23:15:00Z</dcterms:created>
  <dcterms:modified xsi:type="dcterms:W3CDTF">2026-10-08T09:53:00Z</dcterms:modified>
  <cp:category/>
</cp:coreProperties>
</file>