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2D3F8" w14:textId="77777777" w:rsidR="00EC431D" w:rsidRDefault="00EC431D" w:rsidP="00EC431D">
      <w:pPr>
        <w:spacing w:line="480" w:lineRule="auto"/>
        <w:rPr>
          <w:rFonts w:ascii="Times New Roman" w:hAnsi="Times New Roman" w:cs="Times New Roman"/>
        </w:rPr>
      </w:pPr>
    </w:p>
    <w:p w14:paraId="0ADAB5BA"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When it comes to the mask mandate and Covid-19 everyone has their own opinion. Some people are invested into using every resource possible to prevent the contact of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breakout into a panic that led to many different changes. The most noticeable change was the mask mandate. The virus is airborne through particles and droplets of fluid that are exhaled from person to person. Also, the virus can lead to infection through close contact through people. The face mask mandate stimulated from this discovery. </w:t>
      </w:r>
    </w:p>
    <w:p w14:paraId="037A51E1" w14:textId="77777777" w:rsidR="00EC431D" w:rsidRDefault="00EC431D" w:rsidP="00EC431D">
      <w:pPr>
        <w:spacing w:line="480" w:lineRule="auto"/>
        <w:rPr>
          <w:rFonts w:ascii="Times New Roman" w:hAnsi="Times New Roman" w:cs="Times New Roman"/>
        </w:rPr>
      </w:pPr>
    </w:p>
    <w:p w14:paraId="06A3C5C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Every state had a different date for this requirement and Indiana’s mandate started on July 27, 2020. Now in the year of 2021 and the month of September, the circumstances have drastically 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 grades K-12, government buildings and vaccination or covid testing sites. </w:t>
      </w:r>
    </w:p>
    <w:p w14:paraId="53E76777" w14:textId="77777777" w:rsidR="00EC431D" w:rsidRDefault="00EC431D" w:rsidP="00EC431D">
      <w:pPr>
        <w:spacing w:line="480" w:lineRule="auto"/>
        <w:rPr>
          <w:rFonts w:ascii="Times New Roman" w:hAnsi="Times New Roman" w:cs="Times New Roman"/>
        </w:rPr>
      </w:pPr>
    </w:p>
    <w:p w14:paraId="6F7929F4" w14:textId="77777777" w:rsidR="00EC431D" w:rsidRDefault="00EC431D" w:rsidP="00EC431D">
      <w:pPr>
        <w:spacing w:line="480" w:lineRule="auto"/>
        <w:rPr>
          <w:rFonts w:ascii="Times New Roman" w:hAnsi="Times New Roman" w:cs="Times New Roman"/>
        </w:rPr>
      </w:pPr>
      <w:r>
        <w:rPr>
          <w:rFonts w:ascii="Times New Roman" w:hAnsi="Times New Roman" w:cs="Times New Roman"/>
        </w:rPr>
        <w:lastRenderedPageBreak/>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have on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164B5ACC" w14:textId="77777777" w:rsidR="00EC431D" w:rsidRDefault="00EC431D" w:rsidP="00EC431D">
      <w:pPr>
        <w:spacing w:line="480" w:lineRule="auto"/>
        <w:rPr>
          <w:rFonts w:ascii="Times New Roman" w:hAnsi="Times New Roman" w:cs="Times New Roman"/>
        </w:rPr>
      </w:pPr>
    </w:p>
    <w:p w14:paraId="63E6FFFA"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Cloth masks are made from multiple layers that fit properly over your face. Disposable masks are the standard mask that is widely used with easy access to breath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 with your and mouth completely covered. Your mask should also be secured behind your ears with loops. Any mask is acceptable if you meet the requirements. </w:t>
      </w:r>
    </w:p>
    <w:p w14:paraId="2FF6F8AE" w14:textId="77777777" w:rsidR="00EC431D" w:rsidRDefault="00EC431D" w:rsidP="00EC431D">
      <w:pPr>
        <w:spacing w:line="480" w:lineRule="auto"/>
        <w:rPr>
          <w:rFonts w:ascii="Times New Roman" w:hAnsi="Times New Roman" w:cs="Times New Roman"/>
        </w:rPr>
      </w:pPr>
    </w:p>
    <w:p w14:paraId="30AF0367"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restrictions of the mask mandate have changed, but face masks are still stressed across the country. An example of this is children being able to attend school and the administration working to teach students, but with face masks on. This has caused many people like Tucker </w:t>
      </w:r>
      <w:r>
        <w:rPr>
          <w:rFonts w:ascii="Times New Roman" w:hAnsi="Times New Roman" w:cs="Times New Roman"/>
        </w:rPr>
        <w:lastRenderedPageBreak/>
        <w:t xml:space="preserve">Carlson to question the quality of the vaccination because they want their lives back to normal before the pandemic happened. Public health officials have taken extra precaution in making sure the vaccine works in protecting us.  </w:t>
      </w:r>
    </w:p>
    <w:p w14:paraId="4522583D" w14:textId="77777777" w:rsidR="00EC431D" w:rsidRDefault="00EC431D" w:rsidP="00EC431D">
      <w:pPr>
        <w:spacing w:line="480" w:lineRule="auto"/>
        <w:rPr>
          <w:rFonts w:ascii="Times New Roman" w:hAnsi="Times New Roman" w:cs="Times New Roman"/>
        </w:rPr>
      </w:pPr>
    </w:p>
    <w:p w14:paraId="51A0037C"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tone of this portion in the article includes anger and frustration.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vaccination. A big study in The New England Journal of Medicine showed that COVID vaccines offer a higher level of protection against the new delta variant of virus. The author believes that Biden Administration is trying to control people politically by instilling fear into them to take the virus and wear a mask. </w:t>
      </w:r>
    </w:p>
    <w:p w14:paraId="02B29866" w14:textId="77777777" w:rsidR="00EC431D" w:rsidRDefault="00EC431D" w:rsidP="00EC431D">
      <w:pPr>
        <w:spacing w:line="480" w:lineRule="auto"/>
        <w:rPr>
          <w:rFonts w:ascii="Times New Roman" w:hAnsi="Times New Roman" w:cs="Times New Roman"/>
        </w:rPr>
      </w:pPr>
    </w:p>
    <w:p w14:paraId="188D2732"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However, this claim cannot be supported because it is an opinion about how he feels towards the situation. There is no evidence to justify this claim. The article is not a good source because it is based on what he thinks and wants done. He also seems to think he is the voice of reason for all Americans by creating his own statements of what people are saying. There are no statements of other people’s dislike toward this situation, just his thoughts and opinions. Tucker is also closed minded and commenting irrational things that cannot be used as evidence for an argument. He comments things like we live in a world with crazy people running our country. He also stated ““A rational administration would make vaccinations available to anyone who wants one and leave the rest of the population alone to lives their lives – like they used to do in America back when it was a free country.”</w:t>
      </w:r>
    </w:p>
    <w:p w14:paraId="7A256E19" w14:textId="77777777" w:rsidR="00EC431D" w:rsidRDefault="00EC431D" w:rsidP="00EC431D">
      <w:pPr>
        <w:spacing w:line="480" w:lineRule="auto"/>
        <w:rPr>
          <w:rFonts w:ascii="Times New Roman" w:hAnsi="Times New Roman" w:cs="Times New Roman"/>
        </w:rPr>
      </w:pPr>
    </w:p>
    <w:p w14:paraId="08FDAA20"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Some school and state districts do not choose to put guidelines in place, despite health protocols. They instead leave the decision up to the people in whether they want to wear a mask or not. </w:t>
      </w:r>
    </w:p>
    <w:p w14:paraId="0674369D" w14:textId="77777777" w:rsidR="00EC431D" w:rsidRDefault="00EC431D" w:rsidP="00EC431D">
      <w:pPr>
        <w:spacing w:line="480" w:lineRule="auto"/>
        <w:rPr>
          <w:rFonts w:ascii="Times New Roman" w:hAnsi="Times New Roman" w:cs="Times New Roman"/>
        </w:rPr>
      </w:pPr>
    </w:p>
    <w:p w14:paraId="335FE63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The article is emotionally attachable because you can feel the mother’s passion as she uses words like “I am begging.” This could be a great source to use for people who want a mask mandate and think everyone should continue to wear a mask. </w:t>
      </w:r>
    </w:p>
    <w:p w14:paraId="010FF399" w14:textId="77777777" w:rsidR="00EC431D" w:rsidRDefault="00EC431D" w:rsidP="00EC431D">
      <w:pPr>
        <w:spacing w:line="480" w:lineRule="auto"/>
        <w:rPr>
          <w:rFonts w:ascii="Times New Roman" w:hAnsi="Times New Roman" w:cs="Times New Roman"/>
        </w:rPr>
      </w:pPr>
    </w:p>
    <w:p w14:paraId="5C00F4B8"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When the covid rates started dropping and the vaccination was offered, nature news article was surprised just like every other American. Yet this was another change American people had to adapt too. The status of Covid-19 has put many people in positions they did not expect to be in. No one could have enough time to prepare for this virus. States across the world are struggling with the decision to set their own policies of a mask mandate. Some countries like China quickly </w:t>
      </w:r>
      <w:r>
        <w:rPr>
          <w:rFonts w:ascii="Times New Roman" w:hAnsi="Times New Roman" w:cs="Times New Roman"/>
        </w:rPr>
        <w:lastRenderedPageBreak/>
        <w:t xml:space="preserve">adapted to the mask mandate, while other countries like Germany waited on officials to commence the mandate. Masks are used as a protective barrier, but not all masks are the same. Masks come from different cloth and certain mask are made specifically to cover your face, while others are just for fashion. There are mask guidelines that help you determine acceptable masks to wear. </w:t>
      </w:r>
    </w:p>
    <w:p w14:paraId="2BB92345" w14:textId="77777777" w:rsidR="00EC431D" w:rsidRDefault="00EC431D" w:rsidP="00EC431D">
      <w:pPr>
        <w:spacing w:line="480" w:lineRule="auto"/>
        <w:rPr>
          <w:rFonts w:ascii="Times New Roman" w:hAnsi="Times New Roman" w:cs="Times New Roman"/>
        </w:rPr>
      </w:pPr>
    </w:p>
    <w:p w14:paraId="788AC6A2"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This article is giving the audience different opinions and views from many different backgrounds. It is very culturally based and fair in giving everybody a chance in explaining their view on this topic. The article involves a lot of background research that focuses on several different countries, including the United States. The author is trying to get us to understand the science behind the mask mandate by including stats and data to support the topic. The article is fair with an even tone that is stating more facts than opinions. By reading this article, I understand the topic through a different perspective. </w:t>
      </w:r>
    </w:p>
    <w:p w14:paraId="7EF33A5F" w14:textId="77777777" w:rsidR="00EC431D" w:rsidRDefault="00EC431D" w:rsidP="00EC431D">
      <w:pPr>
        <w:spacing w:line="480" w:lineRule="auto"/>
        <w:rPr>
          <w:rFonts w:ascii="Times New Roman" w:hAnsi="Times New Roman" w:cs="Times New Roman"/>
        </w:rPr>
      </w:pPr>
    </w:p>
    <w:p w14:paraId="541342B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Although the purpose of wearing a mask is to protect individuals, it should be a choice for the individual to make. The government does not hold enough power to enforce individuals to do things they are not comfortable with. Wearing a mask can be beneficial to some people and suffocating to others. The discussion of masks has created a division amongst the government, American people, politics, and science. Covid has completely changed our way of living. We have heard the stories, seen the headlines, and even witnessed how this mask mandate continues to be a worldwide debate. </w:t>
      </w:r>
    </w:p>
    <w:p w14:paraId="01F3A8EC" w14:textId="77777777" w:rsidR="00EC431D" w:rsidRDefault="00EC431D" w:rsidP="00EC431D">
      <w:pPr>
        <w:spacing w:line="480" w:lineRule="auto"/>
        <w:rPr>
          <w:rFonts w:ascii="Times New Roman" w:hAnsi="Times New Roman" w:cs="Times New Roman"/>
        </w:rPr>
      </w:pPr>
    </w:p>
    <w:p w14:paraId="7BA426EB" w14:textId="77777777" w:rsidR="00EC431D" w:rsidRDefault="00EC431D" w:rsidP="00EC431D">
      <w:pPr>
        <w:spacing w:line="480" w:lineRule="auto"/>
        <w:rPr>
          <w:rFonts w:ascii="Times New Roman" w:hAnsi="Times New Roman" w:cs="Times New Roman"/>
        </w:rPr>
      </w:pPr>
      <w:r>
        <w:rPr>
          <w:rFonts w:ascii="Times New Roman" w:hAnsi="Times New Roman" w:cs="Times New Roman"/>
        </w:rPr>
        <w:lastRenderedPageBreak/>
        <w:t xml:space="preserve">   Wearing a mask does help prevent the spread of diseases but is also not 100% effective in stopping you from catching the disease. Wearing a mask is just one efficient way of protection. There are other necessary measures you must take to slow the spread of the disease like, social distancing, consistently washing your hands, and getting vaccinated. Many scientists have relied on testing different masks on how effective they are against other masks. There is evidence that wearing face masks has been helpful. Covid cases and death rates has decreased in several states. This has caused government officials to be lenient in dropping the mask guidelines. This decision has made some people happy, and others concerned about their safety. </w:t>
      </w:r>
    </w:p>
    <w:p w14:paraId="6376069F" w14:textId="77777777" w:rsidR="00EC431D" w:rsidRDefault="00EC431D" w:rsidP="00EC431D">
      <w:pPr>
        <w:spacing w:line="480" w:lineRule="auto"/>
        <w:rPr>
          <w:rFonts w:ascii="Times New Roman" w:hAnsi="Times New Roman" w:cs="Times New Roman"/>
        </w:rPr>
      </w:pPr>
    </w:p>
    <w:p w14:paraId="41E8FF44"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Many people do not like the idea of wearing a mask. The mask use in the United States has decreased since mid-February 2021. Some masks are more comfortable to wear and easier to manage than others. If you go out and public and look at the people wearing masks you will come to realize that people prefer disposable masks. Many people do not like the idea of wearing a mask, so they often go without one. Not wearing a mask in public is a high risk for unvaccinated people and the public surrounding them. Masks can be difficult to wear for certain people including young children, people who have breathing difficulties, glasses, skin conditions, etc. You have people who are willing to take the necessary action towards following all medical guidelines to protect their health. </w:t>
      </w:r>
    </w:p>
    <w:p w14:paraId="2C62C70C" w14:textId="77777777" w:rsidR="00EC431D" w:rsidRPr="007D691C" w:rsidRDefault="00EC431D" w:rsidP="00EC431D"/>
    <w:p w14:paraId="02796739"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0232764">
    <w:abstractNumId w:val="3"/>
  </w:num>
  <w:num w:numId="2" w16cid:durableId="515928593">
    <w:abstractNumId w:val="2"/>
  </w:num>
  <w:num w:numId="3" w16cid:durableId="1618414376">
    <w:abstractNumId w:val="1"/>
  </w:num>
  <w:num w:numId="4" w16cid:durableId="21489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1D"/>
    <w:rsid w:val="002C63BE"/>
    <w:rsid w:val="003E416A"/>
    <w:rsid w:val="005073BA"/>
    <w:rsid w:val="00695588"/>
    <w:rsid w:val="008411D4"/>
    <w:rsid w:val="009A7883"/>
    <w:rsid w:val="00A47C58"/>
    <w:rsid w:val="00B17372"/>
    <w:rsid w:val="00C458C2"/>
    <w:rsid w:val="00D315F2"/>
    <w:rsid w:val="00D51973"/>
    <w:rsid w:val="00EC10A8"/>
    <w:rsid w:val="00EC431D"/>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08BF"/>
  <w15:chartTrackingRefBased/>
  <w15:docId w15:val="{85AABBE0-3AE2-45BB-BB56-2B833CCA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1D"/>
    <w:rPr>
      <w:rFonts w:asciiTheme="minorHAnsi" w:hAnsiTheme="minorHAnsi" w:cstheme="minorBidi"/>
    </w:rPr>
  </w:style>
  <w:style w:type="paragraph" w:styleId="Heading1">
    <w:name w:val="heading 1"/>
    <w:basedOn w:val="Normal"/>
    <w:next w:val="Normal"/>
    <w:link w:val="Heading1Char"/>
    <w:uiPriority w:val="9"/>
    <w:qFormat/>
    <w:rsid w:val="00EC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3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3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43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43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43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43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43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43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3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4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31D"/>
    <w:rPr>
      <w:i/>
      <w:iCs/>
      <w:color w:val="404040" w:themeColor="text1" w:themeTint="BF"/>
    </w:rPr>
  </w:style>
  <w:style w:type="paragraph" w:styleId="ListParagraph">
    <w:name w:val="List Paragraph"/>
    <w:basedOn w:val="Normal"/>
    <w:uiPriority w:val="34"/>
    <w:qFormat/>
    <w:rsid w:val="00EC431D"/>
    <w:pPr>
      <w:ind w:left="720"/>
      <w:contextualSpacing/>
    </w:pPr>
  </w:style>
  <w:style w:type="character" w:styleId="IntenseEmphasis">
    <w:name w:val="Intense Emphasis"/>
    <w:basedOn w:val="DefaultParagraphFont"/>
    <w:uiPriority w:val="21"/>
    <w:qFormat/>
    <w:rsid w:val="00EC431D"/>
    <w:rPr>
      <w:i/>
      <w:iCs/>
      <w:color w:val="0F4761" w:themeColor="accent1" w:themeShade="BF"/>
    </w:rPr>
  </w:style>
  <w:style w:type="paragraph" w:styleId="IntenseQuote">
    <w:name w:val="Intense Quote"/>
    <w:basedOn w:val="Normal"/>
    <w:next w:val="Normal"/>
    <w:link w:val="IntenseQuoteChar"/>
    <w:uiPriority w:val="30"/>
    <w:qFormat/>
    <w:rsid w:val="00EC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31D"/>
    <w:rPr>
      <w:i/>
      <w:iCs/>
      <w:color w:val="0F4761" w:themeColor="accent1" w:themeShade="BF"/>
    </w:rPr>
  </w:style>
  <w:style w:type="character" w:styleId="IntenseReference">
    <w:name w:val="Intense Reference"/>
    <w:basedOn w:val="DefaultParagraphFont"/>
    <w:uiPriority w:val="32"/>
    <w:qFormat/>
    <w:rsid w:val="00EC431D"/>
    <w:rPr>
      <w:b/>
      <w:bCs/>
      <w:smallCaps/>
      <w:color w:val="0F4761" w:themeColor="accent1" w:themeShade="BF"/>
      <w:spacing w:val="5"/>
    </w:rPr>
  </w:style>
  <w:style w:type="paragraph" w:styleId="CommentText">
    <w:name w:val="annotation text"/>
    <w:basedOn w:val="Normal"/>
    <w:link w:val="CommentTextChar"/>
    <w:uiPriority w:val="99"/>
    <w:semiHidden/>
    <w:unhideWhenUsed/>
    <w:rsid w:val="00EC431D"/>
    <w:rPr>
      <w:sz w:val="20"/>
      <w:szCs w:val="20"/>
    </w:rPr>
  </w:style>
  <w:style w:type="character" w:customStyle="1" w:styleId="CommentTextChar">
    <w:name w:val="Comment Text Char"/>
    <w:basedOn w:val="DefaultParagraphFont"/>
    <w:link w:val="CommentText"/>
    <w:uiPriority w:val="99"/>
    <w:semiHidden/>
    <w:rsid w:val="00EC431D"/>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EC431D"/>
    <w:rPr>
      <w:sz w:val="16"/>
      <w:szCs w:val="16"/>
    </w:rPr>
  </w:style>
  <w:style w:type="table" w:styleId="TableGrid">
    <w:name w:val="Table Grid"/>
    <w:basedOn w:val="TableNormal"/>
    <w:uiPriority w:val="39"/>
    <w:rsid w:val="00EC431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2025-03-05T02:35:00Z</dcterms:created>
  <dcterms:modified xsi:type="dcterms:W3CDTF">2025-05-07T00:00:00Z</dcterms:modified>
</cp:coreProperties>
</file>