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DFF" w:rsidRDefault="00291DFF" w:rsidP="00EF0867">
      <w:pPr>
        <w:spacing w:after="138"/>
        <w:ind w:left="10" w:right="348" w:hanging="10"/>
        <w:jc w:val="center"/>
        <w:rPr>
          <w:rFonts w:ascii="Times New Roman" w:eastAsia="Times New Roman" w:hAnsi="Times New Roman" w:cs="Times New Roman"/>
          <w:b/>
          <w:color w:val="000000"/>
          <w:sz w:val="28"/>
          <w:lang w:eastAsia="ru-RU"/>
        </w:rPr>
      </w:pPr>
    </w:p>
    <w:p w:rsidR="00291DFF" w:rsidRDefault="00291DFF" w:rsidP="00EF0867">
      <w:pPr>
        <w:spacing w:after="138"/>
        <w:ind w:left="10" w:right="348" w:hanging="10"/>
        <w:jc w:val="center"/>
        <w:rPr>
          <w:rFonts w:ascii="Times New Roman" w:eastAsia="Times New Roman" w:hAnsi="Times New Roman" w:cs="Times New Roman"/>
          <w:b/>
          <w:color w:val="000000"/>
          <w:sz w:val="28"/>
          <w:lang w:eastAsia="ru-RU"/>
        </w:rPr>
      </w:pPr>
    </w:p>
    <w:p w:rsidR="00EF0867" w:rsidRPr="00EF0867" w:rsidRDefault="006F6506" w:rsidP="00EF0867">
      <w:pPr>
        <w:spacing w:after="138"/>
        <w:ind w:left="10" w:right="348" w:hanging="10"/>
        <w:jc w:val="center"/>
        <w:rPr>
          <w:rFonts w:ascii="Times New Roman" w:eastAsia="Times New Roman" w:hAnsi="Times New Roman" w:cs="Times New Roman"/>
          <w:b/>
          <w:color w:val="000000"/>
          <w:sz w:val="28"/>
          <w:lang w:eastAsia="ru-RU"/>
        </w:rPr>
      </w:pPr>
      <w:r>
        <w:rPr>
          <w:rFonts w:ascii="Times New Roman" w:eastAsia="Times New Roman" w:hAnsi="Times New Roman" w:cs="Times New Roman"/>
          <w:b/>
          <w:color w:val="000000"/>
          <w:sz w:val="28"/>
          <w:lang w:eastAsia="ru-RU"/>
        </w:rPr>
        <w:t>Практическая работа № 10</w:t>
      </w:r>
      <w:r w:rsidR="00EF0867" w:rsidRPr="00EF0867">
        <w:rPr>
          <w:rFonts w:ascii="Times New Roman" w:eastAsia="Times New Roman" w:hAnsi="Times New Roman" w:cs="Times New Roman"/>
          <w:b/>
          <w:color w:val="000000"/>
          <w:sz w:val="28"/>
          <w:lang w:eastAsia="ru-RU"/>
        </w:rPr>
        <w:t>.</w:t>
      </w:r>
    </w:p>
    <w:p w:rsidR="00EF0867" w:rsidRPr="00EF0867" w:rsidRDefault="00EF0867" w:rsidP="00EF0867">
      <w:pPr>
        <w:spacing w:after="138"/>
        <w:ind w:left="10" w:right="348" w:hanging="10"/>
        <w:jc w:val="center"/>
        <w:rPr>
          <w:rFonts w:ascii="Times New Roman" w:eastAsia="Times New Roman" w:hAnsi="Times New Roman" w:cs="Times New Roman"/>
          <w:b/>
          <w:color w:val="000000"/>
          <w:sz w:val="28"/>
          <w:lang w:eastAsia="ru-RU"/>
        </w:rPr>
      </w:pPr>
    </w:p>
    <w:p w:rsidR="00EF0867" w:rsidRPr="00EF0867" w:rsidRDefault="00EF0867" w:rsidP="00EF0867">
      <w:pPr>
        <w:spacing w:after="138"/>
        <w:ind w:left="10" w:right="348" w:hanging="10"/>
        <w:jc w:val="both"/>
        <w:rPr>
          <w:rFonts w:ascii="Times New Roman" w:eastAsia="Times New Roman" w:hAnsi="Times New Roman" w:cs="Times New Roman"/>
          <w:b/>
          <w:color w:val="000000"/>
          <w:sz w:val="28"/>
          <w:lang w:eastAsia="ru-RU"/>
        </w:rPr>
      </w:pPr>
      <w:r w:rsidRPr="00EF0867">
        <w:rPr>
          <w:rFonts w:ascii="Times New Roman" w:eastAsia="Times New Roman" w:hAnsi="Times New Roman" w:cs="Times New Roman"/>
          <w:b/>
          <w:color w:val="000000"/>
          <w:sz w:val="28"/>
          <w:lang w:eastAsia="ru-RU"/>
        </w:rPr>
        <w:t>Наименование:</w:t>
      </w:r>
      <w:r w:rsidRPr="00EF0867">
        <w:t xml:space="preserve"> </w:t>
      </w:r>
      <w:r w:rsidRPr="00EF0867">
        <w:rPr>
          <w:rFonts w:ascii="Times New Roman" w:eastAsia="Times New Roman" w:hAnsi="Times New Roman" w:cs="Times New Roman"/>
          <w:color w:val="000000"/>
          <w:sz w:val="28"/>
          <w:lang w:eastAsia="ru-RU"/>
        </w:rPr>
        <w:t>построения диаграмм</w:t>
      </w:r>
      <w:r>
        <w:rPr>
          <w:rFonts w:ascii="Times New Roman" w:eastAsia="Times New Roman" w:hAnsi="Times New Roman" w:cs="Times New Roman"/>
          <w:color w:val="000000"/>
          <w:sz w:val="28"/>
          <w:lang w:eastAsia="ru-RU"/>
        </w:rPr>
        <w:t>ы</w:t>
      </w:r>
      <w:r w:rsidR="001B7BC7" w:rsidRPr="001B7BC7">
        <w:t xml:space="preserve"> </w:t>
      </w:r>
      <w:r w:rsidR="001B7BC7" w:rsidRPr="001B7BC7">
        <w:rPr>
          <w:rFonts w:ascii="Times New Roman" w:eastAsia="Times New Roman" w:hAnsi="Times New Roman" w:cs="Times New Roman"/>
          <w:color w:val="000000"/>
          <w:sz w:val="28"/>
          <w:lang w:eastAsia="ru-RU"/>
        </w:rPr>
        <w:t>вариантов</w:t>
      </w:r>
      <w:r w:rsidRPr="001B7BC7">
        <w:rPr>
          <w:rFonts w:ascii="Times New Roman" w:eastAsia="Times New Roman" w:hAnsi="Times New Roman" w:cs="Times New Roman"/>
          <w:color w:val="000000"/>
          <w:sz w:val="28"/>
          <w:lang w:eastAsia="ru-RU"/>
        </w:rPr>
        <w:t xml:space="preserve"> </w:t>
      </w:r>
      <w:r w:rsidR="0024484E">
        <w:rPr>
          <w:rFonts w:ascii="Times New Roman" w:eastAsia="Times New Roman" w:hAnsi="Times New Roman" w:cs="Times New Roman"/>
          <w:color w:val="000000"/>
          <w:sz w:val="28"/>
          <w:lang w:eastAsia="ru-RU"/>
        </w:rPr>
        <w:t>использования</w:t>
      </w:r>
      <w:r w:rsidRPr="00EF0867">
        <w:rPr>
          <w:rFonts w:ascii="Times New Roman" w:eastAsia="Times New Roman" w:hAnsi="Times New Roman" w:cs="Times New Roman"/>
          <w:b/>
          <w:color w:val="000000"/>
          <w:sz w:val="28"/>
          <w:lang w:eastAsia="ru-RU"/>
        </w:rPr>
        <w:t>.</w:t>
      </w:r>
    </w:p>
    <w:p w:rsidR="00EF0867" w:rsidRPr="00EF0867" w:rsidRDefault="00EF0867" w:rsidP="00EF0867">
      <w:pPr>
        <w:spacing w:after="138"/>
        <w:ind w:left="10" w:right="348" w:hanging="10"/>
        <w:jc w:val="both"/>
        <w:rPr>
          <w:rFonts w:ascii="Times New Roman" w:eastAsia="Times New Roman" w:hAnsi="Times New Roman" w:cs="Times New Roman"/>
          <w:b/>
          <w:color w:val="000000"/>
          <w:sz w:val="28"/>
          <w:lang w:eastAsia="ru-RU"/>
        </w:rPr>
      </w:pPr>
      <w:r w:rsidRPr="00EF0867">
        <w:rPr>
          <w:rFonts w:ascii="Times New Roman" w:eastAsia="Times New Roman" w:hAnsi="Times New Roman" w:cs="Times New Roman"/>
          <w:b/>
          <w:color w:val="000000"/>
          <w:sz w:val="28"/>
          <w:lang w:eastAsia="ru-RU"/>
        </w:rPr>
        <w:t xml:space="preserve">Продолжительность проведения: </w:t>
      </w:r>
      <w:r w:rsidR="001B7BC7">
        <w:rPr>
          <w:rFonts w:ascii="Times New Roman" w:eastAsia="Times New Roman" w:hAnsi="Times New Roman" w:cs="Times New Roman"/>
          <w:color w:val="000000"/>
          <w:sz w:val="28"/>
          <w:lang w:eastAsia="ru-RU"/>
        </w:rPr>
        <w:t>6</w:t>
      </w:r>
      <w:r w:rsidR="005435E8">
        <w:rPr>
          <w:rFonts w:ascii="Times New Roman" w:eastAsia="Times New Roman" w:hAnsi="Times New Roman" w:cs="Times New Roman"/>
          <w:color w:val="000000"/>
          <w:sz w:val="28"/>
          <w:lang w:eastAsia="ru-RU"/>
        </w:rPr>
        <w:t xml:space="preserve"> часов</w:t>
      </w:r>
      <w:bookmarkStart w:id="0" w:name="_GoBack"/>
      <w:bookmarkEnd w:id="0"/>
      <w:r w:rsidRPr="00EF0867">
        <w:rPr>
          <w:rFonts w:ascii="Times New Roman" w:eastAsia="Times New Roman" w:hAnsi="Times New Roman" w:cs="Times New Roman"/>
          <w:b/>
          <w:color w:val="000000"/>
          <w:sz w:val="28"/>
          <w:lang w:eastAsia="ru-RU"/>
        </w:rPr>
        <w:t>.</w:t>
      </w:r>
    </w:p>
    <w:p w:rsidR="001B7BC7" w:rsidRPr="001B7BC7" w:rsidRDefault="00EF0867" w:rsidP="001B7BC7">
      <w:pPr>
        <w:spacing w:after="138"/>
        <w:ind w:left="10" w:right="348" w:hanging="10"/>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b/>
          <w:color w:val="000000"/>
          <w:sz w:val="28"/>
          <w:lang w:eastAsia="ru-RU"/>
        </w:rPr>
        <w:t xml:space="preserve">Цель практической работы: </w:t>
      </w:r>
      <w:r w:rsidRPr="00EF0867">
        <w:rPr>
          <w:rFonts w:ascii="Times New Roman" w:eastAsia="Times New Roman" w:hAnsi="Times New Roman" w:cs="Times New Roman"/>
          <w:color w:val="000000"/>
          <w:sz w:val="28"/>
          <w:lang w:eastAsia="ru-RU"/>
        </w:rPr>
        <w:t xml:space="preserve">получение навыков </w:t>
      </w:r>
      <w:r w:rsidR="001B7BC7">
        <w:rPr>
          <w:rFonts w:ascii="Times New Roman" w:eastAsia="Times New Roman" w:hAnsi="Times New Roman" w:cs="Times New Roman"/>
          <w:color w:val="000000"/>
          <w:sz w:val="28"/>
          <w:lang w:eastAsia="ru-RU"/>
        </w:rPr>
        <w:t xml:space="preserve">в разработке </w:t>
      </w:r>
      <w:r w:rsidR="001B7BC7" w:rsidRPr="001B7BC7">
        <w:rPr>
          <w:rFonts w:ascii="Times New Roman" w:eastAsia="Times New Roman" w:hAnsi="Times New Roman" w:cs="Times New Roman"/>
          <w:color w:val="000000"/>
          <w:sz w:val="28"/>
          <w:lang w:eastAsia="ru-RU"/>
        </w:rPr>
        <w:t>диаграммы вариантов</w:t>
      </w:r>
      <w:r w:rsidR="0024484E">
        <w:rPr>
          <w:rFonts w:ascii="Times New Roman" w:eastAsia="Times New Roman" w:hAnsi="Times New Roman" w:cs="Times New Roman"/>
          <w:color w:val="000000"/>
          <w:sz w:val="28"/>
          <w:lang w:eastAsia="ru-RU"/>
        </w:rPr>
        <w:t xml:space="preserve"> использования.</w:t>
      </w:r>
    </w:p>
    <w:p w:rsidR="00E07737" w:rsidRDefault="00EF0867" w:rsidP="00EF0867">
      <w:pPr>
        <w:spacing w:after="138"/>
        <w:ind w:left="10" w:right="348" w:hanging="10"/>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b/>
          <w:color w:val="000000"/>
          <w:sz w:val="28"/>
          <w:lang w:eastAsia="ru-RU"/>
        </w:rPr>
        <w:t xml:space="preserve">Материалы, оборудование, программное обеспечение: </w:t>
      </w:r>
      <w:r w:rsidRPr="00EF0867">
        <w:rPr>
          <w:rFonts w:ascii="Times New Roman" w:eastAsia="Times New Roman" w:hAnsi="Times New Roman" w:cs="Times New Roman"/>
          <w:color w:val="000000"/>
          <w:sz w:val="28"/>
          <w:lang w:eastAsia="ru-RU"/>
        </w:rPr>
        <w:t xml:space="preserve">персональный компьютер, операционная система </w:t>
      </w:r>
      <w:proofErr w:type="spellStart"/>
      <w:r w:rsidRPr="00EF0867">
        <w:rPr>
          <w:rFonts w:ascii="Times New Roman" w:eastAsia="Times New Roman" w:hAnsi="Times New Roman" w:cs="Times New Roman"/>
          <w:color w:val="000000"/>
          <w:sz w:val="28"/>
          <w:lang w:eastAsia="ru-RU"/>
        </w:rPr>
        <w:t>Windows</w:t>
      </w:r>
      <w:proofErr w:type="spellEnd"/>
      <w:r w:rsidRPr="00EF0867">
        <w:rPr>
          <w:rFonts w:ascii="Times New Roman" w:eastAsia="Times New Roman" w:hAnsi="Times New Roman" w:cs="Times New Roman"/>
          <w:color w:val="000000"/>
          <w:sz w:val="28"/>
          <w:lang w:eastAsia="ru-RU"/>
        </w:rPr>
        <w:t xml:space="preserve">, текстовый процессор MS </w:t>
      </w:r>
      <w:proofErr w:type="spellStart"/>
      <w:r w:rsidRPr="00EF0867">
        <w:rPr>
          <w:rFonts w:ascii="Times New Roman" w:eastAsia="Times New Roman" w:hAnsi="Times New Roman" w:cs="Times New Roman"/>
          <w:color w:val="000000"/>
          <w:sz w:val="28"/>
          <w:lang w:eastAsia="ru-RU"/>
        </w:rPr>
        <w:t>Word</w:t>
      </w:r>
      <w:proofErr w:type="spellEnd"/>
      <w:r w:rsidRPr="00EF0867">
        <w:rPr>
          <w:rFonts w:ascii="Times New Roman" w:eastAsia="Times New Roman" w:hAnsi="Times New Roman" w:cs="Times New Roman"/>
          <w:color w:val="000000"/>
          <w:sz w:val="28"/>
          <w:lang w:eastAsia="ru-RU"/>
        </w:rPr>
        <w:t>, методические рекомендации.</w:t>
      </w:r>
    </w:p>
    <w:p w:rsidR="001B7BC7" w:rsidRPr="00E07737" w:rsidRDefault="001B7BC7" w:rsidP="00EF0867">
      <w:pPr>
        <w:spacing w:after="138"/>
        <w:ind w:left="10" w:right="348" w:hanging="10"/>
        <w:jc w:val="both"/>
        <w:rPr>
          <w:rFonts w:ascii="Times New Roman" w:eastAsia="Times New Roman" w:hAnsi="Times New Roman" w:cs="Times New Roman"/>
          <w:color w:val="000000"/>
          <w:sz w:val="28"/>
          <w:lang w:eastAsia="ru-RU"/>
        </w:rPr>
      </w:pPr>
    </w:p>
    <w:p w:rsidR="00291DFF" w:rsidRDefault="00291DFF" w:rsidP="001B7BC7">
      <w:pPr>
        <w:spacing w:after="14" w:line="266" w:lineRule="auto"/>
        <w:ind w:left="-15" w:right="3" w:firstLine="15"/>
        <w:jc w:val="center"/>
        <w:rPr>
          <w:rFonts w:ascii="Times New Roman" w:eastAsia="Times New Roman" w:hAnsi="Times New Roman" w:cs="Times New Roman"/>
          <w:b/>
          <w:color w:val="000000"/>
          <w:sz w:val="32"/>
          <w:szCs w:val="32"/>
          <w:lang w:eastAsia="ru-RU"/>
        </w:rPr>
      </w:pPr>
    </w:p>
    <w:p w:rsidR="00291DFF" w:rsidRDefault="00291DFF" w:rsidP="001B7BC7">
      <w:pPr>
        <w:spacing w:after="14" w:line="266" w:lineRule="auto"/>
        <w:ind w:left="-15" w:right="3" w:firstLine="15"/>
        <w:jc w:val="center"/>
        <w:rPr>
          <w:rFonts w:ascii="Times New Roman" w:eastAsia="Times New Roman" w:hAnsi="Times New Roman" w:cs="Times New Roman"/>
          <w:b/>
          <w:color w:val="000000"/>
          <w:sz w:val="32"/>
          <w:szCs w:val="32"/>
          <w:lang w:eastAsia="ru-RU"/>
        </w:rPr>
      </w:pPr>
    </w:p>
    <w:p w:rsidR="00EF0867" w:rsidRPr="001B7BC7" w:rsidRDefault="00E07737" w:rsidP="001B7BC7">
      <w:pPr>
        <w:spacing w:after="14" w:line="266" w:lineRule="auto"/>
        <w:ind w:left="-15" w:right="3" w:firstLine="15"/>
        <w:jc w:val="center"/>
        <w:rPr>
          <w:rFonts w:ascii="Times New Roman" w:eastAsia="Times New Roman" w:hAnsi="Times New Roman" w:cs="Times New Roman"/>
          <w:b/>
          <w:color w:val="000000"/>
          <w:sz w:val="32"/>
          <w:szCs w:val="32"/>
          <w:lang w:eastAsia="ru-RU"/>
        </w:rPr>
      </w:pPr>
      <w:r w:rsidRPr="001B7BC7">
        <w:rPr>
          <w:rFonts w:ascii="Times New Roman" w:eastAsia="Times New Roman" w:hAnsi="Times New Roman" w:cs="Times New Roman"/>
          <w:b/>
          <w:color w:val="000000"/>
          <w:sz w:val="32"/>
          <w:szCs w:val="32"/>
          <w:lang w:eastAsia="ru-RU"/>
        </w:rPr>
        <w:t>Теоретические сведения к практическому занятию</w:t>
      </w:r>
    </w:p>
    <w:p w:rsidR="00EF0867" w:rsidRDefault="00EF0867" w:rsidP="00EF0867">
      <w:pPr>
        <w:spacing w:after="14" w:line="266" w:lineRule="auto"/>
        <w:ind w:left="-15" w:right="335" w:firstLine="1709"/>
        <w:jc w:val="center"/>
        <w:rPr>
          <w:rFonts w:ascii="Times New Roman" w:eastAsia="Times New Roman" w:hAnsi="Times New Roman" w:cs="Times New Roman"/>
          <w:b/>
          <w:color w:val="000000"/>
          <w:sz w:val="28"/>
          <w:lang w:eastAsia="ru-RU"/>
        </w:rPr>
      </w:pPr>
    </w:p>
    <w:p w:rsidR="00796DDC" w:rsidRPr="001B7BC7" w:rsidRDefault="00E07737" w:rsidP="001B7BC7">
      <w:pPr>
        <w:pStyle w:val="a3"/>
        <w:shd w:val="clear" w:color="auto" w:fill="FFFFFF"/>
        <w:spacing w:after="0" w:line="240" w:lineRule="auto"/>
        <w:ind w:firstLine="851"/>
        <w:jc w:val="both"/>
        <w:rPr>
          <w:rFonts w:eastAsia="Times New Roman"/>
          <w:color w:val="000000"/>
          <w:sz w:val="28"/>
          <w:szCs w:val="28"/>
          <w:lang w:eastAsia="ru-RU"/>
        </w:rPr>
      </w:pPr>
      <w:r w:rsidRPr="001B7BC7">
        <w:rPr>
          <w:rFonts w:eastAsia="Times New Roman"/>
          <w:b/>
          <w:color w:val="000000"/>
          <w:sz w:val="28"/>
          <w:szCs w:val="28"/>
          <w:lang w:eastAsia="ru-RU"/>
        </w:rPr>
        <w:t xml:space="preserve"> </w:t>
      </w:r>
      <w:r w:rsidR="00796DDC" w:rsidRPr="001B7BC7">
        <w:rPr>
          <w:rFonts w:eastAsia="Times New Roman"/>
          <w:color w:val="000000"/>
          <w:sz w:val="28"/>
          <w:szCs w:val="28"/>
          <w:lang w:eastAsia="ru-RU"/>
        </w:rPr>
        <w:t xml:space="preserve">Визуальное моделирование в UML можно </w:t>
      </w:r>
      <w:proofErr w:type="gramStart"/>
      <w:r w:rsidR="00796DDC" w:rsidRPr="001B7BC7">
        <w:rPr>
          <w:rFonts w:eastAsia="Times New Roman"/>
          <w:color w:val="000000"/>
          <w:sz w:val="28"/>
          <w:szCs w:val="28"/>
          <w:lang w:eastAsia="ru-RU"/>
        </w:rPr>
        <w:t>представить</w:t>
      </w:r>
      <w:proofErr w:type="gramEnd"/>
      <w:r w:rsidR="00796DDC" w:rsidRPr="001B7BC7">
        <w:rPr>
          <w:rFonts w:eastAsia="Times New Roman"/>
          <w:color w:val="000000"/>
          <w:sz w:val="28"/>
          <w:szCs w:val="28"/>
          <w:lang w:eastAsia="ru-RU"/>
        </w:rPr>
        <w:t xml:space="preserve"> как некоторый процесс постепенного спуска от наиболее обшей и абстрактной концептуальной модели исходной системы к логической, а затем и к физической модели соответствующей программной системы. Для достижения этих целей вначале строится модель в форме так называемой </w:t>
      </w:r>
      <w:r w:rsidR="00796DDC" w:rsidRPr="001B7BC7">
        <w:rPr>
          <w:rFonts w:eastAsia="Times New Roman"/>
          <w:b/>
          <w:bCs/>
          <w:iCs/>
          <w:color w:val="000000"/>
          <w:sz w:val="28"/>
          <w:szCs w:val="28"/>
          <w:lang w:eastAsia="ru-RU"/>
        </w:rPr>
        <w:t>диаграммы вариантов использования</w:t>
      </w:r>
      <w:r w:rsidR="00796DDC" w:rsidRPr="001B7BC7">
        <w:rPr>
          <w:rFonts w:eastAsia="Times New Roman"/>
          <w:color w:val="000000"/>
          <w:sz w:val="28"/>
          <w:szCs w:val="28"/>
          <w:lang w:eastAsia="ru-RU"/>
        </w:rPr>
        <w:t> (</w:t>
      </w:r>
      <w:proofErr w:type="spellStart"/>
      <w:r w:rsidR="00796DDC" w:rsidRPr="001B7BC7">
        <w:rPr>
          <w:rFonts w:eastAsia="Times New Roman"/>
          <w:b/>
          <w:bCs/>
          <w:iCs/>
          <w:color w:val="000000"/>
          <w:sz w:val="28"/>
          <w:szCs w:val="28"/>
          <w:lang w:eastAsia="ru-RU"/>
        </w:rPr>
        <w:t>use</w:t>
      </w:r>
      <w:proofErr w:type="spellEnd"/>
      <w:r w:rsidR="00796DDC" w:rsidRPr="001B7BC7">
        <w:rPr>
          <w:rFonts w:eastAsia="Times New Roman"/>
          <w:b/>
          <w:bCs/>
          <w:color w:val="000000"/>
          <w:sz w:val="28"/>
          <w:szCs w:val="28"/>
          <w:lang w:eastAsia="ru-RU"/>
        </w:rPr>
        <w:t> </w:t>
      </w:r>
      <w:proofErr w:type="spellStart"/>
      <w:r w:rsidR="00796DDC" w:rsidRPr="001B7BC7">
        <w:rPr>
          <w:rFonts w:eastAsia="Times New Roman"/>
          <w:b/>
          <w:bCs/>
          <w:iCs/>
          <w:color w:val="000000"/>
          <w:sz w:val="28"/>
          <w:szCs w:val="28"/>
          <w:lang w:eastAsia="ru-RU"/>
        </w:rPr>
        <w:t>case</w:t>
      </w:r>
      <w:proofErr w:type="spellEnd"/>
      <w:r w:rsidR="00796DDC" w:rsidRPr="001B7BC7">
        <w:rPr>
          <w:rFonts w:eastAsia="Times New Roman"/>
          <w:b/>
          <w:bCs/>
          <w:color w:val="000000"/>
          <w:sz w:val="28"/>
          <w:szCs w:val="28"/>
          <w:lang w:eastAsia="ru-RU"/>
        </w:rPr>
        <w:t> </w:t>
      </w:r>
      <w:proofErr w:type="spellStart"/>
      <w:r w:rsidR="00796DDC" w:rsidRPr="001B7BC7">
        <w:rPr>
          <w:rFonts w:eastAsia="Times New Roman"/>
          <w:b/>
          <w:bCs/>
          <w:iCs/>
          <w:color w:val="000000"/>
          <w:sz w:val="28"/>
          <w:szCs w:val="28"/>
          <w:lang w:eastAsia="ru-RU"/>
        </w:rPr>
        <w:t>diagram</w:t>
      </w:r>
      <w:proofErr w:type="spellEnd"/>
      <w:r w:rsidR="00796DDC" w:rsidRPr="001B7BC7">
        <w:rPr>
          <w:rFonts w:eastAsia="Times New Roman"/>
          <w:color w:val="000000"/>
          <w:sz w:val="28"/>
          <w:szCs w:val="28"/>
          <w:lang w:eastAsia="ru-RU"/>
        </w:rPr>
        <w:t>), которая описывает функциональное назначение системы или, другими словами, то, что система будет делать в процессе своего функционирования. Диаграмма вариантов использования является исходным концептуальным представлением или концептуальной моделью системы в процессе ее проектирования и разработки.</w:t>
      </w:r>
    </w:p>
    <w:p w:rsidR="00796DDC" w:rsidRPr="00796DDC" w:rsidRDefault="00796DDC" w:rsidP="001B7BC7">
      <w:pPr>
        <w:shd w:val="clear" w:color="auto" w:fill="FFFFFF"/>
        <w:spacing w:after="0" w:line="240" w:lineRule="auto"/>
        <w:ind w:firstLine="851"/>
        <w:jc w:val="both"/>
        <w:rPr>
          <w:rFonts w:ascii="Times New Roman" w:eastAsia="Times New Roman" w:hAnsi="Times New Roman" w:cs="Times New Roman"/>
          <w:color w:val="000000"/>
          <w:sz w:val="28"/>
          <w:szCs w:val="28"/>
          <w:lang w:eastAsia="ru-RU"/>
        </w:rPr>
      </w:pPr>
      <w:r w:rsidRPr="00796DDC">
        <w:rPr>
          <w:rFonts w:ascii="Times New Roman" w:eastAsia="Times New Roman" w:hAnsi="Times New Roman" w:cs="Times New Roman"/>
          <w:color w:val="000000"/>
          <w:sz w:val="28"/>
          <w:szCs w:val="28"/>
          <w:lang w:eastAsia="ru-RU"/>
        </w:rPr>
        <w:t>Разработка диаграммы вариантов использования преследует цели:</w:t>
      </w:r>
    </w:p>
    <w:p w:rsidR="00796DDC" w:rsidRPr="00796DDC" w:rsidRDefault="00796DDC" w:rsidP="001B7BC7">
      <w:pPr>
        <w:shd w:val="clear" w:color="auto" w:fill="FFFFFF"/>
        <w:spacing w:after="0" w:line="240" w:lineRule="auto"/>
        <w:ind w:firstLine="851"/>
        <w:jc w:val="both"/>
        <w:rPr>
          <w:rFonts w:ascii="Times New Roman" w:eastAsia="Times New Roman" w:hAnsi="Times New Roman" w:cs="Times New Roman"/>
          <w:color w:val="000000"/>
          <w:sz w:val="28"/>
          <w:szCs w:val="28"/>
          <w:lang w:eastAsia="ru-RU"/>
        </w:rPr>
      </w:pPr>
      <w:proofErr w:type="gramStart"/>
      <w:r w:rsidRPr="00796DDC">
        <w:rPr>
          <w:rFonts w:ascii="Times New Roman" w:eastAsia="Times New Roman" w:hAnsi="Times New Roman" w:cs="Times New Roman"/>
          <w:color w:val="000000"/>
          <w:sz w:val="28"/>
          <w:szCs w:val="28"/>
          <w:lang w:eastAsia="ru-RU"/>
        </w:rPr>
        <w:t>·  Сформулировать</w:t>
      </w:r>
      <w:proofErr w:type="gramEnd"/>
      <w:r w:rsidRPr="00796DDC">
        <w:rPr>
          <w:rFonts w:ascii="Times New Roman" w:eastAsia="Times New Roman" w:hAnsi="Times New Roman" w:cs="Times New Roman"/>
          <w:color w:val="000000"/>
          <w:sz w:val="28"/>
          <w:szCs w:val="28"/>
          <w:lang w:eastAsia="ru-RU"/>
        </w:rPr>
        <w:t xml:space="preserve"> общие требования к функциональному поведению проектируемой системы.</w:t>
      </w:r>
    </w:p>
    <w:p w:rsidR="00796DDC" w:rsidRPr="00796DDC" w:rsidRDefault="00796DDC" w:rsidP="001B7BC7">
      <w:pPr>
        <w:shd w:val="clear" w:color="auto" w:fill="FFFFFF"/>
        <w:spacing w:after="0" w:line="240" w:lineRule="auto"/>
        <w:ind w:firstLine="851"/>
        <w:jc w:val="both"/>
        <w:rPr>
          <w:rFonts w:ascii="Times New Roman" w:eastAsia="Times New Roman" w:hAnsi="Times New Roman" w:cs="Times New Roman"/>
          <w:color w:val="000000"/>
          <w:sz w:val="28"/>
          <w:szCs w:val="28"/>
          <w:lang w:eastAsia="ru-RU"/>
        </w:rPr>
      </w:pPr>
      <w:proofErr w:type="gramStart"/>
      <w:r w:rsidRPr="00796DDC">
        <w:rPr>
          <w:rFonts w:ascii="Times New Roman" w:eastAsia="Times New Roman" w:hAnsi="Times New Roman" w:cs="Times New Roman"/>
          <w:color w:val="000000"/>
          <w:sz w:val="28"/>
          <w:szCs w:val="28"/>
          <w:lang w:eastAsia="ru-RU"/>
        </w:rPr>
        <w:t>·  Разработать</w:t>
      </w:r>
      <w:proofErr w:type="gramEnd"/>
      <w:r w:rsidRPr="00796DDC">
        <w:rPr>
          <w:rFonts w:ascii="Times New Roman" w:eastAsia="Times New Roman" w:hAnsi="Times New Roman" w:cs="Times New Roman"/>
          <w:color w:val="000000"/>
          <w:sz w:val="28"/>
          <w:szCs w:val="28"/>
          <w:lang w:eastAsia="ru-RU"/>
        </w:rPr>
        <w:t xml:space="preserve"> исходную концептуальную модель системы для ее последующей детализации в форме логических и физических моделей.</w:t>
      </w:r>
    </w:p>
    <w:p w:rsidR="00796DDC" w:rsidRPr="00796DDC" w:rsidRDefault="00796DDC" w:rsidP="001B7BC7">
      <w:pPr>
        <w:shd w:val="clear" w:color="auto" w:fill="FFFFFF"/>
        <w:spacing w:after="0" w:line="240" w:lineRule="auto"/>
        <w:ind w:firstLine="851"/>
        <w:jc w:val="both"/>
        <w:rPr>
          <w:rFonts w:ascii="Times New Roman" w:eastAsia="Times New Roman" w:hAnsi="Times New Roman" w:cs="Times New Roman"/>
          <w:color w:val="000000"/>
          <w:sz w:val="28"/>
          <w:szCs w:val="28"/>
          <w:lang w:eastAsia="ru-RU"/>
        </w:rPr>
      </w:pPr>
      <w:proofErr w:type="gramStart"/>
      <w:r w:rsidRPr="00796DDC">
        <w:rPr>
          <w:rFonts w:ascii="Times New Roman" w:eastAsia="Times New Roman" w:hAnsi="Times New Roman" w:cs="Times New Roman"/>
          <w:color w:val="000000"/>
          <w:sz w:val="28"/>
          <w:szCs w:val="28"/>
          <w:lang w:eastAsia="ru-RU"/>
        </w:rPr>
        <w:t>·  Подготовить</w:t>
      </w:r>
      <w:proofErr w:type="gramEnd"/>
      <w:r w:rsidRPr="00796DDC">
        <w:rPr>
          <w:rFonts w:ascii="Times New Roman" w:eastAsia="Times New Roman" w:hAnsi="Times New Roman" w:cs="Times New Roman"/>
          <w:color w:val="000000"/>
          <w:sz w:val="28"/>
          <w:szCs w:val="28"/>
          <w:lang w:eastAsia="ru-RU"/>
        </w:rPr>
        <w:t xml:space="preserve"> исходную документацию для взаимодействия разработчиков системы с ее заказчиками и пользователями.</w:t>
      </w:r>
    </w:p>
    <w:p w:rsidR="00796DDC" w:rsidRPr="00796DDC" w:rsidRDefault="00796DDC" w:rsidP="001B7BC7">
      <w:pPr>
        <w:shd w:val="clear" w:color="auto" w:fill="FFFFFF"/>
        <w:spacing w:after="0" w:line="240" w:lineRule="auto"/>
        <w:ind w:firstLine="851"/>
        <w:jc w:val="both"/>
        <w:rPr>
          <w:rFonts w:ascii="Times New Roman" w:eastAsia="Times New Roman" w:hAnsi="Times New Roman" w:cs="Times New Roman"/>
          <w:color w:val="000000"/>
          <w:sz w:val="28"/>
          <w:szCs w:val="28"/>
          <w:lang w:eastAsia="ru-RU"/>
        </w:rPr>
      </w:pPr>
      <w:r w:rsidRPr="00796DDC">
        <w:rPr>
          <w:rFonts w:ascii="Times New Roman" w:eastAsia="Times New Roman" w:hAnsi="Times New Roman" w:cs="Times New Roman"/>
          <w:color w:val="000000"/>
          <w:sz w:val="28"/>
          <w:szCs w:val="28"/>
          <w:lang w:eastAsia="ru-RU"/>
        </w:rPr>
        <w:t>Конструкция или стандартный элемент языка UML </w:t>
      </w:r>
      <w:r w:rsidRPr="00796DDC">
        <w:rPr>
          <w:rFonts w:ascii="Times New Roman" w:eastAsia="Times New Roman" w:hAnsi="Times New Roman" w:cs="Times New Roman"/>
          <w:b/>
          <w:bCs/>
          <w:iCs/>
          <w:color w:val="000000"/>
          <w:sz w:val="28"/>
          <w:szCs w:val="28"/>
          <w:lang w:eastAsia="ru-RU"/>
        </w:rPr>
        <w:t>вариант использования</w:t>
      </w:r>
      <w:r w:rsidRPr="00796DDC">
        <w:rPr>
          <w:rFonts w:ascii="Times New Roman" w:eastAsia="Times New Roman" w:hAnsi="Times New Roman" w:cs="Times New Roman"/>
          <w:iCs/>
          <w:color w:val="000000"/>
          <w:sz w:val="28"/>
          <w:szCs w:val="28"/>
          <w:lang w:eastAsia="ru-RU"/>
        </w:rPr>
        <w:t> (</w:t>
      </w:r>
      <w:proofErr w:type="spellStart"/>
      <w:r w:rsidRPr="00796DDC">
        <w:rPr>
          <w:rFonts w:ascii="Times New Roman" w:eastAsia="Times New Roman" w:hAnsi="Times New Roman" w:cs="Times New Roman"/>
          <w:b/>
          <w:bCs/>
          <w:color w:val="000000"/>
          <w:sz w:val="28"/>
          <w:szCs w:val="28"/>
          <w:lang w:eastAsia="ru-RU"/>
        </w:rPr>
        <w:t>use</w:t>
      </w:r>
      <w:proofErr w:type="spellEnd"/>
      <w:r w:rsidRPr="00796DDC">
        <w:rPr>
          <w:rFonts w:ascii="Times New Roman" w:eastAsia="Times New Roman" w:hAnsi="Times New Roman" w:cs="Times New Roman"/>
          <w:color w:val="000000"/>
          <w:sz w:val="28"/>
          <w:szCs w:val="28"/>
          <w:lang w:eastAsia="ru-RU"/>
        </w:rPr>
        <w:t> </w:t>
      </w:r>
      <w:proofErr w:type="spellStart"/>
      <w:r w:rsidRPr="00796DDC">
        <w:rPr>
          <w:rFonts w:ascii="Times New Roman" w:eastAsia="Times New Roman" w:hAnsi="Times New Roman" w:cs="Times New Roman"/>
          <w:b/>
          <w:bCs/>
          <w:color w:val="000000"/>
          <w:sz w:val="28"/>
          <w:szCs w:val="28"/>
          <w:lang w:eastAsia="ru-RU"/>
        </w:rPr>
        <w:t>case</w:t>
      </w:r>
      <w:proofErr w:type="spellEnd"/>
      <w:r w:rsidRPr="00796DDC">
        <w:rPr>
          <w:rFonts w:ascii="Times New Roman" w:eastAsia="Times New Roman" w:hAnsi="Times New Roman" w:cs="Times New Roman"/>
          <w:b/>
          <w:bCs/>
          <w:color w:val="000000"/>
          <w:sz w:val="28"/>
          <w:szCs w:val="28"/>
          <w:lang w:eastAsia="ru-RU"/>
        </w:rPr>
        <w:t>) </w:t>
      </w:r>
      <w:r w:rsidRPr="00796DDC">
        <w:rPr>
          <w:rFonts w:ascii="Times New Roman" w:eastAsia="Times New Roman" w:hAnsi="Times New Roman" w:cs="Times New Roman"/>
          <w:color w:val="000000"/>
          <w:sz w:val="28"/>
          <w:szCs w:val="28"/>
          <w:lang w:eastAsia="ru-RU"/>
        </w:rPr>
        <w:t xml:space="preserve">применяется для спецификации общих особенностей поведения системы или любой другой сущности предметной области без рассмотрения внутренней структуры этой сущности. Каждый вариант использования определяет последовательность действий, которые должны быть выполнены проектируемой системой при взаимодействии ее с </w:t>
      </w:r>
      <w:r w:rsidRPr="00796DDC">
        <w:rPr>
          <w:rFonts w:ascii="Times New Roman" w:eastAsia="Times New Roman" w:hAnsi="Times New Roman" w:cs="Times New Roman"/>
          <w:color w:val="000000"/>
          <w:sz w:val="28"/>
          <w:szCs w:val="28"/>
          <w:lang w:eastAsia="ru-RU"/>
        </w:rPr>
        <w:lastRenderedPageBreak/>
        <w:t>соответствующим актером. Диаграмма вариантов может дополняться пояснительным текстом, который раскрывает смысл или семантику составляющих ее компонентов. Такой пояснительный текст получил название </w:t>
      </w:r>
      <w:r w:rsidRPr="00796DDC">
        <w:rPr>
          <w:rFonts w:ascii="Times New Roman" w:eastAsia="Times New Roman" w:hAnsi="Times New Roman" w:cs="Times New Roman"/>
          <w:iCs/>
          <w:color w:val="000000"/>
          <w:sz w:val="28"/>
          <w:szCs w:val="28"/>
          <w:lang w:eastAsia="ru-RU"/>
        </w:rPr>
        <w:t>примечания </w:t>
      </w:r>
      <w:r w:rsidRPr="00796DDC">
        <w:rPr>
          <w:rFonts w:ascii="Times New Roman" w:eastAsia="Times New Roman" w:hAnsi="Times New Roman" w:cs="Times New Roman"/>
          <w:color w:val="000000"/>
          <w:sz w:val="28"/>
          <w:szCs w:val="28"/>
          <w:lang w:eastAsia="ru-RU"/>
        </w:rPr>
        <w:t>или </w:t>
      </w:r>
      <w:r w:rsidRPr="00796DDC">
        <w:rPr>
          <w:rFonts w:ascii="Times New Roman" w:eastAsia="Times New Roman" w:hAnsi="Times New Roman" w:cs="Times New Roman"/>
          <w:b/>
          <w:bCs/>
          <w:iCs/>
          <w:color w:val="000000"/>
          <w:sz w:val="28"/>
          <w:szCs w:val="28"/>
          <w:lang w:eastAsia="ru-RU"/>
        </w:rPr>
        <w:t>сценария</w:t>
      </w:r>
      <w:r w:rsidRPr="00796DDC">
        <w:rPr>
          <w:rFonts w:ascii="Times New Roman" w:eastAsia="Times New Roman" w:hAnsi="Times New Roman" w:cs="Times New Roman"/>
          <w:iCs/>
          <w:color w:val="000000"/>
          <w:sz w:val="28"/>
          <w:szCs w:val="28"/>
          <w:lang w:eastAsia="ru-RU"/>
        </w:rPr>
        <w:t>.</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Вариант использования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Вариант использования обозначается на диаграмме эллипсом, который содержит его краткое название или имя в форме глагола с пояснительными словами:</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noProof/>
          <w:color w:val="000000"/>
          <w:sz w:val="28"/>
          <w:szCs w:val="28"/>
          <w:shd w:val="clear" w:color="auto" w:fill="FFFFFF"/>
          <w:lang w:eastAsia="ru-RU"/>
        </w:rPr>
        <w:drawing>
          <wp:inline distT="0" distB="0" distL="0" distR="0" wp14:anchorId="43E70FBE" wp14:editId="68A43BA1">
            <wp:extent cx="2217420" cy="1143000"/>
            <wp:effectExtent l="0" t="0" r="0" b="0"/>
            <wp:docPr id="9" name="Рисунок 9" descr="https://pandia.ru/text/78/376/images/image003_1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pandia.ru/text/78/376/images/image003_154.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17420" cy="1143000"/>
                    </a:xfrm>
                    <a:prstGeom prst="rect">
                      <a:avLst/>
                    </a:prstGeom>
                    <a:noFill/>
                    <a:ln>
                      <a:noFill/>
                    </a:ln>
                  </pic:spPr>
                </pic:pic>
              </a:graphicData>
            </a:graphic>
          </wp:inline>
        </w:drawing>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Цель варианта использования заключается в том, чтобы определить законченный аспект или фрагмент поведения некоторой сущности без раскрытия внутренней структуры этой сущности. В качестве такой сущности может выступать исходная система или любой другой элемент модели, который обладает собственным поведением, подобно подсистеме или классу в модели системы.</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Актер</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Актер представляет собой любую внешнюю по отношению к моделируемой системе сущность, которая взаимодействует с системой и использует ее функциональные возможности для достижения определенных целей или решения частных задач. При этом актеры служат для обозначения согласованного множества ролей, которые могут играть пользователи в процессе взаимодействия с проектируемой системой. Каждый актер может рассматриваться как некая отдельная роль относительно конкретного варианта использования. Стандартным графическим обозначением актера на диаграммах является фигурка "человечка", под которой записывается конкретное имя актера:</w:t>
      </w:r>
    </w:p>
    <w:p w:rsidR="00796DDC" w:rsidRPr="00796DDC" w:rsidRDefault="00796DDC" w:rsidP="001B7BC7">
      <w:pPr>
        <w:spacing w:after="0" w:line="240" w:lineRule="auto"/>
        <w:ind w:firstLine="851"/>
        <w:jc w:val="both"/>
        <w:textAlignment w:val="baseline"/>
        <w:rPr>
          <w:rFonts w:ascii="Times New Roman" w:eastAsia="Times New Roman" w:hAnsi="Times New Roman" w:cs="Times New Roman"/>
          <w:iCs/>
          <w:color w:val="FFFFFF"/>
          <w:spacing w:val="2"/>
          <w:sz w:val="28"/>
          <w:szCs w:val="28"/>
          <w:shd w:val="clear" w:color="auto" w:fill="FFFFFF"/>
          <w:lang w:eastAsia="ru-RU"/>
        </w:rPr>
      </w:pPr>
      <w:r w:rsidRPr="00796DDC">
        <w:rPr>
          <w:rFonts w:ascii="Times New Roman" w:eastAsia="Times New Roman" w:hAnsi="Times New Roman" w:cs="Times New Roman"/>
          <w:iCs/>
          <w:color w:val="FFFFFF"/>
          <w:spacing w:val="2"/>
          <w:sz w:val="28"/>
          <w:szCs w:val="28"/>
          <w:shd w:val="clear" w:color="auto" w:fill="FFFFFF"/>
          <w:lang w:eastAsia="ru-RU"/>
        </w:rPr>
        <w:t>Реклама</w:t>
      </w:r>
    </w:p>
    <w:tbl>
      <w:tblPr>
        <w:tblpPr w:leftFromText="36" w:rightFromText="36" w:vertAnchor="text"/>
        <w:tblW w:w="0" w:type="dxa"/>
        <w:tblCellSpacing w:w="15" w:type="dxa"/>
        <w:tblCellMar>
          <w:top w:w="15" w:type="dxa"/>
          <w:left w:w="15" w:type="dxa"/>
          <w:bottom w:w="15" w:type="dxa"/>
          <w:right w:w="15" w:type="dxa"/>
        </w:tblCellMar>
        <w:tblLook w:val="04A0" w:firstRow="1" w:lastRow="0" w:firstColumn="1" w:lastColumn="0" w:noHBand="0" w:noVBand="1"/>
      </w:tblPr>
      <w:tblGrid>
        <w:gridCol w:w="1452"/>
      </w:tblGrid>
      <w:tr w:rsidR="00796DDC" w:rsidRPr="00796DDC" w:rsidTr="00796DDC">
        <w:trPr>
          <w:tblCellSpacing w:w="15" w:type="dxa"/>
        </w:trPr>
        <w:tc>
          <w:tcPr>
            <w:tcW w:w="0" w:type="auto"/>
            <w:shd w:val="clear" w:color="auto" w:fill="F2F2F2"/>
            <w:vAlign w:val="center"/>
            <w:hideMark/>
          </w:tcPr>
          <w:p w:rsidR="00796DDC" w:rsidRPr="00796DDC" w:rsidRDefault="00796DDC" w:rsidP="001B7BC7">
            <w:pPr>
              <w:spacing w:after="0" w:line="240" w:lineRule="auto"/>
              <w:ind w:firstLine="851"/>
              <w:jc w:val="both"/>
              <w:rPr>
                <w:rFonts w:ascii="Times New Roman" w:eastAsia="Times New Roman" w:hAnsi="Times New Roman" w:cs="Times New Roman"/>
                <w:iCs/>
                <w:color w:val="FFFFFF"/>
                <w:spacing w:val="2"/>
                <w:sz w:val="28"/>
                <w:szCs w:val="28"/>
                <w:shd w:val="clear" w:color="auto" w:fill="FFFFFF"/>
                <w:lang w:eastAsia="ru-RU"/>
              </w:rPr>
            </w:pPr>
          </w:p>
        </w:tc>
      </w:tr>
      <w:tr w:rsidR="00796DDC" w:rsidRPr="00796DDC" w:rsidTr="00796DDC">
        <w:trPr>
          <w:tblCellSpacing w:w="15" w:type="dxa"/>
        </w:trPr>
        <w:tc>
          <w:tcPr>
            <w:tcW w:w="0" w:type="auto"/>
            <w:shd w:val="clear" w:color="auto" w:fill="FFFFFF"/>
            <w:vAlign w:val="center"/>
            <w:hideMark/>
          </w:tcPr>
          <w:p w:rsidR="00796DDC" w:rsidRPr="00796DDC" w:rsidRDefault="00796DDC" w:rsidP="001B7BC7">
            <w:pPr>
              <w:spacing w:after="0" w:line="240" w:lineRule="auto"/>
              <w:ind w:firstLine="851"/>
              <w:jc w:val="both"/>
              <w:rPr>
                <w:rFonts w:ascii="Times New Roman" w:eastAsia="Times New Roman" w:hAnsi="Times New Roman" w:cs="Times New Roman"/>
                <w:sz w:val="28"/>
                <w:szCs w:val="28"/>
                <w:lang w:eastAsia="ru-RU"/>
              </w:rPr>
            </w:pPr>
            <w:r w:rsidRPr="00796DDC">
              <w:rPr>
                <w:rFonts w:ascii="Times New Roman" w:eastAsia="Times New Roman" w:hAnsi="Times New Roman" w:cs="Times New Roman"/>
                <w:noProof/>
                <w:sz w:val="28"/>
                <w:szCs w:val="28"/>
                <w:lang w:eastAsia="ru-RU"/>
              </w:rPr>
              <w:drawing>
                <wp:inline distT="0" distB="0" distL="0" distR="0" wp14:anchorId="346FCEB9" wp14:editId="55C3E72A">
                  <wp:extent cx="320040" cy="624840"/>
                  <wp:effectExtent l="0" t="0" r="3810" b="3810"/>
                  <wp:docPr id="11" name="Рисунок 11" descr="https://pandia.ru/text/78/376/images/image004_1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pandia.ru/text/78/376/images/image004_118.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040" cy="624840"/>
                          </a:xfrm>
                          <a:prstGeom prst="rect">
                            <a:avLst/>
                          </a:prstGeom>
                          <a:noFill/>
                          <a:ln>
                            <a:noFill/>
                          </a:ln>
                        </pic:spPr>
                      </pic:pic>
                    </a:graphicData>
                  </a:graphic>
                </wp:inline>
              </w:drawing>
            </w:r>
          </w:p>
        </w:tc>
      </w:tr>
    </w:tbl>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В некоторых случаях актер может обозначаться в виде прямоугольника класса с ключевым словом "актер" и обычными составляющими элементами класса. Имена актеров должны записываться заглавными буквами и следовать рекомендациям использования имен для типов и классов модели.</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Отношения на диаграмме вариантов использования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 xml:space="preserve">Между компонентами диаграммы вариантов использования могут существовать различные отношения, которые описывают взаимодействие экземпляров одних актеров и </w:t>
      </w:r>
      <w:proofErr w:type="gramStart"/>
      <w:r w:rsidRPr="00796DDC">
        <w:rPr>
          <w:rFonts w:ascii="Times New Roman" w:eastAsia="Times New Roman" w:hAnsi="Times New Roman" w:cs="Times New Roman"/>
          <w:iCs/>
          <w:color w:val="000000"/>
          <w:sz w:val="28"/>
          <w:szCs w:val="28"/>
          <w:shd w:val="clear" w:color="auto" w:fill="FFFFFF"/>
          <w:lang w:eastAsia="ru-RU"/>
        </w:rPr>
        <w:t>вариантов использования с экземплярами других актеров</w:t>
      </w:r>
      <w:proofErr w:type="gramEnd"/>
      <w:r w:rsidRPr="00796DDC">
        <w:rPr>
          <w:rFonts w:ascii="Times New Roman" w:eastAsia="Times New Roman" w:hAnsi="Times New Roman" w:cs="Times New Roman"/>
          <w:iCs/>
          <w:color w:val="000000"/>
          <w:sz w:val="28"/>
          <w:szCs w:val="28"/>
          <w:shd w:val="clear" w:color="auto" w:fill="FFFFFF"/>
          <w:lang w:eastAsia="ru-RU"/>
        </w:rPr>
        <w:t xml:space="preserve"> и вариантов. Один актер может взаимодействовать с несколькими вариантами использования. В этом случае этот актер обращается к нескольким сервисам данной системы. В свою очередь один вариант использования может взаимодействовать с несколькими актерами, предоставляя для всех них свой сервис.</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lastRenderedPageBreak/>
        <w:t>В языке UML имеется несколько стандартных видов отношений между актерами и вариантами использования: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val="en-US" w:eastAsia="ru-RU"/>
        </w:rPr>
      </w:pPr>
      <w:proofErr w:type="gramStart"/>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iCs/>
          <w:color w:val="000000"/>
          <w:sz w:val="28"/>
          <w:szCs w:val="28"/>
          <w:shd w:val="clear" w:color="auto" w:fill="FFFFFF"/>
          <w:lang w:eastAsia="ru-RU"/>
        </w:rPr>
        <w:t>Отношение</w:t>
      </w:r>
      <w:proofErr w:type="gramEnd"/>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iCs/>
          <w:color w:val="000000"/>
          <w:sz w:val="28"/>
          <w:szCs w:val="28"/>
          <w:shd w:val="clear" w:color="auto" w:fill="FFFFFF"/>
          <w:lang w:eastAsia="ru-RU"/>
        </w:rPr>
        <w:t>ассоциации</w:t>
      </w:r>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b/>
          <w:bCs/>
          <w:iCs/>
          <w:color w:val="000000"/>
          <w:sz w:val="28"/>
          <w:szCs w:val="28"/>
          <w:shd w:val="clear" w:color="auto" w:fill="FFFFFF"/>
          <w:lang w:val="en-US" w:eastAsia="ru-RU"/>
        </w:rPr>
        <w:t>association relationship</w:t>
      </w:r>
      <w:r w:rsidRPr="00796DDC">
        <w:rPr>
          <w:rFonts w:ascii="Times New Roman" w:eastAsia="Times New Roman" w:hAnsi="Times New Roman" w:cs="Times New Roman"/>
          <w:iCs/>
          <w:color w:val="000000"/>
          <w:sz w:val="28"/>
          <w:szCs w:val="28"/>
          <w:shd w:val="clear" w:color="auto" w:fill="FFFFFF"/>
          <w:lang w:val="en-US" w:eastAsia="ru-RU"/>
        </w:rPr>
        <w:t>).</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val="en-US" w:eastAsia="ru-RU"/>
        </w:rPr>
      </w:pPr>
      <w:proofErr w:type="gramStart"/>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iCs/>
          <w:color w:val="000000"/>
          <w:sz w:val="28"/>
          <w:szCs w:val="28"/>
          <w:shd w:val="clear" w:color="auto" w:fill="FFFFFF"/>
          <w:lang w:eastAsia="ru-RU"/>
        </w:rPr>
        <w:t>Отношение</w:t>
      </w:r>
      <w:proofErr w:type="gramEnd"/>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iCs/>
          <w:color w:val="000000"/>
          <w:sz w:val="28"/>
          <w:szCs w:val="28"/>
          <w:shd w:val="clear" w:color="auto" w:fill="FFFFFF"/>
          <w:lang w:eastAsia="ru-RU"/>
        </w:rPr>
        <w:t>расширения</w:t>
      </w:r>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b/>
          <w:bCs/>
          <w:iCs/>
          <w:color w:val="000000"/>
          <w:sz w:val="28"/>
          <w:szCs w:val="28"/>
          <w:shd w:val="clear" w:color="auto" w:fill="FFFFFF"/>
          <w:lang w:val="en-US" w:eastAsia="ru-RU"/>
        </w:rPr>
        <w:t>extend relationship</w:t>
      </w:r>
      <w:r w:rsidRPr="00796DDC">
        <w:rPr>
          <w:rFonts w:ascii="Times New Roman" w:eastAsia="Times New Roman" w:hAnsi="Times New Roman" w:cs="Times New Roman"/>
          <w:iCs/>
          <w:color w:val="000000"/>
          <w:sz w:val="28"/>
          <w:szCs w:val="28"/>
          <w:shd w:val="clear" w:color="auto" w:fill="FFFFFF"/>
          <w:lang w:val="en-US" w:eastAsia="ru-RU"/>
        </w:rPr>
        <w:t>).</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val="en-US" w:eastAsia="ru-RU"/>
        </w:rPr>
      </w:pPr>
      <w:proofErr w:type="gramStart"/>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iCs/>
          <w:color w:val="000000"/>
          <w:sz w:val="28"/>
          <w:szCs w:val="28"/>
          <w:shd w:val="clear" w:color="auto" w:fill="FFFFFF"/>
          <w:lang w:eastAsia="ru-RU"/>
        </w:rPr>
        <w:t>Отношение</w:t>
      </w:r>
      <w:proofErr w:type="gramEnd"/>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iCs/>
          <w:color w:val="000000"/>
          <w:sz w:val="28"/>
          <w:szCs w:val="28"/>
          <w:shd w:val="clear" w:color="auto" w:fill="FFFFFF"/>
          <w:lang w:eastAsia="ru-RU"/>
        </w:rPr>
        <w:t>обобщения</w:t>
      </w:r>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b/>
          <w:bCs/>
          <w:iCs/>
          <w:color w:val="000000"/>
          <w:sz w:val="28"/>
          <w:szCs w:val="28"/>
          <w:shd w:val="clear" w:color="auto" w:fill="FFFFFF"/>
          <w:lang w:val="en-US" w:eastAsia="ru-RU"/>
        </w:rPr>
        <w:t>generalization relationship</w:t>
      </w:r>
      <w:r w:rsidRPr="00796DDC">
        <w:rPr>
          <w:rFonts w:ascii="Times New Roman" w:eastAsia="Times New Roman" w:hAnsi="Times New Roman" w:cs="Times New Roman"/>
          <w:iCs/>
          <w:color w:val="000000"/>
          <w:sz w:val="28"/>
          <w:szCs w:val="28"/>
          <w:shd w:val="clear" w:color="auto" w:fill="FFFFFF"/>
          <w:lang w:val="en-US" w:eastAsia="ru-RU"/>
        </w:rPr>
        <w:t>).</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val="en-US" w:eastAsia="ru-RU"/>
        </w:rPr>
      </w:pPr>
      <w:proofErr w:type="gramStart"/>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iCs/>
          <w:color w:val="000000"/>
          <w:sz w:val="28"/>
          <w:szCs w:val="28"/>
          <w:shd w:val="clear" w:color="auto" w:fill="FFFFFF"/>
          <w:lang w:eastAsia="ru-RU"/>
        </w:rPr>
        <w:t>Отношение</w:t>
      </w:r>
      <w:proofErr w:type="gramEnd"/>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iCs/>
          <w:color w:val="000000"/>
          <w:sz w:val="28"/>
          <w:szCs w:val="28"/>
          <w:shd w:val="clear" w:color="auto" w:fill="FFFFFF"/>
          <w:lang w:eastAsia="ru-RU"/>
        </w:rPr>
        <w:t>включения</w:t>
      </w:r>
      <w:r w:rsidRPr="00796DDC">
        <w:rPr>
          <w:rFonts w:ascii="Times New Roman" w:eastAsia="Times New Roman" w:hAnsi="Times New Roman" w:cs="Times New Roman"/>
          <w:iCs/>
          <w:color w:val="000000"/>
          <w:sz w:val="28"/>
          <w:szCs w:val="28"/>
          <w:shd w:val="clear" w:color="auto" w:fill="FFFFFF"/>
          <w:lang w:val="en-US" w:eastAsia="ru-RU"/>
        </w:rPr>
        <w:t xml:space="preserve"> (</w:t>
      </w:r>
      <w:r w:rsidRPr="00796DDC">
        <w:rPr>
          <w:rFonts w:ascii="Times New Roman" w:eastAsia="Times New Roman" w:hAnsi="Times New Roman" w:cs="Times New Roman"/>
          <w:b/>
          <w:bCs/>
          <w:iCs/>
          <w:color w:val="000000"/>
          <w:sz w:val="28"/>
          <w:szCs w:val="28"/>
          <w:shd w:val="clear" w:color="auto" w:fill="FFFFFF"/>
          <w:lang w:val="en-US" w:eastAsia="ru-RU"/>
        </w:rPr>
        <w:t>include relationship</w:t>
      </w:r>
      <w:r w:rsidRPr="00796DDC">
        <w:rPr>
          <w:rFonts w:ascii="Times New Roman" w:eastAsia="Times New Roman" w:hAnsi="Times New Roman" w:cs="Times New Roman"/>
          <w:iCs/>
          <w:color w:val="000000"/>
          <w:sz w:val="28"/>
          <w:szCs w:val="28"/>
          <w:shd w:val="clear" w:color="auto" w:fill="FFFFFF"/>
          <w:lang w:val="en-US" w:eastAsia="ru-RU"/>
        </w:rPr>
        <w:t>).</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При этом общие свойства вариантов использования могут быть представлены тремя различными способами, а именно, с помощью отношений расширения, обобщения и включения.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Отношение ассоциации</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b/>
          <w:bCs/>
          <w:iCs/>
          <w:color w:val="000000"/>
          <w:sz w:val="28"/>
          <w:szCs w:val="28"/>
          <w:shd w:val="clear" w:color="auto" w:fill="FFFFFF"/>
          <w:lang w:eastAsia="ru-RU"/>
        </w:rPr>
        <w:t>Отношение ассоциации</w:t>
      </w:r>
      <w:r w:rsidRPr="00796DDC">
        <w:rPr>
          <w:rFonts w:ascii="Times New Roman" w:eastAsia="Times New Roman" w:hAnsi="Times New Roman" w:cs="Times New Roman"/>
          <w:iCs/>
          <w:color w:val="000000"/>
          <w:sz w:val="28"/>
          <w:szCs w:val="28"/>
          <w:shd w:val="clear" w:color="auto" w:fill="FFFFFF"/>
          <w:lang w:eastAsia="ru-RU"/>
        </w:rPr>
        <w:t xml:space="preserve"> является одним из фундаментальных понятий в языке UML и в той или иной степени используется при построении всех графических моделей систем в форме канонических диаграмм. Таким образом, это отношение устанавливает, какую конкретную роль играет актер при взаимодействии с экземпляром варианта использования. На диаграмме вариантов использования, так </w:t>
      </w:r>
      <w:proofErr w:type="gramStart"/>
      <w:r w:rsidRPr="00796DDC">
        <w:rPr>
          <w:rFonts w:ascii="Times New Roman" w:eastAsia="Times New Roman" w:hAnsi="Times New Roman" w:cs="Times New Roman"/>
          <w:iCs/>
          <w:color w:val="000000"/>
          <w:sz w:val="28"/>
          <w:szCs w:val="28"/>
          <w:shd w:val="clear" w:color="auto" w:fill="FFFFFF"/>
          <w:lang w:eastAsia="ru-RU"/>
        </w:rPr>
        <w:t>же</w:t>
      </w:r>
      <w:proofErr w:type="gramEnd"/>
      <w:r w:rsidRPr="00796DDC">
        <w:rPr>
          <w:rFonts w:ascii="Times New Roman" w:eastAsia="Times New Roman" w:hAnsi="Times New Roman" w:cs="Times New Roman"/>
          <w:iCs/>
          <w:color w:val="000000"/>
          <w:sz w:val="28"/>
          <w:szCs w:val="28"/>
          <w:shd w:val="clear" w:color="auto" w:fill="FFFFFF"/>
          <w:lang w:eastAsia="ru-RU"/>
        </w:rPr>
        <w:t xml:space="preserve"> как и на других диаграммах, отношение ассоциации обозначается сплошной линией. Эта линия может иметь дополнительные условные обозначения, такие, например, как имя и кратность:</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noProof/>
          <w:color w:val="000000"/>
          <w:sz w:val="28"/>
          <w:szCs w:val="28"/>
          <w:shd w:val="clear" w:color="auto" w:fill="FFFFFF"/>
          <w:lang w:eastAsia="ru-RU"/>
        </w:rPr>
        <w:drawing>
          <wp:inline distT="0" distB="0" distL="0" distR="0" wp14:anchorId="405A62FA" wp14:editId="12C838E6">
            <wp:extent cx="4152900" cy="1303020"/>
            <wp:effectExtent l="0" t="0" r="0" b="0"/>
            <wp:docPr id="12" name="Рисунок 12" descr="https://pandia.ru/text/78/376/images/image005_1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pandia.ru/text/78/376/images/image005_100.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52900" cy="1303020"/>
                    </a:xfrm>
                    <a:prstGeom prst="rect">
                      <a:avLst/>
                    </a:prstGeom>
                    <a:noFill/>
                    <a:ln>
                      <a:noFill/>
                    </a:ln>
                  </pic:spPr>
                </pic:pic>
              </a:graphicData>
            </a:graphic>
          </wp:inline>
        </w:drawing>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Кратность (</w:t>
      </w:r>
      <w:proofErr w:type="spellStart"/>
      <w:r w:rsidRPr="00796DDC">
        <w:rPr>
          <w:rFonts w:ascii="Times New Roman" w:eastAsia="Times New Roman" w:hAnsi="Times New Roman" w:cs="Times New Roman"/>
          <w:b/>
          <w:bCs/>
          <w:iCs/>
          <w:color w:val="000000"/>
          <w:sz w:val="28"/>
          <w:szCs w:val="28"/>
          <w:shd w:val="clear" w:color="auto" w:fill="FFFFFF"/>
          <w:lang w:eastAsia="ru-RU"/>
        </w:rPr>
        <w:t>multiplicity</w:t>
      </w:r>
      <w:proofErr w:type="spellEnd"/>
      <w:r w:rsidRPr="00796DDC">
        <w:rPr>
          <w:rFonts w:ascii="Times New Roman" w:eastAsia="Times New Roman" w:hAnsi="Times New Roman" w:cs="Times New Roman"/>
          <w:iCs/>
          <w:color w:val="000000"/>
          <w:sz w:val="28"/>
          <w:szCs w:val="28"/>
          <w:shd w:val="clear" w:color="auto" w:fill="FFFFFF"/>
          <w:lang w:eastAsia="ru-RU"/>
        </w:rPr>
        <w:t>) ассоциации указывается рядом с обозначением компонента диаграммы, который является участником данной ассоциации. Кратность характеризует общее количество конкретных экземпляров данного компонента, которые могут выступать в качестве элементов данной ассоциации. Применительно к диаграммам вариантов использования кратность имеет специальное обозначение в форме одной или нескольких цифр и, возможно, специального символа "*" (звездочка).</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Кратность можно установить, щелкнув правой кнопкой мыши на линию и выбрав из раскрывшегося меню пункт </w:t>
      </w:r>
      <w:proofErr w:type="spellStart"/>
      <w:r w:rsidRPr="00796DDC">
        <w:rPr>
          <w:rFonts w:ascii="Times New Roman" w:eastAsia="Times New Roman" w:hAnsi="Times New Roman" w:cs="Times New Roman"/>
          <w:b/>
          <w:bCs/>
          <w:iCs/>
          <w:color w:val="000000"/>
          <w:sz w:val="28"/>
          <w:szCs w:val="28"/>
          <w:shd w:val="clear" w:color="auto" w:fill="FFFFFF"/>
          <w:lang w:eastAsia="ru-RU"/>
        </w:rPr>
        <w:t>Multiplicity</w:t>
      </w:r>
      <w:proofErr w:type="spellEnd"/>
      <w:r w:rsidRPr="00796DDC">
        <w:rPr>
          <w:rFonts w:ascii="Times New Roman" w:eastAsia="Times New Roman" w:hAnsi="Times New Roman" w:cs="Times New Roman"/>
          <w:b/>
          <w:bCs/>
          <w:iCs/>
          <w:color w:val="000000"/>
          <w:sz w:val="28"/>
          <w:szCs w:val="28"/>
          <w:shd w:val="clear" w:color="auto" w:fill="FFFFFF"/>
          <w:lang w:eastAsia="ru-RU"/>
        </w:rPr>
        <w:t>.</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Для диаграмм вариантов использования наиболее распространенными являются четыре основные формы записи кратности отношения ассоциации:</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1.  Целое неотрицательное число (включая цифру 0).</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 xml:space="preserve">2.  Два целых неотрицательных числа, разделенные двумя точками и записанные в виде: "первое </w:t>
      </w:r>
      <w:proofErr w:type="gramStart"/>
      <w:r w:rsidRPr="00796DDC">
        <w:rPr>
          <w:rFonts w:ascii="Times New Roman" w:eastAsia="Times New Roman" w:hAnsi="Times New Roman" w:cs="Times New Roman"/>
          <w:iCs/>
          <w:color w:val="000000"/>
          <w:sz w:val="28"/>
          <w:szCs w:val="28"/>
          <w:shd w:val="clear" w:color="auto" w:fill="FFFFFF"/>
          <w:lang w:eastAsia="ru-RU"/>
        </w:rPr>
        <w:t>число..</w:t>
      </w:r>
      <w:proofErr w:type="gramEnd"/>
      <w:r w:rsidRPr="00796DDC">
        <w:rPr>
          <w:rFonts w:ascii="Times New Roman" w:eastAsia="Times New Roman" w:hAnsi="Times New Roman" w:cs="Times New Roman"/>
          <w:iCs/>
          <w:color w:val="000000"/>
          <w:sz w:val="28"/>
          <w:szCs w:val="28"/>
          <w:shd w:val="clear" w:color="auto" w:fill="FFFFFF"/>
          <w:lang w:eastAsia="ru-RU"/>
        </w:rPr>
        <w:t xml:space="preserve"> второе число".</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3.  Два символа, разделенные двумя точками. При этом первый из них является целым неотрицательным числом или 0, а второй — специальным символом "*".</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4.  Единственный символ "*", который является сокращением записи интервала "</w:t>
      </w:r>
      <w:proofErr w:type="gramStart"/>
      <w:r w:rsidRPr="00796DDC">
        <w:rPr>
          <w:rFonts w:ascii="Times New Roman" w:eastAsia="Times New Roman" w:hAnsi="Times New Roman" w:cs="Times New Roman"/>
          <w:iCs/>
          <w:color w:val="000000"/>
          <w:sz w:val="28"/>
          <w:szCs w:val="28"/>
          <w:shd w:val="clear" w:color="auto" w:fill="FFFFFF"/>
          <w:lang w:eastAsia="ru-RU"/>
        </w:rPr>
        <w:t>0..</w:t>
      </w:r>
      <w:proofErr w:type="gramEnd"/>
      <w:r w:rsidRPr="00796DDC">
        <w:rPr>
          <w:rFonts w:ascii="Times New Roman" w:eastAsia="Times New Roman" w:hAnsi="Times New Roman" w:cs="Times New Roman"/>
          <w:iCs/>
          <w:color w:val="000000"/>
          <w:sz w:val="28"/>
          <w:szCs w:val="28"/>
          <w:shd w:val="clear" w:color="auto" w:fill="FFFFFF"/>
          <w:lang w:eastAsia="ru-RU"/>
        </w:rPr>
        <w:t>*".</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Отношение расширения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b/>
          <w:bCs/>
          <w:iCs/>
          <w:color w:val="000000"/>
          <w:sz w:val="28"/>
          <w:szCs w:val="28"/>
          <w:shd w:val="clear" w:color="auto" w:fill="FFFFFF"/>
          <w:lang w:eastAsia="ru-RU"/>
        </w:rPr>
        <w:t>Отношение расширения</w:t>
      </w:r>
      <w:r w:rsidRPr="00796DDC">
        <w:rPr>
          <w:rFonts w:ascii="Times New Roman" w:eastAsia="Times New Roman" w:hAnsi="Times New Roman" w:cs="Times New Roman"/>
          <w:iCs/>
          <w:color w:val="000000"/>
          <w:sz w:val="28"/>
          <w:szCs w:val="28"/>
          <w:shd w:val="clear" w:color="auto" w:fill="FFFFFF"/>
          <w:lang w:eastAsia="ru-RU"/>
        </w:rPr>
        <w:t xml:space="preserve"> определяет взаимосвязь экземпляров отдельного варианта использования с более общим вариантом, свойства </w:t>
      </w:r>
      <w:r w:rsidRPr="00796DDC">
        <w:rPr>
          <w:rFonts w:ascii="Times New Roman" w:eastAsia="Times New Roman" w:hAnsi="Times New Roman" w:cs="Times New Roman"/>
          <w:iCs/>
          <w:color w:val="000000"/>
          <w:sz w:val="28"/>
          <w:szCs w:val="28"/>
          <w:shd w:val="clear" w:color="auto" w:fill="FFFFFF"/>
          <w:lang w:eastAsia="ru-RU"/>
        </w:rPr>
        <w:lastRenderedPageBreak/>
        <w:t>которого определяются на основе способа совместного объединения данных экземпляров. Так, если имеет место отношение расширения от варианта использования A к варианту использования В, то это означает, что свойства экземпляра варианта использования </w:t>
      </w:r>
      <w:proofErr w:type="gramStart"/>
      <w:r w:rsidRPr="00796DDC">
        <w:rPr>
          <w:rFonts w:ascii="Times New Roman" w:eastAsia="Times New Roman" w:hAnsi="Times New Roman" w:cs="Times New Roman"/>
          <w:iCs/>
          <w:color w:val="000000"/>
          <w:sz w:val="28"/>
          <w:szCs w:val="28"/>
          <w:shd w:val="clear" w:color="auto" w:fill="FFFFFF"/>
          <w:lang w:eastAsia="ru-RU"/>
        </w:rPr>
        <w:t>В могут</w:t>
      </w:r>
      <w:proofErr w:type="gramEnd"/>
      <w:r w:rsidRPr="00796DDC">
        <w:rPr>
          <w:rFonts w:ascii="Times New Roman" w:eastAsia="Times New Roman" w:hAnsi="Times New Roman" w:cs="Times New Roman"/>
          <w:iCs/>
          <w:color w:val="000000"/>
          <w:sz w:val="28"/>
          <w:szCs w:val="28"/>
          <w:shd w:val="clear" w:color="auto" w:fill="FFFFFF"/>
          <w:lang w:eastAsia="ru-RU"/>
        </w:rPr>
        <w:t xml:space="preserve"> быть дополнены благодаря наличию свойств у расширенного варианта использования А.</w:t>
      </w:r>
    </w:p>
    <w:p w:rsidR="00796DDC" w:rsidRPr="00796DDC" w:rsidRDefault="00796DDC" w:rsidP="001B7BC7">
      <w:pPr>
        <w:spacing w:after="0" w:line="240" w:lineRule="auto"/>
        <w:ind w:firstLine="851"/>
        <w:jc w:val="both"/>
        <w:textAlignment w:val="baseline"/>
        <w:rPr>
          <w:rFonts w:ascii="Times New Roman" w:eastAsia="Times New Roman" w:hAnsi="Times New Roman" w:cs="Times New Roman"/>
          <w:iCs/>
          <w:color w:val="FFFFFF"/>
          <w:sz w:val="28"/>
          <w:szCs w:val="28"/>
          <w:shd w:val="clear" w:color="auto" w:fill="FFFFFF"/>
          <w:lang w:eastAsia="ru-RU"/>
        </w:rPr>
      </w:pPr>
    </w:p>
    <w:p w:rsidR="00796DDC" w:rsidRPr="00796DDC" w:rsidRDefault="00796DDC" w:rsidP="001B7BC7">
      <w:pPr>
        <w:spacing w:after="0" w:line="240" w:lineRule="auto"/>
        <w:ind w:firstLine="851"/>
        <w:jc w:val="both"/>
        <w:textAlignment w:val="baseline"/>
        <w:rPr>
          <w:rFonts w:ascii="Times New Roman" w:eastAsia="Times New Roman" w:hAnsi="Times New Roman" w:cs="Times New Roman"/>
          <w:iCs/>
          <w:color w:val="FFFFFF"/>
          <w:spacing w:val="2"/>
          <w:sz w:val="28"/>
          <w:szCs w:val="28"/>
          <w:shd w:val="clear" w:color="auto" w:fill="FFFFFF"/>
          <w:lang w:eastAsia="ru-RU"/>
        </w:rPr>
      </w:pPr>
      <w:r w:rsidRPr="00796DDC">
        <w:rPr>
          <w:rFonts w:ascii="Times New Roman" w:eastAsia="Times New Roman" w:hAnsi="Times New Roman" w:cs="Times New Roman"/>
          <w:iCs/>
          <w:color w:val="FFFFFF"/>
          <w:spacing w:val="2"/>
          <w:sz w:val="28"/>
          <w:szCs w:val="28"/>
          <w:shd w:val="clear" w:color="auto" w:fill="FFFFFF"/>
          <w:lang w:eastAsia="ru-RU"/>
        </w:rPr>
        <w:t>Реклама</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Отношение расширения между вариантами использования обозначается пунктирной линией со стрелкой (вариант отношения зависимости), направленной от того варианта использования, который является расширением для исходного варианта использования. Данная линия со стрелкой помечается ключевым словом "</w:t>
      </w:r>
      <w:proofErr w:type="spellStart"/>
      <w:r w:rsidRPr="00796DDC">
        <w:rPr>
          <w:rFonts w:ascii="Times New Roman" w:eastAsia="Times New Roman" w:hAnsi="Times New Roman" w:cs="Times New Roman"/>
          <w:iCs/>
          <w:color w:val="000000"/>
          <w:sz w:val="28"/>
          <w:szCs w:val="28"/>
          <w:shd w:val="clear" w:color="auto" w:fill="FFFFFF"/>
          <w:lang w:eastAsia="ru-RU"/>
        </w:rPr>
        <w:t>extend</w:t>
      </w:r>
      <w:proofErr w:type="spellEnd"/>
      <w:r w:rsidRPr="00796DDC">
        <w:rPr>
          <w:rFonts w:ascii="Times New Roman" w:eastAsia="Times New Roman" w:hAnsi="Times New Roman" w:cs="Times New Roman"/>
          <w:iCs/>
          <w:color w:val="000000"/>
          <w:sz w:val="28"/>
          <w:szCs w:val="28"/>
          <w:shd w:val="clear" w:color="auto" w:fill="FFFFFF"/>
          <w:lang w:eastAsia="ru-RU"/>
        </w:rPr>
        <w:t>" ("расширяет):</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noProof/>
          <w:color w:val="000000"/>
          <w:sz w:val="28"/>
          <w:szCs w:val="28"/>
          <w:shd w:val="clear" w:color="auto" w:fill="FFFFFF"/>
          <w:lang w:eastAsia="ru-RU"/>
        </w:rPr>
        <w:drawing>
          <wp:inline distT="0" distB="0" distL="0" distR="0" wp14:anchorId="540B6227" wp14:editId="08A98C8B">
            <wp:extent cx="5509260" cy="1150620"/>
            <wp:effectExtent l="0" t="0" r="0" b="0"/>
            <wp:docPr id="14" name="Рисунок 14" descr="https://pandia.ru/text/78/376/images/image006_8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pandia.ru/text/78/376/images/image006_82.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9260" cy="1150620"/>
                    </a:xfrm>
                    <a:prstGeom prst="rect">
                      <a:avLst/>
                    </a:prstGeom>
                    <a:noFill/>
                    <a:ln>
                      <a:noFill/>
                    </a:ln>
                  </pic:spPr>
                </pic:pic>
              </a:graphicData>
            </a:graphic>
          </wp:inline>
        </w:drawing>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Отношение расширения отмечает тот факт, что один из вариантов использования может присоединять к своему поведению некоторое дополнительное поведение, определенное для другого варианта использования.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Отношение обобщения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Отношение обобщения служит для указания того факта, что некоторый вариант использования А может быть обобщен до варианта использования В. В этом случае вариант А будет являться специализацией варианта В. При этом </w:t>
      </w:r>
      <w:proofErr w:type="gramStart"/>
      <w:r w:rsidRPr="00796DDC">
        <w:rPr>
          <w:rFonts w:ascii="Times New Roman" w:eastAsia="Times New Roman" w:hAnsi="Times New Roman" w:cs="Times New Roman"/>
          <w:iCs/>
          <w:color w:val="000000"/>
          <w:sz w:val="28"/>
          <w:szCs w:val="28"/>
          <w:shd w:val="clear" w:color="auto" w:fill="FFFFFF"/>
          <w:lang w:eastAsia="ru-RU"/>
        </w:rPr>
        <w:t>В называется</w:t>
      </w:r>
      <w:proofErr w:type="gramEnd"/>
      <w:r w:rsidRPr="00796DDC">
        <w:rPr>
          <w:rFonts w:ascii="Times New Roman" w:eastAsia="Times New Roman" w:hAnsi="Times New Roman" w:cs="Times New Roman"/>
          <w:iCs/>
          <w:color w:val="000000"/>
          <w:sz w:val="28"/>
          <w:szCs w:val="28"/>
          <w:shd w:val="clear" w:color="auto" w:fill="FFFFFF"/>
          <w:lang w:eastAsia="ru-RU"/>
        </w:rPr>
        <w:t xml:space="preserve"> предком или родителем по отношению А, а вариант А - потомком по отношению к варианту использования В. Следует подчеркнуть, что потомок наследует все свойства и поведение своего родителя, а также может быть дополнен новыми свойствами и особенностями поведения. Графически данное отношение обозначается сплошной линией со стрелкой в форме </w:t>
      </w:r>
      <w:proofErr w:type="spellStart"/>
      <w:r w:rsidRPr="00796DDC">
        <w:rPr>
          <w:rFonts w:ascii="Times New Roman" w:eastAsia="Times New Roman" w:hAnsi="Times New Roman" w:cs="Times New Roman"/>
          <w:iCs/>
          <w:color w:val="000000"/>
          <w:sz w:val="28"/>
          <w:szCs w:val="28"/>
          <w:shd w:val="clear" w:color="auto" w:fill="FFFFFF"/>
          <w:lang w:eastAsia="ru-RU"/>
        </w:rPr>
        <w:t>незакрашенного</w:t>
      </w:r>
      <w:proofErr w:type="spellEnd"/>
      <w:r w:rsidRPr="00796DDC">
        <w:rPr>
          <w:rFonts w:ascii="Times New Roman" w:eastAsia="Times New Roman" w:hAnsi="Times New Roman" w:cs="Times New Roman"/>
          <w:iCs/>
          <w:color w:val="000000"/>
          <w:sz w:val="28"/>
          <w:szCs w:val="28"/>
          <w:shd w:val="clear" w:color="auto" w:fill="FFFFFF"/>
          <w:lang w:eastAsia="ru-RU"/>
        </w:rPr>
        <w:t xml:space="preserve"> треугольника, которая указывает на родительский вариант использования. Эта линия со стрелкой имеет специальное название — стрелка "обобщение".</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noProof/>
          <w:color w:val="000000"/>
          <w:sz w:val="28"/>
          <w:szCs w:val="28"/>
          <w:shd w:val="clear" w:color="auto" w:fill="FFFFFF"/>
          <w:lang w:eastAsia="ru-RU"/>
        </w:rPr>
        <w:drawing>
          <wp:inline distT="0" distB="0" distL="0" distR="0" wp14:anchorId="53C14869" wp14:editId="02D0DBAB">
            <wp:extent cx="4701540" cy="1348740"/>
            <wp:effectExtent l="0" t="0" r="0" b="0"/>
            <wp:docPr id="15" name="Рисунок 15" descr="https://pandia.ru/text/78/376/images/image007_7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pandia.ru/text/78/376/images/image007_71.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1540" cy="1348740"/>
                    </a:xfrm>
                    <a:prstGeom prst="rect">
                      <a:avLst/>
                    </a:prstGeom>
                    <a:noFill/>
                    <a:ln>
                      <a:noFill/>
                    </a:ln>
                  </pic:spPr>
                </pic:pic>
              </a:graphicData>
            </a:graphic>
          </wp:inline>
        </w:drawing>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Между отдельными актерами также может существовать отношение обобщения. Данное отношение является направленным и указывает на факт специализации одних актеров относительно других. Например, отношение обобщения от актера А (кассира) к актеру В (служащему банка) отмечает тот факт, что каждый экземпляр актера А является одновременно экземпляром актера В и обладает всеми его свойствами. В этом случае актер </w:t>
      </w:r>
      <w:proofErr w:type="gramStart"/>
      <w:r w:rsidRPr="00796DDC">
        <w:rPr>
          <w:rFonts w:ascii="Times New Roman" w:eastAsia="Times New Roman" w:hAnsi="Times New Roman" w:cs="Times New Roman"/>
          <w:iCs/>
          <w:color w:val="000000"/>
          <w:sz w:val="28"/>
          <w:szCs w:val="28"/>
          <w:shd w:val="clear" w:color="auto" w:fill="FFFFFF"/>
          <w:lang w:eastAsia="ru-RU"/>
        </w:rPr>
        <w:t>В является</w:t>
      </w:r>
      <w:proofErr w:type="gramEnd"/>
      <w:r w:rsidRPr="00796DDC">
        <w:rPr>
          <w:rFonts w:ascii="Times New Roman" w:eastAsia="Times New Roman" w:hAnsi="Times New Roman" w:cs="Times New Roman"/>
          <w:iCs/>
          <w:color w:val="000000"/>
          <w:sz w:val="28"/>
          <w:szCs w:val="28"/>
          <w:shd w:val="clear" w:color="auto" w:fill="FFFFFF"/>
          <w:lang w:eastAsia="ru-RU"/>
        </w:rPr>
        <w:t xml:space="preserve"> </w:t>
      </w:r>
      <w:r w:rsidRPr="00796DDC">
        <w:rPr>
          <w:rFonts w:ascii="Times New Roman" w:eastAsia="Times New Roman" w:hAnsi="Times New Roman" w:cs="Times New Roman"/>
          <w:iCs/>
          <w:color w:val="000000"/>
          <w:sz w:val="28"/>
          <w:szCs w:val="28"/>
          <w:shd w:val="clear" w:color="auto" w:fill="FFFFFF"/>
          <w:lang w:eastAsia="ru-RU"/>
        </w:rPr>
        <w:lastRenderedPageBreak/>
        <w:t xml:space="preserve">родителем по отношению к актеру А, а актер А. соответственно потомком актера В. При этом актер А обладает способностью играть такое же множество ролей, что и актер В. Графически данное отношение также обозначается стрелкой обобщения, т. е. сплошной линией со стрелкой в форме </w:t>
      </w:r>
      <w:proofErr w:type="spellStart"/>
      <w:r w:rsidRPr="00796DDC">
        <w:rPr>
          <w:rFonts w:ascii="Times New Roman" w:eastAsia="Times New Roman" w:hAnsi="Times New Roman" w:cs="Times New Roman"/>
          <w:iCs/>
          <w:color w:val="000000"/>
          <w:sz w:val="28"/>
          <w:szCs w:val="28"/>
          <w:shd w:val="clear" w:color="auto" w:fill="FFFFFF"/>
          <w:lang w:eastAsia="ru-RU"/>
        </w:rPr>
        <w:t>незакрашенного</w:t>
      </w:r>
      <w:proofErr w:type="spellEnd"/>
      <w:r w:rsidRPr="00796DDC">
        <w:rPr>
          <w:rFonts w:ascii="Times New Roman" w:eastAsia="Times New Roman" w:hAnsi="Times New Roman" w:cs="Times New Roman"/>
          <w:iCs/>
          <w:color w:val="000000"/>
          <w:sz w:val="28"/>
          <w:szCs w:val="28"/>
          <w:shd w:val="clear" w:color="auto" w:fill="FFFFFF"/>
          <w:lang w:eastAsia="ru-RU"/>
        </w:rPr>
        <w:t xml:space="preserve"> треугольника, которая указывает на родительского актера:</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noProof/>
          <w:color w:val="000000"/>
          <w:sz w:val="28"/>
          <w:szCs w:val="28"/>
          <w:shd w:val="clear" w:color="auto" w:fill="FFFFFF"/>
          <w:lang w:eastAsia="ru-RU"/>
        </w:rPr>
        <w:drawing>
          <wp:inline distT="0" distB="0" distL="0" distR="0" wp14:anchorId="3903C09B" wp14:editId="5350DF1D">
            <wp:extent cx="3855720" cy="1051560"/>
            <wp:effectExtent l="0" t="0" r="0" b="0"/>
            <wp:docPr id="16" name="Рисунок 16" descr="https://pandia.ru/text/78/376/images/image008_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andia.ru/text/78/376/images/image008_6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5720" cy="1051560"/>
                    </a:xfrm>
                    <a:prstGeom prst="rect">
                      <a:avLst/>
                    </a:prstGeom>
                    <a:noFill/>
                    <a:ln>
                      <a:noFill/>
                    </a:ln>
                  </pic:spPr>
                </pic:pic>
              </a:graphicData>
            </a:graphic>
          </wp:inline>
        </w:drawing>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Отношение включения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Отношение включения между двумя вариантами использования указывает,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Данное отношение является направленным бинарным отношением в том смысле, что пара экземпляров вариантов использования всегда упорядочена в отношении включения.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Семантика этого отношения определяется следующим образом. Когда экземпляр первого варианта использования в процессе своего выполнения достигает точки включения в последовательность поведения экземпляра второго варианта использования, экземпляр первого варианта использования выполняет последовательность действий, определяющую поведение экземпляра второго варианта использования, после чего продолжает выполнение действий своего поведения.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Отношение включения, направленное от варианта использования А к варианту использования В, указывает, что каждый экземпляр варианта А включает в себя функциональные свойства, заданные для варианта В. Эти свойства специализируют поведение соответствующего варианта А на данной диаграмме. Графически данное отношение обозначается пунктирной линией со стрелкой (вариант отношения зависимости), направленной от базового варианта использования к включаемому. При этом данная линия со стрелкой помечается ключевым словом "</w:t>
      </w:r>
      <w:proofErr w:type="spellStart"/>
      <w:r w:rsidRPr="00796DDC">
        <w:rPr>
          <w:rFonts w:ascii="Times New Roman" w:eastAsia="Times New Roman" w:hAnsi="Times New Roman" w:cs="Times New Roman"/>
          <w:iCs/>
          <w:color w:val="000000"/>
          <w:sz w:val="28"/>
          <w:szCs w:val="28"/>
          <w:shd w:val="clear" w:color="auto" w:fill="FFFFFF"/>
          <w:lang w:eastAsia="ru-RU"/>
        </w:rPr>
        <w:t>include</w:t>
      </w:r>
      <w:proofErr w:type="spellEnd"/>
      <w:r w:rsidRPr="00796DDC">
        <w:rPr>
          <w:rFonts w:ascii="Times New Roman" w:eastAsia="Times New Roman" w:hAnsi="Times New Roman" w:cs="Times New Roman"/>
          <w:iCs/>
          <w:color w:val="000000"/>
          <w:sz w:val="28"/>
          <w:szCs w:val="28"/>
          <w:shd w:val="clear" w:color="auto" w:fill="FFFFFF"/>
          <w:lang w:eastAsia="ru-RU"/>
        </w:rPr>
        <w:t>" («включает»):</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noProof/>
          <w:color w:val="000000"/>
          <w:sz w:val="28"/>
          <w:szCs w:val="28"/>
          <w:shd w:val="clear" w:color="auto" w:fill="FFFFFF"/>
          <w:lang w:eastAsia="ru-RU"/>
        </w:rPr>
        <w:drawing>
          <wp:inline distT="0" distB="0" distL="0" distR="0" wp14:anchorId="6000D9B1" wp14:editId="1B18B9E2">
            <wp:extent cx="4808220" cy="1264920"/>
            <wp:effectExtent l="0" t="0" r="0" b="0"/>
            <wp:docPr id="17" name="Рисунок 17" descr="https://pandia.ru/text/78/376/images/image009_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pandia.ru/text/78/376/images/image009_58.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8220" cy="1264920"/>
                    </a:xfrm>
                    <a:prstGeom prst="rect">
                      <a:avLst/>
                    </a:prstGeom>
                    <a:noFill/>
                    <a:ln>
                      <a:noFill/>
                    </a:ln>
                  </pic:spPr>
                </pic:pic>
              </a:graphicData>
            </a:graphic>
          </wp:inline>
        </w:drawing>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b/>
          <w:bCs/>
          <w:iCs/>
          <w:color w:val="000000"/>
          <w:sz w:val="28"/>
          <w:szCs w:val="28"/>
          <w:shd w:val="clear" w:color="auto" w:fill="FFFFFF"/>
          <w:lang w:eastAsia="ru-RU"/>
        </w:rPr>
        <w:t>Пример построения диаграммы вариантов использования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Пример модели «Сдача экзамена»:</w:t>
      </w:r>
    </w:p>
    <w:p w:rsidR="00796DDC" w:rsidRPr="00796DDC" w:rsidRDefault="00796DDC" w:rsidP="001B7BC7">
      <w:pPr>
        <w:spacing w:after="0" w:line="240" w:lineRule="auto"/>
        <w:ind w:firstLine="851"/>
        <w:jc w:val="both"/>
        <w:textAlignment w:val="baseline"/>
        <w:rPr>
          <w:rFonts w:ascii="Times New Roman" w:eastAsia="Times New Roman" w:hAnsi="Times New Roman" w:cs="Times New Roman"/>
          <w:iCs/>
          <w:color w:val="FFFFFF"/>
          <w:sz w:val="28"/>
          <w:szCs w:val="28"/>
          <w:shd w:val="clear" w:color="auto" w:fill="FFFFFF"/>
          <w:lang w:eastAsia="ru-RU"/>
        </w:rPr>
      </w:pPr>
    </w:p>
    <w:p w:rsidR="00796DDC" w:rsidRPr="00796DDC" w:rsidRDefault="00796DDC" w:rsidP="001B7BC7">
      <w:pPr>
        <w:spacing w:after="0" w:line="240" w:lineRule="auto"/>
        <w:ind w:firstLine="851"/>
        <w:jc w:val="both"/>
        <w:textAlignment w:val="baseline"/>
        <w:rPr>
          <w:rFonts w:ascii="Times New Roman" w:eastAsia="Times New Roman" w:hAnsi="Times New Roman" w:cs="Times New Roman"/>
          <w:iCs/>
          <w:color w:val="FFFFFF"/>
          <w:spacing w:val="2"/>
          <w:sz w:val="28"/>
          <w:szCs w:val="28"/>
          <w:shd w:val="clear" w:color="auto" w:fill="FFFFFF"/>
          <w:lang w:eastAsia="ru-RU"/>
        </w:rPr>
      </w:pPr>
      <w:r w:rsidRPr="00796DDC">
        <w:rPr>
          <w:rFonts w:ascii="Times New Roman" w:eastAsia="Times New Roman" w:hAnsi="Times New Roman" w:cs="Times New Roman"/>
          <w:iCs/>
          <w:color w:val="FFFFFF"/>
          <w:spacing w:val="2"/>
          <w:sz w:val="28"/>
          <w:szCs w:val="28"/>
          <w:shd w:val="clear" w:color="auto" w:fill="FFFFFF"/>
          <w:lang w:eastAsia="ru-RU"/>
        </w:rPr>
        <w:t>Реклама</w:t>
      </w:r>
    </w:p>
    <w:p w:rsidR="00796DDC" w:rsidRPr="00796DDC" w:rsidRDefault="00796DDC" w:rsidP="0024484E">
      <w:pPr>
        <w:spacing w:after="0" w:line="240" w:lineRule="auto"/>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b/>
          <w:bCs/>
          <w:iCs/>
          <w:noProof/>
          <w:color w:val="000000"/>
          <w:sz w:val="28"/>
          <w:szCs w:val="28"/>
          <w:shd w:val="clear" w:color="auto" w:fill="FFFFFF"/>
          <w:lang w:eastAsia="ru-RU"/>
        </w:rPr>
        <w:lastRenderedPageBreak/>
        <w:drawing>
          <wp:inline distT="0" distB="0" distL="0" distR="0" wp14:anchorId="39CFC89F" wp14:editId="0D591C56">
            <wp:extent cx="6240510" cy="3581116"/>
            <wp:effectExtent l="0" t="0" r="0" b="0"/>
            <wp:docPr id="19" name="Рисунок 19" descr="https://pandia.ru/text/78/376/images/image010_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pandia.ru/text/78/376/images/image010_49.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9297" cy="3591897"/>
                    </a:xfrm>
                    <a:prstGeom prst="rect">
                      <a:avLst/>
                    </a:prstGeom>
                    <a:noFill/>
                    <a:ln>
                      <a:noFill/>
                    </a:ln>
                  </pic:spPr>
                </pic:pic>
              </a:graphicData>
            </a:graphic>
          </wp:inline>
        </w:drawing>
      </w:r>
    </w:p>
    <w:p w:rsidR="001B7BC7" w:rsidRPr="001B7BC7" w:rsidRDefault="001B7BC7" w:rsidP="001B7BC7">
      <w:pPr>
        <w:spacing w:after="14" w:line="266" w:lineRule="auto"/>
        <w:ind w:right="468" w:firstLine="556"/>
        <w:jc w:val="center"/>
        <w:rPr>
          <w:rFonts w:ascii="Times New Roman" w:eastAsia="Times New Roman" w:hAnsi="Times New Roman" w:cs="Times New Roman"/>
          <w:b/>
          <w:color w:val="000000"/>
          <w:sz w:val="36"/>
          <w:szCs w:val="36"/>
          <w:lang w:eastAsia="ru-RU"/>
        </w:rPr>
      </w:pPr>
      <w:r w:rsidRPr="001B7BC7">
        <w:rPr>
          <w:rFonts w:ascii="Times New Roman" w:eastAsia="Times New Roman" w:hAnsi="Times New Roman" w:cs="Times New Roman"/>
          <w:b/>
          <w:color w:val="000000"/>
          <w:sz w:val="36"/>
          <w:szCs w:val="36"/>
          <w:lang w:eastAsia="ru-RU"/>
        </w:rPr>
        <w:t>Практическая часть.</w:t>
      </w:r>
    </w:p>
    <w:p w:rsidR="001B7BC7" w:rsidRPr="001B7BC7" w:rsidRDefault="001B7BC7" w:rsidP="001B7BC7">
      <w:pPr>
        <w:spacing w:after="14" w:line="266" w:lineRule="auto"/>
        <w:ind w:right="468" w:firstLine="556"/>
        <w:jc w:val="center"/>
        <w:rPr>
          <w:rFonts w:ascii="Times New Roman" w:eastAsia="Times New Roman" w:hAnsi="Times New Roman" w:cs="Times New Roman"/>
          <w:b/>
          <w:color w:val="000000"/>
          <w:sz w:val="28"/>
          <w:lang w:eastAsia="ru-RU"/>
        </w:rPr>
      </w:pPr>
    </w:p>
    <w:p w:rsidR="001B7BC7" w:rsidRPr="001B7BC7" w:rsidRDefault="001B7BC7" w:rsidP="001B7BC7">
      <w:pPr>
        <w:spacing w:after="0" w:line="240" w:lineRule="auto"/>
        <w:ind w:right="274"/>
        <w:jc w:val="both"/>
        <w:rPr>
          <w:rFonts w:ascii="Times New Roman" w:eastAsia="Times New Roman" w:hAnsi="Times New Roman" w:cs="Times New Roman"/>
          <w:b/>
          <w:color w:val="000000"/>
          <w:sz w:val="28"/>
          <w:szCs w:val="28"/>
          <w:lang w:eastAsia="ru-RU"/>
        </w:rPr>
      </w:pPr>
      <w:r w:rsidRPr="001B7BC7">
        <w:rPr>
          <w:rFonts w:ascii="Times New Roman" w:eastAsia="Times New Roman" w:hAnsi="Times New Roman" w:cs="Times New Roman"/>
          <w:b/>
          <w:color w:val="000000"/>
          <w:sz w:val="28"/>
          <w:szCs w:val="28"/>
          <w:lang w:eastAsia="ru-RU"/>
        </w:rPr>
        <w:t>Номер варианта соответствует номеру по учебному журналу.</w:t>
      </w:r>
    </w:p>
    <w:p w:rsidR="001B7BC7" w:rsidRPr="001B7BC7" w:rsidRDefault="001B7BC7" w:rsidP="001B7BC7">
      <w:pPr>
        <w:spacing w:after="0" w:line="240" w:lineRule="auto"/>
        <w:ind w:right="274"/>
        <w:jc w:val="both"/>
        <w:rPr>
          <w:rFonts w:ascii="Times New Roman" w:eastAsia="Times New Roman" w:hAnsi="Times New Roman" w:cs="Times New Roman"/>
          <w:b/>
          <w:color w:val="000000"/>
          <w:sz w:val="28"/>
          <w:szCs w:val="28"/>
          <w:lang w:eastAsia="ru-RU"/>
        </w:rPr>
      </w:pPr>
      <w:r w:rsidRPr="001B7BC7">
        <w:rPr>
          <w:rFonts w:ascii="Times New Roman" w:eastAsia="Times New Roman" w:hAnsi="Times New Roman" w:cs="Times New Roman"/>
          <w:b/>
          <w:color w:val="000000"/>
          <w:sz w:val="28"/>
          <w:szCs w:val="28"/>
          <w:lang w:eastAsia="ru-RU"/>
        </w:rPr>
        <w:t>Варианты:</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1. Пассажир бронирует билет на рейс у агента. Актеры: </w:t>
      </w:r>
      <w:r w:rsidRPr="00796DDC">
        <w:rPr>
          <w:rFonts w:ascii="Times New Roman" w:eastAsia="Times New Roman" w:hAnsi="Times New Roman" w:cs="Times New Roman"/>
          <w:b/>
          <w:bCs/>
          <w:iCs/>
          <w:color w:val="000000"/>
          <w:sz w:val="28"/>
          <w:szCs w:val="28"/>
          <w:shd w:val="clear" w:color="auto" w:fill="FFFFFF"/>
          <w:lang w:eastAsia="ru-RU"/>
        </w:rPr>
        <w:t>пассажир с атрибутами</w:t>
      </w:r>
      <w:r w:rsidRPr="00796DDC">
        <w:rPr>
          <w:rFonts w:ascii="Times New Roman" w:eastAsia="Times New Roman" w:hAnsi="Times New Roman" w:cs="Times New Roman"/>
          <w:iCs/>
          <w:color w:val="000000"/>
          <w:sz w:val="28"/>
          <w:szCs w:val="28"/>
          <w:shd w:val="clear" w:color="auto" w:fill="FFFFFF"/>
          <w:lang w:eastAsia="ru-RU"/>
        </w:rPr>
        <w:t>: Имя, фамилия, адрес, №паспорта, город вылета, город прилета; </w:t>
      </w:r>
      <w:r w:rsidRPr="00796DDC">
        <w:rPr>
          <w:rFonts w:ascii="Times New Roman" w:eastAsia="Times New Roman" w:hAnsi="Times New Roman" w:cs="Times New Roman"/>
          <w:b/>
          <w:bCs/>
          <w:iCs/>
          <w:color w:val="000000"/>
          <w:sz w:val="28"/>
          <w:szCs w:val="28"/>
          <w:shd w:val="clear" w:color="auto" w:fill="FFFFFF"/>
          <w:lang w:eastAsia="ru-RU"/>
        </w:rPr>
        <w:t>с операциями</w:t>
      </w:r>
      <w:r w:rsidRPr="00796DDC">
        <w:rPr>
          <w:rFonts w:ascii="Times New Roman" w:eastAsia="Times New Roman" w:hAnsi="Times New Roman" w:cs="Times New Roman"/>
          <w:iCs/>
          <w:color w:val="000000"/>
          <w:sz w:val="28"/>
          <w:szCs w:val="28"/>
          <w:shd w:val="clear" w:color="auto" w:fill="FFFFFF"/>
          <w:lang w:eastAsia="ru-RU"/>
        </w:rPr>
        <w:t>: заказать, купить. </w:t>
      </w:r>
      <w:r w:rsidRPr="00796DDC">
        <w:rPr>
          <w:rFonts w:ascii="Times New Roman" w:eastAsia="Times New Roman" w:hAnsi="Times New Roman" w:cs="Times New Roman"/>
          <w:b/>
          <w:bCs/>
          <w:iCs/>
          <w:color w:val="000000"/>
          <w:sz w:val="28"/>
          <w:szCs w:val="28"/>
          <w:shd w:val="clear" w:color="auto" w:fill="FFFFFF"/>
          <w:lang w:eastAsia="ru-RU"/>
        </w:rPr>
        <w:t>Агент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номер агента, с операциями: бронировать, продать.</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2. Клиент сдает автомобиль в </w:t>
      </w:r>
      <w:hyperlink r:id="rId12" w:tooltip="Автосервис" w:history="1">
        <w:r w:rsidRPr="001B7BC7">
          <w:rPr>
            <w:rFonts w:ascii="Times New Roman" w:eastAsia="Times New Roman" w:hAnsi="Times New Roman" w:cs="Times New Roman"/>
            <w:iCs/>
            <w:sz w:val="28"/>
            <w:szCs w:val="28"/>
            <w:shd w:val="clear" w:color="auto" w:fill="FFFFFF"/>
            <w:lang w:eastAsia="ru-RU"/>
          </w:rPr>
          <w:t>автосервис</w:t>
        </w:r>
      </w:hyperlink>
      <w:r w:rsidRPr="00796DDC">
        <w:rPr>
          <w:rFonts w:ascii="Times New Roman" w:eastAsia="Times New Roman" w:hAnsi="Times New Roman" w:cs="Times New Roman"/>
          <w:iCs/>
          <w:color w:val="000000"/>
          <w:sz w:val="28"/>
          <w:szCs w:val="28"/>
          <w:shd w:val="clear" w:color="auto" w:fill="FFFFFF"/>
          <w:lang w:eastAsia="ru-RU"/>
        </w:rPr>
        <w:t>. Актеры: </w:t>
      </w:r>
      <w:r w:rsidRPr="00796DDC">
        <w:rPr>
          <w:rFonts w:ascii="Times New Roman" w:eastAsia="Times New Roman" w:hAnsi="Times New Roman" w:cs="Times New Roman"/>
          <w:b/>
          <w:bCs/>
          <w:iCs/>
          <w:color w:val="000000"/>
          <w:sz w:val="28"/>
          <w:szCs w:val="28"/>
          <w:shd w:val="clear" w:color="auto" w:fill="FFFFFF"/>
          <w:lang w:eastAsia="ru-RU"/>
        </w:rPr>
        <w:t>Клиент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марка машины, пробег, неисправность; </w:t>
      </w:r>
      <w:r w:rsidRPr="00796DDC">
        <w:rPr>
          <w:rFonts w:ascii="Times New Roman" w:eastAsia="Times New Roman" w:hAnsi="Times New Roman" w:cs="Times New Roman"/>
          <w:b/>
          <w:bCs/>
          <w:iCs/>
          <w:color w:val="000000"/>
          <w:sz w:val="28"/>
          <w:szCs w:val="28"/>
          <w:shd w:val="clear" w:color="auto" w:fill="FFFFFF"/>
          <w:lang w:eastAsia="ru-RU"/>
        </w:rPr>
        <w:t>с операциями</w:t>
      </w:r>
      <w:r w:rsidRPr="00796DDC">
        <w:rPr>
          <w:rFonts w:ascii="Times New Roman" w:eastAsia="Times New Roman" w:hAnsi="Times New Roman" w:cs="Times New Roman"/>
          <w:iCs/>
          <w:color w:val="000000"/>
          <w:sz w:val="28"/>
          <w:szCs w:val="28"/>
          <w:shd w:val="clear" w:color="auto" w:fill="FFFFFF"/>
          <w:lang w:eastAsia="ru-RU"/>
        </w:rPr>
        <w:t>: сдать в ремонт, взять из ремонта, </w:t>
      </w:r>
      <w:r w:rsidRPr="00796DDC">
        <w:rPr>
          <w:rFonts w:ascii="Times New Roman" w:eastAsia="Times New Roman" w:hAnsi="Times New Roman" w:cs="Times New Roman"/>
          <w:b/>
          <w:bCs/>
          <w:iCs/>
          <w:color w:val="000000"/>
          <w:sz w:val="28"/>
          <w:szCs w:val="28"/>
          <w:shd w:val="clear" w:color="auto" w:fill="FFFFFF"/>
          <w:lang w:eastAsia="ru-RU"/>
        </w:rPr>
        <w:t>приемщик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дата приема, дата выдачи, с операциями: принять машину, выдать машину; </w:t>
      </w:r>
      <w:r w:rsidRPr="00796DDC">
        <w:rPr>
          <w:rFonts w:ascii="Times New Roman" w:eastAsia="Times New Roman" w:hAnsi="Times New Roman" w:cs="Times New Roman"/>
          <w:b/>
          <w:bCs/>
          <w:iCs/>
          <w:color w:val="000000"/>
          <w:sz w:val="28"/>
          <w:szCs w:val="28"/>
          <w:shd w:val="clear" w:color="auto" w:fill="FFFFFF"/>
          <w:lang w:eastAsia="ru-RU"/>
        </w:rPr>
        <w:t>слесарь с атрибутами</w:t>
      </w:r>
      <w:r w:rsidRPr="00796DDC">
        <w:rPr>
          <w:rFonts w:ascii="Times New Roman" w:eastAsia="Times New Roman" w:hAnsi="Times New Roman" w:cs="Times New Roman"/>
          <w:iCs/>
          <w:color w:val="000000"/>
          <w:sz w:val="28"/>
          <w:szCs w:val="28"/>
          <w:shd w:val="clear" w:color="auto" w:fill="FFFFFF"/>
          <w:lang w:eastAsia="ru-RU"/>
        </w:rPr>
        <w:t>: фамилия, специализация.</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3. Покупатель покупает книгу в книжном магазине. Актеры: </w:t>
      </w:r>
      <w:r w:rsidRPr="00796DDC">
        <w:rPr>
          <w:rFonts w:ascii="Times New Roman" w:eastAsia="Times New Roman" w:hAnsi="Times New Roman" w:cs="Times New Roman"/>
          <w:b/>
          <w:bCs/>
          <w:iCs/>
          <w:color w:val="000000"/>
          <w:sz w:val="28"/>
          <w:szCs w:val="28"/>
          <w:shd w:val="clear" w:color="auto" w:fill="FFFFFF"/>
          <w:lang w:eastAsia="ru-RU"/>
        </w:rPr>
        <w:t>покупатель</w:t>
      </w:r>
      <w:r w:rsidRPr="00796DDC">
        <w:rPr>
          <w:rFonts w:ascii="Times New Roman" w:eastAsia="Times New Roman" w:hAnsi="Times New Roman" w:cs="Times New Roman"/>
          <w:iCs/>
          <w:color w:val="000000"/>
          <w:sz w:val="28"/>
          <w:szCs w:val="28"/>
          <w:shd w:val="clear" w:color="auto" w:fill="FFFFFF"/>
          <w:lang w:eastAsia="ru-RU"/>
        </w:rPr>
        <w:t> </w:t>
      </w:r>
      <w:r w:rsidRPr="00796DDC">
        <w:rPr>
          <w:rFonts w:ascii="Times New Roman" w:eastAsia="Times New Roman" w:hAnsi="Times New Roman" w:cs="Times New Roman"/>
          <w:b/>
          <w:bCs/>
          <w:iCs/>
          <w:color w:val="000000"/>
          <w:sz w:val="28"/>
          <w:szCs w:val="28"/>
          <w:shd w:val="clear" w:color="auto" w:fill="FFFFFF"/>
          <w:lang w:eastAsia="ru-RU"/>
        </w:rPr>
        <w:t>с атрибутами: </w:t>
      </w:r>
      <w:r w:rsidRPr="00796DDC">
        <w:rPr>
          <w:rFonts w:ascii="Times New Roman" w:eastAsia="Times New Roman" w:hAnsi="Times New Roman" w:cs="Times New Roman"/>
          <w:iCs/>
          <w:color w:val="000000"/>
          <w:sz w:val="28"/>
          <w:szCs w:val="28"/>
          <w:shd w:val="clear" w:color="auto" w:fill="FFFFFF"/>
          <w:lang w:eastAsia="ru-RU"/>
        </w:rPr>
        <w:t>специальность, интерес, </w:t>
      </w:r>
      <w:r w:rsidRPr="00796DDC">
        <w:rPr>
          <w:rFonts w:ascii="Times New Roman" w:eastAsia="Times New Roman" w:hAnsi="Times New Roman" w:cs="Times New Roman"/>
          <w:b/>
          <w:bCs/>
          <w:iCs/>
          <w:color w:val="000000"/>
          <w:sz w:val="28"/>
          <w:szCs w:val="28"/>
          <w:shd w:val="clear" w:color="auto" w:fill="FFFFFF"/>
          <w:lang w:eastAsia="ru-RU"/>
        </w:rPr>
        <w:t>продавец с атрибутами</w:t>
      </w:r>
      <w:r w:rsidRPr="00796DDC">
        <w:rPr>
          <w:rFonts w:ascii="Times New Roman" w:eastAsia="Times New Roman" w:hAnsi="Times New Roman" w:cs="Times New Roman"/>
          <w:iCs/>
          <w:color w:val="000000"/>
          <w:sz w:val="28"/>
          <w:szCs w:val="28"/>
          <w:shd w:val="clear" w:color="auto" w:fill="FFFFFF"/>
          <w:lang w:eastAsia="ru-RU"/>
        </w:rPr>
        <w:t>, </w:t>
      </w:r>
      <w:r w:rsidRPr="00796DDC">
        <w:rPr>
          <w:rFonts w:ascii="Times New Roman" w:eastAsia="Times New Roman" w:hAnsi="Times New Roman" w:cs="Times New Roman"/>
          <w:b/>
          <w:bCs/>
          <w:iCs/>
          <w:color w:val="000000"/>
          <w:sz w:val="28"/>
          <w:szCs w:val="28"/>
          <w:shd w:val="clear" w:color="auto" w:fill="FFFFFF"/>
          <w:lang w:eastAsia="ru-RU"/>
        </w:rPr>
        <w:t>кладовщик с атрибутами.</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4. Актеры: </w:t>
      </w:r>
      <w:r w:rsidRPr="00796DDC">
        <w:rPr>
          <w:rFonts w:ascii="Times New Roman" w:eastAsia="Times New Roman" w:hAnsi="Times New Roman" w:cs="Times New Roman"/>
          <w:b/>
          <w:bCs/>
          <w:iCs/>
          <w:color w:val="000000"/>
          <w:sz w:val="28"/>
          <w:szCs w:val="28"/>
          <w:shd w:val="clear" w:color="auto" w:fill="FFFFFF"/>
          <w:lang w:eastAsia="ru-RU"/>
        </w:rPr>
        <w:t>Гостиница</w:t>
      </w:r>
      <w:r w:rsidRPr="00796DDC">
        <w:rPr>
          <w:rFonts w:ascii="Times New Roman" w:eastAsia="Times New Roman" w:hAnsi="Times New Roman" w:cs="Times New Roman"/>
          <w:iCs/>
          <w:color w:val="000000"/>
          <w:sz w:val="28"/>
          <w:szCs w:val="28"/>
          <w:shd w:val="clear" w:color="auto" w:fill="FFFFFF"/>
          <w:lang w:eastAsia="ru-RU"/>
        </w:rPr>
        <w:t>: содержит данные о номерах: (порядковый номер, количество мест в номере, этаж, удобства (телевизор, холодильник, телефон и т. д.), стоимость (с завтраком или без); (б) </w:t>
      </w:r>
      <w:r w:rsidRPr="00796DDC">
        <w:rPr>
          <w:rFonts w:ascii="Times New Roman" w:eastAsia="Times New Roman" w:hAnsi="Times New Roman" w:cs="Times New Roman"/>
          <w:b/>
          <w:bCs/>
          <w:iCs/>
          <w:color w:val="000000"/>
          <w:sz w:val="28"/>
          <w:szCs w:val="28"/>
          <w:shd w:val="clear" w:color="auto" w:fill="FFFFFF"/>
          <w:lang w:eastAsia="ru-RU"/>
        </w:rPr>
        <w:t>Постоялец с атрибутами</w:t>
      </w:r>
      <w:r w:rsidRPr="00796DDC">
        <w:rPr>
          <w:rFonts w:ascii="Times New Roman" w:eastAsia="Times New Roman" w:hAnsi="Times New Roman" w:cs="Times New Roman"/>
          <w:iCs/>
          <w:color w:val="000000"/>
          <w:sz w:val="28"/>
          <w:szCs w:val="28"/>
          <w:shd w:val="clear" w:color="auto" w:fill="FFFFFF"/>
          <w:lang w:eastAsia="ru-RU"/>
        </w:rPr>
        <w:t>: имя, фамилия, адрес, номер, им занимаемый, дата приезда, дата отъезда, состояние оплаты; </w:t>
      </w:r>
      <w:r w:rsidRPr="00796DDC">
        <w:rPr>
          <w:rFonts w:ascii="Times New Roman" w:eastAsia="Times New Roman" w:hAnsi="Times New Roman" w:cs="Times New Roman"/>
          <w:b/>
          <w:bCs/>
          <w:iCs/>
          <w:color w:val="000000"/>
          <w:sz w:val="28"/>
          <w:szCs w:val="28"/>
          <w:shd w:val="clear" w:color="auto" w:fill="FFFFFF"/>
          <w:lang w:eastAsia="ru-RU"/>
        </w:rPr>
        <w:t>Служащий гостиницы:</w:t>
      </w:r>
      <w:r w:rsidRPr="00796DDC">
        <w:rPr>
          <w:rFonts w:ascii="Times New Roman" w:eastAsia="Times New Roman" w:hAnsi="Times New Roman" w:cs="Times New Roman"/>
          <w:iCs/>
          <w:color w:val="000000"/>
          <w:sz w:val="28"/>
          <w:szCs w:val="28"/>
          <w:shd w:val="clear" w:color="auto" w:fill="FFFFFF"/>
          <w:lang w:eastAsia="ru-RU"/>
        </w:rPr>
        <w:t> выдает справки о свободных номерах и о конкретном номере; справки о доходах гостиницы за год, месяц, день.</w:t>
      </w:r>
    </w:p>
    <w:p w:rsidR="00796DDC" w:rsidRPr="00796DDC" w:rsidRDefault="00796DDC"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5. Пассажир приходит на регистрацию рейса в аэропорт. Актеры: </w:t>
      </w:r>
      <w:r w:rsidRPr="00796DDC">
        <w:rPr>
          <w:rFonts w:ascii="Times New Roman" w:eastAsia="Times New Roman" w:hAnsi="Times New Roman" w:cs="Times New Roman"/>
          <w:b/>
          <w:bCs/>
          <w:iCs/>
          <w:color w:val="000000"/>
          <w:sz w:val="28"/>
          <w:szCs w:val="28"/>
          <w:shd w:val="clear" w:color="auto" w:fill="FFFFFF"/>
          <w:lang w:eastAsia="ru-RU"/>
        </w:rPr>
        <w:t>пассажир</w:t>
      </w:r>
      <w:r w:rsidRPr="00796DDC">
        <w:rPr>
          <w:rFonts w:ascii="Times New Roman" w:eastAsia="Times New Roman" w:hAnsi="Times New Roman" w:cs="Times New Roman"/>
          <w:iCs/>
          <w:color w:val="000000"/>
          <w:sz w:val="28"/>
          <w:szCs w:val="28"/>
          <w:shd w:val="clear" w:color="auto" w:fill="FFFFFF"/>
          <w:lang w:eastAsia="ru-RU"/>
        </w:rPr>
        <w:t> </w:t>
      </w:r>
      <w:r w:rsidRPr="00796DDC">
        <w:rPr>
          <w:rFonts w:ascii="Times New Roman" w:eastAsia="Times New Roman" w:hAnsi="Times New Roman" w:cs="Times New Roman"/>
          <w:b/>
          <w:bCs/>
          <w:iCs/>
          <w:color w:val="000000"/>
          <w:sz w:val="28"/>
          <w:szCs w:val="28"/>
          <w:shd w:val="clear" w:color="auto" w:fill="FFFFFF"/>
          <w:lang w:eastAsia="ru-RU"/>
        </w:rPr>
        <w:t>с атрибутами: </w:t>
      </w:r>
      <w:r w:rsidRPr="00796DDC">
        <w:rPr>
          <w:rFonts w:ascii="Times New Roman" w:eastAsia="Times New Roman" w:hAnsi="Times New Roman" w:cs="Times New Roman"/>
          <w:iCs/>
          <w:color w:val="000000"/>
          <w:sz w:val="28"/>
          <w:szCs w:val="28"/>
          <w:shd w:val="clear" w:color="auto" w:fill="FFFFFF"/>
          <w:lang w:eastAsia="ru-RU"/>
        </w:rPr>
        <w:t>фамилия, дата вылета, город прилета, </w:t>
      </w:r>
      <w:r w:rsidRPr="00796DDC">
        <w:rPr>
          <w:rFonts w:ascii="Times New Roman" w:eastAsia="Times New Roman" w:hAnsi="Times New Roman" w:cs="Times New Roman"/>
          <w:b/>
          <w:bCs/>
          <w:iCs/>
          <w:color w:val="000000"/>
          <w:sz w:val="28"/>
          <w:szCs w:val="28"/>
          <w:shd w:val="clear" w:color="auto" w:fill="FFFFFF"/>
          <w:lang w:eastAsia="ru-RU"/>
        </w:rPr>
        <w:t>агент</w:t>
      </w:r>
      <w:r w:rsidRPr="00796DDC">
        <w:rPr>
          <w:rFonts w:ascii="Times New Roman" w:eastAsia="Times New Roman" w:hAnsi="Times New Roman" w:cs="Times New Roman"/>
          <w:iCs/>
          <w:color w:val="000000"/>
          <w:sz w:val="28"/>
          <w:szCs w:val="28"/>
          <w:shd w:val="clear" w:color="auto" w:fill="FFFFFF"/>
          <w:lang w:eastAsia="ru-RU"/>
        </w:rPr>
        <w:t> </w:t>
      </w:r>
      <w:r w:rsidRPr="00796DDC">
        <w:rPr>
          <w:rFonts w:ascii="Times New Roman" w:eastAsia="Times New Roman" w:hAnsi="Times New Roman" w:cs="Times New Roman"/>
          <w:b/>
          <w:bCs/>
          <w:iCs/>
          <w:color w:val="000000"/>
          <w:sz w:val="28"/>
          <w:szCs w:val="28"/>
          <w:shd w:val="clear" w:color="auto" w:fill="FFFFFF"/>
          <w:lang w:eastAsia="ru-RU"/>
        </w:rPr>
        <w:t>с атрибутами</w:t>
      </w:r>
      <w:r w:rsidRPr="00796DDC">
        <w:rPr>
          <w:rFonts w:ascii="Times New Roman" w:eastAsia="Times New Roman" w:hAnsi="Times New Roman" w:cs="Times New Roman"/>
          <w:iCs/>
          <w:color w:val="000000"/>
          <w:sz w:val="28"/>
          <w:szCs w:val="28"/>
          <w:shd w:val="clear" w:color="auto" w:fill="FFFFFF"/>
          <w:lang w:eastAsia="ru-RU"/>
        </w:rPr>
        <w:t>, </w:t>
      </w:r>
      <w:r w:rsidRPr="00796DDC">
        <w:rPr>
          <w:rFonts w:ascii="Times New Roman" w:eastAsia="Times New Roman" w:hAnsi="Times New Roman" w:cs="Times New Roman"/>
          <w:b/>
          <w:bCs/>
          <w:iCs/>
          <w:color w:val="000000"/>
          <w:sz w:val="28"/>
          <w:szCs w:val="28"/>
          <w:shd w:val="clear" w:color="auto" w:fill="FFFFFF"/>
          <w:lang w:eastAsia="ru-RU"/>
        </w:rPr>
        <w:t>приемщик багажа с атрибутами.</w:t>
      </w:r>
    </w:p>
    <w:p w:rsidR="001B7BC7" w:rsidRPr="00796DDC" w:rsidRDefault="00106126"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106126">
        <w:rPr>
          <w:rFonts w:ascii="Times New Roman" w:eastAsia="Times New Roman" w:hAnsi="Times New Roman" w:cs="Times New Roman"/>
          <w:color w:val="000000"/>
          <w:sz w:val="28"/>
          <w:lang w:eastAsia="ru-RU"/>
        </w:rPr>
        <w:t xml:space="preserve"> </w:t>
      </w:r>
      <w:r w:rsidR="001B7BC7">
        <w:rPr>
          <w:rFonts w:ascii="Times New Roman" w:eastAsia="Times New Roman" w:hAnsi="Times New Roman" w:cs="Times New Roman"/>
          <w:iCs/>
          <w:color w:val="000000"/>
          <w:sz w:val="28"/>
          <w:szCs w:val="28"/>
          <w:shd w:val="clear" w:color="auto" w:fill="FFFFFF"/>
          <w:lang w:eastAsia="ru-RU"/>
        </w:rPr>
        <w:t>6</w:t>
      </w:r>
      <w:r w:rsidR="001B7BC7" w:rsidRPr="00796DDC">
        <w:rPr>
          <w:rFonts w:ascii="Times New Roman" w:eastAsia="Times New Roman" w:hAnsi="Times New Roman" w:cs="Times New Roman"/>
          <w:iCs/>
          <w:color w:val="000000"/>
          <w:sz w:val="28"/>
          <w:szCs w:val="28"/>
          <w:shd w:val="clear" w:color="auto" w:fill="FFFFFF"/>
          <w:lang w:eastAsia="ru-RU"/>
        </w:rPr>
        <w:t>. Пассажир бронирует билет на рейс у агента. Актеры: </w:t>
      </w:r>
      <w:r w:rsidR="001B7BC7" w:rsidRPr="00796DDC">
        <w:rPr>
          <w:rFonts w:ascii="Times New Roman" w:eastAsia="Times New Roman" w:hAnsi="Times New Roman" w:cs="Times New Roman"/>
          <w:b/>
          <w:bCs/>
          <w:iCs/>
          <w:color w:val="000000"/>
          <w:sz w:val="28"/>
          <w:szCs w:val="28"/>
          <w:shd w:val="clear" w:color="auto" w:fill="FFFFFF"/>
          <w:lang w:eastAsia="ru-RU"/>
        </w:rPr>
        <w:t>пассажир с атрибутами</w:t>
      </w:r>
      <w:r w:rsidR="001B7BC7" w:rsidRPr="00796DDC">
        <w:rPr>
          <w:rFonts w:ascii="Times New Roman" w:eastAsia="Times New Roman" w:hAnsi="Times New Roman" w:cs="Times New Roman"/>
          <w:iCs/>
          <w:color w:val="000000"/>
          <w:sz w:val="28"/>
          <w:szCs w:val="28"/>
          <w:shd w:val="clear" w:color="auto" w:fill="FFFFFF"/>
          <w:lang w:eastAsia="ru-RU"/>
        </w:rPr>
        <w:t>: Имя, фамилия, адрес, №паспорта, город вылета, город прилета; </w:t>
      </w:r>
      <w:r w:rsidR="001B7BC7" w:rsidRPr="00796DDC">
        <w:rPr>
          <w:rFonts w:ascii="Times New Roman" w:eastAsia="Times New Roman" w:hAnsi="Times New Roman" w:cs="Times New Roman"/>
          <w:b/>
          <w:bCs/>
          <w:iCs/>
          <w:color w:val="000000"/>
          <w:sz w:val="28"/>
          <w:szCs w:val="28"/>
          <w:shd w:val="clear" w:color="auto" w:fill="FFFFFF"/>
          <w:lang w:eastAsia="ru-RU"/>
        </w:rPr>
        <w:t xml:space="preserve">с </w:t>
      </w:r>
      <w:r w:rsidR="001B7BC7" w:rsidRPr="00796DDC">
        <w:rPr>
          <w:rFonts w:ascii="Times New Roman" w:eastAsia="Times New Roman" w:hAnsi="Times New Roman" w:cs="Times New Roman"/>
          <w:b/>
          <w:bCs/>
          <w:iCs/>
          <w:color w:val="000000"/>
          <w:sz w:val="28"/>
          <w:szCs w:val="28"/>
          <w:shd w:val="clear" w:color="auto" w:fill="FFFFFF"/>
          <w:lang w:eastAsia="ru-RU"/>
        </w:rPr>
        <w:lastRenderedPageBreak/>
        <w:t>операциями</w:t>
      </w:r>
      <w:r w:rsidR="001B7BC7" w:rsidRPr="00796DDC">
        <w:rPr>
          <w:rFonts w:ascii="Times New Roman" w:eastAsia="Times New Roman" w:hAnsi="Times New Roman" w:cs="Times New Roman"/>
          <w:iCs/>
          <w:color w:val="000000"/>
          <w:sz w:val="28"/>
          <w:szCs w:val="28"/>
          <w:shd w:val="clear" w:color="auto" w:fill="FFFFFF"/>
          <w:lang w:eastAsia="ru-RU"/>
        </w:rPr>
        <w:t>: заказать, купить. </w:t>
      </w:r>
      <w:r w:rsidR="001B7BC7" w:rsidRPr="00796DDC">
        <w:rPr>
          <w:rFonts w:ascii="Times New Roman" w:eastAsia="Times New Roman" w:hAnsi="Times New Roman" w:cs="Times New Roman"/>
          <w:b/>
          <w:bCs/>
          <w:iCs/>
          <w:color w:val="000000"/>
          <w:sz w:val="28"/>
          <w:szCs w:val="28"/>
          <w:shd w:val="clear" w:color="auto" w:fill="FFFFFF"/>
          <w:lang w:eastAsia="ru-RU"/>
        </w:rPr>
        <w:t>Агент с атрибутами</w:t>
      </w:r>
      <w:r w:rsidR="001B7BC7" w:rsidRPr="00796DDC">
        <w:rPr>
          <w:rFonts w:ascii="Times New Roman" w:eastAsia="Times New Roman" w:hAnsi="Times New Roman" w:cs="Times New Roman"/>
          <w:iCs/>
          <w:color w:val="000000"/>
          <w:sz w:val="28"/>
          <w:szCs w:val="28"/>
          <w:shd w:val="clear" w:color="auto" w:fill="FFFFFF"/>
          <w:lang w:eastAsia="ru-RU"/>
        </w:rPr>
        <w:t>: Фамилия, номер агента, с операциями: бронировать, продать.</w:t>
      </w:r>
    </w:p>
    <w:p w:rsidR="001B7BC7" w:rsidRPr="00796DDC" w:rsidRDefault="001B7BC7"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7</w:t>
      </w:r>
      <w:r w:rsidRPr="00796DDC">
        <w:rPr>
          <w:rFonts w:ascii="Times New Roman" w:eastAsia="Times New Roman" w:hAnsi="Times New Roman" w:cs="Times New Roman"/>
          <w:iCs/>
          <w:color w:val="000000"/>
          <w:sz w:val="28"/>
          <w:szCs w:val="28"/>
          <w:shd w:val="clear" w:color="auto" w:fill="FFFFFF"/>
          <w:lang w:eastAsia="ru-RU"/>
        </w:rPr>
        <w:t>. Клиент сдает автомобиль в </w:t>
      </w:r>
      <w:hyperlink r:id="rId13" w:tooltip="Автосервис" w:history="1">
        <w:r w:rsidRPr="001B7BC7">
          <w:rPr>
            <w:rFonts w:ascii="Times New Roman" w:eastAsia="Times New Roman" w:hAnsi="Times New Roman" w:cs="Times New Roman"/>
            <w:iCs/>
            <w:sz w:val="28"/>
            <w:szCs w:val="28"/>
            <w:shd w:val="clear" w:color="auto" w:fill="FFFFFF"/>
            <w:lang w:eastAsia="ru-RU"/>
          </w:rPr>
          <w:t>автосервис</w:t>
        </w:r>
      </w:hyperlink>
      <w:r w:rsidRPr="00796DDC">
        <w:rPr>
          <w:rFonts w:ascii="Times New Roman" w:eastAsia="Times New Roman" w:hAnsi="Times New Roman" w:cs="Times New Roman"/>
          <w:iCs/>
          <w:sz w:val="28"/>
          <w:szCs w:val="28"/>
          <w:shd w:val="clear" w:color="auto" w:fill="FFFFFF"/>
          <w:lang w:eastAsia="ru-RU"/>
        </w:rPr>
        <w:t xml:space="preserve">. </w:t>
      </w:r>
      <w:r w:rsidRPr="00796DDC">
        <w:rPr>
          <w:rFonts w:ascii="Times New Roman" w:eastAsia="Times New Roman" w:hAnsi="Times New Roman" w:cs="Times New Roman"/>
          <w:iCs/>
          <w:color w:val="000000"/>
          <w:sz w:val="28"/>
          <w:szCs w:val="28"/>
          <w:shd w:val="clear" w:color="auto" w:fill="FFFFFF"/>
          <w:lang w:eastAsia="ru-RU"/>
        </w:rPr>
        <w:t>Актеры: </w:t>
      </w:r>
      <w:r w:rsidRPr="00796DDC">
        <w:rPr>
          <w:rFonts w:ascii="Times New Roman" w:eastAsia="Times New Roman" w:hAnsi="Times New Roman" w:cs="Times New Roman"/>
          <w:b/>
          <w:bCs/>
          <w:iCs/>
          <w:color w:val="000000"/>
          <w:sz w:val="28"/>
          <w:szCs w:val="28"/>
          <w:shd w:val="clear" w:color="auto" w:fill="FFFFFF"/>
          <w:lang w:eastAsia="ru-RU"/>
        </w:rPr>
        <w:t>Клиент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марка машины, пробег, неисправность; </w:t>
      </w:r>
      <w:r w:rsidRPr="00796DDC">
        <w:rPr>
          <w:rFonts w:ascii="Times New Roman" w:eastAsia="Times New Roman" w:hAnsi="Times New Roman" w:cs="Times New Roman"/>
          <w:b/>
          <w:bCs/>
          <w:iCs/>
          <w:color w:val="000000"/>
          <w:sz w:val="28"/>
          <w:szCs w:val="28"/>
          <w:shd w:val="clear" w:color="auto" w:fill="FFFFFF"/>
          <w:lang w:eastAsia="ru-RU"/>
        </w:rPr>
        <w:t>с операциями</w:t>
      </w:r>
      <w:r w:rsidRPr="00796DDC">
        <w:rPr>
          <w:rFonts w:ascii="Times New Roman" w:eastAsia="Times New Roman" w:hAnsi="Times New Roman" w:cs="Times New Roman"/>
          <w:iCs/>
          <w:color w:val="000000"/>
          <w:sz w:val="28"/>
          <w:szCs w:val="28"/>
          <w:shd w:val="clear" w:color="auto" w:fill="FFFFFF"/>
          <w:lang w:eastAsia="ru-RU"/>
        </w:rPr>
        <w:t>: сдать в ремонт, взять из ремонта, </w:t>
      </w:r>
      <w:r w:rsidRPr="00796DDC">
        <w:rPr>
          <w:rFonts w:ascii="Times New Roman" w:eastAsia="Times New Roman" w:hAnsi="Times New Roman" w:cs="Times New Roman"/>
          <w:b/>
          <w:bCs/>
          <w:iCs/>
          <w:color w:val="000000"/>
          <w:sz w:val="28"/>
          <w:szCs w:val="28"/>
          <w:shd w:val="clear" w:color="auto" w:fill="FFFFFF"/>
          <w:lang w:eastAsia="ru-RU"/>
        </w:rPr>
        <w:t>приемщик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дата приема, дата выдачи, с операциями: принять машину, выдать машину; </w:t>
      </w:r>
      <w:r w:rsidRPr="00796DDC">
        <w:rPr>
          <w:rFonts w:ascii="Times New Roman" w:eastAsia="Times New Roman" w:hAnsi="Times New Roman" w:cs="Times New Roman"/>
          <w:b/>
          <w:bCs/>
          <w:iCs/>
          <w:color w:val="000000"/>
          <w:sz w:val="28"/>
          <w:szCs w:val="28"/>
          <w:shd w:val="clear" w:color="auto" w:fill="FFFFFF"/>
          <w:lang w:eastAsia="ru-RU"/>
        </w:rPr>
        <w:t>слесарь с атрибутами</w:t>
      </w:r>
      <w:r w:rsidRPr="00796DDC">
        <w:rPr>
          <w:rFonts w:ascii="Times New Roman" w:eastAsia="Times New Roman" w:hAnsi="Times New Roman" w:cs="Times New Roman"/>
          <w:iCs/>
          <w:color w:val="000000"/>
          <w:sz w:val="28"/>
          <w:szCs w:val="28"/>
          <w:shd w:val="clear" w:color="auto" w:fill="FFFFFF"/>
          <w:lang w:eastAsia="ru-RU"/>
        </w:rPr>
        <w:t>: фамилия, специализация.</w:t>
      </w:r>
    </w:p>
    <w:p w:rsidR="001B7BC7" w:rsidRPr="00796DDC" w:rsidRDefault="001B7BC7"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8</w:t>
      </w:r>
      <w:r w:rsidRPr="00796DDC">
        <w:rPr>
          <w:rFonts w:ascii="Times New Roman" w:eastAsia="Times New Roman" w:hAnsi="Times New Roman" w:cs="Times New Roman"/>
          <w:iCs/>
          <w:color w:val="000000"/>
          <w:sz w:val="28"/>
          <w:szCs w:val="28"/>
          <w:shd w:val="clear" w:color="auto" w:fill="FFFFFF"/>
          <w:lang w:eastAsia="ru-RU"/>
        </w:rPr>
        <w:t>. Покупатель покупает книгу в книжном магазине. Актеры: </w:t>
      </w:r>
      <w:r w:rsidRPr="00796DDC">
        <w:rPr>
          <w:rFonts w:ascii="Times New Roman" w:eastAsia="Times New Roman" w:hAnsi="Times New Roman" w:cs="Times New Roman"/>
          <w:b/>
          <w:bCs/>
          <w:iCs/>
          <w:color w:val="000000"/>
          <w:sz w:val="28"/>
          <w:szCs w:val="28"/>
          <w:shd w:val="clear" w:color="auto" w:fill="FFFFFF"/>
          <w:lang w:eastAsia="ru-RU"/>
        </w:rPr>
        <w:t>покупатель</w:t>
      </w:r>
      <w:r w:rsidRPr="00796DDC">
        <w:rPr>
          <w:rFonts w:ascii="Times New Roman" w:eastAsia="Times New Roman" w:hAnsi="Times New Roman" w:cs="Times New Roman"/>
          <w:iCs/>
          <w:color w:val="000000"/>
          <w:sz w:val="28"/>
          <w:szCs w:val="28"/>
          <w:shd w:val="clear" w:color="auto" w:fill="FFFFFF"/>
          <w:lang w:eastAsia="ru-RU"/>
        </w:rPr>
        <w:t> </w:t>
      </w:r>
      <w:r w:rsidRPr="00796DDC">
        <w:rPr>
          <w:rFonts w:ascii="Times New Roman" w:eastAsia="Times New Roman" w:hAnsi="Times New Roman" w:cs="Times New Roman"/>
          <w:b/>
          <w:bCs/>
          <w:iCs/>
          <w:color w:val="000000"/>
          <w:sz w:val="28"/>
          <w:szCs w:val="28"/>
          <w:shd w:val="clear" w:color="auto" w:fill="FFFFFF"/>
          <w:lang w:eastAsia="ru-RU"/>
        </w:rPr>
        <w:t>с атрибутами: </w:t>
      </w:r>
      <w:r w:rsidRPr="00796DDC">
        <w:rPr>
          <w:rFonts w:ascii="Times New Roman" w:eastAsia="Times New Roman" w:hAnsi="Times New Roman" w:cs="Times New Roman"/>
          <w:iCs/>
          <w:color w:val="000000"/>
          <w:sz w:val="28"/>
          <w:szCs w:val="28"/>
          <w:shd w:val="clear" w:color="auto" w:fill="FFFFFF"/>
          <w:lang w:eastAsia="ru-RU"/>
        </w:rPr>
        <w:t>специальность, интерес, </w:t>
      </w:r>
      <w:r w:rsidRPr="00796DDC">
        <w:rPr>
          <w:rFonts w:ascii="Times New Roman" w:eastAsia="Times New Roman" w:hAnsi="Times New Roman" w:cs="Times New Roman"/>
          <w:b/>
          <w:bCs/>
          <w:iCs/>
          <w:color w:val="000000"/>
          <w:sz w:val="28"/>
          <w:szCs w:val="28"/>
          <w:shd w:val="clear" w:color="auto" w:fill="FFFFFF"/>
          <w:lang w:eastAsia="ru-RU"/>
        </w:rPr>
        <w:t>продавец с атрибутами</w:t>
      </w:r>
      <w:r w:rsidRPr="00796DDC">
        <w:rPr>
          <w:rFonts w:ascii="Times New Roman" w:eastAsia="Times New Roman" w:hAnsi="Times New Roman" w:cs="Times New Roman"/>
          <w:iCs/>
          <w:color w:val="000000"/>
          <w:sz w:val="28"/>
          <w:szCs w:val="28"/>
          <w:shd w:val="clear" w:color="auto" w:fill="FFFFFF"/>
          <w:lang w:eastAsia="ru-RU"/>
        </w:rPr>
        <w:t>, </w:t>
      </w:r>
      <w:r w:rsidRPr="00796DDC">
        <w:rPr>
          <w:rFonts w:ascii="Times New Roman" w:eastAsia="Times New Roman" w:hAnsi="Times New Roman" w:cs="Times New Roman"/>
          <w:b/>
          <w:bCs/>
          <w:iCs/>
          <w:color w:val="000000"/>
          <w:sz w:val="28"/>
          <w:szCs w:val="28"/>
          <w:shd w:val="clear" w:color="auto" w:fill="FFFFFF"/>
          <w:lang w:eastAsia="ru-RU"/>
        </w:rPr>
        <w:t>кладовщик с атрибутами.</w:t>
      </w:r>
    </w:p>
    <w:p w:rsidR="001B7BC7" w:rsidRPr="00796DDC" w:rsidRDefault="001B7BC7"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9</w:t>
      </w:r>
      <w:r w:rsidRPr="00796DDC">
        <w:rPr>
          <w:rFonts w:ascii="Times New Roman" w:eastAsia="Times New Roman" w:hAnsi="Times New Roman" w:cs="Times New Roman"/>
          <w:iCs/>
          <w:color w:val="000000"/>
          <w:sz w:val="28"/>
          <w:szCs w:val="28"/>
          <w:shd w:val="clear" w:color="auto" w:fill="FFFFFF"/>
          <w:lang w:eastAsia="ru-RU"/>
        </w:rPr>
        <w:t>. Актеры: </w:t>
      </w:r>
      <w:r w:rsidRPr="00796DDC">
        <w:rPr>
          <w:rFonts w:ascii="Times New Roman" w:eastAsia="Times New Roman" w:hAnsi="Times New Roman" w:cs="Times New Roman"/>
          <w:b/>
          <w:bCs/>
          <w:iCs/>
          <w:color w:val="000000"/>
          <w:sz w:val="28"/>
          <w:szCs w:val="28"/>
          <w:shd w:val="clear" w:color="auto" w:fill="FFFFFF"/>
          <w:lang w:eastAsia="ru-RU"/>
        </w:rPr>
        <w:t>Гостиница</w:t>
      </w:r>
      <w:r w:rsidRPr="00796DDC">
        <w:rPr>
          <w:rFonts w:ascii="Times New Roman" w:eastAsia="Times New Roman" w:hAnsi="Times New Roman" w:cs="Times New Roman"/>
          <w:iCs/>
          <w:color w:val="000000"/>
          <w:sz w:val="28"/>
          <w:szCs w:val="28"/>
          <w:shd w:val="clear" w:color="auto" w:fill="FFFFFF"/>
          <w:lang w:eastAsia="ru-RU"/>
        </w:rPr>
        <w:t>: содержит данные о номерах: (порядковый номер, количество мест в номере, этаж, удобства (телевизор, холодильник, телефон и т. д.), стоимость (с завтраком или без); (б) </w:t>
      </w:r>
      <w:r w:rsidRPr="00796DDC">
        <w:rPr>
          <w:rFonts w:ascii="Times New Roman" w:eastAsia="Times New Roman" w:hAnsi="Times New Roman" w:cs="Times New Roman"/>
          <w:b/>
          <w:bCs/>
          <w:iCs/>
          <w:color w:val="000000"/>
          <w:sz w:val="28"/>
          <w:szCs w:val="28"/>
          <w:shd w:val="clear" w:color="auto" w:fill="FFFFFF"/>
          <w:lang w:eastAsia="ru-RU"/>
        </w:rPr>
        <w:t>Постоялец с атрибутами</w:t>
      </w:r>
      <w:r w:rsidRPr="00796DDC">
        <w:rPr>
          <w:rFonts w:ascii="Times New Roman" w:eastAsia="Times New Roman" w:hAnsi="Times New Roman" w:cs="Times New Roman"/>
          <w:iCs/>
          <w:color w:val="000000"/>
          <w:sz w:val="28"/>
          <w:szCs w:val="28"/>
          <w:shd w:val="clear" w:color="auto" w:fill="FFFFFF"/>
          <w:lang w:eastAsia="ru-RU"/>
        </w:rPr>
        <w:t>: имя, фамилия, адрес, номер, им занимаемый, дата приезда, дата отъезда, состояние оплаты; </w:t>
      </w:r>
      <w:r w:rsidRPr="00796DDC">
        <w:rPr>
          <w:rFonts w:ascii="Times New Roman" w:eastAsia="Times New Roman" w:hAnsi="Times New Roman" w:cs="Times New Roman"/>
          <w:b/>
          <w:bCs/>
          <w:iCs/>
          <w:color w:val="000000"/>
          <w:sz w:val="28"/>
          <w:szCs w:val="28"/>
          <w:shd w:val="clear" w:color="auto" w:fill="FFFFFF"/>
          <w:lang w:eastAsia="ru-RU"/>
        </w:rPr>
        <w:t>Служащий гостиницы:</w:t>
      </w:r>
      <w:r w:rsidRPr="00796DDC">
        <w:rPr>
          <w:rFonts w:ascii="Times New Roman" w:eastAsia="Times New Roman" w:hAnsi="Times New Roman" w:cs="Times New Roman"/>
          <w:iCs/>
          <w:color w:val="000000"/>
          <w:sz w:val="28"/>
          <w:szCs w:val="28"/>
          <w:shd w:val="clear" w:color="auto" w:fill="FFFFFF"/>
          <w:lang w:eastAsia="ru-RU"/>
        </w:rPr>
        <w:t> выдает справки о свободных номерах и о конкретном номере; справки о доходах гостиницы за год, месяц, день.</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10</w:t>
      </w:r>
      <w:r w:rsidR="001B7BC7" w:rsidRPr="00796DDC">
        <w:rPr>
          <w:rFonts w:ascii="Times New Roman" w:eastAsia="Times New Roman" w:hAnsi="Times New Roman" w:cs="Times New Roman"/>
          <w:iCs/>
          <w:color w:val="000000"/>
          <w:sz w:val="28"/>
          <w:szCs w:val="28"/>
          <w:shd w:val="clear" w:color="auto" w:fill="FFFFFF"/>
          <w:lang w:eastAsia="ru-RU"/>
        </w:rPr>
        <w:t>. Пассажир приходит на регистрацию рейса в аэропорт. Актеры: </w:t>
      </w:r>
      <w:r w:rsidR="001B7BC7" w:rsidRPr="00796DDC">
        <w:rPr>
          <w:rFonts w:ascii="Times New Roman" w:eastAsia="Times New Roman" w:hAnsi="Times New Roman" w:cs="Times New Roman"/>
          <w:b/>
          <w:bCs/>
          <w:iCs/>
          <w:color w:val="000000"/>
          <w:sz w:val="28"/>
          <w:szCs w:val="28"/>
          <w:shd w:val="clear" w:color="auto" w:fill="FFFFFF"/>
          <w:lang w:eastAsia="ru-RU"/>
        </w:rPr>
        <w:t>пассажир</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 </w:t>
      </w:r>
      <w:r w:rsidR="001B7BC7" w:rsidRPr="00796DDC">
        <w:rPr>
          <w:rFonts w:ascii="Times New Roman" w:eastAsia="Times New Roman" w:hAnsi="Times New Roman" w:cs="Times New Roman"/>
          <w:iCs/>
          <w:color w:val="000000"/>
          <w:sz w:val="28"/>
          <w:szCs w:val="28"/>
          <w:shd w:val="clear" w:color="auto" w:fill="FFFFFF"/>
          <w:lang w:eastAsia="ru-RU"/>
        </w:rPr>
        <w:t>фамилия, дата вылета, город прилета, </w:t>
      </w:r>
      <w:r w:rsidR="001B7BC7" w:rsidRPr="00796DDC">
        <w:rPr>
          <w:rFonts w:ascii="Times New Roman" w:eastAsia="Times New Roman" w:hAnsi="Times New Roman" w:cs="Times New Roman"/>
          <w:b/>
          <w:bCs/>
          <w:iCs/>
          <w:color w:val="000000"/>
          <w:sz w:val="28"/>
          <w:szCs w:val="28"/>
          <w:shd w:val="clear" w:color="auto" w:fill="FFFFFF"/>
          <w:lang w:eastAsia="ru-RU"/>
        </w:rPr>
        <w:t>агент</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приемщик багажа с атрибутами.</w:t>
      </w:r>
    </w:p>
    <w:p w:rsidR="001B7BC7" w:rsidRPr="00796DDC" w:rsidRDefault="001B7BC7"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1</w:t>
      </w:r>
      <w:r w:rsidR="0024484E">
        <w:rPr>
          <w:rFonts w:ascii="Times New Roman" w:eastAsia="Times New Roman" w:hAnsi="Times New Roman" w:cs="Times New Roman"/>
          <w:iCs/>
          <w:color w:val="000000"/>
          <w:sz w:val="28"/>
          <w:szCs w:val="28"/>
          <w:shd w:val="clear" w:color="auto" w:fill="FFFFFF"/>
          <w:lang w:eastAsia="ru-RU"/>
        </w:rPr>
        <w:t>1</w:t>
      </w:r>
      <w:r w:rsidRPr="00796DDC">
        <w:rPr>
          <w:rFonts w:ascii="Times New Roman" w:eastAsia="Times New Roman" w:hAnsi="Times New Roman" w:cs="Times New Roman"/>
          <w:iCs/>
          <w:color w:val="000000"/>
          <w:sz w:val="28"/>
          <w:szCs w:val="28"/>
          <w:shd w:val="clear" w:color="auto" w:fill="FFFFFF"/>
          <w:lang w:eastAsia="ru-RU"/>
        </w:rPr>
        <w:t>. Пассажир бронирует билет на рейс у агента. Актеры: </w:t>
      </w:r>
      <w:r w:rsidRPr="00796DDC">
        <w:rPr>
          <w:rFonts w:ascii="Times New Roman" w:eastAsia="Times New Roman" w:hAnsi="Times New Roman" w:cs="Times New Roman"/>
          <w:b/>
          <w:bCs/>
          <w:iCs/>
          <w:color w:val="000000"/>
          <w:sz w:val="28"/>
          <w:szCs w:val="28"/>
          <w:shd w:val="clear" w:color="auto" w:fill="FFFFFF"/>
          <w:lang w:eastAsia="ru-RU"/>
        </w:rPr>
        <w:t>пассажир с атрибутами</w:t>
      </w:r>
      <w:r w:rsidRPr="00796DDC">
        <w:rPr>
          <w:rFonts w:ascii="Times New Roman" w:eastAsia="Times New Roman" w:hAnsi="Times New Roman" w:cs="Times New Roman"/>
          <w:iCs/>
          <w:color w:val="000000"/>
          <w:sz w:val="28"/>
          <w:szCs w:val="28"/>
          <w:shd w:val="clear" w:color="auto" w:fill="FFFFFF"/>
          <w:lang w:eastAsia="ru-RU"/>
        </w:rPr>
        <w:t>: Имя, фамилия, адрес, №паспорта, город вылета, город прилета; </w:t>
      </w:r>
      <w:r w:rsidRPr="00796DDC">
        <w:rPr>
          <w:rFonts w:ascii="Times New Roman" w:eastAsia="Times New Roman" w:hAnsi="Times New Roman" w:cs="Times New Roman"/>
          <w:b/>
          <w:bCs/>
          <w:iCs/>
          <w:color w:val="000000"/>
          <w:sz w:val="28"/>
          <w:szCs w:val="28"/>
          <w:shd w:val="clear" w:color="auto" w:fill="FFFFFF"/>
          <w:lang w:eastAsia="ru-RU"/>
        </w:rPr>
        <w:t>с операциями</w:t>
      </w:r>
      <w:r w:rsidRPr="00796DDC">
        <w:rPr>
          <w:rFonts w:ascii="Times New Roman" w:eastAsia="Times New Roman" w:hAnsi="Times New Roman" w:cs="Times New Roman"/>
          <w:iCs/>
          <w:color w:val="000000"/>
          <w:sz w:val="28"/>
          <w:szCs w:val="28"/>
          <w:shd w:val="clear" w:color="auto" w:fill="FFFFFF"/>
          <w:lang w:eastAsia="ru-RU"/>
        </w:rPr>
        <w:t>: заказать, купить. </w:t>
      </w:r>
      <w:r w:rsidRPr="00796DDC">
        <w:rPr>
          <w:rFonts w:ascii="Times New Roman" w:eastAsia="Times New Roman" w:hAnsi="Times New Roman" w:cs="Times New Roman"/>
          <w:b/>
          <w:bCs/>
          <w:iCs/>
          <w:color w:val="000000"/>
          <w:sz w:val="28"/>
          <w:szCs w:val="28"/>
          <w:shd w:val="clear" w:color="auto" w:fill="FFFFFF"/>
          <w:lang w:eastAsia="ru-RU"/>
        </w:rPr>
        <w:t>Агент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номер агента, с операциями: бронировать, продать.</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1</w:t>
      </w:r>
      <w:r w:rsidR="001B7BC7" w:rsidRPr="00796DDC">
        <w:rPr>
          <w:rFonts w:ascii="Times New Roman" w:eastAsia="Times New Roman" w:hAnsi="Times New Roman" w:cs="Times New Roman"/>
          <w:iCs/>
          <w:color w:val="000000"/>
          <w:sz w:val="28"/>
          <w:szCs w:val="28"/>
          <w:shd w:val="clear" w:color="auto" w:fill="FFFFFF"/>
          <w:lang w:eastAsia="ru-RU"/>
        </w:rPr>
        <w:t>2. Клиент сдает автомобиль в </w:t>
      </w:r>
      <w:hyperlink r:id="rId14" w:tooltip="Автосервис" w:history="1">
        <w:r w:rsidR="001B7BC7" w:rsidRPr="0024484E">
          <w:rPr>
            <w:rFonts w:ascii="Times New Roman" w:eastAsia="Times New Roman" w:hAnsi="Times New Roman" w:cs="Times New Roman"/>
            <w:iCs/>
            <w:sz w:val="28"/>
            <w:szCs w:val="28"/>
            <w:shd w:val="clear" w:color="auto" w:fill="FFFFFF"/>
            <w:lang w:eastAsia="ru-RU"/>
          </w:rPr>
          <w:t>автосервис</w:t>
        </w:r>
      </w:hyperlink>
      <w:r w:rsidR="001B7BC7" w:rsidRPr="00796DDC">
        <w:rPr>
          <w:rFonts w:ascii="Times New Roman" w:eastAsia="Times New Roman" w:hAnsi="Times New Roman" w:cs="Times New Roman"/>
          <w:iCs/>
          <w:sz w:val="28"/>
          <w:szCs w:val="28"/>
          <w:shd w:val="clear" w:color="auto" w:fill="FFFFFF"/>
          <w:lang w:eastAsia="ru-RU"/>
        </w:rPr>
        <w:t>.</w:t>
      </w:r>
      <w:r w:rsidR="001B7BC7" w:rsidRPr="00796DDC">
        <w:rPr>
          <w:rFonts w:ascii="Times New Roman" w:eastAsia="Times New Roman" w:hAnsi="Times New Roman" w:cs="Times New Roman"/>
          <w:iCs/>
          <w:color w:val="000000"/>
          <w:sz w:val="28"/>
          <w:szCs w:val="28"/>
          <w:shd w:val="clear" w:color="auto" w:fill="FFFFFF"/>
          <w:lang w:eastAsia="ru-RU"/>
        </w:rPr>
        <w:t xml:space="preserve"> Актеры: </w:t>
      </w:r>
      <w:r w:rsidR="001B7BC7" w:rsidRPr="00796DDC">
        <w:rPr>
          <w:rFonts w:ascii="Times New Roman" w:eastAsia="Times New Roman" w:hAnsi="Times New Roman" w:cs="Times New Roman"/>
          <w:b/>
          <w:bCs/>
          <w:iCs/>
          <w:color w:val="000000"/>
          <w:sz w:val="28"/>
          <w:szCs w:val="28"/>
          <w:shd w:val="clear" w:color="auto" w:fill="FFFFFF"/>
          <w:lang w:eastAsia="ru-RU"/>
        </w:rPr>
        <w:t>Клиент с атрибутами</w:t>
      </w:r>
      <w:r w:rsidR="001B7BC7" w:rsidRPr="00796DDC">
        <w:rPr>
          <w:rFonts w:ascii="Times New Roman" w:eastAsia="Times New Roman" w:hAnsi="Times New Roman" w:cs="Times New Roman"/>
          <w:iCs/>
          <w:color w:val="000000"/>
          <w:sz w:val="28"/>
          <w:szCs w:val="28"/>
          <w:shd w:val="clear" w:color="auto" w:fill="FFFFFF"/>
          <w:lang w:eastAsia="ru-RU"/>
        </w:rPr>
        <w:t>: Фамилия, марка машины, пробег, неисправность; </w:t>
      </w:r>
      <w:r w:rsidR="001B7BC7" w:rsidRPr="00796DDC">
        <w:rPr>
          <w:rFonts w:ascii="Times New Roman" w:eastAsia="Times New Roman" w:hAnsi="Times New Roman" w:cs="Times New Roman"/>
          <w:b/>
          <w:bCs/>
          <w:iCs/>
          <w:color w:val="000000"/>
          <w:sz w:val="28"/>
          <w:szCs w:val="28"/>
          <w:shd w:val="clear" w:color="auto" w:fill="FFFFFF"/>
          <w:lang w:eastAsia="ru-RU"/>
        </w:rPr>
        <w:t>с операциями</w:t>
      </w:r>
      <w:r w:rsidR="001B7BC7" w:rsidRPr="00796DDC">
        <w:rPr>
          <w:rFonts w:ascii="Times New Roman" w:eastAsia="Times New Roman" w:hAnsi="Times New Roman" w:cs="Times New Roman"/>
          <w:iCs/>
          <w:color w:val="000000"/>
          <w:sz w:val="28"/>
          <w:szCs w:val="28"/>
          <w:shd w:val="clear" w:color="auto" w:fill="FFFFFF"/>
          <w:lang w:eastAsia="ru-RU"/>
        </w:rPr>
        <w:t>: сдать в ремонт, взять из ремонта, </w:t>
      </w:r>
      <w:r w:rsidR="001B7BC7" w:rsidRPr="00796DDC">
        <w:rPr>
          <w:rFonts w:ascii="Times New Roman" w:eastAsia="Times New Roman" w:hAnsi="Times New Roman" w:cs="Times New Roman"/>
          <w:b/>
          <w:bCs/>
          <w:iCs/>
          <w:color w:val="000000"/>
          <w:sz w:val="28"/>
          <w:szCs w:val="28"/>
          <w:shd w:val="clear" w:color="auto" w:fill="FFFFFF"/>
          <w:lang w:eastAsia="ru-RU"/>
        </w:rPr>
        <w:t>приемщик с атрибутами</w:t>
      </w:r>
      <w:r w:rsidR="001B7BC7" w:rsidRPr="00796DDC">
        <w:rPr>
          <w:rFonts w:ascii="Times New Roman" w:eastAsia="Times New Roman" w:hAnsi="Times New Roman" w:cs="Times New Roman"/>
          <w:iCs/>
          <w:color w:val="000000"/>
          <w:sz w:val="28"/>
          <w:szCs w:val="28"/>
          <w:shd w:val="clear" w:color="auto" w:fill="FFFFFF"/>
          <w:lang w:eastAsia="ru-RU"/>
        </w:rPr>
        <w:t>: фамилия, дата приема, дата выдачи, с операциями: принять машину, выдать машину; </w:t>
      </w:r>
      <w:r w:rsidR="001B7BC7" w:rsidRPr="00796DDC">
        <w:rPr>
          <w:rFonts w:ascii="Times New Roman" w:eastAsia="Times New Roman" w:hAnsi="Times New Roman" w:cs="Times New Roman"/>
          <w:b/>
          <w:bCs/>
          <w:iCs/>
          <w:color w:val="000000"/>
          <w:sz w:val="28"/>
          <w:szCs w:val="28"/>
          <w:shd w:val="clear" w:color="auto" w:fill="FFFFFF"/>
          <w:lang w:eastAsia="ru-RU"/>
        </w:rPr>
        <w:t>слесарь с атрибутами</w:t>
      </w:r>
      <w:r w:rsidR="001B7BC7" w:rsidRPr="00796DDC">
        <w:rPr>
          <w:rFonts w:ascii="Times New Roman" w:eastAsia="Times New Roman" w:hAnsi="Times New Roman" w:cs="Times New Roman"/>
          <w:iCs/>
          <w:color w:val="000000"/>
          <w:sz w:val="28"/>
          <w:szCs w:val="28"/>
          <w:shd w:val="clear" w:color="auto" w:fill="FFFFFF"/>
          <w:lang w:eastAsia="ru-RU"/>
        </w:rPr>
        <w:t>: фамилия, специализация.</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1</w:t>
      </w:r>
      <w:r w:rsidR="001B7BC7" w:rsidRPr="00796DDC">
        <w:rPr>
          <w:rFonts w:ascii="Times New Roman" w:eastAsia="Times New Roman" w:hAnsi="Times New Roman" w:cs="Times New Roman"/>
          <w:iCs/>
          <w:color w:val="000000"/>
          <w:sz w:val="28"/>
          <w:szCs w:val="28"/>
          <w:shd w:val="clear" w:color="auto" w:fill="FFFFFF"/>
          <w:lang w:eastAsia="ru-RU"/>
        </w:rPr>
        <w:t>3. Покупатель покупает книгу в книжном магазине. Актеры: </w:t>
      </w:r>
      <w:r w:rsidR="001B7BC7" w:rsidRPr="00796DDC">
        <w:rPr>
          <w:rFonts w:ascii="Times New Roman" w:eastAsia="Times New Roman" w:hAnsi="Times New Roman" w:cs="Times New Roman"/>
          <w:b/>
          <w:bCs/>
          <w:iCs/>
          <w:color w:val="000000"/>
          <w:sz w:val="28"/>
          <w:szCs w:val="28"/>
          <w:shd w:val="clear" w:color="auto" w:fill="FFFFFF"/>
          <w:lang w:eastAsia="ru-RU"/>
        </w:rPr>
        <w:t>покупатель</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 </w:t>
      </w:r>
      <w:r w:rsidR="001B7BC7" w:rsidRPr="00796DDC">
        <w:rPr>
          <w:rFonts w:ascii="Times New Roman" w:eastAsia="Times New Roman" w:hAnsi="Times New Roman" w:cs="Times New Roman"/>
          <w:iCs/>
          <w:color w:val="000000"/>
          <w:sz w:val="28"/>
          <w:szCs w:val="28"/>
          <w:shd w:val="clear" w:color="auto" w:fill="FFFFFF"/>
          <w:lang w:eastAsia="ru-RU"/>
        </w:rPr>
        <w:t>специальность, интерес, </w:t>
      </w:r>
      <w:r w:rsidR="001B7BC7" w:rsidRPr="00796DDC">
        <w:rPr>
          <w:rFonts w:ascii="Times New Roman" w:eastAsia="Times New Roman" w:hAnsi="Times New Roman" w:cs="Times New Roman"/>
          <w:b/>
          <w:bCs/>
          <w:iCs/>
          <w:color w:val="000000"/>
          <w:sz w:val="28"/>
          <w:szCs w:val="28"/>
          <w:shd w:val="clear" w:color="auto" w:fill="FFFFFF"/>
          <w:lang w:eastAsia="ru-RU"/>
        </w:rPr>
        <w:t>продавец с атрибутами</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кладовщик с атрибутами.</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1</w:t>
      </w:r>
      <w:r w:rsidR="001B7BC7" w:rsidRPr="00796DDC">
        <w:rPr>
          <w:rFonts w:ascii="Times New Roman" w:eastAsia="Times New Roman" w:hAnsi="Times New Roman" w:cs="Times New Roman"/>
          <w:iCs/>
          <w:color w:val="000000"/>
          <w:sz w:val="28"/>
          <w:szCs w:val="28"/>
          <w:shd w:val="clear" w:color="auto" w:fill="FFFFFF"/>
          <w:lang w:eastAsia="ru-RU"/>
        </w:rPr>
        <w:t>4. Актеры: </w:t>
      </w:r>
      <w:r w:rsidR="001B7BC7" w:rsidRPr="00796DDC">
        <w:rPr>
          <w:rFonts w:ascii="Times New Roman" w:eastAsia="Times New Roman" w:hAnsi="Times New Roman" w:cs="Times New Roman"/>
          <w:b/>
          <w:bCs/>
          <w:iCs/>
          <w:color w:val="000000"/>
          <w:sz w:val="28"/>
          <w:szCs w:val="28"/>
          <w:shd w:val="clear" w:color="auto" w:fill="FFFFFF"/>
          <w:lang w:eastAsia="ru-RU"/>
        </w:rPr>
        <w:t>Гостиница</w:t>
      </w:r>
      <w:r w:rsidR="001B7BC7" w:rsidRPr="00796DDC">
        <w:rPr>
          <w:rFonts w:ascii="Times New Roman" w:eastAsia="Times New Roman" w:hAnsi="Times New Roman" w:cs="Times New Roman"/>
          <w:iCs/>
          <w:color w:val="000000"/>
          <w:sz w:val="28"/>
          <w:szCs w:val="28"/>
          <w:shd w:val="clear" w:color="auto" w:fill="FFFFFF"/>
          <w:lang w:eastAsia="ru-RU"/>
        </w:rPr>
        <w:t>: содержит данные о номерах: (порядковый номер, количество мест в номере, этаж, удобства (телевизор, холодильник, телефон и т. д.), стоимость (с завтраком или без); (б) </w:t>
      </w:r>
      <w:r w:rsidR="001B7BC7" w:rsidRPr="00796DDC">
        <w:rPr>
          <w:rFonts w:ascii="Times New Roman" w:eastAsia="Times New Roman" w:hAnsi="Times New Roman" w:cs="Times New Roman"/>
          <w:b/>
          <w:bCs/>
          <w:iCs/>
          <w:color w:val="000000"/>
          <w:sz w:val="28"/>
          <w:szCs w:val="28"/>
          <w:shd w:val="clear" w:color="auto" w:fill="FFFFFF"/>
          <w:lang w:eastAsia="ru-RU"/>
        </w:rPr>
        <w:t>Постоялец с атрибутами</w:t>
      </w:r>
      <w:r w:rsidR="001B7BC7" w:rsidRPr="00796DDC">
        <w:rPr>
          <w:rFonts w:ascii="Times New Roman" w:eastAsia="Times New Roman" w:hAnsi="Times New Roman" w:cs="Times New Roman"/>
          <w:iCs/>
          <w:color w:val="000000"/>
          <w:sz w:val="28"/>
          <w:szCs w:val="28"/>
          <w:shd w:val="clear" w:color="auto" w:fill="FFFFFF"/>
          <w:lang w:eastAsia="ru-RU"/>
        </w:rPr>
        <w:t>: имя, фамилия, адрес, номер, им занимаемый, дата приезда, дата отъезда, состояние оплаты; </w:t>
      </w:r>
      <w:r w:rsidR="001B7BC7" w:rsidRPr="00796DDC">
        <w:rPr>
          <w:rFonts w:ascii="Times New Roman" w:eastAsia="Times New Roman" w:hAnsi="Times New Roman" w:cs="Times New Roman"/>
          <w:b/>
          <w:bCs/>
          <w:iCs/>
          <w:color w:val="000000"/>
          <w:sz w:val="28"/>
          <w:szCs w:val="28"/>
          <w:shd w:val="clear" w:color="auto" w:fill="FFFFFF"/>
          <w:lang w:eastAsia="ru-RU"/>
        </w:rPr>
        <w:t>Служащий гостиницы:</w:t>
      </w:r>
      <w:r w:rsidR="001B7BC7" w:rsidRPr="00796DDC">
        <w:rPr>
          <w:rFonts w:ascii="Times New Roman" w:eastAsia="Times New Roman" w:hAnsi="Times New Roman" w:cs="Times New Roman"/>
          <w:iCs/>
          <w:color w:val="000000"/>
          <w:sz w:val="28"/>
          <w:szCs w:val="28"/>
          <w:shd w:val="clear" w:color="auto" w:fill="FFFFFF"/>
          <w:lang w:eastAsia="ru-RU"/>
        </w:rPr>
        <w:t> выдает справки о свободных номерах и о конкретном номере; справки о доходах гостиницы за год, месяц, день.</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1</w:t>
      </w:r>
      <w:r w:rsidR="001B7BC7" w:rsidRPr="00796DDC">
        <w:rPr>
          <w:rFonts w:ascii="Times New Roman" w:eastAsia="Times New Roman" w:hAnsi="Times New Roman" w:cs="Times New Roman"/>
          <w:iCs/>
          <w:color w:val="000000"/>
          <w:sz w:val="28"/>
          <w:szCs w:val="28"/>
          <w:shd w:val="clear" w:color="auto" w:fill="FFFFFF"/>
          <w:lang w:eastAsia="ru-RU"/>
        </w:rPr>
        <w:t>5. Пассажир приходит на регистрацию рейса в аэропорт. Актеры: </w:t>
      </w:r>
      <w:r w:rsidR="001B7BC7" w:rsidRPr="00796DDC">
        <w:rPr>
          <w:rFonts w:ascii="Times New Roman" w:eastAsia="Times New Roman" w:hAnsi="Times New Roman" w:cs="Times New Roman"/>
          <w:b/>
          <w:bCs/>
          <w:iCs/>
          <w:color w:val="000000"/>
          <w:sz w:val="28"/>
          <w:szCs w:val="28"/>
          <w:shd w:val="clear" w:color="auto" w:fill="FFFFFF"/>
          <w:lang w:eastAsia="ru-RU"/>
        </w:rPr>
        <w:t>пассажир</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 </w:t>
      </w:r>
      <w:r w:rsidR="001B7BC7" w:rsidRPr="00796DDC">
        <w:rPr>
          <w:rFonts w:ascii="Times New Roman" w:eastAsia="Times New Roman" w:hAnsi="Times New Roman" w:cs="Times New Roman"/>
          <w:iCs/>
          <w:color w:val="000000"/>
          <w:sz w:val="28"/>
          <w:szCs w:val="28"/>
          <w:shd w:val="clear" w:color="auto" w:fill="FFFFFF"/>
          <w:lang w:eastAsia="ru-RU"/>
        </w:rPr>
        <w:t>фамилия, дата вылета, город прилета, </w:t>
      </w:r>
      <w:r w:rsidR="001B7BC7" w:rsidRPr="00796DDC">
        <w:rPr>
          <w:rFonts w:ascii="Times New Roman" w:eastAsia="Times New Roman" w:hAnsi="Times New Roman" w:cs="Times New Roman"/>
          <w:b/>
          <w:bCs/>
          <w:iCs/>
          <w:color w:val="000000"/>
          <w:sz w:val="28"/>
          <w:szCs w:val="28"/>
          <w:shd w:val="clear" w:color="auto" w:fill="FFFFFF"/>
          <w:lang w:eastAsia="ru-RU"/>
        </w:rPr>
        <w:t>агент</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приемщик багажа с атрибутами.</w:t>
      </w:r>
    </w:p>
    <w:p w:rsidR="001B7BC7" w:rsidRPr="00796DDC" w:rsidRDefault="001B7BC7"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1</w:t>
      </w:r>
      <w:r w:rsidR="0024484E">
        <w:rPr>
          <w:rFonts w:ascii="Times New Roman" w:eastAsia="Times New Roman" w:hAnsi="Times New Roman" w:cs="Times New Roman"/>
          <w:iCs/>
          <w:color w:val="000000"/>
          <w:sz w:val="28"/>
          <w:szCs w:val="28"/>
          <w:shd w:val="clear" w:color="auto" w:fill="FFFFFF"/>
          <w:lang w:eastAsia="ru-RU"/>
        </w:rPr>
        <w:t>6</w:t>
      </w:r>
      <w:r w:rsidRPr="00796DDC">
        <w:rPr>
          <w:rFonts w:ascii="Times New Roman" w:eastAsia="Times New Roman" w:hAnsi="Times New Roman" w:cs="Times New Roman"/>
          <w:iCs/>
          <w:color w:val="000000"/>
          <w:sz w:val="28"/>
          <w:szCs w:val="28"/>
          <w:shd w:val="clear" w:color="auto" w:fill="FFFFFF"/>
          <w:lang w:eastAsia="ru-RU"/>
        </w:rPr>
        <w:t>. Пассажир бронирует билет на рейс у агента. Актеры: </w:t>
      </w:r>
      <w:r w:rsidRPr="00796DDC">
        <w:rPr>
          <w:rFonts w:ascii="Times New Roman" w:eastAsia="Times New Roman" w:hAnsi="Times New Roman" w:cs="Times New Roman"/>
          <w:b/>
          <w:bCs/>
          <w:iCs/>
          <w:color w:val="000000"/>
          <w:sz w:val="28"/>
          <w:szCs w:val="28"/>
          <w:shd w:val="clear" w:color="auto" w:fill="FFFFFF"/>
          <w:lang w:eastAsia="ru-RU"/>
        </w:rPr>
        <w:t>пассажир с атрибутами</w:t>
      </w:r>
      <w:r w:rsidRPr="00796DDC">
        <w:rPr>
          <w:rFonts w:ascii="Times New Roman" w:eastAsia="Times New Roman" w:hAnsi="Times New Roman" w:cs="Times New Roman"/>
          <w:iCs/>
          <w:color w:val="000000"/>
          <w:sz w:val="28"/>
          <w:szCs w:val="28"/>
          <w:shd w:val="clear" w:color="auto" w:fill="FFFFFF"/>
          <w:lang w:eastAsia="ru-RU"/>
        </w:rPr>
        <w:t>: Имя, фамилия, адрес, №паспорта, город вылета, город прилета; </w:t>
      </w:r>
      <w:r w:rsidRPr="00796DDC">
        <w:rPr>
          <w:rFonts w:ascii="Times New Roman" w:eastAsia="Times New Roman" w:hAnsi="Times New Roman" w:cs="Times New Roman"/>
          <w:b/>
          <w:bCs/>
          <w:iCs/>
          <w:color w:val="000000"/>
          <w:sz w:val="28"/>
          <w:szCs w:val="28"/>
          <w:shd w:val="clear" w:color="auto" w:fill="FFFFFF"/>
          <w:lang w:eastAsia="ru-RU"/>
        </w:rPr>
        <w:t>с операциями</w:t>
      </w:r>
      <w:r w:rsidRPr="00796DDC">
        <w:rPr>
          <w:rFonts w:ascii="Times New Roman" w:eastAsia="Times New Roman" w:hAnsi="Times New Roman" w:cs="Times New Roman"/>
          <w:iCs/>
          <w:color w:val="000000"/>
          <w:sz w:val="28"/>
          <w:szCs w:val="28"/>
          <w:shd w:val="clear" w:color="auto" w:fill="FFFFFF"/>
          <w:lang w:eastAsia="ru-RU"/>
        </w:rPr>
        <w:t>: заказать, купить. </w:t>
      </w:r>
      <w:r w:rsidRPr="00796DDC">
        <w:rPr>
          <w:rFonts w:ascii="Times New Roman" w:eastAsia="Times New Roman" w:hAnsi="Times New Roman" w:cs="Times New Roman"/>
          <w:b/>
          <w:bCs/>
          <w:iCs/>
          <w:color w:val="000000"/>
          <w:sz w:val="28"/>
          <w:szCs w:val="28"/>
          <w:shd w:val="clear" w:color="auto" w:fill="FFFFFF"/>
          <w:lang w:eastAsia="ru-RU"/>
        </w:rPr>
        <w:t>Агент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номер агента, с операциями: бронировать, продать.</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lastRenderedPageBreak/>
        <w:t>17</w:t>
      </w:r>
      <w:r w:rsidR="001B7BC7" w:rsidRPr="00796DDC">
        <w:rPr>
          <w:rFonts w:ascii="Times New Roman" w:eastAsia="Times New Roman" w:hAnsi="Times New Roman" w:cs="Times New Roman"/>
          <w:iCs/>
          <w:color w:val="000000"/>
          <w:sz w:val="28"/>
          <w:szCs w:val="28"/>
          <w:shd w:val="clear" w:color="auto" w:fill="FFFFFF"/>
          <w:lang w:eastAsia="ru-RU"/>
        </w:rPr>
        <w:t>. Клиент сдает автомобиль в </w:t>
      </w:r>
      <w:hyperlink r:id="rId15" w:tooltip="Автосервис" w:history="1">
        <w:r w:rsidR="001B7BC7" w:rsidRPr="0024484E">
          <w:rPr>
            <w:rFonts w:ascii="Times New Roman" w:eastAsia="Times New Roman" w:hAnsi="Times New Roman" w:cs="Times New Roman"/>
            <w:iCs/>
            <w:sz w:val="28"/>
            <w:szCs w:val="28"/>
            <w:shd w:val="clear" w:color="auto" w:fill="FFFFFF"/>
            <w:lang w:eastAsia="ru-RU"/>
          </w:rPr>
          <w:t>автосервис</w:t>
        </w:r>
      </w:hyperlink>
      <w:r w:rsidR="001B7BC7" w:rsidRPr="00796DDC">
        <w:rPr>
          <w:rFonts w:ascii="Times New Roman" w:eastAsia="Times New Roman" w:hAnsi="Times New Roman" w:cs="Times New Roman"/>
          <w:iCs/>
          <w:color w:val="000000"/>
          <w:sz w:val="28"/>
          <w:szCs w:val="28"/>
          <w:shd w:val="clear" w:color="auto" w:fill="FFFFFF"/>
          <w:lang w:eastAsia="ru-RU"/>
        </w:rPr>
        <w:t>. Актеры: </w:t>
      </w:r>
      <w:r w:rsidR="001B7BC7" w:rsidRPr="00796DDC">
        <w:rPr>
          <w:rFonts w:ascii="Times New Roman" w:eastAsia="Times New Roman" w:hAnsi="Times New Roman" w:cs="Times New Roman"/>
          <w:b/>
          <w:bCs/>
          <w:iCs/>
          <w:color w:val="000000"/>
          <w:sz w:val="28"/>
          <w:szCs w:val="28"/>
          <w:shd w:val="clear" w:color="auto" w:fill="FFFFFF"/>
          <w:lang w:eastAsia="ru-RU"/>
        </w:rPr>
        <w:t>Клиент с атрибутами</w:t>
      </w:r>
      <w:r w:rsidR="001B7BC7" w:rsidRPr="00796DDC">
        <w:rPr>
          <w:rFonts w:ascii="Times New Roman" w:eastAsia="Times New Roman" w:hAnsi="Times New Roman" w:cs="Times New Roman"/>
          <w:iCs/>
          <w:color w:val="000000"/>
          <w:sz w:val="28"/>
          <w:szCs w:val="28"/>
          <w:shd w:val="clear" w:color="auto" w:fill="FFFFFF"/>
          <w:lang w:eastAsia="ru-RU"/>
        </w:rPr>
        <w:t>: Фамилия, марка машины, пробег, неисправность; </w:t>
      </w:r>
      <w:r w:rsidR="001B7BC7" w:rsidRPr="00796DDC">
        <w:rPr>
          <w:rFonts w:ascii="Times New Roman" w:eastAsia="Times New Roman" w:hAnsi="Times New Roman" w:cs="Times New Roman"/>
          <w:b/>
          <w:bCs/>
          <w:iCs/>
          <w:color w:val="000000"/>
          <w:sz w:val="28"/>
          <w:szCs w:val="28"/>
          <w:shd w:val="clear" w:color="auto" w:fill="FFFFFF"/>
          <w:lang w:eastAsia="ru-RU"/>
        </w:rPr>
        <w:t>с операциями</w:t>
      </w:r>
      <w:r w:rsidR="001B7BC7" w:rsidRPr="00796DDC">
        <w:rPr>
          <w:rFonts w:ascii="Times New Roman" w:eastAsia="Times New Roman" w:hAnsi="Times New Roman" w:cs="Times New Roman"/>
          <w:iCs/>
          <w:color w:val="000000"/>
          <w:sz w:val="28"/>
          <w:szCs w:val="28"/>
          <w:shd w:val="clear" w:color="auto" w:fill="FFFFFF"/>
          <w:lang w:eastAsia="ru-RU"/>
        </w:rPr>
        <w:t>: сдать в ремонт, взять из ремонта, </w:t>
      </w:r>
      <w:r w:rsidR="001B7BC7" w:rsidRPr="00796DDC">
        <w:rPr>
          <w:rFonts w:ascii="Times New Roman" w:eastAsia="Times New Roman" w:hAnsi="Times New Roman" w:cs="Times New Roman"/>
          <w:b/>
          <w:bCs/>
          <w:iCs/>
          <w:color w:val="000000"/>
          <w:sz w:val="28"/>
          <w:szCs w:val="28"/>
          <w:shd w:val="clear" w:color="auto" w:fill="FFFFFF"/>
          <w:lang w:eastAsia="ru-RU"/>
        </w:rPr>
        <w:t>приемщик с атрибутами</w:t>
      </w:r>
      <w:r w:rsidR="001B7BC7" w:rsidRPr="00796DDC">
        <w:rPr>
          <w:rFonts w:ascii="Times New Roman" w:eastAsia="Times New Roman" w:hAnsi="Times New Roman" w:cs="Times New Roman"/>
          <w:iCs/>
          <w:color w:val="000000"/>
          <w:sz w:val="28"/>
          <w:szCs w:val="28"/>
          <w:shd w:val="clear" w:color="auto" w:fill="FFFFFF"/>
          <w:lang w:eastAsia="ru-RU"/>
        </w:rPr>
        <w:t>: фамилия, дата приема, дата выдачи, с операциями: принять машину, выдать машину; </w:t>
      </w:r>
      <w:r w:rsidR="001B7BC7" w:rsidRPr="00796DDC">
        <w:rPr>
          <w:rFonts w:ascii="Times New Roman" w:eastAsia="Times New Roman" w:hAnsi="Times New Roman" w:cs="Times New Roman"/>
          <w:b/>
          <w:bCs/>
          <w:iCs/>
          <w:color w:val="000000"/>
          <w:sz w:val="28"/>
          <w:szCs w:val="28"/>
          <w:shd w:val="clear" w:color="auto" w:fill="FFFFFF"/>
          <w:lang w:eastAsia="ru-RU"/>
        </w:rPr>
        <w:t>слесарь с атрибутами</w:t>
      </w:r>
      <w:r w:rsidR="001B7BC7" w:rsidRPr="00796DDC">
        <w:rPr>
          <w:rFonts w:ascii="Times New Roman" w:eastAsia="Times New Roman" w:hAnsi="Times New Roman" w:cs="Times New Roman"/>
          <w:iCs/>
          <w:color w:val="000000"/>
          <w:sz w:val="28"/>
          <w:szCs w:val="28"/>
          <w:shd w:val="clear" w:color="auto" w:fill="FFFFFF"/>
          <w:lang w:eastAsia="ru-RU"/>
        </w:rPr>
        <w:t>: фамилия, специализация.</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18</w:t>
      </w:r>
      <w:r w:rsidR="001B7BC7" w:rsidRPr="00796DDC">
        <w:rPr>
          <w:rFonts w:ascii="Times New Roman" w:eastAsia="Times New Roman" w:hAnsi="Times New Roman" w:cs="Times New Roman"/>
          <w:iCs/>
          <w:color w:val="000000"/>
          <w:sz w:val="28"/>
          <w:szCs w:val="28"/>
          <w:shd w:val="clear" w:color="auto" w:fill="FFFFFF"/>
          <w:lang w:eastAsia="ru-RU"/>
        </w:rPr>
        <w:t>. Покупатель покупает книгу в книжном магазине. Актеры: </w:t>
      </w:r>
      <w:r w:rsidR="001B7BC7" w:rsidRPr="00796DDC">
        <w:rPr>
          <w:rFonts w:ascii="Times New Roman" w:eastAsia="Times New Roman" w:hAnsi="Times New Roman" w:cs="Times New Roman"/>
          <w:b/>
          <w:bCs/>
          <w:iCs/>
          <w:color w:val="000000"/>
          <w:sz w:val="28"/>
          <w:szCs w:val="28"/>
          <w:shd w:val="clear" w:color="auto" w:fill="FFFFFF"/>
          <w:lang w:eastAsia="ru-RU"/>
        </w:rPr>
        <w:t>покупатель</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 </w:t>
      </w:r>
      <w:r w:rsidR="001B7BC7" w:rsidRPr="00796DDC">
        <w:rPr>
          <w:rFonts w:ascii="Times New Roman" w:eastAsia="Times New Roman" w:hAnsi="Times New Roman" w:cs="Times New Roman"/>
          <w:iCs/>
          <w:color w:val="000000"/>
          <w:sz w:val="28"/>
          <w:szCs w:val="28"/>
          <w:shd w:val="clear" w:color="auto" w:fill="FFFFFF"/>
          <w:lang w:eastAsia="ru-RU"/>
        </w:rPr>
        <w:t>специальность, интерес, </w:t>
      </w:r>
      <w:r w:rsidR="001B7BC7" w:rsidRPr="00796DDC">
        <w:rPr>
          <w:rFonts w:ascii="Times New Roman" w:eastAsia="Times New Roman" w:hAnsi="Times New Roman" w:cs="Times New Roman"/>
          <w:b/>
          <w:bCs/>
          <w:iCs/>
          <w:color w:val="000000"/>
          <w:sz w:val="28"/>
          <w:szCs w:val="28"/>
          <w:shd w:val="clear" w:color="auto" w:fill="FFFFFF"/>
          <w:lang w:eastAsia="ru-RU"/>
        </w:rPr>
        <w:t>продавец с атрибутами</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кладовщик с атрибутами.</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19</w:t>
      </w:r>
      <w:r w:rsidR="001B7BC7" w:rsidRPr="00796DDC">
        <w:rPr>
          <w:rFonts w:ascii="Times New Roman" w:eastAsia="Times New Roman" w:hAnsi="Times New Roman" w:cs="Times New Roman"/>
          <w:iCs/>
          <w:color w:val="000000"/>
          <w:sz w:val="28"/>
          <w:szCs w:val="28"/>
          <w:shd w:val="clear" w:color="auto" w:fill="FFFFFF"/>
          <w:lang w:eastAsia="ru-RU"/>
        </w:rPr>
        <w:t>. Актеры: </w:t>
      </w:r>
      <w:r w:rsidR="001B7BC7" w:rsidRPr="00796DDC">
        <w:rPr>
          <w:rFonts w:ascii="Times New Roman" w:eastAsia="Times New Roman" w:hAnsi="Times New Roman" w:cs="Times New Roman"/>
          <w:b/>
          <w:bCs/>
          <w:iCs/>
          <w:color w:val="000000"/>
          <w:sz w:val="28"/>
          <w:szCs w:val="28"/>
          <w:shd w:val="clear" w:color="auto" w:fill="FFFFFF"/>
          <w:lang w:eastAsia="ru-RU"/>
        </w:rPr>
        <w:t>Гостиница</w:t>
      </w:r>
      <w:r w:rsidR="001B7BC7" w:rsidRPr="00796DDC">
        <w:rPr>
          <w:rFonts w:ascii="Times New Roman" w:eastAsia="Times New Roman" w:hAnsi="Times New Roman" w:cs="Times New Roman"/>
          <w:iCs/>
          <w:color w:val="000000"/>
          <w:sz w:val="28"/>
          <w:szCs w:val="28"/>
          <w:shd w:val="clear" w:color="auto" w:fill="FFFFFF"/>
          <w:lang w:eastAsia="ru-RU"/>
        </w:rPr>
        <w:t>: содержит данные о номерах: (порядковый номер, количество мест в номере, этаж, удобства (телевизор, холодильник, телефон и т. д.), стоимость (с завтраком или без); (б) </w:t>
      </w:r>
      <w:r w:rsidR="001B7BC7" w:rsidRPr="00796DDC">
        <w:rPr>
          <w:rFonts w:ascii="Times New Roman" w:eastAsia="Times New Roman" w:hAnsi="Times New Roman" w:cs="Times New Roman"/>
          <w:b/>
          <w:bCs/>
          <w:iCs/>
          <w:color w:val="000000"/>
          <w:sz w:val="28"/>
          <w:szCs w:val="28"/>
          <w:shd w:val="clear" w:color="auto" w:fill="FFFFFF"/>
          <w:lang w:eastAsia="ru-RU"/>
        </w:rPr>
        <w:t>Постоялец с атрибутами</w:t>
      </w:r>
      <w:r w:rsidR="001B7BC7" w:rsidRPr="00796DDC">
        <w:rPr>
          <w:rFonts w:ascii="Times New Roman" w:eastAsia="Times New Roman" w:hAnsi="Times New Roman" w:cs="Times New Roman"/>
          <w:iCs/>
          <w:color w:val="000000"/>
          <w:sz w:val="28"/>
          <w:szCs w:val="28"/>
          <w:shd w:val="clear" w:color="auto" w:fill="FFFFFF"/>
          <w:lang w:eastAsia="ru-RU"/>
        </w:rPr>
        <w:t>: имя, фамилия, адрес, номер, им занимаемый, дата приезда, дата отъезда, состояние оплаты; </w:t>
      </w:r>
      <w:r w:rsidR="001B7BC7" w:rsidRPr="00796DDC">
        <w:rPr>
          <w:rFonts w:ascii="Times New Roman" w:eastAsia="Times New Roman" w:hAnsi="Times New Roman" w:cs="Times New Roman"/>
          <w:b/>
          <w:bCs/>
          <w:iCs/>
          <w:color w:val="000000"/>
          <w:sz w:val="28"/>
          <w:szCs w:val="28"/>
          <w:shd w:val="clear" w:color="auto" w:fill="FFFFFF"/>
          <w:lang w:eastAsia="ru-RU"/>
        </w:rPr>
        <w:t>Служащий гостиницы:</w:t>
      </w:r>
      <w:r w:rsidR="001B7BC7" w:rsidRPr="00796DDC">
        <w:rPr>
          <w:rFonts w:ascii="Times New Roman" w:eastAsia="Times New Roman" w:hAnsi="Times New Roman" w:cs="Times New Roman"/>
          <w:iCs/>
          <w:color w:val="000000"/>
          <w:sz w:val="28"/>
          <w:szCs w:val="28"/>
          <w:shd w:val="clear" w:color="auto" w:fill="FFFFFF"/>
          <w:lang w:eastAsia="ru-RU"/>
        </w:rPr>
        <w:t> выдает справки о свободных номерах и о конкретном номере; справки о доходах гостиницы за год, месяц, день.</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20</w:t>
      </w:r>
      <w:r w:rsidR="001B7BC7" w:rsidRPr="00796DDC">
        <w:rPr>
          <w:rFonts w:ascii="Times New Roman" w:eastAsia="Times New Roman" w:hAnsi="Times New Roman" w:cs="Times New Roman"/>
          <w:iCs/>
          <w:color w:val="000000"/>
          <w:sz w:val="28"/>
          <w:szCs w:val="28"/>
          <w:shd w:val="clear" w:color="auto" w:fill="FFFFFF"/>
          <w:lang w:eastAsia="ru-RU"/>
        </w:rPr>
        <w:t>. Пассажир приходит на регистрацию рейса в аэропорт. Актеры: </w:t>
      </w:r>
      <w:r w:rsidR="001B7BC7" w:rsidRPr="00796DDC">
        <w:rPr>
          <w:rFonts w:ascii="Times New Roman" w:eastAsia="Times New Roman" w:hAnsi="Times New Roman" w:cs="Times New Roman"/>
          <w:b/>
          <w:bCs/>
          <w:iCs/>
          <w:color w:val="000000"/>
          <w:sz w:val="28"/>
          <w:szCs w:val="28"/>
          <w:shd w:val="clear" w:color="auto" w:fill="FFFFFF"/>
          <w:lang w:eastAsia="ru-RU"/>
        </w:rPr>
        <w:t>пассажир</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 </w:t>
      </w:r>
      <w:r w:rsidR="001B7BC7" w:rsidRPr="00796DDC">
        <w:rPr>
          <w:rFonts w:ascii="Times New Roman" w:eastAsia="Times New Roman" w:hAnsi="Times New Roman" w:cs="Times New Roman"/>
          <w:iCs/>
          <w:color w:val="000000"/>
          <w:sz w:val="28"/>
          <w:szCs w:val="28"/>
          <w:shd w:val="clear" w:color="auto" w:fill="FFFFFF"/>
          <w:lang w:eastAsia="ru-RU"/>
        </w:rPr>
        <w:t>фамилия, дата вылета, город прилета, </w:t>
      </w:r>
      <w:r w:rsidR="001B7BC7" w:rsidRPr="00796DDC">
        <w:rPr>
          <w:rFonts w:ascii="Times New Roman" w:eastAsia="Times New Roman" w:hAnsi="Times New Roman" w:cs="Times New Roman"/>
          <w:b/>
          <w:bCs/>
          <w:iCs/>
          <w:color w:val="000000"/>
          <w:sz w:val="28"/>
          <w:szCs w:val="28"/>
          <w:shd w:val="clear" w:color="auto" w:fill="FFFFFF"/>
          <w:lang w:eastAsia="ru-RU"/>
        </w:rPr>
        <w:t>агент</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приемщик багажа с атрибутами.</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2</w:t>
      </w:r>
      <w:r w:rsidR="001B7BC7" w:rsidRPr="00796DDC">
        <w:rPr>
          <w:rFonts w:ascii="Times New Roman" w:eastAsia="Times New Roman" w:hAnsi="Times New Roman" w:cs="Times New Roman"/>
          <w:iCs/>
          <w:color w:val="000000"/>
          <w:sz w:val="28"/>
          <w:szCs w:val="28"/>
          <w:shd w:val="clear" w:color="auto" w:fill="FFFFFF"/>
          <w:lang w:eastAsia="ru-RU"/>
        </w:rPr>
        <w:t>1. Пассажир бронирует билет на рейс у агента. Актеры: </w:t>
      </w:r>
      <w:r w:rsidR="001B7BC7" w:rsidRPr="00796DDC">
        <w:rPr>
          <w:rFonts w:ascii="Times New Roman" w:eastAsia="Times New Roman" w:hAnsi="Times New Roman" w:cs="Times New Roman"/>
          <w:b/>
          <w:bCs/>
          <w:iCs/>
          <w:color w:val="000000"/>
          <w:sz w:val="28"/>
          <w:szCs w:val="28"/>
          <w:shd w:val="clear" w:color="auto" w:fill="FFFFFF"/>
          <w:lang w:eastAsia="ru-RU"/>
        </w:rPr>
        <w:t>пассажир с атрибутами</w:t>
      </w:r>
      <w:r w:rsidR="001B7BC7" w:rsidRPr="00796DDC">
        <w:rPr>
          <w:rFonts w:ascii="Times New Roman" w:eastAsia="Times New Roman" w:hAnsi="Times New Roman" w:cs="Times New Roman"/>
          <w:iCs/>
          <w:color w:val="000000"/>
          <w:sz w:val="28"/>
          <w:szCs w:val="28"/>
          <w:shd w:val="clear" w:color="auto" w:fill="FFFFFF"/>
          <w:lang w:eastAsia="ru-RU"/>
        </w:rPr>
        <w:t>: Имя, фамилия, адрес, №паспорта, город вылета, город прилета; </w:t>
      </w:r>
      <w:r w:rsidR="001B7BC7" w:rsidRPr="00796DDC">
        <w:rPr>
          <w:rFonts w:ascii="Times New Roman" w:eastAsia="Times New Roman" w:hAnsi="Times New Roman" w:cs="Times New Roman"/>
          <w:b/>
          <w:bCs/>
          <w:iCs/>
          <w:color w:val="000000"/>
          <w:sz w:val="28"/>
          <w:szCs w:val="28"/>
          <w:shd w:val="clear" w:color="auto" w:fill="FFFFFF"/>
          <w:lang w:eastAsia="ru-RU"/>
        </w:rPr>
        <w:t>с операциями</w:t>
      </w:r>
      <w:r w:rsidR="001B7BC7" w:rsidRPr="00796DDC">
        <w:rPr>
          <w:rFonts w:ascii="Times New Roman" w:eastAsia="Times New Roman" w:hAnsi="Times New Roman" w:cs="Times New Roman"/>
          <w:iCs/>
          <w:color w:val="000000"/>
          <w:sz w:val="28"/>
          <w:szCs w:val="28"/>
          <w:shd w:val="clear" w:color="auto" w:fill="FFFFFF"/>
          <w:lang w:eastAsia="ru-RU"/>
        </w:rPr>
        <w:t>: заказать, купить. </w:t>
      </w:r>
      <w:r w:rsidR="001B7BC7" w:rsidRPr="00796DDC">
        <w:rPr>
          <w:rFonts w:ascii="Times New Roman" w:eastAsia="Times New Roman" w:hAnsi="Times New Roman" w:cs="Times New Roman"/>
          <w:b/>
          <w:bCs/>
          <w:iCs/>
          <w:color w:val="000000"/>
          <w:sz w:val="28"/>
          <w:szCs w:val="28"/>
          <w:shd w:val="clear" w:color="auto" w:fill="FFFFFF"/>
          <w:lang w:eastAsia="ru-RU"/>
        </w:rPr>
        <w:t>Агент с атрибутами</w:t>
      </w:r>
      <w:r w:rsidR="001B7BC7" w:rsidRPr="00796DDC">
        <w:rPr>
          <w:rFonts w:ascii="Times New Roman" w:eastAsia="Times New Roman" w:hAnsi="Times New Roman" w:cs="Times New Roman"/>
          <w:iCs/>
          <w:color w:val="000000"/>
          <w:sz w:val="28"/>
          <w:szCs w:val="28"/>
          <w:shd w:val="clear" w:color="auto" w:fill="FFFFFF"/>
          <w:lang w:eastAsia="ru-RU"/>
        </w:rPr>
        <w:t>: Фамилия, номер агента, с операциями: бронировать, продать.</w:t>
      </w:r>
    </w:p>
    <w:p w:rsidR="001B7BC7" w:rsidRPr="00796DDC" w:rsidRDefault="001B7BC7"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2</w:t>
      </w:r>
      <w:r w:rsidR="0024484E">
        <w:rPr>
          <w:rFonts w:ascii="Times New Roman" w:eastAsia="Times New Roman" w:hAnsi="Times New Roman" w:cs="Times New Roman"/>
          <w:iCs/>
          <w:color w:val="000000"/>
          <w:sz w:val="28"/>
          <w:szCs w:val="28"/>
          <w:shd w:val="clear" w:color="auto" w:fill="FFFFFF"/>
          <w:lang w:eastAsia="ru-RU"/>
        </w:rPr>
        <w:t>2</w:t>
      </w:r>
      <w:r w:rsidRPr="00796DDC">
        <w:rPr>
          <w:rFonts w:ascii="Times New Roman" w:eastAsia="Times New Roman" w:hAnsi="Times New Roman" w:cs="Times New Roman"/>
          <w:iCs/>
          <w:color w:val="000000"/>
          <w:sz w:val="28"/>
          <w:szCs w:val="28"/>
          <w:shd w:val="clear" w:color="auto" w:fill="FFFFFF"/>
          <w:lang w:eastAsia="ru-RU"/>
        </w:rPr>
        <w:t>. Клиент сдает автомобиль в </w:t>
      </w:r>
      <w:hyperlink r:id="rId16" w:tooltip="Автосервис" w:history="1">
        <w:r w:rsidRPr="0024484E">
          <w:rPr>
            <w:rFonts w:ascii="Times New Roman" w:eastAsia="Times New Roman" w:hAnsi="Times New Roman" w:cs="Times New Roman"/>
            <w:iCs/>
            <w:sz w:val="28"/>
            <w:szCs w:val="28"/>
            <w:shd w:val="clear" w:color="auto" w:fill="FFFFFF"/>
            <w:lang w:eastAsia="ru-RU"/>
          </w:rPr>
          <w:t>автосервис</w:t>
        </w:r>
      </w:hyperlink>
      <w:r w:rsidRPr="00796DDC">
        <w:rPr>
          <w:rFonts w:ascii="Times New Roman" w:eastAsia="Times New Roman" w:hAnsi="Times New Roman" w:cs="Times New Roman"/>
          <w:iCs/>
          <w:color w:val="000000"/>
          <w:sz w:val="28"/>
          <w:szCs w:val="28"/>
          <w:shd w:val="clear" w:color="auto" w:fill="FFFFFF"/>
          <w:lang w:eastAsia="ru-RU"/>
        </w:rPr>
        <w:t>. Актеры: </w:t>
      </w:r>
      <w:r w:rsidRPr="00796DDC">
        <w:rPr>
          <w:rFonts w:ascii="Times New Roman" w:eastAsia="Times New Roman" w:hAnsi="Times New Roman" w:cs="Times New Roman"/>
          <w:b/>
          <w:bCs/>
          <w:iCs/>
          <w:color w:val="000000"/>
          <w:sz w:val="28"/>
          <w:szCs w:val="28"/>
          <w:shd w:val="clear" w:color="auto" w:fill="FFFFFF"/>
          <w:lang w:eastAsia="ru-RU"/>
        </w:rPr>
        <w:t>Клиент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марка машины, пробег, неисправность; </w:t>
      </w:r>
      <w:r w:rsidRPr="00796DDC">
        <w:rPr>
          <w:rFonts w:ascii="Times New Roman" w:eastAsia="Times New Roman" w:hAnsi="Times New Roman" w:cs="Times New Roman"/>
          <w:b/>
          <w:bCs/>
          <w:iCs/>
          <w:color w:val="000000"/>
          <w:sz w:val="28"/>
          <w:szCs w:val="28"/>
          <w:shd w:val="clear" w:color="auto" w:fill="FFFFFF"/>
          <w:lang w:eastAsia="ru-RU"/>
        </w:rPr>
        <w:t>с операциями</w:t>
      </w:r>
      <w:r w:rsidRPr="00796DDC">
        <w:rPr>
          <w:rFonts w:ascii="Times New Roman" w:eastAsia="Times New Roman" w:hAnsi="Times New Roman" w:cs="Times New Roman"/>
          <w:iCs/>
          <w:color w:val="000000"/>
          <w:sz w:val="28"/>
          <w:szCs w:val="28"/>
          <w:shd w:val="clear" w:color="auto" w:fill="FFFFFF"/>
          <w:lang w:eastAsia="ru-RU"/>
        </w:rPr>
        <w:t>: сдать в ремонт, взять из ремонта, </w:t>
      </w:r>
      <w:r w:rsidRPr="00796DDC">
        <w:rPr>
          <w:rFonts w:ascii="Times New Roman" w:eastAsia="Times New Roman" w:hAnsi="Times New Roman" w:cs="Times New Roman"/>
          <w:b/>
          <w:bCs/>
          <w:iCs/>
          <w:color w:val="000000"/>
          <w:sz w:val="28"/>
          <w:szCs w:val="28"/>
          <w:shd w:val="clear" w:color="auto" w:fill="FFFFFF"/>
          <w:lang w:eastAsia="ru-RU"/>
        </w:rPr>
        <w:t>приемщик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дата приема, дата выдачи, с операциями: принять машину, выдать машину; </w:t>
      </w:r>
      <w:r w:rsidRPr="00796DDC">
        <w:rPr>
          <w:rFonts w:ascii="Times New Roman" w:eastAsia="Times New Roman" w:hAnsi="Times New Roman" w:cs="Times New Roman"/>
          <w:b/>
          <w:bCs/>
          <w:iCs/>
          <w:color w:val="000000"/>
          <w:sz w:val="28"/>
          <w:szCs w:val="28"/>
          <w:shd w:val="clear" w:color="auto" w:fill="FFFFFF"/>
          <w:lang w:eastAsia="ru-RU"/>
        </w:rPr>
        <w:t>слесарь с атрибутами</w:t>
      </w:r>
      <w:r w:rsidRPr="00796DDC">
        <w:rPr>
          <w:rFonts w:ascii="Times New Roman" w:eastAsia="Times New Roman" w:hAnsi="Times New Roman" w:cs="Times New Roman"/>
          <w:iCs/>
          <w:color w:val="000000"/>
          <w:sz w:val="28"/>
          <w:szCs w:val="28"/>
          <w:shd w:val="clear" w:color="auto" w:fill="FFFFFF"/>
          <w:lang w:eastAsia="ru-RU"/>
        </w:rPr>
        <w:t>: фамилия, специализация.</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2</w:t>
      </w:r>
      <w:r w:rsidR="001B7BC7" w:rsidRPr="00796DDC">
        <w:rPr>
          <w:rFonts w:ascii="Times New Roman" w:eastAsia="Times New Roman" w:hAnsi="Times New Roman" w:cs="Times New Roman"/>
          <w:iCs/>
          <w:color w:val="000000"/>
          <w:sz w:val="28"/>
          <w:szCs w:val="28"/>
          <w:shd w:val="clear" w:color="auto" w:fill="FFFFFF"/>
          <w:lang w:eastAsia="ru-RU"/>
        </w:rPr>
        <w:t>3. Покупатель покупает книгу в книжном магазине. Актеры: </w:t>
      </w:r>
      <w:r w:rsidR="001B7BC7" w:rsidRPr="00796DDC">
        <w:rPr>
          <w:rFonts w:ascii="Times New Roman" w:eastAsia="Times New Roman" w:hAnsi="Times New Roman" w:cs="Times New Roman"/>
          <w:b/>
          <w:bCs/>
          <w:iCs/>
          <w:color w:val="000000"/>
          <w:sz w:val="28"/>
          <w:szCs w:val="28"/>
          <w:shd w:val="clear" w:color="auto" w:fill="FFFFFF"/>
          <w:lang w:eastAsia="ru-RU"/>
        </w:rPr>
        <w:t>покупатель</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 </w:t>
      </w:r>
      <w:r w:rsidR="001B7BC7" w:rsidRPr="00796DDC">
        <w:rPr>
          <w:rFonts w:ascii="Times New Roman" w:eastAsia="Times New Roman" w:hAnsi="Times New Roman" w:cs="Times New Roman"/>
          <w:iCs/>
          <w:color w:val="000000"/>
          <w:sz w:val="28"/>
          <w:szCs w:val="28"/>
          <w:shd w:val="clear" w:color="auto" w:fill="FFFFFF"/>
          <w:lang w:eastAsia="ru-RU"/>
        </w:rPr>
        <w:t>специальность, интерес, </w:t>
      </w:r>
      <w:r w:rsidR="001B7BC7" w:rsidRPr="00796DDC">
        <w:rPr>
          <w:rFonts w:ascii="Times New Roman" w:eastAsia="Times New Roman" w:hAnsi="Times New Roman" w:cs="Times New Roman"/>
          <w:b/>
          <w:bCs/>
          <w:iCs/>
          <w:color w:val="000000"/>
          <w:sz w:val="28"/>
          <w:szCs w:val="28"/>
          <w:shd w:val="clear" w:color="auto" w:fill="FFFFFF"/>
          <w:lang w:eastAsia="ru-RU"/>
        </w:rPr>
        <w:t>продавец с атрибутами</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кладовщик с атрибутами.</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2</w:t>
      </w:r>
      <w:r w:rsidR="001B7BC7" w:rsidRPr="00796DDC">
        <w:rPr>
          <w:rFonts w:ascii="Times New Roman" w:eastAsia="Times New Roman" w:hAnsi="Times New Roman" w:cs="Times New Roman"/>
          <w:iCs/>
          <w:color w:val="000000"/>
          <w:sz w:val="28"/>
          <w:szCs w:val="28"/>
          <w:shd w:val="clear" w:color="auto" w:fill="FFFFFF"/>
          <w:lang w:eastAsia="ru-RU"/>
        </w:rPr>
        <w:t>4. Актеры: </w:t>
      </w:r>
      <w:r w:rsidR="001B7BC7" w:rsidRPr="00796DDC">
        <w:rPr>
          <w:rFonts w:ascii="Times New Roman" w:eastAsia="Times New Roman" w:hAnsi="Times New Roman" w:cs="Times New Roman"/>
          <w:b/>
          <w:bCs/>
          <w:iCs/>
          <w:color w:val="000000"/>
          <w:sz w:val="28"/>
          <w:szCs w:val="28"/>
          <w:shd w:val="clear" w:color="auto" w:fill="FFFFFF"/>
          <w:lang w:eastAsia="ru-RU"/>
        </w:rPr>
        <w:t>Гостиница</w:t>
      </w:r>
      <w:r w:rsidR="001B7BC7" w:rsidRPr="00796DDC">
        <w:rPr>
          <w:rFonts w:ascii="Times New Roman" w:eastAsia="Times New Roman" w:hAnsi="Times New Roman" w:cs="Times New Roman"/>
          <w:iCs/>
          <w:color w:val="000000"/>
          <w:sz w:val="28"/>
          <w:szCs w:val="28"/>
          <w:shd w:val="clear" w:color="auto" w:fill="FFFFFF"/>
          <w:lang w:eastAsia="ru-RU"/>
        </w:rPr>
        <w:t>: содержит данные о номерах: (порядковый номер, количество мест в номере, этаж, удобства (телевизор, холодильник, телефон и т. д.), стоимость (с завтраком или без); (б) </w:t>
      </w:r>
      <w:r w:rsidR="001B7BC7" w:rsidRPr="00796DDC">
        <w:rPr>
          <w:rFonts w:ascii="Times New Roman" w:eastAsia="Times New Roman" w:hAnsi="Times New Roman" w:cs="Times New Roman"/>
          <w:b/>
          <w:bCs/>
          <w:iCs/>
          <w:color w:val="000000"/>
          <w:sz w:val="28"/>
          <w:szCs w:val="28"/>
          <w:shd w:val="clear" w:color="auto" w:fill="FFFFFF"/>
          <w:lang w:eastAsia="ru-RU"/>
        </w:rPr>
        <w:t>Постоялец с атрибутами</w:t>
      </w:r>
      <w:r w:rsidR="001B7BC7" w:rsidRPr="00796DDC">
        <w:rPr>
          <w:rFonts w:ascii="Times New Roman" w:eastAsia="Times New Roman" w:hAnsi="Times New Roman" w:cs="Times New Roman"/>
          <w:iCs/>
          <w:color w:val="000000"/>
          <w:sz w:val="28"/>
          <w:szCs w:val="28"/>
          <w:shd w:val="clear" w:color="auto" w:fill="FFFFFF"/>
          <w:lang w:eastAsia="ru-RU"/>
        </w:rPr>
        <w:t>: имя, фамилия, адрес, номер, им занимаемый, дата приезда, дата отъезда, состояние оплаты; </w:t>
      </w:r>
      <w:r w:rsidR="001B7BC7" w:rsidRPr="00796DDC">
        <w:rPr>
          <w:rFonts w:ascii="Times New Roman" w:eastAsia="Times New Roman" w:hAnsi="Times New Roman" w:cs="Times New Roman"/>
          <w:b/>
          <w:bCs/>
          <w:iCs/>
          <w:color w:val="000000"/>
          <w:sz w:val="28"/>
          <w:szCs w:val="28"/>
          <w:shd w:val="clear" w:color="auto" w:fill="FFFFFF"/>
          <w:lang w:eastAsia="ru-RU"/>
        </w:rPr>
        <w:t>Служащий гостиницы:</w:t>
      </w:r>
      <w:r w:rsidR="001B7BC7" w:rsidRPr="00796DDC">
        <w:rPr>
          <w:rFonts w:ascii="Times New Roman" w:eastAsia="Times New Roman" w:hAnsi="Times New Roman" w:cs="Times New Roman"/>
          <w:iCs/>
          <w:color w:val="000000"/>
          <w:sz w:val="28"/>
          <w:szCs w:val="28"/>
          <w:shd w:val="clear" w:color="auto" w:fill="FFFFFF"/>
          <w:lang w:eastAsia="ru-RU"/>
        </w:rPr>
        <w:t> выдает справки о свободных номерах и о конкретном номере; справки о доходах гостиницы за год, месяц, день.</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2</w:t>
      </w:r>
      <w:r w:rsidR="001B7BC7" w:rsidRPr="00796DDC">
        <w:rPr>
          <w:rFonts w:ascii="Times New Roman" w:eastAsia="Times New Roman" w:hAnsi="Times New Roman" w:cs="Times New Roman"/>
          <w:iCs/>
          <w:color w:val="000000"/>
          <w:sz w:val="28"/>
          <w:szCs w:val="28"/>
          <w:shd w:val="clear" w:color="auto" w:fill="FFFFFF"/>
          <w:lang w:eastAsia="ru-RU"/>
        </w:rPr>
        <w:t>5. Пассажир приходит на регистрацию рейса в аэропорт. Актеры: </w:t>
      </w:r>
      <w:r w:rsidR="001B7BC7" w:rsidRPr="00796DDC">
        <w:rPr>
          <w:rFonts w:ascii="Times New Roman" w:eastAsia="Times New Roman" w:hAnsi="Times New Roman" w:cs="Times New Roman"/>
          <w:b/>
          <w:bCs/>
          <w:iCs/>
          <w:color w:val="000000"/>
          <w:sz w:val="28"/>
          <w:szCs w:val="28"/>
          <w:shd w:val="clear" w:color="auto" w:fill="FFFFFF"/>
          <w:lang w:eastAsia="ru-RU"/>
        </w:rPr>
        <w:t>пассажир</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 </w:t>
      </w:r>
      <w:r w:rsidR="001B7BC7" w:rsidRPr="00796DDC">
        <w:rPr>
          <w:rFonts w:ascii="Times New Roman" w:eastAsia="Times New Roman" w:hAnsi="Times New Roman" w:cs="Times New Roman"/>
          <w:iCs/>
          <w:color w:val="000000"/>
          <w:sz w:val="28"/>
          <w:szCs w:val="28"/>
          <w:shd w:val="clear" w:color="auto" w:fill="FFFFFF"/>
          <w:lang w:eastAsia="ru-RU"/>
        </w:rPr>
        <w:t>фамилия, дата вылета, город прилета, </w:t>
      </w:r>
      <w:r w:rsidR="001B7BC7" w:rsidRPr="00796DDC">
        <w:rPr>
          <w:rFonts w:ascii="Times New Roman" w:eastAsia="Times New Roman" w:hAnsi="Times New Roman" w:cs="Times New Roman"/>
          <w:b/>
          <w:bCs/>
          <w:iCs/>
          <w:color w:val="000000"/>
          <w:sz w:val="28"/>
          <w:szCs w:val="28"/>
          <w:shd w:val="clear" w:color="auto" w:fill="FFFFFF"/>
          <w:lang w:eastAsia="ru-RU"/>
        </w:rPr>
        <w:t>агент</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приемщик багажа с атрибутами.</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26</w:t>
      </w:r>
      <w:r w:rsidR="001B7BC7" w:rsidRPr="00796DDC">
        <w:rPr>
          <w:rFonts w:ascii="Times New Roman" w:eastAsia="Times New Roman" w:hAnsi="Times New Roman" w:cs="Times New Roman"/>
          <w:iCs/>
          <w:color w:val="000000"/>
          <w:sz w:val="28"/>
          <w:szCs w:val="28"/>
          <w:shd w:val="clear" w:color="auto" w:fill="FFFFFF"/>
          <w:lang w:eastAsia="ru-RU"/>
        </w:rPr>
        <w:t>. Пассажир бронирует билет на рейс у агента. Актеры: </w:t>
      </w:r>
      <w:r w:rsidR="001B7BC7" w:rsidRPr="00796DDC">
        <w:rPr>
          <w:rFonts w:ascii="Times New Roman" w:eastAsia="Times New Roman" w:hAnsi="Times New Roman" w:cs="Times New Roman"/>
          <w:b/>
          <w:bCs/>
          <w:iCs/>
          <w:color w:val="000000"/>
          <w:sz w:val="28"/>
          <w:szCs w:val="28"/>
          <w:shd w:val="clear" w:color="auto" w:fill="FFFFFF"/>
          <w:lang w:eastAsia="ru-RU"/>
        </w:rPr>
        <w:t>пассажир с атрибутами</w:t>
      </w:r>
      <w:r w:rsidR="001B7BC7" w:rsidRPr="00796DDC">
        <w:rPr>
          <w:rFonts w:ascii="Times New Roman" w:eastAsia="Times New Roman" w:hAnsi="Times New Roman" w:cs="Times New Roman"/>
          <w:iCs/>
          <w:color w:val="000000"/>
          <w:sz w:val="28"/>
          <w:szCs w:val="28"/>
          <w:shd w:val="clear" w:color="auto" w:fill="FFFFFF"/>
          <w:lang w:eastAsia="ru-RU"/>
        </w:rPr>
        <w:t>: Имя, фамилия, адрес, №паспорта, город вылета, город прилета; </w:t>
      </w:r>
      <w:r w:rsidR="001B7BC7" w:rsidRPr="00796DDC">
        <w:rPr>
          <w:rFonts w:ascii="Times New Roman" w:eastAsia="Times New Roman" w:hAnsi="Times New Roman" w:cs="Times New Roman"/>
          <w:b/>
          <w:bCs/>
          <w:iCs/>
          <w:color w:val="000000"/>
          <w:sz w:val="28"/>
          <w:szCs w:val="28"/>
          <w:shd w:val="clear" w:color="auto" w:fill="FFFFFF"/>
          <w:lang w:eastAsia="ru-RU"/>
        </w:rPr>
        <w:t>с операциями</w:t>
      </w:r>
      <w:r w:rsidR="001B7BC7" w:rsidRPr="00796DDC">
        <w:rPr>
          <w:rFonts w:ascii="Times New Roman" w:eastAsia="Times New Roman" w:hAnsi="Times New Roman" w:cs="Times New Roman"/>
          <w:iCs/>
          <w:color w:val="000000"/>
          <w:sz w:val="28"/>
          <w:szCs w:val="28"/>
          <w:shd w:val="clear" w:color="auto" w:fill="FFFFFF"/>
          <w:lang w:eastAsia="ru-RU"/>
        </w:rPr>
        <w:t>: заказать, купить. </w:t>
      </w:r>
      <w:r w:rsidR="001B7BC7" w:rsidRPr="00796DDC">
        <w:rPr>
          <w:rFonts w:ascii="Times New Roman" w:eastAsia="Times New Roman" w:hAnsi="Times New Roman" w:cs="Times New Roman"/>
          <w:b/>
          <w:bCs/>
          <w:iCs/>
          <w:color w:val="000000"/>
          <w:sz w:val="28"/>
          <w:szCs w:val="28"/>
          <w:shd w:val="clear" w:color="auto" w:fill="FFFFFF"/>
          <w:lang w:eastAsia="ru-RU"/>
        </w:rPr>
        <w:t>Агент с атрибутами</w:t>
      </w:r>
      <w:r w:rsidR="001B7BC7" w:rsidRPr="00796DDC">
        <w:rPr>
          <w:rFonts w:ascii="Times New Roman" w:eastAsia="Times New Roman" w:hAnsi="Times New Roman" w:cs="Times New Roman"/>
          <w:iCs/>
          <w:color w:val="000000"/>
          <w:sz w:val="28"/>
          <w:szCs w:val="28"/>
          <w:shd w:val="clear" w:color="auto" w:fill="FFFFFF"/>
          <w:lang w:eastAsia="ru-RU"/>
        </w:rPr>
        <w:t>: Фамилия, номер агента, с операциями: бронировать, продать.</w:t>
      </w:r>
    </w:p>
    <w:p w:rsidR="001B7BC7" w:rsidRPr="00796DDC" w:rsidRDefault="001B7BC7"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sidRPr="00796DDC">
        <w:rPr>
          <w:rFonts w:ascii="Times New Roman" w:eastAsia="Times New Roman" w:hAnsi="Times New Roman" w:cs="Times New Roman"/>
          <w:iCs/>
          <w:color w:val="000000"/>
          <w:sz w:val="28"/>
          <w:szCs w:val="28"/>
          <w:shd w:val="clear" w:color="auto" w:fill="FFFFFF"/>
          <w:lang w:eastAsia="ru-RU"/>
        </w:rPr>
        <w:t>2</w:t>
      </w:r>
      <w:r w:rsidR="0024484E">
        <w:rPr>
          <w:rFonts w:ascii="Times New Roman" w:eastAsia="Times New Roman" w:hAnsi="Times New Roman" w:cs="Times New Roman"/>
          <w:iCs/>
          <w:color w:val="000000"/>
          <w:sz w:val="28"/>
          <w:szCs w:val="28"/>
          <w:shd w:val="clear" w:color="auto" w:fill="FFFFFF"/>
          <w:lang w:eastAsia="ru-RU"/>
        </w:rPr>
        <w:t>7</w:t>
      </w:r>
      <w:r w:rsidRPr="00796DDC">
        <w:rPr>
          <w:rFonts w:ascii="Times New Roman" w:eastAsia="Times New Roman" w:hAnsi="Times New Roman" w:cs="Times New Roman"/>
          <w:iCs/>
          <w:color w:val="000000"/>
          <w:sz w:val="28"/>
          <w:szCs w:val="28"/>
          <w:shd w:val="clear" w:color="auto" w:fill="FFFFFF"/>
          <w:lang w:eastAsia="ru-RU"/>
        </w:rPr>
        <w:t>. Клиент сдает автомобиль в </w:t>
      </w:r>
      <w:hyperlink r:id="rId17" w:tooltip="Автосервис" w:history="1">
        <w:r w:rsidRPr="0024484E">
          <w:rPr>
            <w:rFonts w:ascii="Times New Roman" w:eastAsia="Times New Roman" w:hAnsi="Times New Roman" w:cs="Times New Roman"/>
            <w:iCs/>
            <w:sz w:val="28"/>
            <w:szCs w:val="28"/>
            <w:shd w:val="clear" w:color="auto" w:fill="FFFFFF"/>
            <w:lang w:eastAsia="ru-RU"/>
          </w:rPr>
          <w:t>автосервис</w:t>
        </w:r>
      </w:hyperlink>
      <w:r w:rsidRPr="00796DDC">
        <w:rPr>
          <w:rFonts w:ascii="Times New Roman" w:eastAsia="Times New Roman" w:hAnsi="Times New Roman" w:cs="Times New Roman"/>
          <w:iCs/>
          <w:color w:val="000000"/>
          <w:sz w:val="28"/>
          <w:szCs w:val="28"/>
          <w:shd w:val="clear" w:color="auto" w:fill="FFFFFF"/>
          <w:lang w:eastAsia="ru-RU"/>
        </w:rPr>
        <w:t>. Актеры: </w:t>
      </w:r>
      <w:r w:rsidRPr="00796DDC">
        <w:rPr>
          <w:rFonts w:ascii="Times New Roman" w:eastAsia="Times New Roman" w:hAnsi="Times New Roman" w:cs="Times New Roman"/>
          <w:b/>
          <w:bCs/>
          <w:iCs/>
          <w:color w:val="000000"/>
          <w:sz w:val="28"/>
          <w:szCs w:val="28"/>
          <w:shd w:val="clear" w:color="auto" w:fill="FFFFFF"/>
          <w:lang w:eastAsia="ru-RU"/>
        </w:rPr>
        <w:t>Клиент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марка машины, пробег, неисправность; </w:t>
      </w:r>
      <w:r w:rsidRPr="00796DDC">
        <w:rPr>
          <w:rFonts w:ascii="Times New Roman" w:eastAsia="Times New Roman" w:hAnsi="Times New Roman" w:cs="Times New Roman"/>
          <w:b/>
          <w:bCs/>
          <w:iCs/>
          <w:color w:val="000000"/>
          <w:sz w:val="28"/>
          <w:szCs w:val="28"/>
          <w:shd w:val="clear" w:color="auto" w:fill="FFFFFF"/>
          <w:lang w:eastAsia="ru-RU"/>
        </w:rPr>
        <w:t xml:space="preserve">с </w:t>
      </w:r>
      <w:r w:rsidRPr="00796DDC">
        <w:rPr>
          <w:rFonts w:ascii="Times New Roman" w:eastAsia="Times New Roman" w:hAnsi="Times New Roman" w:cs="Times New Roman"/>
          <w:b/>
          <w:bCs/>
          <w:iCs/>
          <w:color w:val="000000"/>
          <w:sz w:val="28"/>
          <w:szCs w:val="28"/>
          <w:shd w:val="clear" w:color="auto" w:fill="FFFFFF"/>
          <w:lang w:eastAsia="ru-RU"/>
        </w:rPr>
        <w:lastRenderedPageBreak/>
        <w:t>операциями</w:t>
      </w:r>
      <w:r w:rsidRPr="00796DDC">
        <w:rPr>
          <w:rFonts w:ascii="Times New Roman" w:eastAsia="Times New Roman" w:hAnsi="Times New Roman" w:cs="Times New Roman"/>
          <w:iCs/>
          <w:color w:val="000000"/>
          <w:sz w:val="28"/>
          <w:szCs w:val="28"/>
          <w:shd w:val="clear" w:color="auto" w:fill="FFFFFF"/>
          <w:lang w:eastAsia="ru-RU"/>
        </w:rPr>
        <w:t>: сдать в ремонт, взять из ремонта, </w:t>
      </w:r>
      <w:r w:rsidRPr="00796DDC">
        <w:rPr>
          <w:rFonts w:ascii="Times New Roman" w:eastAsia="Times New Roman" w:hAnsi="Times New Roman" w:cs="Times New Roman"/>
          <w:b/>
          <w:bCs/>
          <w:iCs/>
          <w:color w:val="000000"/>
          <w:sz w:val="28"/>
          <w:szCs w:val="28"/>
          <w:shd w:val="clear" w:color="auto" w:fill="FFFFFF"/>
          <w:lang w:eastAsia="ru-RU"/>
        </w:rPr>
        <w:t>приемщик с атрибутами</w:t>
      </w:r>
      <w:r w:rsidRPr="00796DDC">
        <w:rPr>
          <w:rFonts w:ascii="Times New Roman" w:eastAsia="Times New Roman" w:hAnsi="Times New Roman" w:cs="Times New Roman"/>
          <w:iCs/>
          <w:color w:val="000000"/>
          <w:sz w:val="28"/>
          <w:szCs w:val="28"/>
          <w:shd w:val="clear" w:color="auto" w:fill="FFFFFF"/>
          <w:lang w:eastAsia="ru-RU"/>
        </w:rPr>
        <w:t>: фамилия, дата приема, дата выдачи, с операциями: принять машину, выдать машину; </w:t>
      </w:r>
      <w:r w:rsidRPr="00796DDC">
        <w:rPr>
          <w:rFonts w:ascii="Times New Roman" w:eastAsia="Times New Roman" w:hAnsi="Times New Roman" w:cs="Times New Roman"/>
          <w:b/>
          <w:bCs/>
          <w:iCs/>
          <w:color w:val="000000"/>
          <w:sz w:val="28"/>
          <w:szCs w:val="28"/>
          <w:shd w:val="clear" w:color="auto" w:fill="FFFFFF"/>
          <w:lang w:eastAsia="ru-RU"/>
        </w:rPr>
        <w:t>слесарь с атрибутами</w:t>
      </w:r>
      <w:r w:rsidRPr="00796DDC">
        <w:rPr>
          <w:rFonts w:ascii="Times New Roman" w:eastAsia="Times New Roman" w:hAnsi="Times New Roman" w:cs="Times New Roman"/>
          <w:iCs/>
          <w:color w:val="000000"/>
          <w:sz w:val="28"/>
          <w:szCs w:val="28"/>
          <w:shd w:val="clear" w:color="auto" w:fill="FFFFFF"/>
          <w:lang w:eastAsia="ru-RU"/>
        </w:rPr>
        <w:t>: фамилия, специализация.</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28</w:t>
      </w:r>
      <w:r w:rsidR="001B7BC7" w:rsidRPr="00796DDC">
        <w:rPr>
          <w:rFonts w:ascii="Times New Roman" w:eastAsia="Times New Roman" w:hAnsi="Times New Roman" w:cs="Times New Roman"/>
          <w:iCs/>
          <w:color w:val="000000"/>
          <w:sz w:val="28"/>
          <w:szCs w:val="28"/>
          <w:shd w:val="clear" w:color="auto" w:fill="FFFFFF"/>
          <w:lang w:eastAsia="ru-RU"/>
        </w:rPr>
        <w:t>. Покупатель покупает книгу в книжном магазине. Актеры: </w:t>
      </w:r>
      <w:r w:rsidR="001B7BC7" w:rsidRPr="00796DDC">
        <w:rPr>
          <w:rFonts w:ascii="Times New Roman" w:eastAsia="Times New Roman" w:hAnsi="Times New Roman" w:cs="Times New Roman"/>
          <w:b/>
          <w:bCs/>
          <w:iCs/>
          <w:color w:val="000000"/>
          <w:sz w:val="28"/>
          <w:szCs w:val="28"/>
          <w:shd w:val="clear" w:color="auto" w:fill="FFFFFF"/>
          <w:lang w:eastAsia="ru-RU"/>
        </w:rPr>
        <w:t>покупатель</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 </w:t>
      </w:r>
      <w:r w:rsidR="001B7BC7" w:rsidRPr="00796DDC">
        <w:rPr>
          <w:rFonts w:ascii="Times New Roman" w:eastAsia="Times New Roman" w:hAnsi="Times New Roman" w:cs="Times New Roman"/>
          <w:iCs/>
          <w:color w:val="000000"/>
          <w:sz w:val="28"/>
          <w:szCs w:val="28"/>
          <w:shd w:val="clear" w:color="auto" w:fill="FFFFFF"/>
          <w:lang w:eastAsia="ru-RU"/>
        </w:rPr>
        <w:t>специальность, интерес, </w:t>
      </w:r>
      <w:r w:rsidR="001B7BC7" w:rsidRPr="00796DDC">
        <w:rPr>
          <w:rFonts w:ascii="Times New Roman" w:eastAsia="Times New Roman" w:hAnsi="Times New Roman" w:cs="Times New Roman"/>
          <w:b/>
          <w:bCs/>
          <w:iCs/>
          <w:color w:val="000000"/>
          <w:sz w:val="28"/>
          <w:szCs w:val="28"/>
          <w:shd w:val="clear" w:color="auto" w:fill="FFFFFF"/>
          <w:lang w:eastAsia="ru-RU"/>
        </w:rPr>
        <w:t>продавец с атрибутами</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кладовщик с атрибутами.</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29</w:t>
      </w:r>
      <w:r w:rsidR="001B7BC7" w:rsidRPr="00796DDC">
        <w:rPr>
          <w:rFonts w:ascii="Times New Roman" w:eastAsia="Times New Roman" w:hAnsi="Times New Roman" w:cs="Times New Roman"/>
          <w:iCs/>
          <w:color w:val="000000"/>
          <w:sz w:val="28"/>
          <w:szCs w:val="28"/>
          <w:shd w:val="clear" w:color="auto" w:fill="FFFFFF"/>
          <w:lang w:eastAsia="ru-RU"/>
        </w:rPr>
        <w:t>. Актеры: </w:t>
      </w:r>
      <w:r w:rsidR="001B7BC7" w:rsidRPr="00796DDC">
        <w:rPr>
          <w:rFonts w:ascii="Times New Roman" w:eastAsia="Times New Roman" w:hAnsi="Times New Roman" w:cs="Times New Roman"/>
          <w:b/>
          <w:bCs/>
          <w:iCs/>
          <w:color w:val="000000"/>
          <w:sz w:val="28"/>
          <w:szCs w:val="28"/>
          <w:shd w:val="clear" w:color="auto" w:fill="FFFFFF"/>
          <w:lang w:eastAsia="ru-RU"/>
        </w:rPr>
        <w:t>Гостиница</w:t>
      </w:r>
      <w:r w:rsidR="001B7BC7" w:rsidRPr="00796DDC">
        <w:rPr>
          <w:rFonts w:ascii="Times New Roman" w:eastAsia="Times New Roman" w:hAnsi="Times New Roman" w:cs="Times New Roman"/>
          <w:iCs/>
          <w:color w:val="000000"/>
          <w:sz w:val="28"/>
          <w:szCs w:val="28"/>
          <w:shd w:val="clear" w:color="auto" w:fill="FFFFFF"/>
          <w:lang w:eastAsia="ru-RU"/>
        </w:rPr>
        <w:t>: содержит данные о номерах: (порядковый номер, количество мест в номере, этаж, удобства (телевизор, холодильник, телефон и т. д.), стоимость (с завтраком или без); (б) </w:t>
      </w:r>
      <w:r w:rsidR="001B7BC7" w:rsidRPr="00796DDC">
        <w:rPr>
          <w:rFonts w:ascii="Times New Roman" w:eastAsia="Times New Roman" w:hAnsi="Times New Roman" w:cs="Times New Roman"/>
          <w:b/>
          <w:bCs/>
          <w:iCs/>
          <w:color w:val="000000"/>
          <w:sz w:val="28"/>
          <w:szCs w:val="28"/>
          <w:shd w:val="clear" w:color="auto" w:fill="FFFFFF"/>
          <w:lang w:eastAsia="ru-RU"/>
        </w:rPr>
        <w:t>Постоялец с атрибутами</w:t>
      </w:r>
      <w:r w:rsidR="001B7BC7" w:rsidRPr="00796DDC">
        <w:rPr>
          <w:rFonts w:ascii="Times New Roman" w:eastAsia="Times New Roman" w:hAnsi="Times New Roman" w:cs="Times New Roman"/>
          <w:iCs/>
          <w:color w:val="000000"/>
          <w:sz w:val="28"/>
          <w:szCs w:val="28"/>
          <w:shd w:val="clear" w:color="auto" w:fill="FFFFFF"/>
          <w:lang w:eastAsia="ru-RU"/>
        </w:rPr>
        <w:t>: имя, фамилия, адрес, номер, им занимаемый, дата приезда, дата отъезда, состояние оплаты; </w:t>
      </w:r>
      <w:r w:rsidR="001B7BC7" w:rsidRPr="00796DDC">
        <w:rPr>
          <w:rFonts w:ascii="Times New Roman" w:eastAsia="Times New Roman" w:hAnsi="Times New Roman" w:cs="Times New Roman"/>
          <w:b/>
          <w:bCs/>
          <w:iCs/>
          <w:color w:val="000000"/>
          <w:sz w:val="28"/>
          <w:szCs w:val="28"/>
          <w:shd w:val="clear" w:color="auto" w:fill="FFFFFF"/>
          <w:lang w:eastAsia="ru-RU"/>
        </w:rPr>
        <w:t>Служащий гостиницы:</w:t>
      </w:r>
      <w:r w:rsidR="001B7BC7" w:rsidRPr="00796DDC">
        <w:rPr>
          <w:rFonts w:ascii="Times New Roman" w:eastAsia="Times New Roman" w:hAnsi="Times New Roman" w:cs="Times New Roman"/>
          <w:iCs/>
          <w:color w:val="000000"/>
          <w:sz w:val="28"/>
          <w:szCs w:val="28"/>
          <w:shd w:val="clear" w:color="auto" w:fill="FFFFFF"/>
          <w:lang w:eastAsia="ru-RU"/>
        </w:rPr>
        <w:t> выдает справки о свободных номерах и о конкретном номере; справки о доходах гостиницы за год, месяц, день.</w:t>
      </w:r>
    </w:p>
    <w:p w:rsidR="001B7BC7" w:rsidRPr="00796DDC" w:rsidRDefault="0024484E" w:rsidP="001B7BC7">
      <w:pPr>
        <w:spacing w:after="0" w:line="240" w:lineRule="auto"/>
        <w:ind w:firstLine="851"/>
        <w:jc w:val="both"/>
        <w:rPr>
          <w:rFonts w:ascii="Times New Roman" w:eastAsia="Times New Roman" w:hAnsi="Times New Roman" w:cs="Times New Roman"/>
          <w:iCs/>
          <w:color w:val="000000"/>
          <w:sz w:val="28"/>
          <w:szCs w:val="28"/>
          <w:shd w:val="clear" w:color="auto" w:fill="FFFFFF"/>
          <w:lang w:eastAsia="ru-RU"/>
        </w:rPr>
      </w:pPr>
      <w:r>
        <w:rPr>
          <w:rFonts w:ascii="Times New Roman" w:eastAsia="Times New Roman" w:hAnsi="Times New Roman" w:cs="Times New Roman"/>
          <w:iCs/>
          <w:color w:val="000000"/>
          <w:sz w:val="28"/>
          <w:szCs w:val="28"/>
          <w:shd w:val="clear" w:color="auto" w:fill="FFFFFF"/>
          <w:lang w:eastAsia="ru-RU"/>
        </w:rPr>
        <w:t>30</w:t>
      </w:r>
      <w:r w:rsidR="001B7BC7" w:rsidRPr="00796DDC">
        <w:rPr>
          <w:rFonts w:ascii="Times New Roman" w:eastAsia="Times New Roman" w:hAnsi="Times New Roman" w:cs="Times New Roman"/>
          <w:iCs/>
          <w:color w:val="000000"/>
          <w:sz w:val="28"/>
          <w:szCs w:val="28"/>
          <w:shd w:val="clear" w:color="auto" w:fill="FFFFFF"/>
          <w:lang w:eastAsia="ru-RU"/>
        </w:rPr>
        <w:t>. Пассажир приходит на регистрацию рейса в аэропорт. Актеры: </w:t>
      </w:r>
      <w:r w:rsidR="001B7BC7" w:rsidRPr="00796DDC">
        <w:rPr>
          <w:rFonts w:ascii="Times New Roman" w:eastAsia="Times New Roman" w:hAnsi="Times New Roman" w:cs="Times New Roman"/>
          <w:b/>
          <w:bCs/>
          <w:iCs/>
          <w:color w:val="000000"/>
          <w:sz w:val="28"/>
          <w:szCs w:val="28"/>
          <w:shd w:val="clear" w:color="auto" w:fill="FFFFFF"/>
          <w:lang w:eastAsia="ru-RU"/>
        </w:rPr>
        <w:t>пассажир</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 </w:t>
      </w:r>
      <w:r w:rsidR="001B7BC7" w:rsidRPr="00796DDC">
        <w:rPr>
          <w:rFonts w:ascii="Times New Roman" w:eastAsia="Times New Roman" w:hAnsi="Times New Roman" w:cs="Times New Roman"/>
          <w:iCs/>
          <w:color w:val="000000"/>
          <w:sz w:val="28"/>
          <w:szCs w:val="28"/>
          <w:shd w:val="clear" w:color="auto" w:fill="FFFFFF"/>
          <w:lang w:eastAsia="ru-RU"/>
        </w:rPr>
        <w:t>фамилия, дата вылета, город прилета, </w:t>
      </w:r>
      <w:r w:rsidR="001B7BC7" w:rsidRPr="00796DDC">
        <w:rPr>
          <w:rFonts w:ascii="Times New Roman" w:eastAsia="Times New Roman" w:hAnsi="Times New Roman" w:cs="Times New Roman"/>
          <w:b/>
          <w:bCs/>
          <w:iCs/>
          <w:color w:val="000000"/>
          <w:sz w:val="28"/>
          <w:szCs w:val="28"/>
          <w:shd w:val="clear" w:color="auto" w:fill="FFFFFF"/>
          <w:lang w:eastAsia="ru-RU"/>
        </w:rPr>
        <w:t>агент</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с атрибутами</w:t>
      </w:r>
      <w:r w:rsidR="001B7BC7" w:rsidRPr="00796DDC">
        <w:rPr>
          <w:rFonts w:ascii="Times New Roman" w:eastAsia="Times New Roman" w:hAnsi="Times New Roman" w:cs="Times New Roman"/>
          <w:iCs/>
          <w:color w:val="000000"/>
          <w:sz w:val="28"/>
          <w:szCs w:val="28"/>
          <w:shd w:val="clear" w:color="auto" w:fill="FFFFFF"/>
          <w:lang w:eastAsia="ru-RU"/>
        </w:rPr>
        <w:t>, </w:t>
      </w:r>
      <w:r w:rsidR="001B7BC7" w:rsidRPr="00796DDC">
        <w:rPr>
          <w:rFonts w:ascii="Times New Roman" w:eastAsia="Times New Roman" w:hAnsi="Times New Roman" w:cs="Times New Roman"/>
          <w:b/>
          <w:bCs/>
          <w:iCs/>
          <w:color w:val="000000"/>
          <w:sz w:val="28"/>
          <w:szCs w:val="28"/>
          <w:shd w:val="clear" w:color="auto" w:fill="FFFFFF"/>
          <w:lang w:eastAsia="ru-RU"/>
        </w:rPr>
        <w:t>приемщик багажа с атрибутами.</w:t>
      </w:r>
    </w:p>
    <w:p w:rsidR="00106126" w:rsidRPr="00106126" w:rsidRDefault="00106126" w:rsidP="00106126">
      <w:pPr>
        <w:spacing w:after="14" w:line="266" w:lineRule="auto"/>
        <w:ind w:left="-15" w:firstLine="556"/>
        <w:jc w:val="both"/>
        <w:rPr>
          <w:rFonts w:ascii="Times New Roman" w:eastAsia="Times New Roman" w:hAnsi="Times New Roman" w:cs="Times New Roman"/>
          <w:color w:val="000000"/>
          <w:sz w:val="28"/>
          <w:lang w:eastAsia="ru-RU"/>
        </w:rPr>
      </w:pPr>
    </w:p>
    <w:sectPr w:rsidR="00106126" w:rsidRPr="00106126">
      <w:pgSz w:w="11906" w:h="16838"/>
      <w:pgMar w:top="1169" w:right="845" w:bottom="712"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737"/>
    <w:rsid w:val="00106126"/>
    <w:rsid w:val="001B7BC7"/>
    <w:rsid w:val="0021550D"/>
    <w:rsid w:val="0024484E"/>
    <w:rsid w:val="00291DFF"/>
    <w:rsid w:val="005435E8"/>
    <w:rsid w:val="006F6506"/>
    <w:rsid w:val="00796DDC"/>
    <w:rsid w:val="00830BC4"/>
    <w:rsid w:val="00E07737"/>
    <w:rsid w:val="00EF08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D306"/>
  <w15:chartTrackingRefBased/>
  <w15:docId w15:val="{769557E4-7DBD-4FB8-BE0B-ACEEB2AD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96D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559591">
      <w:bodyDiv w:val="1"/>
      <w:marLeft w:val="0"/>
      <w:marRight w:val="0"/>
      <w:marTop w:val="0"/>
      <w:marBottom w:val="0"/>
      <w:divBdr>
        <w:top w:val="none" w:sz="0" w:space="0" w:color="auto"/>
        <w:left w:val="none" w:sz="0" w:space="0" w:color="auto"/>
        <w:bottom w:val="none" w:sz="0" w:space="0" w:color="auto"/>
        <w:right w:val="none" w:sz="0" w:space="0" w:color="auto"/>
      </w:divBdr>
      <w:divsChild>
        <w:div w:id="1923373413">
          <w:marLeft w:val="0"/>
          <w:marRight w:val="0"/>
          <w:marTop w:val="0"/>
          <w:marBottom w:val="0"/>
          <w:divBdr>
            <w:top w:val="none" w:sz="0" w:space="0" w:color="auto"/>
            <w:left w:val="none" w:sz="0" w:space="0" w:color="auto"/>
            <w:bottom w:val="none" w:sz="0" w:space="0" w:color="auto"/>
            <w:right w:val="none" w:sz="0" w:space="0" w:color="auto"/>
          </w:divBdr>
          <w:divsChild>
            <w:div w:id="82381487">
              <w:marLeft w:val="0"/>
              <w:marRight w:val="0"/>
              <w:marTop w:val="0"/>
              <w:marBottom w:val="0"/>
              <w:divBdr>
                <w:top w:val="none" w:sz="0" w:space="0" w:color="auto"/>
                <w:left w:val="none" w:sz="0" w:space="0" w:color="auto"/>
                <w:bottom w:val="none" w:sz="0" w:space="0" w:color="auto"/>
                <w:right w:val="none" w:sz="0" w:space="0" w:color="auto"/>
              </w:divBdr>
              <w:divsChild>
                <w:div w:id="75172094">
                  <w:marLeft w:val="0"/>
                  <w:marRight w:val="0"/>
                  <w:marTop w:val="0"/>
                  <w:marBottom w:val="0"/>
                  <w:divBdr>
                    <w:top w:val="none" w:sz="0" w:space="0" w:color="auto"/>
                    <w:left w:val="none" w:sz="0" w:space="0" w:color="auto"/>
                    <w:bottom w:val="none" w:sz="0" w:space="0" w:color="auto"/>
                    <w:right w:val="none" w:sz="0" w:space="0" w:color="auto"/>
                  </w:divBdr>
                  <w:divsChild>
                    <w:div w:id="1046445639">
                      <w:marLeft w:val="0"/>
                      <w:marRight w:val="0"/>
                      <w:marTop w:val="0"/>
                      <w:marBottom w:val="0"/>
                      <w:divBdr>
                        <w:top w:val="none" w:sz="0" w:space="0" w:color="auto"/>
                        <w:left w:val="none" w:sz="0" w:space="0" w:color="auto"/>
                        <w:bottom w:val="none" w:sz="0" w:space="0" w:color="auto"/>
                        <w:right w:val="none" w:sz="0" w:space="0" w:color="auto"/>
                      </w:divBdr>
                      <w:divsChild>
                        <w:div w:id="606623311">
                          <w:marLeft w:val="0"/>
                          <w:marRight w:val="0"/>
                          <w:marTop w:val="0"/>
                          <w:marBottom w:val="0"/>
                          <w:divBdr>
                            <w:top w:val="none" w:sz="0" w:space="0" w:color="auto"/>
                            <w:left w:val="none" w:sz="0" w:space="0" w:color="auto"/>
                            <w:bottom w:val="none" w:sz="0" w:space="0" w:color="auto"/>
                            <w:right w:val="none" w:sz="0" w:space="0" w:color="auto"/>
                          </w:divBdr>
                          <w:divsChild>
                            <w:div w:id="273291693">
                              <w:marLeft w:val="0"/>
                              <w:marRight w:val="0"/>
                              <w:marTop w:val="0"/>
                              <w:marBottom w:val="0"/>
                              <w:divBdr>
                                <w:top w:val="none" w:sz="0" w:space="0" w:color="auto"/>
                                <w:left w:val="none" w:sz="0" w:space="0" w:color="auto"/>
                                <w:bottom w:val="none" w:sz="0" w:space="0" w:color="auto"/>
                                <w:right w:val="none" w:sz="0" w:space="0" w:color="auto"/>
                              </w:divBdr>
                              <w:divsChild>
                                <w:div w:id="1042946941">
                                  <w:marLeft w:val="0"/>
                                  <w:marRight w:val="0"/>
                                  <w:marTop w:val="0"/>
                                  <w:marBottom w:val="0"/>
                                  <w:divBdr>
                                    <w:top w:val="none" w:sz="0" w:space="0" w:color="auto"/>
                                    <w:left w:val="none" w:sz="0" w:space="0" w:color="auto"/>
                                    <w:bottom w:val="none" w:sz="0" w:space="0" w:color="auto"/>
                                    <w:right w:val="none" w:sz="0" w:space="0" w:color="auto"/>
                                  </w:divBdr>
                                  <w:divsChild>
                                    <w:div w:id="1510094133">
                                      <w:marLeft w:val="0"/>
                                      <w:marRight w:val="0"/>
                                      <w:marTop w:val="0"/>
                                      <w:marBottom w:val="0"/>
                                      <w:divBdr>
                                        <w:top w:val="none" w:sz="0" w:space="0" w:color="auto"/>
                                        <w:left w:val="none" w:sz="0" w:space="0" w:color="auto"/>
                                        <w:bottom w:val="none" w:sz="0" w:space="0" w:color="auto"/>
                                        <w:right w:val="none" w:sz="0" w:space="0" w:color="auto"/>
                                      </w:divBdr>
                                      <w:divsChild>
                                        <w:div w:id="687215176">
                                          <w:marLeft w:val="0"/>
                                          <w:marRight w:val="0"/>
                                          <w:marTop w:val="0"/>
                                          <w:marBottom w:val="0"/>
                                          <w:divBdr>
                                            <w:top w:val="none" w:sz="0" w:space="0" w:color="auto"/>
                                            <w:left w:val="none" w:sz="0" w:space="0" w:color="auto"/>
                                            <w:bottom w:val="none" w:sz="0" w:space="0" w:color="auto"/>
                                            <w:right w:val="none" w:sz="0" w:space="0" w:color="auto"/>
                                          </w:divBdr>
                                          <w:divsChild>
                                            <w:div w:id="490949201">
                                              <w:marLeft w:val="0"/>
                                              <w:marRight w:val="0"/>
                                              <w:marTop w:val="0"/>
                                              <w:marBottom w:val="0"/>
                                              <w:divBdr>
                                                <w:top w:val="none" w:sz="0" w:space="0" w:color="auto"/>
                                                <w:left w:val="none" w:sz="0" w:space="0" w:color="auto"/>
                                                <w:bottom w:val="none" w:sz="0" w:space="0" w:color="auto"/>
                                                <w:right w:val="none" w:sz="0" w:space="0" w:color="auto"/>
                                              </w:divBdr>
                                              <w:divsChild>
                                                <w:div w:id="1373116792">
                                                  <w:marLeft w:val="0"/>
                                                  <w:marRight w:val="0"/>
                                                  <w:marTop w:val="0"/>
                                                  <w:marBottom w:val="0"/>
                                                  <w:divBdr>
                                                    <w:top w:val="none" w:sz="0" w:space="0" w:color="auto"/>
                                                    <w:left w:val="none" w:sz="0" w:space="0" w:color="auto"/>
                                                    <w:bottom w:val="none" w:sz="0" w:space="0" w:color="auto"/>
                                                    <w:right w:val="none" w:sz="0" w:space="0" w:color="auto"/>
                                                  </w:divBdr>
                                                  <w:divsChild>
                                                    <w:div w:id="307440398">
                                                      <w:marLeft w:val="0"/>
                                                      <w:marRight w:val="0"/>
                                                      <w:marTop w:val="0"/>
                                                      <w:marBottom w:val="0"/>
                                                      <w:divBdr>
                                                        <w:top w:val="none" w:sz="0" w:space="0" w:color="auto"/>
                                                        <w:left w:val="none" w:sz="0" w:space="0" w:color="auto"/>
                                                        <w:bottom w:val="none" w:sz="0" w:space="0" w:color="auto"/>
                                                        <w:right w:val="none" w:sz="0" w:space="0" w:color="auto"/>
                                                      </w:divBdr>
                                                      <w:divsChild>
                                                        <w:div w:id="20782640">
                                                          <w:marLeft w:val="0"/>
                                                          <w:marRight w:val="0"/>
                                                          <w:marTop w:val="90"/>
                                                          <w:marBottom w:val="60"/>
                                                          <w:divBdr>
                                                            <w:top w:val="none" w:sz="0" w:space="0" w:color="auto"/>
                                                            <w:left w:val="none" w:sz="0" w:space="0" w:color="auto"/>
                                                            <w:bottom w:val="none" w:sz="0" w:space="0" w:color="auto"/>
                                                            <w:right w:val="none" w:sz="0" w:space="0" w:color="auto"/>
                                                          </w:divBdr>
                                                          <w:divsChild>
                                                            <w:div w:id="285744230">
                                                              <w:marLeft w:val="0"/>
                                                              <w:marRight w:val="0"/>
                                                              <w:marTop w:val="0"/>
                                                              <w:marBottom w:val="0"/>
                                                              <w:divBdr>
                                                                <w:top w:val="none" w:sz="0" w:space="0" w:color="auto"/>
                                                                <w:left w:val="none" w:sz="0" w:space="0" w:color="auto"/>
                                                                <w:bottom w:val="none" w:sz="0" w:space="0" w:color="auto"/>
                                                                <w:right w:val="none" w:sz="0" w:space="0" w:color="auto"/>
                                                              </w:divBdr>
                                                              <w:divsChild>
                                                                <w:div w:id="51512764">
                                                                  <w:marLeft w:val="0"/>
                                                                  <w:marRight w:val="0"/>
                                                                  <w:marTop w:val="0"/>
                                                                  <w:marBottom w:val="0"/>
                                                                  <w:divBdr>
                                                                    <w:top w:val="none" w:sz="0" w:space="0" w:color="auto"/>
                                                                    <w:left w:val="none" w:sz="0" w:space="0" w:color="auto"/>
                                                                    <w:bottom w:val="none" w:sz="0" w:space="0" w:color="auto"/>
                                                                    <w:right w:val="none" w:sz="0" w:space="0" w:color="auto"/>
                                                                  </w:divBdr>
                                                                  <w:divsChild>
                                                                    <w:div w:id="635137432">
                                                                      <w:marLeft w:val="0"/>
                                                                      <w:marRight w:val="0"/>
                                                                      <w:marTop w:val="0"/>
                                                                      <w:marBottom w:val="0"/>
                                                                      <w:divBdr>
                                                                        <w:top w:val="none" w:sz="0" w:space="0" w:color="auto"/>
                                                                        <w:left w:val="none" w:sz="0" w:space="0" w:color="auto"/>
                                                                        <w:bottom w:val="none" w:sz="0" w:space="0" w:color="auto"/>
                                                                        <w:right w:val="none" w:sz="0" w:space="0" w:color="auto"/>
                                                                      </w:divBdr>
                                                                      <w:divsChild>
                                                                        <w:div w:id="311058725">
                                                                          <w:marLeft w:val="0"/>
                                                                          <w:marRight w:val="0"/>
                                                                          <w:marTop w:val="0"/>
                                                                          <w:marBottom w:val="0"/>
                                                                          <w:divBdr>
                                                                            <w:top w:val="none" w:sz="0" w:space="0" w:color="auto"/>
                                                                            <w:left w:val="none" w:sz="0" w:space="0" w:color="auto"/>
                                                                            <w:bottom w:val="none" w:sz="0" w:space="0" w:color="auto"/>
                                                                            <w:right w:val="none" w:sz="0" w:space="0" w:color="auto"/>
                                                                          </w:divBdr>
                                                                          <w:divsChild>
                                                                            <w:div w:id="472716824">
                                                                              <w:marLeft w:val="700"/>
                                                                              <w:marRight w:val="0"/>
                                                                              <w:marTop w:val="0"/>
                                                                              <w:marBottom w:val="0"/>
                                                                              <w:divBdr>
                                                                                <w:top w:val="none" w:sz="0" w:space="0" w:color="auto"/>
                                                                                <w:left w:val="none" w:sz="0" w:space="0" w:color="auto"/>
                                                                                <w:bottom w:val="none" w:sz="0" w:space="0" w:color="auto"/>
                                                                                <w:right w:val="none" w:sz="0" w:space="0" w:color="auto"/>
                                                                              </w:divBdr>
                                                                              <w:divsChild>
                                                                                <w:div w:id="299965270">
                                                                                  <w:marLeft w:val="0"/>
                                                                                  <w:marRight w:val="195"/>
                                                                                  <w:marTop w:val="0"/>
                                                                                  <w:marBottom w:val="0"/>
                                                                                  <w:divBdr>
                                                                                    <w:top w:val="none" w:sz="0" w:space="0" w:color="auto"/>
                                                                                    <w:left w:val="none" w:sz="0" w:space="0" w:color="auto"/>
                                                                                    <w:bottom w:val="none" w:sz="0" w:space="0" w:color="auto"/>
                                                                                    <w:right w:val="none" w:sz="0" w:space="0" w:color="auto"/>
                                                                                  </w:divBdr>
                                                                                  <w:divsChild>
                                                                                    <w:div w:id="772557335">
                                                                                      <w:marLeft w:val="0"/>
                                                                                      <w:marRight w:val="0"/>
                                                                                      <w:marTop w:val="0"/>
                                                                                      <w:marBottom w:val="0"/>
                                                                                      <w:divBdr>
                                                                                        <w:top w:val="none" w:sz="0" w:space="0" w:color="auto"/>
                                                                                        <w:left w:val="none" w:sz="0" w:space="0" w:color="auto"/>
                                                                                        <w:bottom w:val="none" w:sz="0" w:space="0" w:color="auto"/>
                                                                                        <w:right w:val="none" w:sz="0" w:space="0" w:color="auto"/>
                                                                                      </w:divBdr>
                                                                                    </w:div>
                                                                                    <w:div w:id="27804063">
                                                                                      <w:marLeft w:val="0"/>
                                                                                      <w:marRight w:val="0"/>
                                                                                      <w:marTop w:val="0"/>
                                                                                      <w:marBottom w:val="0"/>
                                                                                      <w:divBdr>
                                                                                        <w:top w:val="none" w:sz="0" w:space="0" w:color="auto"/>
                                                                                        <w:left w:val="none" w:sz="0" w:space="0" w:color="auto"/>
                                                                                        <w:bottom w:val="none" w:sz="0" w:space="0" w:color="auto"/>
                                                                                        <w:right w:val="none" w:sz="0" w:space="0" w:color="auto"/>
                                                                                      </w:divBdr>
                                                                                    </w:div>
                                                                                  </w:divsChild>
                                                                                </w:div>
                                                                                <w:div w:id="1140074026">
                                                                                  <w:marLeft w:val="0"/>
                                                                                  <w:marRight w:val="0"/>
                                                                                  <w:marTop w:val="0"/>
                                                                                  <w:marBottom w:val="0"/>
                                                                                  <w:divBdr>
                                                                                    <w:top w:val="none" w:sz="0" w:space="0" w:color="auto"/>
                                                                                    <w:left w:val="none" w:sz="0" w:space="0" w:color="auto"/>
                                                                                    <w:bottom w:val="none" w:sz="0" w:space="0" w:color="auto"/>
                                                                                    <w:right w:val="none" w:sz="0" w:space="0" w:color="auto"/>
                                                                                  </w:divBdr>
                                                                                  <w:divsChild>
                                                                                    <w:div w:id="6414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2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634009">
                                                          <w:marLeft w:val="0"/>
                                                          <w:marRight w:val="0"/>
                                                          <w:marTop w:val="0"/>
                                                          <w:marBottom w:val="0"/>
                                                          <w:divBdr>
                                                            <w:top w:val="none" w:sz="0" w:space="0" w:color="auto"/>
                                                            <w:left w:val="none" w:sz="0" w:space="0" w:color="auto"/>
                                                            <w:bottom w:val="none" w:sz="0" w:space="0" w:color="auto"/>
                                                            <w:right w:val="none" w:sz="0" w:space="0" w:color="auto"/>
                                                          </w:divBdr>
                                                          <w:divsChild>
                                                            <w:div w:id="1067342079">
                                                              <w:marLeft w:val="0"/>
                                                              <w:marRight w:val="0"/>
                                                              <w:marTop w:val="0"/>
                                                              <w:marBottom w:val="0"/>
                                                              <w:divBdr>
                                                                <w:top w:val="none" w:sz="0" w:space="0" w:color="auto"/>
                                                                <w:left w:val="none" w:sz="0" w:space="0" w:color="auto"/>
                                                                <w:bottom w:val="none" w:sz="0" w:space="0" w:color="auto"/>
                                                                <w:right w:val="none" w:sz="0" w:space="0" w:color="auto"/>
                                                              </w:divBdr>
                                                              <w:divsChild>
                                                                <w:div w:id="1111975057">
                                                                  <w:marLeft w:val="0"/>
                                                                  <w:marRight w:val="0"/>
                                                                  <w:marTop w:val="0"/>
                                                                  <w:marBottom w:val="0"/>
                                                                  <w:divBdr>
                                                                    <w:top w:val="none" w:sz="0" w:space="0" w:color="auto"/>
                                                                    <w:left w:val="none" w:sz="0" w:space="0" w:color="auto"/>
                                                                    <w:bottom w:val="none" w:sz="0" w:space="0" w:color="auto"/>
                                                                    <w:right w:val="none" w:sz="0" w:space="0" w:color="auto"/>
                                                                  </w:divBdr>
                                                                  <w:divsChild>
                                                                    <w:div w:id="911089431">
                                                                      <w:marLeft w:val="240"/>
                                                                      <w:marRight w:val="24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0239677">
          <w:marLeft w:val="0"/>
          <w:marRight w:val="0"/>
          <w:marTop w:val="0"/>
          <w:marBottom w:val="0"/>
          <w:divBdr>
            <w:top w:val="none" w:sz="0" w:space="0" w:color="auto"/>
            <w:left w:val="none" w:sz="0" w:space="0" w:color="auto"/>
            <w:bottom w:val="none" w:sz="0" w:space="0" w:color="auto"/>
            <w:right w:val="none" w:sz="0" w:space="0" w:color="auto"/>
          </w:divBdr>
          <w:divsChild>
            <w:div w:id="351566784">
              <w:marLeft w:val="15"/>
              <w:marRight w:val="0"/>
              <w:marTop w:val="75"/>
              <w:marBottom w:val="0"/>
              <w:divBdr>
                <w:top w:val="none" w:sz="0" w:space="0" w:color="auto"/>
                <w:left w:val="none" w:sz="0" w:space="0" w:color="auto"/>
                <w:bottom w:val="none" w:sz="0" w:space="0" w:color="auto"/>
                <w:right w:val="none" w:sz="0" w:space="0" w:color="auto"/>
              </w:divBdr>
              <w:divsChild>
                <w:div w:id="371881429">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1163541901">
          <w:marLeft w:val="0"/>
          <w:marRight w:val="0"/>
          <w:marTop w:val="0"/>
          <w:marBottom w:val="0"/>
          <w:divBdr>
            <w:top w:val="none" w:sz="0" w:space="0" w:color="auto"/>
            <w:left w:val="none" w:sz="0" w:space="0" w:color="auto"/>
            <w:bottom w:val="none" w:sz="0" w:space="0" w:color="auto"/>
            <w:right w:val="none" w:sz="0" w:space="0" w:color="auto"/>
          </w:divBdr>
          <w:divsChild>
            <w:div w:id="383870471">
              <w:marLeft w:val="0"/>
              <w:marRight w:val="0"/>
              <w:marTop w:val="0"/>
              <w:marBottom w:val="0"/>
              <w:divBdr>
                <w:top w:val="none" w:sz="0" w:space="0" w:color="auto"/>
                <w:left w:val="none" w:sz="0" w:space="0" w:color="auto"/>
                <w:bottom w:val="none" w:sz="0" w:space="0" w:color="auto"/>
                <w:right w:val="none" w:sz="0" w:space="0" w:color="auto"/>
              </w:divBdr>
              <w:divsChild>
                <w:div w:id="213320935">
                  <w:marLeft w:val="0"/>
                  <w:marRight w:val="0"/>
                  <w:marTop w:val="0"/>
                  <w:marBottom w:val="0"/>
                  <w:divBdr>
                    <w:top w:val="none" w:sz="0" w:space="0" w:color="auto"/>
                    <w:left w:val="none" w:sz="0" w:space="0" w:color="auto"/>
                    <w:bottom w:val="none" w:sz="0" w:space="0" w:color="auto"/>
                    <w:right w:val="none" w:sz="0" w:space="0" w:color="auto"/>
                  </w:divBdr>
                  <w:divsChild>
                    <w:div w:id="1452237728">
                      <w:marLeft w:val="0"/>
                      <w:marRight w:val="0"/>
                      <w:marTop w:val="0"/>
                      <w:marBottom w:val="0"/>
                      <w:divBdr>
                        <w:top w:val="none" w:sz="0" w:space="0" w:color="auto"/>
                        <w:left w:val="none" w:sz="0" w:space="0" w:color="auto"/>
                        <w:bottom w:val="none" w:sz="0" w:space="0" w:color="auto"/>
                        <w:right w:val="none" w:sz="0" w:space="0" w:color="auto"/>
                      </w:divBdr>
                      <w:divsChild>
                        <w:div w:id="1709640357">
                          <w:marLeft w:val="0"/>
                          <w:marRight w:val="0"/>
                          <w:marTop w:val="0"/>
                          <w:marBottom w:val="0"/>
                          <w:divBdr>
                            <w:top w:val="none" w:sz="0" w:space="0" w:color="auto"/>
                            <w:left w:val="none" w:sz="0" w:space="0" w:color="auto"/>
                            <w:bottom w:val="none" w:sz="0" w:space="0" w:color="auto"/>
                            <w:right w:val="none" w:sz="0" w:space="0" w:color="auto"/>
                          </w:divBdr>
                          <w:divsChild>
                            <w:div w:id="644630542">
                              <w:marLeft w:val="0"/>
                              <w:marRight w:val="0"/>
                              <w:marTop w:val="0"/>
                              <w:marBottom w:val="0"/>
                              <w:divBdr>
                                <w:top w:val="none" w:sz="0" w:space="0" w:color="auto"/>
                                <w:left w:val="none" w:sz="0" w:space="0" w:color="auto"/>
                                <w:bottom w:val="none" w:sz="0" w:space="0" w:color="auto"/>
                                <w:right w:val="none" w:sz="0" w:space="0" w:color="auto"/>
                              </w:divBdr>
                              <w:divsChild>
                                <w:div w:id="1762801182">
                                  <w:marLeft w:val="0"/>
                                  <w:marRight w:val="0"/>
                                  <w:marTop w:val="0"/>
                                  <w:marBottom w:val="0"/>
                                  <w:divBdr>
                                    <w:top w:val="none" w:sz="0" w:space="0" w:color="auto"/>
                                    <w:left w:val="none" w:sz="0" w:space="0" w:color="auto"/>
                                    <w:bottom w:val="none" w:sz="0" w:space="0" w:color="auto"/>
                                    <w:right w:val="none" w:sz="0" w:space="0" w:color="auto"/>
                                  </w:divBdr>
                                  <w:divsChild>
                                    <w:div w:id="213588726">
                                      <w:marLeft w:val="0"/>
                                      <w:marRight w:val="0"/>
                                      <w:marTop w:val="0"/>
                                      <w:marBottom w:val="0"/>
                                      <w:divBdr>
                                        <w:top w:val="none" w:sz="0" w:space="0" w:color="auto"/>
                                        <w:left w:val="none" w:sz="0" w:space="0" w:color="auto"/>
                                        <w:bottom w:val="none" w:sz="0" w:space="0" w:color="auto"/>
                                        <w:right w:val="none" w:sz="0" w:space="0" w:color="auto"/>
                                      </w:divBdr>
                                      <w:divsChild>
                                        <w:div w:id="1280382197">
                                          <w:marLeft w:val="0"/>
                                          <w:marRight w:val="0"/>
                                          <w:marTop w:val="0"/>
                                          <w:marBottom w:val="0"/>
                                          <w:divBdr>
                                            <w:top w:val="none" w:sz="0" w:space="0" w:color="auto"/>
                                            <w:left w:val="none" w:sz="0" w:space="0" w:color="auto"/>
                                            <w:bottom w:val="none" w:sz="0" w:space="0" w:color="auto"/>
                                            <w:right w:val="none" w:sz="0" w:space="0" w:color="auto"/>
                                          </w:divBdr>
                                          <w:divsChild>
                                            <w:div w:id="2029672112">
                                              <w:marLeft w:val="0"/>
                                              <w:marRight w:val="0"/>
                                              <w:marTop w:val="0"/>
                                              <w:marBottom w:val="0"/>
                                              <w:divBdr>
                                                <w:top w:val="none" w:sz="0" w:space="0" w:color="auto"/>
                                                <w:left w:val="none" w:sz="0" w:space="0" w:color="auto"/>
                                                <w:bottom w:val="none" w:sz="0" w:space="0" w:color="auto"/>
                                                <w:right w:val="none" w:sz="0" w:space="0" w:color="auto"/>
                                              </w:divBdr>
                                              <w:divsChild>
                                                <w:div w:id="1324163117">
                                                  <w:marLeft w:val="0"/>
                                                  <w:marRight w:val="0"/>
                                                  <w:marTop w:val="0"/>
                                                  <w:marBottom w:val="0"/>
                                                  <w:divBdr>
                                                    <w:top w:val="none" w:sz="0" w:space="0" w:color="auto"/>
                                                    <w:left w:val="none" w:sz="0" w:space="0" w:color="auto"/>
                                                    <w:bottom w:val="none" w:sz="0" w:space="0" w:color="auto"/>
                                                    <w:right w:val="none" w:sz="0" w:space="0" w:color="auto"/>
                                                  </w:divBdr>
                                                  <w:divsChild>
                                                    <w:div w:id="290744465">
                                                      <w:marLeft w:val="0"/>
                                                      <w:marRight w:val="0"/>
                                                      <w:marTop w:val="90"/>
                                                      <w:marBottom w:val="60"/>
                                                      <w:divBdr>
                                                        <w:top w:val="none" w:sz="0" w:space="0" w:color="auto"/>
                                                        <w:left w:val="none" w:sz="0" w:space="0" w:color="auto"/>
                                                        <w:bottom w:val="none" w:sz="0" w:space="0" w:color="auto"/>
                                                        <w:right w:val="none" w:sz="0" w:space="0" w:color="auto"/>
                                                      </w:divBdr>
                                                      <w:divsChild>
                                                        <w:div w:id="2092582951">
                                                          <w:marLeft w:val="0"/>
                                                          <w:marRight w:val="0"/>
                                                          <w:marTop w:val="0"/>
                                                          <w:marBottom w:val="0"/>
                                                          <w:divBdr>
                                                            <w:top w:val="none" w:sz="0" w:space="0" w:color="auto"/>
                                                            <w:left w:val="none" w:sz="0" w:space="0" w:color="auto"/>
                                                            <w:bottom w:val="none" w:sz="0" w:space="0" w:color="auto"/>
                                                            <w:right w:val="none" w:sz="0" w:space="0" w:color="auto"/>
                                                          </w:divBdr>
                                                          <w:divsChild>
                                                            <w:div w:id="1632901272">
                                                              <w:marLeft w:val="0"/>
                                                              <w:marRight w:val="0"/>
                                                              <w:marTop w:val="0"/>
                                                              <w:marBottom w:val="0"/>
                                                              <w:divBdr>
                                                                <w:top w:val="none" w:sz="0" w:space="0" w:color="auto"/>
                                                                <w:left w:val="none" w:sz="0" w:space="0" w:color="auto"/>
                                                                <w:bottom w:val="none" w:sz="0" w:space="0" w:color="auto"/>
                                                                <w:right w:val="none" w:sz="0" w:space="0" w:color="auto"/>
                                                              </w:divBdr>
                                                              <w:divsChild>
                                                                <w:div w:id="490029663">
                                                                  <w:marLeft w:val="0"/>
                                                                  <w:marRight w:val="0"/>
                                                                  <w:marTop w:val="0"/>
                                                                  <w:marBottom w:val="0"/>
                                                                  <w:divBdr>
                                                                    <w:top w:val="none" w:sz="0" w:space="0" w:color="auto"/>
                                                                    <w:left w:val="none" w:sz="0" w:space="0" w:color="auto"/>
                                                                    <w:bottom w:val="none" w:sz="0" w:space="0" w:color="auto"/>
                                                                    <w:right w:val="none" w:sz="0" w:space="0" w:color="auto"/>
                                                                  </w:divBdr>
                                                                  <w:divsChild>
                                                                    <w:div w:id="523443502">
                                                                      <w:marLeft w:val="0"/>
                                                                      <w:marRight w:val="0"/>
                                                                      <w:marTop w:val="0"/>
                                                                      <w:marBottom w:val="0"/>
                                                                      <w:divBdr>
                                                                        <w:top w:val="none" w:sz="0" w:space="0" w:color="auto"/>
                                                                        <w:left w:val="none" w:sz="0" w:space="0" w:color="auto"/>
                                                                        <w:bottom w:val="none" w:sz="0" w:space="0" w:color="auto"/>
                                                                        <w:right w:val="none" w:sz="0" w:space="0" w:color="auto"/>
                                                                      </w:divBdr>
                                                                      <w:divsChild>
                                                                        <w:div w:id="953706114">
                                                                          <w:marLeft w:val="700"/>
                                                                          <w:marRight w:val="0"/>
                                                                          <w:marTop w:val="0"/>
                                                                          <w:marBottom w:val="0"/>
                                                                          <w:divBdr>
                                                                            <w:top w:val="none" w:sz="0" w:space="0" w:color="auto"/>
                                                                            <w:left w:val="none" w:sz="0" w:space="0" w:color="auto"/>
                                                                            <w:bottom w:val="none" w:sz="0" w:space="0" w:color="auto"/>
                                                                            <w:right w:val="none" w:sz="0" w:space="0" w:color="auto"/>
                                                                          </w:divBdr>
                                                                          <w:divsChild>
                                                                            <w:div w:id="1859853426">
                                                                              <w:marLeft w:val="0"/>
                                                                              <w:marRight w:val="195"/>
                                                                              <w:marTop w:val="0"/>
                                                                              <w:marBottom w:val="0"/>
                                                                              <w:divBdr>
                                                                                <w:top w:val="none" w:sz="0" w:space="0" w:color="auto"/>
                                                                                <w:left w:val="none" w:sz="0" w:space="0" w:color="auto"/>
                                                                                <w:bottom w:val="none" w:sz="0" w:space="0" w:color="auto"/>
                                                                                <w:right w:val="none" w:sz="0" w:space="0" w:color="auto"/>
                                                                              </w:divBdr>
                                                                              <w:divsChild>
                                                                                <w:div w:id="1185172859">
                                                                                  <w:marLeft w:val="0"/>
                                                                                  <w:marRight w:val="0"/>
                                                                                  <w:marTop w:val="0"/>
                                                                                  <w:marBottom w:val="0"/>
                                                                                  <w:divBdr>
                                                                                    <w:top w:val="none" w:sz="0" w:space="0" w:color="auto"/>
                                                                                    <w:left w:val="none" w:sz="0" w:space="0" w:color="auto"/>
                                                                                    <w:bottom w:val="none" w:sz="0" w:space="0" w:color="auto"/>
                                                                                    <w:right w:val="none" w:sz="0" w:space="0" w:color="auto"/>
                                                                                  </w:divBdr>
                                                                                </w:div>
                                                                                <w:div w:id="1259366437">
                                                                                  <w:marLeft w:val="0"/>
                                                                                  <w:marRight w:val="0"/>
                                                                                  <w:marTop w:val="0"/>
                                                                                  <w:marBottom w:val="0"/>
                                                                                  <w:divBdr>
                                                                                    <w:top w:val="none" w:sz="0" w:space="0" w:color="auto"/>
                                                                                    <w:left w:val="none" w:sz="0" w:space="0" w:color="auto"/>
                                                                                    <w:bottom w:val="none" w:sz="0" w:space="0" w:color="auto"/>
                                                                                    <w:right w:val="none" w:sz="0" w:space="0" w:color="auto"/>
                                                                                  </w:divBdr>
                                                                                </w:div>
                                                                              </w:divsChild>
                                                                            </w:div>
                                                                            <w:div w:id="1141190464">
                                                                              <w:marLeft w:val="0"/>
                                                                              <w:marRight w:val="0"/>
                                                                              <w:marTop w:val="0"/>
                                                                              <w:marBottom w:val="0"/>
                                                                              <w:divBdr>
                                                                                <w:top w:val="none" w:sz="0" w:space="0" w:color="auto"/>
                                                                                <w:left w:val="none" w:sz="0" w:space="0" w:color="auto"/>
                                                                                <w:bottom w:val="none" w:sz="0" w:space="0" w:color="auto"/>
                                                                                <w:right w:val="none" w:sz="0" w:space="0" w:color="auto"/>
                                                                              </w:divBdr>
                                                                              <w:divsChild>
                                                                                <w:div w:id="18017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5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753614">
                                                      <w:marLeft w:val="0"/>
                                                      <w:marRight w:val="0"/>
                                                      <w:marTop w:val="0"/>
                                                      <w:marBottom w:val="0"/>
                                                      <w:divBdr>
                                                        <w:top w:val="none" w:sz="0" w:space="0" w:color="auto"/>
                                                        <w:left w:val="none" w:sz="0" w:space="0" w:color="auto"/>
                                                        <w:bottom w:val="none" w:sz="0" w:space="0" w:color="auto"/>
                                                        <w:right w:val="none" w:sz="0" w:space="0" w:color="auto"/>
                                                      </w:divBdr>
                                                      <w:divsChild>
                                                        <w:div w:id="1150487353">
                                                          <w:marLeft w:val="0"/>
                                                          <w:marRight w:val="0"/>
                                                          <w:marTop w:val="0"/>
                                                          <w:marBottom w:val="0"/>
                                                          <w:divBdr>
                                                            <w:top w:val="none" w:sz="0" w:space="0" w:color="auto"/>
                                                            <w:left w:val="none" w:sz="0" w:space="0" w:color="auto"/>
                                                            <w:bottom w:val="none" w:sz="0" w:space="0" w:color="auto"/>
                                                            <w:right w:val="none" w:sz="0" w:space="0" w:color="auto"/>
                                                          </w:divBdr>
                                                          <w:divsChild>
                                                            <w:div w:id="1083378383">
                                                              <w:marLeft w:val="0"/>
                                                              <w:marRight w:val="0"/>
                                                              <w:marTop w:val="0"/>
                                                              <w:marBottom w:val="0"/>
                                                              <w:divBdr>
                                                                <w:top w:val="none" w:sz="0" w:space="0" w:color="auto"/>
                                                                <w:left w:val="none" w:sz="0" w:space="0" w:color="auto"/>
                                                                <w:bottom w:val="none" w:sz="0" w:space="0" w:color="auto"/>
                                                                <w:right w:val="none" w:sz="0" w:space="0" w:color="auto"/>
                                                              </w:divBdr>
                                                              <w:divsChild>
                                                                <w:div w:id="745228131">
                                                                  <w:marLeft w:val="240"/>
                                                                  <w:marRight w:val="24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3072159">
          <w:marLeft w:val="0"/>
          <w:marRight w:val="0"/>
          <w:marTop w:val="0"/>
          <w:marBottom w:val="0"/>
          <w:divBdr>
            <w:top w:val="none" w:sz="0" w:space="0" w:color="auto"/>
            <w:left w:val="none" w:sz="0" w:space="0" w:color="auto"/>
            <w:bottom w:val="none" w:sz="0" w:space="0" w:color="auto"/>
            <w:right w:val="none" w:sz="0" w:space="0" w:color="auto"/>
          </w:divBdr>
          <w:divsChild>
            <w:div w:id="517818782">
              <w:marLeft w:val="15"/>
              <w:marRight w:val="0"/>
              <w:marTop w:val="750"/>
              <w:marBottom w:val="750"/>
              <w:divBdr>
                <w:top w:val="none" w:sz="0" w:space="0" w:color="auto"/>
                <w:left w:val="none" w:sz="0" w:space="0" w:color="auto"/>
                <w:bottom w:val="none" w:sz="0" w:space="0" w:color="auto"/>
                <w:right w:val="none" w:sz="0" w:space="0" w:color="auto"/>
              </w:divBdr>
              <w:divsChild>
                <w:div w:id="42476735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39151863">
          <w:marLeft w:val="0"/>
          <w:marRight w:val="0"/>
          <w:marTop w:val="0"/>
          <w:marBottom w:val="0"/>
          <w:divBdr>
            <w:top w:val="none" w:sz="0" w:space="0" w:color="auto"/>
            <w:left w:val="none" w:sz="0" w:space="0" w:color="auto"/>
            <w:bottom w:val="none" w:sz="0" w:space="0" w:color="auto"/>
            <w:right w:val="none" w:sz="0" w:space="0" w:color="auto"/>
          </w:divBdr>
          <w:divsChild>
            <w:div w:id="180702478">
              <w:marLeft w:val="0"/>
              <w:marRight w:val="0"/>
              <w:marTop w:val="0"/>
              <w:marBottom w:val="0"/>
              <w:divBdr>
                <w:top w:val="none" w:sz="0" w:space="0" w:color="auto"/>
                <w:left w:val="none" w:sz="0" w:space="0" w:color="auto"/>
                <w:bottom w:val="none" w:sz="0" w:space="0" w:color="auto"/>
                <w:right w:val="none" w:sz="0" w:space="0" w:color="auto"/>
              </w:divBdr>
              <w:divsChild>
                <w:div w:id="1095589404">
                  <w:marLeft w:val="0"/>
                  <w:marRight w:val="0"/>
                  <w:marTop w:val="0"/>
                  <w:marBottom w:val="0"/>
                  <w:divBdr>
                    <w:top w:val="none" w:sz="0" w:space="0" w:color="auto"/>
                    <w:left w:val="none" w:sz="0" w:space="0" w:color="auto"/>
                    <w:bottom w:val="none" w:sz="0" w:space="0" w:color="auto"/>
                    <w:right w:val="none" w:sz="0" w:space="0" w:color="auto"/>
                  </w:divBdr>
                  <w:divsChild>
                    <w:div w:id="912278674">
                      <w:marLeft w:val="0"/>
                      <w:marRight w:val="0"/>
                      <w:marTop w:val="0"/>
                      <w:marBottom w:val="0"/>
                      <w:divBdr>
                        <w:top w:val="none" w:sz="0" w:space="0" w:color="auto"/>
                        <w:left w:val="none" w:sz="0" w:space="0" w:color="auto"/>
                        <w:bottom w:val="none" w:sz="0" w:space="0" w:color="auto"/>
                        <w:right w:val="none" w:sz="0" w:space="0" w:color="auto"/>
                      </w:divBdr>
                      <w:divsChild>
                        <w:div w:id="1493713482">
                          <w:marLeft w:val="0"/>
                          <w:marRight w:val="0"/>
                          <w:marTop w:val="0"/>
                          <w:marBottom w:val="0"/>
                          <w:divBdr>
                            <w:top w:val="none" w:sz="0" w:space="0" w:color="auto"/>
                            <w:left w:val="none" w:sz="0" w:space="0" w:color="auto"/>
                            <w:bottom w:val="none" w:sz="0" w:space="0" w:color="auto"/>
                            <w:right w:val="none" w:sz="0" w:space="0" w:color="auto"/>
                          </w:divBdr>
                          <w:divsChild>
                            <w:div w:id="241454862">
                              <w:marLeft w:val="0"/>
                              <w:marRight w:val="0"/>
                              <w:marTop w:val="0"/>
                              <w:marBottom w:val="0"/>
                              <w:divBdr>
                                <w:top w:val="none" w:sz="0" w:space="0" w:color="auto"/>
                                <w:left w:val="none" w:sz="0" w:space="0" w:color="auto"/>
                                <w:bottom w:val="none" w:sz="0" w:space="0" w:color="auto"/>
                                <w:right w:val="none" w:sz="0" w:space="0" w:color="auto"/>
                              </w:divBdr>
                              <w:divsChild>
                                <w:div w:id="1887595071">
                                  <w:marLeft w:val="0"/>
                                  <w:marRight w:val="0"/>
                                  <w:marTop w:val="0"/>
                                  <w:marBottom w:val="0"/>
                                  <w:divBdr>
                                    <w:top w:val="none" w:sz="0" w:space="0" w:color="auto"/>
                                    <w:left w:val="none" w:sz="0" w:space="0" w:color="auto"/>
                                    <w:bottom w:val="none" w:sz="0" w:space="0" w:color="auto"/>
                                    <w:right w:val="none" w:sz="0" w:space="0" w:color="auto"/>
                                  </w:divBdr>
                                  <w:divsChild>
                                    <w:div w:id="1198543857">
                                      <w:marLeft w:val="0"/>
                                      <w:marRight w:val="0"/>
                                      <w:marTop w:val="0"/>
                                      <w:marBottom w:val="0"/>
                                      <w:divBdr>
                                        <w:top w:val="none" w:sz="0" w:space="0" w:color="auto"/>
                                        <w:left w:val="none" w:sz="0" w:space="0" w:color="auto"/>
                                        <w:bottom w:val="none" w:sz="0" w:space="0" w:color="auto"/>
                                        <w:right w:val="none" w:sz="0" w:space="0" w:color="auto"/>
                                      </w:divBdr>
                                      <w:divsChild>
                                        <w:div w:id="1555890675">
                                          <w:marLeft w:val="0"/>
                                          <w:marRight w:val="0"/>
                                          <w:marTop w:val="0"/>
                                          <w:marBottom w:val="0"/>
                                          <w:divBdr>
                                            <w:top w:val="none" w:sz="0" w:space="0" w:color="auto"/>
                                            <w:left w:val="none" w:sz="0" w:space="0" w:color="auto"/>
                                            <w:bottom w:val="none" w:sz="0" w:space="0" w:color="auto"/>
                                            <w:right w:val="none" w:sz="0" w:space="0" w:color="auto"/>
                                          </w:divBdr>
                                          <w:divsChild>
                                            <w:div w:id="1833178823">
                                              <w:marLeft w:val="0"/>
                                              <w:marRight w:val="0"/>
                                              <w:marTop w:val="0"/>
                                              <w:marBottom w:val="0"/>
                                              <w:divBdr>
                                                <w:top w:val="none" w:sz="0" w:space="0" w:color="auto"/>
                                                <w:left w:val="none" w:sz="0" w:space="0" w:color="auto"/>
                                                <w:bottom w:val="none" w:sz="0" w:space="0" w:color="auto"/>
                                                <w:right w:val="none" w:sz="0" w:space="0" w:color="auto"/>
                                              </w:divBdr>
                                              <w:divsChild>
                                                <w:div w:id="426729295">
                                                  <w:marLeft w:val="0"/>
                                                  <w:marRight w:val="0"/>
                                                  <w:marTop w:val="0"/>
                                                  <w:marBottom w:val="0"/>
                                                  <w:divBdr>
                                                    <w:top w:val="none" w:sz="0" w:space="0" w:color="auto"/>
                                                    <w:left w:val="none" w:sz="0" w:space="0" w:color="auto"/>
                                                    <w:bottom w:val="none" w:sz="0" w:space="0" w:color="auto"/>
                                                    <w:right w:val="none" w:sz="0" w:space="0" w:color="auto"/>
                                                  </w:divBdr>
                                                  <w:divsChild>
                                                    <w:div w:id="325323736">
                                                      <w:marLeft w:val="0"/>
                                                      <w:marRight w:val="0"/>
                                                      <w:marTop w:val="90"/>
                                                      <w:marBottom w:val="60"/>
                                                      <w:divBdr>
                                                        <w:top w:val="none" w:sz="0" w:space="0" w:color="auto"/>
                                                        <w:left w:val="none" w:sz="0" w:space="0" w:color="auto"/>
                                                        <w:bottom w:val="none" w:sz="0" w:space="0" w:color="auto"/>
                                                        <w:right w:val="none" w:sz="0" w:space="0" w:color="auto"/>
                                                      </w:divBdr>
                                                      <w:divsChild>
                                                        <w:div w:id="11803093">
                                                          <w:marLeft w:val="0"/>
                                                          <w:marRight w:val="0"/>
                                                          <w:marTop w:val="0"/>
                                                          <w:marBottom w:val="0"/>
                                                          <w:divBdr>
                                                            <w:top w:val="none" w:sz="0" w:space="0" w:color="auto"/>
                                                            <w:left w:val="none" w:sz="0" w:space="0" w:color="auto"/>
                                                            <w:bottom w:val="none" w:sz="0" w:space="0" w:color="auto"/>
                                                            <w:right w:val="none" w:sz="0" w:space="0" w:color="auto"/>
                                                          </w:divBdr>
                                                          <w:divsChild>
                                                            <w:div w:id="1204441781">
                                                              <w:marLeft w:val="0"/>
                                                              <w:marRight w:val="0"/>
                                                              <w:marTop w:val="0"/>
                                                              <w:marBottom w:val="0"/>
                                                              <w:divBdr>
                                                                <w:top w:val="none" w:sz="0" w:space="0" w:color="auto"/>
                                                                <w:left w:val="none" w:sz="0" w:space="0" w:color="auto"/>
                                                                <w:bottom w:val="none" w:sz="0" w:space="0" w:color="auto"/>
                                                                <w:right w:val="none" w:sz="0" w:space="0" w:color="auto"/>
                                                              </w:divBdr>
                                                              <w:divsChild>
                                                                <w:div w:id="42288385">
                                                                  <w:marLeft w:val="0"/>
                                                                  <w:marRight w:val="0"/>
                                                                  <w:marTop w:val="0"/>
                                                                  <w:marBottom w:val="0"/>
                                                                  <w:divBdr>
                                                                    <w:top w:val="none" w:sz="0" w:space="0" w:color="auto"/>
                                                                    <w:left w:val="none" w:sz="0" w:space="0" w:color="auto"/>
                                                                    <w:bottom w:val="none" w:sz="0" w:space="0" w:color="auto"/>
                                                                    <w:right w:val="none" w:sz="0" w:space="0" w:color="auto"/>
                                                                  </w:divBdr>
                                                                  <w:divsChild>
                                                                    <w:div w:id="1549338640">
                                                                      <w:marLeft w:val="0"/>
                                                                      <w:marRight w:val="0"/>
                                                                      <w:marTop w:val="0"/>
                                                                      <w:marBottom w:val="0"/>
                                                                      <w:divBdr>
                                                                        <w:top w:val="none" w:sz="0" w:space="0" w:color="auto"/>
                                                                        <w:left w:val="none" w:sz="0" w:space="0" w:color="auto"/>
                                                                        <w:bottom w:val="none" w:sz="0" w:space="0" w:color="auto"/>
                                                                        <w:right w:val="none" w:sz="0" w:space="0" w:color="auto"/>
                                                                      </w:divBdr>
                                                                      <w:divsChild>
                                                                        <w:div w:id="2082175601">
                                                                          <w:marLeft w:val="700"/>
                                                                          <w:marRight w:val="0"/>
                                                                          <w:marTop w:val="0"/>
                                                                          <w:marBottom w:val="0"/>
                                                                          <w:divBdr>
                                                                            <w:top w:val="none" w:sz="0" w:space="0" w:color="auto"/>
                                                                            <w:left w:val="none" w:sz="0" w:space="0" w:color="auto"/>
                                                                            <w:bottom w:val="none" w:sz="0" w:space="0" w:color="auto"/>
                                                                            <w:right w:val="none" w:sz="0" w:space="0" w:color="auto"/>
                                                                          </w:divBdr>
                                                                          <w:divsChild>
                                                                            <w:div w:id="1587956966">
                                                                              <w:marLeft w:val="0"/>
                                                                              <w:marRight w:val="195"/>
                                                                              <w:marTop w:val="0"/>
                                                                              <w:marBottom w:val="0"/>
                                                                              <w:divBdr>
                                                                                <w:top w:val="none" w:sz="0" w:space="0" w:color="auto"/>
                                                                                <w:left w:val="none" w:sz="0" w:space="0" w:color="auto"/>
                                                                                <w:bottom w:val="none" w:sz="0" w:space="0" w:color="auto"/>
                                                                                <w:right w:val="none" w:sz="0" w:space="0" w:color="auto"/>
                                                                              </w:divBdr>
                                                                              <w:divsChild>
                                                                                <w:div w:id="2114086807">
                                                                                  <w:marLeft w:val="0"/>
                                                                                  <w:marRight w:val="0"/>
                                                                                  <w:marTop w:val="0"/>
                                                                                  <w:marBottom w:val="0"/>
                                                                                  <w:divBdr>
                                                                                    <w:top w:val="none" w:sz="0" w:space="0" w:color="auto"/>
                                                                                    <w:left w:val="none" w:sz="0" w:space="0" w:color="auto"/>
                                                                                    <w:bottom w:val="none" w:sz="0" w:space="0" w:color="auto"/>
                                                                                    <w:right w:val="none" w:sz="0" w:space="0" w:color="auto"/>
                                                                                  </w:divBdr>
                                                                                </w:div>
                                                                                <w:div w:id="1023019104">
                                                                                  <w:marLeft w:val="0"/>
                                                                                  <w:marRight w:val="0"/>
                                                                                  <w:marTop w:val="0"/>
                                                                                  <w:marBottom w:val="0"/>
                                                                                  <w:divBdr>
                                                                                    <w:top w:val="none" w:sz="0" w:space="0" w:color="auto"/>
                                                                                    <w:left w:val="none" w:sz="0" w:space="0" w:color="auto"/>
                                                                                    <w:bottom w:val="none" w:sz="0" w:space="0" w:color="auto"/>
                                                                                    <w:right w:val="none" w:sz="0" w:space="0" w:color="auto"/>
                                                                                  </w:divBdr>
                                                                                </w:div>
                                                                              </w:divsChild>
                                                                            </w:div>
                                                                            <w:div w:id="1175077362">
                                                                              <w:marLeft w:val="0"/>
                                                                              <w:marRight w:val="0"/>
                                                                              <w:marTop w:val="0"/>
                                                                              <w:marBottom w:val="0"/>
                                                                              <w:divBdr>
                                                                                <w:top w:val="none" w:sz="0" w:space="0" w:color="auto"/>
                                                                                <w:left w:val="none" w:sz="0" w:space="0" w:color="auto"/>
                                                                                <w:bottom w:val="none" w:sz="0" w:space="0" w:color="auto"/>
                                                                                <w:right w:val="none" w:sz="0" w:space="0" w:color="auto"/>
                                                                              </w:divBdr>
                                                                              <w:divsChild>
                                                                                <w:div w:id="141848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4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76088">
                                                      <w:marLeft w:val="0"/>
                                                      <w:marRight w:val="0"/>
                                                      <w:marTop w:val="0"/>
                                                      <w:marBottom w:val="0"/>
                                                      <w:divBdr>
                                                        <w:top w:val="none" w:sz="0" w:space="0" w:color="auto"/>
                                                        <w:left w:val="none" w:sz="0" w:space="0" w:color="auto"/>
                                                        <w:bottom w:val="none" w:sz="0" w:space="0" w:color="auto"/>
                                                        <w:right w:val="none" w:sz="0" w:space="0" w:color="auto"/>
                                                      </w:divBdr>
                                                      <w:divsChild>
                                                        <w:div w:id="1374308209">
                                                          <w:marLeft w:val="0"/>
                                                          <w:marRight w:val="0"/>
                                                          <w:marTop w:val="0"/>
                                                          <w:marBottom w:val="0"/>
                                                          <w:divBdr>
                                                            <w:top w:val="none" w:sz="0" w:space="0" w:color="auto"/>
                                                            <w:left w:val="none" w:sz="0" w:space="0" w:color="auto"/>
                                                            <w:bottom w:val="none" w:sz="0" w:space="0" w:color="auto"/>
                                                            <w:right w:val="none" w:sz="0" w:space="0" w:color="auto"/>
                                                          </w:divBdr>
                                                          <w:divsChild>
                                                            <w:div w:id="982654927">
                                                              <w:marLeft w:val="0"/>
                                                              <w:marRight w:val="0"/>
                                                              <w:marTop w:val="0"/>
                                                              <w:marBottom w:val="0"/>
                                                              <w:divBdr>
                                                                <w:top w:val="none" w:sz="0" w:space="0" w:color="auto"/>
                                                                <w:left w:val="none" w:sz="0" w:space="0" w:color="auto"/>
                                                                <w:bottom w:val="none" w:sz="0" w:space="0" w:color="auto"/>
                                                                <w:right w:val="none" w:sz="0" w:space="0" w:color="auto"/>
                                                              </w:divBdr>
                                                              <w:divsChild>
                                                                <w:div w:id="2038235197">
                                                                  <w:marLeft w:val="240"/>
                                                                  <w:marRight w:val="24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4180797">
          <w:marLeft w:val="0"/>
          <w:marRight w:val="0"/>
          <w:marTop w:val="0"/>
          <w:marBottom w:val="0"/>
          <w:divBdr>
            <w:top w:val="none" w:sz="0" w:space="0" w:color="auto"/>
            <w:left w:val="none" w:sz="0" w:space="0" w:color="auto"/>
            <w:bottom w:val="none" w:sz="0" w:space="0" w:color="auto"/>
            <w:right w:val="none" w:sz="0" w:space="0" w:color="auto"/>
          </w:divBdr>
          <w:divsChild>
            <w:div w:id="942565882">
              <w:marLeft w:val="15"/>
              <w:marRight w:val="0"/>
              <w:marTop w:val="75"/>
              <w:marBottom w:val="0"/>
              <w:divBdr>
                <w:top w:val="none" w:sz="0" w:space="0" w:color="auto"/>
                <w:left w:val="none" w:sz="0" w:space="0" w:color="auto"/>
                <w:bottom w:val="none" w:sz="0" w:space="0" w:color="auto"/>
                <w:right w:val="none" w:sz="0" w:space="0" w:color="auto"/>
              </w:divBdr>
              <w:divsChild>
                <w:div w:id="213655745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46430093">
          <w:marLeft w:val="0"/>
          <w:marRight w:val="0"/>
          <w:marTop w:val="0"/>
          <w:marBottom w:val="0"/>
          <w:divBdr>
            <w:top w:val="none" w:sz="0" w:space="0" w:color="auto"/>
            <w:left w:val="none" w:sz="0" w:space="0" w:color="auto"/>
            <w:bottom w:val="none" w:sz="0" w:space="0" w:color="auto"/>
            <w:right w:val="none" w:sz="0" w:space="0" w:color="auto"/>
          </w:divBdr>
          <w:divsChild>
            <w:div w:id="79958055">
              <w:marLeft w:val="0"/>
              <w:marRight w:val="0"/>
              <w:marTop w:val="0"/>
              <w:marBottom w:val="0"/>
              <w:divBdr>
                <w:top w:val="none" w:sz="0" w:space="0" w:color="auto"/>
                <w:left w:val="none" w:sz="0" w:space="0" w:color="auto"/>
                <w:bottom w:val="none" w:sz="0" w:space="0" w:color="auto"/>
                <w:right w:val="none" w:sz="0" w:space="0" w:color="auto"/>
              </w:divBdr>
              <w:divsChild>
                <w:div w:id="1303119369">
                  <w:marLeft w:val="0"/>
                  <w:marRight w:val="0"/>
                  <w:marTop w:val="0"/>
                  <w:marBottom w:val="0"/>
                  <w:divBdr>
                    <w:top w:val="none" w:sz="0" w:space="0" w:color="auto"/>
                    <w:left w:val="none" w:sz="0" w:space="0" w:color="auto"/>
                    <w:bottom w:val="none" w:sz="0" w:space="0" w:color="auto"/>
                    <w:right w:val="none" w:sz="0" w:space="0" w:color="auto"/>
                  </w:divBdr>
                  <w:divsChild>
                    <w:div w:id="1793673043">
                      <w:marLeft w:val="0"/>
                      <w:marRight w:val="0"/>
                      <w:marTop w:val="0"/>
                      <w:marBottom w:val="0"/>
                      <w:divBdr>
                        <w:top w:val="none" w:sz="0" w:space="0" w:color="auto"/>
                        <w:left w:val="none" w:sz="0" w:space="0" w:color="auto"/>
                        <w:bottom w:val="none" w:sz="0" w:space="0" w:color="auto"/>
                        <w:right w:val="none" w:sz="0" w:space="0" w:color="auto"/>
                      </w:divBdr>
                      <w:divsChild>
                        <w:div w:id="703021810">
                          <w:marLeft w:val="0"/>
                          <w:marRight w:val="0"/>
                          <w:marTop w:val="0"/>
                          <w:marBottom w:val="0"/>
                          <w:divBdr>
                            <w:top w:val="none" w:sz="0" w:space="0" w:color="auto"/>
                            <w:left w:val="none" w:sz="0" w:space="0" w:color="auto"/>
                            <w:bottom w:val="none" w:sz="0" w:space="0" w:color="auto"/>
                            <w:right w:val="none" w:sz="0" w:space="0" w:color="auto"/>
                          </w:divBdr>
                          <w:divsChild>
                            <w:div w:id="705713282">
                              <w:marLeft w:val="0"/>
                              <w:marRight w:val="0"/>
                              <w:marTop w:val="0"/>
                              <w:marBottom w:val="0"/>
                              <w:divBdr>
                                <w:top w:val="none" w:sz="0" w:space="0" w:color="auto"/>
                                <w:left w:val="none" w:sz="0" w:space="0" w:color="auto"/>
                                <w:bottom w:val="none" w:sz="0" w:space="0" w:color="auto"/>
                                <w:right w:val="none" w:sz="0" w:space="0" w:color="auto"/>
                              </w:divBdr>
                              <w:divsChild>
                                <w:div w:id="46878767">
                                  <w:marLeft w:val="0"/>
                                  <w:marRight w:val="0"/>
                                  <w:marTop w:val="0"/>
                                  <w:marBottom w:val="0"/>
                                  <w:divBdr>
                                    <w:top w:val="none" w:sz="0" w:space="0" w:color="auto"/>
                                    <w:left w:val="none" w:sz="0" w:space="0" w:color="auto"/>
                                    <w:bottom w:val="none" w:sz="0" w:space="0" w:color="auto"/>
                                    <w:right w:val="none" w:sz="0" w:space="0" w:color="auto"/>
                                  </w:divBdr>
                                  <w:divsChild>
                                    <w:div w:id="1319848608">
                                      <w:marLeft w:val="0"/>
                                      <w:marRight w:val="0"/>
                                      <w:marTop w:val="0"/>
                                      <w:marBottom w:val="0"/>
                                      <w:divBdr>
                                        <w:top w:val="none" w:sz="0" w:space="0" w:color="auto"/>
                                        <w:left w:val="none" w:sz="0" w:space="0" w:color="auto"/>
                                        <w:bottom w:val="none" w:sz="0" w:space="0" w:color="auto"/>
                                        <w:right w:val="none" w:sz="0" w:space="0" w:color="auto"/>
                                      </w:divBdr>
                                      <w:divsChild>
                                        <w:div w:id="1624076748">
                                          <w:marLeft w:val="0"/>
                                          <w:marRight w:val="0"/>
                                          <w:marTop w:val="0"/>
                                          <w:marBottom w:val="0"/>
                                          <w:divBdr>
                                            <w:top w:val="none" w:sz="0" w:space="0" w:color="auto"/>
                                            <w:left w:val="none" w:sz="0" w:space="0" w:color="auto"/>
                                            <w:bottom w:val="none" w:sz="0" w:space="0" w:color="auto"/>
                                            <w:right w:val="none" w:sz="0" w:space="0" w:color="auto"/>
                                          </w:divBdr>
                                          <w:divsChild>
                                            <w:div w:id="2090737265">
                                              <w:marLeft w:val="0"/>
                                              <w:marRight w:val="0"/>
                                              <w:marTop w:val="0"/>
                                              <w:marBottom w:val="0"/>
                                              <w:divBdr>
                                                <w:top w:val="none" w:sz="0" w:space="0" w:color="auto"/>
                                                <w:left w:val="none" w:sz="0" w:space="0" w:color="auto"/>
                                                <w:bottom w:val="none" w:sz="0" w:space="0" w:color="auto"/>
                                                <w:right w:val="none" w:sz="0" w:space="0" w:color="auto"/>
                                              </w:divBdr>
                                              <w:divsChild>
                                                <w:div w:id="1948347832">
                                                  <w:marLeft w:val="0"/>
                                                  <w:marRight w:val="0"/>
                                                  <w:marTop w:val="90"/>
                                                  <w:marBottom w:val="60"/>
                                                  <w:divBdr>
                                                    <w:top w:val="none" w:sz="0" w:space="0" w:color="auto"/>
                                                    <w:left w:val="none" w:sz="0" w:space="0" w:color="auto"/>
                                                    <w:bottom w:val="none" w:sz="0" w:space="0" w:color="auto"/>
                                                    <w:right w:val="none" w:sz="0" w:space="0" w:color="auto"/>
                                                  </w:divBdr>
                                                  <w:divsChild>
                                                    <w:div w:id="719672599">
                                                      <w:marLeft w:val="0"/>
                                                      <w:marRight w:val="0"/>
                                                      <w:marTop w:val="0"/>
                                                      <w:marBottom w:val="0"/>
                                                      <w:divBdr>
                                                        <w:top w:val="none" w:sz="0" w:space="0" w:color="auto"/>
                                                        <w:left w:val="none" w:sz="0" w:space="0" w:color="auto"/>
                                                        <w:bottom w:val="none" w:sz="0" w:space="0" w:color="auto"/>
                                                        <w:right w:val="none" w:sz="0" w:space="0" w:color="auto"/>
                                                      </w:divBdr>
                                                      <w:divsChild>
                                                        <w:div w:id="1283926210">
                                                          <w:marLeft w:val="0"/>
                                                          <w:marRight w:val="0"/>
                                                          <w:marTop w:val="0"/>
                                                          <w:marBottom w:val="0"/>
                                                          <w:divBdr>
                                                            <w:top w:val="none" w:sz="0" w:space="0" w:color="auto"/>
                                                            <w:left w:val="none" w:sz="0" w:space="0" w:color="auto"/>
                                                            <w:bottom w:val="none" w:sz="0" w:space="0" w:color="auto"/>
                                                            <w:right w:val="none" w:sz="0" w:space="0" w:color="auto"/>
                                                          </w:divBdr>
                                                          <w:divsChild>
                                                            <w:div w:id="737358853">
                                                              <w:marLeft w:val="0"/>
                                                              <w:marRight w:val="0"/>
                                                              <w:marTop w:val="0"/>
                                                              <w:marBottom w:val="0"/>
                                                              <w:divBdr>
                                                                <w:top w:val="none" w:sz="0" w:space="0" w:color="auto"/>
                                                                <w:left w:val="none" w:sz="0" w:space="0" w:color="auto"/>
                                                                <w:bottom w:val="none" w:sz="0" w:space="0" w:color="auto"/>
                                                                <w:right w:val="none" w:sz="0" w:space="0" w:color="auto"/>
                                                              </w:divBdr>
                                                              <w:divsChild>
                                                                <w:div w:id="1206527649">
                                                                  <w:marLeft w:val="0"/>
                                                                  <w:marRight w:val="0"/>
                                                                  <w:marTop w:val="0"/>
                                                                  <w:marBottom w:val="0"/>
                                                                  <w:divBdr>
                                                                    <w:top w:val="none" w:sz="0" w:space="0" w:color="auto"/>
                                                                    <w:left w:val="none" w:sz="0" w:space="0" w:color="auto"/>
                                                                    <w:bottom w:val="none" w:sz="0" w:space="0" w:color="auto"/>
                                                                    <w:right w:val="none" w:sz="0" w:space="0" w:color="auto"/>
                                                                  </w:divBdr>
                                                                  <w:divsChild>
                                                                    <w:div w:id="324553972">
                                                                      <w:marLeft w:val="700"/>
                                                                      <w:marRight w:val="0"/>
                                                                      <w:marTop w:val="0"/>
                                                                      <w:marBottom w:val="0"/>
                                                                      <w:divBdr>
                                                                        <w:top w:val="none" w:sz="0" w:space="0" w:color="auto"/>
                                                                        <w:left w:val="none" w:sz="0" w:space="0" w:color="auto"/>
                                                                        <w:bottom w:val="none" w:sz="0" w:space="0" w:color="auto"/>
                                                                        <w:right w:val="none" w:sz="0" w:space="0" w:color="auto"/>
                                                                      </w:divBdr>
                                                                      <w:divsChild>
                                                                        <w:div w:id="1337076574">
                                                                          <w:marLeft w:val="0"/>
                                                                          <w:marRight w:val="195"/>
                                                                          <w:marTop w:val="0"/>
                                                                          <w:marBottom w:val="0"/>
                                                                          <w:divBdr>
                                                                            <w:top w:val="none" w:sz="0" w:space="0" w:color="auto"/>
                                                                            <w:left w:val="none" w:sz="0" w:space="0" w:color="auto"/>
                                                                            <w:bottom w:val="none" w:sz="0" w:space="0" w:color="auto"/>
                                                                            <w:right w:val="none" w:sz="0" w:space="0" w:color="auto"/>
                                                                          </w:divBdr>
                                                                          <w:divsChild>
                                                                            <w:div w:id="855387848">
                                                                              <w:marLeft w:val="0"/>
                                                                              <w:marRight w:val="0"/>
                                                                              <w:marTop w:val="0"/>
                                                                              <w:marBottom w:val="0"/>
                                                                              <w:divBdr>
                                                                                <w:top w:val="none" w:sz="0" w:space="0" w:color="auto"/>
                                                                                <w:left w:val="none" w:sz="0" w:space="0" w:color="auto"/>
                                                                                <w:bottom w:val="none" w:sz="0" w:space="0" w:color="auto"/>
                                                                                <w:right w:val="none" w:sz="0" w:space="0" w:color="auto"/>
                                                                              </w:divBdr>
                                                                            </w:div>
                                                                            <w:div w:id="220556775">
                                                                              <w:marLeft w:val="0"/>
                                                                              <w:marRight w:val="0"/>
                                                                              <w:marTop w:val="0"/>
                                                                              <w:marBottom w:val="0"/>
                                                                              <w:divBdr>
                                                                                <w:top w:val="none" w:sz="0" w:space="0" w:color="auto"/>
                                                                                <w:left w:val="none" w:sz="0" w:space="0" w:color="auto"/>
                                                                                <w:bottom w:val="none" w:sz="0" w:space="0" w:color="auto"/>
                                                                                <w:right w:val="none" w:sz="0" w:space="0" w:color="auto"/>
                                                                              </w:divBdr>
                                                                            </w:div>
                                                                          </w:divsChild>
                                                                        </w:div>
                                                                        <w:div w:id="1570769774">
                                                                          <w:marLeft w:val="0"/>
                                                                          <w:marRight w:val="0"/>
                                                                          <w:marTop w:val="0"/>
                                                                          <w:marBottom w:val="0"/>
                                                                          <w:divBdr>
                                                                            <w:top w:val="none" w:sz="0" w:space="0" w:color="auto"/>
                                                                            <w:left w:val="none" w:sz="0" w:space="0" w:color="auto"/>
                                                                            <w:bottom w:val="none" w:sz="0" w:space="0" w:color="auto"/>
                                                                            <w:right w:val="none" w:sz="0" w:space="0" w:color="auto"/>
                                                                          </w:divBdr>
                                                                          <w:divsChild>
                                                                            <w:div w:id="145910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703893">
                                                  <w:marLeft w:val="0"/>
                                                  <w:marRight w:val="0"/>
                                                  <w:marTop w:val="0"/>
                                                  <w:marBottom w:val="0"/>
                                                  <w:divBdr>
                                                    <w:top w:val="none" w:sz="0" w:space="0" w:color="auto"/>
                                                    <w:left w:val="none" w:sz="0" w:space="0" w:color="auto"/>
                                                    <w:bottom w:val="none" w:sz="0" w:space="0" w:color="auto"/>
                                                    <w:right w:val="none" w:sz="0" w:space="0" w:color="auto"/>
                                                  </w:divBdr>
                                                  <w:divsChild>
                                                    <w:div w:id="1851213649">
                                                      <w:marLeft w:val="0"/>
                                                      <w:marRight w:val="0"/>
                                                      <w:marTop w:val="0"/>
                                                      <w:marBottom w:val="0"/>
                                                      <w:divBdr>
                                                        <w:top w:val="none" w:sz="0" w:space="0" w:color="auto"/>
                                                        <w:left w:val="none" w:sz="0" w:space="0" w:color="auto"/>
                                                        <w:bottom w:val="none" w:sz="0" w:space="0" w:color="auto"/>
                                                        <w:right w:val="none" w:sz="0" w:space="0" w:color="auto"/>
                                                      </w:divBdr>
                                                      <w:divsChild>
                                                        <w:div w:id="1464806236">
                                                          <w:marLeft w:val="0"/>
                                                          <w:marRight w:val="0"/>
                                                          <w:marTop w:val="0"/>
                                                          <w:marBottom w:val="0"/>
                                                          <w:divBdr>
                                                            <w:top w:val="none" w:sz="0" w:space="0" w:color="auto"/>
                                                            <w:left w:val="none" w:sz="0" w:space="0" w:color="auto"/>
                                                            <w:bottom w:val="none" w:sz="0" w:space="0" w:color="auto"/>
                                                            <w:right w:val="none" w:sz="0" w:space="0" w:color="auto"/>
                                                          </w:divBdr>
                                                          <w:divsChild>
                                                            <w:div w:id="1301837347">
                                                              <w:marLeft w:val="240"/>
                                                              <w:marRight w:val="24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hyperlink" Target="https://pandia.ru/text/category/avtoservis/"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hyperlink" Target="https://pandia.ru/text/category/avtoservis/" TargetMode="External"/><Relationship Id="rId17" Type="http://schemas.openxmlformats.org/officeDocument/2006/relationships/hyperlink" Target="https://pandia.ru/text/category/avtoservis/" TargetMode="External"/><Relationship Id="rId2" Type="http://schemas.openxmlformats.org/officeDocument/2006/relationships/settings" Target="settings.xml"/><Relationship Id="rId16" Type="http://schemas.openxmlformats.org/officeDocument/2006/relationships/hyperlink" Target="https://pandia.ru/text/category/avtoservis/" TargetMode="Externa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5" Type="http://schemas.openxmlformats.org/officeDocument/2006/relationships/image" Target="media/image2.gif"/><Relationship Id="rId15" Type="http://schemas.openxmlformats.org/officeDocument/2006/relationships/hyperlink" Target="https://pandia.ru/text/category/avtoservis/" TargetMode="External"/><Relationship Id="rId10" Type="http://schemas.openxmlformats.org/officeDocument/2006/relationships/image" Target="media/image7.gif"/><Relationship Id="rId19"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hyperlink" Target="https://pandia.ru/text/category/avtoservi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2792</Words>
  <Characters>15918</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Юрченко Алексей Михайлович</dc:creator>
  <cp:keywords/>
  <dc:description/>
  <cp:lastModifiedBy>Юрченко Алексей Михайлович</cp:lastModifiedBy>
  <cp:revision>5</cp:revision>
  <dcterms:created xsi:type="dcterms:W3CDTF">2023-10-18T12:07:00Z</dcterms:created>
  <dcterms:modified xsi:type="dcterms:W3CDTF">2023-10-19T07:01:00Z</dcterms:modified>
</cp:coreProperties>
</file>