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30289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125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"/content/drive/MyDrive/Colab Notebooks/images/jenna.jpeg"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target_size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tf.io.read_file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tf.image.decode_image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channels=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 = tf.image.resize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resized_image_numpy = resized_image.numpy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"resized_jenna.jpeg"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cv2.cvtColor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resized_image_numpy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cv2.COLOR_RGB2BGR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75.0" w:type="dxa"/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's jenna, welcome home!</w:t>
              <w:br w:type="textWrapping"/>
              <w:t xml:space="preserve">(0.0, 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"/content/drive/MyDrive/Colab Notebooks/images/jenna_2.jpeg"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target_size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tf.io.read_file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tf.image.decode_image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channels=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 = tf.image.resize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resized_image_numpy = resized_image.numpy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"resized_jenna.jpeg"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cv2.cvtColor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resized_image_numpy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cv2.COLOR_RGB2BGR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"jenna"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database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's not jenna, please go away</w:t>
              <w:br w:type="textWrapping"/>
              <w:t xml:space="preserve">(0.86885124, False)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"/content/drive/MyDrive/Colab Notebooks/images/jenna.jpeg"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target_size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tf.io.read_file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tf.image.decode_image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channels=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 = tf.image.resize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resized_image_numpy = resized_image.numpy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"resized_jenna.jpeg"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cv2.cvtColor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resized_image_numpy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cv2.COLOR_RGB2BGR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 = who_is_it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database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it's jenna, the distance is 0.0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{'danielle': 1.1203943, 'younes': 0.9498303, 'tian': 1.127015, 'andrew': 0.89993286, 'kian': 0.6634865, 'dan': 0.8696159, 'sebastiano': 0.80749273, 'bertrand': 0.96896297, 'kevin': 0.7329034, 'felix': 0.9931094, 'benoit': 0.7144221, 'arnaud': 0.78297764, 'jenna': 0.0}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