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6F3" w:rsidRPr="00961059" w:rsidRDefault="00C202C9" w:rsidP="00076733">
      <w:pPr>
        <w:spacing w:after="0"/>
        <w:rPr>
          <w:rFonts w:ascii="微软雅黑" w:eastAsia="微软雅黑" w:hAnsi="微软雅黑" w:cstheme="minorHAnsi"/>
          <w:b/>
          <w:sz w:val="21"/>
          <w:szCs w:val="21"/>
        </w:rPr>
      </w:pPr>
      <w:r w:rsidRPr="00086FC5">
        <w:rPr>
          <w:rFonts w:ascii="微软雅黑" w:eastAsia="微软雅黑" w:hAnsi="微软雅黑" w:hint="eastAsia"/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-242388</wp:posOffset>
            </wp:positionV>
            <wp:extent cx="1107131" cy="1626919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2104022125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7131" cy="162691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D7B" w:rsidRPr="00086FC5">
        <w:rPr>
          <w:rFonts w:ascii="微软雅黑" w:eastAsia="微软雅黑" w:hAnsi="微软雅黑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-28575</wp:posOffset>
            </wp:positionH>
            <wp:positionV relativeFrom="paragraph">
              <wp:posOffset>511810</wp:posOffset>
            </wp:positionV>
            <wp:extent cx="247015" cy="218440"/>
            <wp:effectExtent l="0" t="0" r="635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15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7B1D" w:rsidRPr="00086FC5">
        <w:rPr>
          <w:rFonts w:ascii="微软雅黑" w:eastAsia="微软雅黑" w:hAnsi="微软雅黑" w:cstheme="minorHAnsi"/>
          <w:b/>
          <w:sz w:val="44"/>
          <w:szCs w:val="48"/>
        </w:rPr>
        <w:t>李晓辉</w:t>
      </w:r>
    </w:p>
    <w:p w:rsidR="00076733" w:rsidRPr="00961059" w:rsidRDefault="003D4F6F" w:rsidP="004C4423">
      <w:pPr>
        <w:tabs>
          <w:tab w:val="right" w:pos="10466"/>
        </w:tabs>
        <w:spacing w:after="0" w:line="240" w:lineRule="auto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961059">
        <w:rPr>
          <w:rFonts w:ascii="微软雅黑" w:eastAsia="微软雅黑" w:hAnsi="微软雅黑"/>
          <w:noProof/>
          <w:sz w:val="21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8700</wp:posOffset>
            </wp:positionH>
            <wp:positionV relativeFrom="paragraph">
              <wp:posOffset>225425</wp:posOffset>
            </wp:positionV>
            <wp:extent cx="170180" cy="226695"/>
            <wp:effectExtent l="0" t="0" r="1270" b="190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41" t="-1" r="-1" b="4269"/>
                    <a:stretch/>
                  </pic:blipFill>
                  <pic:spPr bwMode="auto">
                    <a:xfrm>
                      <a:off x="0" y="0"/>
                      <a:ext cx="170180" cy="22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465F" w:rsidRPr="00961059">
        <w:rPr>
          <w:rFonts w:ascii="微软雅黑" w:eastAsia="微软雅黑" w:hAnsi="微软雅黑" w:hint="eastAsia"/>
          <w:sz w:val="21"/>
          <w:szCs w:val="21"/>
        </w:rPr>
        <w:t>2</w:t>
      </w:r>
      <w:r w:rsidR="00F7465F" w:rsidRPr="00961059">
        <w:rPr>
          <w:rFonts w:ascii="微软雅黑" w:eastAsia="微软雅黑" w:hAnsi="微软雅黑"/>
          <w:sz w:val="21"/>
          <w:szCs w:val="21"/>
        </w:rPr>
        <w:t>5</w:t>
      </w:r>
      <w:r w:rsidR="00F7465F" w:rsidRPr="00961059">
        <w:rPr>
          <w:rFonts w:ascii="微软雅黑" w:eastAsia="微软雅黑" w:hAnsi="微软雅黑" w:hint="eastAsia"/>
          <w:sz w:val="21"/>
          <w:szCs w:val="21"/>
        </w:rPr>
        <w:t>岁</w:t>
      </w:r>
      <w:r w:rsidR="00076733" w:rsidRPr="00961059">
        <w:rPr>
          <w:rFonts w:ascii="微软雅黑" w:eastAsia="微软雅黑" w:hAnsi="微软雅黑" w:hint="eastAsia"/>
          <w:sz w:val="21"/>
          <w:szCs w:val="21"/>
        </w:rPr>
        <w:t xml:space="preserve"> 党员</w:t>
      </w:r>
    </w:p>
    <w:p w:rsidR="00076733" w:rsidRPr="00961059" w:rsidRDefault="003D4F6F" w:rsidP="004C4423">
      <w:pPr>
        <w:tabs>
          <w:tab w:val="right" w:pos="10466"/>
        </w:tabs>
        <w:spacing w:after="0" w:line="240" w:lineRule="auto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961059">
        <w:rPr>
          <w:rFonts w:ascii="微软雅黑" w:eastAsia="微软雅黑" w:hAnsi="微软雅黑"/>
          <w:noProof/>
          <w:sz w:val="21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445</wp:posOffset>
            </wp:positionH>
            <wp:positionV relativeFrom="paragraph">
              <wp:posOffset>224790</wp:posOffset>
            </wp:positionV>
            <wp:extent cx="170815" cy="247015"/>
            <wp:effectExtent l="0" t="0" r="635" b="63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6733" w:rsidRPr="00961059">
        <w:rPr>
          <w:rFonts w:ascii="微软雅黑" w:eastAsia="微软雅黑" w:hAnsi="微软雅黑" w:hint="eastAsia"/>
          <w:sz w:val="21"/>
          <w:szCs w:val="21"/>
        </w:rPr>
        <w:t>山东</w:t>
      </w:r>
      <w:r w:rsidR="00D0170B">
        <w:rPr>
          <w:rFonts w:ascii="微软雅黑" w:eastAsia="微软雅黑" w:hAnsi="微软雅黑" w:hint="eastAsia"/>
          <w:sz w:val="21"/>
          <w:szCs w:val="21"/>
        </w:rPr>
        <w:t xml:space="preserve"> 潍坊</w:t>
      </w:r>
    </w:p>
    <w:p w:rsidR="00076733" w:rsidRPr="00961059" w:rsidRDefault="00076733" w:rsidP="004C4423">
      <w:pPr>
        <w:tabs>
          <w:tab w:val="right" w:pos="10466"/>
        </w:tabs>
        <w:spacing w:after="0" w:line="240" w:lineRule="auto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961059">
        <w:rPr>
          <w:rFonts w:ascii="微软雅黑" w:eastAsia="微软雅黑" w:hAnsi="微软雅黑"/>
          <w:sz w:val="21"/>
          <w:szCs w:val="21"/>
        </w:rPr>
        <w:t>+86 15624176430</w:t>
      </w:r>
    </w:p>
    <w:p w:rsidR="00EA286D" w:rsidRPr="001F1F5C" w:rsidRDefault="00770D3F" w:rsidP="004C4423">
      <w:pPr>
        <w:tabs>
          <w:tab w:val="right" w:pos="10466"/>
        </w:tabs>
        <w:spacing w:after="0" w:line="240" w:lineRule="auto"/>
        <w:ind w:firstLineChars="200" w:firstLine="440"/>
        <w:rPr>
          <w:rFonts w:ascii="微软雅黑" w:eastAsia="微软雅黑" w:hAnsi="微软雅黑"/>
          <w:sz w:val="21"/>
          <w:szCs w:val="21"/>
        </w:rPr>
      </w:pPr>
      <w:hyperlink r:id="rId12" w:history="1">
        <w:r w:rsidR="00660675" w:rsidRPr="001F1F5C">
          <w:rPr>
            <w:rStyle w:val="a3"/>
            <w:noProof/>
            <w:u w:val="none"/>
          </w:rPr>
          <w:drawing>
            <wp:anchor distT="0" distB="0" distL="114300" distR="114300" simplePos="0" relativeHeight="251666432" behindDoc="0" locked="0" layoutInCell="1" allowOverlap="1" wp14:anchorId="66FF9809" wp14:editId="767871C6">
              <wp:simplePos x="0" y="0"/>
              <wp:positionH relativeFrom="margin">
                <wp:posOffset>-19050</wp:posOffset>
              </wp:positionH>
              <wp:positionV relativeFrom="paragraph">
                <wp:posOffset>225425</wp:posOffset>
              </wp:positionV>
              <wp:extent cx="226219" cy="180975"/>
              <wp:effectExtent l="0" t="0" r="2540" b="0"/>
              <wp:wrapNone/>
              <wp:docPr id="3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34130" t="31899" r="28996" b="23637"/>
                      <a:stretch/>
                    </pic:blipFill>
                    <pic:spPr bwMode="auto">
                      <a:xfrm>
                        <a:off x="0" y="0"/>
                        <a:ext cx="226219" cy="18097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660675" w:rsidRPr="001F1F5C">
          <w:rPr>
            <w:rStyle w:val="a3"/>
            <w:rFonts w:ascii="微软雅黑" w:eastAsia="微软雅黑" w:hAnsi="微软雅黑"/>
            <w:noProof/>
            <w:sz w:val="21"/>
            <w:szCs w:val="21"/>
            <w:u w:val="none"/>
          </w:rPr>
          <w:drawing>
            <wp:anchor distT="0" distB="0" distL="114300" distR="114300" simplePos="0" relativeHeight="251665408" behindDoc="0" locked="0" layoutInCell="1" allowOverlap="1" wp14:anchorId="05B1B756" wp14:editId="0DD32235">
              <wp:simplePos x="0" y="0"/>
              <wp:positionH relativeFrom="column">
                <wp:posOffset>-11875</wp:posOffset>
              </wp:positionH>
              <wp:positionV relativeFrom="paragraph">
                <wp:posOffset>53975</wp:posOffset>
              </wp:positionV>
              <wp:extent cx="204470" cy="147955"/>
              <wp:effectExtent l="0" t="0" r="5080" b="4445"/>
              <wp:wrapNone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10232" t="5229" r="6588" b="2612"/>
                      <a:stretch/>
                    </pic:blipFill>
                    <pic:spPr bwMode="auto">
                      <a:xfrm>
                        <a:off x="0" y="0"/>
                        <a:ext cx="204470" cy="14795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660675" w:rsidRPr="001F1F5C">
          <w:rPr>
            <w:rStyle w:val="a3"/>
            <w:rFonts w:ascii="微软雅黑" w:eastAsia="微软雅黑" w:hAnsi="微软雅黑"/>
            <w:sz w:val="21"/>
            <w:szCs w:val="21"/>
            <w:u w:val="none"/>
          </w:rPr>
          <w:t>1823185721@</w:t>
        </w:r>
        <w:r w:rsidR="00660675" w:rsidRPr="001F1F5C">
          <w:rPr>
            <w:rStyle w:val="a3"/>
            <w:rFonts w:ascii="微软雅黑" w:eastAsia="微软雅黑" w:hAnsi="微软雅黑" w:hint="eastAsia"/>
            <w:sz w:val="21"/>
            <w:szCs w:val="21"/>
            <w:u w:val="none"/>
          </w:rPr>
          <w:t>qq.com</w:t>
        </w:r>
      </w:hyperlink>
    </w:p>
    <w:p w:rsidR="00661B8E" w:rsidRPr="001F1F5C" w:rsidRDefault="00770D3F" w:rsidP="004C4423">
      <w:pPr>
        <w:tabs>
          <w:tab w:val="right" w:pos="10466"/>
        </w:tabs>
        <w:spacing w:after="0" w:line="240" w:lineRule="auto"/>
        <w:ind w:firstLineChars="200" w:firstLine="420"/>
        <w:rPr>
          <w:rFonts w:ascii="微软雅黑" w:eastAsia="微软雅黑" w:hAnsi="微软雅黑"/>
          <w:sz w:val="21"/>
          <w:szCs w:val="21"/>
        </w:rPr>
      </w:pPr>
      <w:hyperlink r:id="rId15" w:history="1">
        <w:r w:rsidR="00660675" w:rsidRPr="001F1F5C">
          <w:rPr>
            <w:rStyle w:val="a3"/>
            <w:rFonts w:ascii="微软雅黑" w:eastAsia="微软雅黑" w:hAnsi="微软雅黑" w:hint="eastAsia"/>
            <w:sz w:val="21"/>
            <w:szCs w:val="21"/>
            <w:u w:val="none"/>
          </w:rPr>
          <w:t>www.leanlee.top</w:t>
        </w:r>
      </w:hyperlink>
    </w:p>
    <w:p w:rsidR="00A37B1D" w:rsidRPr="00961059" w:rsidRDefault="00EA286D" w:rsidP="004C4423">
      <w:pPr>
        <w:tabs>
          <w:tab w:val="right" w:pos="10466"/>
        </w:tabs>
        <w:spacing w:before="240" w:after="0" w:line="240" w:lineRule="auto"/>
        <w:rPr>
          <w:rFonts w:ascii="微软雅黑" w:eastAsia="微软雅黑" w:hAnsi="微软雅黑"/>
          <w:b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color w:val="1F4E79" w:themeColor="accent1" w:themeShade="80"/>
          <w:sz w:val="21"/>
          <w:szCs w:val="21"/>
        </w:rPr>
        <w:t>求职意向</w:t>
      </w:r>
      <w:r w:rsidR="00A702FE" w:rsidRPr="00961059">
        <w:rPr>
          <w:rFonts w:ascii="微软雅黑" w:eastAsia="微软雅黑" w:hAnsi="微软雅黑" w:hint="eastAsia"/>
          <w:b/>
          <w:color w:val="1F4E79" w:themeColor="accent1" w:themeShade="80"/>
          <w:sz w:val="21"/>
          <w:szCs w:val="21"/>
        </w:rPr>
        <w:t xml:space="preserve"> </w:t>
      </w:r>
      <w:r w:rsidR="00A702FE" w:rsidRPr="00961059">
        <w:rPr>
          <w:rFonts w:ascii="微软雅黑" w:eastAsia="微软雅黑" w:hAnsi="微软雅黑"/>
          <w:b/>
          <w:color w:val="1F4E79" w:themeColor="accent1" w:themeShade="80"/>
          <w:sz w:val="21"/>
          <w:szCs w:val="21"/>
        </w:rPr>
        <w:t xml:space="preserve">     </w:t>
      </w:r>
      <w:r w:rsidR="00133D51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</w:t>
      </w:r>
      <w:r w:rsidR="00133D51" w:rsidRPr="00961059">
        <w:rPr>
          <w:rFonts w:ascii="微软雅黑" w:eastAsia="微软雅黑" w:hAnsi="微软雅黑" w:hint="eastAsia"/>
          <w:strike/>
          <w:color w:val="2E74B5" w:themeColor="accent1" w:themeShade="BF"/>
          <w:kern w:val="0"/>
          <w:sz w:val="21"/>
          <w:szCs w:val="21"/>
        </w:rPr>
        <w:t xml:space="preserve"> </w:t>
      </w:r>
      <w:r w:rsidR="008E06F0" w:rsidRPr="00961059">
        <w:rPr>
          <w:rFonts w:ascii="微软雅黑" w:eastAsia="微软雅黑" w:hAnsi="微软雅黑" w:hint="eastAsia"/>
          <w:strike/>
          <w:color w:val="2E74B5" w:themeColor="accent1" w:themeShade="BF"/>
          <w:kern w:val="0"/>
          <w:sz w:val="21"/>
          <w:szCs w:val="21"/>
        </w:rPr>
        <w:t xml:space="preserve"> </w:t>
      </w:r>
      <w:r w:rsidR="00A702FE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</w:t>
      </w:r>
      <w:r w:rsidR="008E06F0" w:rsidRPr="00961059">
        <w:rPr>
          <w:rFonts w:ascii="微软雅黑" w:eastAsia="微软雅黑" w:hAnsi="微软雅黑" w:hint="eastAsia"/>
          <w:strike/>
          <w:color w:val="2E74B5" w:themeColor="accent1" w:themeShade="BF"/>
          <w:kern w:val="0"/>
          <w:sz w:val="21"/>
          <w:szCs w:val="21"/>
        </w:rPr>
        <w:t xml:space="preserve">  </w:t>
      </w:r>
      <w:r w:rsidR="008E06F0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 </w:t>
      </w:r>
      <w:r w:rsidR="008E06F0" w:rsidRPr="00961059">
        <w:rPr>
          <w:rFonts w:ascii="微软雅黑" w:eastAsia="微软雅黑" w:hAnsi="微软雅黑" w:hint="eastAsia"/>
          <w:strike/>
          <w:color w:val="2E74B5" w:themeColor="accent1" w:themeShade="BF"/>
          <w:kern w:val="0"/>
          <w:sz w:val="21"/>
          <w:szCs w:val="21"/>
        </w:rPr>
        <w:t xml:space="preserve">      </w:t>
      </w:r>
      <w:r w:rsidR="005354A4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                         </w:t>
      </w:r>
      <w:r w:rsidR="00C202C9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</w:t>
      </w:r>
      <w:r w:rsidR="005354A4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                      </w:t>
      </w:r>
      <w:r w:rsidR="00775D65" w:rsidRPr="00961059"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ab/>
      </w:r>
    </w:p>
    <w:p w:rsidR="008E06F0" w:rsidRPr="00961059" w:rsidRDefault="00A5164F" w:rsidP="004C4423">
      <w:pPr>
        <w:tabs>
          <w:tab w:val="right" w:pos="10466"/>
        </w:tabs>
        <w:spacing w:after="0" w:line="240" w:lineRule="auto"/>
        <w:rPr>
          <w:rFonts w:ascii="微软雅黑" w:eastAsia="微软雅黑" w:hAnsi="微软雅黑"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sz w:val="21"/>
          <w:szCs w:val="21"/>
        </w:rPr>
        <w:t>Java开发</w:t>
      </w:r>
      <w:r w:rsidR="00B66A97" w:rsidRPr="00961059">
        <w:rPr>
          <w:rFonts w:ascii="微软雅黑" w:eastAsia="微软雅黑" w:hAnsi="微软雅黑" w:hint="eastAsia"/>
          <w:b/>
          <w:sz w:val="21"/>
          <w:szCs w:val="21"/>
        </w:rPr>
        <w:t>工程师</w:t>
      </w:r>
      <w:r w:rsidR="00B66A97" w:rsidRPr="00961059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="00B66A97" w:rsidRPr="00961059">
        <w:rPr>
          <w:rFonts w:ascii="微软雅黑" w:eastAsia="微软雅黑" w:hAnsi="微软雅黑"/>
          <w:sz w:val="21"/>
          <w:szCs w:val="21"/>
        </w:rPr>
        <w:t xml:space="preserve">   |    </w:t>
      </w:r>
      <w:r w:rsidR="00093154">
        <w:rPr>
          <w:rFonts w:ascii="微软雅黑" w:eastAsia="微软雅黑" w:hAnsi="微软雅黑" w:hint="eastAsia"/>
          <w:sz w:val="21"/>
          <w:szCs w:val="21"/>
        </w:rPr>
        <w:t>北京</w:t>
      </w:r>
    </w:p>
    <w:p w:rsidR="00B66A97" w:rsidRPr="00961059" w:rsidRDefault="00B66A97" w:rsidP="004C4423">
      <w:pPr>
        <w:tabs>
          <w:tab w:val="right" w:pos="10466"/>
        </w:tabs>
        <w:spacing w:before="240" w:after="0" w:line="240" w:lineRule="auto"/>
        <w:rPr>
          <w:rFonts w:ascii="微软雅黑" w:eastAsia="微软雅黑" w:hAnsi="微软雅黑"/>
          <w:b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color w:val="1F4E79" w:themeColor="accent1" w:themeShade="80"/>
          <w:sz w:val="21"/>
          <w:szCs w:val="21"/>
        </w:rPr>
        <w:t>教育经历</w:t>
      </w:r>
      <w:r w:rsidR="00A702FE" w:rsidRPr="00961059">
        <w:rPr>
          <w:rFonts w:ascii="微软雅黑" w:eastAsia="微软雅黑" w:hAnsi="微软雅黑"/>
          <w:b/>
          <w:color w:val="1F4E79" w:themeColor="accent1" w:themeShade="80"/>
          <w:sz w:val="21"/>
          <w:szCs w:val="21"/>
        </w:rPr>
        <w:t xml:space="preserve">      </w:t>
      </w:r>
      <w:r w:rsidR="00133D51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</w:t>
      </w:r>
      <w:r w:rsidR="00133D51" w:rsidRPr="00961059">
        <w:rPr>
          <w:rFonts w:ascii="微软雅黑" w:eastAsia="微软雅黑" w:hAnsi="微软雅黑" w:hint="eastAsia"/>
          <w:strike/>
          <w:color w:val="2E74B5" w:themeColor="accent1" w:themeShade="BF"/>
          <w:kern w:val="0"/>
          <w:sz w:val="21"/>
          <w:szCs w:val="21"/>
        </w:rPr>
        <w:t xml:space="preserve"> </w:t>
      </w:r>
      <w:r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      </w:t>
      </w:r>
      <w:r w:rsidRPr="00961059">
        <w:rPr>
          <w:rFonts w:ascii="微软雅黑" w:eastAsia="微软雅黑" w:hAnsi="微软雅黑" w:hint="eastAsia"/>
          <w:strike/>
          <w:color w:val="2E74B5" w:themeColor="accent1" w:themeShade="BF"/>
          <w:kern w:val="0"/>
          <w:sz w:val="21"/>
          <w:szCs w:val="21"/>
        </w:rPr>
        <w:t xml:space="preserve">      </w:t>
      </w:r>
      <w:r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</w:t>
      </w:r>
      <w:r w:rsidR="00C202C9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             </w:t>
      </w:r>
      <w:r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                                      </w:t>
      </w:r>
      <w:r w:rsidRPr="00961059"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ab/>
      </w:r>
    </w:p>
    <w:p w:rsidR="00AE1B08" w:rsidRPr="00961059" w:rsidRDefault="00B66A97" w:rsidP="004C4423">
      <w:pPr>
        <w:tabs>
          <w:tab w:val="right" w:pos="10466"/>
        </w:tabs>
        <w:spacing w:after="0" w:line="240" w:lineRule="auto"/>
        <w:rPr>
          <w:rFonts w:ascii="微软雅黑" w:eastAsia="微软雅黑" w:hAnsi="微软雅黑"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color w:val="auto"/>
          <w:sz w:val="21"/>
          <w:szCs w:val="21"/>
        </w:rPr>
        <w:t>吉林大学</w:t>
      </w:r>
      <w:r w:rsidRPr="00961059">
        <w:rPr>
          <w:rFonts w:ascii="微软雅黑" w:eastAsia="微软雅黑" w:hAnsi="微软雅黑" w:hint="eastAsia"/>
          <w:color w:val="auto"/>
          <w:sz w:val="21"/>
          <w:szCs w:val="21"/>
        </w:rPr>
        <w:t xml:space="preserve"> </w:t>
      </w:r>
      <w:r w:rsidRPr="00961059">
        <w:rPr>
          <w:rFonts w:ascii="微软雅黑" w:eastAsia="微软雅黑" w:hAnsi="微软雅黑"/>
          <w:color w:val="auto"/>
          <w:sz w:val="21"/>
          <w:szCs w:val="21"/>
        </w:rPr>
        <w:t xml:space="preserve">   |    </w:t>
      </w:r>
      <w:r w:rsidRPr="00961059">
        <w:rPr>
          <w:rFonts w:ascii="微软雅黑" w:eastAsia="微软雅黑" w:hAnsi="微软雅黑" w:hint="eastAsia"/>
          <w:color w:val="auto"/>
          <w:sz w:val="21"/>
          <w:szCs w:val="21"/>
        </w:rPr>
        <w:t xml:space="preserve">软件工程 </w:t>
      </w:r>
      <w:r w:rsidRPr="00961059">
        <w:rPr>
          <w:rFonts w:ascii="微软雅黑" w:eastAsia="微软雅黑" w:hAnsi="微软雅黑"/>
          <w:color w:val="auto"/>
          <w:sz w:val="21"/>
          <w:szCs w:val="21"/>
        </w:rPr>
        <w:t xml:space="preserve">   |    </w:t>
      </w:r>
      <w:r w:rsidRPr="00961059">
        <w:rPr>
          <w:rFonts w:ascii="微软雅黑" w:eastAsia="微软雅黑" w:hAnsi="微软雅黑" w:hint="eastAsia"/>
          <w:color w:val="auto"/>
          <w:sz w:val="21"/>
          <w:szCs w:val="21"/>
        </w:rPr>
        <w:t>本科</w:t>
      </w:r>
      <w:r w:rsidR="00447575" w:rsidRPr="00961059">
        <w:rPr>
          <w:rFonts w:ascii="微软雅黑" w:eastAsia="微软雅黑" w:hAnsi="微软雅黑" w:hint="eastAsia"/>
          <w:color w:val="auto"/>
          <w:sz w:val="21"/>
          <w:szCs w:val="21"/>
        </w:rPr>
        <w:t xml:space="preserve"> </w:t>
      </w:r>
      <w:r w:rsidR="00447575" w:rsidRPr="00961059">
        <w:rPr>
          <w:rFonts w:ascii="微软雅黑" w:eastAsia="微软雅黑" w:hAnsi="微软雅黑"/>
          <w:color w:val="auto"/>
          <w:sz w:val="21"/>
          <w:szCs w:val="21"/>
        </w:rPr>
        <w:t xml:space="preserve">  </w:t>
      </w:r>
      <w:r w:rsidR="000E64F7">
        <w:rPr>
          <w:rFonts w:ascii="微软雅黑" w:eastAsia="微软雅黑" w:hAnsi="微软雅黑"/>
          <w:color w:val="auto"/>
          <w:sz w:val="21"/>
          <w:szCs w:val="21"/>
        </w:rPr>
        <w:t xml:space="preserve">                            </w:t>
      </w:r>
      <w:r w:rsidR="004B3F3F" w:rsidRPr="00961059">
        <w:rPr>
          <w:rFonts w:ascii="微软雅黑" w:eastAsia="微软雅黑" w:hAnsi="微软雅黑"/>
          <w:color w:val="auto"/>
          <w:sz w:val="21"/>
          <w:szCs w:val="21"/>
        </w:rPr>
        <w:t xml:space="preserve">                       </w:t>
      </w:r>
      <w:r w:rsidR="00C202C9" w:rsidRPr="00961059">
        <w:rPr>
          <w:rFonts w:ascii="微软雅黑" w:eastAsia="微软雅黑" w:hAnsi="微软雅黑"/>
          <w:sz w:val="21"/>
          <w:szCs w:val="21"/>
        </w:rPr>
        <w:t xml:space="preserve">                     </w:t>
      </w:r>
      <w:r w:rsidR="004B3F3F" w:rsidRPr="00961059">
        <w:rPr>
          <w:rFonts w:ascii="微软雅黑" w:eastAsia="微软雅黑" w:hAnsi="微软雅黑"/>
          <w:color w:val="auto"/>
          <w:sz w:val="21"/>
          <w:szCs w:val="21"/>
        </w:rPr>
        <w:t xml:space="preserve">      </w:t>
      </w:r>
      <w:r w:rsidR="00631E44">
        <w:rPr>
          <w:rFonts w:ascii="微软雅黑" w:eastAsia="微软雅黑" w:hAnsi="微软雅黑"/>
          <w:color w:val="auto"/>
          <w:sz w:val="21"/>
          <w:szCs w:val="21"/>
        </w:rPr>
        <w:t xml:space="preserve">     </w:t>
      </w:r>
      <w:r w:rsidR="00447575" w:rsidRPr="00961059"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>2014.</w:t>
      </w:r>
      <w:r w:rsidR="000E64F7"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>0</w:t>
      </w:r>
      <w:r w:rsidR="00447575" w:rsidRPr="00961059"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>9 – 2018.</w:t>
      </w:r>
      <w:r w:rsidR="000E64F7"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>0</w:t>
      </w:r>
      <w:r w:rsidR="00447575" w:rsidRPr="00961059"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>6</w:t>
      </w:r>
    </w:p>
    <w:p w:rsidR="00AE1B08" w:rsidRPr="00961059" w:rsidRDefault="00AE1B08" w:rsidP="004C4423">
      <w:pPr>
        <w:tabs>
          <w:tab w:val="right" w:pos="10466"/>
        </w:tabs>
        <w:spacing w:before="240" w:after="0" w:line="240" w:lineRule="auto"/>
        <w:rPr>
          <w:rFonts w:ascii="微软雅黑" w:eastAsia="微软雅黑" w:hAnsi="微软雅黑"/>
          <w:b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color w:val="1F4E79" w:themeColor="accent1" w:themeShade="80"/>
          <w:sz w:val="21"/>
          <w:szCs w:val="21"/>
        </w:rPr>
        <w:t xml:space="preserve">工作经历 </w:t>
      </w:r>
      <w:r w:rsidRPr="00961059">
        <w:rPr>
          <w:rFonts w:ascii="微软雅黑" w:eastAsia="微软雅黑" w:hAnsi="微软雅黑"/>
          <w:b/>
          <w:color w:val="1F4E79" w:themeColor="accent1" w:themeShade="80"/>
          <w:sz w:val="21"/>
          <w:szCs w:val="21"/>
        </w:rPr>
        <w:t xml:space="preserve">     </w:t>
      </w:r>
      <w:r w:rsidR="00133D51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</w:t>
      </w:r>
      <w:r w:rsidR="00133D51" w:rsidRPr="00961059">
        <w:rPr>
          <w:rFonts w:ascii="微软雅黑" w:eastAsia="微软雅黑" w:hAnsi="微软雅黑" w:hint="eastAsia"/>
          <w:strike/>
          <w:color w:val="2E74B5" w:themeColor="accent1" w:themeShade="BF"/>
          <w:kern w:val="0"/>
          <w:sz w:val="21"/>
          <w:szCs w:val="21"/>
        </w:rPr>
        <w:t xml:space="preserve"> </w:t>
      </w:r>
      <w:r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                                                                     </w:t>
      </w:r>
      <w:r w:rsidR="00C202C9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</w:t>
      </w:r>
      <w:r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            </w:t>
      </w:r>
      <w:r w:rsidRPr="00961059">
        <w:rPr>
          <w:rFonts w:ascii="微软雅黑" w:eastAsia="微软雅黑" w:hAnsi="微软雅黑"/>
          <w:b/>
          <w:sz w:val="21"/>
          <w:szCs w:val="21"/>
        </w:rPr>
        <w:tab/>
      </w:r>
    </w:p>
    <w:p w:rsidR="00AE1B08" w:rsidRPr="00961059" w:rsidRDefault="00AE1B08" w:rsidP="004C4423">
      <w:pPr>
        <w:tabs>
          <w:tab w:val="right" w:pos="10466"/>
        </w:tabs>
        <w:spacing w:after="0" w:line="240" w:lineRule="auto"/>
        <w:rPr>
          <w:rFonts w:ascii="微软雅黑" w:eastAsia="微软雅黑" w:hAnsi="微软雅黑"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sz w:val="21"/>
          <w:szCs w:val="21"/>
        </w:rPr>
        <w:t>浪潮集团</w:t>
      </w:r>
      <w:r w:rsidRPr="00961059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Pr="00961059">
        <w:rPr>
          <w:rFonts w:ascii="微软雅黑" w:eastAsia="微软雅黑" w:hAnsi="微软雅黑"/>
          <w:sz w:val="21"/>
          <w:szCs w:val="21"/>
        </w:rPr>
        <w:t xml:space="preserve">   </w:t>
      </w:r>
      <w:r w:rsidRPr="00961059">
        <w:rPr>
          <w:rFonts w:ascii="微软雅黑" w:eastAsia="微软雅黑" w:hAnsi="微软雅黑" w:hint="eastAsia"/>
          <w:sz w:val="21"/>
          <w:szCs w:val="21"/>
        </w:rPr>
        <w:t xml:space="preserve">公安事业部 </w:t>
      </w:r>
      <w:r w:rsidRPr="00961059">
        <w:rPr>
          <w:rFonts w:ascii="微软雅黑" w:eastAsia="微软雅黑" w:hAnsi="微软雅黑"/>
          <w:sz w:val="21"/>
          <w:szCs w:val="21"/>
        </w:rPr>
        <w:t xml:space="preserve">   </w:t>
      </w:r>
      <w:r w:rsidRPr="00961059">
        <w:rPr>
          <w:rFonts w:ascii="微软雅黑" w:eastAsia="微软雅黑" w:hAnsi="微软雅黑" w:hint="eastAsia"/>
          <w:sz w:val="21"/>
          <w:szCs w:val="21"/>
        </w:rPr>
        <w:t>Java开发工程师</w:t>
      </w:r>
      <w:r w:rsidRPr="00961059">
        <w:rPr>
          <w:rFonts w:ascii="微软雅黑" w:eastAsia="微软雅黑" w:hAnsi="微软雅黑"/>
          <w:sz w:val="21"/>
          <w:szCs w:val="21"/>
        </w:rPr>
        <w:t xml:space="preserve">                   </w:t>
      </w:r>
      <w:r w:rsidR="000E64F7">
        <w:rPr>
          <w:rFonts w:ascii="微软雅黑" w:eastAsia="微软雅黑" w:hAnsi="微软雅黑"/>
          <w:sz w:val="21"/>
          <w:szCs w:val="21"/>
        </w:rPr>
        <w:t xml:space="preserve">               </w:t>
      </w:r>
      <w:r w:rsidR="00C202C9" w:rsidRPr="00961059">
        <w:rPr>
          <w:rFonts w:ascii="微软雅黑" w:eastAsia="微软雅黑" w:hAnsi="微软雅黑"/>
          <w:sz w:val="21"/>
          <w:szCs w:val="21"/>
        </w:rPr>
        <w:t xml:space="preserve">         </w:t>
      </w:r>
      <w:r w:rsidRPr="00961059">
        <w:rPr>
          <w:rFonts w:ascii="微软雅黑" w:eastAsia="微软雅黑" w:hAnsi="微软雅黑"/>
          <w:sz w:val="21"/>
          <w:szCs w:val="21"/>
        </w:rPr>
        <w:t xml:space="preserve">   </w:t>
      </w:r>
      <w:r w:rsidR="00520A40">
        <w:rPr>
          <w:rFonts w:ascii="微软雅黑" w:eastAsia="微软雅黑" w:hAnsi="微软雅黑"/>
          <w:sz w:val="21"/>
          <w:szCs w:val="21"/>
        </w:rPr>
        <w:t xml:space="preserve">                       </w:t>
      </w:r>
      <w:r w:rsidR="00631E44">
        <w:rPr>
          <w:rFonts w:ascii="微软雅黑" w:eastAsia="微软雅黑" w:hAnsi="微软雅黑"/>
          <w:sz w:val="21"/>
          <w:szCs w:val="21"/>
        </w:rPr>
        <w:t xml:space="preserve">    </w:t>
      </w:r>
      <w:r w:rsidR="00520A40">
        <w:rPr>
          <w:rFonts w:ascii="微软雅黑" w:eastAsia="微软雅黑" w:hAnsi="微软雅黑"/>
          <w:sz w:val="21"/>
          <w:szCs w:val="21"/>
        </w:rPr>
        <w:t xml:space="preserve"> </w:t>
      </w:r>
      <w:r w:rsidR="00631E44"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>2018</w:t>
      </w:r>
      <w:r w:rsidRPr="00520A40"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>.</w:t>
      </w:r>
      <w:r w:rsidR="000E64F7"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>0</w:t>
      </w:r>
      <w:r w:rsidR="00631E44"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>7</w:t>
      </w:r>
      <w:r w:rsidRPr="00520A40"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 xml:space="preserve"> – </w:t>
      </w:r>
      <w:r w:rsidR="00520A40" w:rsidRPr="00520A40"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>2021.</w:t>
      </w:r>
      <w:r w:rsidR="000E64F7"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>0</w:t>
      </w:r>
      <w:r w:rsidR="00520A40" w:rsidRPr="00520A40"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>7</w:t>
      </w:r>
    </w:p>
    <w:p w:rsidR="005527D4" w:rsidRPr="00961059" w:rsidRDefault="008E4F67" w:rsidP="00833A70">
      <w:pPr>
        <w:tabs>
          <w:tab w:val="right" w:pos="10466"/>
        </w:tabs>
        <w:spacing w:before="240" w:line="240" w:lineRule="auto"/>
        <w:rPr>
          <w:rFonts w:ascii="微软雅黑" w:eastAsia="微软雅黑" w:hAnsi="微软雅黑"/>
          <w:b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color w:val="1F4E79" w:themeColor="accent1" w:themeShade="80"/>
          <w:sz w:val="21"/>
          <w:szCs w:val="21"/>
        </w:rPr>
        <w:t>技能</w:t>
      </w:r>
      <w:r w:rsidR="005527D4" w:rsidRPr="00961059">
        <w:rPr>
          <w:rFonts w:ascii="微软雅黑" w:eastAsia="微软雅黑" w:hAnsi="微软雅黑" w:hint="eastAsia"/>
          <w:b/>
          <w:color w:val="1F4E79" w:themeColor="accent1" w:themeShade="80"/>
          <w:sz w:val="21"/>
          <w:szCs w:val="21"/>
        </w:rPr>
        <w:t xml:space="preserve"> </w:t>
      </w:r>
      <w:r w:rsidR="005527D4" w:rsidRPr="00961059">
        <w:rPr>
          <w:rFonts w:ascii="微软雅黑" w:eastAsia="微软雅黑" w:hAnsi="微软雅黑"/>
          <w:b/>
          <w:color w:val="1F4E79" w:themeColor="accent1" w:themeShade="80"/>
          <w:sz w:val="21"/>
          <w:szCs w:val="21"/>
        </w:rPr>
        <w:t xml:space="preserve">     </w:t>
      </w:r>
      <w:r w:rsidRPr="00961059">
        <w:rPr>
          <w:rFonts w:ascii="微软雅黑" w:eastAsia="微软雅黑" w:hAnsi="微软雅黑"/>
          <w:b/>
          <w:color w:val="1F4E79" w:themeColor="accent1" w:themeShade="80"/>
          <w:sz w:val="21"/>
          <w:szCs w:val="21"/>
        </w:rPr>
        <w:t xml:space="preserve">       </w:t>
      </w:r>
      <w:r w:rsidR="005527D4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</w:t>
      </w:r>
      <w:r w:rsidR="005527D4" w:rsidRPr="00961059">
        <w:rPr>
          <w:rFonts w:ascii="微软雅黑" w:eastAsia="微软雅黑" w:hAnsi="微软雅黑" w:hint="eastAsia"/>
          <w:strike/>
          <w:color w:val="2E74B5" w:themeColor="accent1" w:themeShade="BF"/>
          <w:kern w:val="0"/>
          <w:sz w:val="21"/>
          <w:szCs w:val="21"/>
        </w:rPr>
        <w:t xml:space="preserve"> </w:t>
      </w:r>
      <w:r w:rsidR="005527D4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                                                                           </w:t>
      </w:r>
      <w:r w:rsidR="00C202C9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</w:t>
      </w:r>
      <w:r w:rsidR="005527D4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      </w:t>
      </w:r>
      <w:r w:rsidR="005527D4" w:rsidRPr="00961059"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ab/>
      </w:r>
    </w:p>
    <w:p w:rsidR="008E4F67" w:rsidRPr="003C4260" w:rsidRDefault="003C4260" w:rsidP="00535A43">
      <w:pPr>
        <w:pStyle w:val="a4"/>
        <w:numPr>
          <w:ilvl w:val="0"/>
          <w:numId w:val="2"/>
        </w:numPr>
        <w:tabs>
          <w:tab w:val="right" w:pos="10466"/>
        </w:tabs>
        <w:spacing w:after="0" w:line="240" w:lineRule="auto"/>
        <w:ind w:firstLineChars="0"/>
        <w:rPr>
          <w:rFonts w:ascii="微软雅黑" w:eastAsia="微软雅黑" w:hAnsi="微软雅黑"/>
          <w:color w:val="auto"/>
          <w:sz w:val="21"/>
          <w:szCs w:val="21"/>
        </w:rPr>
      </w:pPr>
      <w:r>
        <w:rPr>
          <w:rFonts w:ascii="微软雅黑" w:eastAsia="微软雅黑" w:hAnsi="微软雅黑" w:cs="宋体" w:hint="eastAsia"/>
          <w:color w:val="auto"/>
          <w:sz w:val="21"/>
          <w:szCs w:val="21"/>
        </w:rPr>
        <w:t>熟悉</w:t>
      </w:r>
      <w:r w:rsidR="00FC2860" w:rsidRPr="003C4260">
        <w:rPr>
          <w:rFonts w:ascii="微软雅黑" w:eastAsia="微软雅黑" w:hAnsi="微软雅黑" w:cs="宋体" w:hint="eastAsia"/>
          <w:color w:val="auto"/>
          <w:sz w:val="21"/>
          <w:szCs w:val="21"/>
        </w:rPr>
        <w:t>J</w:t>
      </w:r>
      <w:r w:rsidR="008E4F67" w:rsidRPr="003C4260">
        <w:rPr>
          <w:rFonts w:ascii="微软雅黑" w:eastAsia="微软雅黑" w:hAnsi="微软雅黑"/>
          <w:color w:val="auto"/>
          <w:sz w:val="21"/>
          <w:szCs w:val="21"/>
        </w:rPr>
        <w:t>ava</w:t>
      </w:r>
      <w:r w:rsidR="00661B8E">
        <w:rPr>
          <w:rFonts w:ascii="微软雅黑" w:eastAsia="微软雅黑" w:hAnsi="微软雅黑" w:hint="eastAsia"/>
          <w:color w:val="auto"/>
          <w:sz w:val="21"/>
          <w:szCs w:val="21"/>
        </w:rPr>
        <w:t>开发</w:t>
      </w:r>
      <w:r w:rsidRPr="003C4260">
        <w:rPr>
          <w:rFonts w:ascii="微软雅黑" w:eastAsia="微软雅黑" w:hAnsi="微软雅黑" w:hint="eastAsia"/>
          <w:color w:val="auto"/>
          <w:sz w:val="21"/>
          <w:szCs w:val="21"/>
        </w:rPr>
        <w:t>，</w:t>
      </w:r>
      <w:r w:rsidR="00661B8E">
        <w:rPr>
          <w:rFonts w:ascii="微软雅黑" w:eastAsia="微软雅黑" w:hAnsi="微软雅黑" w:hint="eastAsia"/>
          <w:color w:val="auto"/>
          <w:sz w:val="21"/>
          <w:szCs w:val="21"/>
        </w:rPr>
        <w:t>及</w:t>
      </w:r>
      <w:r>
        <w:rPr>
          <w:rFonts w:ascii="微软雅黑" w:eastAsia="微软雅黑" w:hAnsi="微软雅黑" w:hint="eastAsia"/>
          <w:color w:val="auto"/>
          <w:sz w:val="21"/>
          <w:szCs w:val="21"/>
        </w:rPr>
        <w:t>Spring、Spring</w:t>
      </w:r>
      <w:r w:rsidR="00661B8E">
        <w:rPr>
          <w:rFonts w:ascii="微软雅黑" w:eastAsia="微软雅黑" w:hAnsi="微软雅黑"/>
          <w:color w:val="auto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auto"/>
          <w:sz w:val="21"/>
          <w:szCs w:val="21"/>
        </w:rPr>
        <w:t>MVC、</w:t>
      </w:r>
      <w:r w:rsidR="003D4F6F" w:rsidRPr="003C4260">
        <w:rPr>
          <w:rFonts w:ascii="微软雅黑" w:eastAsia="微软雅黑" w:hAnsi="微软雅黑" w:cs="宋体" w:hint="eastAsia"/>
          <w:color w:val="auto"/>
          <w:sz w:val="21"/>
          <w:szCs w:val="21"/>
        </w:rPr>
        <w:t>Spring</w:t>
      </w:r>
      <w:r w:rsidR="003D4F6F" w:rsidRPr="003C4260">
        <w:rPr>
          <w:rFonts w:ascii="微软雅黑" w:eastAsia="微软雅黑" w:hAnsi="微软雅黑" w:cs="宋体"/>
          <w:color w:val="auto"/>
          <w:sz w:val="21"/>
          <w:szCs w:val="21"/>
        </w:rPr>
        <w:t xml:space="preserve"> </w:t>
      </w:r>
      <w:r w:rsidR="003D4F6F" w:rsidRPr="003C4260">
        <w:rPr>
          <w:rFonts w:ascii="微软雅黑" w:eastAsia="微软雅黑" w:hAnsi="微软雅黑" w:cs="宋体" w:hint="eastAsia"/>
          <w:color w:val="auto"/>
          <w:sz w:val="21"/>
          <w:szCs w:val="21"/>
        </w:rPr>
        <w:t>Cloud</w:t>
      </w:r>
      <w:r w:rsidR="00661B8E">
        <w:rPr>
          <w:rFonts w:ascii="微软雅黑" w:eastAsia="微软雅黑" w:hAnsi="微软雅黑" w:cs="宋体" w:hint="eastAsia"/>
          <w:color w:val="auto"/>
          <w:sz w:val="21"/>
          <w:szCs w:val="21"/>
        </w:rPr>
        <w:t>、MyBatis</w:t>
      </w:r>
      <w:r w:rsidR="00B70B67" w:rsidRPr="003C4260">
        <w:rPr>
          <w:rFonts w:ascii="微软雅黑" w:eastAsia="微软雅黑" w:hAnsi="微软雅黑" w:cs="宋体" w:hint="eastAsia"/>
          <w:color w:val="auto"/>
          <w:sz w:val="21"/>
          <w:szCs w:val="21"/>
        </w:rPr>
        <w:t>等</w:t>
      </w:r>
      <w:r w:rsidR="00661B8E">
        <w:rPr>
          <w:rFonts w:ascii="微软雅黑" w:eastAsia="微软雅黑" w:hAnsi="微软雅黑" w:cs="宋体" w:hint="eastAsia"/>
          <w:color w:val="auto"/>
          <w:sz w:val="21"/>
          <w:szCs w:val="21"/>
        </w:rPr>
        <w:t>框架</w:t>
      </w:r>
      <w:r>
        <w:rPr>
          <w:rFonts w:ascii="微软雅黑" w:eastAsia="微软雅黑" w:hAnsi="微软雅黑" w:cs="宋体" w:hint="eastAsia"/>
          <w:color w:val="auto"/>
          <w:sz w:val="21"/>
          <w:szCs w:val="21"/>
        </w:rPr>
        <w:t>的使用</w:t>
      </w:r>
      <w:r w:rsidR="008E4F67" w:rsidRPr="003C4260">
        <w:rPr>
          <w:rFonts w:ascii="微软雅黑" w:eastAsia="微软雅黑" w:hAnsi="微软雅黑" w:cs="宋体" w:hint="eastAsia"/>
          <w:color w:val="auto"/>
          <w:sz w:val="21"/>
          <w:szCs w:val="21"/>
        </w:rPr>
        <w:t>。</w:t>
      </w:r>
    </w:p>
    <w:p w:rsidR="008E4F67" w:rsidRPr="00242A73" w:rsidRDefault="00E730FD" w:rsidP="00242A73">
      <w:pPr>
        <w:pStyle w:val="a4"/>
        <w:numPr>
          <w:ilvl w:val="0"/>
          <w:numId w:val="2"/>
        </w:numPr>
        <w:tabs>
          <w:tab w:val="right" w:pos="10466"/>
        </w:tabs>
        <w:spacing w:after="0" w:line="240" w:lineRule="auto"/>
        <w:ind w:firstLineChars="0"/>
        <w:rPr>
          <w:rFonts w:ascii="微软雅黑" w:eastAsia="微软雅黑" w:hAnsi="微软雅黑"/>
          <w:color w:val="auto"/>
          <w:sz w:val="21"/>
          <w:szCs w:val="21"/>
        </w:rPr>
      </w:pPr>
      <w:r>
        <w:rPr>
          <w:rFonts w:ascii="微软雅黑" w:eastAsia="微软雅黑" w:hAnsi="微软雅黑" w:cs="宋体" w:hint="eastAsia"/>
          <w:color w:val="auto"/>
          <w:sz w:val="21"/>
          <w:szCs w:val="21"/>
        </w:rPr>
        <w:t>熟悉</w:t>
      </w:r>
      <w:r w:rsidR="00093154">
        <w:rPr>
          <w:rFonts w:ascii="微软雅黑" w:eastAsia="微软雅黑" w:hAnsi="微软雅黑" w:cs="宋体" w:hint="eastAsia"/>
          <w:color w:val="auto"/>
          <w:sz w:val="21"/>
          <w:szCs w:val="21"/>
        </w:rPr>
        <w:t>Redis、MySQL、</w:t>
      </w:r>
      <w:r w:rsidR="00FC2860">
        <w:rPr>
          <w:rFonts w:ascii="微软雅黑" w:eastAsia="微软雅黑" w:hAnsi="微软雅黑" w:hint="eastAsia"/>
          <w:color w:val="auto"/>
          <w:sz w:val="21"/>
          <w:szCs w:val="21"/>
        </w:rPr>
        <w:t>K</w:t>
      </w:r>
      <w:r w:rsidR="008E4F67" w:rsidRPr="00242A73">
        <w:rPr>
          <w:rFonts w:ascii="微软雅黑" w:eastAsia="微软雅黑" w:hAnsi="微软雅黑"/>
          <w:color w:val="auto"/>
          <w:sz w:val="21"/>
          <w:szCs w:val="21"/>
        </w:rPr>
        <w:t>afka</w:t>
      </w:r>
      <w:r w:rsidR="00FC2860">
        <w:rPr>
          <w:rFonts w:ascii="微软雅黑" w:eastAsia="微软雅黑" w:hAnsi="微软雅黑" w:cs="宋体" w:hint="eastAsia"/>
          <w:color w:val="auto"/>
          <w:sz w:val="21"/>
          <w:szCs w:val="21"/>
        </w:rPr>
        <w:t>、</w:t>
      </w:r>
      <w:r w:rsidR="00FC2860">
        <w:rPr>
          <w:rFonts w:ascii="微软雅黑" w:eastAsia="微软雅黑" w:hAnsi="微软雅黑" w:cs="宋体"/>
          <w:color w:val="auto"/>
          <w:sz w:val="21"/>
          <w:szCs w:val="21"/>
        </w:rPr>
        <w:t>E</w:t>
      </w:r>
      <w:r>
        <w:rPr>
          <w:rFonts w:ascii="微软雅黑" w:eastAsia="微软雅黑" w:hAnsi="微软雅黑" w:cs="宋体" w:hint="eastAsia"/>
          <w:color w:val="auto"/>
          <w:sz w:val="21"/>
          <w:szCs w:val="21"/>
        </w:rPr>
        <w:t>lasticsearch</w:t>
      </w:r>
      <w:r w:rsidR="00FC2860">
        <w:rPr>
          <w:rFonts w:ascii="微软雅黑" w:eastAsia="微软雅黑" w:hAnsi="微软雅黑" w:cs="宋体"/>
          <w:color w:val="auto"/>
          <w:sz w:val="21"/>
          <w:szCs w:val="21"/>
        </w:rPr>
        <w:t>、</w:t>
      </w:r>
      <w:r w:rsidR="00FC2860">
        <w:rPr>
          <w:rFonts w:ascii="微软雅黑" w:eastAsia="微软雅黑" w:hAnsi="微软雅黑" w:cs="宋体" w:hint="eastAsia"/>
          <w:color w:val="auto"/>
          <w:sz w:val="21"/>
          <w:szCs w:val="21"/>
        </w:rPr>
        <w:t>HBase</w:t>
      </w:r>
      <w:r w:rsidR="008E4F67" w:rsidRPr="00242A73">
        <w:rPr>
          <w:rFonts w:ascii="微软雅黑" w:eastAsia="微软雅黑" w:hAnsi="微软雅黑" w:cs="宋体" w:hint="eastAsia"/>
          <w:color w:val="auto"/>
          <w:sz w:val="21"/>
          <w:szCs w:val="21"/>
        </w:rPr>
        <w:t>等</w:t>
      </w:r>
      <w:r w:rsidR="00661B8E">
        <w:rPr>
          <w:rFonts w:ascii="微软雅黑" w:eastAsia="微软雅黑" w:hAnsi="微软雅黑" w:cs="宋体" w:hint="eastAsia"/>
          <w:color w:val="auto"/>
          <w:sz w:val="21"/>
          <w:szCs w:val="21"/>
        </w:rPr>
        <w:t>数据库的使用</w:t>
      </w:r>
      <w:r w:rsidR="008E4F67" w:rsidRPr="00242A73">
        <w:rPr>
          <w:rFonts w:ascii="微软雅黑" w:eastAsia="微软雅黑" w:hAnsi="微软雅黑" w:cs="宋体" w:hint="eastAsia"/>
          <w:color w:val="auto"/>
          <w:sz w:val="21"/>
          <w:szCs w:val="21"/>
        </w:rPr>
        <w:t>。</w:t>
      </w:r>
    </w:p>
    <w:p w:rsidR="005527D4" w:rsidRPr="00661B8E" w:rsidRDefault="00E730FD" w:rsidP="00242A73">
      <w:pPr>
        <w:pStyle w:val="a4"/>
        <w:numPr>
          <w:ilvl w:val="0"/>
          <w:numId w:val="2"/>
        </w:numPr>
        <w:tabs>
          <w:tab w:val="right" w:pos="10466"/>
        </w:tabs>
        <w:spacing w:after="0" w:line="240" w:lineRule="auto"/>
        <w:ind w:firstLineChars="0"/>
        <w:rPr>
          <w:rFonts w:ascii="微软雅黑" w:eastAsia="微软雅黑" w:hAnsi="微软雅黑"/>
          <w:color w:val="auto"/>
          <w:sz w:val="21"/>
          <w:szCs w:val="21"/>
        </w:rPr>
      </w:pPr>
      <w:r>
        <w:rPr>
          <w:rFonts w:ascii="微软雅黑" w:eastAsia="微软雅黑" w:hAnsi="微软雅黑" w:cs="宋体" w:hint="eastAsia"/>
          <w:color w:val="auto"/>
          <w:sz w:val="21"/>
          <w:szCs w:val="21"/>
        </w:rPr>
        <w:t>熟悉</w:t>
      </w:r>
      <w:r w:rsidR="00661B8E">
        <w:rPr>
          <w:rFonts w:ascii="微软雅黑" w:eastAsia="微软雅黑" w:hAnsi="微软雅黑" w:cs="宋体" w:hint="eastAsia"/>
          <w:color w:val="auto"/>
          <w:sz w:val="21"/>
          <w:szCs w:val="21"/>
        </w:rPr>
        <w:t>Linux常见命令，及</w:t>
      </w:r>
      <w:r w:rsidR="00C04649">
        <w:rPr>
          <w:rFonts w:ascii="微软雅黑" w:eastAsia="微软雅黑" w:hAnsi="微软雅黑" w:cs="宋体" w:hint="eastAsia"/>
          <w:color w:val="auto"/>
          <w:sz w:val="21"/>
          <w:szCs w:val="21"/>
        </w:rPr>
        <w:t>Tomcat</w:t>
      </w:r>
      <w:r w:rsidR="00552D5B">
        <w:rPr>
          <w:rFonts w:ascii="微软雅黑" w:eastAsia="微软雅黑" w:hAnsi="微软雅黑" w:cs="宋体" w:hint="eastAsia"/>
          <w:color w:val="auto"/>
          <w:sz w:val="21"/>
          <w:szCs w:val="21"/>
        </w:rPr>
        <w:t>、Nginx</w:t>
      </w:r>
      <w:r w:rsidR="00C04649">
        <w:rPr>
          <w:rFonts w:ascii="微软雅黑" w:eastAsia="微软雅黑" w:hAnsi="微软雅黑" w:cs="宋体" w:hint="eastAsia"/>
          <w:color w:val="auto"/>
          <w:sz w:val="21"/>
          <w:szCs w:val="21"/>
        </w:rPr>
        <w:t>等</w:t>
      </w:r>
      <w:r w:rsidR="00661B8E">
        <w:rPr>
          <w:rFonts w:ascii="微软雅黑" w:eastAsia="微软雅黑" w:hAnsi="微软雅黑" w:cs="宋体" w:hint="eastAsia"/>
          <w:color w:val="auto"/>
          <w:sz w:val="21"/>
          <w:szCs w:val="21"/>
        </w:rPr>
        <w:t>应用服务器的使用</w:t>
      </w:r>
      <w:r w:rsidR="008E4F67" w:rsidRPr="00242A73">
        <w:rPr>
          <w:rFonts w:ascii="微软雅黑" w:eastAsia="微软雅黑" w:hAnsi="微软雅黑" w:cs="宋体" w:hint="eastAsia"/>
          <w:color w:val="auto"/>
          <w:sz w:val="21"/>
          <w:szCs w:val="21"/>
        </w:rPr>
        <w:t>。</w:t>
      </w:r>
    </w:p>
    <w:p w:rsidR="00FC2860" w:rsidRPr="00242A73" w:rsidRDefault="003D4F6F" w:rsidP="00DF4E31">
      <w:pPr>
        <w:pStyle w:val="a4"/>
        <w:numPr>
          <w:ilvl w:val="0"/>
          <w:numId w:val="2"/>
        </w:numPr>
        <w:tabs>
          <w:tab w:val="right" w:pos="10466"/>
        </w:tabs>
        <w:spacing w:after="0" w:line="240" w:lineRule="auto"/>
        <w:ind w:firstLineChars="0"/>
        <w:rPr>
          <w:rFonts w:ascii="微软雅黑" w:eastAsia="微软雅黑" w:hAnsi="微软雅黑"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color w:val="auto"/>
          <w:sz w:val="21"/>
          <w:szCs w:val="21"/>
        </w:rPr>
        <w:t>熟悉</w:t>
      </w:r>
      <w:r w:rsidR="00FC2860">
        <w:rPr>
          <w:rFonts w:ascii="微软雅黑" w:eastAsia="微软雅黑" w:hAnsi="微软雅黑" w:hint="eastAsia"/>
          <w:color w:val="auto"/>
          <w:sz w:val="21"/>
          <w:szCs w:val="21"/>
        </w:rPr>
        <w:t>前端</w:t>
      </w:r>
      <w:r w:rsidR="00B70B67">
        <w:rPr>
          <w:rFonts w:ascii="微软雅黑" w:eastAsia="微软雅黑" w:hAnsi="微软雅黑" w:hint="eastAsia"/>
          <w:color w:val="auto"/>
          <w:sz w:val="21"/>
          <w:szCs w:val="21"/>
        </w:rPr>
        <w:t>开发，</w:t>
      </w:r>
      <w:r w:rsidR="007D58FF">
        <w:rPr>
          <w:rFonts w:ascii="微软雅黑" w:eastAsia="微软雅黑" w:hAnsi="微软雅黑" w:hint="eastAsia"/>
          <w:color w:val="auto"/>
          <w:sz w:val="21"/>
          <w:szCs w:val="21"/>
        </w:rPr>
        <w:t>熟悉</w:t>
      </w:r>
      <w:r w:rsidR="00DF4E31" w:rsidRPr="00DF4E31">
        <w:rPr>
          <w:rFonts w:ascii="微软雅黑" w:eastAsia="微软雅黑" w:hAnsi="微软雅黑" w:hint="eastAsia"/>
          <w:color w:val="auto"/>
          <w:sz w:val="21"/>
          <w:szCs w:val="21"/>
        </w:rPr>
        <w:t>设计模式</w:t>
      </w:r>
      <w:r w:rsidR="00B70B67">
        <w:rPr>
          <w:rFonts w:ascii="微软雅黑" w:eastAsia="微软雅黑" w:hAnsi="微软雅黑" w:hint="eastAsia"/>
          <w:color w:val="auto"/>
          <w:sz w:val="21"/>
          <w:szCs w:val="21"/>
        </w:rPr>
        <w:t>。</w:t>
      </w:r>
    </w:p>
    <w:p w:rsidR="005527D4" w:rsidRPr="00961059" w:rsidRDefault="005527D4" w:rsidP="00833A70">
      <w:pPr>
        <w:tabs>
          <w:tab w:val="right" w:pos="10466"/>
        </w:tabs>
        <w:spacing w:before="240" w:line="240" w:lineRule="auto"/>
        <w:rPr>
          <w:rFonts w:ascii="微软雅黑" w:eastAsia="微软雅黑" w:hAnsi="微软雅黑"/>
          <w:b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color w:val="1F4E79" w:themeColor="accent1" w:themeShade="80"/>
          <w:sz w:val="21"/>
          <w:szCs w:val="21"/>
        </w:rPr>
        <w:t xml:space="preserve">项目经历 </w:t>
      </w:r>
      <w:r w:rsidRPr="00961059">
        <w:rPr>
          <w:rFonts w:ascii="微软雅黑" w:eastAsia="微软雅黑" w:hAnsi="微软雅黑"/>
          <w:b/>
          <w:color w:val="1F4E79" w:themeColor="accent1" w:themeShade="80"/>
          <w:sz w:val="21"/>
          <w:szCs w:val="21"/>
        </w:rPr>
        <w:t xml:space="preserve">     </w:t>
      </w:r>
      <w:r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</w:t>
      </w:r>
      <w:r w:rsidRPr="00961059">
        <w:rPr>
          <w:rFonts w:ascii="微软雅黑" w:eastAsia="微软雅黑" w:hAnsi="微软雅黑" w:hint="eastAsia"/>
          <w:strike/>
          <w:color w:val="2E74B5" w:themeColor="accent1" w:themeShade="BF"/>
          <w:kern w:val="0"/>
          <w:sz w:val="21"/>
          <w:szCs w:val="21"/>
        </w:rPr>
        <w:t xml:space="preserve"> </w:t>
      </w:r>
      <w:r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                                                 </w:t>
      </w:r>
      <w:r w:rsidR="00C202C9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</w:t>
      </w:r>
      <w:r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                                </w:t>
      </w:r>
      <w:r w:rsidRPr="00961059"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ab/>
      </w:r>
    </w:p>
    <w:p w:rsidR="005527D4" w:rsidRPr="000E64F7" w:rsidRDefault="005527D4" w:rsidP="000E64F7">
      <w:pPr>
        <w:tabs>
          <w:tab w:val="right" w:pos="10466"/>
        </w:tabs>
        <w:spacing w:after="0" w:line="240" w:lineRule="auto"/>
        <w:rPr>
          <w:rFonts w:ascii="微软雅黑" w:eastAsia="微软雅黑" w:hAnsi="微软雅黑"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color w:val="auto"/>
          <w:sz w:val="21"/>
          <w:szCs w:val="21"/>
        </w:rPr>
        <w:t>公安轨迹刻画系统v2.0 v3.0</w:t>
      </w:r>
      <w:r w:rsidRPr="00961059">
        <w:rPr>
          <w:rFonts w:ascii="微软雅黑" w:eastAsia="微软雅黑" w:hAnsi="微软雅黑"/>
          <w:b/>
          <w:color w:val="auto"/>
          <w:sz w:val="21"/>
          <w:szCs w:val="21"/>
        </w:rPr>
        <w:t xml:space="preserve">    </w:t>
      </w:r>
      <w:r w:rsidRPr="00961059">
        <w:rPr>
          <w:rFonts w:ascii="微软雅黑" w:eastAsia="微软雅黑" w:hAnsi="微软雅黑" w:hint="eastAsia"/>
          <w:b/>
          <w:color w:val="auto"/>
          <w:sz w:val="21"/>
          <w:szCs w:val="21"/>
        </w:rPr>
        <w:t>前后端开发</w:t>
      </w:r>
      <w:r w:rsidR="000E64F7">
        <w:rPr>
          <w:rFonts w:ascii="微软雅黑" w:eastAsia="微软雅黑" w:hAnsi="微软雅黑" w:hint="eastAsia"/>
          <w:b/>
          <w:color w:val="auto"/>
          <w:sz w:val="21"/>
          <w:szCs w:val="21"/>
        </w:rPr>
        <w:t xml:space="preserve"> </w:t>
      </w:r>
      <w:r w:rsidR="000E64F7">
        <w:rPr>
          <w:rFonts w:ascii="微软雅黑" w:eastAsia="微软雅黑" w:hAnsi="微软雅黑"/>
          <w:b/>
          <w:color w:val="auto"/>
          <w:sz w:val="21"/>
          <w:szCs w:val="21"/>
        </w:rPr>
        <w:t xml:space="preserve">                                                                    </w:t>
      </w:r>
      <w:r w:rsidR="000E64F7">
        <w:rPr>
          <w:rFonts w:ascii="微软雅黑" w:eastAsia="微软雅黑" w:hAnsi="微软雅黑"/>
          <w:sz w:val="21"/>
          <w:szCs w:val="21"/>
        </w:rPr>
        <w:t xml:space="preserve">    </w:t>
      </w:r>
      <w:r w:rsidR="000E64F7" w:rsidRPr="00DF4E31">
        <w:rPr>
          <w:rFonts w:ascii="微软雅黑" w:eastAsia="微软雅黑" w:hAnsi="微软雅黑"/>
          <w:b/>
          <w:color w:val="FFFFFF" w:themeColor="background1"/>
          <w:sz w:val="21"/>
          <w:szCs w:val="21"/>
        </w:rPr>
        <w:t>2018.07 – 2020.12</w:t>
      </w:r>
    </w:p>
    <w:p w:rsidR="00C83BD3" w:rsidRPr="00961059" w:rsidRDefault="00C83BD3" w:rsidP="004C4423">
      <w:pPr>
        <w:tabs>
          <w:tab w:val="right" w:pos="10466"/>
        </w:tabs>
        <w:spacing w:after="0" w:line="240" w:lineRule="auto"/>
        <w:rPr>
          <w:rFonts w:ascii="微软雅黑" w:eastAsia="微软雅黑" w:hAnsi="微软雅黑" w:cs="宋体"/>
          <w:color w:val="auto"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color w:val="auto"/>
          <w:sz w:val="21"/>
          <w:szCs w:val="21"/>
        </w:rPr>
        <w:t>产品描述：</w:t>
      </w:r>
      <w:r w:rsidR="00EC732D" w:rsidRPr="00EC732D">
        <w:rPr>
          <w:rFonts w:ascii="微软雅黑" w:eastAsia="微软雅黑" w:hAnsi="微软雅黑" w:hint="eastAsia"/>
          <w:color w:val="auto"/>
          <w:sz w:val="21"/>
          <w:szCs w:val="21"/>
        </w:rPr>
        <w:t>该系统</w:t>
      </w:r>
      <w:r w:rsidR="00EC732D">
        <w:rPr>
          <w:rFonts w:ascii="微软雅黑" w:eastAsia="微软雅黑" w:hAnsi="微软雅黑" w:hint="eastAsia"/>
          <w:color w:val="auto"/>
          <w:sz w:val="21"/>
          <w:szCs w:val="21"/>
        </w:rPr>
        <w:t>将</w:t>
      </w:r>
      <w:r w:rsidR="00981E70">
        <w:rPr>
          <w:rFonts w:ascii="微软雅黑" w:eastAsia="微软雅黑" w:hAnsi="微软雅黑" w:cs="宋体" w:hint="eastAsia"/>
          <w:color w:val="auto"/>
          <w:sz w:val="21"/>
          <w:szCs w:val="21"/>
        </w:rPr>
        <w:t>各类轨迹数据</w:t>
      </w:r>
      <w:r w:rsidR="00EC732D">
        <w:rPr>
          <w:rFonts w:ascii="微软雅黑" w:eastAsia="微软雅黑" w:hAnsi="微软雅黑" w:cs="宋体" w:hint="eastAsia"/>
          <w:color w:val="auto"/>
          <w:sz w:val="21"/>
          <w:szCs w:val="21"/>
        </w:rPr>
        <w:t>进行汇集，提供对象搜索、空间搜索。</w:t>
      </w:r>
      <w:r w:rsidR="00981E70">
        <w:rPr>
          <w:rFonts w:ascii="微软雅黑" w:eastAsia="微软雅黑" w:hAnsi="微软雅黑" w:cs="宋体" w:hint="eastAsia"/>
          <w:color w:val="auto"/>
          <w:sz w:val="21"/>
          <w:szCs w:val="21"/>
        </w:rPr>
        <w:t>民警</w:t>
      </w:r>
      <w:r w:rsidR="00EC732D">
        <w:rPr>
          <w:rFonts w:ascii="微软雅黑" w:eastAsia="微软雅黑" w:hAnsi="微软雅黑" w:cs="宋体" w:hint="eastAsia"/>
          <w:color w:val="auto"/>
          <w:sz w:val="21"/>
          <w:szCs w:val="21"/>
        </w:rPr>
        <w:t>可</w:t>
      </w:r>
      <w:r w:rsidR="00981E70">
        <w:rPr>
          <w:rFonts w:ascii="微软雅黑" w:eastAsia="微软雅黑" w:hAnsi="微软雅黑" w:cs="宋体" w:hint="eastAsia"/>
          <w:color w:val="auto"/>
          <w:sz w:val="21"/>
          <w:szCs w:val="21"/>
        </w:rPr>
        <w:t>通过该系统</w:t>
      </w:r>
      <w:r w:rsidR="00EC732D">
        <w:rPr>
          <w:rFonts w:ascii="微软雅黑" w:eastAsia="微软雅黑" w:hAnsi="微软雅黑" w:cs="宋体" w:hint="eastAsia"/>
          <w:color w:val="auto"/>
          <w:sz w:val="21"/>
          <w:szCs w:val="21"/>
        </w:rPr>
        <w:t>对</w:t>
      </w:r>
      <w:r w:rsidR="00DF4E31" w:rsidRPr="00DF4E31">
        <w:rPr>
          <w:rFonts w:ascii="微软雅黑" w:eastAsia="微软雅黑" w:hAnsi="微软雅黑" w:cs="宋体" w:hint="eastAsia"/>
          <w:color w:val="auto"/>
          <w:sz w:val="21"/>
          <w:szCs w:val="21"/>
        </w:rPr>
        <w:t>各类重点人员的行踪</w:t>
      </w:r>
      <w:r w:rsidR="00EC732D">
        <w:rPr>
          <w:rFonts w:ascii="微软雅黑" w:eastAsia="微软雅黑" w:hAnsi="微软雅黑" w:cs="宋体" w:hint="eastAsia"/>
          <w:color w:val="auto"/>
          <w:sz w:val="21"/>
          <w:szCs w:val="21"/>
        </w:rPr>
        <w:t>进行监控</w:t>
      </w:r>
      <w:r w:rsidR="00EC732D" w:rsidRPr="00DF4E31">
        <w:rPr>
          <w:rFonts w:ascii="微软雅黑" w:eastAsia="微软雅黑" w:hAnsi="微软雅黑" w:cs="宋体" w:hint="eastAsia"/>
          <w:color w:val="auto"/>
          <w:sz w:val="21"/>
          <w:szCs w:val="21"/>
        </w:rPr>
        <w:t>预测</w:t>
      </w:r>
      <w:r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。</w:t>
      </w:r>
    </w:p>
    <w:p w:rsidR="00C83BD3" w:rsidRPr="00961059" w:rsidRDefault="00C83BD3" w:rsidP="004C4423">
      <w:pPr>
        <w:tabs>
          <w:tab w:val="right" w:pos="10466"/>
        </w:tabs>
        <w:spacing w:after="0" w:line="240" w:lineRule="auto"/>
        <w:rPr>
          <w:rFonts w:ascii="微软雅黑" w:eastAsia="微软雅黑" w:hAnsi="微软雅黑" w:cs="宋体"/>
          <w:color w:val="auto"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color w:val="auto"/>
          <w:sz w:val="21"/>
          <w:szCs w:val="21"/>
        </w:rPr>
        <w:t>技术选型：</w:t>
      </w:r>
      <w:r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该系统</w:t>
      </w:r>
      <w:r w:rsidR="00981E70">
        <w:rPr>
          <w:rFonts w:ascii="微软雅黑" w:eastAsia="微软雅黑" w:hAnsi="微软雅黑" w:cs="宋体" w:hint="eastAsia"/>
          <w:color w:val="auto"/>
          <w:sz w:val="21"/>
          <w:szCs w:val="21"/>
        </w:rPr>
        <w:t>采用了微服务架构，</w:t>
      </w:r>
      <w:r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使用</w:t>
      </w:r>
      <w:r w:rsidRPr="005E2F8F">
        <w:rPr>
          <w:rFonts w:ascii="微软雅黑" w:eastAsia="微软雅黑" w:hAnsi="微软雅黑" w:cs="宋体" w:hint="eastAsia"/>
          <w:b/>
          <w:color w:val="auto"/>
          <w:sz w:val="21"/>
          <w:szCs w:val="21"/>
        </w:rPr>
        <w:t>HBase</w:t>
      </w:r>
      <w:r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存储海量轨迹记录，使用</w:t>
      </w:r>
      <w:r w:rsidR="00CE3930" w:rsidRPr="00CE3930">
        <w:rPr>
          <w:rFonts w:ascii="微软雅黑" w:eastAsia="微软雅黑" w:hAnsi="微软雅黑" w:hint="eastAsia"/>
          <w:b/>
          <w:color w:val="auto"/>
          <w:sz w:val="21"/>
          <w:szCs w:val="21"/>
        </w:rPr>
        <w:t>Elasticsearch</w:t>
      </w:r>
      <w:r w:rsidRPr="00961059">
        <w:rPr>
          <w:rFonts w:ascii="微软雅黑" w:eastAsia="微软雅黑" w:hAnsi="微软雅黑" w:hint="eastAsia"/>
          <w:color w:val="auto"/>
          <w:sz w:val="21"/>
          <w:szCs w:val="21"/>
        </w:rPr>
        <w:t>索引点位资源、近期轨迹记录</w:t>
      </w:r>
      <w:r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，使用</w:t>
      </w:r>
      <w:r w:rsidRPr="005E2F8F">
        <w:rPr>
          <w:rFonts w:ascii="微软雅黑" w:eastAsia="微软雅黑" w:hAnsi="微软雅黑" w:cs="宋体" w:hint="eastAsia"/>
          <w:b/>
          <w:color w:val="auto"/>
          <w:sz w:val="21"/>
          <w:szCs w:val="21"/>
        </w:rPr>
        <w:t>Kafka</w:t>
      </w:r>
      <w:r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汇集分发数据，前</w:t>
      </w:r>
      <w:r w:rsidR="006A57D2">
        <w:rPr>
          <w:rFonts w:ascii="微软雅黑" w:eastAsia="微软雅黑" w:hAnsi="微软雅黑" w:cs="宋体" w:hint="eastAsia"/>
          <w:color w:val="auto"/>
          <w:sz w:val="21"/>
          <w:szCs w:val="21"/>
        </w:rPr>
        <w:t>端</w:t>
      </w:r>
      <w:r w:rsidR="00EC732D" w:rsidRPr="00961059">
        <w:rPr>
          <w:rFonts w:ascii="微软雅黑" w:eastAsia="微软雅黑" w:hAnsi="微软雅黑" w:hint="eastAsia"/>
          <w:color w:val="auto"/>
          <w:sz w:val="21"/>
          <w:szCs w:val="21"/>
        </w:rPr>
        <w:t>使用</w:t>
      </w:r>
      <w:r w:rsidR="00EC732D" w:rsidRPr="005E2F8F">
        <w:rPr>
          <w:rFonts w:ascii="微软雅黑" w:eastAsia="微软雅黑" w:hAnsi="微软雅黑" w:hint="eastAsia"/>
          <w:b/>
          <w:color w:val="auto"/>
          <w:sz w:val="21"/>
          <w:szCs w:val="21"/>
        </w:rPr>
        <w:t>Vue</w:t>
      </w:r>
      <w:r w:rsidR="00EC732D" w:rsidRPr="00EC732D">
        <w:rPr>
          <w:rFonts w:ascii="微软雅黑" w:eastAsia="微软雅黑" w:hAnsi="微软雅黑" w:hint="eastAsia"/>
          <w:color w:val="auto"/>
          <w:sz w:val="21"/>
          <w:szCs w:val="21"/>
        </w:rPr>
        <w:t>进行了</w:t>
      </w:r>
      <w:r w:rsidR="00EC732D" w:rsidRPr="00961059">
        <w:rPr>
          <w:rFonts w:ascii="微软雅黑" w:eastAsia="微软雅黑" w:hAnsi="微软雅黑" w:hint="eastAsia"/>
          <w:color w:val="auto"/>
          <w:sz w:val="21"/>
          <w:szCs w:val="21"/>
        </w:rPr>
        <w:t>重构</w:t>
      </w:r>
      <w:r w:rsidR="00EC732D">
        <w:rPr>
          <w:rFonts w:ascii="微软雅黑" w:eastAsia="微软雅黑" w:hAnsi="微软雅黑" w:hint="eastAsia"/>
          <w:color w:val="auto"/>
          <w:sz w:val="21"/>
          <w:szCs w:val="21"/>
        </w:rPr>
        <w:t>，并</w:t>
      </w:r>
      <w:r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适配百度、高德、天地图等多种地图。</w:t>
      </w:r>
    </w:p>
    <w:p w:rsidR="00C83BD3" w:rsidRPr="00961059" w:rsidRDefault="00C83BD3" w:rsidP="004C4423">
      <w:pPr>
        <w:tabs>
          <w:tab w:val="right" w:pos="10466"/>
        </w:tabs>
        <w:spacing w:after="0" w:line="240" w:lineRule="auto"/>
        <w:rPr>
          <w:rFonts w:ascii="微软雅黑" w:eastAsia="微软雅黑" w:hAnsi="微软雅黑" w:cs="宋体"/>
          <w:color w:val="auto"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color w:val="auto"/>
          <w:sz w:val="21"/>
          <w:szCs w:val="21"/>
        </w:rPr>
        <w:t>负责内容：</w:t>
      </w:r>
      <w:r w:rsidR="00DF4E31" w:rsidRPr="00DF4E31">
        <w:rPr>
          <w:rFonts w:ascii="微软雅黑" w:eastAsia="微软雅黑" w:hAnsi="微软雅黑" w:cs="宋体" w:hint="eastAsia"/>
          <w:color w:val="auto"/>
          <w:sz w:val="21"/>
          <w:szCs w:val="21"/>
        </w:rPr>
        <w:t>微服务化改造，优化</w:t>
      </w:r>
      <w:r w:rsidR="00DF4E31" w:rsidRPr="00DF4E31">
        <w:rPr>
          <w:rFonts w:ascii="微软雅黑" w:eastAsia="微软雅黑" w:hAnsi="微软雅黑" w:cs="宋体"/>
          <w:b/>
          <w:color w:val="auto"/>
          <w:sz w:val="21"/>
          <w:szCs w:val="21"/>
        </w:rPr>
        <w:t>HBase</w:t>
      </w:r>
      <w:r w:rsidR="00DF4E31" w:rsidRPr="00DF4E31">
        <w:rPr>
          <w:rFonts w:ascii="微软雅黑" w:eastAsia="微软雅黑" w:hAnsi="微软雅黑" w:cs="宋体" w:hint="eastAsia"/>
          <w:color w:val="auto"/>
          <w:sz w:val="21"/>
          <w:szCs w:val="21"/>
        </w:rPr>
        <w:t>表结构，扩展</w:t>
      </w:r>
      <w:r w:rsidR="00DF4E31" w:rsidRPr="00DF4E31">
        <w:rPr>
          <w:rFonts w:ascii="微软雅黑" w:eastAsia="微软雅黑" w:hAnsi="微软雅黑" w:cs="宋体"/>
          <w:b/>
          <w:color w:val="auto"/>
          <w:sz w:val="21"/>
          <w:szCs w:val="21"/>
        </w:rPr>
        <w:t>Elasticsearch</w:t>
      </w:r>
      <w:r w:rsidR="00DF4E31" w:rsidRPr="00DF4E31">
        <w:rPr>
          <w:rFonts w:ascii="微软雅黑" w:eastAsia="微软雅黑" w:hAnsi="微软雅黑" w:cs="宋体" w:hint="eastAsia"/>
          <w:color w:val="auto"/>
          <w:sz w:val="21"/>
          <w:szCs w:val="21"/>
        </w:rPr>
        <w:t>的使用场景</w:t>
      </w:r>
      <w:r w:rsidR="00981E70">
        <w:rPr>
          <w:rFonts w:ascii="微软雅黑" w:eastAsia="微软雅黑" w:hAnsi="微软雅黑" w:cs="宋体" w:hint="eastAsia"/>
          <w:color w:val="auto"/>
          <w:sz w:val="21"/>
          <w:szCs w:val="21"/>
        </w:rPr>
        <w:t>，</w:t>
      </w:r>
      <w:r w:rsidR="00981E70" w:rsidRPr="00DF4E31">
        <w:rPr>
          <w:rFonts w:ascii="微软雅黑" w:eastAsia="微软雅黑" w:hAnsi="微软雅黑" w:cs="宋体" w:hint="eastAsia"/>
          <w:color w:val="auto"/>
          <w:sz w:val="21"/>
          <w:szCs w:val="21"/>
        </w:rPr>
        <w:t>将</w:t>
      </w:r>
      <w:r w:rsidR="00981E70" w:rsidRPr="00DF4E31">
        <w:rPr>
          <w:rFonts w:ascii="微软雅黑" w:eastAsia="微软雅黑" w:hAnsi="微软雅黑" w:cs="宋体"/>
          <w:b/>
          <w:color w:val="auto"/>
          <w:sz w:val="21"/>
          <w:szCs w:val="21"/>
        </w:rPr>
        <w:t>Kafka</w:t>
      </w:r>
      <w:r w:rsidR="00981E70" w:rsidRPr="00DF4E31">
        <w:rPr>
          <w:rFonts w:ascii="微软雅黑" w:eastAsia="微软雅黑" w:hAnsi="微软雅黑" w:cs="宋体" w:hint="eastAsia"/>
          <w:color w:val="auto"/>
          <w:sz w:val="21"/>
          <w:szCs w:val="21"/>
        </w:rPr>
        <w:t>应用到系统，适配地图</w:t>
      </w:r>
      <w:r w:rsidR="000E170D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。</w:t>
      </w:r>
    </w:p>
    <w:p w:rsidR="00AE1B08" w:rsidRPr="000E64F7" w:rsidRDefault="00AE1B08" w:rsidP="00242A73">
      <w:pPr>
        <w:tabs>
          <w:tab w:val="right" w:pos="10466"/>
        </w:tabs>
        <w:spacing w:before="120" w:after="120" w:line="240" w:lineRule="auto"/>
        <w:rPr>
          <w:rFonts w:ascii="微软雅黑" w:eastAsia="微软雅黑" w:hAnsi="微软雅黑"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sz w:val="21"/>
          <w:szCs w:val="21"/>
        </w:rPr>
        <w:t>公安大数据搜索引擎v6.0</w:t>
      </w:r>
      <w:r w:rsidRPr="00961059">
        <w:rPr>
          <w:rFonts w:ascii="微软雅黑" w:eastAsia="微软雅黑" w:hAnsi="微软雅黑"/>
          <w:b/>
          <w:sz w:val="21"/>
          <w:szCs w:val="21"/>
        </w:rPr>
        <w:t xml:space="preserve">  </w:t>
      </w:r>
      <w:r w:rsidRPr="00961059">
        <w:rPr>
          <w:rFonts w:ascii="微软雅黑" w:eastAsia="微软雅黑" w:hAnsi="微软雅黑"/>
          <w:sz w:val="21"/>
          <w:szCs w:val="21"/>
        </w:rPr>
        <w:t xml:space="preserve"> </w:t>
      </w:r>
      <w:r w:rsidR="00A3718C" w:rsidRPr="00961059">
        <w:rPr>
          <w:rFonts w:ascii="微软雅黑" w:eastAsia="微软雅黑" w:hAnsi="微软雅黑"/>
          <w:sz w:val="21"/>
          <w:szCs w:val="21"/>
        </w:rPr>
        <w:t xml:space="preserve"> </w:t>
      </w:r>
      <w:r w:rsidR="00A8506E" w:rsidRPr="00961059">
        <w:rPr>
          <w:rFonts w:ascii="微软雅黑" w:eastAsia="微软雅黑" w:hAnsi="微软雅黑" w:hint="eastAsia"/>
          <w:b/>
          <w:sz w:val="21"/>
          <w:szCs w:val="21"/>
        </w:rPr>
        <w:t>前后端开发</w:t>
      </w:r>
      <w:r w:rsidR="000E64F7">
        <w:rPr>
          <w:rFonts w:ascii="微软雅黑" w:eastAsia="微软雅黑" w:hAnsi="微软雅黑" w:hint="eastAsia"/>
          <w:b/>
          <w:sz w:val="21"/>
          <w:szCs w:val="21"/>
        </w:rPr>
        <w:t xml:space="preserve"> </w:t>
      </w:r>
      <w:r w:rsidR="000E64F7">
        <w:rPr>
          <w:rFonts w:ascii="微软雅黑" w:eastAsia="微软雅黑" w:hAnsi="微软雅黑"/>
          <w:b/>
          <w:sz w:val="21"/>
          <w:szCs w:val="21"/>
        </w:rPr>
        <w:t xml:space="preserve">        </w:t>
      </w:r>
      <w:r w:rsidR="000E64F7">
        <w:rPr>
          <w:rFonts w:ascii="微软雅黑" w:eastAsia="微软雅黑" w:hAnsi="微软雅黑"/>
          <w:b/>
          <w:color w:val="auto"/>
          <w:sz w:val="21"/>
          <w:szCs w:val="21"/>
        </w:rPr>
        <w:t xml:space="preserve">                                                                </w:t>
      </w:r>
      <w:r w:rsidR="000E64F7">
        <w:rPr>
          <w:rFonts w:ascii="微软雅黑" w:eastAsia="微软雅黑" w:hAnsi="微软雅黑"/>
          <w:sz w:val="21"/>
          <w:szCs w:val="21"/>
        </w:rPr>
        <w:t xml:space="preserve">    </w:t>
      </w:r>
      <w:r w:rsidR="000E64F7" w:rsidRPr="00DF4E31">
        <w:rPr>
          <w:rFonts w:ascii="微软雅黑" w:eastAsia="微软雅黑" w:hAnsi="微软雅黑"/>
          <w:b/>
          <w:color w:val="FFFFFF" w:themeColor="background1"/>
          <w:sz w:val="21"/>
          <w:szCs w:val="21"/>
        </w:rPr>
        <w:t>2019.06 – 2020.12</w:t>
      </w:r>
    </w:p>
    <w:p w:rsidR="00A8506E" w:rsidRPr="00961059" w:rsidRDefault="009A2F87" w:rsidP="004C4423">
      <w:pPr>
        <w:tabs>
          <w:tab w:val="right" w:pos="10466"/>
        </w:tabs>
        <w:spacing w:after="0" w:line="240" w:lineRule="auto"/>
        <w:rPr>
          <w:rFonts w:ascii="微软雅黑" w:eastAsia="微软雅黑" w:hAnsi="微软雅黑"/>
          <w:color w:val="auto"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color w:val="auto"/>
          <w:sz w:val="21"/>
          <w:szCs w:val="21"/>
        </w:rPr>
        <w:t>产品描述：</w:t>
      </w:r>
      <w:r w:rsidR="00AB5FB6">
        <w:rPr>
          <w:rFonts w:ascii="微软雅黑" w:eastAsia="微软雅黑" w:hAnsi="微软雅黑" w:cs="宋体" w:hint="eastAsia"/>
          <w:color w:val="auto"/>
          <w:sz w:val="21"/>
          <w:szCs w:val="21"/>
        </w:rPr>
        <w:t>该系统</w:t>
      </w:r>
      <w:r w:rsidR="00A8506E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是</w:t>
      </w:r>
      <w:r w:rsidR="00AB5FB6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一款</w:t>
      </w:r>
      <w:r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面向</w:t>
      </w:r>
      <w:r w:rsidR="00A8506E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公安</w:t>
      </w:r>
      <w:r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的</w:t>
      </w:r>
      <w:r w:rsidR="00A8506E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搜索引擎，</w:t>
      </w:r>
      <w:r w:rsidR="00981E70">
        <w:rPr>
          <w:rFonts w:ascii="微软雅黑" w:eastAsia="微软雅黑" w:hAnsi="微软雅黑" w:cs="宋体" w:hint="eastAsia"/>
          <w:color w:val="auto"/>
          <w:sz w:val="21"/>
          <w:szCs w:val="21"/>
        </w:rPr>
        <w:t>旨在消除</w:t>
      </w:r>
      <w:r w:rsidR="00981E70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多警种</w:t>
      </w:r>
      <w:r w:rsidR="00981E70">
        <w:rPr>
          <w:rFonts w:ascii="微软雅黑" w:eastAsia="微软雅黑" w:hAnsi="微软雅黑" w:cs="宋体" w:hint="eastAsia"/>
          <w:color w:val="auto"/>
          <w:sz w:val="21"/>
          <w:szCs w:val="21"/>
        </w:rPr>
        <w:t>之间的信息壁垒</w:t>
      </w:r>
      <w:r w:rsidR="00564187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，</w:t>
      </w:r>
      <w:r w:rsidR="00981E70">
        <w:rPr>
          <w:rFonts w:ascii="微软雅黑" w:eastAsia="微软雅黑" w:hAnsi="微软雅黑" w:cs="宋体" w:hint="eastAsia"/>
          <w:color w:val="auto"/>
          <w:sz w:val="21"/>
          <w:szCs w:val="21"/>
        </w:rPr>
        <w:t>提供</w:t>
      </w:r>
      <w:r w:rsidR="00A8506E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人、车、案等对象</w:t>
      </w:r>
      <w:r w:rsidR="00564187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档案的全面整合</w:t>
      </w:r>
      <w:r w:rsidR="00A8506E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。</w:t>
      </w:r>
    </w:p>
    <w:p w:rsidR="00564187" w:rsidRPr="00961059" w:rsidRDefault="009A2F87" w:rsidP="004C4423">
      <w:pPr>
        <w:tabs>
          <w:tab w:val="right" w:pos="10466"/>
        </w:tabs>
        <w:spacing w:after="0" w:line="240" w:lineRule="auto"/>
        <w:rPr>
          <w:rFonts w:ascii="微软雅黑" w:eastAsia="微软雅黑" w:hAnsi="微软雅黑" w:cs="宋体"/>
          <w:color w:val="auto"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color w:val="auto"/>
          <w:sz w:val="21"/>
          <w:szCs w:val="21"/>
        </w:rPr>
        <w:t>技术选型：</w:t>
      </w:r>
      <w:r w:rsidR="00564187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该系统使用NLP解析用户搜索意图，</w:t>
      </w:r>
      <w:r w:rsidR="00A8506E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基于</w:t>
      </w:r>
      <w:r w:rsidR="00EA7F27" w:rsidRPr="00CE3930">
        <w:rPr>
          <w:rFonts w:ascii="微软雅黑" w:eastAsia="微软雅黑" w:hAnsi="微软雅黑" w:hint="eastAsia"/>
          <w:b/>
          <w:color w:val="auto"/>
          <w:sz w:val="21"/>
          <w:szCs w:val="21"/>
        </w:rPr>
        <w:t>Elasticsearch</w:t>
      </w:r>
      <w:r w:rsidR="00564187" w:rsidRPr="00961059">
        <w:rPr>
          <w:rFonts w:ascii="微软雅黑" w:eastAsia="微软雅黑" w:hAnsi="微软雅黑" w:hint="eastAsia"/>
          <w:color w:val="auto"/>
          <w:sz w:val="21"/>
          <w:szCs w:val="21"/>
        </w:rPr>
        <w:t>进行检索，使用</w:t>
      </w:r>
      <w:r w:rsidR="00A8506E" w:rsidRPr="005E2F8F">
        <w:rPr>
          <w:rFonts w:ascii="微软雅黑" w:eastAsia="微软雅黑" w:hAnsi="微软雅黑"/>
          <w:b/>
          <w:color w:val="auto"/>
          <w:sz w:val="21"/>
          <w:szCs w:val="21"/>
        </w:rPr>
        <w:t>HBase</w:t>
      </w:r>
      <w:r w:rsidR="00564187" w:rsidRPr="00961059">
        <w:rPr>
          <w:rFonts w:ascii="微软雅黑" w:eastAsia="微软雅黑" w:hAnsi="微软雅黑" w:hint="eastAsia"/>
          <w:color w:val="auto"/>
          <w:sz w:val="21"/>
          <w:szCs w:val="21"/>
        </w:rPr>
        <w:t>存储对象档案、</w:t>
      </w:r>
      <w:r w:rsidRPr="00961059">
        <w:rPr>
          <w:rFonts w:ascii="微软雅黑" w:eastAsia="微软雅黑" w:hAnsi="微软雅黑" w:hint="eastAsia"/>
          <w:color w:val="auto"/>
          <w:sz w:val="21"/>
          <w:szCs w:val="21"/>
        </w:rPr>
        <w:t>主题信息，</w:t>
      </w:r>
      <w:r w:rsidR="00981E70">
        <w:rPr>
          <w:rFonts w:ascii="微软雅黑" w:eastAsia="微软雅黑" w:hAnsi="微软雅黑" w:hint="eastAsia"/>
          <w:color w:val="auto"/>
          <w:sz w:val="21"/>
          <w:szCs w:val="21"/>
        </w:rPr>
        <w:t>并</w:t>
      </w:r>
      <w:r w:rsidR="008F7C09" w:rsidRPr="00961059">
        <w:rPr>
          <w:rFonts w:ascii="微软雅黑" w:eastAsia="微软雅黑" w:hAnsi="微软雅黑" w:hint="eastAsia"/>
          <w:color w:val="auto"/>
          <w:sz w:val="21"/>
          <w:szCs w:val="21"/>
        </w:rPr>
        <w:t>使</w:t>
      </w:r>
      <w:r w:rsidRPr="00961059">
        <w:rPr>
          <w:rFonts w:ascii="微软雅黑" w:eastAsia="微软雅黑" w:hAnsi="微软雅黑" w:hint="eastAsia"/>
          <w:color w:val="auto"/>
          <w:sz w:val="21"/>
          <w:szCs w:val="21"/>
        </w:rPr>
        <w:t>用</w:t>
      </w:r>
      <w:bookmarkStart w:id="0" w:name="_GoBack"/>
      <w:bookmarkEnd w:id="0"/>
      <w:r w:rsidRPr="005E2F8F">
        <w:rPr>
          <w:rFonts w:ascii="微软雅黑" w:eastAsia="微软雅黑" w:hAnsi="微软雅黑" w:hint="eastAsia"/>
          <w:b/>
          <w:color w:val="auto"/>
          <w:sz w:val="21"/>
          <w:szCs w:val="21"/>
        </w:rPr>
        <w:t>Spring</w:t>
      </w:r>
      <w:r w:rsidR="00661B8E">
        <w:rPr>
          <w:rFonts w:ascii="微软雅黑" w:eastAsia="微软雅黑" w:hAnsi="微软雅黑"/>
          <w:b/>
          <w:color w:val="auto"/>
          <w:sz w:val="21"/>
          <w:szCs w:val="21"/>
        </w:rPr>
        <w:t xml:space="preserve"> </w:t>
      </w:r>
      <w:r w:rsidRPr="005E2F8F">
        <w:rPr>
          <w:rFonts w:ascii="微软雅黑" w:eastAsia="微软雅黑" w:hAnsi="微软雅黑" w:hint="eastAsia"/>
          <w:b/>
          <w:color w:val="auto"/>
          <w:sz w:val="21"/>
          <w:szCs w:val="21"/>
        </w:rPr>
        <w:t>Cloud</w:t>
      </w:r>
      <w:r w:rsidR="008F7C09" w:rsidRPr="00961059">
        <w:rPr>
          <w:rFonts w:ascii="微软雅黑" w:eastAsia="微软雅黑" w:hAnsi="微软雅黑" w:hint="eastAsia"/>
          <w:color w:val="auto"/>
          <w:sz w:val="21"/>
          <w:szCs w:val="21"/>
        </w:rPr>
        <w:t>对功能模块进行解耦</w:t>
      </w:r>
      <w:r w:rsidR="00A8506E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。</w:t>
      </w:r>
    </w:p>
    <w:p w:rsidR="00B66A97" w:rsidRPr="00961059" w:rsidRDefault="009A2F87" w:rsidP="004C4423">
      <w:pPr>
        <w:tabs>
          <w:tab w:val="right" w:pos="10466"/>
        </w:tabs>
        <w:spacing w:after="0" w:line="240" w:lineRule="auto"/>
        <w:rPr>
          <w:rFonts w:ascii="微软雅黑" w:eastAsia="微软雅黑" w:hAnsi="微软雅黑" w:cs="宋体"/>
          <w:color w:val="auto"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color w:val="auto"/>
          <w:sz w:val="21"/>
          <w:szCs w:val="21"/>
        </w:rPr>
        <w:t>负责内容：</w:t>
      </w:r>
      <w:r w:rsidR="00A8506E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微服务</w:t>
      </w:r>
      <w:r w:rsidR="0017462D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化改造</w:t>
      </w:r>
      <w:r w:rsidR="00D50C62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（</w:t>
      </w:r>
      <w:r w:rsidR="00823261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框架搭建</w:t>
      </w:r>
      <w:r w:rsidR="0017462D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、</w:t>
      </w:r>
      <w:r w:rsidR="00D50C62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网关开发、</w:t>
      </w:r>
      <w:r w:rsidR="00823261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链路追踪</w:t>
      </w:r>
      <w:r w:rsidR="0017462D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、配置管理</w:t>
      </w:r>
      <w:r w:rsidR="00CB4BA2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），轨迹、关系等子系</w:t>
      </w:r>
      <w:r w:rsidR="002B6339">
        <w:rPr>
          <w:rFonts w:ascii="微软雅黑" w:eastAsia="微软雅黑" w:hAnsi="微软雅黑" w:cs="宋体" w:hint="eastAsia"/>
          <w:color w:val="auto"/>
          <w:sz w:val="21"/>
          <w:szCs w:val="21"/>
        </w:rPr>
        <w:t>统的整合，</w:t>
      </w:r>
      <w:r w:rsidR="00914CF5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搜索引擎的开发，</w:t>
      </w:r>
      <w:r w:rsidR="002B6339">
        <w:rPr>
          <w:rFonts w:ascii="微软雅黑" w:eastAsia="微软雅黑" w:hAnsi="微软雅黑" w:cs="宋体" w:hint="eastAsia"/>
          <w:color w:val="auto"/>
          <w:sz w:val="21"/>
          <w:szCs w:val="21"/>
        </w:rPr>
        <w:t>用户并发访问调优</w:t>
      </w:r>
      <w:r w:rsidR="00A8506E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。</w:t>
      </w:r>
    </w:p>
    <w:p w:rsidR="00A8506E" w:rsidRPr="00961059" w:rsidRDefault="008F391C" w:rsidP="00833A70">
      <w:pPr>
        <w:tabs>
          <w:tab w:val="right" w:pos="10466"/>
        </w:tabs>
        <w:spacing w:before="240" w:line="240" w:lineRule="auto"/>
        <w:rPr>
          <w:rFonts w:ascii="微软雅黑" w:eastAsia="微软雅黑" w:hAnsi="微软雅黑"/>
          <w:b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color w:val="1F4E79" w:themeColor="accent1" w:themeShade="80"/>
          <w:sz w:val="21"/>
          <w:szCs w:val="21"/>
        </w:rPr>
        <w:t>荣誉奖项</w:t>
      </w:r>
      <w:r w:rsidR="00A8506E" w:rsidRPr="00961059">
        <w:rPr>
          <w:rFonts w:ascii="微软雅黑" w:eastAsia="微软雅黑" w:hAnsi="微软雅黑" w:hint="eastAsia"/>
          <w:b/>
          <w:color w:val="1F4E79" w:themeColor="accent1" w:themeShade="80"/>
          <w:sz w:val="21"/>
          <w:szCs w:val="21"/>
        </w:rPr>
        <w:t xml:space="preserve"> </w:t>
      </w:r>
      <w:r w:rsidR="00A8506E" w:rsidRPr="00961059">
        <w:rPr>
          <w:rFonts w:ascii="微软雅黑" w:eastAsia="微软雅黑" w:hAnsi="微软雅黑"/>
          <w:b/>
          <w:color w:val="1F4E79" w:themeColor="accent1" w:themeShade="80"/>
          <w:sz w:val="21"/>
          <w:szCs w:val="21"/>
        </w:rPr>
        <w:t xml:space="preserve">   </w:t>
      </w:r>
      <w:r w:rsidR="00A8506E" w:rsidRPr="00961059"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 xml:space="preserve">  </w:t>
      </w:r>
      <w:r w:rsidR="00A8506E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</w:t>
      </w:r>
      <w:r w:rsidR="00133D51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</w:t>
      </w:r>
      <w:r w:rsidR="00A8506E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      </w:t>
      </w:r>
      <w:r w:rsidR="00C202C9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</w:t>
      </w:r>
      <w:r w:rsidR="00A8506E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                                                                          </w:t>
      </w:r>
      <w:r w:rsidR="00A8506E" w:rsidRPr="00961059">
        <w:rPr>
          <w:rFonts w:ascii="微软雅黑" w:eastAsia="微软雅黑" w:hAnsi="微软雅黑"/>
          <w:b/>
          <w:sz w:val="21"/>
          <w:szCs w:val="21"/>
        </w:rPr>
        <w:tab/>
      </w:r>
    </w:p>
    <w:p w:rsidR="00A8506E" w:rsidRPr="00961059" w:rsidRDefault="00A8506E" w:rsidP="004C4423">
      <w:pPr>
        <w:tabs>
          <w:tab w:val="right" w:pos="10466"/>
        </w:tabs>
        <w:spacing w:after="0" w:line="240" w:lineRule="auto"/>
        <w:rPr>
          <w:rFonts w:ascii="微软雅黑" w:eastAsia="微软雅黑" w:hAnsi="微软雅黑"/>
          <w:sz w:val="21"/>
          <w:szCs w:val="21"/>
        </w:rPr>
      </w:pPr>
      <w:r w:rsidRPr="00961059">
        <w:rPr>
          <w:rFonts w:ascii="微软雅黑" w:eastAsia="微软雅黑" w:hAnsi="微软雅黑" w:hint="eastAsia"/>
          <w:sz w:val="21"/>
          <w:szCs w:val="21"/>
        </w:rPr>
        <w:t>浪潮集团第十一、十二届青年成长奖励基金</w:t>
      </w:r>
    </w:p>
    <w:p w:rsidR="00914CF5" w:rsidRPr="00914CF5" w:rsidRDefault="00A8506E" w:rsidP="004C4423">
      <w:pPr>
        <w:tabs>
          <w:tab w:val="right" w:pos="10466"/>
        </w:tabs>
        <w:spacing w:after="0" w:line="240" w:lineRule="auto"/>
        <w:rPr>
          <w:rFonts w:ascii="微软雅黑" w:eastAsia="微软雅黑" w:hAnsi="微软雅黑"/>
          <w:sz w:val="21"/>
          <w:szCs w:val="21"/>
        </w:rPr>
      </w:pPr>
      <w:r w:rsidRPr="00961059">
        <w:rPr>
          <w:rFonts w:ascii="微软雅黑" w:eastAsia="微软雅黑" w:hAnsi="微软雅黑" w:hint="eastAsia"/>
          <w:sz w:val="21"/>
          <w:szCs w:val="21"/>
        </w:rPr>
        <w:t>校、院优秀学生干部</w:t>
      </w:r>
    </w:p>
    <w:sectPr w:rsidR="00914CF5" w:rsidRPr="00914CF5" w:rsidSect="00A37B1D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D3F" w:rsidRDefault="00770D3F" w:rsidP="00AB5FB6">
      <w:pPr>
        <w:spacing w:after="0" w:line="240" w:lineRule="auto"/>
      </w:pPr>
      <w:r>
        <w:separator/>
      </w:r>
    </w:p>
  </w:endnote>
  <w:endnote w:type="continuationSeparator" w:id="0">
    <w:p w:rsidR="00770D3F" w:rsidRDefault="00770D3F" w:rsidP="00AB5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D3F" w:rsidRDefault="00770D3F" w:rsidP="00AB5FB6">
      <w:pPr>
        <w:spacing w:after="0" w:line="240" w:lineRule="auto"/>
      </w:pPr>
      <w:r>
        <w:separator/>
      </w:r>
    </w:p>
  </w:footnote>
  <w:footnote w:type="continuationSeparator" w:id="0">
    <w:p w:rsidR="00770D3F" w:rsidRDefault="00770D3F" w:rsidP="00AB5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72983"/>
    <w:multiLevelType w:val="hybridMultilevel"/>
    <w:tmpl w:val="BF1C08E0"/>
    <w:lvl w:ilvl="0" w:tplc="F9DC389A">
      <w:start w:val="1"/>
      <w:numFmt w:val="decimal"/>
      <w:lvlText w:val="%1、"/>
      <w:lvlJc w:val="left"/>
      <w:pPr>
        <w:ind w:left="360" w:hanging="36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0B5629"/>
    <w:multiLevelType w:val="hybridMultilevel"/>
    <w:tmpl w:val="690C7D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F3"/>
    <w:rsid w:val="00066A7C"/>
    <w:rsid w:val="00076733"/>
    <w:rsid w:val="00086FC5"/>
    <w:rsid w:val="00093154"/>
    <w:rsid w:val="000D1528"/>
    <w:rsid w:val="000E170D"/>
    <w:rsid w:val="000E64F7"/>
    <w:rsid w:val="000F7A4E"/>
    <w:rsid w:val="00133D51"/>
    <w:rsid w:val="001726DA"/>
    <w:rsid w:val="0017462D"/>
    <w:rsid w:val="001D2A91"/>
    <w:rsid w:val="001F1F5C"/>
    <w:rsid w:val="00242A73"/>
    <w:rsid w:val="00246DEE"/>
    <w:rsid w:val="00262864"/>
    <w:rsid w:val="002A64FB"/>
    <w:rsid w:val="002B6339"/>
    <w:rsid w:val="003C156E"/>
    <w:rsid w:val="003C4260"/>
    <w:rsid w:val="003C7D1C"/>
    <w:rsid w:val="003D4F6F"/>
    <w:rsid w:val="00447575"/>
    <w:rsid w:val="00453593"/>
    <w:rsid w:val="00471C0C"/>
    <w:rsid w:val="004A0DEB"/>
    <w:rsid w:val="004B3F3F"/>
    <w:rsid w:val="004C4423"/>
    <w:rsid w:val="00520A40"/>
    <w:rsid w:val="005354A4"/>
    <w:rsid w:val="005527D4"/>
    <w:rsid w:val="00552D5B"/>
    <w:rsid w:val="00554E6D"/>
    <w:rsid w:val="00564187"/>
    <w:rsid w:val="005E2F8F"/>
    <w:rsid w:val="005E4442"/>
    <w:rsid w:val="00631E44"/>
    <w:rsid w:val="00634405"/>
    <w:rsid w:val="00647DD6"/>
    <w:rsid w:val="00660675"/>
    <w:rsid w:val="00661B8E"/>
    <w:rsid w:val="006932B5"/>
    <w:rsid w:val="006A16F3"/>
    <w:rsid w:val="006A57D2"/>
    <w:rsid w:val="007109AE"/>
    <w:rsid w:val="00714B7A"/>
    <w:rsid w:val="00746198"/>
    <w:rsid w:val="00770D3F"/>
    <w:rsid w:val="00775D65"/>
    <w:rsid w:val="00776BEE"/>
    <w:rsid w:val="0078426A"/>
    <w:rsid w:val="007D58FF"/>
    <w:rsid w:val="00823261"/>
    <w:rsid w:val="00833A70"/>
    <w:rsid w:val="008E06F0"/>
    <w:rsid w:val="008E4F67"/>
    <w:rsid w:val="008F391C"/>
    <w:rsid w:val="008F7C09"/>
    <w:rsid w:val="00914CF5"/>
    <w:rsid w:val="00953D7B"/>
    <w:rsid w:val="00961059"/>
    <w:rsid w:val="00981E70"/>
    <w:rsid w:val="00995FB0"/>
    <w:rsid w:val="009A2F87"/>
    <w:rsid w:val="009E3298"/>
    <w:rsid w:val="00A3718C"/>
    <w:rsid w:val="00A37B1D"/>
    <w:rsid w:val="00A5164F"/>
    <w:rsid w:val="00A61B00"/>
    <w:rsid w:val="00A702FE"/>
    <w:rsid w:val="00A8506E"/>
    <w:rsid w:val="00AB0EE6"/>
    <w:rsid w:val="00AB5FB6"/>
    <w:rsid w:val="00AE1B08"/>
    <w:rsid w:val="00B01C93"/>
    <w:rsid w:val="00B66A97"/>
    <w:rsid w:val="00B70B67"/>
    <w:rsid w:val="00B74B0D"/>
    <w:rsid w:val="00B80792"/>
    <w:rsid w:val="00BA05A4"/>
    <w:rsid w:val="00BF66FB"/>
    <w:rsid w:val="00C04649"/>
    <w:rsid w:val="00C202C9"/>
    <w:rsid w:val="00C26D96"/>
    <w:rsid w:val="00C32121"/>
    <w:rsid w:val="00C67D4B"/>
    <w:rsid w:val="00C83BD3"/>
    <w:rsid w:val="00CB4BA2"/>
    <w:rsid w:val="00CE3930"/>
    <w:rsid w:val="00D00452"/>
    <w:rsid w:val="00D0170B"/>
    <w:rsid w:val="00D0259C"/>
    <w:rsid w:val="00D4799C"/>
    <w:rsid w:val="00D50C62"/>
    <w:rsid w:val="00DA707D"/>
    <w:rsid w:val="00DC7E5B"/>
    <w:rsid w:val="00DF4E31"/>
    <w:rsid w:val="00E0794C"/>
    <w:rsid w:val="00E22C2B"/>
    <w:rsid w:val="00E43BFA"/>
    <w:rsid w:val="00E62A33"/>
    <w:rsid w:val="00E730FD"/>
    <w:rsid w:val="00EA286D"/>
    <w:rsid w:val="00EA7F27"/>
    <w:rsid w:val="00EC732D"/>
    <w:rsid w:val="00F7465F"/>
    <w:rsid w:val="00FC2860"/>
    <w:rsid w:val="00FE2807"/>
    <w:rsid w:val="00FF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626C7B-14E3-4347-A633-00DDB53D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4F7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286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6418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BF66FB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66FB"/>
    <w:rPr>
      <w:rFonts w:ascii="Calibri" w:eastAsia="Calibri" w:hAnsi="Calibri" w:cs="Calibri"/>
      <w:color w:val="000000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660675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AB5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B5FB6"/>
    <w:rPr>
      <w:rFonts w:ascii="Calibri" w:eastAsia="Calibri" w:hAnsi="Calibri" w:cs="Calibri"/>
      <w:color w:val="000000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B5FB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B5FB6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4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1823185721@qq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leanlee.top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CB78E-C9A1-48E7-9204-172BA0EC6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晓辉</dc:creator>
  <cp:keywords/>
  <cp:lastModifiedBy>李 晓辉</cp:lastModifiedBy>
  <cp:revision>22</cp:revision>
  <cp:lastPrinted>2021-11-08T08:31:00Z</cp:lastPrinted>
  <dcterms:created xsi:type="dcterms:W3CDTF">2021-10-17T02:36:00Z</dcterms:created>
  <dcterms:modified xsi:type="dcterms:W3CDTF">2021-11-29T06:56:00Z</dcterms:modified>
</cp:coreProperties>
</file>