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B0A" w:rsidRDefault="00E13884">
      <w:r>
        <w:t>Bug Fixing Journal</w:t>
      </w:r>
    </w:p>
    <w:p w:rsidR="00E13884" w:rsidRDefault="00E13884" w:rsidP="009D4E06">
      <w:pPr>
        <w:pStyle w:val="Heading1"/>
      </w:pPr>
      <w:r>
        <w:t xml:space="preserve">Bug 1 -   </w:t>
      </w:r>
    </w:p>
    <w:p w:rsidR="009D4E06" w:rsidRDefault="00E13884" w:rsidP="009D4E06">
      <w:pPr>
        <w:pStyle w:val="Heading2"/>
      </w:pPr>
      <w:r>
        <w:t>User Test</w:t>
      </w:r>
    </w:p>
    <w:p w:rsidR="00E13884" w:rsidRDefault="00E13884" w:rsidP="009D4E06">
      <w:r>
        <w:t xml:space="preserve"> Click Run and observe that when Fred wins, his balance does not increase. For example:</w:t>
      </w:r>
    </w:p>
    <w:p w:rsidR="00E13884" w:rsidRDefault="00E13884" w:rsidP="00E13884">
      <w:pPr>
        <w:autoSpaceDE w:val="0"/>
        <w:autoSpaceDN w:val="0"/>
        <w:adjustRightInd w:val="0"/>
        <w:spacing w:after="0" w:line="240" w:lineRule="auto"/>
        <w:ind w:left="360"/>
      </w:pPr>
      <w:r>
        <w:rPr>
          <w:rFonts w:ascii="Courier New" w:hAnsi="Courier New" w:cs="Courier New"/>
          <w:noProof/>
          <w:color w:val="000000"/>
          <w:sz w:val="20"/>
          <w:szCs w:val="20"/>
          <w:lang w:eastAsia="en-AU"/>
        </w:rPr>
        <w:drawing>
          <wp:inline distT="0" distB="0" distL="0" distR="0">
            <wp:extent cx="29622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304925"/>
                    </a:xfrm>
                    <a:prstGeom prst="rect">
                      <a:avLst/>
                    </a:prstGeom>
                    <a:noFill/>
                    <a:ln>
                      <a:noFill/>
                    </a:ln>
                  </pic:spPr>
                </pic:pic>
              </a:graphicData>
            </a:graphic>
          </wp:inline>
        </w:drawing>
      </w:r>
    </w:p>
    <w:p w:rsidR="00E727CA" w:rsidRDefault="00E727CA" w:rsidP="00E13884">
      <w:pPr>
        <w:autoSpaceDE w:val="0"/>
        <w:autoSpaceDN w:val="0"/>
        <w:adjustRightInd w:val="0"/>
        <w:spacing w:after="0" w:line="240" w:lineRule="auto"/>
        <w:ind w:left="360"/>
      </w:pPr>
    </w:p>
    <w:p w:rsidR="00E727CA" w:rsidRDefault="00E727CA" w:rsidP="00E13884">
      <w:pPr>
        <w:autoSpaceDE w:val="0"/>
        <w:autoSpaceDN w:val="0"/>
        <w:adjustRightInd w:val="0"/>
        <w:spacing w:after="0" w:line="240" w:lineRule="auto"/>
        <w:ind w:left="360"/>
      </w:pPr>
      <w:r>
        <w:t>At this point I briefly inspected the code to work out how it could be mocked/tested. The bug will most likely in the Game or Player classes. To test reliably, I need to create a test scenario in which the player always wins. The logical way to do this would b</w:t>
      </w:r>
      <w:r w:rsidR="00BB77B0">
        <w:t>e to rig the dice rolls.</w:t>
      </w:r>
    </w:p>
    <w:p w:rsidR="00C2374F" w:rsidRDefault="00C2374F" w:rsidP="00E13884">
      <w:pPr>
        <w:autoSpaceDE w:val="0"/>
        <w:autoSpaceDN w:val="0"/>
        <w:adjustRightInd w:val="0"/>
        <w:spacing w:after="0" w:line="240" w:lineRule="auto"/>
        <w:ind w:left="360"/>
      </w:pPr>
    </w:p>
    <w:p w:rsidR="00E13884" w:rsidRDefault="00C2374F" w:rsidP="009D4E06">
      <w:pPr>
        <w:pStyle w:val="Heading2"/>
      </w:pPr>
      <w:r>
        <w:t>Test Output</w:t>
      </w:r>
    </w:p>
    <w:p w:rsidR="00C2374F" w:rsidRDefault="00C2374F" w:rsidP="00C2374F">
      <w:pPr>
        <w:autoSpaceDE w:val="0"/>
        <w:autoSpaceDN w:val="0"/>
        <w:adjustRightInd w:val="0"/>
        <w:spacing w:after="0" w:line="240" w:lineRule="auto"/>
        <w:ind w:left="360"/>
      </w:pPr>
      <w:r>
        <w:rPr>
          <w:noProof/>
          <w:lang w:eastAsia="en-AU"/>
        </w:rPr>
        <w:drawing>
          <wp:inline distT="0" distB="0" distL="0" distR="0">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2374F" w:rsidRDefault="00C2374F" w:rsidP="00C2374F">
      <w:pPr>
        <w:autoSpaceDE w:val="0"/>
        <w:autoSpaceDN w:val="0"/>
        <w:adjustRightInd w:val="0"/>
        <w:spacing w:after="0" w:line="240" w:lineRule="auto"/>
      </w:pPr>
      <w:r>
        <w:t>As expected due to the bug report, the tests all failed.</w:t>
      </w:r>
    </w:p>
    <w:p w:rsidR="00C2374F" w:rsidRDefault="00C2374F" w:rsidP="00C2374F">
      <w:pPr>
        <w:autoSpaceDE w:val="0"/>
        <w:autoSpaceDN w:val="0"/>
        <w:adjustRightInd w:val="0"/>
        <w:spacing w:after="0" w:line="240" w:lineRule="auto"/>
      </w:pPr>
    </w:p>
    <w:p w:rsidR="00C2374F" w:rsidRDefault="00C2374F" w:rsidP="009D4E06">
      <w:pPr>
        <w:pStyle w:val="Heading2"/>
      </w:pPr>
      <w:r>
        <w:t>Debug log</w:t>
      </w:r>
    </w:p>
    <w:p w:rsidR="00B264EA" w:rsidRDefault="00B264EA" w:rsidP="00B264EA">
      <w:pPr>
        <w:autoSpaceDE w:val="0"/>
        <w:autoSpaceDN w:val="0"/>
        <w:adjustRightInd w:val="0"/>
        <w:spacing w:after="0" w:line="240" w:lineRule="auto"/>
        <w:ind w:left="360"/>
      </w:pPr>
      <w:r>
        <w:t>Note that before I start, it is quite obvious from the results of the tests that the game is not giving back the bet amount when the player wins. I’m going to pretend it’s not that simple.</w:t>
      </w:r>
    </w:p>
    <w:p w:rsidR="009D4E06" w:rsidRDefault="009D4E06" w:rsidP="00B264EA">
      <w:pPr>
        <w:autoSpaceDE w:val="0"/>
        <w:autoSpaceDN w:val="0"/>
        <w:adjustRightInd w:val="0"/>
        <w:spacing w:after="0" w:line="240" w:lineRule="auto"/>
        <w:ind w:left="360"/>
      </w:pPr>
    </w:p>
    <w:p w:rsidR="009D4E06" w:rsidRDefault="0091115F" w:rsidP="00B264EA">
      <w:pPr>
        <w:autoSpaceDE w:val="0"/>
        <w:autoSpaceDN w:val="0"/>
        <w:adjustRightInd w:val="0"/>
        <w:spacing w:after="0" w:line="240" w:lineRule="auto"/>
        <w:ind w:left="360"/>
      </w:pPr>
      <w:r>
        <w:t xml:space="preserve">I start by looking at the code Player class to see how the balance can be effected. </w:t>
      </w:r>
      <w:r w:rsidR="009D4E06">
        <w:t>The first thing I want to ensure is that I’m not simpl</w:t>
      </w:r>
      <w:r>
        <w:t>y being shown the wrong balance.</w:t>
      </w:r>
    </w:p>
    <w:p w:rsidR="0091115F" w:rsidRDefault="0091115F" w:rsidP="00B264EA">
      <w:pPr>
        <w:autoSpaceDE w:val="0"/>
        <w:autoSpaceDN w:val="0"/>
        <w:adjustRightInd w:val="0"/>
        <w:spacing w:after="0" w:line="240" w:lineRule="auto"/>
        <w:ind w:left="360"/>
      </w:pPr>
    </w:p>
    <w:p w:rsidR="0091115F" w:rsidRDefault="0091115F" w:rsidP="0091115F">
      <w:pPr>
        <w:autoSpaceDE w:val="0"/>
        <w:autoSpaceDN w:val="0"/>
        <w:adjustRightInd w:val="0"/>
        <w:spacing w:after="0" w:line="240" w:lineRule="auto"/>
        <w:ind w:left="360"/>
      </w:pPr>
      <w:r w:rsidRPr="009D4E06">
        <w:rPr>
          <w:rStyle w:val="Strong"/>
        </w:rPr>
        <w:t>Hypothesis:</w:t>
      </w:r>
      <w:r>
        <w:t xml:space="preserve"> </w:t>
      </w:r>
      <w:r>
        <w:t>getBalance is not showing the balance correctly</w:t>
      </w:r>
      <w:r>
        <w:t>.</w:t>
      </w:r>
    </w:p>
    <w:p w:rsidR="0091115F" w:rsidRDefault="0091115F" w:rsidP="0091115F">
      <w:pPr>
        <w:autoSpaceDE w:val="0"/>
        <w:autoSpaceDN w:val="0"/>
        <w:adjustRightInd w:val="0"/>
        <w:spacing w:after="0" w:line="240" w:lineRule="auto"/>
        <w:ind w:left="360"/>
      </w:pPr>
      <w:r w:rsidRPr="009D4E06">
        <w:rPr>
          <w:rStyle w:val="Strong"/>
        </w:rPr>
        <w:lastRenderedPageBreak/>
        <w:t>Test</w:t>
      </w:r>
      <w:r>
        <w:rPr>
          <w:rStyle w:val="Strong"/>
        </w:rPr>
        <w:t xml:space="preserve"> (Junit)</w:t>
      </w:r>
      <w:r w:rsidRPr="009D4E06">
        <w:rPr>
          <w:rStyle w:val="Strong"/>
        </w:rPr>
        <w:t>:</w:t>
      </w:r>
      <w:r>
        <w:t xml:space="preserve"> </w:t>
      </w:r>
      <w:r>
        <w:t>Ensure a player created with $100 returns 100 from getBalance</w:t>
      </w:r>
      <w:r>
        <w:t>.</w:t>
      </w:r>
    </w:p>
    <w:p w:rsidR="0091115F" w:rsidRDefault="0091115F" w:rsidP="0091115F">
      <w:pPr>
        <w:autoSpaceDE w:val="0"/>
        <w:autoSpaceDN w:val="0"/>
        <w:adjustRightInd w:val="0"/>
        <w:spacing w:after="0" w:line="240" w:lineRule="auto"/>
        <w:ind w:left="360"/>
      </w:pPr>
      <w:r w:rsidRPr="009D4E06">
        <w:rPr>
          <w:rStyle w:val="Strong"/>
        </w:rPr>
        <w:t>Result:</w:t>
      </w:r>
      <w:r>
        <w:t xml:space="preserve"> pass</w:t>
      </w:r>
    </w:p>
    <w:p w:rsidR="0091115F" w:rsidRDefault="0091115F" w:rsidP="0091115F">
      <w:pPr>
        <w:autoSpaceDE w:val="0"/>
        <w:autoSpaceDN w:val="0"/>
        <w:adjustRightInd w:val="0"/>
        <w:spacing w:after="0" w:line="240" w:lineRule="auto"/>
        <w:ind w:left="360"/>
      </w:pPr>
      <w:r w:rsidRPr="009D4E06">
        <w:rPr>
          <w:rStyle w:val="Strong"/>
        </w:rPr>
        <w:t>Conclusion:</w:t>
      </w:r>
      <w:r>
        <w:t xml:space="preserve"> getBalance works as intended.</w:t>
      </w:r>
    </w:p>
    <w:p w:rsidR="0091115F" w:rsidRDefault="0091115F" w:rsidP="00B264EA">
      <w:pPr>
        <w:autoSpaceDE w:val="0"/>
        <w:autoSpaceDN w:val="0"/>
        <w:adjustRightInd w:val="0"/>
        <w:spacing w:after="0" w:line="240" w:lineRule="auto"/>
        <w:ind w:left="360"/>
      </w:pPr>
    </w:p>
    <w:p w:rsidR="00C2374F" w:rsidRDefault="00B264EA" w:rsidP="00C2374F">
      <w:pPr>
        <w:autoSpaceDE w:val="0"/>
        <w:autoSpaceDN w:val="0"/>
        <w:adjustRightInd w:val="0"/>
        <w:spacing w:after="0" w:line="240" w:lineRule="auto"/>
        <w:ind w:left="360"/>
      </w:pPr>
      <w:r>
        <w:t>Other than the constructor</w:t>
      </w:r>
      <w:r w:rsidR="0091115F">
        <w:t xml:space="preserve"> which was proven to work in the first test</w:t>
      </w:r>
      <w:r>
        <w:t>, 2 methods can modify the balance</w:t>
      </w:r>
      <w:r w:rsidR="009D4E06">
        <w:t>:</w:t>
      </w:r>
      <w:r>
        <w:t xml:space="preserve"> takeBet and receiveWinnings. Since both of these functions are used in the playRound method, I will start by ensuring that these 2 functions work properly.</w:t>
      </w:r>
    </w:p>
    <w:p w:rsidR="009D4E06" w:rsidRDefault="009D4E06" w:rsidP="00C2374F">
      <w:pPr>
        <w:autoSpaceDE w:val="0"/>
        <w:autoSpaceDN w:val="0"/>
        <w:adjustRightInd w:val="0"/>
        <w:spacing w:after="0" w:line="240" w:lineRule="auto"/>
        <w:ind w:left="360"/>
      </w:pPr>
    </w:p>
    <w:p w:rsidR="00B264EA" w:rsidRDefault="00B264EA" w:rsidP="00C2374F">
      <w:pPr>
        <w:autoSpaceDE w:val="0"/>
        <w:autoSpaceDN w:val="0"/>
        <w:adjustRightInd w:val="0"/>
        <w:spacing w:after="0" w:line="240" w:lineRule="auto"/>
        <w:ind w:left="360"/>
      </w:pPr>
      <w:r w:rsidRPr="009D4E06">
        <w:rPr>
          <w:rStyle w:val="Strong"/>
        </w:rPr>
        <w:t>Hypothesis:</w:t>
      </w:r>
      <w:r>
        <w:t xml:space="preserve"> takeBet is taking too much away from the balance.</w:t>
      </w:r>
    </w:p>
    <w:p w:rsidR="00B264EA" w:rsidRDefault="00B264EA" w:rsidP="0091115F">
      <w:pPr>
        <w:autoSpaceDE w:val="0"/>
        <w:autoSpaceDN w:val="0"/>
        <w:adjustRightInd w:val="0"/>
        <w:spacing w:after="0" w:line="240" w:lineRule="auto"/>
        <w:ind w:left="360"/>
      </w:pPr>
      <w:r w:rsidRPr="009D4E06">
        <w:rPr>
          <w:rStyle w:val="Strong"/>
        </w:rPr>
        <w:t>Test</w:t>
      </w:r>
      <w:r w:rsidR="0091115F">
        <w:rPr>
          <w:rStyle w:val="Strong"/>
        </w:rPr>
        <w:t xml:space="preserve"> (Junit)</w:t>
      </w:r>
      <w:r w:rsidRPr="009D4E06">
        <w:rPr>
          <w:rStyle w:val="Strong"/>
        </w:rPr>
        <w:t>:</w:t>
      </w:r>
      <w:r>
        <w:t xml:space="preserve"> Ensure that if the Player starts with $100 and a $10 bet </w:t>
      </w:r>
      <w:r w:rsidR="0091115F">
        <w:t>is taken, they end up with $90.</w:t>
      </w:r>
    </w:p>
    <w:p w:rsidR="00B264EA" w:rsidRDefault="00B264EA" w:rsidP="00C2374F">
      <w:pPr>
        <w:autoSpaceDE w:val="0"/>
        <w:autoSpaceDN w:val="0"/>
        <w:adjustRightInd w:val="0"/>
        <w:spacing w:after="0" w:line="240" w:lineRule="auto"/>
        <w:ind w:left="360"/>
      </w:pPr>
      <w:r w:rsidRPr="009D4E06">
        <w:rPr>
          <w:rStyle w:val="Strong"/>
        </w:rPr>
        <w:t>Result:</w:t>
      </w:r>
      <w:r>
        <w:t xml:space="preserve"> </w:t>
      </w:r>
      <w:r w:rsidR="0091115F">
        <w:t>pass</w:t>
      </w:r>
    </w:p>
    <w:p w:rsidR="00B264EA" w:rsidRDefault="00B264EA" w:rsidP="00C2374F">
      <w:pPr>
        <w:autoSpaceDE w:val="0"/>
        <w:autoSpaceDN w:val="0"/>
        <w:adjustRightInd w:val="0"/>
        <w:spacing w:after="0" w:line="240" w:lineRule="auto"/>
        <w:ind w:left="360"/>
      </w:pPr>
      <w:r w:rsidRPr="009D4E06">
        <w:rPr>
          <w:rStyle w:val="Strong"/>
        </w:rPr>
        <w:t>Conclusion:</w:t>
      </w:r>
      <w:r>
        <w:t xml:space="preserve"> takeBet works as intended.</w:t>
      </w:r>
    </w:p>
    <w:p w:rsidR="009D4E06" w:rsidRDefault="009D4E06" w:rsidP="00C2374F">
      <w:pPr>
        <w:autoSpaceDE w:val="0"/>
        <w:autoSpaceDN w:val="0"/>
        <w:adjustRightInd w:val="0"/>
        <w:spacing w:after="0" w:line="240" w:lineRule="auto"/>
        <w:ind w:left="360"/>
      </w:pPr>
    </w:p>
    <w:p w:rsidR="009D4E06" w:rsidRDefault="009D4E06" w:rsidP="009D4E06">
      <w:pPr>
        <w:autoSpaceDE w:val="0"/>
        <w:autoSpaceDN w:val="0"/>
        <w:adjustRightInd w:val="0"/>
        <w:spacing w:after="0" w:line="240" w:lineRule="auto"/>
        <w:ind w:left="360"/>
      </w:pPr>
      <w:r w:rsidRPr="009D4E06">
        <w:rPr>
          <w:rStyle w:val="Strong"/>
        </w:rPr>
        <w:t>Hypothesis:</w:t>
      </w:r>
      <w:r>
        <w:t xml:space="preserve"> </w:t>
      </w:r>
      <w:r>
        <w:t>receiveWinnings is not adding to the balance properly</w:t>
      </w:r>
      <w:r>
        <w:t>.</w:t>
      </w:r>
    </w:p>
    <w:p w:rsidR="009D4E06" w:rsidRDefault="009D4E06" w:rsidP="0091115F">
      <w:pPr>
        <w:autoSpaceDE w:val="0"/>
        <w:autoSpaceDN w:val="0"/>
        <w:adjustRightInd w:val="0"/>
        <w:spacing w:after="0" w:line="240" w:lineRule="auto"/>
        <w:ind w:left="360"/>
      </w:pPr>
      <w:r w:rsidRPr="009D4E06">
        <w:rPr>
          <w:rStyle w:val="Strong"/>
        </w:rPr>
        <w:t>Test</w:t>
      </w:r>
      <w:r w:rsidR="0091115F">
        <w:rPr>
          <w:rStyle w:val="Strong"/>
        </w:rPr>
        <w:t xml:space="preserve"> (Junit</w:t>
      </w:r>
      <w:r w:rsidR="008F2393">
        <w:rPr>
          <w:rStyle w:val="Strong"/>
        </w:rPr>
        <w:t>)</w:t>
      </w:r>
      <w:r w:rsidRPr="009D4E06">
        <w:rPr>
          <w:rStyle w:val="Strong"/>
        </w:rPr>
        <w:t>:</w:t>
      </w:r>
      <w:r>
        <w:t xml:space="preserve"> Ensure that if the Player starts with $100 and a $10 </w:t>
      </w:r>
      <w:r>
        <w:t>of winnings are received, they end up with $11</w:t>
      </w:r>
      <w:r w:rsidR="0091115F">
        <w:t>0.</w:t>
      </w:r>
    </w:p>
    <w:p w:rsidR="009D4E06" w:rsidRPr="0091115F" w:rsidRDefault="009D4E06" w:rsidP="0091115F">
      <w:pPr>
        <w:autoSpaceDE w:val="0"/>
        <w:autoSpaceDN w:val="0"/>
        <w:adjustRightInd w:val="0"/>
        <w:spacing w:after="0" w:line="240" w:lineRule="auto"/>
        <w:ind w:left="360"/>
        <w:rPr>
          <w:b/>
          <w:bCs/>
        </w:rPr>
      </w:pPr>
      <w:r w:rsidRPr="009D4E06">
        <w:rPr>
          <w:rStyle w:val="Strong"/>
        </w:rPr>
        <w:t xml:space="preserve">Result: </w:t>
      </w:r>
      <w:r w:rsidR="0091115F" w:rsidRPr="0091115F">
        <w:rPr>
          <w:rStyle w:val="Strong"/>
          <w:b w:val="0"/>
        </w:rPr>
        <w:t>pass</w:t>
      </w:r>
    </w:p>
    <w:p w:rsidR="009D4E06" w:rsidRDefault="009D4E06" w:rsidP="009D4E06">
      <w:pPr>
        <w:autoSpaceDE w:val="0"/>
        <w:autoSpaceDN w:val="0"/>
        <w:adjustRightInd w:val="0"/>
        <w:spacing w:after="0" w:line="240" w:lineRule="auto"/>
        <w:ind w:left="360"/>
      </w:pPr>
      <w:r w:rsidRPr="009D4E06">
        <w:rPr>
          <w:rStyle w:val="Strong"/>
        </w:rPr>
        <w:t>Conclusion:</w:t>
      </w:r>
      <w:r>
        <w:t xml:space="preserve"> receiveWinnings works as intended.</w:t>
      </w:r>
    </w:p>
    <w:p w:rsidR="009D4E06" w:rsidRDefault="009D4E06" w:rsidP="0054156B"/>
    <w:p w:rsidR="0091115F" w:rsidRDefault="0091115F" w:rsidP="0054156B">
      <w:r w:rsidRPr="0054156B">
        <w:t>This leads me to believe that the player class is functioning properly, so the problem must be the input it is given. The first time it is used on line 33 (</w:t>
      </w:r>
      <w:r w:rsidR="001F7773">
        <w:t xml:space="preserve"> </w:t>
      </w:r>
      <w:r w:rsidR="0054156B" w:rsidRPr="001F7773">
        <w:rPr>
          <w:rStyle w:val="CodeChar"/>
          <w:highlight w:val="lightGray"/>
        </w:rPr>
        <w:t>p</w:t>
      </w:r>
      <w:r w:rsidRPr="001F7773">
        <w:rPr>
          <w:rStyle w:val="CodeChar"/>
          <w:highlight w:val="lightGray"/>
        </w:rPr>
        <w:t>layer.takeBet(bet)</w:t>
      </w:r>
      <w:r w:rsidR="001F7773">
        <w:rPr>
          <w:rStyle w:val="CodeChar"/>
        </w:rPr>
        <w:t xml:space="preserve"> </w:t>
      </w:r>
      <w:r>
        <w:t>), the input comes straight from the method argument, so there’s not a lot of room for error.</w:t>
      </w:r>
    </w:p>
    <w:p w:rsidR="0091115F" w:rsidRDefault="0091115F" w:rsidP="00C2374F">
      <w:pPr>
        <w:autoSpaceDE w:val="0"/>
        <w:autoSpaceDN w:val="0"/>
        <w:adjustRightInd w:val="0"/>
        <w:spacing w:after="0" w:line="240" w:lineRule="auto"/>
        <w:ind w:left="360"/>
      </w:pPr>
    </w:p>
    <w:p w:rsidR="0054156B" w:rsidRDefault="0091115F" w:rsidP="0054156B">
      <w:pPr>
        <w:autoSpaceDE w:val="0"/>
        <w:autoSpaceDN w:val="0"/>
        <w:adjustRightInd w:val="0"/>
        <w:spacing w:after="0" w:line="240" w:lineRule="auto"/>
      </w:pPr>
      <w:r>
        <w:t>The second time</w:t>
      </w:r>
      <w:r w:rsidR="008F2393">
        <w:t xml:space="preserve">, </w:t>
      </w:r>
      <w:r w:rsidR="001F7773" w:rsidRPr="001F7773">
        <w:rPr>
          <w:rStyle w:val="CodeChar"/>
          <w:highlight w:val="lightGray"/>
        </w:rPr>
        <w:t>player.receiveWinnings(winnings)</w:t>
      </w:r>
      <w:r w:rsidR="001F7773">
        <w:t xml:space="preserve"> is</w:t>
      </w:r>
      <w:r>
        <w:t xml:space="preserve"> </w:t>
      </w:r>
      <w:r w:rsidRPr="0091115F">
        <w:t xml:space="preserve">passed </w:t>
      </w:r>
      <w:r w:rsidR="001F7773">
        <w:t xml:space="preserve">(or ‘dependent on’) </w:t>
      </w:r>
      <w:r w:rsidRPr="0091115F">
        <w:t xml:space="preserve">the ‘winnings’ local variable which is defined with </w:t>
      </w:r>
      <w:r w:rsidRPr="001F7773">
        <w:rPr>
          <w:rStyle w:val="CodeChar"/>
          <w:highlight w:val="lightGray"/>
        </w:rPr>
        <w:t>int winnings = matches * bet;</w:t>
      </w:r>
      <w:r w:rsidR="0054156B">
        <w:t xml:space="preserve">. This would result on the player receiving his bet back when he wins, which is what the bug is doing. </w:t>
      </w:r>
    </w:p>
    <w:p w:rsidR="0054156B" w:rsidRDefault="0054156B" w:rsidP="0054156B">
      <w:pPr>
        <w:autoSpaceDE w:val="0"/>
        <w:autoSpaceDN w:val="0"/>
        <w:adjustRightInd w:val="0"/>
        <w:spacing w:after="0" w:line="240" w:lineRule="auto"/>
      </w:pPr>
    </w:p>
    <w:p w:rsidR="0054156B" w:rsidRDefault="0054156B" w:rsidP="0054156B">
      <w:pPr>
        <w:autoSpaceDE w:val="0"/>
        <w:autoSpaceDN w:val="0"/>
        <w:adjustRightInd w:val="0"/>
        <w:spacing w:after="0" w:line="240" w:lineRule="auto"/>
        <w:ind w:left="360"/>
      </w:pPr>
      <w:r w:rsidRPr="009D4E06">
        <w:rPr>
          <w:rStyle w:val="Strong"/>
        </w:rPr>
        <w:t>Hypothesis:</w:t>
      </w:r>
      <w:r>
        <w:t xml:space="preserve"> </w:t>
      </w:r>
      <w:r>
        <w:t>winnings</w:t>
      </w:r>
      <w:r w:rsidR="001F7773">
        <w:t xml:space="preserve"> variable</w:t>
      </w:r>
      <w:r>
        <w:t xml:space="preserve"> is not being calculated correctly</w:t>
      </w:r>
      <w:r>
        <w:t>.</w:t>
      </w:r>
    </w:p>
    <w:p w:rsidR="0054156B" w:rsidRDefault="0054156B" w:rsidP="0054156B">
      <w:pPr>
        <w:autoSpaceDE w:val="0"/>
        <w:autoSpaceDN w:val="0"/>
        <w:adjustRightInd w:val="0"/>
        <w:spacing w:after="0" w:line="240" w:lineRule="auto"/>
        <w:ind w:left="360"/>
      </w:pPr>
      <w:r w:rsidRPr="009D4E06">
        <w:rPr>
          <w:rStyle w:val="Strong"/>
        </w:rPr>
        <w:t>Test:</w:t>
      </w:r>
      <w:r>
        <w:t xml:space="preserve"> </w:t>
      </w:r>
      <w:r w:rsidR="001F7773">
        <w:t xml:space="preserve">Set a breakpoint on line 33 for 10 winnings at line 46 </w:t>
      </w:r>
      <w:r w:rsidR="001F7773">
        <w:t>(</w:t>
      </w:r>
      <w:r w:rsidR="001F7773" w:rsidRPr="001F7773">
        <w:rPr>
          <w:rStyle w:val="CodeChar"/>
          <w:highlight w:val="lightGray"/>
        </w:rPr>
        <w:t>player.receiveWinnings(winnings)</w:t>
      </w:r>
      <w:r w:rsidR="001F7773">
        <w:rPr>
          <w:rFonts w:ascii="Courier New" w:hAnsi="Courier New" w:cs="Courier New"/>
          <w:color w:val="000000"/>
          <w:sz w:val="20"/>
          <w:szCs w:val="20"/>
        </w:rPr>
        <w:t>)</w:t>
      </w:r>
      <w:r w:rsidR="001F7773" w:rsidRPr="001F7773">
        <w:t xml:space="preserve"> with 2 matches and a bet of 10, and ensure winnings == 30</w:t>
      </w:r>
      <w:r w:rsidRPr="001F7773">
        <w:t>.</w:t>
      </w:r>
      <w:r w:rsidR="001F7773">
        <w:t xml:space="preserve"> If winnings = 20, the hypothesis is correct.</w:t>
      </w:r>
    </w:p>
    <w:p w:rsidR="0054156B" w:rsidRPr="0091115F" w:rsidRDefault="0054156B" w:rsidP="0054156B">
      <w:pPr>
        <w:autoSpaceDE w:val="0"/>
        <w:autoSpaceDN w:val="0"/>
        <w:adjustRightInd w:val="0"/>
        <w:spacing w:after="0" w:line="240" w:lineRule="auto"/>
        <w:ind w:left="360"/>
        <w:rPr>
          <w:b/>
          <w:bCs/>
        </w:rPr>
      </w:pPr>
      <w:r w:rsidRPr="009D4E06">
        <w:rPr>
          <w:rStyle w:val="Strong"/>
        </w:rPr>
        <w:t xml:space="preserve">Result: </w:t>
      </w:r>
      <w:r w:rsidR="001F7773">
        <w:rPr>
          <w:rStyle w:val="Strong"/>
          <w:b w:val="0"/>
        </w:rPr>
        <w:t>FAIL. Winnings = 20.</w:t>
      </w:r>
    </w:p>
    <w:p w:rsidR="0054156B" w:rsidRDefault="0054156B" w:rsidP="0054156B">
      <w:pPr>
        <w:autoSpaceDE w:val="0"/>
        <w:autoSpaceDN w:val="0"/>
        <w:adjustRightInd w:val="0"/>
        <w:spacing w:after="0" w:line="240" w:lineRule="auto"/>
        <w:ind w:left="360"/>
      </w:pPr>
      <w:r w:rsidRPr="009D4E06">
        <w:rPr>
          <w:rStyle w:val="Strong"/>
        </w:rPr>
        <w:t>Conclusion:</w:t>
      </w:r>
      <w:r w:rsidR="001F7773">
        <w:t xml:space="preserve"> </w:t>
      </w:r>
      <w:r w:rsidR="001F7773" w:rsidRPr="001F7773">
        <w:rPr>
          <w:rStyle w:val="CodeChar"/>
          <w:highlight w:val="lightGray"/>
        </w:rPr>
        <w:t>winnings</w:t>
      </w:r>
      <w:r w:rsidR="001F7773">
        <w:t xml:space="preserve"> is not being calculated correctly</w:t>
      </w:r>
      <w:r>
        <w:t>.</w:t>
      </w:r>
    </w:p>
    <w:p w:rsidR="0054156B" w:rsidRDefault="0054156B" w:rsidP="00C2374F">
      <w:pPr>
        <w:autoSpaceDE w:val="0"/>
        <w:autoSpaceDN w:val="0"/>
        <w:adjustRightInd w:val="0"/>
        <w:spacing w:after="0" w:line="240" w:lineRule="auto"/>
        <w:ind w:left="360"/>
      </w:pPr>
    </w:p>
    <w:p w:rsidR="0091115F" w:rsidRDefault="0054156B" w:rsidP="00232AAB">
      <w:pPr>
        <w:autoSpaceDE w:val="0"/>
        <w:autoSpaceDN w:val="0"/>
        <w:adjustRightInd w:val="0"/>
        <w:spacing w:after="0" w:line="240" w:lineRule="auto"/>
      </w:pPr>
      <w:r>
        <w:t>Winnings should be 0 if there are no matches, or (matches+1) * bet if there is any.</w:t>
      </w:r>
      <w:r w:rsidR="00B90852">
        <w:t xml:space="preserve"> To ensure I don’t mess up the logic, at this point I’ll add an automated test for when there are no matches.</w:t>
      </w:r>
    </w:p>
    <w:p w:rsidR="008F2393" w:rsidRDefault="008F2393">
      <w:r>
        <w:br w:type="page"/>
      </w:r>
    </w:p>
    <w:p w:rsidR="00232AAB" w:rsidRDefault="00232AAB" w:rsidP="00232AAB">
      <w:pPr>
        <w:autoSpaceDE w:val="0"/>
        <w:autoSpaceDN w:val="0"/>
        <w:adjustRightInd w:val="0"/>
        <w:spacing w:after="0" w:line="240" w:lineRule="auto"/>
      </w:pPr>
    </w:p>
    <w:p w:rsidR="00232AAB" w:rsidRDefault="00232AAB" w:rsidP="00232AAB">
      <w:pPr>
        <w:pStyle w:val="Heading2"/>
      </w:pPr>
      <w:r>
        <w:t>Before and After Screenshots</w:t>
      </w:r>
    </w:p>
    <w:p w:rsidR="001F7773" w:rsidRDefault="00232AAB" w:rsidP="0078305A">
      <w:r>
        <w:t>The following is what the code and values look like before the bug is fixed</w:t>
      </w:r>
      <w:r w:rsidR="0078305A">
        <w:t>:</w:t>
      </w:r>
    </w:p>
    <w:p w:rsidR="001F7773" w:rsidRDefault="00232AAB" w:rsidP="00C2374F">
      <w:pPr>
        <w:autoSpaceDE w:val="0"/>
        <w:autoSpaceDN w:val="0"/>
        <w:adjustRightInd w:val="0"/>
        <w:spacing w:after="0" w:line="240" w:lineRule="auto"/>
        <w:ind w:left="360"/>
      </w:pPr>
      <w:r>
        <w:rPr>
          <w:noProof/>
          <w:lang w:eastAsia="en-AU"/>
        </w:rPr>
        <w:drawing>
          <wp:inline distT="0" distB="0" distL="0" distR="0">
            <wp:extent cx="57245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8F2393" w:rsidRDefault="008F2393" w:rsidP="00C2374F">
      <w:pPr>
        <w:autoSpaceDE w:val="0"/>
        <w:autoSpaceDN w:val="0"/>
        <w:adjustRightInd w:val="0"/>
        <w:spacing w:after="0" w:line="240" w:lineRule="auto"/>
        <w:ind w:left="360"/>
      </w:pPr>
    </w:p>
    <w:p w:rsidR="008F2393" w:rsidRDefault="008F2393" w:rsidP="0078305A">
      <w:pPr>
        <w:autoSpaceDE w:val="0"/>
        <w:autoSpaceDN w:val="0"/>
        <w:adjustRightInd w:val="0"/>
        <w:spacing w:after="0" w:line="240" w:lineRule="auto"/>
      </w:pPr>
      <w:r>
        <w:t>And after the bug is fixed:</w:t>
      </w:r>
    </w:p>
    <w:p w:rsidR="008F2393" w:rsidRDefault="00232AAB" w:rsidP="0078305A">
      <w:pPr>
        <w:autoSpaceDE w:val="0"/>
        <w:autoSpaceDN w:val="0"/>
        <w:adjustRightInd w:val="0"/>
        <w:spacing w:after="0" w:line="240" w:lineRule="auto"/>
        <w:ind w:left="360"/>
      </w:pPr>
      <w:r>
        <w:rPr>
          <w:noProof/>
          <w:lang w:eastAsia="en-AU"/>
        </w:rPr>
        <w:drawing>
          <wp:inline distT="0" distB="0" distL="0" distR="0">
            <wp:extent cx="57245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78305A" w:rsidRDefault="0078305A" w:rsidP="0078305A">
      <w:pPr>
        <w:autoSpaceDE w:val="0"/>
        <w:autoSpaceDN w:val="0"/>
        <w:adjustRightInd w:val="0"/>
        <w:spacing w:after="0" w:line="240" w:lineRule="auto"/>
        <w:ind w:left="360"/>
      </w:pPr>
    </w:p>
    <w:p w:rsidR="008F2393" w:rsidRDefault="008F2393" w:rsidP="008F2393">
      <w:pPr>
        <w:pStyle w:val="Heading2"/>
      </w:pPr>
      <w:r>
        <w:t>Test Output from Fixed Bug</w:t>
      </w:r>
    </w:p>
    <w:p w:rsidR="0078305A" w:rsidRPr="0078305A" w:rsidRDefault="0078305A" w:rsidP="0078305A">
      <w:r>
        <w:t>All tests ran successfully with the bug fix included:</w:t>
      </w:r>
    </w:p>
    <w:p w:rsidR="0078305A" w:rsidRDefault="008F2393" w:rsidP="0078305A">
      <w:pPr>
        <w:autoSpaceDE w:val="0"/>
        <w:autoSpaceDN w:val="0"/>
        <w:adjustRightInd w:val="0"/>
        <w:spacing w:after="0" w:line="240" w:lineRule="auto"/>
        <w:ind w:left="360"/>
      </w:pPr>
      <w:r>
        <w:rPr>
          <w:noProof/>
          <w:lang w:eastAsia="en-AU"/>
        </w:rPr>
        <w:drawing>
          <wp:inline distT="0" distB="0" distL="0" distR="0">
            <wp:extent cx="4038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t="20710"/>
                    <a:stretch/>
                  </pic:blipFill>
                  <pic:spPr bwMode="auto">
                    <a:xfrm>
                      <a:off x="0" y="0"/>
                      <a:ext cx="403860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B90852" w:rsidRDefault="008F2393" w:rsidP="008F2393">
      <w:pPr>
        <w:pStyle w:val="Heading2"/>
      </w:pPr>
      <w:r>
        <w:t>Output of Fixed Bug</w:t>
      </w:r>
    </w:p>
    <w:p w:rsidR="0078305A" w:rsidRPr="0078305A" w:rsidRDefault="0078305A" w:rsidP="0078305A">
      <w:r>
        <w:t>Output for a winning bet is given below:</w:t>
      </w:r>
    </w:p>
    <w:p w:rsidR="002A277A" w:rsidRDefault="008F2393" w:rsidP="002A277A">
      <w:pPr>
        <w:autoSpaceDE w:val="0"/>
        <w:autoSpaceDN w:val="0"/>
        <w:adjustRightInd w:val="0"/>
        <w:spacing w:after="0" w:line="240" w:lineRule="auto"/>
        <w:ind w:left="360"/>
      </w:pPr>
      <w:r>
        <w:rPr>
          <w:noProof/>
          <w:lang w:eastAsia="en-AU"/>
        </w:rPr>
        <w:drawing>
          <wp:inline distT="0" distB="0" distL="0" distR="0">
            <wp:extent cx="27527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bookmarkStart w:id="0" w:name="_GoBack"/>
      <w:bookmarkEnd w:id="0"/>
    </w:p>
    <w:sectPr w:rsidR="002A2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916B2"/>
    <w:multiLevelType w:val="hybridMultilevel"/>
    <w:tmpl w:val="2F6CAB06"/>
    <w:lvl w:ilvl="0" w:tplc="4BA2EA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84"/>
    <w:rsid w:val="001F7773"/>
    <w:rsid w:val="00232AAB"/>
    <w:rsid w:val="002A277A"/>
    <w:rsid w:val="0054156B"/>
    <w:rsid w:val="005E32B0"/>
    <w:rsid w:val="0078305A"/>
    <w:rsid w:val="008F2393"/>
    <w:rsid w:val="0091115F"/>
    <w:rsid w:val="009D4E06"/>
    <w:rsid w:val="00B264EA"/>
    <w:rsid w:val="00B7445F"/>
    <w:rsid w:val="00B90852"/>
    <w:rsid w:val="00BB77B0"/>
    <w:rsid w:val="00BF73B9"/>
    <w:rsid w:val="00C2374F"/>
    <w:rsid w:val="00E13884"/>
    <w:rsid w:val="00E727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72C"/>
  <w15:chartTrackingRefBased/>
  <w15:docId w15:val="{20FD6A62-B9B7-426C-8CBC-ADB2379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84"/>
    <w:pPr>
      <w:ind w:left="720"/>
      <w:contextualSpacing/>
    </w:pPr>
  </w:style>
  <w:style w:type="character" w:styleId="Strong">
    <w:name w:val="Strong"/>
    <w:basedOn w:val="DefaultParagraphFont"/>
    <w:uiPriority w:val="22"/>
    <w:qFormat/>
    <w:rsid w:val="009D4E06"/>
    <w:rPr>
      <w:b/>
      <w:bCs/>
    </w:rPr>
  </w:style>
  <w:style w:type="character" w:customStyle="1" w:styleId="Heading2Char">
    <w:name w:val="Heading 2 Char"/>
    <w:basedOn w:val="DefaultParagraphFont"/>
    <w:link w:val="Heading2"/>
    <w:uiPriority w:val="9"/>
    <w:rsid w:val="009D4E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4E0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1F7773"/>
    <w:rPr>
      <w:rFonts w:ascii="Consolas" w:hAnsi="Consolas"/>
    </w:rPr>
  </w:style>
  <w:style w:type="character" w:customStyle="1" w:styleId="CodeChar">
    <w:name w:val="Code Char"/>
    <w:basedOn w:val="DefaultParagraphFont"/>
    <w:link w:val="Code"/>
    <w:rsid w:val="001F777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Lecks Chester</dc:creator>
  <cp:keywords/>
  <dc:description/>
  <cp:lastModifiedBy>Lecks Chester</cp:lastModifiedBy>
  <cp:revision>3</cp:revision>
  <dcterms:created xsi:type="dcterms:W3CDTF">2016-10-01T04:39:00Z</dcterms:created>
  <dcterms:modified xsi:type="dcterms:W3CDTF">2016-10-01T09:22:00Z</dcterms:modified>
</cp:coreProperties>
</file>