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4"/>
          <w:szCs w:val="44"/>
        </w:rPr>
        <w:t xml:space="preserve">팀 회의록</w:t>
      </w:r>
    </w:p>
    <w:p>
      <w:pPr>
        <w:spacing w:after="160"/>
      </w:pPr>
      <w:r>
        <w:rPr>
          <w:color w:val="52514E"/>
          <w:sz w:val="26"/>
          <w:szCs w:val="26"/>
        </w:rPr>
        <w:t xml:space="preserve">SafeSign PhysicalAI · 2026-09-06 (W1) 주간 회의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8133"/>
      </w:tblGrid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진행 시간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15:00 ~ 17:33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 (2026-09-06 14:26)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송승호, 김지훈, 이동혁, 조은수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프로젝트 전체 개요 공유, 멘토링 대비 역할 선정 및 산출물 정리</w:t>
            </w:r>
          </w:p>
        </w:tc>
      </w:tr>
    </w:tbl>
    <w:p>
      <w:pPr>
        <w:pStyle w:val="Heading1"/>
      </w:pPr>
      <w:r>
        <w:t xml:space="preserve">오늘 논의 내용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마이크로비트와 AI Hand의 한계를 파악함.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W1+W2를 통합해 09.04 ~ 09.16 기간으로 진행하기로 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멘토가 추천한 역할 분담 방식으로 역할을 선정함.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회의 빈도는 주 2회 이상</w:t>
      </w:r>
      <w:r>
        <w:rPr>
          <w:sz w:val="18"/>
          <w:szCs w:val="18"/>
        </w:rPr>
        <w:t xml:space="preserve"> (운영사무국 권장사항). 매주 월요일·금요일에 하고 시간은 조율함.</w:t>
      </w:r>
    </w:p>
    <w:p>
      <w:pPr>
        <w:pStyle w:val="Heading1"/>
      </w:pPr>
      <w:r>
        <w:t xml:space="preserve">결정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72"/>
        <w:gridCol w:w="1866"/>
      </w:tblGrid>
      <w:tr>
        <w:trPr>
          <w:cantSplit/>
          <w:tblHeader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off"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W1+W2 통합 기간(며칠로 할지) 확정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역할 분담 확정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정기 회의 요일·시간 (주 2회 이상)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목표치 확정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미확정</w:t>
            </w:r>
          </w:p>
        </w:tc>
      </w:tr>
      <w:tr>
        <w:trPr>
          <w:cantSplit/>
          <w:tblHeader w:val="off"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구현 범위 확정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미확정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 xml:space="preserve">팀원별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6425"/>
        <w:gridCol w:w="1671"/>
      </w:tblGrid>
      <w:tr>
        <w:trPr>
          <w:cantSplit/>
          <w:tblHeader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마감일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계획서 작성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09.07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이동혁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역할 분담표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09.07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김지훈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역할 분담표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09.07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조은수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계획서 작성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09.07</w:t>
            </w:r>
          </w:p>
        </w:tc>
      </w:tr>
    </w:tbl>
    <w:p>
      <w:pPr>
        <w:spacing w:after="0" w:line="120" w:lineRule="exact"/>
      </w:pP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sz w:val="44"/>
          <w:szCs w:val="44"/>
        </w:rPr>
        <w:t xml:space="preserve">팀 회의록</w:t>
      </w:r>
    </w:p>
    <w:p>
      <w:pPr>
        <w:spacing w:after="160"/>
      </w:pPr>
      <w:r>
        <w:rPr>
          <w:color w:val="52514E"/>
          <w:sz w:val="26"/>
          <w:szCs w:val="26"/>
        </w:rPr>
        <w:t xml:space="preserve">SafeSign PhysicalAI · 2026-09-12 (W1) 주간 회의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8133"/>
      </w:tblGrid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진행 시간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19:30 ~ 21:05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 (2026-09-12 18:13)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송승호, 김지훈, 이동혁, 조은수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멘토가 요청한 질문에 대한 내용 논의</w:t>
            </w:r>
          </w:p>
        </w:tc>
      </w:tr>
    </w:tbl>
    <w:p>
      <w:pPr>
        <w:pStyle w:val="Heading1"/>
      </w:pPr>
      <w:r>
        <w:t xml:space="preserve">프로젝트에 추가할 기능 확정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1"/>
        <w:gridCol w:w="4261"/>
        <w:gridCol w:w="1521"/>
        <w:gridCol w:w="3045"/>
      </w:tblGrid>
      <w:tr>
        <w:trPr>
          <w:cantSplit/>
          <w:tblHeader/>
        </w:trPr>
        <w:tc>
          <w:tcPr>
            <w:tcW w:type="dxa" w:w="8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2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52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필요 기술</w:t>
            </w:r>
          </w:p>
        </w:tc>
        <w:tc>
          <w:tcPr>
            <w:tcW w:type="dxa" w:w="3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  <w:tblHeader w:val="off"/>
        </w:trPr>
        <w:tc>
          <w:tcPr>
            <w:tcW w:type="dxa" w:w="8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2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수신호를 등록하고 카메라로 보여주면, 등록 데이터를 DB에 저장하고 일치율을 표시</w:t>
            </w:r>
          </w:p>
        </w:tc>
        <w:tc>
          <w:tcPr>
            <w:tcW w:type="dxa" w:w="152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DB, AI Vision</w:t>
            </w:r>
          </w:p>
        </w:tc>
        <w:tc>
          <w:tcPr>
            <w:tcW w:type="dxa" w:w="3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바뀔 수 있는 수신호 교육 내용에 대응하기 위함</w:t>
            </w:r>
          </w:p>
        </w:tc>
      </w:tr>
      <w:tr>
        <w:trPr>
          <w:cantSplit/>
          <w:tblHeader w:val="off"/>
        </w:trPr>
        <w:tc>
          <w:tcPr>
            <w:tcW w:type="dxa" w:w="8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부가</w:t>
            </w:r>
          </w:p>
        </w:tc>
        <w:tc>
          <w:tcPr>
            <w:tcW w:type="dxa" w:w="42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카드키로 신분을 확인하고 해당 산업의 교육을 듣게 함. 회원가입 후 QR로 로그인하고 가입 정보는 DB에 저장</w:t>
            </w:r>
          </w:p>
        </w:tc>
        <w:tc>
          <w:tcPr>
            <w:tcW w:type="dxa" w:w="152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바코드, DB</w:t>
            </w:r>
          </w:p>
        </w:tc>
        <w:tc>
          <w:tcPr>
            <w:tcW w:type="dxa" w:w="3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같은 회사라도 산업 분야가 달라, 개인 식별로 산업에 맞는 안전 교육을 하기 위함</w:t>
            </w:r>
          </w:p>
        </w:tc>
      </w:tr>
      <w:tr>
        <w:trPr>
          <w:cantSplit/>
          <w:tblHeader w:val="off"/>
        </w:trPr>
        <w:tc>
          <w:tcPr>
            <w:tcW w:type="dxa" w:w="8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보류</w:t>
            </w:r>
          </w:p>
        </w:tc>
        <w:tc>
          <w:tcPr>
            <w:tcW w:type="dxa" w:w="42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AI Hand가 학습자 손을 따라 하고, 공으로 오답·정답을 표현. 별도 카메라는 구입하기로 함</w:t>
            </w:r>
          </w:p>
        </w:tc>
        <w:tc>
          <w:tcPr>
            <w:tcW w:type="dxa" w:w="152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버튼 제어 그립</w:t>
            </w:r>
          </w:p>
        </w:tc>
        <w:tc>
          <w:tcPr>
            <w:tcW w:type="dxa" w:w="3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피지컬 AI를 활용하기 위함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 xml:space="preserve">학습 여부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모델 학습은 일단 하지 않고, 시간이 나면 진행하기로 함 (weight만 가져올지 결정).</w:t>
      </w:r>
    </w:p>
    <w:p>
      <w:pPr>
        <w:pStyle w:val="Heading1"/>
      </w:pPr>
      <w:r>
        <w:t xml:space="preserve">멘토님께 드릴 질문 (질문지 작성 필요)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어떤 모델을 쓸지, 데이터셋은 무엇으로 할지 (학습·테스트 데이터셋). 허깅페이스에서 찾아 쓰기로 함 (로직, 기존 모델 재학습, 모델 설계·학습).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평가 기준·방법 찾기.</w:t>
      </w:r>
    </w:p>
    <w:p>
      <w:pPr>
        <w:pStyle w:val="Heading1"/>
      </w:pPr>
      <w:r>
        <w:t xml:space="preserve">결정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72"/>
        <w:gridCol w:w="1866"/>
      </w:tblGrid>
      <w:tr>
        <w:trPr>
          <w:cantSplit/>
          <w:tblHeader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off"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기능 확정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7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학습을 할지 안 할지</w:t>
            </w:r>
          </w:p>
        </w:tc>
        <w:tc>
          <w:tcPr>
            <w:tcW w:type="dxa" w:w="186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 xml:space="preserve">팀원별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6425"/>
        <w:gridCol w:w="1671"/>
      </w:tblGrid>
      <w:tr>
        <w:trPr>
          <w:cantSplit/>
          <w:tblHeader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마감일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WonderCam이 PC나 라즈베리파이에 연동되는지 확인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이동혁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어떤 모델을 쓸지, 데이터셋은 무엇으로 할지, 평가 기준·방법 찾기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김지훈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조은수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0" w:line="120" w:lineRule="exact"/>
      </w:pPr>
    </w:p>
    <w:p>
      <w:pPr>
        <w:sectPr>
          <w:headerReference w:type="default" r:id="rId8"/>
          <w:footerReference w:type="default" r:id="rId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sz w:val="44"/>
          <w:szCs w:val="44"/>
        </w:rPr>
        <w:t xml:space="preserve">팀 회의록</w:t>
      </w:r>
    </w:p>
    <w:p>
      <w:pPr>
        <w:spacing w:after="160"/>
      </w:pPr>
      <w:r>
        <w:rPr>
          <w:color w:val="52514E"/>
          <w:sz w:val="26"/>
          <w:szCs w:val="26"/>
        </w:rPr>
        <w:t xml:space="preserve">SafeSign PhysicalAI · 2026-09-14 (W2) 주간 회의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8133"/>
      </w:tblGrid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 (2026-09-14 19:54)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송승호, 김지훈, 이동혁, 조은수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WonderCam·라즈베리 파이 통합의 기술 과제 논의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다음 일정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2026-09-15 09:30 멘토링</w:t>
            </w:r>
          </w:p>
        </w:tc>
      </w:tr>
    </w:tbl>
    <w:p>
      <w:pPr>
        <w:pStyle w:val="Heading1"/>
      </w:pPr>
      <w:r>
        <w:t xml:space="preserve">핵심 결정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카메라:</w:t>
      </w:r>
      <w:r>
        <w:rPr>
          <w:sz w:val="18"/>
          <w:szCs w:val="18"/>
        </w:rPr>
        <w:t xml:space="preserve"> WonderCam에서 라즈베리 파이로 원시 데이터를 보내는 기능이 아직 없어서, </w:t>
      </w:r>
      <w:r>
        <w:rPr>
          <w:b/>
          <w:bCs/>
          <w:sz w:val="18"/>
          <w:szCs w:val="18"/>
        </w:rPr>
        <w:t xml:space="preserve">일반 USB 웹캠</w:t>
      </w:r>
      <w:r>
        <w:rPr>
          <w:sz w:val="18"/>
          <w:szCs w:val="18"/>
        </w:rPr>
        <w:t xml:space="preserve">을 쓰기로 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연결 방식:</w:t>
      </w:r>
      <w:r>
        <w:rPr>
          <w:sz w:val="18"/>
          <w:szCs w:val="18"/>
        </w:rPr>
        <w:t xml:space="preserve"> USB와 블루투스를 검토했고, 카메라를 라즈베리 파이에 직접 연결하는 것이 가장 적합하다고 판단함. 손 인식에는 MediaPipe를 쓸 계획.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테스트:</w:t>
      </w:r>
      <w:r>
        <w:rPr>
          <w:sz w:val="18"/>
          <w:szCs w:val="18"/>
        </w:rPr>
        <w:t xml:space="preserve"> 라즈베리 파이 환경이 갖춰지기 전에 웹캠과 노트북으로 로컬 테스트를 먼저 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개발 우선순위:</w:t>
      </w:r>
      <w:r>
        <w:rPr>
          <w:sz w:val="18"/>
          <w:szCs w:val="18"/>
        </w:rPr>
        <w:t xml:space="preserve"> 세부 사용자 시나리오보다 핵심 기능 완성이 먼저. 시나리오는 그다음에 재검토.</w:t>
      </w:r>
    </w:p>
    <w:p>
      <w:pPr>
        <w:pStyle w:val="Heading1"/>
      </w:pPr>
      <w:r>
        <w:t xml:space="preserve">쟁점과 문제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하드웨어 예산:</w:t>
      </w:r>
      <w:r>
        <w:rPr>
          <w:sz w:val="18"/>
          <w:szCs w:val="18"/>
        </w:rPr>
        <w:t xml:space="preserve"> 라즈베리 파이 구성 비용이 약 32만 원으로 예상보다 높음.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데이터 수집:</w:t>
      </w:r>
      <w:r>
        <w:rPr>
          <w:sz w:val="18"/>
          <w:szCs w:val="18"/>
        </w:rPr>
        <w:t xml:space="preserve"> 양성 신호 데이터가 없어서 팀이 직접 사진을 찍어 데이터셋을 만들어야 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라즈베리 파이 접근성:</w:t>
      </w:r>
      <w:r>
        <w:rPr>
          <w:sz w:val="18"/>
          <w:szCs w:val="18"/>
        </w:rPr>
        <w:t xml:space="preserve"> 송승호만 라즈베리 파이를 가지고 있어 다른 팀원이 직접 구현하기 어려움. 그래서 송승호가 라즈베리 파이 시스템의 테스트와 실사용을 맡음.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micro:bit:</w:t>
      </w:r>
      <w:r>
        <w:rPr>
          <w:sz w:val="18"/>
          <w:szCs w:val="18"/>
        </w:rPr>
        <w:t xml:space="preserve"> AI Hand용 micro:bit 인터페이스는 쓸 수 있지만, 이 경우에도 라즈베리 파이를 함께 활용해야 함.</w:t>
      </w:r>
    </w:p>
    <w:p>
      <w:pPr>
        <w:pStyle w:val="Heading1"/>
      </w:pPr>
      <w:r>
        <w:t xml:space="preserve">다음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0"/>
        <w:gridCol w:w="8568"/>
      </w:tblGrid>
      <w:tr>
        <w:trPr>
          <w:cantSplit/>
          <w:tblHeader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할 일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이동혁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내일 멘토에게 데이터·모델 현황을 설명함. 목요일(09-17)까지 구매할 필수 품목 목록을 확인·준비함. 계획과 모델 데이터셋 세부를 확인함.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수정된 계획(2부)을 보정·조정하고 내일 멘토링을 준비함. 라즈베리 파이 시스템을 테스트함. 데이터 수집용 사진을 촬영함.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내일 멘토링에서 물어볼 질문을 준비함. 당분간 웹캠과 노트북으로 로컬 테스트를 함.</w:t>
            </w:r>
          </w:p>
        </w:tc>
      </w:tr>
    </w:tbl>
    <w:p>
      <w:pPr>
        <w:spacing w:after="0" w:line="120" w:lineRule="exact"/>
      </w:pPr>
    </w:p>
    <w:p>
      <w:pPr>
        <w:sectPr>
          <w:headerReference w:type="default" r:id="rId10"/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sz w:val="44"/>
          <w:szCs w:val="44"/>
        </w:rPr>
        <w:t xml:space="preserve">팀 회의록</w:t>
      </w:r>
    </w:p>
    <w:p>
      <w:pPr>
        <w:spacing w:after="160"/>
      </w:pPr>
      <w:r>
        <w:rPr>
          <w:color w:val="52514E"/>
          <w:sz w:val="26"/>
          <w:szCs w:val="26"/>
        </w:rPr>
        <w:t xml:space="preserve">SafeSign PhysicalAI · 2026-09-17 (W2) 주간 회의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8133"/>
      </w:tblGrid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 (2026-09-17 18:59)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송승호, 김지훈, 이동혁, 조은수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추석 전 멘토링 데모를 앞두고 하드웨어 구매 방향과 수신호 체계 확정</w:t>
            </w:r>
          </w:p>
        </w:tc>
      </w:tr>
    </w:tbl>
    <w:p>
      <w:pPr>
        <w:pStyle w:val="Heading1"/>
      </w:pPr>
      <w:r>
        <w:t xml:space="preserve">결정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9"/>
        <w:gridCol w:w="8129"/>
      </w:tblGrid>
      <w:tr>
        <w:trPr>
          <w:cantSplit/>
          <w:tblHeader/>
        </w:trPr>
        <w:tc>
          <w:tcPr>
            <w:tcW w:type="dxa" w:w="1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카메라</w:t>
            </w:r>
          </w:p>
        </w:tc>
        <w:tc>
          <w:tcPr>
            <w:tcW w:type="dxa" w:w="8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USB 웹캠 대신 </w:t>
            </w:r>
            <w:r>
              <w:rPr>
                <w:b/>
                <w:bCs/>
                <w:sz w:val="18"/>
                <w:szCs w:val="18"/>
              </w:rPr>
              <w:t xml:space="preserve">CSI 카메라</w:t>
            </w:r>
            <w:r>
              <w:rPr>
                <w:sz w:val="18"/>
                <w:szCs w:val="18"/>
              </w:rPr>
              <w:t xml:space="preserve">(라즈베리 파이 카메라 모듈) 사용. 호환성·성능이 우위.</w:t>
            </w:r>
          </w:p>
        </w:tc>
      </w:tr>
      <w:tr>
        <w:trPr>
          <w:cantSplit/>
          <w:tblHeader w:val="off"/>
        </w:trPr>
        <w:tc>
          <w:tcPr>
            <w:tcW w:type="dxa" w:w="1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라즈베리 파이</w:t>
            </w:r>
          </w:p>
        </w:tc>
        <w:tc>
          <w:tcPr>
            <w:tcW w:type="dxa" w:w="8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파이카가 움직이면 카메라도 같이 움직이므로 </w:t>
            </w:r>
            <w:r>
              <w:rPr>
                <w:b/>
                <w:bCs/>
                <w:sz w:val="18"/>
                <w:szCs w:val="18"/>
              </w:rPr>
              <w:t xml:space="preserve">2대 운용</w:t>
            </w:r>
            <w:r>
              <w:rPr>
                <w:sz w:val="18"/>
                <w:szCs w:val="18"/>
              </w:rPr>
              <w:t xml:space="preserve">이 적합.</w:t>
            </w:r>
          </w:p>
        </w:tc>
      </w:tr>
      <w:tr>
        <w:trPr>
          <w:cantSplit/>
          <w:tblHeader w:val="off"/>
        </w:trPr>
        <w:tc>
          <w:tcPr>
            <w:tcW w:type="dxa" w:w="1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수신호</w:t>
            </w:r>
          </w:p>
        </w:tc>
        <w:tc>
          <w:tcPr>
            <w:tcW w:type="dxa" w:w="8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표준 산업 수신호는 쓰지 않음. AI Hand 관절 한계로 </w:t>
            </w:r>
            <w:r>
              <w:rPr>
                <w:b/>
                <w:bCs/>
                <w:sz w:val="18"/>
                <w:szCs w:val="18"/>
              </w:rPr>
              <w:t xml:space="preserve">자체 정의 동작</w:t>
            </w:r>
            <w:r>
              <w:rPr>
                <w:sz w:val="18"/>
                <w:szCs w:val="18"/>
              </w:rPr>
              <w:t xml:space="preserve">을 쓰고, 발표 때 제약사항으로 밝힘. 좌회전·우회전·정지·후진을 포함해 </w:t>
            </w:r>
            <w:r>
              <w:rPr>
                <w:b/>
                <w:bCs/>
                <w:sz w:val="18"/>
                <w:szCs w:val="18"/>
              </w:rPr>
              <w:t xml:space="preserve">5~7개</w:t>
            </w:r>
            <w:r>
              <w:rPr>
                <w:sz w:val="18"/>
                <w:szCs w:val="18"/>
              </w:rPr>
              <w:t xml:space="preserve">로 구성.</w:t>
            </w:r>
          </w:p>
        </w:tc>
      </w:tr>
      <w:tr>
        <w:trPr>
          <w:cantSplit/>
          <w:tblHeader w:val="off"/>
        </w:trPr>
        <w:tc>
          <w:tcPr>
            <w:tcW w:type="dxa" w:w="1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LED 피드백</w:t>
            </w:r>
          </w:p>
        </w:tc>
        <w:tc>
          <w:tcPr>
            <w:tcW w:type="dxa" w:w="8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파이카 전면에 빨간색·주황색 LED를 붙임. 정지는 빨간색 점등, 주의는 주황색 점멸, 확인 완료는 소등.</w:t>
            </w:r>
          </w:p>
        </w:tc>
      </w:tr>
      <w:tr>
        <w:trPr>
          <w:cantSplit/>
          <w:tblHeader w:val="off"/>
        </w:trPr>
        <w:tc>
          <w:tcPr>
            <w:tcW w:type="dxa" w:w="1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8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PRD는 세부 알고리즘보다 큰 틀을 먼저 쓰고, GitHub 브랜치로 협업 이력을 관리.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 xml:space="preserve">미확정 사항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라즈베리 파이 구매:</w:t>
      </w:r>
      <w:r>
        <w:rPr>
          <w:sz w:val="18"/>
          <w:szCs w:val="18"/>
        </w:rPr>
        <w:t xml:space="preserve"> 국내 재고가 부족하고 구매 채널이 제한됨(쿠팡·네이버 쇼핑 불가, 해외 직구는 배송 지연). 담당자에게 문의하고 </w:t>
      </w:r>
      <w:r>
        <w:rPr>
          <w:b/>
          <w:bCs/>
          <w:sz w:val="18"/>
          <w:szCs w:val="18"/>
        </w:rPr>
        <w:t xml:space="preserve">내일 12시까지 답이 없으면 구매 취소 또는 보류</w:t>
      </w:r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사양:</w:t>
      </w:r>
      <w:r>
        <w:rPr>
          <w:sz w:val="18"/>
          <w:szCs w:val="18"/>
        </w:rPr>
        <w:t xml:space="preserve"> 파이 4 4GB와 파이 5를 논의함. 파이 5는 예약 주문만 가능하고 파이 4도 재고가 부족함. SD 카드는 별도로 사서 라즈베리 파이와 함께 주문할 예정.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수신호별 아웃풋 매핑:</w:t>
      </w:r>
      <w:r>
        <w:rPr>
          <w:sz w:val="18"/>
          <w:szCs w:val="18"/>
        </w:rPr>
        <w:t xml:space="preserve"> 송승호가 오늘 22:30까지 작성해 이동혁에게 전달.</w:t>
      </w:r>
    </w:p>
    <w:p>
      <w:pPr>
        <w:pStyle w:val="Heading1"/>
      </w:pPr>
      <w:r>
        <w:t xml:space="preserve">일정·마감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데이터 준비 완료:</w:t>
      </w:r>
      <w:r>
        <w:rPr>
          <w:sz w:val="18"/>
          <w:szCs w:val="18"/>
        </w:rPr>
        <w:t xml:space="preserve"> 일요일 저녁까지. 그 뒤 모델 학습 알고리즘을 탐색함.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멘토링 보고:</w:t>
      </w:r>
      <w:r>
        <w:rPr>
          <w:sz w:val="18"/>
          <w:szCs w:val="18"/>
        </w:rPr>
        <w:t xml:space="preserve"> 내일(금요일). PRD와 파이카 연동 계획을 공유.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전체 마감:</w:t>
      </w:r>
      <w:r>
        <w:rPr>
          <w:sz w:val="18"/>
          <w:szCs w:val="18"/>
        </w:rPr>
        <w:t xml:space="preserve"> 추석 전 멘토링(수요일)까지 동작하는 아웃풋 완성.</w:t>
      </w:r>
    </w:p>
    <w:p>
      <w:pPr>
        <w:pStyle w:val="Heading1"/>
      </w:pPr>
      <w:r>
        <w:t xml:space="preserve">실행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6425"/>
        <w:gridCol w:w="1671"/>
      </w:tblGrid>
      <w:tr>
        <w:trPr>
          <w:cantSplit/>
          <w:tblHeader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기한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수신호별 아웃풋 정의를 작성해 이동혁에게 전달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오늘 22:30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라즈베리 파이 구매 가능 여부를 사무관에게 문의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내일 12:00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이동혁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아웃풋 정의를 받아 PRD 작성. GitHub 워크스페이스(컨테이너) 링크를 팀에 공유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팀 전체</w:t>
            </w:r>
          </w:p>
        </w:tc>
        <w:tc>
          <w:tcPr>
            <w:tcW w:type="dxa" w:w="64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데이터가 없으면 직접 촬영·라벨링 완료</w:t>
            </w:r>
          </w:p>
        </w:tc>
        <w:tc>
          <w:tcPr>
            <w:tcW w:type="dxa" w:w="167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주말~월요일</w:t>
            </w:r>
          </w:p>
        </w:tc>
      </w:tr>
    </w:tbl>
    <w:p>
      <w:pPr>
        <w:spacing w:after="0" w:line="120" w:lineRule="exact"/>
      </w:pPr>
    </w:p>
    <w:p>
      <w:pPr>
        <w:sectPr>
          <w:headerReference w:type="default" r:id="rId12"/>
          <w:footerReference w:type="default" r:id="rId1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sz w:val="44"/>
          <w:szCs w:val="44"/>
        </w:rPr>
        <w:t xml:space="preserve">팀 회의록</w:t>
      </w:r>
    </w:p>
    <w:p>
      <w:pPr>
        <w:spacing w:after="160"/>
      </w:pPr>
      <w:r>
        <w:rPr>
          <w:color w:val="52514E"/>
          <w:sz w:val="26"/>
          <w:szCs w:val="26"/>
        </w:rPr>
        <w:t xml:space="preserve">SafeSign PhysicalAI · 2026-09-21 (W3) 주간 회의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8133"/>
      </w:tblGrid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 (2026-09-21 17:36)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송승호, 김지훈, 이동혁, 조은수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안건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수신호 인식 모델, 하드웨어 통신, Git·문서 관리, 일정, 발표 준비</w:t>
            </w:r>
          </w:p>
        </w:tc>
      </w:tr>
    </w:tbl>
    <w:p>
      <w:pPr>
        <w:pStyle w:val="Heading1"/>
      </w:pPr>
      <w:r>
        <w:t xml:space="preserve">주요 논의 내용</w:t>
      </w:r>
    </w:p>
    <w:p>
      <w:pPr>
        <w:pStyle w:val="Heading3"/>
      </w:pPr>
      <w:r>
        <w:t xml:space="preserve">1. 수신호 인식 모델 문제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특정 수신호(예: 엄지만 편 동작)가 비슷한 동작과 혼동되어 오분류되는 문제가 계속됨. 데이터셋이나 수신호를 바꿔도 근본 해결은 어려울 것으로 봄.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해결 방향:</w:t>
      </w:r>
      <w:r>
        <w:rPr>
          <w:sz w:val="18"/>
          <w:szCs w:val="18"/>
        </w:rPr>
        <w:t xml:space="preserve"> 분류기를 1차(전체 분류)와 2차(혼동되는 수신호만 재분류)로 나눔. 이동혁이 관련 논문 링크를 공유했고, 그 방법들을 적용해 보기로 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네거티브 값(애매한 자세) 처리는 보류하고 나중에 다시 검토.</w:t>
      </w:r>
    </w:p>
    <w:p>
      <w:pPr>
        <w:pStyle w:val="Heading3"/>
      </w:pPr>
      <w:r>
        <w:t xml:space="preserve">2. AI 도구 팁 공유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코드 작업은 Claude Opus가 더 정확하지만 토큰 소모가 크고 느림 (이동혁 추천).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논문 검색에는 'Liner' 사이트가 팩트체크·최신 논문 정리에 유용.</w:t>
      </w:r>
    </w:p>
    <w:p>
      <w:pPr>
        <w:pStyle w:val="Heading3"/>
      </w:pPr>
      <w:r>
        <w:t xml:space="preserve">3. 하드웨어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라즈베리파이–마이크로비트 시리얼 통신이 안 돼서 </w:t>
      </w:r>
      <w:r>
        <w:rPr>
          <w:b/>
          <w:bCs/>
          <w:sz w:val="18"/>
          <w:szCs w:val="18"/>
        </w:rPr>
        <w:t xml:space="preserve">블루투스 통신으로 전환</w:t>
      </w:r>
      <w:r>
        <w:rPr>
          <w:sz w:val="18"/>
          <w:szCs w:val="18"/>
        </w:rPr>
        <w:t xml:space="preserve">하기로 함.</w:t>
      </w:r>
    </w:p>
    <w:p>
      <w:pPr>
        <w:pStyle w:val="Heading3"/>
      </w:pPr>
      <w:r>
        <w:t xml:space="preserve">4. Git·문서 관리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오늘 중 송승호와 이동혁이 각자 브랜치를 머지해 </w:t>
      </w:r>
      <w:r>
        <w:rPr>
          <w:rFonts w:ascii="Consolas" w:cs="Consolas" w:eastAsia="Malgun Gothic" w:hAnsi="Consolas"/>
          <w:sz w:val="16"/>
          <w:szCs w:val="16"/>
        </w:rPr>
        <w:t xml:space="preserve">dev</w:t>
      </w:r>
      <w:r>
        <w:rPr>
          <w:sz w:val="18"/>
          <w:szCs w:val="18"/>
        </w:rPr>
        <w:t xml:space="preserve"> 브랜치에 푸시.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머지 뒤 조은수가 그 브랜치를 기반으로 웹 개발을 시작.</w:t>
      </w:r>
    </w:p>
    <w:p>
      <w:pPr>
        <w:pStyle w:val="Heading3"/>
      </w:pPr>
      <w:r>
        <w:t xml:space="preserve">5. 일정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9/28(월)~9/29(화) 저녁, 용산 아이파크몰 카페에서 하드웨어 테스트 모임 (하드웨어 주문이 도착한다는 전제).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다음 주 멘토링을 9/30에서 10/1로 바꾸는 방안을 검토. 멘토에게 따로 안내할 예정.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화요일(9/23) 저녁까지 모델·통신 개별 기능 완성이 1차 목표.</w:t>
      </w:r>
    </w:p>
    <w:p>
      <w:pPr>
        <w:pStyle w:val="Heading3"/>
      </w:pPr>
      <w:r>
        <w:t xml:space="preserve">6. 발표 준비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발표자료와 시연영상 제작은 조은수, 발표는 김지훈.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sz w:val="44"/>
          <w:szCs w:val="44"/>
        </w:rPr>
        <w:t xml:space="preserve">팀 회의록</w:t>
      </w:r>
    </w:p>
    <w:p>
      <w:pPr>
        <w:spacing w:after="160"/>
      </w:pPr>
      <w:r>
        <w:rPr>
          <w:color w:val="52514E"/>
          <w:sz w:val="26"/>
          <w:szCs w:val="26"/>
        </w:rPr>
        <w:t xml:space="preserve">SafeSign PhysicalAI · 2026-09-29 (W4) 주간 회의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8133"/>
      </w:tblGrid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 (2026-09-30 00:56)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참석자 / 장소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송승호, 김지훈, 이동혁, 조은수 / 스터디룸 (공간너섬 용산점)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일정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W4 통합 테스트 ~10/4 → 10/8 산출물 제출 → 10/12 발표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안건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① 진행 현황 ② 이번 주 작업 ③ ext03 처리·KPI 판정 규칙·조종 모드 결정 ④ 담당 배정</w:t>
            </w:r>
          </w:p>
        </w:tc>
      </w:tr>
    </w:tbl>
    <w:p>
      <w:pPr>
        <w:pStyle w:val="Heading1"/>
      </w:pPr>
      <w:r>
        <w:t xml:space="preserve">1. 오늘까지 한 일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4개 서비스 통합 (picar·web·actuation·vision):</w:t>
      </w:r>
      <w:r>
        <w:rPr>
          <w:sz w:val="18"/>
          <w:szCs w:val="18"/>
        </w:rPr>
        <w:t xml:space="preserve"> 각자 브랜치를 </w:t>
      </w:r>
      <w:r>
        <w:rPr>
          <w:rFonts w:ascii="Consolas" w:cs="Consolas" w:eastAsia="Malgun Gothic" w:hAnsi="Consolas"/>
          <w:sz w:val="16"/>
          <w:szCs w:val="16"/>
        </w:rPr>
        <w:t xml:space="preserve">dev</w:t>
      </w:r>
      <w:r>
        <w:rPr>
          <w:sz w:val="18"/>
          <w:szCs w:val="18"/>
        </w:rPr>
        <w:t xml:space="preserve">로 합침. web에는 시범 → 확인 → 판정 흐름, 시행 로그 CSV, 재시도 규칙, 예시 사진 7장, 확인 버튼(Space 키·micro:bit 버튼 A)이 들어감.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실물 검증:</w:t>
      </w:r>
      <w:r>
        <w:rPr>
          <w:sz w:val="18"/>
          <w:szCs w:val="18"/>
        </w:rPr>
        <w:t xml:space="preserve"> RPi5·RPi4B에서 실행 스크립트(</w:t>
      </w:r>
      <w:r>
        <w:rPr>
          <w:rFonts w:ascii="Consolas" w:cs="Consolas" w:eastAsia="Malgun Gothic" w:hAnsi="Consolas"/>
          <w:sz w:val="16"/>
          <w:szCs w:val="16"/>
        </w:rPr>
        <w:t xml:space="preserve">start_all</w:t>
      </w:r>
      <w:r>
        <w:rPr>
          <w:sz w:val="18"/>
          <w:szCs w:val="18"/>
        </w:rPr>
        <w:t xml:space="preserve">·</w:t>
      </w:r>
      <w:r>
        <w:rPr>
          <w:rFonts w:ascii="Consolas" w:cs="Consolas" w:eastAsia="Malgun Gothic" w:hAnsi="Consolas"/>
          <w:sz w:val="16"/>
          <w:szCs w:val="16"/>
        </w:rPr>
        <w:t xml:space="preserve">status</w:t>
      </w:r>
      <w:r>
        <w:rPr>
          <w:sz w:val="18"/>
          <w:szCs w:val="18"/>
        </w:rPr>
        <w:t xml:space="preserve">·</w:t>
      </w:r>
      <w:r>
        <w:rPr>
          <w:rFonts w:ascii="Consolas" w:cs="Consolas" w:eastAsia="Malgun Gothic" w:hAnsi="Consolas"/>
          <w:sz w:val="16"/>
          <w:szCs w:val="16"/>
        </w:rPr>
        <w:t xml:space="preserve">stop_all</w:t>
      </w:r>
      <w:r>
        <w:rPr>
          <w:sz w:val="18"/>
          <w:szCs w:val="18"/>
        </w:rPr>
        <w:t xml:space="preserve">) 첫 검증 통과(SSH가 끊겨도 서비스 유지, 종료 뒤 BLE 연결 안 남음). 첫 화면부터 수료증까지 전 구간이 정상이고, 단위 테스트 162개가 통과함.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CSI 카메라 데이터 수집:</w:t>
      </w:r>
      <w:r>
        <w:rPr>
          <w:sz w:val="18"/>
          <w:szCs w:val="18"/>
        </w:rPr>
        <w:t xml:space="preserve"> RPi5 Camera Module 3로 팀원 3명 × 수신호 7종 × 10시도 = </w:t>
      </w:r>
      <w:r>
        <w:rPr>
          <w:b/>
          <w:bCs/>
          <w:sz w:val="18"/>
          <w:szCs w:val="18"/>
        </w:rPr>
        <w:t xml:space="preserve">210시도(630장)</w:t>
      </w:r>
      <w:r>
        <w:rPr>
          <w:sz w:val="18"/>
          <w:szCs w:val="18"/>
        </w:rPr>
        <w:t xml:space="preserve"> 촬영. </w:t>
      </w:r>
      <w:r>
        <w:rPr>
          <w:b/>
          <w:bCs/>
          <w:sz w:val="18"/>
          <w:szCs w:val="18"/>
        </w:rPr>
        <w:t xml:space="preserve">평가 전용</w:t>
      </w:r>
      <w:r>
        <w:rPr>
          <w:sz w:val="18"/>
          <w:szCs w:val="18"/>
        </w:rPr>
        <w:t xml:space="preserve">이라 학습에는 쓰지 않고 최종 KPI 측정에만 씀.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web 결함 수정:</w:t>
      </w:r>
      <w:r>
        <w:rPr>
          <w:sz w:val="18"/>
          <w:szCs w:val="18"/>
        </w:rPr>
        <w:t xml:space="preserve"> 손 미검출 화면(SC-04) 재시도 버튼 오동작, 시도 횟수 무제한(수신호당 3회로 제한, 넘기면 다음으로 가고 '미완주' 표시), AI Hand 시범 중 버튼 A가 확인으로 처리되던 문제.</w:t>
      </w:r>
    </w:p>
    <w:p>
      <w:pPr>
        <w:pStyle w:val="Heading1"/>
      </w:pPr>
      <w:r>
        <w:t xml:space="preserve">2. 이번 주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93"/>
        <w:gridCol w:w="7845"/>
      </w:tblGrid>
      <w:tr>
        <w:trPr>
          <w:cantSplit/>
          <w:tblHeader/>
        </w:trPr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78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실시간 손 영상</w:t>
            </w:r>
          </w:p>
        </w:tc>
        <w:tc>
          <w:tcPr>
            <w:tcW w:type="dxa" w:w="78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예시 사진 자리에 카메라 실시간 영상을 띄움. RPi5 부하를 고려해 해상도·프레임을 낮춤.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DB · 로그인</w:t>
            </w:r>
          </w:p>
        </w:tc>
        <w:tc>
          <w:tcPr>
            <w:tcW w:type="dxa" w:w="78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학습자별 결과(수신호별 정답, 시도 횟수, 수료 여부)를 DB에 저장해 CSV 내려받기를 대신함. 회원가입·로그인으로 학습자를 구분.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web 디자인 · 마감 문서</w:t>
            </w:r>
          </w:p>
        </w:tc>
        <w:tc>
          <w:tcPr>
            <w:tcW w:type="dxa" w:w="78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화면 디자인을 설계해 전 화면에 적용. 10/8 제출 산출물과 10/12 발표자료·시연영상을 만듦.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 xml:space="preserve">3. 논의 내용 및 결정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ext03 데이터 → 폐기하고 CSI 카메라로 재측정.</w:t>
      </w:r>
      <w:r>
        <w:rPr>
          <w:sz w:val="18"/>
          <w:szCs w:val="18"/>
        </w:rPr>
        <w:t xml:space="preserve"> ext03(9/22 외부인 촬영, 70시도)의 정답률이 61.4%였고, 정의와 다른 손모양으로 찍힌 테이크가 20개였음(좌회전 유도 10회가 전부 V자). 결과를 본 뒤 나쁜 테이크만 골라내면 평가가 오염되므로 </w:t>
      </w:r>
      <w:r>
        <w:rPr>
          <w:b/>
          <w:bCs/>
          <w:sz w:val="18"/>
          <w:szCs w:val="18"/>
        </w:rPr>
        <w:t xml:space="preserve">파일을 전부 지우고</w:t>
      </w:r>
      <w:r>
        <w:rPr>
          <w:sz w:val="18"/>
          <w:szCs w:val="18"/>
        </w:rPr>
        <w:t xml:space="preserve"> 다시 측정함. 촬영 도구가 같은 ID 파일을 덮어쓰지 못하게 막음.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KPI 판정 규칙 → 공식은 3연속, 최빈값은 참고치.</w:t>
      </w:r>
      <w:r>
        <w:rPr>
          <w:sz w:val="18"/>
          <w:szCs w:val="18"/>
        </w:rPr>
        <w:t xml:space="preserve"> 오프라인 스크립트(3장 중 최빈값)와 운영 web(같은 판정 3번 연속)의 규칙이 달랐음. 갈린 테이크는 전부 "최빈값 정답, 3연속 미판정"이었고 오분류·치명 오분류는 같아서 보수적인 3연속으로 보고함. 팀원 105시도 기준 미판정률 6.7%(목표 ≤5% 초과)는 새 210시도 측정에서 다시 확인.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picar 조종 모드 → 취소.</w:t>
      </w:r>
      <w:r>
        <w:rPr>
          <w:sz w:val="18"/>
          <w:szCs w:val="18"/>
        </w:rPr>
        <w:t xml:space="preserve"> 명령이 0.5초 끊기면 워치독이 멈추는 직접 조종 모드는 범위 밖이고 W4 일정이 먼저라 넣지 않음. 결과보고서에는 향후 과제로만 적음.</w:t>
      </w:r>
    </w:p>
    <w:p>
      <w:pPr>
        <w:pStyle w:val="Heading1"/>
      </w:pPr>
      <w:r>
        <w:t xml:space="preserve">4. 담당별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0"/>
        <w:gridCol w:w="8568"/>
      </w:tblGrid>
      <w:tr>
        <w:trPr>
          <w:cantSplit/>
          <w:tblHeader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할 일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조은수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발표자료, 시연영상 (시연 시나리오: 시범 → 판정 → picar·AI Hand 동작 → 수료증)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김지훈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학습 결과 저장 DB 설계·구축, 제출 문서 작성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이동혁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회원가입·로그인, vision 실시간 영상 연결, 화면 디자인 설계·적용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새 기능을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dev</w:t>
            </w:r>
            <w:r>
              <w:rPr>
                <w:sz w:val="18"/>
                <w:szCs w:val="18"/>
              </w:rPr>
              <w:t xml:space="preserve">에 합치고 회귀 테스트. RPi5·RPi4B 실물 전 구간 재시험, CSI 210시도 KPI 측정 지원</w:t>
            </w:r>
          </w:p>
        </w:tc>
      </w:tr>
    </w:tbl>
    <w:p>
      <w:pPr>
        <w:spacing w:after="0" w:line="120" w:lineRule="exact"/>
      </w:pPr>
    </w:p>
    <w:p>
      <w:pPr>
        <w:sectPr>
          <w:headerReference w:type="default" r:id="rId16"/>
          <w:footerReference w:type="default" r:id="rId1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sz w:val="44"/>
          <w:szCs w:val="44"/>
        </w:rPr>
        <w:t xml:space="preserve">팀 회의록</w:t>
      </w:r>
    </w:p>
    <w:p>
      <w:pPr>
        <w:spacing w:after="160"/>
      </w:pPr>
      <w:r>
        <w:rPr>
          <w:color w:val="52514E"/>
          <w:sz w:val="26"/>
          <w:szCs w:val="26"/>
        </w:rPr>
        <w:t xml:space="preserve">SafeSign PhysicalAI · 2026-10-02 (W4) 주간 회의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8133"/>
      </w:tblGrid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 (2026-10-02 23:33)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송승호, 김지훈, 이동혁, 조은수</w:t>
            </w:r>
          </w:p>
        </w:tc>
      </w:tr>
      <w:tr>
        <w:trPr>
          <w:cantSplit/>
          <w:tblHeader w:val="off"/>
        </w:trPr>
        <w:tc>
          <w:tcPr>
            <w:tcW w:type="dxa" w:w="15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핵심 결과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KPI 측정 완료, 결과보고서 초안 작성. 남은 과제는 리팩터링 후 메인 브랜치 이전, 시연 영상 촬영, 발표자료 완성.</w:t>
            </w:r>
          </w:p>
        </w:tc>
      </w:tr>
    </w:tbl>
    <w:p>
      <w:pPr>
        <w:pStyle w:val="Heading1"/>
      </w:pPr>
      <w:r>
        <w:t xml:space="preserve">KPI 측정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2"/>
        <w:gridCol w:w="2503"/>
        <w:gridCol w:w="1752"/>
        <w:gridCol w:w="3881"/>
      </w:tblGrid>
      <w:tr>
        <w:trPr>
          <w:cantSplit/>
          <w:tblHeader/>
        </w:trPr>
        <w:tc>
          <w:tcPr>
            <w:tcW w:type="dxa" w:w="15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5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17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8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15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정답률</w:t>
            </w:r>
          </w:p>
        </w:tc>
        <w:tc>
          <w:tcPr>
            <w:tcW w:type="dxa" w:w="25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92% 이상 (95.2%)</w:t>
            </w:r>
          </w:p>
        </w:tc>
        <w:tc>
          <w:tcPr>
            <w:tcW w:type="dxa" w:w="17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Macro F1</w:t>
            </w:r>
          </w:p>
        </w:tc>
        <w:tc>
          <w:tcPr>
            <w:tcW w:type="dxa" w:w="38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0.974</w:t>
            </w:r>
          </w:p>
        </w:tc>
      </w:tr>
      <w:tr>
        <w:trPr>
          <w:cantSplit/>
          <w:tblHeader w:val="off"/>
        </w:trPr>
        <w:tc>
          <w:tcPr>
            <w:tcW w:type="dxa" w:w="15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오분류율</w:t>
            </w:r>
          </w:p>
        </w:tc>
        <w:tc>
          <w:tcPr>
            <w:tcW w:type="dxa" w:w="25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3% 미만</w:t>
            </w:r>
          </w:p>
        </w:tc>
        <w:tc>
          <w:tcPr>
            <w:tcW w:type="dxa" w:w="17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판정 지연</w:t>
            </w:r>
          </w:p>
        </w:tc>
        <w:tc>
          <w:tcPr>
            <w:tcW w:type="dxa" w:w="38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0.046초 (1초 미만 기준 충족)</w:t>
            </w:r>
          </w:p>
        </w:tc>
      </w:tr>
      <w:tr>
        <w:trPr>
          <w:cantSplit/>
          <w:tblHeader w:val="off"/>
        </w:trPr>
        <w:tc>
          <w:tcPr>
            <w:tcW w:type="dxa" w:w="15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미판정률</w:t>
            </w:r>
          </w:p>
        </w:tc>
        <w:tc>
          <w:tcPr>
            <w:tcW w:type="dxa" w:w="250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4.8%</w:t>
            </w:r>
          </w:p>
        </w:tc>
        <w:tc>
          <w:tcPr>
            <w:tcW w:type="dxa" w:w="17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물리 피드백 지연</w:t>
            </w:r>
          </w:p>
        </w:tc>
        <w:tc>
          <w:tcPr>
            <w:tcW w:type="dxa" w:w="38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0.089초 (카메라 인식 즉시 반응)</w:t>
            </w:r>
          </w:p>
        </w:tc>
      </w:tr>
    </w:tbl>
    <w:p>
      <w:pPr>
        <w:spacing w:after="0" w:line="120" w:lineRule="exact"/>
      </w:pP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8"/>
          <w:szCs w:val="18"/>
        </w:rPr>
        <w:t xml:space="preserve">슬로모션 촬영으로 프레임 단위 실측 검증 완료. 리팩터링 전 측정값이라 배포 버전은 더 빨라질 수 있음. 수치는 설계 단계 지정값이라 유지.</w:t>
      </w:r>
    </w:p>
    <w:p>
      <w:pPr>
        <w:pStyle w:val="Heading1"/>
      </w:pPr>
      <w:r>
        <w:t xml:space="preserve">결정 사항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결과보고서:</w:t>
      </w:r>
      <w:r>
        <w:rPr>
          <w:sz w:val="18"/>
          <w:szCs w:val="18"/>
        </w:rPr>
        <w:t xml:space="preserve"> 제출 양식대로 작성, 부족한 내용은 자유롭게 추가. </w:t>
      </w:r>
      <w:r>
        <w:rPr>
          <w:b/>
          <w:bCs/>
          <w:sz w:val="18"/>
          <w:szCs w:val="18"/>
        </w:rPr>
        <w:t xml:space="preserve">기타 문서:</w:t>
      </w:r>
      <w:r>
        <w:rPr>
          <w:sz w:val="18"/>
          <w:szCs w:val="18"/>
        </w:rPr>
        <w:t xml:space="preserve"> 노션 업로드(양식 없음). </w:t>
      </w:r>
      <w:r>
        <w:rPr>
          <w:b/>
          <w:bCs/>
          <w:sz w:val="18"/>
          <w:szCs w:val="18"/>
        </w:rPr>
        <w:t xml:space="preserve">발표자료:</w:t>
      </w:r>
      <w:r>
        <w:rPr>
          <w:sz w:val="18"/>
          <w:szCs w:val="18"/>
        </w:rPr>
        <w:t xml:space="preserve"> HTML도 검토 가능.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리팩터링:</w:t>
      </w:r>
      <w:r>
        <w:rPr>
          <w:sz w:val="18"/>
          <w:szCs w:val="18"/>
        </w:rPr>
        <w:t xml:space="preserve"> 송승호가 단독 진행. 불필요한 테스트 코드를 지우고 메인 브랜치로 옮김.</w:t>
      </w:r>
    </w:p>
    <w:p>
      <w:pPr>
        <w:pStyle w:val="Heading1"/>
      </w:pPr>
      <w:r>
        <w:t xml:space="preserve">시연 영상 계획 · Claude 스킬 활용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촬영:</w:t>
      </w:r>
      <w:r>
        <w:rPr>
          <w:sz w:val="18"/>
          <w:szCs w:val="18"/>
        </w:rPr>
        <w:t xml:space="preserve"> 스마트폰 1~2대 + PC 화면 녹화. 웹페이지 접속 → 회원가입·로그인 → 학습 시스템 진입 순서. 라즈베리 파이는 공중 거치(높이 약 18cm로 조정, 얼굴 정면 인식에 최적화). 편집은 Claude 하이퍼프레임(HyperFrame) 스킬로 자동화.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스킬·플러그인:</w:t>
      </w:r>
      <w:r>
        <w:rPr>
          <w:sz w:val="18"/>
          <w:szCs w:val="18"/>
        </w:rPr>
        <w:t xml:space="preserve"> ECC는 기획 단계 분류·단계별 작업 구성에 필수 권장. 울트라 코드는 자율 계획·코딩이 강력하나 토큰 소모가 매우 커 주의. 토큰 약 50% 절감 스킬이 있고, 포니테일(Ponytail)은 AI 생성 코드를 간결하게 줄이는 신규 스킬(선택 활용). 팀 플랜 주간 사용량이 95% 소진되어 남은 토큰을 아껴 써야 함.</w:t>
      </w:r>
    </w:p>
    <w:p>
      <w:pPr>
        <w:pStyle w:val="Heading1"/>
      </w:pPr>
      <w:r>
        <w:t xml:space="preserve">다음 일정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화요일:</w:t>
      </w:r>
      <w:r>
        <w:rPr>
          <w:sz w:val="18"/>
          <w:szCs w:val="18"/>
        </w:rPr>
        <w:t xml:space="preserve"> 오프라인 모임(오후 7시 집결). 시연 영상 촬영과 멘토링. 이전과 같은 장소를 예약하고 대관 비용은 n분의 1 정산.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  <w:sz w:val="18"/>
          <w:szCs w:val="18"/>
        </w:rPr>
        <w:t xml:space="preserve">멘토링 전:</w:t>
      </w:r>
      <w:r>
        <w:rPr>
          <w:sz w:val="18"/>
          <w:szCs w:val="18"/>
        </w:rPr>
        <w:t xml:space="preserve"> 결과보고서 초안 완성, 지연 시간 등 성능 지표 사전 검토 요청. 논문 투고 절차는 멘토에게 문의.</w:t>
      </w:r>
    </w:p>
    <w:p>
      <w:pPr>
        <w:pStyle w:val="Heading1"/>
      </w:pPr>
      <w:r>
        <w:t xml:space="preserve">액션 아이템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0"/>
        <w:gridCol w:w="8568"/>
      </w:tblGrid>
      <w:tr>
        <w:trPr>
          <w:cantSplit/>
          <w:tblHeader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과제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송승호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리팩터링 진행, 결과보고서 완성. 슬로모션 프레임 분석 후 KPI 실측값 문서화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조은수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Claude 스킬로 PPT 발표자료 제작. 디자인 샘플 3종을 카톡으로 공유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이동혁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시연용 웹 서버 가동 및 접속 링크 제공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85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화요일 오프라인 모임 참석 및 시연 영상 촬영</w:t>
            </w:r>
          </w:p>
        </w:tc>
      </w:tr>
    </w:tbl>
    <w:p>
      <w:pPr>
        <w:spacing w:after="0" w:line="120" w:lineRule="exact"/>
      </w:pPr>
    </w:p>
    <w:p>
      <w:pPr>
        <w:pBdr>
          <w:left w:val="single" w:color="C3C2B7" w:sz="12" w:space="6"/>
        </w:pBdr>
        <w:shd w:fill="F7F7F5" w:color="auto" w:val="clear"/>
        <w:spacing w:after="0" w:before="120" w:line="250"/>
        <w:ind w:left="120"/>
      </w:pPr>
      <w:r>
        <w:rPr>
          <w:color w:val="52514E"/>
          <w:sz w:val="17"/>
          <w:szCs w:val="17"/>
        </w:rPr>
        <w:t xml:space="preserve">※ 결과보고서 v1.4 확정값으로 정리함: 정답률 95.2%, 미판정률 4.8%(원문 '위판정률'), 물리 피드백 지연 0.089초(원문 0.086초).</w:t>
      </w:r>
    </w:p>
    <w:sectPr>
      <w:headerReference w:type="default" r:id="rId18"/>
      <w:footerReference w:type="default" r:id="rId1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팀 회의록 · 2026-09-06 (W1)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팀 회의록 · 2026-09-12 (W1)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팀 회의록 · 2026-09-14 (W2)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팀 회의록 · 2026-09-17 (W2)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팀 회의록 · 2026-09-21 (W3)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팀 회의록 · 2026-09-29 (W4)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팀 회의록 · 2026-10-02 (W4)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B0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B0B0B" w:sz="8" w:space="3"/>
      </w:pBdr>
      <w:spacing w:after="100" w:before="160"/>
      <w:outlineLvl w:val="0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40" w:before="100"/>
      <w:outlineLvl w:val="2"/>
    </w:pPr>
    <w:rPr>
      <w:rFonts w:ascii="Malgun Gothic" w:cs="Malgun Gothic" w:eastAsia="Malgun Gothic" w:hAnsi="Malgun Gothic"/>
      <w:b/>
      <w:bCs/>
      <w:color w:val="52514E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theme" Target="theme/theme1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팀 회의록 (전체)</dc:title>
  <dc:creator>송승호</dc:creator>
  <dc:description>SafeSign PhysicalAI 팀 회의록</dc:description>
  <cp:lastModifiedBy>Un-named</cp:lastModifiedBy>
  <cp:revision>1</cp:revision>
  <dcterms:created xsi:type="dcterms:W3CDTF">2026-10-06T07:57:51.237Z</dcterms:created>
  <dcterms:modified xsi:type="dcterms:W3CDTF">2026-10-06T07:57:51.237Z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