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B7E7A" w14:textId="018A96D0" w:rsidR="00DF4C49" w:rsidRDefault="00850CFD">
      <w:r>
        <w:t>Braidan Duffy</w:t>
      </w:r>
    </w:p>
    <w:p w14:paraId="3CC84B35" w14:textId="5756449E" w:rsidR="00850CFD" w:rsidRDefault="00850CFD">
      <w:r>
        <w:t>Waves Homework 3</w:t>
      </w:r>
    </w:p>
    <w:p w14:paraId="23934727" w14:textId="0B871FBE" w:rsidR="00850CFD" w:rsidRDefault="00850CFD" w:rsidP="00850CFD">
      <w:pPr>
        <w:pStyle w:val="Heading1"/>
      </w:pPr>
      <w:r>
        <w:t>Problem 1 – DD 4.1</w:t>
      </w:r>
    </w:p>
    <w:p w14:paraId="59D9738B" w14:textId="7287DB91" w:rsidR="00850CFD" w:rsidRDefault="00850CFD" w:rsidP="00850CFD">
      <w:pPr>
        <w:pStyle w:val="Heading2"/>
      </w:pPr>
      <w:r>
        <w:t>Part a)</w:t>
      </w:r>
    </w:p>
    <w:p w14:paraId="60FF4B86" w14:textId="1B30EF11" w:rsidR="00850CFD" w:rsidRPr="00850CFD" w:rsidRDefault="00850CFD" w:rsidP="00850CFD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→T=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=13.86 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3F500E15" w14:textId="1C9BB948" w:rsidR="00850CFD" w:rsidRDefault="00850CFD" w:rsidP="00850CFD">
      <w:pPr>
        <w:pStyle w:val="Heading2"/>
      </w:pPr>
      <w:r>
        <w:t>Part b)</w:t>
      </w:r>
    </w:p>
    <w:p w14:paraId="1D1FB867" w14:textId="16DE2167" w:rsidR="00850CFD" w:rsidRPr="00850CFD" w:rsidRDefault="00850CFD" w:rsidP="00850CF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ρg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=4.37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kJ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2B42E6E" w14:textId="59F470F9" w:rsidR="00850CFD" w:rsidRDefault="00850CFD" w:rsidP="00850CFD">
      <w:pPr>
        <w:pStyle w:val="Heading2"/>
      </w:pPr>
      <w:r>
        <w:t>Part c)</w:t>
      </w:r>
    </w:p>
    <w:p w14:paraId="119EF054" w14:textId="1745FAF2" w:rsidR="00850CFD" w:rsidRPr="00850CFD" w:rsidRDefault="00DA2591" w:rsidP="00850CFD">
      <w:pPr>
        <w:jc w:val="center"/>
      </w:pPr>
      <w:r>
        <w:t>Values below calculated using MATLAB code in APPENDIX</w:t>
      </w:r>
    </w:p>
    <w:p w14:paraId="59A1FBAA" w14:textId="77777777" w:rsidR="00DA2591" w:rsidRPr="00DA2591" w:rsidRDefault="00850CFD" w:rsidP="00850C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θ=60°,</m:t>
          </m:r>
        </m:oMath>
      </m:oMathPara>
    </w:p>
    <w:p w14:paraId="3BB0E1D8" w14:textId="1F144928" w:rsidR="00850CFD" w:rsidRPr="00DA2591" w:rsidRDefault="00850CFD" w:rsidP="00850CFD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30,60°</m:t>
              </m:r>
            </m:sub>
          </m:sSub>
          <m:r>
            <w:rPr>
              <w:rFonts w:ascii="Cambria Math" w:hAnsi="Cambria Math"/>
            </w:rPr>
            <m:t xml:space="preserve">=212.76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84745FE" w14:textId="6DF48FED" w:rsidR="00DA2591" w:rsidRPr="00DA2591" w:rsidRDefault="00DA2591" w:rsidP="00850C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30,60°</m:t>
              </m:r>
            </m:sub>
          </m:sSub>
          <m:r>
            <w:rPr>
              <w:rFonts w:ascii="Cambria Math" w:eastAsiaTheme="minorEastAsia" w:hAnsi="Cambria Math"/>
            </w:rPr>
            <m:t xml:space="preserve">=12.44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64DD3BF7" w14:textId="1E7F34BB" w:rsidR="00DA2591" w:rsidRPr="00DA2591" w:rsidRDefault="00DA2591" w:rsidP="00850CFD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30,60°</m:t>
              </m:r>
            </m:sub>
          </m:sSub>
          <m:r>
            <w:rPr>
              <w:rFonts w:ascii="Cambria Math" w:eastAsiaTheme="minorEastAsia" w:hAnsi="Cambria Math"/>
            </w:rPr>
            <m:t xml:space="preserve">=1.49 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</m:oMath>
      </m:oMathPara>
    </w:p>
    <w:p w14:paraId="1116A534" w14:textId="557E200F" w:rsidR="00DA2591" w:rsidRDefault="00DA2591" w:rsidP="00DA2591">
      <w:pPr>
        <w:pStyle w:val="Heading1"/>
        <w:rPr>
          <w:rFonts w:eastAsiaTheme="minorEastAsia"/>
        </w:rPr>
      </w:pPr>
      <w:r>
        <w:rPr>
          <w:rFonts w:eastAsiaTheme="minorEastAsia"/>
        </w:rPr>
        <w:t>Problem 2 – DD 4.3</w:t>
      </w:r>
    </w:p>
    <w:p w14:paraId="62A0C487" w14:textId="69092238" w:rsidR="00DA2591" w:rsidRDefault="00DA2591" w:rsidP="00DA2591">
      <w:r>
        <w:t>Beginning, the distance between wave rays is defined by:</w:t>
      </w:r>
    </w:p>
    <w:p w14:paraId="0F16F74C" w14:textId="7A8D6C97" w:rsidR="00DA2591" w:rsidRPr="00DA2591" w:rsidRDefault="00DA2591" w:rsidP="00DA25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b=lcos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</m:oMath>
      </m:oMathPara>
    </w:p>
    <w:p w14:paraId="1E8BE980" w14:textId="1E45A248" w:rsidR="00DA2591" w:rsidRDefault="00DA2591" w:rsidP="00DA2591">
      <w:pPr>
        <w:rPr>
          <w:rFonts w:eastAsiaTheme="minorEastAsia"/>
          <w:iCs/>
        </w:rPr>
      </w:pPr>
      <w:r>
        <w:rPr>
          <w:rFonts w:eastAsiaTheme="minorEastAsia"/>
        </w:rPr>
        <w:t xml:space="preserve">If two wave rays are chosen at the edges of the flume at station A,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=100 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iCs/>
        </w:rPr>
        <w:t xml:space="preserve">. Since the wave rays will hug the flume wall, the distance between rays at station B will give the slope of the walls. Starting with wave energy conservation,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  <w:iCs/>
        </w:rPr>
        <w:t xml:space="preserve"> can be determined by</w:t>
      </w:r>
    </w:p>
    <w:p w14:paraId="706F6604" w14:textId="7955CFAC" w:rsidR="00DA2591" w:rsidRPr="00DA2591" w:rsidRDefault="00DA2591" w:rsidP="00DA259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e>
          </m:rad>
        </m:oMath>
      </m:oMathPara>
    </w:p>
    <w:p w14:paraId="6C0CF710" w14:textId="2581FB6D" w:rsidR="00DA2591" w:rsidRDefault="00DA2591" w:rsidP="00DA259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Rearranging and using APPENDIX to solve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 C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 C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  <w:iCs/>
        </w:rPr>
        <w:t>,</w:t>
      </w:r>
    </w:p>
    <w:p w14:paraId="0DD64A60" w14:textId="19E0E580" w:rsidR="00DA2591" w:rsidRPr="00A03319" w:rsidRDefault="00DA2591" w:rsidP="00DA25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14.05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9.304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=943.81 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</m:oMath>
      </m:oMathPara>
    </w:p>
    <w:p w14:paraId="63D12CAD" w14:textId="2156B2F7" w:rsidR="00A03319" w:rsidRDefault="00A03319" w:rsidP="00DA2591">
      <w:pPr>
        <w:rPr>
          <w:rFonts w:eastAsiaTheme="minorEastAsia"/>
        </w:rPr>
      </w:pPr>
      <w:r>
        <w:rPr>
          <w:rFonts w:eastAsiaTheme="minorEastAsia"/>
        </w:rPr>
        <w:t>To find the slope, we first must find the change in Y of the wall defined by</w:t>
      </w:r>
    </w:p>
    <w:p w14:paraId="161C64E1" w14:textId="7C8A0207" w:rsidR="00A03319" w:rsidRPr="00A03319" w:rsidRDefault="00A03319" w:rsidP="00DA2591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943.81-100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=421.91 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</m:oMath>
      </m:oMathPara>
    </w:p>
    <w:p w14:paraId="557CBE94" w14:textId="51A20022" w:rsidR="00A03319" w:rsidRDefault="00A03319" w:rsidP="00DA2591">
      <w:pPr>
        <w:rPr>
          <w:rFonts w:eastAsiaTheme="minorEastAsia"/>
          <w:iCs/>
        </w:rPr>
      </w:pPr>
      <w:r>
        <w:rPr>
          <w:rFonts w:eastAsiaTheme="minorEastAsia"/>
          <w:iCs/>
        </w:rPr>
        <w:t>The final answer can be solved with</w:t>
      </w:r>
    </w:p>
    <w:p w14:paraId="41B2EE65" w14:textId="525F21A8" w:rsidR="00A03319" w:rsidRPr="00A03319" w:rsidRDefault="00A03319" w:rsidP="00DA2591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421.91</m:t>
              </m:r>
            </m:num>
            <m:den>
              <m:r>
                <w:rPr>
                  <w:rFonts w:ascii="Cambria Math" w:eastAsiaTheme="minorEastAsia" w:hAnsi="Cambria Math"/>
                </w:rPr>
                <m:t>6000</m:t>
              </m:r>
            </m:den>
          </m:f>
          <m:r>
            <w:rPr>
              <w:rFonts w:ascii="Cambria Math" w:eastAsiaTheme="minorEastAsia" w:hAnsi="Cambria Math"/>
            </w:rPr>
            <m:t>=0.07</m:t>
          </m:r>
        </m:oMath>
      </m:oMathPara>
    </w:p>
    <w:p w14:paraId="66742314" w14:textId="274950B5" w:rsidR="00A03319" w:rsidRDefault="00A03319" w:rsidP="00A03319">
      <w:pPr>
        <w:pStyle w:val="Heading1"/>
        <w:rPr>
          <w:rFonts w:eastAsiaTheme="minorEastAsia"/>
        </w:rPr>
      </w:pPr>
      <w:r>
        <w:rPr>
          <w:rFonts w:eastAsiaTheme="minorEastAsia"/>
        </w:rPr>
        <w:t>Problem 3 – DD 4.4</w:t>
      </w:r>
    </w:p>
    <w:p w14:paraId="42A9F044" w14:textId="2B8900AC" w:rsidR="00A03319" w:rsidRDefault="00A03319" w:rsidP="00A03319">
      <w:r>
        <w:t>In elliptical particle trajectory, the semi-major and semi-minor axes of the ellipse are defined respectively as</w:t>
      </w:r>
    </w:p>
    <w:p w14:paraId="14A735DE" w14:textId="240BF0D4" w:rsidR="00A03319" w:rsidRPr="00A03319" w:rsidRDefault="00A03319" w:rsidP="00A033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h+z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kh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dxdt</m:t>
              </m:r>
            </m:den>
          </m:f>
        </m:oMath>
      </m:oMathPara>
    </w:p>
    <w:p w14:paraId="033F5232" w14:textId="0996302C" w:rsidR="00A03319" w:rsidRPr="00A03319" w:rsidRDefault="00A03319" w:rsidP="00A033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h+z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kh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dzdt</m:t>
              </m:r>
            </m:den>
          </m:f>
        </m:oMath>
      </m:oMathPara>
    </w:p>
    <w:p w14:paraId="0514B4A7" w14:textId="461F3C5B" w:rsidR="00A03319" w:rsidRDefault="00A03319" w:rsidP="00A03319">
      <w:pPr>
        <w:rPr>
          <w:rFonts w:eastAsiaTheme="minorEastAsia"/>
        </w:rPr>
      </w:pPr>
      <w:r>
        <w:rPr>
          <w:rFonts w:eastAsiaTheme="minorEastAsia"/>
        </w:rPr>
        <w:t xml:space="preserve">If we take the semi-minor axis of the particle trajectory at the </w:t>
      </w:r>
      <w:r w:rsidR="008B6432">
        <w:rPr>
          <w:rFonts w:eastAsiaTheme="minorEastAsia"/>
        </w:rPr>
        <w:t>middle</w:t>
      </w:r>
      <w:r>
        <w:rPr>
          <w:rFonts w:eastAsiaTheme="minorEastAsia"/>
        </w:rPr>
        <w:t xml:space="preserve"> of the water column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 and assume shallow water, the definition reduces to</w:t>
      </w:r>
    </w:p>
    <w:p w14:paraId="2D4CE50B" w14:textId="4937707B" w:rsidR="00A03319" w:rsidRPr="00A03319" w:rsidRDefault="00A03319" w:rsidP="00A033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kh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kh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kh</m:t>
              </m:r>
            </m:num>
            <m:den>
              <m:r>
                <w:rPr>
                  <w:rFonts w:ascii="Cambria Math" w:eastAsiaTheme="minorEastAsia" w:hAnsi="Cambria Math"/>
                </w:rPr>
                <m:t>kh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3H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0A6A464" w14:textId="58BB879F" w:rsidR="00A03319" w:rsidRDefault="00A03319" w:rsidP="00A03319">
      <w:pPr>
        <w:rPr>
          <w:rFonts w:eastAsiaTheme="minorEastAsia"/>
        </w:rPr>
      </w:pPr>
      <w:r>
        <w:rPr>
          <w:rFonts w:eastAsiaTheme="minorEastAsia"/>
        </w:rPr>
        <w:t xml:space="preserve">Rearranging to solve for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yields</w:t>
      </w:r>
    </w:p>
    <w:p w14:paraId="2D4ED048" w14:textId="4A15ED22" w:rsidR="00A03319" w:rsidRPr="00A03319" w:rsidRDefault="00A03319" w:rsidP="00A0331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4B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=0.06 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</m:oMath>
      </m:oMathPara>
    </w:p>
    <w:p w14:paraId="46370CEA" w14:textId="63748B77" w:rsidR="00A03319" w:rsidRDefault="00A03319" w:rsidP="00A03319">
      <w:pPr>
        <w:rPr>
          <w:rFonts w:eastAsiaTheme="minorEastAsia"/>
          <w:iCs/>
        </w:rPr>
      </w:pPr>
      <w:r>
        <w:rPr>
          <w:rFonts w:eastAsiaTheme="minorEastAsia"/>
          <w:iCs/>
        </w:rPr>
        <w:t>If</w:t>
      </w:r>
      <w:r w:rsidR="008B6432">
        <w:rPr>
          <w:rFonts w:eastAsiaTheme="minorEastAsia"/>
          <w:iCs/>
        </w:rPr>
        <w:t xml:space="preserve"> the same simplifications are made for the semi-major axis, its definition reduces to</w:t>
      </w:r>
    </w:p>
    <w:p w14:paraId="09174201" w14:textId="3BB1E626" w:rsidR="008B6432" w:rsidRPr="008B6432" w:rsidRDefault="008B6432" w:rsidP="00A0331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kh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kh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kh</m:t>
              </m:r>
            </m:den>
          </m:f>
        </m:oMath>
      </m:oMathPara>
    </w:p>
    <w:p w14:paraId="32D71B12" w14:textId="665D9DE4" w:rsidR="008B6432" w:rsidRDefault="008B6432" w:rsidP="00A0331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Rearranging and substituting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  <w:iCs/>
        </w:rPr>
        <w:t xml:space="preserve"> </w:t>
      </w:r>
      <w:proofErr w:type="gramStart"/>
      <w:r>
        <w:rPr>
          <w:rFonts w:eastAsiaTheme="minorEastAsia"/>
          <w:iCs/>
        </w:rPr>
        <w:t>allows</w:t>
      </w:r>
      <w:proofErr w:type="gramEnd"/>
      <w:r>
        <w:rPr>
          <w:rFonts w:eastAsiaTheme="minorEastAsia"/>
          <w:iCs/>
        </w:rPr>
        <w:t xml:space="preserve"> the equation to transform and yield the wavelength</w:t>
      </w:r>
    </w:p>
    <w:p w14:paraId="2C3B2DDE" w14:textId="1B88B182" w:rsidR="008B6432" w:rsidRPr="008B6432" w:rsidRDefault="008B6432" w:rsidP="00A033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4πAh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0.06</m:t>
              </m:r>
            </m:den>
          </m:f>
          <m:r>
            <w:rPr>
              <w:rFonts w:ascii="Cambria Math" w:eastAsiaTheme="minorEastAsia" w:hAnsi="Cambria Math"/>
            </w:rPr>
            <m:t xml:space="preserve">=20.94 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</m:oMath>
      </m:oMathPara>
    </w:p>
    <w:p w14:paraId="7E15FE44" w14:textId="2D6CBCEF" w:rsidR="00A03319" w:rsidRDefault="008B6432" w:rsidP="00A03319">
      <w:pPr>
        <w:rPr>
          <w:rFonts w:eastAsiaTheme="minorEastAsia"/>
        </w:rPr>
      </w:pPr>
      <w:r>
        <w:rPr>
          <w:rFonts w:eastAsiaTheme="minorEastAsia"/>
        </w:rPr>
        <w:t xml:space="preserve">The shallow-water approximation also gives an easy definition for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as a rearrangement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gh</m:t>
            </m:r>
          </m:e>
        </m:rad>
      </m:oMath>
    </w:p>
    <w:p w14:paraId="3F98F7CA" w14:textId="77ADD83D" w:rsidR="008B6432" w:rsidRPr="008B6432" w:rsidRDefault="008B6432" w:rsidP="00A0331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gh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20.94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9.81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=6.69 </m:t>
          </m:r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634D95B1" w14:textId="499BF8DE" w:rsidR="008B6432" w:rsidRDefault="008B6432" w:rsidP="008B6432">
      <w:pPr>
        <w:pStyle w:val="Heading1"/>
        <w:rPr>
          <w:rFonts w:eastAsiaTheme="minorEastAsia"/>
        </w:rPr>
      </w:pPr>
      <w:r>
        <w:rPr>
          <w:rFonts w:eastAsiaTheme="minorEastAsia"/>
        </w:rPr>
        <w:t>Problem 4 – DD 4.8</w:t>
      </w:r>
    </w:p>
    <w:p w14:paraId="7FA73283" w14:textId="6C2B2D04" w:rsidR="008B6432" w:rsidRDefault="008B6432" w:rsidP="008B6432">
      <w:pPr>
        <w:rPr>
          <w:rFonts w:eastAsiaTheme="minorEastAsia"/>
        </w:rPr>
      </w:pPr>
      <w:r>
        <w:t xml:space="preserve">The number of waves passing through the wave group, </w:t>
      </w:r>
      <m:oMath>
        <m:r>
          <w:rPr>
            <w:rFonts w:ascii="Cambria Math" w:hAnsi="Cambria Math"/>
          </w:rPr>
          <m:t>n</m:t>
        </m:r>
      </m:oMath>
      <w:r w:rsidR="00BB0FF4">
        <w:rPr>
          <w:rFonts w:eastAsiaTheme="minorEastAsia"/>
        </w:rPr>
        <w:t xml:space="preserve"> can be defined as a frequency of waves through space. Therefore, the time a wave takes to travel through the wave group can be defined as the period of the group’s period or</w:t>
      </w:r>
    </w:p>
    <w:p w14:paraId="4F6AD522" w14:textId="05B2A2D7" w:rsidR="00BB0FF4" w:rsidRPr="00BB0FF4" w:rsidRDefault="00BB0FF4" w:rsidP="008B64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2014974" w14:textId="102A12A2" w:rsidR="00BB0FF4" w:rsidRDefault="00BB0FF4" w:rsidP="008B6432">
      <w:pPr>
        <w:rPr>
          <w:rFonts w:eastAsiaTheme="minorEastAsia"/>
        </w:rPr>
      </w:pPr>
      <w:r>
        <w:rPr>
          <w:rFonts w:eastAsiaTheme="minorEastAsia"/>
        </w:rPr>
        <w:lastRenderedPageBreak/>
        <w:t>In deep water, a wave will encounter a wave group that is travelling at half of its celerity. The distance the wave group travels in the time it takes the wave passes through it can be expressed as</w:t>
      </w:r>
    </w:p>
    <w:p w14:paraId="7F9B2200" w14:textId="7D74473E" w:rsidR="00BB0FF4" w:rsidRDefault="00BB0FF4" w:rsidP="008B64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</m:oMath>
      </m:oMathPara>
    </w:p>
    <w:p w14:paraId="29D1AA22" w14:textId="2D56428F" w:rsidR="00BB0FF4" w:rsidRDefault="00BB0FF4" w:rsidP="00BB0FF4">
      <w:pPr>
        <w:pStyle w:val="Heading1"/>
        <w:rPr>
          <w:rFonts w:eastAsiaTheme="minorEastAsia"/>
        </w:rPr>
      </w:pPr>
      <w:r>
        <w:rPr>
          <w:rFonts w:eastAsiaTheme="minorEastAsia"/>
        </w:rPr>
        <w:t>Problem 5 – DD 4.9</w:t>
      </w:r>
    </w:p>
    <w:p w14:paraId="6144223E" w14:textId="7925EF9A" w:rsidR="00BB0FF4" w:rsidRDefault="00BB0FF4" w:rsidP="00BB0FF4">
      <w:r>
        <w:t>Dynamic pressure underneath a wave is defined by</w:t>
      </w:r>
    </w:p>
    <w:p w14:paraId="207CE79E" w14:textId="77777777" w:rsidR="00BB0FF4" w:rsidRPr="00BB0FF4" w:rsidRDefault="00BB0FF4" w:rsidP="00BB0F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=ρg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kh</m:t>
                      </m:r>
                    </m:e>
                  </m:d>
                </m:e>
              </m:func>
            </m:den>
          </m:f>
        </m:oMath>
      </m:oMathPara>
    </w:p>
    <w:p w14:paraId="0C5ED097" w14:textId="3D55CD19" w:rsidR="00BB0FF4" w:rsidRDefault="00BB0FF4" w:rsidP="00BB0FF4">
      <w:pPr>
        <w:rPr>
          <w:rFonts w:eastAsiaTheme="minorEastAsia"/>
        </w:rPr>
      </w:pPr>
      <w:r>
        <w:rPr>
          <w:rFonts w:eastAsiaTheme="minorEastAsia"/>
        </w:rPr>
        <w:t xml:space="preserve">For simplicity,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is assumed to be 0 so the equation is reduced to</w:t>
      </w:r>
    </w:p>
    <w:p w14:paraId="1FAA1658" w14:textId="6607202E" w:rsidR="00BB0FF4" w:rsidRPr="00976A20" w:rsidRDefault="00BB0FF4" w:rsidP="00BB0F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=ρg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kh</m:t>
                      </m:r>
                    </m:e>
                  </m:d>
                </m:e>
              </m:func>
            </m:den>
          </m:f>
        </m:oMath>
      </m:oMathPara>
    </w:p>
    <w:p w14:paraId="3A6A74BB" w14:textId="3BADBE49" w:rsidR="00976A20" w:rsidRDefault="00976A20" w:rsidP="00BB0FF4">
      <w:pPr>
        <w:rPr>
          <w:rFonts w:eastAsiaTheme="minorEastAsia"/>
        </w:rPr>
      </w:pPr>
      <w:r>
        <w:rPr>
          <w:rFonts w:eastAsiaTheme="minorEastAsia"/>
        </w:rPr>
        <w:t>However, this equation has multiple unknown variables that must be solved for and cannot be otherwise, so it is unclear how to proceed from here</w:t>
      </w:r>
    </w:p>
    <w:p w14:paraId="1369B803" w14:textId="0EC8D680" w:rsidR="00976A20" w:rsidRDefault="00976A20" w:rsidP="00976A20">
      <w:pPr>
        <w:pStyle w:val="Heading1"/>
        <w:rPr>
          <w:rFonts w:eastAsiaTheme="minorEastAsia"/>
        </w:rPr>
      </w:pPr>
      <w:r>
        <w:rPr>
          <w:rFonts w:eastAsiaTheme="minorEastAsia"/>
        </w:rPr>
        <w:t>Problem 6 – DD 4.12</w:t>
      </w:r>
    </w:p>
    <w:p w14:paraId="49D9A2D3" w14:textId="0A7F0AC4" w:rsidR="00976A20" w:rsidRDefault="00976A20" w:rsidP="00976A20">
      <w:pPr>
        <w:pStyle w:val="Heading2"/>
      </w:pPr>
      <w:r>
        <w:t>Part a)</w:t>
      </w:r>
    </w:p>
    <w:p w14:paraId="40013AE4" w14:textId="0DE33256" w:rsidR="00976A20" w:rsidRDefault="00976A20" w:rsidP="00976A20">
      <w:pPr>
        <w:rPr>
          <w:rFonts w:eastAsiaTheme="minorEastAsia"/>
          <w:iCs/>
        </w:rPr>
      </w:pPr>
      <w:r>
        <w:t xml:space="preserve">Using the wave parameters code in APPENDIX,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 xml:space="preserve">h=5 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iCs/>
        </w:rPr>
        <w:t xml:space="preserve"> are determined as</w:t>
      </w:r>
    </w:p>
    <w:p w14:paraId="600ED52C" w14:textId="4DC8CB3F" w:rsidR="00976A20" w:rsidRPr="00976A20" w:rsidRDefault="00976A20" w:rsidP="00976A20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H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5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=1.32 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m,</m:t>
          </m:r>
        </m:oMath>
      </m:oMathPara>
    </w:p>
    <w:p w14:paraId="6B66707B" w14:textId="19506651" w:rsidR="00976A20" w:rsidRPr="00976A20" w:rsidRDefault="00976A20" w:rsidP="00976A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5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 xml:space="preserve">=103.49 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</m:oMath>
      </m:oMathPara>
    </w:p>
    <w:p w14:paraId="3C71E9D9" w14:textId="12F648F6" w:rsidR="00976A20" w:rsidRDefault="00976A20" w:rsidP="00976A20">
      <w:pPr>
        <w:pStyle w:val="Heading2"/>
        <w:rPr>
          <w:rFonts w:eastAsiaTheme="minorEastAsia"/>
        </w:rPr>
      </w:pPr>
      <w:r>
        <w:rPr>
          <w:rFonts w:eastAsiaTheme="minorEastAsia"/>
        </w:rPr>
        <w:t>Part b)</w:t>
      </w:r>
    </w:p>
    <w:p w14:paraId="0D59B22D" w14:textId="323A158E" w:rsidR="00976A20" w:rsidRDefault="00976A20" w:rsidP="00976A20">
      <w:r>
        <w:t>The water depth at which a wave breaks can be determined by</w:t>
      </w:r>
    </w:p>
    <w:p w14:paraId="7959BD07" w14:textId="4DE0BFDE" w:rsidR="00976A20" w:rsidRPr="00976A20" w:rsidRDefault="00976A20" w:rsidP="00976A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4g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351.23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9.81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</w:rPr>
            <m:t xml:space="preserve">=2.03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422D7F17" w14:textId="5CB17F93" w:rsidR="00976A20" w:rsidRDefault="00976A20" w:rsidP="00976A20">
      <w:pPr>
        <w:pStyle w:val="Heading1"/>
        <w:rPr>
          <w:rFonts w:eastAsiaTheme="minorEastAsia"/>
        </w:rPr>
      </w:pPr>
      <w:r>
        <w:rPr>
          <w:rFonts w:eastAsiaTheme="minorEastAsia"/>
        </w:rPr>
        <w:t>Problem 7 – DD 4.13</w:t>
      </w:r>
    </w:p>
    <w:p w14:paraId="20782057" w14:textId="33640D57" w:rsidR="00976A20" w:rsidRDefault="00976A20" w:rsidP="00976A20">
      <w:r>
        <w:t xml:space="preserve">If a shallow water approximation is used,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H=0.08</m:t>
        </m:r>
        <m:r>
          <w:rPr>
            <w:rFonts w:ascii="Cambria Math" w:eastAsiaTheme="minorEastAsia" w:hAnsi="Cambria Math"/>
          </w:rPr>
          <m:t>h</m:t>
        </m:r>
      </m:oMath>
      <w:r>
        <w:t>, the horizontal velocity at the seabed can be determined by</w:t>
      </w:r>
    </w:p>
    <w:p w14:paraId="47459B68" w14:textId="2D1CAF64" w:rsidR="00976A20" w:rsidRPr="00976A20" w:rsidRDefault="00976A20" w:rsidP="00976A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0.08</m:t>
              </m:r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rad>
        </m:oMath>
      </m:oMathPara>
    </w:p>
    <w:p w14:paraId="40816C50" w14:textId="27BFEA99" w:rsidR="00976A20" w:rsidRDefault="00976A20" w:rsidP="00976A20">
      <w:pPr>
        <w:rPr>
          <w:rFonts w:eastAsiaTheme="minorEastAsia"/>
        </w:rPr>
      </w:pPr>
      <w:r>
        <w:rPr>
          <w:rFonts w:eastAsiaTheme="minorEastAsia"/>
        </w:rPr>
        <w:t xml:space="preserve">Rearranging yields an equation for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and a maximum depth where the sand depths can be moved</w:t>
      </w:r>
    </w:p>
    <w:p w14:paraId="0897C873" w14:textId="130E5EA6" w:rsidR="00976A20" w:rsidRPr="00AE3604" w:rsidRDefault="00AE3604" w:rsidP="00976A20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0.64g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0.64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9.81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=0.191 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14:paraId="2951B1D7" w14:textId="7CCC7467" w:rsidR="00AE3604" w:rsidRDefault="00AE3604" w:rsidP="00976A20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Using the shallow water approximation definition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h&lt;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</m:e>
        </m:d>
      </m:oMath>
      <w:r>
        <w:rPr>
          <w:rFonts w:eastAsiaTheme="minorEastAsia"/>
          <w:iCs/>
        </w:rPr>
        <w:t xml:space="preserve"> and using APPENDIX to determine the wavelength </w:t>
      </w:r>
      <m:oMath>
        <m:r>
          <w:rPr>
            <w:rFonts w:ascii="Cambria Math" w:eastAsiaTheme="minorEastAsia" w:hAnsi="Cambria Math"/>
          </w:rPr>
          <m:t xml:space="preserve">(L=156.13 </m:t>
        </m:r>
        <m:r>
          <m:rPr>
            <m:sty m:val="p"/>
          </m:rPr>
          <w:rPr>
            <w:rFonts w:ascii="Cambria Math" w:eastAsiaTheme="minorEastAsia" w:hAnsi="Cambria Math"/>
          </w:rPr>
          <m:t>m)</m:t>
        </m:r>
      </m:oMath>
      <w:r>
        <w:rPr>
          <w:rFonts w:eastAsiaTheme="minorEastAsia"/>
          <w:iCs/>
        </w:rPr>
        <w:t>, the wave is known to be in shallow water and therefore the approximation is appropriate.</w:t>
      </w:r>
    </w:p>
    <w:p w14:paraId="4A9A848F" w14:textId="14FCBB5B" w:rsidR="00AE3604" w:rsidRDefault="00AE3604" w:rsidP="00AE3604">
      <w:pPr>
        <w:pStyle w:val="Heading1"/>
      </w:pPr>
      <w:r>
        <w:t>Problem 8 – DD 4.17</w:t>
      </w:r>
    </w:p>
    <w:p w14:paraId="3EAC599E" w14:textId="259B2A6D" w:rsidR="00AE3604" w:rsidRPr="00AE3604" w:rsidRDefault="00AE3604" w:rsidP="00AE3604">
      <w:r>
        <w:t>There are two reasons the pressure beneath a standing wave’s node is purely hydrostatic. First, the standing wave does not propagate, therefore there is no dynamic pressure; second, the surface at the node does not move vertically or horizontally – meaning it is not a function of time and remains constantly hydrostatic.</w:t>
      </w:r>
      <w:bookmarkStart w:id="0" w:name="_GoBack"/>
      <w:bookmarkEnd w:id="0"/>
    </w:p>
    <w:sectPr w:rsidR="00AE3604" w:rsidRPr="00AE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FD"/>
    <w:rsid w:val="00850CFD"/>
    <w:rsid w:val="008B6432"/>
    <w:rsid w:val="00976A20"/>
    <w:rsid w:val="00A03319"/>
    <w:rsid w:val="00AE3604"/>
    <w:rsid w:val="00BB0FF4"/>
    <w:rsid w:val="00DA2591"/>
    <w:rsid w:val="00DF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C78C"/>
  <w15:chartTrackingRefBased/>
  <w15:docId w15:val="{CF649210-D3D5-44F8-8C01-44FF930A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50C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DC53E9E417B429B2DC364D97CEA58" ma:contentTypeVersion="13" ma:contentTypeDescription="Create a new document." ma:contentTypeScope="" ma:versionID="648aa9a9d201723d5c8a0cd1bee58938">
  <xsd:schema xmlns:xsd="http://www.w3.org/2001/XMLSchema" xmlns:xs="http://www.w3.org/2001/XMLSchema" xmlns:p="http://schemas.microsoft.com/office/2006/metadata/properties" xmlns:ns3="50aad3ac-2d76-44e0-be38-8061e626423d" xmlns:ns4="35264c6f-537a-4128-9565-85508ff1f0ac" targetNamespace="http://schemas.microsoft.com/office/2006/metadata/properties" ma:root="true" ma:fieldsID="5308d169bbee02daa4d58fc965170264" ns3:_="" ns4:_="">
    <xsd:import namespace="50aad3ac-2d76-44e0-be38-8061e626423d"/>
    <xsd:import namespace="35264c6f-537a-4128-9565-85508ff1f0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ad3ac-2d76-44e0-be38-8061e6264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64c6f-537a-4128-9565-85508ff1f0a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92A303-45EC-4624-9C52-72AF65AC8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aad3ac-2d76-44e0-be38-8061e626423d"/>
    <ds:schemaRef ds:uri="35264c6f-537a-4128-9565-85508ff1f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945B7B-8ED3-4E65-8634-27053D746B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AE7BF0-EC66-49D3-BBFB-DC73AC8758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Braidan Duffy</dc:creator>
  <cp:keywords/>
  <dc:description/>
  <cp:lastModifiedBy>Braidan Duffy</cp:lastModifiedBy>
  <cp:revision>1</cp:revision>
  <dcterms:created xsi:type="dcterms:W3CDTF">2021-04-05T23:14:00Z</dcterms:created>
  <dcterms:modified xsi:type="dcterms:W3CDTF">2021-04-06T00:56:00Z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0x0101002DBDC53E9E417B429B2DC364D97CEA58</vt:lpwstr>
  </property>
</Properties>
</file>