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7434C72A" w14:textId="12275D35" w:rsidR="00172BB9" w:rsidRDefault="6F33C9D8" w:rsidP="00D74A54">
      <w:r w:rsidRPr="00337B29">
        <w:t>{</w:t>
      </w:r>
      <w:r w:rsidR="4D93E942" w:rsidRPr="00337B29">
        <w:t xml:space="preserve">%p if </w:t>
      </w:r>
      <w:r w:rsidR="61176955" w:rsidRPr="00337B29">
        <w:t>original_hearing_date_past %}</w:t>
      </w:r>
    </w:p>
    <w:p w14:paraId="0B9F7216" w14:textId="595D0629" w:rsidR="00283A5A" w:rsidRPr="008D10B0" w:rsidRDefault="000147DA" w:rsidP="002D4E44">
      <w:pPr>
        <w:pStyle w:val="AnswerSection"/>
      </w:pPr>
      <w:r w:rsidRPr="008D10B0">
        <w:t>Motion for Leave to</w:t>
      </w:r>
      <w:r w:rsidR="00283A5A" w:rsidRPr="008D10B0">
        <w:t xml:space="preserve"> </w:t>
      </w:r>
      <w:r w:rsidRPr="008D10B0">
        <w:t>File</w:t>
      </w:r>
      <w:r w:rsidR="00283A5A" w:rsidRPr="008D10B0">
        <w:t xml:space="preserve"> R</w:t>
      </w:r>
      <w:r w:rsidRPr="008D10B0">
        <w:t>esponsive</w:t>
      </w:r>
      <w:r w:rsidR="00283A5A" w:rsidRPr="008D10B0">
        <w:t xml:space="preserve"> P</w:t>
      </w:r>
      <w:r w:rsidRPr="008D10B0">
        <w:t>leadings</w:t>
      </w:r>
    </w:p>
    <w:p w14:paraId="667B7208" w14:textId="75E2B3B7" w:rsidR="58337180" w:rsidRPr="00D74A54" w:rsidRDefault="3C310CE6" w:rsidP="00D74A54">
      <w:r w:rsidRPr="00D74A54">
        <w:t>{{ tenant_doc_name }}</w:t>
      </w:r>
      <w:r w:rsidR="02E87187" w:rsidRPr="00D74A54">
        <w:t xml:space="preserve"> seeks leave to file </w:t>
      </w:r>
      <w:r w:rsidR="5D39636D" w:rsidRPr="00D74A54">
        <w:t xml:space="preserve">{{ answer_title }} </w:t>
      </w:r>
      <w:r w:rsidR="02E87187" w:rsidRPr="00D74A54">
        <w:t xml:space="preserve">pursuant to </w:t>
      </w:r>
      <w:r w:rsidR="1CDD74D8" w:rsidRPr="00D74A54">
        <w:t xml:space="preserve">§ </w:t>
      </w:r>
      <w:r w:rsidR="02E87187" w:rsidRPr="00D74A54">
        <w:t>517.031 RSMo.</w:t>
      </w:r>
    </w:p>
    <w:p w14:paraId="51336065" w14:textId="17BC301B" w:rsidR="00755843" w:rsidRPr="00D74A54" w:rsidRDefault="374B4B75" w:rsidP="00D74A54">
      <w:r w:rsidRPr="00D74A54">
        <w:t>{%p endif %}</w:t>
      </w:r>
    </w:p>
    <w:p w14:paraId="46DBEDCC" w14:textId="5CF2A255" w:rsidR="00755843" w:rsidRPr="002D4E44" w:rsidRDefault="000147DA" w:rsidP="002D4E44">
      <w:pPr>
        <w:pStyle w:val="AnswerSection"/>
      </w:pPr>
      <w:r w:rsidRPr="002D4E44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0147DA" w:rsidRDefault="000147DA" w:rsidP="002D4E44">
      <w:pPr>
        <w:pStyle w:val="AnswerSection"/>
      </w:pPr>
      <w:r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646B8EEC" w14:textId="73082F97" w:rsidR="00D34AD1" w:rsidRPr="00337B29" w:rsidRDefault="0028AC26" w:rsidP="00F721E3">
      <w:pPr>
        <w:pStyle w:val="ListParagraph"/>
      </w:pPr>
      <w:r w:rsidRPr="00337B29">
        <w:t xml:space="preserve">{%p if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422DF4" w:rsidRDefault="00F721E3" w:rsidP="00090C71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422DF4">
        <w:t xml:space="preserve"> failed to state a claim for rent and possession</w:t>
      </w:r>
    </w:p>
    <w:p w14:paraId="3B438C7B" w14:textId="4B5BD58C" w:rsidR="00F721E3" w:rsidRPr="00F721E3" w:rsidRDefault="7C77C64E" w:rsidP="00ED2059">
      <w:pPr>
        <w:pStyle w:val="ListParagraph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lastRenderedPageBreak/>
        <w:t>{%p if petition_alleges_nonrent %}</w:t>
      </w:r>
    </w:p>
    <w:p w14:paraId="10E060BE" w14:textId="77777777" w:rsidR="00F721E3" w:rsidRDefault="49B10CAB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endif %}</w:t>
      </w:r>
    </w:p>
    <w:p w14:paraId="6A736CA3" w14:textId="5F9597E0" w:rsidR="1E11AA1A" w:rsidRPr="00337B29" w:rsidRDefault="1E11AA1A" w:rsidP="00F721E3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F721E3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F721E3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F721E3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F721E3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F721E3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F721E3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F721E3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68E4B83D" w:rsidR="00F721E3" w:rsidRDefault="7D7255CC" w:rsidP="00F721E3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not petition_states_rent_amount or 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7A4636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7A4636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7A4636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7A4636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7A4636">
      <w:pPr>
        <w:pStyle w:val="ListParagraph"/>
        <w:numPr>
          <w:ilvl w:val="2"/>
          <w:numId w:val="1"/>
        </w:numPr>
      </w:pPr>
      <w:r w:rsidRPr="00337B29">
        <w:lastRenderedPageBreak/>
        <w:t>{%p endif %}</w:t>
      </w:r>
    </w:p>
    <w:p w14:paraId="1F717952" w14:textId="77777777" w:rsidR="007A4636" w:rsidRDefault="15999259" w:rsidP="007A4636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7A4636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7A4636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F721E3">
      <w:pPr>
        <w:pStyle w:val="ListParagraph"/>
      </w:pPr>
      <w:r w:rsidRPr="00337B29">
        <w:t>{%p endif %}</w:t>
      </w:r>
    </w:p>
    <w:p w14:paraId="716E2EF9" w14:textId="763D460A" w:rsidR="239D04B6" w:rsidRPr="00337B29" w:rsidRDefault="72202154" w:rsidP="00F721E3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F721E3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20B368D6" w:rsidR="00F46CE9" w:rsidRPr="00225CFA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has failed to comply with M.R.C.P. § 55.22</w:t>
      </w:r>
    </w:p>
    <w:p w14:paraId="2119C4D8" w14:textId="6738F59A" w:rsidR="00FA2670" w:rsidRPr="004F7320" w:rsidRDefault="007A4636" w:rsidP="00F721E3">
      <w:pPr>
        <w:pStyle w:val="ListParagraph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580E7A48" w14:textId="3DEB57EC" w:rsidR="004F7320" w:rsidRPr="00337B29" w:rsidRDefault="004F7320" w:rsidP="00F721E3">
      <w:pPr>
        <w:pStyle w:val="ListParagraph"/>
        <w:rPr>
          <w:rFonts w:eastAsia="Times New Roman"/>
        </w:rPr>
      </w:pPr>
      <w:r>
        <w:t xml:space="preserve">Attorney fees may not be awarded due to </w:t>
      </w:r>
      <w:r w:rsidRPr="00337B29">
        <w:t>{{ landlord_doc_name</w:t>
      </w:r>
      <w:r>
        <w:t xml:space="preserve"> | capitalize</w:t>
      </w:r>
      <w:r w:rsidRPr="00337B29">
        <w:t xml:space="preserve"> }}’s</w:t>
      </w:r>
      <w:r>
        <w:t xml:space="preserve"> </w:t>
      </w:r>
      <w:r w:rsidRPr="00337B29">
        <w:t>violation of MRCP 55.22.</w:t>
      </w:r>
    </w:p>
    <w:p w14:paraId="51814EC1" w14:textId="1B0AFE0F" w:rsidR="36D9FD19" w:rsidRPr="00337B29" w:rsidRDefault="00FA2670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F721E3">
      <w:pPr>
        <w:pStyle w:val="ListParagraph"/>
      </w:pPr>
      <w:r w:rsidRPr="00337B29">
        <w:t>{%p if defense_tender_refused %}</w:t>
      </w:r>
    </w:p>
    <w:p w14:paraId="5FE7C70F" w14:textId="64F46BA2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refused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>’s tender of rent</w:t>
      </w:r>
    </w:p>
    <w:p w14:paraId="3C06FB64" w14:textId="01706301" w:rsidR="00FA2670" w:rsidRPr="00337B29" w:rsidRDefault="007A4636" w:rsidP="00F721E3">
      <w:pPr>
        <w:pStyle w:val="ListParagraph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  refused to accept all or some of the rent alleged due in this case.</w:t>
      </w:r>
    </w:p>
    <w:p w14:paraId="1A9E1B18" w14:textId="7AFD8D16" w:rsidR="0096034A" w:rsidRPr="00337B29" w:rsidRDefault="0096034A" w:rsidP="00F721E3">
      <w:pPr>
        <w:pStyle w:val="ListParagraph"/>
      </w:pPr>
      <w:r w:rsidRPr="00337B29">
        <w:lastRenderedPageBreak/>
        <w:t>{%p for offer_attempt in offer_attempts %}</w:t>
      </w:r>
    </w:p>
    <w:p w14:paraId="6C1A7A07" w14:textId="23728E39" w:rsidR="0096034A" w:rsidRPr="00337B29" w:rsidRDefault="0096034A" w:rsidP="00F721E3">
      <w:pPr>
        <w:pStyle w:val="ListParagraph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F721E3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F721E3">
      <w:pPr>
        <w:pStyle w:val="ListParagraph"/>
      </w:pPr>
      <w:r w:rsidRPr="00337B29">
        <w:t>{%p if defense_rent_payment %}</w:t>
      </w:r>
    </w:p>
    <w:p w14:paraId="30B7EF2C" w14:textId="20644D7A" w:rsidR="001F6D1A" w:rsidRPr="00337B29" w:rsidRDefault="007A4636" w:rsidP="00D74A54">
      <w:pPr>
        <w:pStyle w:val="Answersubsection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paid the rent allegedly owed</w:t>
      </w:r>
    </w:p>
    <w:p w14:paraId="418E4AC2" w14:textId="1FED61DC" w:rsidR="00FA2670" w:rsidRPr="00337B29" w:rsidRDefault="007A4636" w:rsidP="00F721E3">
      <w:pPr>
        <w:pStyle w:val="ListParagraph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F721E3">
      <w:pPr>
        <w:pStyle w:val="ListParagraph"/>
      </w:pPr>
      <w:r w:rsidRPr="00337B29">
        <w:t>{%p if defense_settlement %}</w:t>
      </w:r>
    </w:p>
    <w:p w14:paraId="430232E8" w14:textId="42F4DC7D" w:rsidR="001F6D1A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42D160D" w:rsidR="00FA2670" w:rsidRPr="00337B29" w:rsidRDefault="00FA2670" w:rsidP="00F721E3">
      <w:pPr>
        <w:pStyle w:val="ListParagraph"/>
      </w:pPr>
      <w:r w:rsidRPr="00337B29">
        <w:t xml:space="preserve">Plaintiff  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complied with the terms of the settlement.</w:t>
      </w:r>
    </w:p>
    <w:p w14:paraId="6641EA9B" w14:textId="4A501EDA" w:rsidR="00FA2670" w:rsidRPr="00337B29" w:rsidRDefault="00FA2670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F721E3">
      <w:pPr>
        <w:pStyle w:val="ListParagraph"/>
      </w:pPr>
      <w:r w:rsidRPr="00337B29">
        <w:t>{%p if defense_lease_signed_under_duress %}</w:t>
      </w:r>
    </w:p>
    <w:p w14:paraId="27FD5EE0" w14:textId="0F15298B" w:rsidR="00285033" w:rsidRPr="00285033" w:rsidRDefault="00714D70" w:rsidP="00285033">
      <w:pPr>
        <w:rPr>
          <w:b/>
          <w:bCs/>
        </w:rPr>
      </w:pPr>
      <w:r>
        <w:rPr>
          <w:b/>
          <w:bCs/>
        </w:rPr>
        <w:t>The</w:t>
      </w:r>
      <w:r w:rsidRPr="007A4636">
        <w:rPr>
          <w:b/>
          <w:bCs/>
        </w:rPr>
        <w:t xml:space="preserve"> lease is invalid because unfair duress by Landlord caused </w:t>
      </w:r>
      <w:r w:rsidR="007A4636" w:rsidRPr="007A4636">
        <w:rPr>
          <w:b/>
          <w:bCs/>
        </w:rPr>
        <w:t>{{ tenant_doc_name | capitalize }}</w:t>
      </w:r>
      <w:r w:rsidRPr="007A4636">
        <w:rPr>
          <w:b/>
          <w:bCs/>
        </w:rPr>
        <w:t xml:space="preserve"> </w:t>
      </w:r>
      <w:r>
        <w:rPr>
          <w:b/>
          <w:bCs/>
        </w:rPr>
        <w:t>to enter the lease</w:t>
      </w:r>
    </w:p>
    <w:p w14:paraId="567E85D0" w14:textId="0E825C05" w:rsidR="005E45AA" w:rsidRPr="00337B29" w:rsidRDefault="005E45AA" w:rsidP="00F721E3">
      <w:pPr>
        <w:pStyle w:val="ListParagraph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F721E3">
      <w:pPr>
        <w:pStyle w:val="ListParagraph"/>
        <w:rPr>
          <w:rFonts w:eastAsia="Times New Roman"/>
        </w:rPr>
      </w:pPr>
      <w:r w:rsidRPr="00337B29">
        <w:lastRenderedPageBreak/>
        <w:t>{%p endif %}</w:t>
      </w:r>
    </w:p>
    <w:p w14:paraId="3299AAE9" w14:textId="72DE9BE5" w:rsidR="005E45AA" w:rsidRPr="00337B29" w:rsidRDefault="005E45AA" w:rsidP="00F721E3">
      <w:pPr>
        <w:pStyle w:val="ListParagraph"/>
      </w:pPr>
      <w:r w:rsidRPr="00337B29">
        <w:t>{%p if defense_fraud_lease %}</w:t>
      </w:r>
    </w:p>
    <w:p w14:paraId="610F99A6" w14:textId="171B376E" w:rsidR="00F46CE9" w:rsidRPr="00337B29" w:rsidRDefault="007A4636" w:rsidP="00D74A54">
      <w:pPr>
        <w:pStyle w:val="Answersubsection"/>
      </w:pPr>
      <w:r w:rsidRPr="00337B29">
        <w:t>{{ landlord_doc_name</w:t>
      </w:r>
      <w:r>
        <w:t xml:space="preserve"> | capita</w:t>
      </w:r>
      <w:r w:rsidRPr="007A4636">
        <w:t>lize }}</w:t>
      </w:r>
      <w:r w:rsidR="00F46CE9" w:rsidRPr="007A4636">
        <w:t xml:space="preserve">’s fraudulent promises induced </w:t>
      </w:r>
      <w:r w:rsidRPr="007A4636">
        <w:t>{{ tenant_doc_name | capitalize }}</w:t>
      </w:r>
      <w:r w:rsidR="00F46CE9" w:rsidRPr="00337B29">
        <w:t xml:space="preserve"> to enter the lease</w:t>
      </w:r>
    </w:p>
    <w:p w14:paraId="2D3A0E97" w14:textId="26CAC497" w:rsidR="00905A36" w:rsidRPr="00337B29" w:rsidRDefault="00905A36" w:rsidP="00F721E3">
      <w:pPr>
        <w:pStyle w:val="ListParagraph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  </w:t>
      </w:r>
    </w:p>
    <w:p w14:paraId="274E8ED3" w14:textId="5A6F59D1" w:rsidR="00905A36" w:rsidRPr="00337B29" w:rsidRDefault="00905A36" w:rsidP="00F721E3">
      <w:pPr>
        <w:pStyle w:val="ListParagraph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77777777" w:rsidR="007A4636" w:rsidRDefault="00905A36" w:rsidP="00CE6C7B">
      <w:pPr>
        <w:pStyle w:val="ListParagraph"/>
        <w:numPr>
          <w:ilvl w:val="1"/>
          <w:numId w:val="1"/>
        </w:numPr>
      </w:pPr>
      <w:r w:rsidRPr="00337B29">
        <w:t>{%p for statement in false_</w:t>
      </w:r>
      <w:r w:rsidR="00B20EE2" w:rsidRPr="00337B29">
        <w:t>promise</w:t>
      </w:r>
      <w:r w:rsidRPr="00337B29">
        <w:t>s %}</w:t>
      </w:r>
    </w:p>
    <w:p w14:paraId="570C7BA8" w14:textId="77777777" w:rsidR="007A4636" w:rsidRDefault="00285033" w:rsidP="00C62BE6">
      <w:pPr>
        <w:pStyle w:val="ListParagraph"/>
        <w:numPr>
          <w:ilvl w:val="1"/>
          <w:numId w:val="1"/>
        </w:numPr>
      </w:pPr>
      <w:r w:rsidRPr="00337B29">
        <w:t xml:space="preserve">{{ </w:t>
      </w:r>
      <w:r>
        <w:t>fix_punctuation(</w:t>
      </w:r>
      <w:r w:rsidRPr="00337B29">
        <w:t>statement</w:t>
      </w:r>
      <w:r>
        <w:t>) | capitalize</w:t>
      </w:r>
      <w:r w:rsidRPr="00337B29">
        <w:t xml:space="preserve"> }}</w:t>
      </w:r>
    </w:p>
    <w:p w14:paraId="53C9FB8C" w14:textId="04DAC036" w:rsidR="00905A36" w:rsidRPr="00337B29" w:rsidRDefault="00905A36" w:rsidP="00C62BE6">
      <w:pPr>
        <w:pStyle w:val="ListParagraph"/>
        <w:numPr>
          <w:ilvl w:val="1"/>
          <w:numId w:val="1"/>
        </w:numPr>
      </w:pPr>
      <w:r w:rsidRPr="00337B29">
        <w:t>{%p endfor %}</w:t>
      </w:r>
    </w:p>
    <w:p w14:paraId="0BC9F193" w14:textId="0FD76C76" w:rsidR="00905A36" w:rsidRPr="00337B29" w:rsidRDefault="00F64F42" w:rsidP="00F721E3">
      <w:pPr>
        <w:pStyle w:val="ListParagraph"/>
      </w:pPr>
      <w:r w:rsidRPr="00337B29">
        <w:t>{{ landlord_doc_name }}</w:t>
      </w:r>
      <w:r w:rsidR="00905A36" w:rsidRPr="00337B29">
        <w:t>’s statement</w:t>
      </w:r>
      <w:r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Pr="00337B29">
        <w:t>&gt;1 %}s</w:t>
      </w:r>
      <w:r w:rsidR="00905A36" w:rsidRPr="00337B29">
        <w:t xml:space="preserve"> were</w:t>
      </w:r>
      <w:r w:rsidRPr="00337B29">
        <w:t>{% else %} was{% endif %}</w:t>
      </w:r>
      <w:r w:rsidR="00905A36" w:rsidRPr="00337B29">
        <w:t xml:space="preserve"> false. </w:t>
      </w:r>
    </w:p>
    <w:p w14:paraId="2DA5351F" w14:textId="3F665701" w:rsidR="005E45AA" w:rsidRPr="00337B29" w:rsidRDefault="00905A36" w:rsidP="00F721E3">
      <w:pPr>
        <w:pStyle w:val="ListParagraph"/>
      </w:pPr>
      <w:r w:rsidRPr="00337B29">
        <w:t>Without the false statement</w:t>
      </w:r>
      <w:r w:rsidR="00F64F42" w:rsidRPr="00337B29">
        <w:t xml:space="preserve">{% if </w:t>
      </w:r>
      <w:r w:rsidR="00F711A1" w:rsidRPr="00337B29">
        <w:t>false_promises</w:t>
      </w:r>
      <w:r w:rsidR="003C4F1E" w:rsidRPr="00337B29">
        <w:t>.number()</w:t>
      </w:r>
      <w:r w:rsidR="00F64F42" w:rsidRPr="00337B29">
        <w:t>&gt;1 %}s{% endif %}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F721E3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337B29" w:rsidRDefault="00F46CE9" w:rsidP="00D74A54">
      <w:pPr>
        <w:pStyle w:val="Answersubsection"/>
      </w:pPr>
      <w:r w:rsidRPr="00337B29">
        <w:t>The late fees attached to the</w:t>
      </w:r>
      <w:r w:rsidRPr="007A4636">
        <w:t xml:space="preserve"> </w:t>
      </w:r>
      <w:r w:rsidR="007A4636" w:rsidRPr="007A4636">
        <w:t xml:space="preserve">{{ </w:t>
      </w:r>
      <w:r w:rsidR="007A4636">
        <w:t>landlord</w:t>
      </w:r>
      <w:r w:rsidR="007A4636" w:rsidRPr="007A4636">
        <w:t>_doc_name | capitalize }}</w:t>
      </w:r>
      <w:r w:rsidRPr="00337B29">
        <w:t>’s Petition are</w:t>
      </w:r>
      <w:r w:rsidR="00A045F0">
        <w:t>{% if late_fees_penalty %}</w:t>
      </w:r>
      <w:r w:rsidR="009F5779">
        <w:t xml:space="preserve"> </w:t>
      </w:r>
      <w:r w:rsidRPr="00337B29">
        <w:t>an unfair penalty</w:t>
      </w:r>
      <w:r w:rsidR="00A045F0">
        <w:t xml:space="preserve">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and{% endif %}{% endif %}{% if </w:t>
      </w:r>
      <w:r w:rsidR="00B3443C">
        <w:t xml:space="preserve">not </w:t>
      </w:r>
      <w:r w:rsidR="00A045F0">
        <w:t>late_fees_lease_provision</w:t>
      </w:r>
      <w:r w:rsidR="00B3443C">
        <w:t xml:space="preserve"> or late_fee_doesnt_comply_with_lease</w:t>
      </w:r>
      <w:r w:rsidR="00A045F0">
        <w:t xml:space="preserve"> %} an illegal charge under the lease{% endif %}</w:t>
      </w:r>
    </w:p>
    <w:p w14:paraId="4C26530D" w14:textId="05B30349" w:rsidR="005E45AA" w:rsidRPr="00337B29" w:rsidRDefault="00A045F0" w:rsidP="00F721E3">
      <w:pPr>
        <w:pStyle w:val="ListParagraph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</w:t>
      </w:r>
      <w:r>
        <w:lastRenderedPageBreak/>
        <w:t xml:space="preserve">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F721E3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ED2059">
      <w:pPr>
        <w:pStyle w:val="ListParagraph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if estoppel_breaches['not_up_to_code'] %}</w:t>
      </w:r>
    </w:p>
    <w:p w14:paraId="1F88F306" w14:textId="77777777" w:rsidR="00F50B67" w:rsidRDefault="00F64F42" w:rsidP="00A902CB">
      <w:pPr>
        <w:pStyle w:val="ListParagraph"/>
        <w:numPr>
          <w:ilvl w:val="1"/>
          <w:numId w:val="1"/>
        </w:numPr>
      </w:pPr>
      <w:r w:rsidRPr="00337B29">
        <w:t>The premises is not “up to code” in certain respects</w:t>
      </w:r>
    </w:p>
    <w:p w14:paraId="347D1A93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6A5FB6ED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if estoppel_breaches['violated_law'] %}</w:t>
      </w:r>
    </w:p>
    <w:p w14:paraId="1F4E0051" w14:textId="77777777" w:rsidR="00F50B67" w:rsidRDefault="007A4636" w:rsidP="00D32869">
      <w:pPr>
        <w:pStyle w:val="ListParagraph"/>
        <w:numPr>
          <w:ilvl w:val="1"/>
          <w:numId w:val="1"/>
        </w:numPr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14230F2F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t>{%p if estoppel_breaches['occupancy_permit'] %}</w:t>
      </w:r>
    </w:p>
    <w:p w14:paraId="055E228F" w14:textId="77777777" w:rsidR="00F50B67" w:rsidRDefault="00F50B67" w:rsidP="003B2207">
      <w:pPr>
        <w:pStyle w:val="ListParagraph"/>
        <w:numPr>
          <w:ilvl w:val="1"/>
          <w:numId w:val="1"/>
        </w:numPr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F50B67">
      <w:pPr>
        <w:pStyle w:val="ListParagraph"/>
        <w:numPr>
          <w:ilvl w:val="1"/>
          <w:numId w:val="1"/>
        </w:numPr>
      </w:pPr>
      <w:r w:rsidRPr="00337B29">
        <w:lastRenderedPageBreak/>
        <w:t>{%p endif %}</w:t>
      </w:r>
    </w:p>
    <w:p w14:paraId="3BA776C4" w14:textId="77777777" w:rsidR="00F50B67" w:rsidRDefault="00F40BDD" w:rsidP="00F50B67">
      <w:pPr>
        <w:pStyle w:val="ListParagraph"/>
        <w:numPr>
          <w:ilvl w:val="1"/>
          <w:numId w:val="1"/>
        </w:numPr>
      </w:pPr>
      <w:r w:rsidRPr="00337B29">
        <w:t>{%p if defense_breach_of_cqe %}</w:t>
      </w:r>
    </w:p>
    <w:p w14:paraId="405644B0" w14:textId="77777777" w:rsidR="00F50B67" w:rsidRDefault="00F50B67" w:rsidP="00F50B67">
      <w:pPr>
        <w:pStyle w:val="ListParagraph"/>
        <w:numPr>
          <w:ilvl w:val="1"/>
          <w:numId w:val="1"/>
        </w:numPr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{%p for breach in cqe_breaches.true_values() %}</w:t>
      </w:r>
    </w:p>
    <w:p w14:paraId="58D966D3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16071C">
      <w:pPr>
        <w:pStyle w:val="ListParagraph"/>
        <w:numPr>
          <w:ilvl w:val="2"/>
          <w:numId w:val="1"/>
        </w:numPr>
      </w:pPr>
      <w:r w:rsidRPr="00337B29">
        <w:t>{{ cqe_breaches_text[breach] }}</w:t>
      </w:r>
    </w:p>
    <w:p w14:paraId="1158B52B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470FD1FB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{%p endfor %}</w:t>
      </w:r>
    </w:p>
    <w:p w14:paraId="5EF9C8F8" w14:textId="77777777" w:rsidR="00F50B67" w:rsidRDefault="00285033" w:rsidP="00F50B67">
      <w:pPr>
        <w:pStyle w:val="ListParagraph"/>
        <w:numPr>
          <w:ilvl w:val="2"/>
          <w:numId w:val="1"/>
        </w:numPr>
      </w:pPr>
      <w:r>
        <w:t>{%p if cqe_breaches['other'] %}</w:t>
      </w:r>
    </w:p>
    <w:p w14:paraId="5266E358" w14:textId="77777777" w:rsidR="00F50B67" w:rsidRDefault="00285033" w:rsidP="00F50B67">
      <w:pPr>
        <w:pStyle w:val="ListParagraph"/>
        <w:numPr>
          <w:ilvl w:val="2"/>
          <w:numId w:val="1"/>
        </w:numPr>
      </w:pPr>
      <w:r w:rsidRPr="00337B29">
        <w:t>{{ other_cqe_breach }}</w:t>
      </w:r>
    </w:p>
    <w:p w14:paraId="78EF44EF" w14:textId="334753CE" w:rsidR="00285033" w:rsidRPr="00337B29" w:rsidRDefault="00285033" w:rsidP="00F50B67">
      <w:pPr>
        <w:pStyle w:val="ListParagraph"/>
        <w:numPr>
          <w:ilvl w:val="2"/>
          <w:numId w:val="1"/>
        </w:numPr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6FC8250E" w14:textId="77777777" w:rsidR="00013CCC" w:rsidRDefault="0096598A" w:rsidP="00013CCC">
      <w:pPr>
        <w:pStyle w:val="ListParagraph"/>
        <w:numPr>
          <w:ilvl w:val="1"/>
          <w:numId w:val="1"/>
        </w:numPr>
      </w:pPr>
      <w:r w:rsidRPr="00337B29">
        <w:t>{%p if estoppel_breaches['other'] %}</w:t>
      </w:r>
    </w:p>
    <w:p w14:paraId="4AB65110" w14:textId="77777777" w:rsidR="00013CCC" w:rsidRDefault="00285033" w:rsidP="00013CCC">
      <w:pPr>
        <w:pStyle w:val="ListParagraph"/>
        <w:numPr>
          <w:ilvl w:val="1"/>
          <w:numId w:val="1"/>
        </w:numPr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74C3D49" w14:textId="774E60BA" w:rsidR="005E45AA" w:rsidRPr="00337B29" w:rsidRDefault="005E45AA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F721E3">
      <w:pPr>
        <w:pStyle w:val="ListParagraph"/>
      </w:pPr>
      <w:r w:rsidRPr="00337B29">
        <w:t>{%p if defense_breach_of_habitability %}</w:t>
      </w:r>
    </w:p>
    <w:p w14:paraId="2CC7FFEA" w14:textId="068C14D3" w:rsidR="001F6D1A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6B938A6" w:rsidR="003551AA" w:rsidRPr="00337B29" w:rsidRDefault="003551AA" w:rsidP="00F721E3">
      <w:pPr>
        <w:pStyle w:val="ListParagraph"/>
      </w:pPr>
      <w:r w:rsidRPr="00337B29">
        <w:lastRenderedPageBreak/>
        <w:t>{{ landlord_doc_name }} breached the implied warranty of habitability included in all consumer leases of dwellings.  </w:t>
      </w:r>
    </w:p>
    <w:p w14:paraId="0B08DCB1" w14:textId="095E0A84" w:rsidR="00521E7B" w:rsidRPr="00337B29" w:rsidRDefault="003551AA" w:rsidP="00F721E3">
      <w:pPr>
        <w:pStyle w:val="ListParagraph"/>
      </w:pPr>
      <w:r w:rsidRPr="00337B29"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013CCC">
      <w:pPr>
        <w:pStyle w:val="ListParagraph"/>
        <w:numPr>
          <w:ilvl w:val="1"/>
          <w:numId w:val="1"/>
        </w:numPr>
      </w:pPr>
      <w:r w:rsidRPr="00337B29">
        <w:t>{%p for breach in warranty_breaches.true_values() %}</w:t>
      </w:r>
    </w:p>
    <w:p w14:paraId="16B24E72" w14:textId="0CD52C87" w:rsidR="00601109" w:rsidRPr="00337B29" w:rsidRDefault="00601109" w:rsidP="00013CCC">
      <w:pPr>
        <w:pStyle w:val="ListParagraph"/>
        <w:numPr>
          <w:ilvl w:val="1"/>
          <w:numId w:val="1"/>
        </w:numPr>
      </w:pPr>
      <w:r w:rsidRPr="00337B29">
        <w:t>{%p if not breach == "other" %}</w:t>
      </w:r>
    </w:p>
    <w:p w14:paraId="75B12842" w14:textId="754BDF53" w:rsidR="0099487F" w:rsidRPr="00337B29" w:rsidRDefault="00285033" w:rsidP="00013CCC">
      <w:pPr>
        <w:pStyle w:val="ListParagraph"/>
        <w:numPr>
          <w:ilvl w:val="1"/>
          <w:numId w:val="1"/>
        </w:numPr>
      </w:pPr>
      <w:r w:rsidRPr="00337B29">
        <w:t>{{ conditions_text[breach] }}</w:t>
      </w:r>
    </w:p>
    <w:p w14:paraId="24045C52" w14:textId="18A73A38" w:rsidR="00601109" w:rsidRPr="00337B29" w:rsidRDefault="00601109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477E3492" w14:textId="6919F622" w:rsidR="0099487F" w:rsidRPr="00337B29" w:rsidRDefault="0099487F" w:rsidP="00013CCC">
      <w:pPr>
        <w:pStyle w:val="ListParagraph"/>
        <w:numPr>
          <w:ilvl w:val="1"/>
          <w:numId w:val="1"/>
        </w:numPr>
      </w:pPr>
      <w:r w:rsidRPr="00337B29">
        <w:t>{%p endfor %}</w:t>
      </w:r>
    </w:p>
    <w:p w14:paraId="036FB457" w14:textId="1E03ACC2" w:rsidR="003551AA" w:rsidRPr="00337B29" w:rsidRDefault="00521E7B" w:rsidP="00013CCC">
      <w:pPr>
        <w:pStyle w:val="ListParagraph"/>
        <w:numPr>
          <w:ilvl w:val="1"/>
          <w:numId w:val="1"/>
        </w:numPr>
      </w:pPr>
      <w:r w:rsidRPr="00337B29">
        <w:t>{%p if warranty_breaches['other'] %}</w:t>
      </w:r>
    </w:p>
    <w:p w14:paraId="3310A4B4" w14:textId="5CBA3D7A" w:rsidR="00521E7B" w:rsidRPr="00337B29" w:rsidRDefault="00521E7B" w:rsidP="00013CCC">
      <w:pPr>
        <w:pStyle w:val="ListParagraph"/>
        <w:numPr>
          <w:ilvl w:val="1"/>
          <w:numId w:val="1"/>
        </w:numPr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013CCC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64C5B6CC" w14:textId="2190A6A2" w:rsidR="00013CCC" w:rsidRPr="00337B29" w:rsidRDefault="00013CCC" w:rsidP="00013CCC">
      <w:pPr>
        <w:pStyle w:val="ListParagraph"/>
      </w:pPr>
      <w:r>
        <w:t>{%p if notice_of_breach_to_landlord %}</w:t>
      </w:r>
    </w:p>
    <w:p w14:paraId="0CF97DB6" w14:textId="5F97C692" w:rsidR="004436FE" w:rsidRPr="00337B29" w:rsidRDefault="00521E7B" w:rsidP="00F721E3">
      <w:pPr>
        <w:pStyle w:val="ListParagraph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F721E3">
      <w:pPr>
        <w:pStyle w:val="ListParagraph"/>
      </w:pPr>
      <w:r>
        <w:t>{%p endif %}</w:t>
      </w:r>
    </w:p>
    <w:p w14:paraId="45C47AFB" w14:textId="455547A7" w:rsidR="004436FE" w:rsidRPr="00337B29" w:rsidRDefault="00521E7B" w:rsidP="00F721E3">
      <w:pPr>
        <w:pStyle w:val="ListParagraph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F721E3">
      <w:pPr>
        <w:pStyle w:val="ListParagraph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F721E3">
      <w:pPr>
        <w:pStyle w:val="ListParagraph"/>
      </w:pPr>
      <w:r w:rsidRPr="00337B29">
        <w:t>{%p if defense_foreclosure %}</w:t>
      </w:r>
    </w:p>
    <w:p w14:paraId="6899D905" w14:textId="215534A5" w:rsidR="00916B73" w:rsidRPr="00337B29" w:rsidRDefault="00916B73" w:rsidP="00D74A54">
      <w:pPr>
        <w:pStyle w:val="Answersubsection"/>
      </w:pPr>
      <w:r w:rsidRPr="00337B29">
        <w:lastRenderedPageBreak/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F721E3">
      <w:pPr>
        <w:pStyle w:val="ListParagraph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F721E3">
      <w:pPr>
        <w:pStyle w:val="ListParagraph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F721E3">
      <w:pPr>
        <w:pStyle w:val="ListParagraph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D74A54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F721E3">
      <w:pPr>
        <w:pStyle w:val="ListParagraph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F721E3">
      <w:pPr>
        <w:pStyle w:val="ListParagraph"/>
      </w:pPr>
      <w:r w:rsidRPr="00337B29">
        <w:t>{%p if defense_unrepresented_corporation %}</w:t>
      </w:r>
    </w:p>
    <w:p w14:paraId="3B72A190" w14:textId="2E78EECE" w:rsidR="00916B73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F721E3">
      <w:pPr>
        <w:pStyle w:val="ListParagraph"/>
      </w:pPr>
      <w:r w:rsidRPr="00337B29">
        <w:t>{{ landlord_doc_name }} making this rent and possession case is a fictitious entity (a trust, limited liability company, corporation, etc.) but a non-lawyer signed 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0665C081" w14:textId="159A23BE" w:rsidR="00905A36" w:rsidRPr="00337B29" w:rsidRDefault="00905A36" w:rsidP="00F721E3">
      <w:pPr>
        <w:pStyle w:val="ListParagraph"/>
      </w:pPr>
      <w:r w:rsidRPr="00337B29">
        <w:t>{%p if defense_no_landlord_tenant_relationship %}</w:t>
      </w:r>
    </w:p>
    <w:p w14:paraId="5559F542" w14:textId="35CA0C72" w:rsidR="0016620C" w:rsidRPr="00337B29" w:rsidRDefault="0016620C" w:rsidP="00D74A54">
      <w:pPr>
        <w:pStyle w:val="Answersubsection"/>
      </w:pPr>
      <w:r w:rsidRPr="00337B29">
        <w:t>There is no landlord-tenant relationship between the parties</w:t>
      </w:r>
    </w:p>
    <w:p w14:paraId="2E882B5B" w14:textId="2CA8E71D" w:rsidR="00905A36" w:rsidRPr="00337B29" w:rsidRDefault="00905A36" w:rsidP="00F721E3">
      <w:pPr>
        <w:pStyle w:val="ListParagraph"/>
      </w:pPr>
      <w:r w:rsidRPr="00337B29">
        <w:lastRenderedPageBreak/>
        <w:t>There is no  landlord – tenant relationship between {{ landlord_doc_name }} and {{ tenant_doc_name }} in this case.</w:t>
      </w:r>
    </w:p>
    <w:p w14:paraId="45D33963" w14:textId="5C29789C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F721E3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D74A54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F721E3">
      <w:pPr>
        <w:pStyle w:val="ListParagraph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F721E3">
      <w:pPr>
        <w:pStyle w:val="ListParagraph"/>
        <w:rPr>
          <w:rFonts w:eastAsia="Times New Roman"/>
        </w:rPr>
      </w:pPr>
      <w:r w:rsidRPr="00337B29">
        <w:t>{%p endif %}</w:t>
      </w:r>
    </w:p>
    <w:p w14:paraId="11425612" w14:textId="68F30F48" w:rsidR="00F46CE9" w:rsidRPr="00337B29" w:rsidRDefault="2D50DB28" w:rsidP="00F721E3">
      <w:pPr>
        <w:pStyle w:val="ListParagraph"/>
        <w:rPr>
          <w:rFonts w:eastAsia="Times New Roman"/>
        </w:rPr>
      </w:pPr>
      <w:r w:rsidRPr="00337B29">
        <w:t>I have set forth reasons for dismissal of {{ landlord_doc_name }}’s action against me, but other reasons may also exist.</w:t>
      </w:r>
    </w:p>
    <w:p w14:paraId="1A718DB8" w14:textId="06AFE83D" w:rsidR="6F43A30A" w:rsidRPr="006112C4" w:rsidRDefault="00F46CE9" w:rsidP="002D4E44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DF4AF6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FF8C8" w14:textId="77777777" w:rsidR="008931FF" w:rsidRDefault="008931FF" w:rsidP="00D74A54">
      <w:r>
        <w:separator/>
      </w:r>
    </w:p>
  </w:endnote>
  <w:endnote w:type="continuationSeparator" w:id="0">
    <w:p w14:paraId="2269CF57" w14:textId="77777777" w:rsidR="008931FF" w:rsidRDefault="008931FF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ova">
    <w:altName w:val="Arial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6FFE" w14:textId="0D1ACE23" w:rsidR="005C6B77" w:rsidRPr="00DF4AF6" w:rsidRDefault="00000000" w:rsidP="00DF4AF6">
    <w:pPr>
      <w:pStyle w:val="Header"/>
      <w:tabs>
        <w:tab w:val="clear" w:pos="4680"/>
        <w:tab w:val="center" w:pos="4320"/>
      </w:tabs>
      <w:ind w:left="-720" w:right="360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DF4AF6" w:rsidRPr="002A1988">
        <w:rPr>
          <w:rStyle w:val="Hyperlink"/>
          <w:rFonts w:ascii="Arial Nova" w:hAnsi="Arial Nova"/>
          <w:color w:val="000000" w:themeColor="text1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DF4AF6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PAGE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- 1 -</w:t>
    </w:r>
    <w:r w:rsidR="1309B954" w:rsidRPr="00DF4AF6">
      <w:rPr>
        <w:rFonts w:ascii="Arial Nova" w:hAnsi="Arial Nova"/>
        <w:sz w:val="22"/>
        <w:szCs w:val="22"/>
      </w:rPr>
      <w:fldChar w:fldCharType="end"/>
    </w:r>
    <w:r w:rsidR="1309B954" w:rsidRPr="00DF4AF6">
      <w:rPr>
        <w:rFonts w:ascii="Arial Nova" w:hAnsi="Arial Nova"/>
        <w:sz w:val="22"/>
        <w:szCs w:val="22"/>
      </w:rPr>
      <w:t xml:space="preserve"> of </w:t>
    </w:r>
    <w:r w:rsidR="1309B954" w:rsidRPr="00DF4AF6">
      <w:rPr>
        <w:rFonts w:ascii="Arial Nova" w:hAnsi="Arial Nova"/>
        <w:sz w:val="22"/>
        <w:szCs w:val="22"/>
      </w:rPr>
      <w:fldChar w:fldCharType="begin"/>
    </w:r>
    <w:r w:rsidR="1309B954" w:rsidRPr="00DF4AF6">
      <w:rPr>
        <w:rFonts w:ascii="Arial Nova" w:hAnsi="Arial Nova"/>
        <w:sz w:val="22"/>
        <w:szCs w:val="22"/>
      </w:rPr>
      <w:instrText>NUMPAGES</w:instrText>
    </w:r>
    <w:r w:rsidR="1309B954" w:rsidRPr="00DF4AF6">
      <w:rPr>
        <w:rFonts w:ascii="Arial Nova" w:hAnsi="Arial Nova"/>
        <w:sz w:val="22"/>
        <w:szCs w:val="22"/>
      </w:rPr>
      <w:fldChar w:fldCharType="separate"/>
    </w:r>
    <w:r w:rsidR="00DF4AF6" w:rsidRPr="00DF4AF6">
      <w:rPr>
        <w:rFonts w:ascii="Arial Nova" w:hAnsi="Arial Nova"/>
        <w:sz w:val="22"/>
        <w:szCs w:val="22"/>
      </w:rPr>
      <w:t>2</w:t>
    </w:r>
    <w:r w:rsidR="1309B954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C6B69" w14:textId="77777777" w:rsidR="008931FF" w:rsidRDefault="008931FF" w:rsidP="00D74A54">
      <w:r>
        <w:separator/>
      </w:r>
    </w:p>
  </w:footnote>
  <w:footnote w:type="continuationSeparator" w:id="0">
    <w:p w14:paraId="1B4E1681" w14:textId="77777777" w:rsidR="008931FF" w:rsidRDefault="008931FF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72ABD" w14:textId="77777777" w:rsidR="002A1988" w:rsidRDefault="002A1988" w:rsidP="002A1988">
    <w:pPr>
      <w:pStyle w:val="Header"/>
    </w:pPr>
  </w:p>
  <w:p w14:paraId="29AF90DB" w14:textId="3BF3B017" w:rsidR="002A1988" w:rsidRPr="004665E5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7A52B5"/>
    <w:multiLevelType w:val="multilevel"/>
    <w:tmpl w:val="641AC2A6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38045039">
    <w:abstractNumId w:val="1"/>
  </w:num>
  <w:num w:numId="2" w16cid:durableId="1013150299">
    <w:abstractNumId w:val="4"/>
  </w:num>
  <w:num w:numId="3" w16cid:durableId="1773041120">
    <w:abstractNumId w:val="0"/>
  </w:num>
  <w:num w:numId="4" w16cid:durableId="1248465972">
    <w:abstractNumId w:val="3"/>
  </w:num>
  <w:num w:numId="5" w16cid:durableId="927933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3AFA"/>
    <w:rsid w:val="00035868"/>
    <w:rsid w:val="0004194D"/>
    <w:rsid w:val="00041DF8"/>
    <w:rsid w:val="000621C3"/>
    <w:rsid w:val="00066641"/>
    <w:rsid w:val="000671BD"/>
    <w:rsid w:val="00081EE6"/>
    <w:rsid w:val="00090C71"/>
    <w:rsid w:val="00092638"/>
    <w:rsid w:val="00097BA1"/>
    <w:rsid w:val="000B53CA"/>
    <w:rsid w:val="000E0BEE"/>
    <w:rsid w:val="000E68C9"/>
    <w:rsid w:val="000F35E1"/>
    <w:rsid w:val="000F43C4"/>
    <w:rsid w:val="00104B95"/>
    <w:rsid w:val="00106EBD"/>
    <w:rsid w:val="001105EF"/>
    <w:rsid w:val="00110FD1"/>
    <w:rsid w:val="0016620C"/>
    <w:rsid w:val="00172BB9"/>
    <w:rsid w:val="001A443B"/>
    <w:rsid w:val="001A5250"/>
    <w:rsid w:val="001F6D1A"/>
    <w:rsid w:val="00225CFA"/>
    <w:rsid w:val="00236725"/>
    <w:rsid w:val="0024665B"/>
    <w:rsid w:val="00251A77"/>
    <w:rsid w:val="002609D0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E4672"/>
    <w:rsid w:val="002F5FB2"/>
    <w:rsid w:val="00301152"/>
    <w:rsid w:val="00325AC4"/>
    <w:rsid w:val="00335EFA"/>
    <w:rsid w:val="00337B29"/>
    <w:rsid w:val="003551AA"/>
    <w:rsid w:val="00360A90"/>
    <w:rsid w:val="00376EA5"/>
    <w:rsid w:val="003A6BFB"/>
    <w:rsid w:val="003B451C"/>
    <w:rsid w:val="003B58FF"/>
    <w:rsid w:val="003B5AA4"/>
    <w:rsid w:val="003B5D03"/>
    <w:rsid w:val="003C2565"/>
    <w:rsid w:val="003C4F1E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94E1D"/>
    <w:rsid w:val="004A3378"/>
    <w:rsid w:val="004B4B01"/>
    <w:rsid w:val="004F7320"/>
    <w:rsid w:val="00521E7B"/>
    <w:rsid w:val="005457C5"/>
    <w:rsid w:val="005800EF"/>
    <w:rsid w:val="005819EC"/>
    <w:rsid w:val="00583FEF"/>
    <w:rsid w:val="005A2817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338DF"/>
    <w:rsid w:val="00655FDE"/>
    <w:rsid w:val="0065733B"/>
    <w:rsid w:val="00662BE0"/>
    <w:rsid w:val="006A10E9"/>
    <w:rsid w:val="006A3983"/>
    <w:rsid w:val="006B5BD2"/>
    <w:rsid w:val="006B703D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977EF"/>
    <w:rsid w:val="007A4636"/>
    <w:rsid w:val="007A5FB6"/>
    <w:rsid w:val="007A7B0E"/>
    <w:rsid w:val="007D0DB4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7F6"/>
    <w:rsid w:val="008931FF"/>
    <w:rsid w:val="008A0DD8"/>
    <w:rsid w:val="008C2E9C"/>
    <w:rsid w:val="008C3218"/>
    <w:rsid w:val="008D10B0"/>
    <w:rsid w:val="008D7A4A"/>
    <w:rsid w:val="008F3B09"/>
    <w:rsid w:val="00905A36"/>
    <w:rsid w:val="00916B73"/>
    <w:rsid w:val="00932386"/>
    <w:rsid w:val="0096034A"/>
    <w:rsid w:val="0096598A"/>
    <w:rsid w:val="00972059"/>
    <w:rsid w:val="0099487F"/>
    <w:rsid w:val="009B1FAF"/>
    <w:rsid w:val="009B574E"/>
    <w:rsid w:val="009F5779"/>
    <w:rsid w:val="009F789E"/>
    <w:rsid w:val="00A02E5F"/>
    <w:rsid w:val="00A045F0"/>
    <w:rsid w:val="00A1231F"/>
    <w:rsid w:val="00A31B24"/>
    <w:rsid w:val="00A33A87"/>
    <w:rsid w:val="00A4754A"/>
    <w:rsid w:val="00A514D6"/>
    <w:rsid w:val="00A84E83"/>
    <w:rsid w:val="00A97984"/>
    <w:rsid w:val="00A979CE"/>
    <w:rsid w:val="00AA1F66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4F9C"/>
    <w:rsid w:val="00C139AE"/>
    <w:rsid w:val="00C13A85"/>
    <w:rsid w:val="00C2312C"/>
    <w:rsid w:val="00C508C1"/>
    <w:rsid w:val="00CA087C"/>
    <w:rsid w:val="00CA1581"/>
    <w:rsid w:val="00CC1757"/>
    <w:rsid w:val="00CD38B8"/>
    <w:rsid w:val="00D11A38"/>
    <w:rsid w:val="00D26ACC"/>
    <w:rsid w:val="00D279E5"/>
    <w:rsid w:val="00D317A7"/>
    <w:rsid w:val="00D34AD1"/>
    <w:rsid w:val="00D5405F"/>
    <w:rsid w:val="00D74A54"/>
    <w:rsid w:val="00D944D7"/>
    <w:rsid w:val="00D96F22"/>
    <w:rsid w:val="00DA172C"/>
    <w:rsid w:val="00DC1EA0"/>
    <w:rsid w:val="00DC6CFF"/>
    <w:rsid w:val="00DC746B"/>
    <w:rsid w:val="00DE7343"/>
    <w:rsid w:val="00DF4AF6"/>
    <w:rsid w:val="00E50E6C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64F42"/>
    <w:rsid w:val="00F711A1"/>
    <w:rsid w:val="00F721E3"/>
    <w:rsid w:val="00F80D02"/>
    <w:rsid w:val="00F87DEE"/>
    <w:rsid w:val="00F97615"/>
    <w:rsid w:val="00FA2670"/>
    <w:rsid w:val="00FA2855"/>
    <w:rsid w:val="00FD3B2C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F721E3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2D4E44"/>
    <w:pPr>
      <w:spacing w:before="240" w:after="80"/>
      <w:jc w:val="center"/>
    </w:pPr>
    <w:rPr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422DF4"/>
    <w:pPr>
      <w:keepLines/>
      <w:spacing w:before="180"/>
    </w:pPr>
    <w:rPr>
      <w:b/>
    </w:rPr>
  </w:style>
  <w:style w:type="character" w:customStyle="1" w:styleId="AnswerSectionChar">
    <w:name w:val="Answer Section Char"/>
    <w:basedOn w:val="DefaultParagraphFont"/>
    <w:link w:val="AnswerSection"/>
    <w:rsid w:val="002D4E44"/>
    <w:rPr>
      <w:rFonts w:ascii="Garamond" w:hAnsi="Garamond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422DF4"/>
    <w:rPr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E83142-3641-4914-8337-DD22A218B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1632</Words>
  <Characters>9308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10919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2023-07-01T00:15:00Z</dcterms:created>
  <dcterms:modified xsi:type="dcterms:W3CDTF">2023-09-08T16:33:00Z</dcterms:modified>
</cp:coreProperties>
</file>