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24A1" w14:textId="4BF59781" w:rsidR="00ED50D1" w:rsidRDefault="002232E7" w:rsidP="002232E7">
      <w:pPr>
        <w:pStyle w:val="ListParagraph"/>
        <w:numPr>
          <w:ilvl w:val="0"/>
          <w:numId w:val="1"/>
        </w:numPr>
      </w:pPr>
      <w:r>
        <w:t>Surface normal: in the image, the 3D point on the certain pixel,’s surface normal. If there is no 3D point, then the normal is 0. Otherwise, is the normalized normal</w:t>
      </w:r>
    </w:p>
    <w:sectPr w:rsidR="00ED50D1" w:rsidSect="00525B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2BA5D" w14:textId="77777777" w:rsidR="00525BD4" w:rsidRDefault="00525BD4" w:rsidP="002232E7">
      <w:pPr>
        <w:spacing w:after="0" w:line="240" w:lineRule="auto"/>
      </w:pPr>
      <w:r>
        <w:separator/>
      </w:r>
    </w:p>
  </w:endnote>
  <w:endnote w:type="continuationSeparator" w:id="0">
    <w:p w14:paraId="396CBEC0" w14:textId="77777777" w:rsidR="00525BD4" w:rsidRDefault="00525BD4" w:rsidP="002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24B4B" w14:textId="77777777" w:rsidR="00525BD4" w:rsidRDefault="00525BD4" w:rsidP="002232E7">
      <w:pPr>
        <w:spacing w:after="0" w:line="240" w:lineRule="auto"/>
      </w:pPr>
      <w:r>
        <w:separator/>
      </w:r>
    </w:p>
  </w:footnote>
  <w:footnote w:type="continuationSeparator" w:id="0">
    <w:p w14:paraId="18FFC446" w14:textId="77777777" w:rsidR="00525BD4" w:rsidRDefault="00525BD4" w:rsidP="002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938A2"/>
    <w:multiLevelType w:val="hybridMultilevel"/>
    <w:tmpl w:val="8A9A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65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F7"/>
    <w:rsid w:val="002232E7"/>
    <w:rsid w:val="00310827"/>
    <w:rsid w:val="00452237"/>
    <w:rsid w:val="00525BD4"/>
    <w:rsid w:val="007213F3"/>
    <w:rsid w:val="008949F7"/>
    <w:rsid w:val="009920CA"/>
    <w:rsid w:val="00ED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3AF28"/>
  <w15:chartTrackingRefBased/>
  <w15:docId w15:val="{97F2FC06-13DC-4DB4-8612-41EB61DB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9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E7"/>
  </w:style>
  <w:style w:type="paragraph" w:styleId="Footer">
    <w:name w:val="footer"/>
    <w:basedOn w:val="Normal"/>
    <w:link w:val="FooterChar"/>
    <w:uiPriority w:val="99"/>
    <w:unhideWhenUsed/>
    <w:rsid w:val="00223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</cp:revision>
  <dcterms:created xsi:type="dcterms:W3CDTF">2024-04-15T05:09:00Z</dcterms:created>
  <dcterms:modified xsi:type="dcterms:W3CDTF">2024-04-15T05:10:00Z</dcterms:modified>
</cp:coreProperties>
</file>