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ook w:val="01E0" w:firstRow="1" w:lastRow="1" w:firstColumn="1" w:lastColumn="1" w:noHBand="0" w:noVBand="0"/>
      </w:tblPr>
      <w:tblGrid>
        <w:gridCol w:w="9918"/>
      </w:tblGrid>
      <w:tr w:rsidR="009C7E02" w14:paraId="0E7FC876" w14:textId="77777777" w:rsidTr="00940E1F">
        <w:tc>
          <w:tcPr>
            <w:tcW w:w="9918" w:type="dxa"/>
          </w:tcPr>
          <w:p w14:paraId="6C8D9451" w14:textId="2F7C1B8A" w:rsidR="009C7E02" w:rsidRPr="009E2F47" w:rsidRDefault="009C679F" w:rsidP="00940E1F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32"/>
                <w:szCs w:val="32"/>
              </w:rPr>
              <w:t xml:space="preserve">Aula Prática SQL – </w:t>
            </w:r>
            <w:r w:rsidR="0030606E">
              <w:rPr>
                <w:rFonts w:ascii="Helvetica-Bold" w:hAnsi="Helvetica-Bold" w:cs="Helvetica-Bold"/>
                <w:b/>
                <w:bCs/>
                <w:sz w:val="32"/>
                <w:szCs w:val="32"/>
              </w:rPr>
              <w:t>Programas Armazenados II</w:t>
            </w:r>
          </w:p>
        </w:tc>
      </w:tr>
    </w:tbl>
    <w:p w14:paraId="573A1309" w14:textId="77777777" w:rsidR="009C7E02" w:rsidRDefault="009C7E02"/>
    <w:p w14:paraId="69F914A3" w14:textId="77777777" w:rsidR="009C7E02" w:rsidRDefault="009C7E02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Dado o esquema de tabelas, abaixo, para um sistema de vídeo locadora:</w:t>
      </w:r>
    </w:p>
    <w:p w14:paraId="13999F4A" w14:textId="77777777" w:rsidR="009C7E02" w:rsidRPr="009C7E02" w:rsidRDefault="009C7E02">
      <w:pPr>
        <w:rPr>
          <w:rFonts w:ascii="Arial" w:hAnsi="Arial" w:cs="Arial"/>
        </w:rPr>
      </w:pPr>
    </w:p>
    <w:p w14:paraId="078086D8" w14:textId="0515BFA0" w:rsidR="009C7E02" w:rsidRDefault="00AA0DA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DD85" wp14:editId="35C1CFF5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610225" cy="33147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E1F">
        <w:br w:type="textWrapping" w:clear="all"/>
      </w:r>
    </w:p>
    <w:p w14:paraId="68C1BF58" w14:textId="28489F58" w:rsidR="009C7E02" w:rsidRDefault="009C7E02"/>
    <w:p w14:paraId="6BD6799E" w14:textId="77777777" w:rsidR="009E2F47" w:rsidRDefault="009E2F47" w:rsidP="009E2F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Usar o SCRIPT abaixo, para facilitar a criação das tabelas:</w:t>
      </w:r>
    </w:p>
    <w:p w14:paraId="1E049CC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CATEGORIAS (</w:t>
      </w:r>
    </w:p>
    <w:p w14:paraId="31FE89C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COD_CATEGORIA        NUMBER       NOT NULL,</w:t>
      </w:r>
    </w:p>
    <w:p w14:paraId="0CF8863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DESCRICAO            VARCHAR2(80) NOT NULL,</w:t>
      </w:r>
    </w:p>
    <w:p w14:paraId="3540B2A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PRECO_LOCACAO        NUMBER(5,2)  NOT NULL</w:t>
      </w:r>
    </w:p>
    <w:p w14:paraId="0E13B5D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340A3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879C02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CATEGORIAS</w:t>
      </w:r>
    </w:p>
    <w:p w14:paraId="51CD1A3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XPKCATEGORIAS PRIMARY KEY (COD_CATEGORIA) ) ;</w:t>
      </w:r>
    </w:p>
    <w:p w14:paraId="44729FF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6FC2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CLIENTE (</w:t>
      </w:r>
    </w:p>
    <w:p w14:paraId="6688D7F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COD_CLIENTE          NUMBER        NOT NULL,</w:t>
      </w:r>
    </w:p>
    <w:p w14:paraId="2AD333D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2C7AE1">
            <w:rPr>
              <w:rFonts w:ascii="Courier New" w:hAnsi="Courier New" w:cs="Courier New"/>
              <w:sz w:val="18"/>
              <w:szCs w:val="18"/>
              <w:lang w:val="en-US"/>
            </w:rPr>
            <w:t>NOME</w:t>
          </w:r>
        </w:smartTag>
      </w:smartTag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VARCHAR2(128) NOT NULL,</w:t>
      </w:r>
    </w:p>
    <w:p w14:paraId="0379AA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RUA                  VARCHAR2(100) NOT NULL,</w:t>
      </w:r>
    </w:p>
    <w:p w14:paraId="6D8F15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NUMERO               NUMBER        NOT NULL,</w:t>
      </w:r>
    </w:p>
    <w:p w14:paraId="25357BB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COMPLEMENTO          VARCHAR2(100) NULL,</w:t>
      </w:r>
    </w:p>
    <w:p w14:paraId="0FD71CA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BAIRRO               VARCHAR2(100) NOT NULL,</w:t>
      </w:r>
    </w:p>
    <w:p w14:paraId="4A72127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CIDADE               VARCHAR2(50)  NOT NULL</w:t>
      </w:r>
    </w:p>
    <w:p w14:paraId="153B787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890BC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59695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CLIENTE</w:t>
      </w:r>
    </w:p>
    <w:p w14:paraId="4CF2747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XPKCLIENTE PRIMARY KEY (COD_CLIENTE) ) ;</w:t>
      </w:r>
    </w:p>
    <w:p w14:paraId="0C6BDE9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FILMES (</w:t>
      </w:r>
    </w:p>
    <w:p w14:paraId="21461D8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COD_FILME            NUMBER        NOT NULL,</w:t>
      </w:r>
    </w:p>
    <w:p w14:paraId="19E73DAD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DESCRICAO            VARCHAR2(128) NOT NULL,</w:t>
      </w:r>
    </w:p>
    <w:p w14:paraId="5735DED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DURACAO              NUMBER        NOT NULL,</w:t>
      </w:r>
    </w:p>
    <w:p w14:paraId="48B241B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COD_CATEGORIA        NUMBER        NOT NULL</w:t>
      </w:r>
    </w:p>
    <w:p w14:paraId="798F9CA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79EC6B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16F837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FILMES</w:t>
      </w:r>
    </w:p>
    <w:p w14:paraId="2E122CDD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XPKFILMES PRIMARY KEY (COD_FILME) ) ;</w:t>
      </w:r>
    </w:p>
    <w:p w14:paraId="0A4FF79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D986D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FITAS (</w:t>
      </w:r>
    </w:p>
    <w:p w14:paraId="0C171D1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COD_FITA             NUMBER       NOT NULL,</w:t>
      </w:r>
    </w:p>
    <w:p w14:paraId="6DC4E7C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DESCRICAO            VARCHAR2(60) NOT NULL,</w:t>
      </w:r>
    </w:p>
    <w:p w14:paraId="35FDB6D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DATA_COMPRA          DATE         NOT NULL,</w:t>
      </w:r>
    </w:p>
    <w:p w14:paraId="615CD47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COD_FILME            NUMBER       NOT NULL,</w:t>
      </w:r>
    </w:p>
    <w:p w14:paraId="41508C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DISPONIVEL           VARCHAR2(1)  NOT NULL</w:t>
      </w:r>
    </w:p>
    <w:p w14:paraId="4A2E33C7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85389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D947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FITAS</w:t>
      </w:r>
    </w:p>
    <w:p w14:paraId="489BFE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XPKFITAS PRIMARY KEY (COD_FITA) ) ;</w:t>
      </w:r>
    </w:p>
    <w:p w14:paraId="2382AA1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C32564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CREATE TABLE LOCACAO (</w:t>
      </w:r>
    </w:p>
    <w:p w14:paraId="677E57A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COD_CLIENTE          NUMBER      NOT NULL,</w:t>
      </w:r>
    </w:p>
    <w:p w14:paraId="74F571D7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COD_FITA             NUMBER      NOT NULL,</w:t>
      </w:r>
    </w:p>
    <w:p w14:paraId="071D2C9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DATA_LOCACAO         DATE        NOT NULL,</w:t>
      </w:r>
    </w:p>
    <w:p w14:paraId="05442421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DATA_DEVOLUCAO       DATE        NULL,</w:t>
      </w:r>
    </w:p>
    <w:p w14:paraId="222AAADB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VALOR_LOCACAO        NUMBER(5,2) NOT NULL</w:t>
      </w:r>
    </w:p>
    <w:p w14:paraId="59E9551F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7735DA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FDBBB6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3BB08CE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XPKLOCACAO PRIMARY KEY (COD_CLIENTE, </w:t>
      </w:r>
    </w:p>
    <w:p w14:paraId="7F1A15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2C7AE1">
        <w:rPr>
          <w:rFonts w:ascii="Courier New" w:hAnsi="Courier New" w:cs="Courier New"/>
          <w:sz w:val="18"/>
          <w:szCs w:val="18"/>
        </w:rPr>
        <w:t>COD_FITA, DATA_LOCACAO) ) ;</w:t>
      </w:r>
    </w:p>
    <w:p w14:paraId="26B476C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</w:p>
    <w:p w14:paraId="743C654F" w14:textId="77777777" w:rsidR="009E2F47" w:rsidRPr="009E2F47" w:rsidRDefault="009E2F47" w:rsidP="009E2F47">
      <w:pPr>
        <w:jc w:val="both"/>
        <w:rPr>
          <w:rFonts w:ascii="Courier New" w:hAnsi="Courier New" w:cs="Courier New"/>
          <w:sz w:val="18"/>
          <w:szCs w:val="18"/>
        </w:rPr>
      </w:pPr>
      <w:r w:rsidRPr="009E2F47">
        <w:rPr>
          <w:rFonts w:ascii="Courier New" w:hAnsi="Courier New" w:cs="Courier New"/>
          <w:sz w:val="18"/>
          <w:szCs w:val="18"/>
        </w:rPr>
        <w:t>ALTER TABLE FILMES</w:t>
      </w:r>
    </w:p>
    <w:p w14:paraId="4C07856E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E2F47">
        <w:rPr>
          <w:rFonts w:ascii="Courier New" w:hAnsi="Courier New" w:cs="Courier New"/>
          <w:sz w:val="18"/>
          <w:szCs w:val="18"/>
        </w:rPr>
        <w:t xml:space="preserve">       </w:t>
      </w:r>
      <w:r w:rsidRPr="002C7AE1">
        <w:rPr>
          <w:rFonts w:ascii="Courier New" w:hAnsi="Courier New" w:cs="Courier New"/>
          <w:sz w:val="18"/>
          <w:szCs w:val="18"/>
          <w:lang w:val="en-US"/>
        </w:rPr>
        <w:t>ADD  ( CONSTRAINT FK_CATEGORIA_FILME</w:t>
      </w:r>
    </w:p>
    <w:p w14:paraId="57969F02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(COD_CATEGORIA)</w:t>
      </w:r>
    </w:p>
    <w:p w14:paraId="485EE598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CATEGORIAS ) ;</w:t>
      </w:r>
    </w:p>
    <w:p w14:paraId="7B9AD83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65108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FITAS</w:t>
      </w:r>
    </w:p>
    <w:p w14:paraId="063778B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FK_FILME_FITA</w:t>
      </w:r>
    </w:p>
    <w:p w14:paraId="191DBE99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(COD_FILME)</w:t>
      </w:r>
    </w:p>
    <w:p w14:paraId="2525B21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FILMES ) ;</w:t>
      </w:r>
    </w:p>
    <w:p w14:paraId="322D491C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5A9895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449C44B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FK_FITA_LOCACAO</w:t>
      </w:r>
    </w:p>
    <w:p w14:paraId="3A046630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FOREIGN KEY (COD_FITA)</w:t>
      </w:r>
    </w:p>
    <w:p w14:paraId="55D10D2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REFERENCES FITAS ) ;</w:t>
      </w:r>
    </w:p>
    <w:p w14:paraId="4FF1DF6A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14CE56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>ALTER TABLE LOCACAO</w:t>
      </w:r>
    </w:p>
    <w:p w14:paraId="723C7123" w14:textId="77777777" w:rsidR="009E2F47" w:rsidRPr="002C7AE1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ADD  ( CONSTRAINT FK_CLIENTE_LOCACAO</w:t>
      </w:r>
    </w:p>
    <w:p w14:paraId="13CD38E3" w14:textId="77777777" w:rsidR="009E2F47" w:rsidRPr="009E2F47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C7AE1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9E2F47">
        <w:rPr>
          <w:rFonts w:ascii="Courier New" w:hAnsi="Courier New" w:cs="Courier New"/>
          <w:sz w:val="18"/>
          <w:szCs w:val="18"/>
          <w:lang w:val="en-US"/>
        </w:rPr>
        <w:t>FOREIGN KEY (COD_CLIENTE)</w:t>
      </w:r>
    </w:p>
    <w:p w14:paraId="430C28F7" w14:textId="77777777" w:rsidR="009E2F47" w:rsidRPr="00AA0DA8" w:rsidRDefault="009E2F47" w:rsidP="009E2F4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E2F47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r w:rsidRPr="00AA0DA8">
        <w:rPr>
          <w:rFonts w:ascii="Courier New" w:hAnsi="Courier New" w:cs="Courier New"/>
          <w:sz w:val="18"/>
          <w:szCs w:val="18"/>
          <w:lang w:val="en-US"/>
        </w:rPr>
        <w:t xml:space="preserve">REFERENCES </w:t>
      </w:r>
      <w:proofErr w:type="gramStart"/>
      <w:r w:rsidRPr="00AA0DA8">
        <w:rPr>
          <w:rFonts w:ascii="Courier New" w:hAnsi="Courier New" w:cs="Courier New"/>
          <w:sz w:val="18"/>
          <w:szCs w:val="18"/>
          <w:lang w:val="en-US"/>
        </w:rPr>
        <w:t>CLIENTE )</w:t>
      </w:r>
      <w:proofErr w:type="gramEnd"/>
      <w:r w:rsidRPr="00AA0DA8">
        <w:rPr>
          <w:rFonts w:ascii="Courier New" w:hAnsi="Courier New" w:cs="Courier New"/>
          <w:sz w:val="18"/>
          <w:szCs w:val="18"/>
          <w:lang w:val="en-US"/>
        </w:rPr>
        <w:t xml:space="preserve"> ;</w:t>
      </w:r>
    </w:p>
    <w:p w14:paraId="448C7707" w14:textId="77777777" w:rsidR="00203AFD" w:rsidRPr="00AA0DA8" w:rsidRDefault="00203AFD" w:rsidP="009C7E02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5BBF2594" w14:textId="77777777" w:rsidR="00203AFD" w:rsidRDefault="00203AFD" w:rsidP="00203AF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ATENÇÃO: </w:t>
      </w:r>
      <w:r w:rsidR="000852E1">
        <w:rPr>
          <w:rFonts w:ascii="Arial" w:hAnsi="Arial" w:cs="Arial"/>
          <w:b/>
        </w:rPr>
        <w:t>Alguns</w:t>
      </w:r>
      <w:r>
        <w:rPr>
          <w:rFonts w:ascii="Arial" w:hAnsi="Arial" w:cs="Arial"/>
          <w:b/>
        </w:rPr>
        <w:t xml:space="preserve"> </w:t>
      </w:r>
      <w:r w:rsidR="000852E1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os exercícios abaixo deverão ter uma COMPROVAÇÂO de funcionamento. Na ausência dessa comprovação, os exercícios terão valor reduzido na avaliação.</w:t>
      </w:r>
    </w:p>
    <w:p w14:paraId="4F117708" w14:textId="77777777" w:rsidR="00203AFD" w:rsidRDefault="00203AFD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6C1046B2" w14:textId="77777777" w:rsidR="009C7E02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1 - </w:t>
      </w:r>
      <w:r w:rsidR="009C7E02" w:rsidRPr="009C7E02">
        <w:rPr>
          <w:rFonts w:ascii="Arial" w:hAnsi="Arial" w:cs="Arial"/>
        </w:rPr>
        <w:t xml:space="preserve">Criar SEQUENCES </w:t>
      </w:r>
      <w:r w:rsidR="009C7E02">
        <w:rPr>
          <w:rFonts w:ascii="Arial" w:hAnsi="Arial" w:cs="Arial"/>
        </w:rPr>
        <w:t xml:space="preserve">que </w:t>
      </w:r>
      <w:r w:rsidR="00A25C1B">
        <w:rPr>
          <w:rFonts w:ascii="Arial" w:hAnsi="Arial" w:cs="Arial"/>
        </w:rPr>
        <w:t xml:space="preserve">posteriormente </w:t>
      </w:r>
      <w:r w:rsidR="009C7E02">
        <w:rPr>
          <w:rFonts w:ascii="Arial" w:hAnsi="Arial" w:cs="Arial"/>
        </w:rPr>
        <w:t xml:space="preserve">serão usadas </w:t>
      </w:r>
      <w:r w:rsidR="00A25C1B">
        <w:rPr>
          <w:rFonts w:ascii="Arial" w:hAnsi="Arial" w:cs="Arial"/>
        </w:rPr>
        <w:t>para geração de chave primá</w:t>
      </w:r>
      <w:r w:rsidR="009C7E02" w:rsidRPr="009C7E02">
        <w:rPr>
          <w:rFonts w:ascii="Arial" w:hAnsi="Arial" w:cs="Arial"/>
        </w:rPr>
        <w:t>ria para as tabelas CLIENTE, FILMES, CATEGORIAS E FITAS</w:t>
      </w:r>
      <w:r w:rsidR="009C7E02">
        <w:rPr>
          <w:rFonts w:ascii="Arial" w:hAnsi="Arial" w:cs="Arial"/>
        </w:rPr>
        <w:t>, ou seja, deverão ser criadas 4 SEQUENCES</w:t>
      </w:r>
      <w:r w:rsidR="009C7E02" w:rsidRPr="009C7E02">
        <w:rPr>
          <w:rFonts w:ascii="Arial" w:hAnsi="Arial" w:cs="Arial"/>
        </w:rPr>
        <w:t>.</w:t>
      </w:r>
      <w:r w:rsidR="009C7E02">
        <w:rPr>
          <w:rFonts w:ascii="Arial" w:hAnsi="Arial" w:cs="Arial"/>
        </w:rPr>
        <w:t xml:space="preserve"> Todas as SEQUENCES deverão iniciar em 1, ser incrementada sempre de 1 em 1</w:t>
      </w:r>
      <w:r w:rsidR="00A3655C">
        <w:rPr>
          <w:rFonts w:ascii="Arial" w:hAnsi="Arial" w:cs="Arial"/>
        </w:rPr>
        <w:t xml:space="preserve"> e ter valor como valor máximo o maior valor permitido para o ORACLE</w:t>
      </w:r>
      <w:r w:rsidR="009C7E02">
        <w:rPr>
          <w:rFonts w:ascii="Arial" w:hAnsi="Arial" w:cs="Arial"/>
        </w:rPr>
        <w:t xml:space="preserve">. </w:t>
      </w:r>
      <w:r w:rsidR="00A3655C">
        <w:rPr>
          <w:rFonts w:ascii="Arial" w:hAnsi="Arial" w:cs="Arial"/>
        </w:rPr>
        <w:t xml:space="preserve"> Por serem SEQUENCES para uso como chave primária da tabela, </w:t>
      </w:r>
      <w:r w:rsidR="00A25C1B">
        <w:rPr>
          <w:rFonts w:ascii="Arial" w:hAnsi="Arial" w:cs="Arial"/>
        </w:rPr>
        <w:t>n</w:t>
      </w:r>
      <w:r w:rsidR="00A3655C">
        <w:rPr>
          <w:rFonts w:ascii="Arial" w:hAnsi="Arial" w:cs="Arial"/>
        </w:rPr>
        <w:t>ão poderão ser cíclicas.</w:t>
      </w:r>
    </w:p>
    <w:p w14:paraId="4774FDDE" w14:textId="77777777" w:rsidR="006E7BEE" w:rsidRDefault="006E7BEE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6E3C1A5E" w14:textId="77777777" w:rsidR="00A3655C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2 - </w:t>
      </w:r>
      <w:r w:rsidR="00A3655C" w:rsidRPr="00A874EC">
        <w:rPr>
          <w:rFonts w:ascii="Arial" w:hAnsi="Arial" w:cs="Arial"/>
          <w:b/>
        </w:rPr>
        <w:t xml:space="preserve"> </w:t>
      </w:r>
      <w:r w:rsidR="00A3655C">
        <w:rPr>
          <w:rFonts w:ascii="Arial" w:hAnsi="Arial" w:cs="Arial"/>
        </w:rPr>
        <w:t xml:space="preserve">Criar 4 </w:t>
      </w:r>
      <w:proofErr w:type="spellStart"/>
      <w:r w:rsidR="00A3655C">
        <w:rPr>
          <w:rFonts w:ascii="Arial" w:hAnsi="Arial" w:cs="Arial"/>
        </w:rPr>
        <w:t>TRIGGER’s</w:t>
      </w:r>
      <w:proofErr w:type="spellEnd"/>
      <w:r w:rsidR="00A3655C">
        <w:rPr>
          <w:rFonts w:ascii="Arial" w:hAnsi="Arial" w:cs="Arial"/>
        </w:rPr>
        <w:t xml:space="preserve"> para geração automática de chave primária das tabelas</w:t>
      </w:r>
      <w:r w:rsidR="00A3655C" w:rsidRPr="009C7E02">
        <w:rPr>
          <w:rFonts w:ascii="Arial" w:hAnsi="Arial" w:cs="Arial"/>
        </w:rPr>
        <w:t xml:space="preserve"> </w:t>
      </w:r>
      <w:r w:rsidR="00A874EC">
        <w:rPr>
          <w:rFonts w:ascii="Arial" w:hAnsi="Arial" w:cs="Arial"/>
        </w:rPr>
        <w:t xml:space="preserve">CLIENTE, </w:t>
      </w:r>
      <w:r w:rsidR="00A3655C" w:rsidRPr="009C7E02">
        <w:rPr>
          <w:rFonts w:ascii="Arial" w:hAnsi="Arial" w:cs="Arial"/>
        </w:rPr>
        <w:t>FILMES, CATEGORIAS E FITAS</w:t>
      </w:r>
      <w:r w:rsidR="00A3655C">
        <w:rPr>
          <w:rFonts w:ascii="Arial" w:hAnsi="Arial" w:cs="Arial"/>
        </w:rPr>
        <w:t>. Lembre-se de usar as SEQUENCES criadas no exercício anterior para as tabelas corretas.</w:t>
      </w:r>
    </w:p>
    <w:p w14:paraId="12CC777F" w14:textId="77777777" w:rsidR="00B25ABB" w:rsidRDefault="00B25ABB" w:rsidP="009C7E02">
      <w:pPr>
        <w:spacing w:line="360" w:lineRule="auto"/>
        <w:jc w:val="both"/>
        <w:rPr>
          <w:rFonts w:ascii="Arial" w:hAnsi="Arial" w:cs="Arial"/>
        </w:rPr>
      </w:pPr>
    </w:p>
    <w:p w14:paraId="4910F39D" w14:textId="77777777" w:rsidR="001C60D8" w:rsidRDefault="003A0DDB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3 -</w:t>
      </w:r>
      <w:r w:rsidR="001C60D8" w:rsidRPr="00A874EC">
        <w:rPr>
          <w:rFonts w:ascii="Arial" w:hAnsi="Arial" w:cs="Arial"/>
          <w:b/>
        </w:rPr>
        <w:t xml:space="preserve"> </w:t>
      </w:r>
      <w:r w:rsidR="00447E4C">
        <w:rPr>
          <w:rFonts w:ascii="Arial" w:hAnsi="Arial" w:cs="Arial"/>
        </w:rPr>
        <w:t>C</w:t>
      </w:r>
      <w:r w:rsidR="00837A11">
        <w:rPr>
          <w:rFonts w:ascii="Arial" w:hAnsi="Arial" w:cs="Arial"/>
        </w:rPr>
        <w:t>ri</w:t>
      </w:r>
      <w:r w:rsidR="00F01A69">
        <w:rPr>
          <w:rFonts w:ascii="Arial" w:hAnsi="Arial" w:cs="Arial"/>
        </w:rPr>
        <w:t>ar</w:t>
      </w:r>
      <w:r w:rsidR="00837A11">
        <w:rPr>
          <w:rFonts w:ascii="Arial" w:hAnsi="Arial" w:cs="Arial"/>
        </w:rPr>
        <w:t xml:space="preserve"> os comandos </w:t>
      </w:r>
      <w:r w:rsidR="00447E4C">
        <w:rPr>
          <w:rFonts w:ascii="Arial" w:hAnsi="Arial" w:cs="Arial"/>
        </w:rPr>
        <w:t xml:space="preserve">INSERT </w:t>
      </w:r>
      <w:r w:rsidR="00837A11">
        <w:rPr>
          <w:rFonts w:ascii="Arial" w:hAnsi="Arial" w:cs="Arial"/>
        </w:rPr>
        <w:t>para incluir</w:t>
      </w:r>
      <w:r w:rsidR="001C60D8">
        <w:rPr>
          <w:rFonts w:ascii="Arial" w:hAnsi="Arial" w:cs="Arial"/>
        </w:rPr>
        <w:t xml:space="preserve"> valores</w:t>
      </w:r>
      <w:r w:rsidR="00837A11">
        <w:rPr>
          <w:rFonts w:ascii="Arial" w:hAnsi="Arial" w:cs="Arial"/>
        </w:rPr>
        <w:t xml:space="preserve"> </w:t>
      </w:r>
      <w:r w:rsidR="001C60D8">
        <w:rPr>
          <w:rFonts w:ascii="Arial" w:hAnsi="Arial" w:cs="Arial"/>
        </w:rPr>
        <w:t xml:space="preserve">nas </w:t>
      </w:r>
      <w:r w:rsidR="006E7BEE">
        <w:rPr>
          <w:rFonts w:ascii="Arial" w:hAnsi="Arial" w:cs="Arial"/>
        </w:rPr>
        <w:t xml:space="preserve">tabelas CLIENTE, </w:t>
      </w:r>
      <w:r w:rsidR="006E7BEE" w:rsidRPr="009C7E02">
        <w:rPr>
          <w:rFonts w:ascii="Arial" w:hAnsi="Arial" w:cs="Arial"/>
        </w:rPr>
        <w:t>FILMES, CATEGORIAS E FITAS</w:t>
      </w:r>
      <w:r w:rsidR="001C60D8">
        <w:rPr>
          <w:rFonts w:ascii="Arial" w:hAnsi="Arial" w:cs="Arial"/>
        </w:rPr>
        <w:t xml:space="preserve">. Lembre-se que foram criadas TRIGGERS para geração de chaves primárias </w:t>
      </w:r>
      <w:r w:rsidR="00A874EC">
        <w:rPr>
          <w:rFonts w:ascii="Arial" w:hAnsi="Arial" w:cs="Arial"/>
        </w:rPr>
        <w:t xml:space="preserve">para </w:t>
      </w:r>
      <w:r w:rsidR="006E7BEE">
        <w:rPr>
          <w:rFonts w:ascii="Arial" w:hAnsi="Arial" w:cs="Arial"/>
        </w:rPr>
        <w:t>essas</w:t>
      </w:r>
      <w:r w:rsidR="00A874EC">
        <w:rPr>
          <w:rFonts w:ascii="Arial" w:hAnsi="Arial" w:cs="Arial"/>
        </w:rPr>
        <w:t xml:space="preserve"> tabelas </w:t>
      </w:r>
      <w:r w:rsidR="001C60D8">
        <w:rPr>
          <w:rFonts w:ascii="Arial" w:hAnsi="Arial" w:cs="Arial"/>
        </w:rPr>
        <w:t xml:space="preserve">e, portanto, </w:t>
      </w:r>
      <w:r w:rsidR="006E7BEE">
        <w:rPr>
          <w:rFonts w:ascii="Arial" w:hAnsi="Arial" w:cs="Arial"/>
        </w:rPr>
        <w:t xml:space="preserve">o campo </w:t>
      </w:r>
      <w:r w:rsidR="00A874EC">
        <w:rPr>
          <w:rFonts w:ascii="Arial" w:hAnsi="Arial" w:cs="Arial"/>
        </w:rPr>
        <w:t xml:space="preserve">código </w:t>
      </w:r>
      <w:r w:rsidR="006E7BEE">
        <w:rPr>
          <w:rFonts w:ascii="Arial" w:hAnsi="Arial" w:cs="Arial"/>
        </w:rPr>
        <w:t xml:space="preserve">dessas tabelas </w:t>
      </w:r>
      <w:r w:rsidR="00A874EC">
        <w:rPr>
          <w:rFonts w:ascii="Arial" w:hAnsi="Arial" w:cs="Arial"/>
        </w:rPr>
        <w:t>NÃO</w:t>
      </w:r>
      <w:r w:rsidR="001C60D8">
        <w:rPr>
          <w:rFonts w:ascii="Arial" w:hAnsi="Arial" w:cs="Arial"/>
        </w:rPr>
        <w:t xml:space="preserve"> deverá </w:t>
      </w:r>
      <w:r w:rsidR="00837A11">
        <w:rPr>
          <w:rFonts w:ascii="Arial" w:hAnsi="Arial" w:cs="Arial"/>
        </w:rPr>
        <w:t>ser usado no comando de inclusão.</w:t>
      </w:r>
      <w:r w:rsidR="002D641C">
        <w:rPr>
          <w:rFonts w:ascii="Arial" w:hAnsi="Arial" w:cs="Arial"/>
        </w:rPr>
        <w:t xml:space="preserve"> Lembre-se de demonstrar o funcionamento das Triggers, copiando os comandos usados para testes e os resultados apresentados.</w:t>
      </w:r>
    </w:p>
    <w:p w14:paraId="2A5EBBE2" w14:textId="77777777" w:rsidR="00161D93" w:rsidRDefault="00161D93" w:rsidP="00161D93">
      <w:pPr>
        <w:spacing w:line="360" w:lineRule="auto"/>
        <w:jc w:val="both"/>
        <w:rPr>
          <w:rFonts w:ascii="Arial" w:hAnsi="Arial" w:cs="Arial"/>
          <w:b/>
        </w:rPr>
      </w:pPr>
    </w:p>
    <w:p w14:paraId="0F5A8B85" w14:textId="77777777" w:rsidR="00161D93" w:rsidRDefault="003A0DDB" w:rsidP="0016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4 -</w:t>
      </w:r>
      <w:r w:rsidR="009C679F">
        <w:rPr>
          <w:rFonts w:ascii="Arial" w:hAnsi="Arial" w:cs="Arial"/>
          <w:b/>
        </w:rPr>
        <w:t xml:space="preserve"> </w:t>
      </w:r>
      <w:r w:rsidR="00161D93">
        <w:rPr>
          <w:rFonts w:ascii="Arial" w:hAnsi="Arial" w:cs="Arial"/>
        </w:rPr>
        <w:t>Criar uma VIEW que exiba o Código da Fita, a descrição da Fita, a descrição do Filme ao qual a fita pertence, a descrição da Categoria à qual pertence o filme e o preço para locação dessa Categoria APENAS das fitas que estejam disponíveis para locação. Pela lógica de negócio da locadora, fitas disponíveis para locação são aquelas cujo campo DISPONIVEL = ‘S’.</w:t>
      </w:r>
      <w:r w:rsidR="000852E1">
        <w:rPr>
          <w:rFonts w:ascii="Arial" w:hAnsi="Arial" w:cs="Arial"/>
        </w:rPr>
        <w:t xml:space="preserve"> </w:t>
      </w:r>
      <w:r w:rsidR="0085670A">
        <w:rPr>
          <w:rFonts w:ascii="Arial" w:hAnsi="Arial" w:cs="Arial"/>
        </w:rPr>
        <w:t>Escreva o comando SQL DML capaz de demonstrar o funcionamento da VIEW.</w:t>
      </w:r>
    </w:p>
    <w:p w14:paraId="1FA72C8F" w14:textId="77777777" w:rsidR="00BD171D" w:rsidRDefault="00BD171D" w:rsidP="009C7E02">
      <w:pPr>
        <w:spacing w:line="360" w:lineRule="auto"/>
        <w:jc w:val="both"/>
        <w:rPr>
          <w:rFonts w:ascii="Arial" w:hAnsi="Arial" w:cs="Arial"/>
        </w:rPr>
      </w:pPr>
    </w:p>
    <w:p w14:paraId="6B65291D" w14:textId="77777777" w:rsidR="00E42DDF" w:rsidRDefault="00E42DDF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5 - </w:t>
      </w:r>
      <w:r>
        <w:rPr>
          <w:rFonts w:ascii="Arial" w:hAnsi="Arial" w:cs="Arial"/>
        </w:rPr>
        <w:t>Criar uma FUNCTION que receba como parâmetro um código de Fita</w:t>
      </w:r>
      <w:r w:rsidR="00443BD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retorne o PRECO_LOCACAO dessa fita/filme. </w:t>
      </w:r>
      <w:r w:rsidRPr="00A73225">
        <w:rPr>
          <w:rFonts w:ascii="Arial" w:hAnsi="Arial" w:cs="Arial"/>
          <w:b/>
        </w:rPr>
        <w:t>DICA:</w:t>
      </w:r>
      <w:r>
        <w:rPr>
          <w:rFonts w:ascii="Arial" w:hAnsi="Arial" w:cs="Arial"/>
        </w:rPr>
        <w:t xml:space="preserve"> Usar a VIEW criada no exercício </w:t>
      </w:r>
      <w:r w:rsidR="008F715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É obrigatório que a FUNCTION capture a EXCEPTION de NO_DATA_FOUND, para os casos de o código passado como parâmetro não </w:t>
      </w:r>
      <w:r w:rsidR="00443BDD">
        <w:rPr>
          <w:rFonts w:ascii="Arial" w:hAnsi="Arial" w:cs="Arial"/>
        </w:rPr>
        <w:t>existir ou a fita não estiver</w:t>
      </w:r>
      <w:r>
        <w:rPr>
          <w:rFonts w:ascii="Arial" w:hAnsi="Arial" w:cs="Arial"/>
        </w:rPr>
        <w:t xml:space="preserve"> disponível. Utilizar apenas o seguinte comando no tratamento dessa EXCEPTION </w:t>
      </w:r>
      <w:proofErr w:type="spellStart"/>
      <w:r w:rsidR="008F7153" w:rsidRPr="00616AEA">
        <w:rPr>
          <w:rFonts w:ascii="Arial" w:hAnsi="Arial" w:cs="Arial"/>
          <w:b/>
          <w:i/>
        </w:rPr>
        <w:t>Raise_application_error</w:t>
      </w:r>
      <w:proofErr w:type="spellEnd"/>
      <w:r w:rsidR="008F7153" w:rsidRPr="00616AEA">
        <w:rPr>
          <w:rFonts w:ascii="Arial" w:hAnsi="Arial" w:cs="Arial"/>
          <w:b/>
          <w:i/>
        </w:rPr>
        <w:t>(-20000, '</w:t>
      </w:r>
      <w:proofErr w:type="spellStart"/>
      <w:r w:rsidR="008F7153">
        <w:rPr>
          <w:rFonts w:ascii="Arial" w:hAnsi="Arial" w:cs="Arial"/>
          <w:b/>
          <w:i/>
        </w:rPr>
        <w:t>Filta</w:t>
      </w:r>
      <w:proofErr w:type="spellEnd"/>
      <w:r w:rsidR="008F7153">
        <w:rPr>
          <w:rFonts w:ascii="Arial" w:hAnsi="Arial" w:cs="Arial"/>
          <w:b/>
          <w:i/>
        </w:rPr>
        <w:t xml:space="preserve"> não encontrada ou indisponível</w:t>
      </w:r>
      <w:r w:rsidR="008F7153" w:rsidRPr="00616AEA">
        <w:rPr>
          <w:rFonts w:ascii="Arial" w:hAnsi="Arial" w:cs="Arial"/>
          <w:b/>
          <w:i/>
        </w:rPr>
        <w:t>')</w:t>
      </w:r>
      <w:r w:rsidR="008F7153">
        <w:rPr>
          <w:rFonts w:ascii="Arial" w:hAnsi="Arial" w:cs="Arial"/>
        </w:rPr>
        <w:t>.</w:t>
      </w:r>
    </w:p>
    <w:p w14:paraId="22E71C19" w14:textId="77777777" w:rsidR="00E42DDF" w:rsidRDefault="00E42DDF" w:rsidP="009C7E02">
      <w:pPr>
        <w:spacing w:line="360" w:lineRule="auto"/>
        <w:jc w:val="both"/>
        <w:rPr>
          <w:rFonts w:ascii="Arial" w:hAnsi="Arial" w:cs="Arial"/>
          <w:b/>
        </w:rPr>
      </w:pPr>
    </w:p>
    <w:p w14:paraId="172DA78D" w14:textId="77777777" w:rsidR="00A3655C" w:rsidRPr="00616AEA" w:rsidRDefault="00443BDD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3A0DDB">
        <w:rPr>
          <w:rFonts w:ascii="Arial" w:hAnsi="Arial" w:cs="Arial"/>
          <w:b/>
        </w:rPr>
        <w:t xml:space="preserve"> - </w:t>
      </w:r>
      <w:r w:rsidR="00A3655C">
        <w:rPr>
          <w:rFonts w:ascii="Arial" w:hAnsi="Arial" w:cs="Arial"/>
        </w:rPr>
        <w:t xml:space="preserve">Criar uma TRIGGER que </w:t>
      </w:r>
      <w:r w:rsidR="00A73225">
        <w:rPr>
          <w:rFonts w:ascii="Arial" w:hAnsi="Arial" w:cs="Arial"/>
        </w:rPr>
        <w:t xml:space="preserve">ANTES </w:t>
      </w:r>
      <w:r w:rsidR="00E42DDF">
        <w:rPr>
          <w:rFonts w:ascii="Arial" w:hAnsi="Arial" w:cs="Arial"/>
        </w:rPr>
        <w:t>de INSERIR uma LOCACAO</w:t>
      </w:r>
      <w:r w:rsidR="00A73225">
        <w:rPr>
          <w:rFonts w:ascii="Arial" w:hAnsi="Arial" w:cs="Arial"/>
        </w:rPr>
        <w:t xml:space="preserve">, busque automaticamente o VALOR_LOCACAO de acordo com a categoria da fita/filme que está sendo alugada. </w:t>
      </w:r>
      <w:r w:rsidR="00A73225" w:rsidRPr="00A73225">
        <w:rPr>
          <w:rFonts w:ascii="Arial" w:hAnsi="Arial" w:cs="Arial"/>
          <w:b/>
        </w:rPr>
        <w:t>DICA:</w:t>
      </w:r>
      <w:r w:rsidR="00A73225">
        <w:rPr>
          <w:rFonts w:ascii="Arial" w:hAnsi="Arial" w:cs="Arial"/>
        </w:rPr>
        <w:t xml:space="preserve"> Usar a </w:t>
      </w:r>
      <w:r>
        <w:rPr>
          <w:rFonts w:ascii="Arial" w:hAnsi="Arial" w:cs="Arial"/>
        </w:rPr>
        <w:t>FUNCTION</w:t>
      </w:r>
      <w:r w:rsidR="00A73225">
        <w:rPr>
          <w:rFonts w:ascii="Arial" w:hAnsi="Arial" w:cs="Arial"/>
        </w:rPr>
        <w:t xml:space="preserve"> criada no exercício </w:t>
      </w:r>
      <w:r>
        <w:rPr>
          <w:rFonts w:ascii="Arial" w:hAnsi="Arial" w:cs="Arial"/>
        </w:rPr>
        <w:t>5</w:t>
      </w:r>
      <w:r w:rsidR="00A73225">
        <w:rPr>
          <w:rFonts w:ascii="Arial" w:hAnsi="Arial" w:cs="Arial"/>
        </w:rPr>
        <w:t xml:space="preserve">. A TRIGGER também deverá verificar </w:t>
      </w:r>
      <w:r w:rsidR="00A3655C">
        <w:rPr>
          <w:rFonts w:ascii="Arial" w:hAnsi="Arial" w:cs="Arial"/>
        </w:rPr>
        <w:t>se a locação está sendo feita em final de semana (Sábado ou Domingo). Em caso afirmativo, o valor da locação deverá ser acrescido em 10%</w:t>
      </w:r>
      <w:r w:rsidR="00E47E22">
        <w:rPr>
          <w:rFonts w:ascii="Arial" w:hAnsi="Arial" w:cs="Arial"/>
        </w:rPr>
        <w:t xml:space="preserve">. Para os </w:t>
      </w:r>
      <w:r w:rsidR="00447E4C">
        <w:rPr>
          <w:rFonts w:ascii="Arial" w:hAnsi="Arial" w:cs="Arial"/>
        </w:rPr>
        <w:t xml:space="preserve">outros </w:t>
      </w:r>
      <w:r w:rsidR="00E47E22">
        <w:rPr>
          <w:rFonts w:ascii="Arial" w:hAnsi="Arial" w:cs="Arial"/>
        </w:rPr>
        <w:t xml:space="preserve">dias da semana o valor deverá permanecer inalterado. </w:t>
      </w:r>
      <w:r w:rsidR="00E47E22" w:rsidRPr="00A73225">
        <w:rPr>
          <w:rFonts w:ascii="Arial" w:hAnsi="Arial" w:cs="Arial"/>
          <w:b/>
        </w:rPr>
        <w:t>Dica:</w:t>
      </w:r>
      <w:r w:rsidR="00E47E22">
        <w:rPr>
          <w:rFonts w:ascii="Arial" w:hAnsi="Arial" w:cs="Arial"/>
        </w:rPr>
        <w:t xml:space="preserve"> Os dias da semana referente</w:t>
      </w:r>
      <w:r w:rsidR="0089336C">
        <w:rPr>
          <w:rFonts w:ascii="Arial" w:hAnsi="Arial" w:cs="Arial"/>
        </w:rPr>
        <w:t>s</w:t>
      </w:r>
      <w:r w:rsidR="00E47E22">
        <w:rPr>
          <w:rFonts w:ascii="Arial" w:hAnsi="Arial" w:cs="Arial"/>
        </w:rPr>
        <w:t xml:space="preserve"> a Sábado e Domingo são 7 e 1, respectivamente. O ORACLE possui a função TO_CHAR(DATA, ‘d’) que retorna </w:t>
      </w:r>
      <w:r w:rsidR="0089336C">
        <w:rPr>
          <w:rFonts w:ascii="Arial" w:hAnsi="Arial" w:cs="Arial"/>
        </w:rPr>
        <w:t>o dia da semana para a data passada como parâmetro.</w:t>
      </w:r>
      <w:r w:rsidR="002D641C">
        <w:rPr>
          <w:rFonts w:ascii="Arial" w:hAnsi="Arial" w:cs="Arial"/>
        </w:rPr>
        <w:t xml:space="preserve"> Lembre-se de demonstrar o funcionamento da Trigger, copiando o comando usando para teste e o resultado apresentado.</w:t>
      </w:r>
    </w:p>
    <w:p w14:paraId="4D81961A" w14:textId="77777777" w:rsidR="00D34593" w:rsidRDefault="00D34593" w:rsidP="009C7E02">
      <w:pPr>
        <w:spacing w:line="360" w:lineRule="auto"/>
        <w:jc w:val="both"/>
        <w:rPr>
          <w:rFonts w:ascii="Arial" w:hAnsi="Arial" w:cs="Arial"/>
        </w:rPr>
      </w:pPr>
    </w:p>
    <w:p w14:paraId="7F684107" w14:textId="77777777" w:rsidR="00222C72" w:rsidRDefault="00443BDD" w:rsidP="00222C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3A0DDB">
        <w:rPr>
          <w:rFonts w:ascii="Arial" w:hAnsi="Arial" w:cs="Arial"/>
          <w:b/>
        </w:rPr>
        <w:t xml:space="preserve"> -</w:t>
      </w:r>
      <w:r w:rsidR="00222C72" w:rsidRPr="00A874EC">
        <w:rPr>
          <w:rFonts w:ascii="Arial" w:hAnsi="Arial" w:cs="Arial"/>
          <w:b/>
        </w:rPr>
        <w:t xml:space="preserve"> </w:t>
      </w:r>
      <w:r w:rsidR="00222C72">
        <w:rPr>
          <w:rFonts w:ascii="Arial" w:hAnsi="Arial" w:cs="Arial"/>
        </w:rPr>
        <w:t xml:space="preserve">Criar uma TRIGGER que, </w:t>
      </w:r>
      <w:r w:rsidR="002D641C">
        <w:rPr>
          <w:rFonts w:ascii="Arial" w:hAnsi="Arial" w:cs="Arial"/>
        </w:rPr>
        <w:t xml:space="preserve">após </w:t>
      </w:r>
      <w:r w:rsidR="00222C72">
        <w:rPr>
          <w:rFonts w:ascii="Arial" w:hAnsi="Arial" w:cs="Arial"/>
        </w:rPr>
        <w:t>a inclusão de uma locação, faça com que a fita que está sendo locada passe para indisponível. Pela lógica de negócio da Locadora, fita indisponível possui campo DISPONIVEL =  ‘N’.</w:t>
      </w:r>
    </w:p>
    <w:p w14:paraId="5D93A4B9" w14:textId="77777777" w:rsidR="00B25ABB" w:rsidRDefault="00B25ABB" w:rsidP="00222C72">
      <w:pPr>
        <w:spacing w:line="360" w:lineRule="auto"/>
        <w:jc w:val="both"/>
        <w:rPr>
          <w:rFonts w:ascii="Arial" w:hAnsi="Arial" w:cs="Arial"/>
        </w:rPr>
      </w:pPr>
    </w:p>
    <w:p w14:paraId="04233EBA" w14:textId="77777777" w:rsidR="00B25ABB" w:rsidRDefault="00443BDD" w:rsidP="00B25A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B25ABB">
        <w:rPr>
          <w:rFonts w:ascii="Arial" w:hAnsi="Arial" w:cs="Arial"/>
          <w:b/>
        </w:rPr>
        <w:t xml:space="preserve"> -</w:t>
      </w:r>
      <w:r w:rsidR="00B25ABB" w:rsidRPr="00A874EC">
        <w:rPr>
          <w:rFonts w:ascii="Arial" w:hAnsi="Arial" w:cs="Arial"/>
          <w:b/>
        </w:rPr>
        <w:t xml:space="preserve"> </w:t>
      </w:r>
      <w:r w:rsidR="00B25ABB">
        <w:rPr>
          <w:rFonts w:ascii="Arial" w:hAnsi="Arial" w:cs="Arial"/>
        </w:rPr>
        <w:t xml:space="preserve"> Criar uma VIEW que </w:t>
      </w:r>
      <w:r w:rsidR="00933A7A">
        <w:rPr>
          <w:rFonts w:ascii="Arial" w:hAnsi="Arial" w:cs="Arial"/>
        </w:rPr>
        <w:t xml:space="preserve">contenha </w:t>
      </w:r>
      <w:r w:rsidR="00B25ABB">
        <w:rPr>
          <w:rFonts w:ascii="Arial" w:hAnsi="Arial" w:cs="Arial"/>
        </w:rPr>
        <w:t xml:space="preserve">o </w:t>
      </w:r>
      <w:r w:rsidR="00933A7A">
        <w:rPr>
          <w:rFonts w:ascii="Arial" w:hAnsi="Arial" w:cs="Arial"/>
        </w:rPr>
        <w:t xml:space="preserve">código e o </w:t>
      </w:r>
      <w:r w:rsidR="00B25ABB">
        <w:rPr>
          <w:rFonts w:ascii="Arial" w:hAnsi="Arial" w:cs="Arial"/>
        </w:rPr>
        <w:t xml:space="preserve">nome do Cliente e </w:t>
      </w:r>
      <w:r w:rsidR="00933A7A">
        <w:rPr>
          <w:rFonts w:ascii="Arial" w:hAnsi="Arial" w:cs="Arial"/>
        </w:rPr>
        <w:t>código e nome d</w:t>
      </w:r>
      <w:r w:rsidR="00B25ABB">
        <w:rPr>
          <w:rFonts w:ascii="Arial" w:hAnsi="Arial" w:cs="Arial"/>
        </w:rPr>
        <w:t xml:space="preserve">os Filmes que este já assistiu. Usando a VIEW criada, crie uma consulta que retorne o nome do cliente e a quantidade de vezes que ele assistiu </w:t>
      </w:r>
      <w:proofErr w:type="spellStart"/>
      <w:r w:rsidR="00B25ABB">
        <w:rPr>
          <w:rFonts w:ascii="Arial" w:hAnsi="Arial" w:cs="Arial"/>
        </w:rPr>
        <w:t>a</w:t>
      </w:r>
      <w:proofErr w:type="spellEnd"/>
      <w:r w:rsidR="00B25ABB">
        <w:rPr>
          <w:rFonts w:ascii="Arial" w:hAnsi="Arial" w:cs="Arial"/>
        </w:rPr>
        <w:t xml:space="preserve"> determinado Filme.</w:t>
      </w:r>
    </w:p>
    <w:p w14:paraId="572A202A" w14:textId="77777777" w:rsidR="00B25ABB" w:rsidRDefault="00B25ABB" w:rsidP="00222C72">
      <w:pPr>
        <w:spacing w:line="360" w:lineRule="auto"/>
        <w:jc w:val="both"/>
        <w:rPr>
          <w:rFonts w:ascii="Arial" w:hAnsi="Arial" w:cs="Arial"/>
        </w:rPr>
      </w:pPr>
    </w:p>
    <w:p w14:paraId="0620C6C0" w14:textId="77777777" w:rsidR="003A0DDB" w:rsidRDefault="00443BDD" w:rsidP="009C7E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BA16E5" w:rsidRPr="00387EA1">
        <w:rPr>
          <w:rFonts w:ascii="Arial" w:hAnsi="Arial" w:cs="Arial"/>
          <w:b/>
        </w:rPr>
        <w:t xml:space="preserve"> -  </w:t>
      </w:r>
      <w:r w:rsidR="00A11919" w:rsidRPr="00A11919">
        <w:rPr>
          <w:rFonts w:ascii="Arial" w:hAnsi="Arial" w:cs="Arial"/>
        </w:rPr>
        <w:t>Dadas as</w:t>
      </w:r>
      <w:r w:rsidR="003A0DDB" w:rsidRPr="00A11919">
        <w:rPr>
          <w:rFonts w:ascii="Arial" w:hAnsi="Arial" w:cs="Arial"/>
        </w:rPr>
        <w:t xml:space="preserve"> </w:t>
      </w:r>
      <w:r w:rsidR="00A11919" w:rsidRPr="00A11919">
        <w:rPr>
          <w:rFonts w:ascii="Arial" w:hAnsi="Arial" w:cs="Arial"/>
        </w:rPr>
        <w:t>tabe</w:t>
      </w:r>
      <w:r w:rsidR="00A11919">
        <w:rPr>
          <w:rFonts w:ascii="Arial" w:hAnsi="Arial" w:cs="Arial"/>
        </w:rPr>
        <w:t>las</w:t>
      </w:r>
      <w:r w:rsidR="00463A10">
        <w:rPr>
          <w:rFonts w:ascii="Arial" w:hAnsi="Arial" w:cs="Arial"/>
        </w:rPr>
        <w:t xml:space="preserve"> com os registros especificados</w:t>
      </w:r>
      <w:r w:rsidR="00A11919">
        <w:rPr>
          <w:rFonts w:ascii="Arial" w:hAnsi="Arial" w:cs="Arial"/>
        </w:rPr>
        <w:t xml:space="preserve"> </w:t>
      </w:r>
      <w:r w:rsidR="00FE3009">
        <w:rPr>
          <w:rFonts w:ascii="Arial" w:hAnsi="Arial" w:cs="Arial"/>
        </w:rPr>
        <w:t xml:space="preserve">e a Trigger </w:t>
      </w:r>
      <w:r w:rsidR="00A11919">
        <w:rPr>
          <w:rFonts w:ascii="Arial" w:hAnsi="Arial" w:cs="Arial"/>
        </w:rPr>
        <w:t>abaixo:</w:t>
      </w:r>
    </w:p>
    <w:p w14:paraId="32755EE9" w14:textId="77777777" w:rsidR="00A11919" w:rsidRDefault="00C60851" w:rsidP="009C7E0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8614FF" wp14:editId="58E07166">
            <wp:extent cx="5410200" cy="146507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DC19" w14:textId="77777777" w:rsidR="009C679F" w:rsidRDefault="009C679F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6F6818C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A11919">
        <w:rPr>
          <w:rFonts w:ascii="Courier New" w:hAnsi="Courier New" w:cs="Courier New"/>
          <w:sz w:val="20"/>
          <w:szCs w:val="20"/>
          <w:lang w:val="en-US"/>
        </w:rPr>
        <w:t>Resgate_Poupanca</w:t>
      </w:r>
      <w:proofErr w:type="spellEnd"/>
    </w:p>
    <w:p w14:paraId="69D4C939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BEFORE UPDATE OF </w:t>
      </w:r>
      <w:proofErr w:type="spellStart"/>
      <w:r w:rsidRPr="00A11919">
        <w:rPr>
          <w:rFonts w:ascii="Courier New" w:hAnsi="Courier New" w:cs="Courier New"/>
          <w:sz w:val="20"/>
          <w:szCs w:val="20"/>
          <w:lang w:val="en-US"/>
        </w:rPr>
        <w:t>saldo</w:t>
      </w:r>
      <w:proofErr w:type="spellEnd"/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A11919">
        <w:rPr>
          <w:rFonts w:ascii="Courier New" w:hAnsi="Courier New" w:cs="Courier New"/>
          <w:sz w:val="20"/>
          <w:szCs w:val="20"/>
          <w:lang w:val="en-US"/>
        </w:rPr>
        <w:t>Conta_Corrente</w:t>
      </w:r>
      <w:proofErr w:type="spellEnd"/>
    </w:p>
    <w:p w14:paraId="2338892B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4AF2FAF5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9255A7" w14:textId="77777777" w:rsidR="00A11919" w:rsidRPr="00A11919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    IF :</w:t>
      </w:r>
      <w:proofErr w:type="spellStart"/>
      <w:r w:rsidRPr="00A11919">
        <w:rPr>
          <w:rFonts w:ascii="Courier New" w:hAnsi="Courier New" w:cs="Courier New"/>
          <w:sz w:val="20"/>
          <w:szCs w:val="20"/>
          <w:lang w:val="en-US"/>
        </w:rPr>
        <w:t>NEW.saldo</w:t>
      </w:r>
      <w:proofErr w:type="spellEnd"/>
      <w:r w:rsidRPr="00A11919">
        <w:rPr>
          <w:rFonts w:ascii="Courier New" w:hAnsi="Courier New" w:cs="Courier New"/>
          <w:sz w:val="20"/>
          <w:szCs w:val="20"/>
          <w:lang w:val="en-US"/>
        </w:rPr>
        <w:t xml:space="preserve"> &lt; 0 THEN</w:t>
      </w:r>
    </w:p>
    <w:p w14:paraId="16ECE0E8" w14:textId="77777777" w:rsidR="00A11919" w:rsidRPr="00AA0DA8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0DA8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AA0DA8">
        <w:rPr>
          <w:rFonts w:ascii="Courier New" w:hAnsi="Courier New" w:cs="Courier New"/>
          <w:sz w:val="20"/>
          <w:szCs w:val="20"/>
        </w:rPr>
        <w:t>Poupanca</w:t>
      </w:r>
      <w:proofErr w:type="spellEnd"/>
      <w:r w:rsidRPr="00AA0DA8">
        <w:rPr>
          <w:rFonts w:ascii="Courier New" w:hAnsi="Courier New" w:cs="Courier New"/>
          <w:sz w:val="20"/>
          <w:szCs w:val="20"/>
        </w:rPr>
        <w:t xml:space="preserve"> SET saldo = saldo </w:t>
      </w:r>
      <w:proofErr w:type="gramStart"/>
      <w:r w:rsidR="002D641C" w:rsidRPr="00AA0DA8">
        <w:rPr>
          <w:rFonts w:ascii="Courier New" w:hAnsi="Courier New" w:cs="Courier New"/>
          <w:sz w:val="20"/>
          <w:szCs w:val="20"/>
        </w:rPr>
        <w:t xml:space="preserve">+ </w:t>
      </w:r>
      <w:r w:rsidRPr="00AA0DA8">
        <w:rPr>
          <w:rFonts w:ascii="Courier New" w:hAnsi="Courier New" w:cs="Courier New"/>
          <w:sz w:val="20"/>
          <w:szCs w:val="20"/>
        </w:rPr>
        <w:t>:</w:t>
      </w:r>
      <w:proofErr w:type="spellStart"/>
      <w:proofErr w:type="gramEnd"/>
      <w:r w:rsidRPr="00AA0DA8">
        <w:rPr>
          <w:rFonts w:ascii="Courier New" w:hAnsi="Courier New" w:cs="Courier New"/>
          <w:sz w:val="20"/>
          <w:szCs w:val="20"/>
        </w:rPr>
        <w:t>NEW.saldo</w:t>
      </w:r>
      <w:proofErr w:type="spellEnd"/>
    </w:p>
    <w:p w14:paraId="187CD3B7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A0DA8">
        <w:rPr>
          <w:rFonts w:ascii="Courier New" w:hAnsi="Courier New" w:cs="Courier New"/>
          <w:sz w:val="20"/>
          <w:szCs w:val="20"/>
        </w:rPr>
        <w:t xml:space="preserve">        </w:t>
      </w:r>
      <w:r w:rsidRPr="00D720D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D720D7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D720D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20D7">
        <w:rPr>
          <w:rFonts w:ascii="Courier New" w:hAnsi="Courier New" w:cs="Courier New"/>
          <w:sz w:val="20"/>
          <w:szCs w:val="20"/>
        </w:rPr>
        <w:t>= :</w:t>
      </w:r>
      <w:proofErr w:type="spellStart"/>
      <w:proofErr w:type="gramEnd"/>
      <w:r w:rsidRPr="00D720D7">
        <w:rPr>
          <w:rFonts w:ascii="Courier New" w:hAnsi="Courier New" w:cs="Courier New"/>
          <w:sz w:val="20"/>
          <w:szCs w:val="20"/>
        </w:rPr>
        <w:t>NEW.numero</w:t>
      </w:r>
      <w:proofErr w:type="spellEnd"/>
      <w:r w:rsidRPr="00D720D7">
        <w:rPr>
          <w:rFonts w:ascii="Courier New" w:hAnsi="Courier New" w:cs="Courier New"/>
          <w:sz w:val="20"/>
          <w:szCs w:val="20"/>
        </w:rPr>
        <w:t>;</w:t>
      </w:r>
    </w:p>
    <w:p w14:paraId="07D2C623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07D819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lastRenderedPageBreak/>
        <w:t xml:space="preserve">       :</w:t>
      </w:r>
      <w:proofErr w:type="spellStart"/>
      <w:r w:rsidRPr="00D720D7">
        <w:rPr>
          <w:rFonts w:ascii="Courier New" w:hAnsi="Courier New" w:cs="Courier New"/>
          <w:sz w:val="20"/>
          <w:szCs w:val="20"/>
        </w:rPr>
        <w:t>NEW.saldo</w:t>
      </w:r>
      <w:proofErr w:type="spellEnd"/>
      <w:r w:rsidRPr="00D720D7">
        <w:rPr>
          <w:rFonts w:ascii="Courier New" w:hAnsi="Courier New" w:cs="Courier New"/>
          <w:sz w:val="20"/>
          <w:szCs w:val="20"/>
        </w:rPr>
        <w:t xml:space="preserve"> := 0;</w:t>
      </w:r>
    </w:p>
    <w:p w14:paraId="13FA1771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t xml:space="preserve">    END IF;</w:t>
      </w:r>
    </w:p>
    <w:p w14:paraId="7C621427" w14:textId="77777777" w:rsidR="00A11919" w:rsidRPr="00D720D7" w:rsidRDefault="00A1191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20D7">
        <w:rPr>
          <w:rFonts w:ascii="Courier New" w:hAnsi="Courier New" w:cs="Courier New"/>
          <w:sz w:val="20"/>
          <w:szCs w:val="20"/>
        </w:rPr>
        <w:t>END;</w:t>
      </w:r>
    </w:p>
    <w:p w14:paraId="59AC0EA8" w14:textId="77777777" w:rsidR="00FE3009" w:rsidRPr="00D720D7" w:rsidRDefault="00FE3009" w:rsidP="00A119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BB31DA" w14:textId="77777777" w:rsidR="00A11919" w:rsidRDefault="00A11919" w:rsidP="000852E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E3009">
        <w:rPr>
          <w:rFonts w:ascii="Arial" w:hAnsi="Arial" w:cs="Arial"/>
        </w:rPr>
        <w:t>O que acontece quando cada uma das expressões SQL abaixo é executada? Descreva</w:t>
      </w:r>
      <w:r w:rsidR="00FE3009" w:rsidRPr="00FE3009">
        <w:rPr>
          <w:rFonts w:ascii="Arial" w:hAnsi="Arial" w:cs="Arial"/>
        </w:rPr>
        <w:t xml:space="preserve"> </w:t>
      </w:r>
      <w:r w:rsidRPr="00FE3009">
        <w:rPr>
          <w:rFonts w:ascii="Arial" w:hAnsi="Arial" w:cs="Arial"/>
        </w:rPr>
        <w:t>em detalhes todas as ações que ocorrem em cada um dos casos</w:t>
      </w:r>
      <w:r w:rsidR="00FE3009" w:rsidRPr="00FE3009">
        <w:rPr>
          <w:rFonts w:ascii="Arial" w:hAnsi="Arial" w:cs="Arial"/>
        </w:rPr>
        <w:t xml:space="preserve"> e o valor dos saldos em cada uma das tabelas</w:t>
      </w:r>
      <w:r w:rsidRPr="00FE3009">
        <w:rPr>
          <w:rFonts w:ascii="Arial" w:hAnsi="Arial" w:cs="Arial"/>
        </w:rPr>
        <w:t>.</w:t>
      </w:r>
    </w:p>
    <w:p w14:paraId="0074447A" w14:textId="77777777" w:rsidR="00FE3009" w:rsidRPr="00FE3009" w:rsidRDefault="00FE3009" w:rsidP="00FE300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773AC5A" w14:textId="77777777" w:rsidR="00A11919" w:rsidRDefault="00A11919" w:rsidP="00A1191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a.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3000 WHERE </w:t>
      </w:r>
      <w:proofErr w:type="spellStart"/>
      <w:r>
        <w:rPr>
          <w:rFonts w:ascii="Courier" w:hAnsi="Courier" w:cs="Courier"/>
          <w:sz w:val="20"/>
          <w:szCs w:val="20"/>
        </w:rPr>
        <w:t>numero</w:t>
      </w:r>
      <w:proofErr w:type="spellEnd"/>
      <w:r>
        <w:rPr>
          <w:rFonts w:ascii="Courier" w:hAnsi="Courier" w:cs="Courier"/>
          <w:sz w:val="20"/>
          <w:szCs w:val="20"/>
        </w:rPr>
        <w:t xml:space="preserve"> = 300;</w:t>
      </w:r>
    </w:p>
    <w:p w14:paraId="7BA7BCBA" w14:textId="77777777" w:rsidR="00A11919" w:rsidRDefault="00A11919" w:rsidP="00A1191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b.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500 WHERE </w:t>
      </w:r>
      <w:proofErr w:type="spellStart"/>
      <w:r>
        <w:rPr>
          <w:rFonts w:ascii="Courier" w:hAnsi="Courier" w:cs="Courier"/>
          <w:sz w:val="20"/>
          <w:szCs w:val="20"/>
        </w:rPr>
        <w:t>numero</w:t>
      </w:r>
      <w:proofErr w:type="spellEnd"/>
      <w:r>
        <w:rPr>
          <w:rFonts w:ascii="Courier" w:hAnsi="Courier" w:cs="Courier"/>
          <w:sz w:val="20"/>
          <w:szCs w:val="20"/>
        </w:rPr>
        <w:t xml:space="preserve"> = 200;</w:t>
      </w:r>
    </w:p>
    <w:p w14:paraId="6D003493" w14:textId="77777777" w:rsidR="00A11919" w:rsidRPr="009E2F47" w:rsidRDefault="00A11919" w:rsidP="009E2F47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c. </w:t>
      </w:r>
      <w:r>
        <w:rPr>
          <w:rFonts w:ascii="Courier" w:hAnsi="Courier" w:cs="Courier"/>
          <w:sz w:val="20"/>
          <w:szCs w:val="20"/>
        </w:rPr>
        <w:t xml:space="preserve">UPDATE Conta SET saldo = saldo </w:t>
      </w:r>
      <w:r w:rsidR="009E2F47">
        <w:rPr>
          <w:rFonts w:ascii="Courier" w:hAnsi="Courier" w:cs="Courier"/>
          <w:sz w:val="20"/>
          <w:szCs w:val="20"/>
        </w:rPr>
        <w:t>-</w:t>
      </w:r>
      <w:r>
        <w:rPr>
          <w:rFonts w:ascii="Courier" w:hAnsi="Courier" w:cs="Courier"/>
          <w:sz w:val="20"/>
          <w:szCs w:val="20"/>
        </w:rPr>
        <w:t xml:space="preserve"> 800 WHERE </w:t>
      </w:r>
      <w:proofErr w:type="spellStart"/>
      <w:r>
        <w:rPr>
          <w:rFonts w:ascii="Courier" w:hAnsi="Courier" w:cs="Courier"/>
          <w:sz w:val="20"/>
          <w:szCs w:val="20"/>
        </w:rPr>
        <w:t>numero</w:t>
      </w:r>
      <w:proofErr w:type="spellEnd"/>
      <w:r>
        <w:rPr>
          <w:rFonts w:ascii="Courier" w:hAnsi="Courier" w:cs="Courier"/>
          <w:sz w:val="20"/>
          <w:szCs w:val="20"/>
        </w:rPr>
        <w:t xml:space="preserve"> = 100;</w:t>
      </w:r>
    </w:p>
    <w:sectPr w:rsidR="00A11919" w:rsidRPr="009E2F47" w:rsidSect="00940E1F">
      <w:headerReference w:type="default" r:id="rId8"/>
      <w:pgSz w:w="12240" w:h="15840"/>
      <w:pgMar w:top="1417" w:right="1183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5893" w14:textId="77777777" w:rsidR="003A0516" w:rsidRDefault="003A0516" w:rsidP="009C679F">
      <w:r>
        <w:separator/>
      </w:r>
    </w:p>
  </w:endnote>
  <w:endnote w:type="continuationSeparator" w:id="0">
    <w:p w14:paraId="3A27DD8A" w14:textId="77777777" w:rsidR="003A0516" w:rsidRDefault="003A0516" w:rsidP="009C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6F7F" w14:textId="77777777" w:rsidR="003A0516" w:rsidRDefault="003A0516" w:rsidP="009C679F">
      <w:r>
        <w:separator/>
      </w:r>
    </w:p>
  </w:footnote>
  <w:footnote w:type="continuationSeparator" w:id="0">
    <w:p w14:paraId="5DF3D578" w14:textId="77777777" w:rsidR="003A0516" w:rsidRDefault="003A0516" w:rsidP="009C6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4374" w14:textId="77777777" w:rsidR="00940E1F" w:rsidRDefault="00940E1F" w:rsidP="00940E1F">
    <w:pPr>
      <w:pStyle w:val="Cabealho"/>
      <w:tabs>
        <w:tab w:val="clear" w:pos="8504"/>
      </w:tabs>
      <w:ind w:left="-284"/>
      <w:jc w:val="right"/>
    </w:pPr>
    <w:r>
      <w:rPr>
        <w:noProof/>
      </w:rPr>
      <w:drawing>
        <wp:inline distT="0" distB="0" distL="0" distR="0" wp14:anchorId="6748580D" wp14:editId="5D66E1EF">
          <wp:extent cx="1419225" cy="484829"/>
          <wp:effectExtent l="0" t="0" r="0" b="0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OVO UNIDADE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6743" cy="501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27C3C2" w14:textId="77777777" w:rsidR="00940E1F" w:rsidRPr="00FD2B7C" w:rsidRDefault="00940E1F" w:rsidP="00940E1F">
    <w:pPr>
      <w:pStyle w:val="Cabealho"/>
      <w:ind w:left="-709"/>
    </w:pPr>
    <w:r w:rsidRPr="00FD2B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F6674A" wp14:editId="5DE55713">
              <wp:simplePos x="0" y="0"/>
              <wp:positionH relativeFrom="column">
                <wp:posOffset>108585</wp:posOffset>
              </wp:positionH>
              <wp:positionV relativeFrom="paragraph">
                <wp:posOffset>103505</wp:posOffset>
              </wp:positionV>
              <wp:extent cx="623887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818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.55pt;margin-top:8.1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"/>
          </w:pict>
        </mc:Fallback>
      </mc:AlternateContent>
    </w:r>
  </w:p>
  <w:p w14:paraId="748DC4D0" w14:textId="77777777" w:rsidR="009C679F" w:rsidRDefault="009C679F" w:rsidP="009C67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02"/>
    <w:rsid w:val="00001287"/>
    <w:rsid w:val="00007206"/>
    <w:rsid w:val="000852E1"/>
    <w:rsid w:val="001601EF"/>
    <w:rsid w:val="00161D93"/>
    <w:rsid w:val="001C60D8"/>
    <w:rsid w:val="00203AFD"/>
    <w:rsid w:val="00222C72"/>
    <w:rsid w:val="002D641C"/>
    <w:rsid w:val="00302886"/>
    <w:rsid w:val="0030606E"/>
    <w:rsid w:val="00383B5F"/>
    <w:rsid w:val="00387EA1"/>
    <w:rsid w:val="003A0516"/>
    <w:rsid w:val="003A0DDB"/>
    <w:rsid w:val="00443BDD"/>
    <w:rsid w:val="00447E4C"/>
    <w:rsid w:val="00463A10"/>
    <w:rsid w:val="00524E89"/>
    <w:rsid w:val="00616AEA"/>
    <w:rsid w:val="00644FC4"/>
    <w:rsid w:val="006E7BEE"/>
    <w:rsid w:val="007049CA"/>
    <w:rsid w:val="007101D5"/>
    <w:rsid w:val="007267F6"/>
    <w:rsid w:val="00837A11"/>
    <w:rsid w:val="00855B58"/>
    <w:rsid w:val="0085670A"/>
    <w:rsid w:val="008634F8"/>
    <w:rsid w:val="0089336C"/>
    <w:rsid w:val="008F0ED1"/>
    <w:rsid w:val="008F7153"/>
    <w:rsid w:val="00933A7A"/>
    <w:rsid w:val="00940E1F"/>
    <w:rsid w:val="00967B08"/>
    <w:rsid w:val="009C679F"/>
    <w:rsid w:val="009C7E02"/>
    <w:rsid w:val="009D2311"/>
    <w:rsid w:val="009E2F47"/>
    <w:rsid w:val="009E39EA"/>
    <w:rsid w:val="00A11919"/>
    <w:rsid w:val="00A25C1B"/>
    <w:rsid w:val="00A31AD9"/>
    <w:rsid w:val="00A3655C"/>
    <w:rsid w:val="00A73225"/>
    <w:rsid w:val="00A874EC"/>
    <w:rsid w:val="00AA0DA8"/>
    <w:rsid w:val="00AA2D35"/>
    <w:rsid w:val="00B25ABB"/>
    <w:rsid w:val="00BA16E5"/>
    <w:rsid w:val="00BA577E"/>
    <w:rsid w:val="00BB0E3D"/>
    <w:rsid w:val="00BD171D"/>
    <w:rsid w:val="00C15030"/>
    <w:rsid w:val="00C3253C"/>
    <w:rsid w:val="00C60851"/>
    <w:rsid w:val="00C92F2A"/>
    <w:rsid w:val="00D34593"/>
    <w:rsid w:val="00D720D7"/>
    <w:rsid w:val="00E42DDF"/>
    <w:rsid w:val="00E47E22"/>
    <w:rsid w:val="00F01A69"/>
    <w:rsid w:val="00F26F23"/>
    <w:rsid w:val="00F778B8"/>
    <w:rsid w:val="00F87A70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3A9A80E8"/>
  <w15:docId w15:val="{DB439CB7-78E3-4978-85BD-A242A5DB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C7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2C7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C67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C679F"/>
    <w:rPr>
      <w:sz w:val="24"/>
      <w:szCs w:val="24"/>
    </w:rPr>
  </w:style>
  <w:style w:type="paragraph" w:styleId="Rodap">
    <w:name w:val="footer"/>
    <w:basedOn w:val="Normal"/>
    <w:link w:val="RodapChar"/>
    <w:rsid w:val="009C67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C67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Jaguariúna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Jaguariúna</dc:title>
  <dc:creator>calderon</dc:creator>
  <cp:lastModifiedBy>leonardo imenes</cp:lastModifiedBy>
  <cp:revision>5</cp:revision>
  <cp:lastPrinted>2006-09-25T19:06:00Z</cp:lastPrinted>
  <dcterms:created xsi:type="dcterms:W3CDTF">2020-10-09T20:01:00Z</dcterms:created>
  <dcterms:modified xsi:type="dcterms:W3CDTF">2022-11-08T01:22:00Z</dcterms:modified>
</cp:coreProperties>
</file>