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7300C" w14:textId="05DECC36" w:rsidR="00495067" w:rsidRDefault="0063054A">
      <w:r>
        <w:rPr>
          <w:rFonts w:hint="eastAsia"/>
        </w:rPr>
        <w:t>功能描述：</w:t>
      </w:r>
    </w:p>
    <w:p w14:paraId="4F4CE30C" w14:textId="1986B45C" w:rsidR="0063054A" w:rsidRDefault="0063054A" w:rsidP="0063054A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根据上位机的命令控制氙灯上电（</w:t>
      </w:r>
      <w:r w:rsidRPr="0063054A">
        <w:t>LAMP_EN</w:t>
      </w:r>
      <w:r>
        <w:rPr>
          <w:rFonts w:hint="eastAsia"/>
        </w:rPr>
        <w:t>管脚，高有效）</w:t>
      </w:r>
    </w:p>
    <w:p w14:paraId="7304C857" w14:textId="612CBD7C" w:rsidR="0063054A" w:rsidRDefault="0063054A" w:rsidP="0063054A">
      <w:pPr>
        <w:pStyle w:val="a3"/>
        <w:numPr>
          <w:ilvl w:val="0"/>
          <w:numId w:val="1"/>
        </w:numPr>
        <w:ind w:firstLineChars="0"/>
        <w:jc w:val="left"/>
      </w:pPr>
      <w:r w:rsidRPr="0063054A">
        <w:rPr>
          <w:rFonts w:hint="eastAsia"/>
          <w:b/>
          <w:bCs/>
        </w:rPr>
        <w:t>上电前需将电流设定调为最大</w:t>
      </w:r>
      <w:r>
        <w:rPr>
          <w:rFonts w:hint="eastAsia"/>
          <w:b/>
          <w:bCs/>
        </w:rPr>
        <w:t>1</w:t>
      </w:r>
      <w:r w:rsidR="003B0F52">
        <w:rPr>
          <w:b/>
          <w:bCs/>
        </w:rPr>
        <w:t>0</w:t>
      </w:r>
      <w:r>
        <w:rPr>
          <w:rFonts w:hint="eastAsia"/>
          <w:b/>
          <w:bCs/>
        </w:rPr>
        <w:t>A</w:t>
      </w:r>
      <w:r w:rsidR="003B0F52">
        <w:rPr>
          <w:rFonts w:hint="eastAsia"/>
          <w:b/>
          <w:bCs/>
        </w:rPr>
        <w:t>（最大1</w:t>
      </w:r>
      <w:r w:rsidR="003B0F52">
        <w:rPr>
          <w:b/>
          <w:bCs/>
        </w:rPr>
        <w:t>2A</w:t>
      </w:r>
      <w:r w:rsidR="003B0F52">
        <w:rPr>
          <w:rFonts w:hint="eastAsia"/>
          <w:b/>
          <w:bCs/>
        </w:rPr>
        <w:t>）</w:t>
      </w:r>
      <w:r>
        <w:rPr>
          <w:b/>
          <w:bCs/>
        </w:rPr>
        <w:t>,(</w:t>
      </w:r>
      <w:r>
        <w:rPr>
          <w:rFonts w:hint="eastAsia"/>
          <w:b/>
          <w:bCs/>
        </w:rPr>
        <w:t>重要，否则无法点亮氙灯)</w:t>
      </w:r>
      <w:r>
        <w:rPr>
          <w:rFonts w:hint="eastAsia"/>
        </w:rPr>
        <w:t>，点亮后再调低电流至目标亮度。</w:t>
      </w:r>
    </w:p>
    <w:p w14:paraId="37B0DD97" w14:textId="13D44E81" w:rsidR="0063054A" w:rsidRDefault="0063054A" w:rsidP="0063054A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电流设定信号为</w:t>
      </w:r>
      <w:proofErr w:type="spellStart"/>
      <w:r w:rsidRPr="0063054A">
        <w:t>Current_SET</w:t>
      </w:r>
      <w:proofErr w:type="spellEnd"/>
      <w:r>
        <w:rPr>
          <w:rFonts w:hint="eastAsia"/>
        </w:rPr>
        <w:t>管脚，M</w:t>
      </w:r>
      <w:r>
        <w:t>CU_DAC</w:t>
      </w:r>
      <w:r>
        <w:rPr>
          <w:rFonts w:hint="eastAsia"/>
        </w:rPr>
        <w:t xml:space="preserve">输出， </w:t>
      </w:r>
      <w:r>
        <w:t xml:space="preserve"> </w:t>
      </w:r>
      <w:proofErr w:type="spellStart"/>
      <w:r w:rsidRPr="0063054A">
        <w:t>Current_OUT</w:t>
      </w:r>
      <w:proofErr w:type="spellEnd"/>
      <w:r w:rsidRPr="0063054A">
        <w:t>=</w:t>
      </w:r>
      <w:proofErr w:type="spellStart"/>
      <w:r w:rsidRPr="0063054A">
        <w:t>Current_SET</w:t>
      </w:r>
      <w:proofErr w:type="spellEnd"/>
      <w:r w:rsidRPr="0063054A">
        <w:t>/0.2</w:t>
      </w:r>
      <w:r w:rsidR="003D649C">
        <w:t>5</w:t>
      </w:r>
    </w:p>
    <w:p w14:paraId="3EDED5A2" w14:textId="673186F6" w:rsidR="0063054A" w:rsidRDefault="0063054A" w:rsidP="0063054A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电流检测信号为</w:t>
      </w:r>
      <w:proofErr w:type="spellStart"/>
      <w:r w:rsidR="005E1F6C" w:rsidRPr="005E1F6C">
        <w:t>Current_DET</w:t>
      </w:r>
      <w:proofErr w:type="spellEnd"/>
      <w:r w:rsidR="005E1F6C">
        <w:rPr>
          <w:rFonts w:hint="eastAsia"/>
        </w:rPr>
        <w:t>管脚，M</w:t>
      </w:r>
      <w:r w:rsidR="005E1F6C">
        <w:t>CU_DAC</w:t>
      </w:r>
      <w:r w:rsidR="005E1F6C">
        <w:rPr>
          <w:rFonts w:hint="eastAsia"/>
        </w:rPr>
        <w:t>输入，</w:t>
      </w:r>
    </w:p>
    <w:p w14:paraId="72137C6E" w14:textId="52D45AF7" w:rsidR="005E1F6C" w:rsidRDefault="005E1F6C" w:rsidP="005E1F6C">
      <w:pPr>
        <w:pStyle w:val="a3"/>
        <w:ind w:left="780" w:firstLineChars="0" w:firstLine="0"/>
        <w:jc w:val="left"/>
      </w:pPr>
      <w:proofErr w:type="spellStart"/>
      <w:r w:rsidRPr="005E1F6C">
        <w:t>Current_DET</w:t>
      </w:r>
      <w:proofErr w:type="spellEnd"/>
      <w:r w:rsidRPr="005E1F6C">
        <w:t>=Current*0.2</w:t>
      </w:r>
      <w:r w:rsidR="003D649C">
        <w:t>5</w:t>
      </w:r>
    </w:p>
    <w:p w14:paraId="10C501F6" w14:textId="61E783FF" w:rsidR="005E1F6C" w:rsidRDefault="005E1F6C" w:rsidP="005E1F6C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氙灯电压检测：</w:t>
      </w:r>
      <w:proofErr w:type="spellStart"/>
      <w:r>
        <w:rPr>
          <w:rFonts w:hint="eastAsia"/>
        </w:rPr>
        <w:t>Lamp_DET</w:t>
      </w:r>
      <w:proofErr w:type="spellEnd"/>
      <w:r>
        <w:t xml:space="preserve">= </w:t>
      </w:r>
      <w:proofErr w:type="spellStart"/>
      <w:r>
        <w:rPr>
          <w:rFonts w:hint="eastAsia"/>
        </w:rPr>
        <w:t>Lamp_</w:t>
      </w:r>
      <w:r>
        <w:t>PWR</w:t>
      </w:r>
      <w:proofErr w:type="spellEnd"/>
      <w:r>
        <w:t>/101</w:t>
      </w:r>
    </w:p>
    <w:p w14:paraId="3697D1B2" w14:textId="47358CAB" w:rsidR="005E1F6C" w:rsidRDefault="002F5724" w:rsidP="005E1F6C">
      <w:pPr>
        <w:ind w:left="780"/>
        <w:jc w:val="left"/>
      </w:pPr>
      <w:r>
        <w:rPr>
          <w:rFonts w:hint="eastAsia"/>
        </w:rPr>
        <w:t>enable</w:t>
      </w:r>
      <w:r w:rsidR="005E1F6C">
        <w:rPr>
          <w:rFonts w:hint="eastAsia"/>
        </w:rPr>
        <w:t>后，电压输出为1</w:t>
      </w:r>
      <w:r w:rsidR="00EB6BE8">
        <w:t>5</w:t>
      </w:r>
      <w:r w:rsidR="005E1F6C">
        <w:t>0V</w:t>
      </w:r>
      <w:r w:rsidR="005E1F6C">
        <w:rPr>
          <w:rFonts w:hint="eastAsia"/>
        </w:rPr>
        <w:t>.如电压持续</w:t>
      </w:r>
      <w:r w:rsidR="005E1F6C">
        <w:t>10</w:t>
      </w:r>
      <w:r w:rsidR="005E1F6C">
        <w:rPr>
          <w:rFonts w:hint="eastAsia"/>
        </w:rPr>
        <w:t>s不下降，则关闭电压输出，并报错：</w:t>
      </w:r>
    </w:p>
    <w:p w14:paraId="771F6DCD" w14:textId="08482A69" w:rsidR="005E1F6C" w:rsidRDefault="005E1F6C" w:rsidP="005E1F6C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无电流输出，报错：触发器故障</w:t>
      </w:r>
      <w:r>
        <w:t>/</w:t>
      </w:r>
      <w:r>
        <w:rPr>
          <w:rFonts w:hint="eastAsia"/>
        </w:rPr>
        <w:t>输出空载</w:t>
      </w:r>
    </w:p>
    <w:p w14:paraId="33D4DDA7" w14:textId="72DD4797" w:rsidR="005E1F6C" w:rsidRDefault="005E1F6C" w:rsidP="005E1F6C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有脉冲电流输出，报错：氙灯损坏</w:t>
      </w:r>
    </w:p>
    <w:p w14:paraId="5DF10F1A" w14:textId="25D1E391" w:rsidR="005E1F6C" w:rsidRDefault="005E1F6C" w:rsidP="005E1F6C">
      <w:pPr>
        <w:pStyle w:val="a3"/>
        <w:ind w:left="780" w:firstLineChars="0" w:firstLine="0"/>
        <w:jc w:val="left"/>
      </w:pPr>
      <w:r>
        <w:rPr>
          <w:rFonts w:hint="eastAsia"/>
        </w:rPr>
        <w:t>如氙灯可正常触发，电压应在</w:t>
      </w:r>
      <w:r>
        <w:t>3</w:t>
      </w:r>
      <w:r>
        <w:rPr>
          <w:rFonts w:hint="eastAsia"/>
        </w:rPr>
        <w:t>s秒迅速降低至</w:t>
      </w:r>
      <w:r>
        <w:t>8-15V</w:t>
      </w:r>
      <w:r>
        <w:rPr>
          <w:rFonts w:hint="eastAsia"/>
        </w:rPr>
        <w:t>，电流稳定至1</w:t>
      </w:r>
      <w:r>
        <w:t>0A</w:t>
      </w:r>
      <w:r>
        <w:rPr>
          <w:rFonts w:hint="eastAsia"/>
        </w:rPr>
        <w:t>后，再根据亮度需求调整电流值。</w:t>
      </w:r>
    </w:p>
    <w:p w14:paraId="00140287" w14:textId="158E06A0" w:rsidR="005E1F6C" w:rsidRDefault="005E1F6C" w:rsidP="005E1F6C">
      <w:pPr>
        <w:pStyle w:val="a3"/>
        <w:ind w:left="780" w:firstLineChars="0" w:firstLine="0"/>
        <w:jc w:val="left"/>
      </w:pPr>
      <w:r>
        <w:rPr>
          <w:rFonts w:hint="eastAsia"/>
        </w:rPr>
        <w:t>电压超过1</w:t>
      </w:r>
      <w:r w:rsidR="00EB6BE8">
        <w:t>7</w:t>
      </w:r>
      <w:r>
        <w:t>V</w:t>
      </w:r>
      <w:r>
        <w:rPr>
          <w:rFonts w:hint="eastAsia"/>
        </w:rPr>
        <w:t>，则应报错：氙灯寿命已接近耗尽</w:t>
      </w:r>
    </w:p>
    <w:p w14:paraId="6D72711A" w14:textId="764FF8B9" w:rsidR="005E1F6C" w:rsidRDefault="005E1F6C" w:rsidP="005E1F6C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寿命统计：</w:t>
      </w:r>
      <w:r w:rsidR="00EB6BE8">
        <w:rPr>
          <w:rFonts w:hint="eastAsia"/>
        </w:rPr>
        <w:t>4</w:t>
      </w:r>
      <w:r w:rsidR="00EB6BE8">
        <w:t>00</w:t>
      </w:r>
      <w:r w:rsidR="00EB6BE8">
        <w:rPr>
          <w:rFonts w:hint="eastAsia"/>
        </w:rPr>
        <w:t>报错，</w:t>
      </w:r>
      <w:r w:rsidR="002F5724">
        <w:t>5</w:t>
      </w:r>
      <w:r>
        <w:t>00</w:t>
      </w:r>
      <w:r>
        <w:rPr>
          <w:rFonts w:hint="eastAsia"/>
        </w:rPr>
        <w:t>h</w:t>
      </w:r>
      <w:r w:rsidR="00EB6BE8">
        <w:rPr>
          <w:rFonts w:hint="eastAsia"/>
        </w:rPr>
        <w:t>强行关闭</w:t>
      </w:r>
    </w:p>
    <w:p w14:paraId="6EF8BBFE" w14:textId="39F24968" w:rsidR="005E1F6C" w:rsidRDefault="007C6E96" w:rsidP="005E1F6C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增加N</w:t>
      </w:r>
      <w:r>
        <w:t>TC</w:t>
      </w:r>
      <w:r>
        <w:rPr>
          <w:rFonts w:hint="eastAsia"/>
        </w:rPr>
        <w:t>功能，温度超过</w:t>
      </w:r>
      <w:r>
        <w:t>80</w:t>
      </w:r>
      <w:r>
        <w:rPr>
          <w:rFonts w:hint="eastAsia"/>
        </w:rPr>
        <w:t>度报警，1</w:t>
      </w:r>
      <w:r>
        <w:t>00</w:t>
      </w:r>
      <w:r>
        <w:rPr>
          <w:rFonts w:hint="eastAsia"/>
        </w:rPr>
        <w:t>度强制关闭</w:t>
      </w:r>
    </w:p>
    <w:sectPr w:rsidR="005E1F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BE16DE"/>
    <w:multiLevelType w:val="hybridMultilevel"/>
    <w:tmpl w:val="2050287E"/>
    <w:lvl w:ilvl="0" w:tplc="090A164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538F4A6C"/>
    <w:multiLevelType w:val="hybridMultilevel"/>
    <w:tmpl w:val="C8CCADFC"/>
    <w:lvl w:ilvl="0" w:tplc="47981436">
      <w:start w:val="1"/>
      <w:numFmt w:val="decimal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54A"/>
    <w:rsid w:val="00100907"/>
    <w:rsid w:val="002F5724"/>
    <w:rsid w:val="002F7D48"/>
    <w:rsid w:val="003B0F52"/>
    <w:rsid w:val="003D649C"/>
    <w:rsid w:val="00495067"/>
    <w:rsid w:val="005E1F6C"/>
    <w:rsid w:val="0063054A"/>
    <w:rsid w:val="007C6E96"/>
    <w:rsid w:val="008959EE"/>
    <w:rsid w:val="00EB6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DD38D"/>
  <w15:chartTrackingRefBased/>
  <w15:docId w15:val="{45963BDE-F9C9-49C6-B93A-AD5F3E307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054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Joshua</dc:creator>
  <cp:keywords/>
  <dc:description/>
  <cp:lastModifiedBy>维国 xu</cp:lastModifiedBy>
  <cp:revision>9</cp:revision>
  <dcterms:created xsi:type="dcterms:W3CDTF">2025-03-12T07:39:00Z</dcterms:created>
  <dcterms:modified xsi:type="dcterms:W3CDTF">2025-05-29T02:22:00Z</dcterms:modified>
</cp:coreProperties>
</file>