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36" w:rsidRDefault="00284936" w:rsidP="00284936">
      <w:pPr>
        <w:jc w:val="center"/>
        <w:rPr>
          <w:b/>
          <w:sz w:val="38"/>
        </w:rPr>
      </w:pPr>
    </w:p>
    <w:p w:rsidR="00284936" w:rsidRDefault="00284936" w:rsidP="00284936">
      <w:pPr>
        <w:jc w:val="center"/>
        <w:rPr>
          <w:b/>
          <w:sz w:val="38"/>
        </w:rPr>
      </w:pPr>
      <w:r w:rsidRPr="00284936">
        <w:rPr>
          <w:b/>
          <w:sz w:val="38"/>
        </w:rPr>
        <w:t>TREINAMENTO DESIGN PATTERNS</w:t>
      </w:r>
    </w:p>
    <w:p w:rsidR="00284936" w:rsidRPr="00284936" w:rsidRDefault="00284936" w:rsidP="00284936">
      <w:pPr>
        <w:jc w:val="center"/>
        <w:rPr>
          <w:b/>
          <w:sz w:val="38"/>
        </w:rPr>
      </w:pPr>
      <w:r w:rsidRPr="00284936">
        <w:rPr>
          <w:b/>
          <w:sz w:val="38"/>
        </w:rPr>
        <w:t>AVALIAÇÃO</w:t>
      </w:r>
    </w:p>
    <w:p w:rsidR="00284936" w:rsidRPr="009764F7" w:rsidRDefault="00284936" w:rsidP="00284936">
      <w:pPr>
        <w:jc w:val="center"/>
        <w:rPr>
          <w:b/>
          <w:sz w:val="36"/>
          <w:szCs w:val="36"/>
        </w:rPr>
      </w:pPr>
    </w:p>
    <w:p w:rsidR="00284936" w:rsidRDefault="00284936" w:rsidP="00284936">
      <w:r>
        <w:t xml:space="preserve">Para os exercícios abaixo, </w:t>
      </w:r>
      <w:r>
        <w:t xml:space="preserve">utilize </w:t>
      </w:r>
      <w:proofErr w:type="spellStart"/>
      <w:r>
        <w:t>Console.WriteLine</w:t>
      </w:r>
      <w:proofErr w:type="spellEnd"/>
      <w:r>
        <w:t>() para simular um determinado processo</w:t>
      </w:r>
      <w:r>
        <w:t xml:space="preserve">. </w:t>
      </w:r>
    </w:p>
    <w:p w:rsidR="00284936" w:rsidRDefault="00284936" w:rsidP="00284936">
      <w:r>
        <w:t xml:space="preserve">Exemplo: </w:t>
      </w:r>
      <w:proofErr w:type="spellStart"/>
      <w:r>
        <w:t>Console.WriteLine</w:t>
      </w:r>
      <w:proofErr w:type="spellEnd"/>
      <w:r>
        <w:t>(“Executando X.”);</w:t>
      </w:r>
    </w:p>
    <w:p w:rsidR="00284936" w:rsidRDefault="00284936" w:rsidP="00266925">
      <w:pPr>
        <w:rPr>
          <w:b/>
        </w:rPr>
      </w:pPr>
    </w:p>
    <w:p w:rsidR="00266925" w:rsidRPr="00266925" w:rsidRDefault="000E3EE1" w:rsidP="00266925">
      <w:pPr>
        <w:rPr>
          <w:b/>
        </w:rPr>
      </w:pPr>
      <w:r>
        <w:rPr>
          <w:b/>
        </w:rPr>
        <w:t>Questão 1</w:t>
      </w:r>
      <w:bookmarkStart w:id="0" w:name="_GoBack"/>
      <w:bookmarkEnd w:id="0"/>
    </w:p>
    <w:p w:rsidR="000E3EE1" w:rsidRDefault="000E3EE1" w:rsidP="00266925">
      <w:r>
        <w:t>Na operadora X, um PEG (Protocolo de Entrega de Guias) pode passar pelas fases “Digitação”, “Conferência”, “Pronto” e “Faturado”. Toda vez que é mudada a fase de um PEG, é necessário:</w:t>
      </w:r>
    </w:p>
    <w:p w:rsidR="000E3EE1" w:rsidRDefault="000E3EE1" w:rsidP="000E3EE1">
      <w:pPr>
        <w:pStyle w:val="PargrafodaLista"/>
        <w:numPr>
          <w:ilvl w:val="0"/>
          <w:numId w:val="1"/>
        </w:numPr>
      </w:pPr>
      <w:r>
        <w:t>Atualizar as ocorrências do PEG, informando data/hora e usuário que realizou a mudança de fase, bem como a fase anterior e a fase atual.</w:t>
      </w:r>
    </w:p>
    <w:p w:rsidR="000E3EE1" w:rsidRDefault="000E3EE1" w:rsidP="00266925">
      <w:pPr>
        <w:pStyle w:val="PargrafodaLista"/>
        <w:numPr>
          <w:ilvl w:val="0"/>
          <w:numId w:val="1"/>
        </w:numPr>
      </w:pPr>
      <w:r>
        <w:t xml:space="preserve">Alertar o departamento responsável por dar sequência no processo de faturamento do PEG. Se o PEG mudar para “Conferência”, o departamento de Contas Médias deverá ser avisado. Ser mudar para “Pronto”, o departamento Financeiro deverá ser notificado. Ser mudar para “Faturado”, o departamento Integrações Corporativo deverá ser deverá ser notificado. </w:t>
      </w:r>
    </w:p>
    <w:p w:rsidR="000E3EE1" w:rsidRDefault="001831A3" w:rsidP="000E3EE1">
      <w:r>
        <w:t xml:space="preserve">Implemente uma solução que atenda a necessidade da operadora X. </w:t>
      </w:r>
    </w:p>
    <w:p w:rsidR="001831A3" w:rsidRDefault="001831A3" w:rsidP="000E3EE1"/>
    <w:p w:rsidR="000E3EE1" w:rsidRDefault="000E3EE1" w:rsidP="00266925">
      <w:pPr>
        <w:rPr>
          <w:b/>
        </w:rPr>
      </w:pPr>
      <w:r>
        <w:rPr>
          <w:b/>
        </w:rPr>
        <w:t xml:space="preserve">Questão </w:t>
      </w:r>
      <w:r>
        <w:rPr>
          <w:b/>
        </w:rPr>
        <w:t>2</w:t>
      </w:r>
    </w:p>
    <w:p w:rsidR="000E3EE1" w:rsidRDefault="000E3EE1" w:rsidP="00266925">
      <w:r>
        <w:t xml:space="preserve">Na operadora X, todas as faturas de pagamento precisam ser enviadas para o </w:t>
      </w:r>
      <w:r w:rsidR="001831A3">
        <w:t xml:space="preserve">sistema de Contas a Pagar. A equipe de TI da operadora disponibilizou o </w:t>
      </w:r>
      <w:proofErr w:type="spellStart"/>
      <w:r w:rsidR="001831A3">
        <w:t>assembly</w:t>
      </w:r>
      <w:proofErr w:type="spellEnd"/>
      <w:r w:rsidR="001831A3">
        <w:t xml:space="preserve"> “integra_x.dll” e a seguinte documentação para realizar a integração:</w:t>
      </w:r>
    </w:p>
    <w:p w:rsidR="001831A3" w:rsidRDefault="001831A3" w:rsidP="00266925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Init_Integra_CP</w:t>
      </w:r>
      <w:proofErr w:type="spellEnd"/>
      <w:r>
        <w:t xml:space="preserve">(); // inicializa as </w:t>
      </w:r>
      <w:proofErr w:type="spellStart"/>
      <w:r w:rsidRPr="001831A3">
        <w:rPr>
          <w:i/>
        </w:rPr>
        <w:t>libraries</w:t>
      </w:r>
      <w:proofErr w:type="spellEnd"/>
      <w:r>
        <w:t xml:space="preserve"> necessárias para realizar a integração.</w:t>
      </w:r>
    </w:p>
    <w:p w:rsidR="001831A3" w:rsidRDefault="001831A3" w:rsidP="00266925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Set_Type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>); // define o tipo de sincronização (assíncrona ou síncrona). Recomenda-se sempre assíncrona.</w:t>
      </w:r>
    </w:p>
    <w:p w:rsidR="001831A3" w:rsidRDefault="001831A3" w:rsidP="00266925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 w:rsidRPr="001831A3">
        <w:t>Set_TimeOut</w:t>
      </w:r>
      <w:proofErr w:type="spellEnd"/>
      <w:r w:rsidRPr="001831A3">
        <w:t>(</w:t>
      </w:r>
      <w:proofErr w:type="spellStart"/>
      <w:r w:rsidRPr="001831A3">
        <w:t>int</w:t>
      </w:r>
      <w:proofErr w:type="spellEnd"/>
      <w:r w:rsidRPr="001831A3">
        <w:t xml:space="preserve"> t); // define o tempo máximo de espera (usar sempre que s</w:t>
      </w:r>
      <w:r>
        <w:t>íncrono).</w:t>
      </w:r>
    </w:p>
    <w:p w:rsidR="001831A3" w:rsidRDefault="001831A3" w:rsidP="002669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); // </w:t>
      </w:r>
      <w:proofErr w:type="spellStart"/>
      <w:r>
        <w:t>xml</w:t>
      </w:r>
      <w:proofErr w:type="spellEnd"/>
      <w:r>
        <w:t xml:space="preserve"> com os dados do título. Retorna: 0=sucesso; -1=erro.</w:t>
      </w:r>
    </w:p>
    <w:p w:rsidR="001831A3" w:rsidRDefault="001831A3" w:rsidP="00266925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Close(); // sempre chamar, mesmo se </w:t>
      </w:r>
      <w:r w:rsidR="00A45DD4">
        <w:t>levantada</w:t>
      </w:r>
      <w:r>
        <w:t xml:space="preserve"> </w:t>
      </w:r>
      <w:r w:rsidR="00A45DD4">
        <w:t>exceção!</w:t>
      </w:r>
    </w:p>
    <w:p w:rsidR="001831A3" w:rsidRPr="001831A3" w:rsidRDefault="001831A3" w:rsidP="00266925">
      <w:r>
        <w:t>Sempre que uma fatura é gerada, independente se Pagamento Prestador, Fatura Avulsa de Pagamento ou Reembolso, deve-se realizar a integração.</w:t>
      </w:r>
    </w:p>
    <w:p w:rsidR="001831A3" w:rsidRPr="001831A3" w:rsidRDefault="001831A3" w:rsidP="00266925">
      <w:r w:rsidRPr="001831A3">
        <w:lastRenderedPageBreak/>
        <w:t xml:space="preserve">Implemente uma solução para </w:t>
      </w:r>
      <w:r w:rsidR="00A45DD4">
        <w:t>que o Pagamento de Prestadores (questão 1) possa realizar a integração com o contas a pagar. Procure implementar de forma que a solução possa ser reutilizada.</w:t>
      </w:r>
    </w:p>
    <w:p w:rsidR="00284936" w:rsidRDefault="00284936" w:rsidP="00266925"/>
    <w:p w:rsidR="00A45DD4" w:rsidRPr="00266925" w:rsidRDefault="00A45DD4" w:rsidP="00A45DD4">
      <w:pPr>
        <w:rPr>
          <w:b/>
        </w:rPr>
      </w:pPr>
      <w:r>
        <w:rPr>
          <w:b/>
        </w:rPr>
        <w:t>Questão 3</w:t>
      </w:r>
    </w:p>
    <w:p w:rsidR="00A45DD4" w:rsidRDefault="00A45DD4" w:rsidP="00A45DD4">
      <w:r>
        <w:t xml:space="preserve">Vendemos o mesmo sistema desenvolvido para a </w:t>
      </w:r>
      <w:r>
        <w:t>operadora X,</w:t>
      </w:r>
      <w:r>
        <w:t xml:space="preserve"> para a operadora Y. Na aderência, foi solicitado acrescentar a situação “Liberado” logo após a situação “Pronto”. Para ela, somente quando o PEG estiver em “Liberado” o departamento Financeiro deve ser notificado.</w:t>
      </w:r>
    </w:p>
    <w:p w:rsidR="00284936" w:rsidRDefault="00A45DD4" w:rsidP="00A45DD4">
      <w:r>
        <w:t xml:space="preserve">Os diretores da empresa entendem que é uma situação específica da operadora Y e decidem implementar essa solução apenas para ela. Ou seja, para a Operadora X o sistema continuará </w:t>
      </w:r>
      <w:r w:rsidR="00284936">
        <w:t>como se não tivesse sido alterado.</w:t>
      </w:r>
    </w:p>
    <w:p w:rsidR="00A45DD4" w:rsidRDefault="00284936" w:rsidP="00A45DD4">
      <w:r>
        <w:t>Implemente uma solução específica para a operadora Y sem impactar no processo da operadora X.</w:t>
      </w:r>
    </w:p>
    <w:p w:rsidR="00A45DD4" w:rsidRDefault="00A45DD4" w:rsidP="00266925"/>
    <w:sectPr w:rsidR="00A45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3B14"/>
    <w:multiLevelType w:val="hybridMultilevel"/>
    <w:tmpl w:val="6C6C07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25"/>
    <w:rsid w:val="000E3EE1"/>
    <w:rsid w:val="001831A3"/>
    <w:rsid w:val="00266925"/>
    <w:rsid w:val="00284936"/>
    <w:rsid w:val="002A657F"/>
    <w:rsid w:val="0039656F"/>
    <w:rsid w:val="007A25C9"/>
    <w:rsid w:val="009764F7"/>
    <w:rsid w:val="00A45DD4"/>
    <w:rsid w:val="00B15EA6"/>
    <w:rsid w:val="00BB58D2"/>
    <w:rsid w:val="00D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7823C-941E-44FE-AE77-9C260F87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Benner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Leonam Ricardo</dc:creator>
  <cp:keywords/>
  <dc:description/>
  <cp:lastModifiedBy>Leonam Ricardo</cp:lastModifiedBy>
  <cp:revision>8</cp:revision>
  <dcterms:created xsi:type="dcterms:W3CDTF">2014-01-24T01:43:00Z</dcterms:created>
  <dcterms:modified xsi:type="dcterms:W3CDTF">2014-02-04T00:08:00Z</dcterms:modified>
</cp:coreProperties>
</file>