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47C4"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b/>
          <w:bCs/>
          <w:color w:val="00B0F0"/>
          <w:sz w:val="32"/>
          <w:szCs w:val="32"/>
        </w:rPr>
        <w:t>System Design for AI-Enabled Online Film Database</w:t>
      </w:r>
    </w:p>
    <w:p w14:paraId="71061439"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b/>
          <w:bCs/>
          <w:color w:val="00B0F0"/>
          <w:sz w:val="20"/>
          <w:szCs w:val="20"/>
        </w:rPr>
        <w:t> </w:t>
      </w:r>
    </w:p>
    <w:p w14:paraId="1142CFBD"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b/>
          <w:bCs/>
          <w:color w:val="00B0F0"/>
          <w:sz w:val="20"/>
          <w:szCs w:val="20"/>
        </w:rPr>
        <w:br/>
      </w:r>
      <w:r w:rsidRPr="00EE2B73">
        <w:rPr>
          <w:rFonts w:ascii="Avenir Next Ultra Light" w:hAnsi="Avenir Next Ultra Light" w:cs="Arial"/>
          <w:b/>
          <w:bCs/>
          <w:color w:val="00B0F0"/>
          <w:sz w:val="28"/>
          <w:szCs w:val="28"/>
        </w:rPr>
        <w:t>System Design</w:t>
      </w:r>
    </w:p>
    <w:p w14:paraId="4B2830E5"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color w:val="000000"/>
          <w:sz w:val="20"/>
          <w:szCs w:val="20"/>
        </w:rPr>
        <w:t> </w:t>
      </w:r>
    </w:p>
    <w:p w14:paraId="5FE8939C"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color w:val="000000"/>
          <w:sz w:val="20"/>
          <w:szCs w:val="20"/>
        </w:rPr>
        <w:t>The goal of this AI-driven film recommendation system is to deliver a highly engaging platform that offers users film recommendations which accurately reflect their film taste. Through integrating a sophisticated recommendation engine into our platform, the business will align closer to its three key goals: maximising user retention, increasing platform monetisation, and gaining a competitive technological edge in the industry.</w:t>
      </w:r>
    </w:p>
    <w:p w14:paraId="7873C061" w14:textId="77777777" w:rsidR="00EE2B73" w:rsidRDefault="00EE2B73" w:rsidP="00EE2B73">
      <w:pPr>
        <w:shd w:val="clear" w:color="auto" w:fill="FFFFFF"/>
        <w:rPr>
          <w:rFonts w:ascii="Avenir Next Ultra Light" w:hAnsi="Avenir Next Ultra Light" w:cs="Arial"/>
          <w:color w:val="000000"/>
          <w:sz w:val="20"/>
          <w:szCs w:val="20"/>
        </w:rPr>
      </w:pPr>
      <w:r w:rsidRPr="00EE2B73">
        <w:rPr>
          <w:rFonts w:ascii="Avenir Next Ultra Light" w:hAnsi="Avenir Next Ultra Light" w:cs="Arial"/>
          <w:color w:val="000000"/>
          <w:sz w:val="20"/>
          <w:szCs w:val="20"/>
        </w:rPr>
        <w:t> </w:t>
      </w:r>
    </w:p>
    <w:p w14:paraId="04FCA99D" w14:textId="62AA864B" w:rsidR="00F372A6" w:rsidRPr="00EE2B73" w:rsidRDefault="00F372A6" w:rsidP="00EE2B73">
      <w:pPr>
        <w:shd w:val="clear" w:color="auto" w:fill="FFFFFF"/>
        <w:rPr>
          <w:rFonts w:ascii="Arial" w:hAnsi="Arial" w:cs="Arial"/>
          <w:color w:val="222222"/>
        </w:rPr>
      </w:pPr>
    </w:p>
    <w:p w14:paraId="0BA83AFC" w14:textId="25CF9A06"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b/>
          <w:bCs/>
          <w:color w:val="00B0F0"/>
        </w:rPr>
        <w:t>System Requirements</w:t>
      </w:r>
    </w:p>
    <w:p w14:paraId="4FEB7EAF"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b/>
          <w:bCs/>
          <w:color w:val="00B050"/>
        </w:rPr>
        <w:t> </w:t>
      </w:r>
    </w:p>
    <w:p w14:paraId="1867CEB4" w14:textId="77777777" w:rsidR="00EE2B73" w:rsidRPr="00EE2B73" w:rsidRDefault="00EE2B73" w:rsidP="009A5C41">
      <w:pPr>
        <w:shd w:val="clear" w:color="auto" w:fill="FFFFFF"/>
        <w:spacing w:after="240"/>
        <w:rPr>
          <w:rFonts w:ascii="Calibri" w:hAnsi="Calibri" w:cs="Calibri"/>
          <w:color w:val="222222"/>
        </w:rPr>
      </w:pPr>
      <w:r w:rsidRPr="00EE2B73">
        <w:rPr>
          <w:rFonts w:ascii="Avenir Next Ultra Light" w:hAnsi="Avenir Next Ultra Light" w:cs="Calibri"/>
          <w:b/>
          <w:bCs/>
          <w:color w:val="00B0F0"/>
          <w:sz w:val="20"/>
          <w:szCs w:val="20"/>
        </w:rPr>
        <w:t>1.</w:t>
      </w:r>
      <w:r w:rsidRPr="00EE2B73">
        <w:rPr>
          <w:b/>
          <w:bCs/>
          <w:color w:val="00B0F0"/>
          <w:sz w:val="14"/>
          <w:szCs w:val="14"/>
        </w:rPr>
        <w:t>     </w:t>
      </w:r>
      <w:r w:rsidRPr="00EE2B73">
        <w:rPr>
          <w:rFonts w:ascii="Avenir Next Ultra Light" w:hAnsi="Avenir Next Ultra Light" w:cs="Calibri"/>
          <w:b/>
          <w:bCs/>
          <w:color w:val="00B0F0"/>
          <w:sz w:val="20"/>
          <w:szCs w:val="20"/>
        </w:rPr>
        <w:t>Rich User Experience - </w:t>
      </w:r>
      <w:r w:rsidRPr="00EE2B73">
        <w:rPr>
          <w:rFonts w:ascii="Avenir Next Ultra Light" w:hAnsi="Avenir Next Ultra Light" w:cs="Calibri"/>
          <w:color w:val="000000"/>
          <w:sz w:val="20"/>
          <w:szCs w:val="20"/>
        </w:rPr>
        <w:t>The platform must be seamless to use across devices, maintaining average page load speeds of sub one second. This will ensure higher user engagement which will lead to a lower bounce rate, a stronger SEO ranking and will in turn drive more users to the platform.</w:t>
      </w:r>
    </w:p>
    <w:p w14:paraId="61717BAC" w14:textId="77777777" w:rsidR="00EE2B73" w:rsidRPr="00EE2B73" w:rsidRDefault="00EE2B73" w:rsidP="009A5C41">
      <w:pPr>
        <w:shd w:val="clear" w:color="auto" w:fill="FFFFFF"/>
        <w:spacing w:after="240"/>
        <w:rPr>
          <w:rFonts w:ascii="Calibri" w:hAnsi="Calibri" w:cs="Calibri"/>
          <w:color w:val="222222"/>
        </w:rPr>
      </w:pPr>
      <w:r w:rsidRPr="00EE2B73">
        <w:rPr>
          <w:rFonts w:ascii="Avenir Next Ultra Light" w:hAnsi="Avenir Next Ultra Light" w:cs="Calibri"/>
          <w:b/>
          <w:bCs/>
          <w:color w:val="00B0F0"/>
          <w:sz w:val="20"/>
          <w:szCs w:val="20"/>
        </w:rPr>
        <w:t>2.</w:t>
      </w:r>
      <w:r w:rsidRPr="00EE2B73">
        <w:rPr>
          <w:b/>
          <w:bCs/>
          <w:color w:val="00B0F0"/>
          <w:sz w:val="14"/>
          <w:szCs w:val="14"/>
        </w:rPr>
        <w:t>     </w:t>
      </w:r>
      <w:r w:rsidRPr="00EE2B73">
        <w:rPr>
          <w:rFonts w:ascii="Avenir Next Ultra Light" w:hAnsi="Avenir Next Ultra Light" w:cs="Calibri"/>
          <w:b/>
          <w:bCs/>
          <w:color w:val="00B0F0"/>
          <w:sz w:val="20"/>
          <w:szCs w:val="20"/>
        </w:rPr>
        <w:t>Comprehensive User Data Collection - </w:t>
      </w:r>
      <w:r w:rsidRPr="00EE2B73">
        <w:rPr>
          <w:rFonts w:ascii="Avenir Next Ultra Light" w:hAnsi="Avenir Next Ultra Light" w:cs="Calibri"/>
          <w:color w:val="000000"/>
          <w:sz w:val="20"/>
          <w:szCs w:val="20"/>
        </w:rPr>
        <w:t>The platform must collect a large quantity of user data for the effective training of the recommender models. This will ensure the models output accurate film recommendations, satisfying users.</w:t>
      </w:r>
    </w:p>
    <w:p w14:paraId="59A25CBC" w14:textId="77777777" w:rsidR="00EE2B73" w:rsidRPr="00EE2B73" w:rsidRDefault="00EE2B73" w:rsidP="009A5C41">
      <w:pPr>
        <w:shd w:val="clear" w:color="auto" w:fill="FFFFFF"/>
        <w:spacing w:after="240"/>
        <w:rPr>
          <w:rFonts w:ascii="Calibri" w:hAnsi="Calibri" w:cs="Calibri"/>
          <w:color w:val="222222"/>
        </w:rPr>
      </w:pPr>
      <w:r w:rsidRPr="00EE2B73">
        <w:rPr>
          <w:rFonts w:ascii="Avenir Next Ultra Light" w:hAnsi="Avenir Next Ultra Light" w:cs="Calibri"/>
          <w:b/>
          <w:bCs/>
          <w:color w:val="00B0F0"/>
          <w:sz w:val="20"/>
          <w:szCs w:val="20"/>
        </w:rPr>
        <w:t>3.</w:t>
      </w:r>
      <w:r w:rsidRPr="00EE2B73">
        <w:rPr>
          <w:b/>
          <w:bCs/>
          <w:color w:val="00B0F0"/>
          <w:sz w:val="14"/>
          <w:szCs w:val="14"/>
        </w:rPr>
        <w:t>     </w:t>
      </w:r>
      <w:r w:rsidRPr="00EE2B73">
        <w:rPr>
          <w:rFonts w:ascii="Avenir Next Ultra Light" w:hAnsi="Avenir Next Ultra Light" w:cs="Calibri"/>
          <w:b/>
          <w:bCs/>
          <w:color w:val="00B0F0"/>
          <w:sz w:val="20"/>
          <w:szCs w:val="20"/>
        </w:rPr>
        <w:t>Accurate Film Recommendations – </w:t>
      </w:r>
      <w:r w:rsidRPr="00EE2B73">
        <w:rPr>
          <w:rFonts w:ascii="Avenir Next Ultra Light" w:hAnsi="Avenir Next Ultra Light" w:cs="Calibri"/>
          <w:color w:val="000000"/>
          <w:sz w:val="20"/>
          <w:szCs w:val="20"/>
        </w:rPr>
        <w:t>The platform must deliver highly relevant film recommendations to users, maintaining a minimum 95% accuracy is providing positive recommendations.</w:t>
      </w:r>
    </w:p>
    <w:p w14:paraId="44CC7DAD" w14:textId="77777777" w:rsidR="00EE2B73" w:rsidRPr="00EE2B73" w:rsidRDefault="00EE2B73" w:rsidP="009A5C41">
      <w:pPr>
        <w:shd w:val="clear" w:color="auto" w:fill="FFFFFF"/>
        <w:spacing w:after="240"/>
        <w:rPr>
          <w:rFonts w:ascii="Calibri" w:hAnsi="Calibri" w:cs="Calibri"/>
          <w:color w:val="222222"/>
        </w:rPr>
      </w:pPr>
      <w:r w:rsidRPr="00EE2B73">
        <w:rPr>
          <w:rFonts w:ascii="Avenir Next Ultra Light" w:hAnsi="Avenir Next Ultra Light" w:cs="Calibri"/>
          <w:b/>
          <w:bCs/>
          <w:color w:val="00B0F0"/>
          <w:sz w:val="20"/>
          <w:szCs w:val="20"/>
        </w:rPr>
        <w:t>4.</w:t>
      </w:r>
      <w:r w:rsidRPr="00EE2B73">
        <w:rPr>
          <w:b/>
          <w:bCs/>
          <w:color w:val="00B0F0"/>
          <w:sz w:val="14"/>
          <w:szCs w:val="14"/>
        </w:rPr>
        <w:t>     </w:t>
      </w:r>
      <w:r w:rsidRPr="00EE2B73">
        <w:rPr>
          <w:rFonts w:ascii="Avenir Next Ultra Light" w:hAnsi="Avenir Next Ultra Light" w:cs="Calibri"/>
          <w:b/>
          <w:bCs/>
          <w:color w:val="00B0F0"/>
          <w:sz w:val="20"/>
          <w:szCs w:val="20"/>
        </w:rPr>
        <w:t>Dynamic Model Development and Deployment – </w:t>
      </w:r>
      <w:r w:rsidRPr="00EE2B73">
        <w:rPr>
          <w:rFonts w:ascii="Avenir Next Ultra Light" w:hAnsi="Avenir Next Ultra Light" w:cs="Calibri"/>
          <w:color w:val="000000"/>
          <w:sz w:val="20"/>
          <w:szCs w:val="20"/>
        </w:rPr>
        <w:t>New models should be tested and deployed periodically, training on the expanding user interaction data and a model retraining system should be triggered when the served models recommendation accuracy falls below 80%.</w:t>
      </w:r>
    </w:p>
    <w:p w14:paraId="73FE2678" w14:textId="77777777" w:rsidR="00EE2B73" w:rsidRPr="00EE2B73" w:rsidRDefault="00EE2B73" w:rsidP="009A5C41">
      <w:pPr>
        <w:shd w:val="clear" w:color="auto" w:fill="FFFFFF"/>
        <w:spacing w:after="240"/>
        <w:rPr>
          <w:rFonts w:ascii="Calibri" w:hAnsi="Calibri" w:cs="Calibri"/>
          <w:color w:val="222222"/>
        </w:rPr>
      </w:pPr>
      <w:r w:rsidRPr="00EE2B73">
        <w:rPr>
          <w:rFonts w:ascii="Avenir Next Ultra Light" w:hAnsi="Avenir Next Ultra Light" w:cs="Calibri"/>
          <w:b/>
          <w:bCs/>
          <w:color w:val="00B0F0"/>
          <w:sz w:val="20"/>
          <w:szCs w:val="20"/>
        </w:rPr>
        <w:t>5.</w:t>
      </w:r>
      <w:r w:rsidRPr="00EE2B73">
        <w:rPr>
          <w:b/>
          <w:bCs/>
          <w:color w:val="00B0F0"/>
          <w:sz w:val="14"/>
          <w:szCs w:val="14"/>
        </w:rPr>
        <w:t>     </w:t>
      </w:r>
      <w:r w:rsidRPr="00EE2B73">
        <w:rPr>
          <w:rFonts w:ascii="Avenir Next Ultra Light" w:hAnsi="Avenir Next Ultra Light" w:cs="Calibri"/>
          <w:b/>
          <w:bCs/>
          <w:color w:val="00B0F0"/>
          <w:sz w:val="20"/>
          <w:szCs w:val="20"/>
        </w:rPr>
        <w:t>Reliable Data Processing and Storage – </w:t>
      </w:r>
      <w:r w:rsidRPr="00EE2B73">
        <w:rPr>
          <w:rFonts w:ascii="Avenir Next Ultra Light" w:hAnsi="Avenir Next Ultra Light" w:cs="Calibri"/>
          <w:color w:val="000000"/>
          <w:sz w:val="20"/>
          <w:szCs w:val="20"/>
        </w:rPr>
        <w:t>Collected user data must be processed, features must be extracted and stored. Data entering the system must be pass validation. This is important to ensure the machine learning pipeline and the recommender service has the most exhaustive data set possible, maximising model proficiency and as a result recommendation accuracy.</w:t>
      </w:r>
    </w:p>
    <w:p w14:paraId="7816B483" w14:textId="77777777" w:rsidR="00EE2B73" w:rsidRPr="00EE2B73" w:rsidRDefault="00EE2B73" w:rsidP="009A5C41">
      <w:pPr>
        <w:shd w:val="clear" w:color="auto" w:fill="FFFFFF"/>
        <w:spacing w:after="240"/>
        <w:rPr>
          <w:rFonts w:ascii="Calibri" w:hAnsi="Calibri" w:cs="Calibri"/>
          <w:color w:val="222222"/>
        </w:rPr>
      </w:pPr>
      <w:r w:rsidRPr="00EE2B73">
        <w:rPr>
          <w:rFonts w:ascii="Avenir Next Ultra Light" w:hAnsi="Avenir Next Ultra Light" w:cs="Calibri"/>
          <w:b/>
          <w:bCs/>
          <w:color w:val="00B0F0"/>
          <w:sz w:val="20"/>
          <w:szCs w:val="20"/>
        </w:rPr>
        <w:t>6.</w:t>
      </w:r>
      <w:r w:rsidRPr="00EE2B73">
        <w:rPr>
          <w:b/>
          <w:bCs/>
          <w:color w:val="00B0F0"/>
          <w:sz w:val="14"/>
          <w:szCs w:val="14"/>
        </w:rPr>
        <w:t>     </w:t>
      </w:r>
      <w:r w:rsidRPr="00EE2B73">
        <w:rPr>
          <w:rFonts w:ascii="Avenir Next Ultra Light" w:hAnsi="Avenir Next Ultra Light" w:cs="Calibri"/>
          <w:b/>
          <w:bCs/>
          <w:color w:val="00B0F0"/>
          <w:sz w:val="20"/>
          <w:szCs w:val="20"/>
        </w:rPr>
        <w:t>Scalable Platform – </w:t>
      </w:r>
      <w:r w:rsidRPr="00EE2B73">
        <w:rPr>
          <w:rFonts w:ascii="Avenir Next Ultra Light" w:hAnsi="Avenir Next Ultra Light" w:cs="Calibri"/>
          <w:color w:val="000000"/>
          <w:sz w:val="20"/>
          <w:szCs w:val="20"/>
        </w:rPr>
        <w:t>The platform should scale seamlessly, maintaining low latency, whilst handling 100,000 active users using the platform. The data collection pipeline and the recommender service must maintain standard performance when under this level of traffic.</w:t>
      </w:r>
    </w:p>
    <w:p w14:paraId="1A180D96" w14:textId="77777777" w:rsidR="00EE2B73" w:rsidRPr="00EE2B73" w:rsidRDefault="00EE2B73" w:rsidP="009A5C41">
      <w:pPr>
        <w:shd w:val="clear" w:color="auto" w:fill="FFFFFF"/>
        <w:spacing w:after="240"/>
        <w:rPr>
          <w:rFonts w:ascii="Calibri" w:hAnsi="Calibri" w:cs="Calibri"/>
          <w:color w:val="222222"/>
        </w:rPr>
      </w:pPr>
      <w:r w:rsidRPr="00EE2B73">
        <w:rPr>
          <w:rFonts w:ascii="Avenir Next Ultra Light" w:hAnsi="Avenir Next Ultra Light" w:cs="Calibri"/>
          <w:b/>
          <w:bCs/>
          <w:color w:val="00B0F0"/>
          <w:sz w:val="20"/>
          <w:szCs w:val="20"/>
        </w:rPr>
        <w:t>7.</w:t>
      </w:r>
      <w:r w:rsidRPr="00EE2B73">
        <w:rPr>
          <w:b/>
          <w:bCs/>
          <w:color w:val="00B0F0"/>
          <w:sz w:val="14"/>
          <w:szCs w:val="14"/>
        </w:rPr>
        <w:t>      </w:t>
      </w:r>
      <w:r w:rsidRPr="00EE2B73">
        <w:rPr>
          <w:rFonts w:ascii="Avenir Next Ultra Light" w:hAnsi="Avenir Next Ultra Light" w:cs="Calibri"/>
          <w:b/>
          <w:bCs/>
          <w:color w:val="00B0F0"/>
          <w:sz w:val="20"/>
          <w:szCs w:val="20"/>
        </w:rPr>
        <w:t>Secure Private Platform – </w:t>
      </w:r>
      <w:r w:rsidRPr="00EE2B73">
        <w:rPr>
          <w:rFonts w:ascii="Avenir Next Ultra Light" w:hAnsi="Avenir Next Ultra Light" w:cs="Calibri"/>
          <w:color w:val="000000"/>
          <w:sz w:val="20"/>
          <w:szCs w:val="20"/>
        </w:rPr>
        <w:t>Personalised user data be security stored and accessed using encryption protocols. The system must also comply with GDPR privacy regulations.</w:t>
      </w:r>
    </w:p>
    <w:p w14:paraId="27CE010B" w14:textId="77777777" w:rsidR="00EE2B73" w:rsidRPr="00EE2B73" w:rsidRDefault="00EE2B73" w:rsidP="009A5C41">
      <w:pPr>
        <w:shd w:val="clear" w:color="auto" w:fill="FFFFFF"/>
        <w:rPr>
          <w:rFonts w:ascii="Calibri" w:hAnsi="Calibri" w:cs="Calibri"/>
          <w:color w:val="222222"/>
        </w:rPr>
      </w:pPr>
      <w:r w:rsidRPr="00EE2B73">
        <w:rPr>
          <w:rFonts w:ascii="Avenir Next Ultra Light" w:hAnsi="Avenir Next Ultra Light" w:cs="Calibri"/>
          <w:b/>
          <w:bCs/>
          <w:color w:val="00B0F0"/>
          <w:sz w:val="20"/>
          <w:szCs w:val="20"/>
        </w:rPr>
        <w:t>8.</w:t>
      </w:r>
      <w:r w:rsidRPr="00EE2B73">
        <w:rPr>
          <w:b/>
          <w:bCs/>
          <w:color w:val="00B0F0"/>
          <w:sz w:val="14"/>
          <w:szCs w:val="14"/>
        </w:rPr>
        <w:t>     </w:t>
      </w:r>
      <w:r w:rsidRPr="00EE2B73">
        <w:rPr>
          <w:rFonts w:ascii="Avenir Next Ultra Light" w:hAnsi="Avenir Next Ultra Light" w:cs="Calibri"/>
          <w:b/>
          <w:bCs/>
          <w:color w:val="00B0F0"/>
          <w:sz w:val="20"/>
          <w:szCs w:val="20"/>
        </w:rPr>
        <w:t>System Monitoring and Reporting - </w:t>
      </w:r>
      <w:r w:rsidRPr="00EE2B73">
        <w:rPr>
          <w:rFonts w:ascii="Avenir Next Ultra Light" w:hAnsi="Avenir Next Ultra Light" w:cs="Calibri"/>
          <w:color w:val="000000"/>
          <w:sz w:val="20"/>
          <w:szCs w:val="20"/>
        </w:rPr>
        <w:t>The platform must implement real-time model monitoring to track the accuracy and performance of deployed machine learning models. There must also be comprehensive system health monitoring to track latency, throughput, and errors for all the core services.</w:t>
      </w:r>
    </w:p>
    <w:p w14:paraId="250ADCC3"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color w:val="4472C4"/>
          <w:sz w:val="20"/>
          <w:szCs w:val="20"/>
        </w:rPr>
        <w:t> </w:t>
      </w:r>
    </w:p>
    <w:p w14:paraId="23A9877E" w14:textId="77777777" w:rsidR="00EE2B73" w:rsidRDefault="00EE2B73" w:rsidP="00EE2B73">
      <w:pPr>
        <w:shd w:val="clear" w:color="auto" w:fill="FFFFFF"/>
        <w:rPr>
          <w:rFonts w:ascii="Arial" w:hAnsi="Arial" w:cs="Arial"/>
          <w:color w:val="222222"/>
        </w:rPr>
      </w:pPr>
      <w:r w:rsidRPr="00EE2B73">
        <w:rPr>
          <w:rFonts w:ascii="Avenir Next Ultra Light" w:hAnsi="Avenir Next Ultra Light" w:cs="Arial"/>
          <w:b/>
          <w:bCs/>
          <w:color w:val="00B0F0"/>
        </w:rPr>
        <w:t> </w:t>
      </w:r>
    </w:p>
    <w:p w14:paraId="4F62DD65" w14:textId="77777777" w:rsidR="009A5C41" w:rsidRDefault="009A5C41" w:rsidP="00EE2B73">
      <w:pPr>
        <w:shd w:val="clear" w:color="auto" w:fill="FFFFFF"/>
        <w:rPr>
          <w:rFonts w:ascii="Avenir Next Ultra Light" w:hAnsi="Avenir Next Ultra Light" w:cs="Arial"/>
          <w:b/>
          <w:bCs/>
          <w:color w:val="00B0F0"/>
        </w:rPr>
      </w:pPr>
    </w:p>
    <w:p w14:paraId="509B440F" w14:textId="77777777" w:rsidR="009A5C41" w:rsidRDefault="009A5C41" w:rsidP="00EE2B73">
      <w:pPr>
        <w:shd w:val="clear" w:color="auto" w:fill="FFFFFF"/>
        <w:rPr>
          <w:rFonts w:ascii="Avenir Next Ultra Light" w:hAnsi="Avenir Next Ultra Light" w:cs="Arial"/>
          <w:b/>
          <w:bCs/>
          <w:color w:val="00B0F0"/>
        </w:rPr>
      </w:pPr>
    </w:p>
    <w:p w14:paraId="01C16083" w14:textId="020D3AF4"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b/>
          <w:bCs/>
          <w:color w:val="00B0F0"/>
        </w:rPr>
        <w:t>System Architecture</w:t>
      </w:r>
    </w:p>
    <w:p w14:paraId="72A0203C"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color w:val="4472C4"/>
          <w:sz w:val="20"/>
          <w:szCs w:val="20"/>
        </w:rPr>
        <w:t> </w:t>
      </w:r>
    </w:p>
    <w:p w14:paraId="040182CE" w14:textId="08E4623D" w:rsidR="00EE2B73" w:rsidRPr="00EE2B73" w:rsidRDefault="00F372A6" w:rsidP="00EE2B73">
      <w:pPr>
        <w:shd w:val="clear" w:color="auto" w:fill="FFFFFF"/>
        <w:rPr>
          <w:rFonts w:ascii="Arial" w:hAnsi="Arial" w:cs="Arial"/>
          <w:color w:val="222222"/>
        </w:rPr>
      </w:pPr>
      <w:r>
        <w:rPr>
          <w:rFonts w:ascii="Arial" w:hAnsi="Arial" w:cs="Arial"/>
          <w:noProof/>
          <w:color w:val="222222"/>
          <w14:ligatures w14:val="standardContextual"/>
        </w:rPr>
        <w:drawing>
          <wp:inline distT="0" distB="0" distL="0" distR="0" wp14:anchorId="3C9981D2" wp14:editId="2854A6C8">
            <wp:extent cx="5731510" cy="3463290"/>
            <wp:effectExtent l="0" t="0" r="0" b="3810"/>
            <wp:docPr id="441654407"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5474" name="Picture 5" descr="A diagram of a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63290"/>
                    </a:xfrm>
                    <a:prstGeom prst="rect">
                      <a:avLst/>
                    </a:prstGeom>
                  </pic:spPr>
                </pic:pic>
              </a:graphicData>
            </a:graphic>
          </wp:inline>
        </w:drawing>
      </w:r>
    </w:p>
    <w:p w14:paraId="0A9A2A8B" w14:textId="3A6287C0" w:rsidR="00EE2B73" w:rsidRDefault="00EE2B73" w:rsidP="00EE2B73">
      <w:pPr>
        <w:shd w:val="clear" w:color="auto" w:fill="FFFFFF"/>
        <w:rPr>
          <w:rFonts w:ascii="Avenir Next Ultra Light" w:hAnsi="Avenir Next Ultra Light" w:cs="Arial"/>
          <w:color w:val="000000"/>
          <w:sz w:val="20"/>
          <w:szCs w:val="20"/>
        </w:rPr>
      </w:pPr>
      <w:r w:rsidRPr="00EE2B73">
        <w:rPr>
          <w:rFonts w:ascii="Avenir Next Ultra Light" w:hAnsi="Avenir Next Ultra Light" w:cs="Arial"/>
          <w:color w:val="000000"/>
          <w:sz w:val="20"/>
          <w:szCs w:val="20"/>
        </w:rPr>
        <w:fldChar w:fldCharType="begin"/>
      </w:r>
      <w:r w:rsidRPr="00EE2B73">
        <w:rPr>
          <w:rFonts w:ascii="Avenir Next Ultra Light" w:hAnsi="Avenir Next Ultra Light" w:cs="Arial"/>
          <w:color w:val="000000"/>
          <w:sz w:val="20"/>
          <w:szCs w:val="20"/>
        </w:rPr>
        <w:instrText xml:space="preserve"> INCLUDEPICTURE "https://mail.google.com/mail/u/1?ui=2&amp;ik=1bce093ca0&amp;attid=0.1&amp;permmsgid=msg-f:1813902824495660129&amp;th=192c470227243c61&amp;view=fimg&amp;fur=ip&amp;sz=s0-l75-ft&amp;attbid=ANGjdJ-P_IaMb-Vrw6Hpkq66Eku3iqgKc6lPVxdYhBtxTIsW06TYirVRDWWXrGrN0B_WyuJ3l_OGXr0NUpVaxqKmoHYj61YlgGt_VlB-WPVXjD6sH_RYU9wIAtS4AeI&amp;disp=emb" \* MERGEFORMATINET </w:instrText>
      </w:r>
      <w:r w:rsidR="00000000">
        <w:rPr>
          <w:rFonts w:ascii="Avenir Next Ultra Light" w:hAnsi="Avenir Next Ultra Light" w:cs="Arial"/>
          <w:color w:val="000000"/>
          <w:sz w:val="20"/>
          <w:szCs w:val="20"/>
        </w:rPr>
        <w:fldChar w:fldCharType="separate"/>
      </w:r>
      <w:r w:rsidRPr="00EE2B73">
        <w:rPr>
          <w:rFonts w:ascii="Avenir Next Ultra Light" w:hAnsi="Avenir Next Ultra Light" w:cs="Arial"/>
          <w:color w:val="000000"/>
          <w:sz w:val="20"/>
          <w:szCs w:val="20"/>
        </w:rPr>
        <w:fldChar w:fldCharType="end"/>
      </w:r>
    </w:p>
    <w:p w14:paraId="74C395F2" w14:textId="77777777" w:rsidR="00EE2B73" w:rsidRPr="00EE2B73" w:rsidRDefault="00EE2B73" w:rsidP="00EE2B73">
      <w:pPr>
        <w:shd w:val="clear" w:color="auto" w:fill="FFFFFF"/>
        <w:rPr>
          <w:rFonts w:ascii="Arial" w:hAnsi="Arial" w:cs="Arial"/>
          <w:color w:val="222222"/>
        </w:rPr>
      </w:pPr>
    </w:p>
    <w:p w14:paraId="575EC7CC"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b/>
          <w:bCs/>
          <w:color w:val="00B0F0"/>
          <w:sz w:val="20"/>
          <w:szCs w:val="20"/>
        </w:rPr>
        <w:t>User Interface and API Management</w:t>
      </w:r>
    </w:p>
    <w:p w14:paraId="6A23CAE1"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color w:val="000000"/>
          <w:sz w:val="20"/>
          <w:szCs w:val="20"/>
        </w:rPr>
        <w:t>The Client UI is the interface where users interact with the platform across multiple devices. Users navigate the site by searching for films, adding content to watchlists, providing ratings, and browsing personalised recommendations. The API Rate Limiter manages HTTP request traffic from users and protects the backend services from being overwhelmed from high volumes of requests, via request throttling. The API Rate Limiter will throttle at 1000 messages per minute, per user. The API Gateway manages the routing of requests to various microservices.</w:t>
      </w:r>
    </w:p>
    <w:p w14:paraId="7A2AF78C"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color w:val="000000"/>
          <w:sz w:val="20"/>
          <w:szCs w:val="20"/>
        </w:rPr>
        <w:t> </w:t>
      </w:r>
    </w:p>
    <w:p w14:paraId="5D679F95"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b/>
          <w:bCs/>
          <w:color w:val="00B0F0"/>
          <w:sz w:val="20"/>
          <w:szCs w:val="20"/>
        </w:rPr>
        <w:t>User Data Collection Microservices</w:t>
      </w:r>
    </w:p>
    <w:p w14:paraId="6B61FC5B"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color w:val="000000"/>
          <w:sz w:val="20"/>
          <w:szCs w:val="20"/>
        </w:rPr>
        <w:t>There are four microservices collecting user data in real time.</w:t>
      </w:r>
    </w:p>
    <w:p w14:paraId="6435506F" w14:textId="77777777" w:rsidR="00EE2B73" w:rsidRPr="00EE2B73" w:rsidRDefault="00EE2B73" w:rsidP="00EE2B73">
      <w:pPr>
        <w:pStyle w:val="ListParagraph"/>
        <w:numPr>
          <w:ilvl w:val="0"/>
          <w:numId w:val="106"/>
        </w:numPr>
        <w:shd w:val="clear" w:color="auto" w:fill="FFFFFF"/>
        <w:rPr>
          <w:rFonts w:ascii="Calibri" w:hAnsi="Calibri" w:cs="Calibri"/>
          <w:color w:val="222222"/>
        </w:rPr>
      </w:pPr>
      <w:r w:rsidRPr="00EE2B73">
        <w:rPr>
          <w:rFonts w:ascii="Avenir Next Ultra Light" w:hAnsi="Avenir Next Ultra Light" w:cs="Calibri"/>
          <w:color w:val="000000"/>
          <w:sz w:val="20"/>
          <w:szCs w:val="20"/>
        </w:rPr>
        <w:t>The Review and Rating Service - Collects user ratings (1-5 stars) and reviews for films and series. Sentiment analysis is run on review text. A total sentiment weighting is calculated from the users review and rating and a sentiment integer is passed to the recommender service tagged to the film that was reviewed.</w:t>
      </w:r>
    </w:p>
    <w:p w14:paraId="3A885100" w14:textId="77777777" w:rsidR="00EE2B73" w:rsidRPr="00EE2B73" w:rsidRDefault="00EE2B73" w:rsidP="00EE2B73">
      <w:pPr>
        <w:pStyle w:val="ListParagraph"/>
        <w:numPr>
          <w:ilvl w:val="0"/>
          <w:numId w:val="106"/>
        </w:numPr>
        <w:shd w:val="clear" w:color="auto" w:fill="FFFFFF"/>
        <w:rPr>
          <w:rFonts w:ascii="Calibri" w:hAnsi="Calibri" w:cs="Calibri"/>
          <w:color w:val="222222"/>
        </w:rPr>
      </w:pPr>
      <w:r w:rsidRPr="00EE2B73">
        <w:rPr>
          <w:rFonts w:ascii="Avenir Next Ultra Light" w:hAnsi="Avenir Next Ultra Light" w:cs="Calibri"/>
          <w:color w:val="000000"/>
          <w:sz w:val="20"/>
          <w:szCs w:val="20"/>
        </w:rPr>
        <w:t>Watchlist Service - Manages the user’s watchlist, tracking content they intend to view. A stronger weighting is applied to less popular films added.</w:t>
      </w:r>
    </w:p>
    <w:p w14:paraId="19EE7589" w14:textId="77777777" w:rsidR="00EE2B73" w:rsidRPr="00EE2B73" w:rsidRDefault="00EE2B73" w:rsidP="00EE2B73">
      <w:pPr>
        <w:pStyle w:val="ListParagraph"/>
        <w:numPr>
          <w:ilvl w:val="0"/>
          <w:numId w:val="106"/>
        </w:numPr>
        <w:shd w:val="clear" w:color="auto" w:fill="FFFFFF"/>
        <w:rPr>
          <w:rFonts w:ascii="Calibri" w:hAnsi="Calibri" w:cs="Calibri"/>
          <w:color w:val="222222"/>
        </w:rPr>
      </w:pPr>
      <w:r w:rsidRPr="00EE2B73">
        <w:rPr>
          <w:rFonts w:ascii="Avenir Next Ultra Light" w:hAnsi="Avenir Next Ultra Light" w:cs="Calibri"/>
          <w:color w:val="000000"/>
          <w:sz w:val="20"/>
          <w:szCs w:val="20"/>
        </w:rPr>
        <w:t>Search Service - Logs user searches, as this provides insights into content preferences. The weighing of a search query 20% of the weighing of a review/rating/watch list data point, however, aggregating searching over the user’s time of the platform, does expect to provide valuable data for our recommendation system.</w:t>
      </w:r>
    </w:p>
    <w:p w14:paraId="7DBDB140" w14:textId="59CC9EA1" w:rsidR="00EE2B73" w:rsidRPr="00EE2B73" w:rsidRDefault="00EE2B73" w:rsidP="00EE2B73">
      <w:pPr>
        <w:pStyle w:val="ListParagraph"/>
        <w:numPr>
          <w:ilvl w:val="0"/>
          <w:numId w:val="106"/>
        </w:numPr>
        <w:shd w:val="clear" w:color="auto" w:fill="FFFFFF"/>
        <w:rPr>
          <w:rFonts w:ascii="Calibri" w:hAnsi="Calibri" w:cs="Calibri"/>
          <w:color w:val="222222"/>
        </w:rPr>
      </w:pPr>
      <w:r w:rsidRPr="00EE2B73">
        <w:rPr>
          <w:rFonts w:ascii="Avenir Next Ultra Light" w:hAnsi="Avenir Next Ultra Light" w:cs="Calibri"/>
          <w:color w:val="000000"/>
          <w:sz w:val="20"/>
          <w:szCs w:val="20"/>
        </w:rPr>
        <w:t>User Interaction Service - Tracks more subtle interactions, such as clicks, time spent on content pages, and browsing behaviour. This data will come in at a higher volume and in some cases may be arbitrary, therefore the recommender service weighs this data the least out of the four micro services.</w:t>
      </w:r>
    </w:p>
    <w:p w14:paraId="7145E460" w14:textId="77777777" w:rsidR="00EE2B73" w:rsidRPr="00EE2B73" w:rsidRDefault="00EE2B73" w:rsidP="00EE2B73">
      <w:pPr>
        <w:shd w:val="clear" w:color="auto" w:fill="FFFFFF"/>
        <w:ind w:left="720"/>
        <w:rPr>
          <w:rFonts w:ascii="Calibri" w:hAnsi="Calibri" w:cs="Calibri"/>
          <w:color w:val="222222"/>
        </w:rPr>
      </w:pPr>
      <w:r w:rsidRPr="00EE2B73">
        <w:rPr>
          <w:rFonts w:ascii="Avenir Next Ultra Light" w:hAnsi="Avenir Next Ultra Light" w:cs="Calibri"/>
          <w:color w:val="000000"/>
          <w:sz w:val="20"/>
          <w:szCs w:val="20"/>
        </w:rPr>
        <w:t> </w:t>
      </w:r>
    </w:p>
    <w:p w14:paraId="215727F2"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color w:val="000000"/>
          <w:sz w:val="20"/>
          <w:szCs w:val="20"/>
        </w:rPr>
        <w:lastRenderedPageBreak/>
        <w:t>To handle large-scale data, the system has a Stream Processor for real-time data processing, using Apache Kafka, and a Batch Processor for processing larger datasets over time, using Apache Spark. The Batch Processor periodically updates the Data Store, ensuring that the data and features used in machine learning models are continuously refreshed.</w:t>
      </w:r>
    </w:p>
    <w:p w14:paraId="27A42623"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color w:val="000000"/>
          <w:sz w:val="20"/>
          <w:szCs w:val="20"/>
        </w:rPr>
        <w:t> </w:t>
      </w:r>
    </w:p>
    <w:p w14:paraId="5F57E188"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color w:val="000000"/>
          <w:sz w:val="20"/>
          <w:szCs w:val="20"/>
        </w:rPr>
        <w:t> </w:t>
      </w:r>
    </w:p>
    <w:p w14:paraId="49740FEC"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b/>
          <w:bCs/>
          <w:color w:val="00B0F0"/>
          <w:sz w:val="20"/>
          <w:szCs w:val="20"/>
        </w:rPr>
        <w:t>Content Management</w:t>
      </w:r>
    </w:p>
    <w:p w14:paraId="0902350B" w14:textId="77777777" w:rsidR="00EE2B73" w:rsidRDefault="00EE2B73" w:rsidP="00EE2B73">
      <w:pPr>
        <w:shd w:val="clear" w:color="auto" w:fill="FFFFFF"/>
        <w:rPr>
          <w:rFonts w:ascii="Arial" w:hAnsi="Arial" w:cs="Arial"/>
          <w:color w:val="222222"/>
        </w:rPr>
      </w:pPr>
      <w:r w:rsidRPr="00EE2B73">
        <w:rPr>
          <w:rFonts w:ascii="Avenir Next Ultra Light" w:hAnsi="Avenir Next Ultra Light" w:cs="Arial"/>
          <w:color w:val="000000"/>
          <w:sz w:val="20"/>
          <w:szCs w:val="20"/>
        </w:rPr>
        <w:t>The content for the platform is managed through several services:</w:t>
      </w:r>
    </w:p>
    <w:p w14:paraId="6E2C2C3D" w14:textId="77777777" w:rsidR="00EE2B73" w:rsidRPr="00EE2B73" w:rsidRDefault="00EE2B73" w:rsidP="00EE2B73">
      <w:pPr>
        <w:pStyle w:val="ListParagraph"/>
        <w:numPr>
          <w:ilvl w:val="0"/>
          <w:numId w:val="107"/>
        </w:numPr>
        <w:shd w:val="clear" w:color="auto" w:fill="FFFFFF"/>
        <w:rPr>
          <w:rFonts w:ascii="Arial" w:hAnsi="Arial" w:cs="Arial"/>
          <w:color w:val="222222"/>
        </w:rPr>
      </w:pPr>
      <w:r w:rsidRPr="00EE2B73">
        <w:rPr>
          <w:rFonts w:ascii="Avenir Next Ultra Light" w:hAnsi="Avenir Next Ultra Light" w:cs="Calibri"/>
          <w:color w:val="000000"/>
          <w:sz w:val="20"/>
          <w:szCs w:val="20"/>
        </w:rPr>
        <w:t>Platform Content Database - Stores metadata for all available films and series on the platform, including descriptions, genres, cast information etc. This content is constantly updated to reflect the latest film releases.</w:t>
      </w:r>
    </w:p>
    <w:p w14:paraId="7434BB4B" w14:textId="77777777" w:rsidR="00EB4B06" w:rsidRPr="00EB4B06" w:rsidRDefault="00EE2B73" w:rsidP="00EB4B06">
      <w:pPr>
        <w:pStyle w:val="ListParagraph"/>
        <w:numPr>
          <w:ilvl w:val="0"/>
          <w:numId w:val="107"/>
        </w:numPr>
        <w:shd w:val="clear" w:color="auto" w:fill="FFFFFF"/>
        <w:rPr>
          <w:rFonts w:ascii="Arial" w:hAnsi="Arial" w:cs="Arial"/>
          <w:color w:val="222222"/>
        </w:rPr>
      </w:pPr>
      <w:r w:rsidRPr="00EE2B73">
        <w:rPr>
          <w:rFonts w:ascii="Avenir Next Ultra Light" w:hAnsi="Avenir Next Ultra Light" w:cs="Calibri"/>
          <w:color w:val="000000"/>
          <w:sz w:val="20"/>
          <w:szCs w:val="20"/>
        </w:rPr>
        <w:t>Content Management Service - Manages the content for the platform, passing the content to the client UI and also passing the data to the Recommender Service.</w:t>
      </w:r>
    </w:p>
    <w:p w14:paraId="1BBD53F3" w14:textId="77777777" w:rsidR="00EB4B06" w:rsidRPr="00EB4B06" w:rsidRDefault="00EE2B73" w:rsidP="00EB4B06">
      <w:pPr>
        <w:pStyle w:val="ListParagraph"/>
        <w:numPr>
          <w:ilvl w:val="0"/>
          <w:numId w:val="107"/>
        </w:numPr>
        <w:shd w:val="clear" w:color="auto" w:fill="FFFFFF"/>
        <w:rPr>
          <w:rFonts w:ascii="Arial" w:hAnsi="Arial" w:cs="Arial"/>
          <w:color w:val="222222"/>
        </w:rPr>
      </w:pPr>
      <w:r w:rsidRPr="00EB4B06">
        <w:rPr>
          <w:rFonts w:ascii="Avenir Next Ultra Light" w:hAnsi="Avenir Next Ultra Light" w:cs="Calibri"/>
          <w:color w:val="000000"/>
          <w:sz w:val="20"/>
          <w:szCs w:val="20"/>
        </w:rPr>
        <w:t>Content Validation Service - Before new content is added to the Platform Content Database, it is validated through the Content Validation Service, ensuring quality and compliance with platform standards.</w:t>
      </w:r>
    </w:p>
    <w:p w14:paraId="51BA7C6A" w14:textId="70393F7A" w:rsidR="008D0DFE" w:rsidRPr="008D0DFE" w:rsidRDefault="00EB4B06" w:rsidP="008D0DFE">
      <w:pPr>
        <w:pStyle w:val="ListParagraph"/>
        <w:numPr>
          <w:ilvl w:val="0"/>
          <w:numId w:val="107"/>
        </w:numPr>
        <w:shd w:val="clear" w:color="auto" w:fill="FFFFFF"/>
        <w:rPr>
          <w:rFonts w:ascii="Arial" w:hAnsi="Arial" w:cs="Arial"/>
          <w:color w:val="222222"/>
        </w:rPr>
      </w:pPr>
      <w:r>
        <w:rPr>
          <w:rFonts w:ascii="Avenir Next Ultra Light" w:hAnsi="Avenir Next Ultra Light" w:cs="Calibri"/>
          <w:color w:val="000000"/>
          <w:sz w:val="20"/>
          <w:szCs w:val="20"/>
        </w:rPr>
        <w:t>T</w:t>
      </w:r>
      <w:r w:rsidR="00EE2B73" w:rsidRPr="00EB4B06">
        <w:rPr>
          <w:rFonts w:ascii="Avenir Next Ultra Light" w:hAnsi="Avenir Next Ultra Light" w:cs="Calibri"/>
          <w:color w:val="000000"/>
          <w:sz w:val="20"/>
          <w:szCs w:val="20"/>
        </w:rPr>
        <w:t>he 3rd Party Content Service -The platform integrates content from third-party providers. New content such as a new film release or new peer reviewed review which will provide the system with a understanding of popular films. This content has to pass validation prior to entering the Platform Content Database.</w:t>
      </w:r>
    </w:p>
    <w:p w14:paraId="2A4959C3" w14:textId="77777777" w:rsidR="008D0DFE" w:rsidRDefault="008D0DFE" w:rsidP="008D0DFE">
      <w:pPr>
        <w:pStyle w:val="whitespace-pre-wrap"/>
        <w:rPr>
          <w:rFonts w:ascii="Avenir Next Ultra Light" w:hAnsi="Avenir Next Ultra Light" w:cs="Arial"/>
          <w:b/>
          <w:bCs/>
          <w:color w:val="00B0F0"/>
          <w:sz w:val="20"/>
          <w:szCs w:val="20"/>
        </w:rPr>
      </w:pPr>
    </w:p>
    <w:p w14:paraId="647492A2" w14:textId="11947471" w:rsidR="008D0DFE" w:rsidRPr="008D0DFE" w:rsidRDefault="008D0DFE" w:rsidP="008D0DFE">
      <w:pPr>
        <w:pStyle w:val="whitespace-pre-wrap"/>
        <w:rPr>
          <w:rFonts w:ascii="Avenir Next Ultra Light" w:hAnsi="Avenir Next Ultra Light" w:cs="Arial"/>
          <w:color w:val="0070C0"/>
          <w:sz w:val="20"/>
          <w:szCs w:val="20"/>
        </w:rPr>
      </w:pPr>
      <w:r w:rsidRPr="008D0DFE">
        <w:rPr>
          <w:rFonts w:ascii="Avenir Next Ultra Light" w:hAnsi="Avenir Next Ultra Light" w:cs="Arial"/>
          <w:b/>
          <w:bCs/>
          <w:color w:val="00B0F0"/>
          <w:sz w:val="20"/>
          <w:szCs w:val="20"/>
        </w:rPr>
        <w:t>Recommendation System</w:t>
      </w:r>
      <w:r>
        <w:rPr>
          <w:rFonts w:ascii="Avenir Next Ultra Light" w:hAnsi="Avenir Next Ultra Light" w:cs="Arial"/>
          <w:color w:val="0070C0"/>
          <w:sz w:val="20"/>
          <w:szCs w:val="20"/>
        </w:rPr>
        <w:br/>
      </w:r>
      <w:r w:rsidRPr="008D0DFE">
        <w:rPr>
          <w:rFonts w:ascii="Avenir Next Ultra Light" w:hAnsi="Avenir Next Ultra Light" w:cs="Arial"/>
          <w:color w:val="000000" w:themeColor="text1"/>
          <w:sz w:val="20"/>
          <w:szCs w:val="20"/>
        </w:rPr>
        <w:t>The Recommender Service generates personali</w:t>
      </w:r>
      <w:r>
        <w:rPr>
          <w:rFonts w:ascii="Avenir Next Ultra Light" w:hAnsi="Avenir Next Ultra Light" w:cs="Arial"/>
          <w:color w:val="000000" w:themeColor="text1"/>
          <w:sz w:val="20"/>
          <w:szCs w:val="20"/>
        </w:rPr>
        <w:t>s</w:t>
      </w:r>
      <w:r w:rsidRPr="008D0DFE">
        <w:rPr>
          <w:rFonts w:ascii="Avenir Next Ultra Light" w:hAnsi="Avenir Next Ultra Light" w:cs="Arial"/>
          <w:color w:val="000000" w:themeColor="text1"/>
          <w:sz w:val="20"/>
          <w:szCs w:val="20"/>
        </w:rPr>
        <w:t>ed film suggestions for users by ingesting live data from the Data Collection Microservices via a Stream Processor. It accesses the User Analytics Database to gather a long-term history of user interactions, while the Platform Content Database ensures it has the latest film content available for recommendations. The Feature Store feeds data into the Recommender Service, holding a set of processed features from user interaction data, which reduces the computational load on the machine learning model by eliminating the need to extract features on the fly. The model processes this data, outputs film recommendations, which are then cached for faster response times, and served to the Client UI.</w:t>
      </w:r>
    </w:p>
    <w:p w14:paraId="5B10134E" w14:textId="2CE2CB88" w:rsidR="008D0DFE" w:rsidRPr="008D0DFE" w:rsidRDefault="008D0DFE" w:rsidP="008D0DFE">
      <w:pPr>
        <w:pStyle w:val="whitespace-pre-wrap"/>
        <w:rPr>
          <w:rFonts w:ascii="Avenir Next Ultra Light" w:hAnsi="Avenir Next Ultra Light" w:cs="Arial"/>
          <w:color w:val="000000" w:themeColor="text1"/>
          <w:sz w:val="20"/>
          <w:szCs w:val="20"/>
        </w:rPr>
      </w:pPr>
      <w:r w:rsidRPr="008D0DFE">
        <w:rPr>
          <w:rFonts w:ascii="Avenir Next Ultra Light" w:hAnsi="Avenir Next Ultra Light" w:cs="Arial"/>
          <w:color w:val="000000" w:themeColor="text1"/>
          <w:sz w:val="20"/>
          <w:szCs w:val="20"/>
        </w:rPr>
        <w:t>The recommendation system enhances personalization by combining Content-Based Filtering and</w:t>
      </w:r>
      <w:r>
        <w:rPr>
          <w:rFonts w:ascii="Avenir Next Ultra Light" w:hAnsi="Avenir Next Ultra Light" w:cs="Arial"/>
          <w:color w:val="000000" w:themeColor="text1"/>
          <w:sz w:val="20"/>
          <w:szCs w:val="20"/>
        </w:rPr>
        <w:t xml:space="preserve"> </w:t>
      </w:r>
      <w:r w:rsidRPr="008D0DFE">
        <w:rPr>
          <w:rFonts w:ascii="Avenir Next Ultra Light" w:hAnsi="Avenir Next Ultra Light" w:cs="Arial"/>
          <w:color w:val="000000" w:themeColor="text1"/>
          <w:sz w:val="20"/>
          <w:szCs w:val="20"/>
        </w:rPr>
        <w:t>Collaborative Filtering techniques. Content-based filtering analyzes attributes like genre, director, and cast, allowing the system to identify similar films based on their characteristics. Collaborative filtering leverages user similarity analysis, discovering latent features in the content and user interaction data. To ensure recommendations reflect current preferences, the system applies a decay to older interactions, gradually reducing their influence.</w:t>
      </w:r>
    </w:p>
    <w:p w14:paraId="215F05B0" w14:textId="1F831009" w:rsidR="008D0DFE" w:rsidRPr="008D0DFE" w:rsidRDefault="008D0DFE" w:rsidP="008D0DFE">
      <w:pPr>
        <w:pStyle w:val="whitespace-pre-wrap"/>
        <w:rPr>
          <w:rFonts w:ascii="Avenir Next Ultra Light" w:hAnsi="Avenir Next Ultra Light" w:cs="Arial"/>
          <w:color w:val="000000" w:themeColor="text1"/>
          <w:sz w:val="20"/>
          <w:szCs w:val="20"/>
        </w:rPr>
      </w:pPr>
      <w:r w:rsidRPr="008D0DFE">
        <w:rPr>
          <w:rFonts w:ascii="Avenir Next Ultra Light" w:hAnsi="Avenir Next Ultra Light" w:cs="Arial"/>
          <w:color w:val="000000" w:themeColor="text1"/>
          <w:sz w:val="20"/>
          <w:szCs w:val="20"/>
        </w:rPr>
        <w:t xml:space="preserve">To further enhance recommendation </w:t>
      </w:r>
      <w:r>
        <w:rPr>
          <w:rFonts w:ascii="Avenir Next Ultra Light" w:hAnsi="Avenir Next Ultra Light" w:cs="Arial"/>
          <w:color w:val="000000" w:themeColor="text1"/>
          <w:sz w:val="20"/>
          <w:szCs w:val="20"/>
        </w:rPr>
        <w:t>a</w:t>
      </w:r>
      <w:r w:rsidRPr="008D0DFE">
        <w:rPr>
          <w:rFonts w:ascii="Avenir Next Ultra Light" w:hAnsi="Avenir Next Ultra Light" w:cs="Arial"/>
          <w:color w:val="000000" w:themeColor="text1"/>
          <w:sz w:val="20"/>
          <w:szCs w:val="20"/>
        </w:rPr>
        <w:t>ccuracy, deep learning models, such as Multilayer Perceptrons (MLPs), are utili</w:t>
      </w:r>
      <w:r>
        <w:rPr>
          <w:rFonts w:ascii="Avenir Next Ultra Light" w:hAnsi="Avenir Next Ultra Light" w:cs="Arial"/>
          <w:color w:val="000000" w:themeColor="text1"/>
          <w:sz w:val="20"/>
          <w:szCs w:val="20"/>
        </w:rPr>
        <w:t>s</w:t>
      </w:r>
      <w:r w:rsidRPr="008D0DFE">
        <w:rPr>
          <w:rFonts w:ascii="Avenir Next Ultra Light" w:hAnsi="Avenir Next Ultra Light" w:cs="Arial"/>
          <w:color w:val="000000" w:themeColor="text1"/>
          <w:sz w:val="20"/>
          <w:szCs w:val="20"/>
        </w:rPr>
        <w:t>ed to capture complex relationships between users and films through user and item embeddings. Additionally, sequence-based models like RNN</w:t>
      </w:r>
      <w:r>
        <w:rPr>
          <w:rFonts w:ascii="Avenir Next Ultra Light" w:hAnsi="Avenir Next Ultra Light" w:cs="Arial"/>
          <w:color w:val="000000" w:themeColor="text1"/>
          <w:sz w:val="20"/>
          <w:szCs w:val="20"/>
        </w:rPr>
        <w:t>s</w:t>
      </w:r>
      <w:r w:rsidRPr="008D0DFE">
        <w:rPr>
          <w:rFonts w:ascii="Avenir Next Ultra Light" w:hAnsi="Avenir Next Ultra Light" w:cs="Arial"/>
          <w:color w:val="000000" w:themeColor="text1"/>
          <w:sz w:val="20"/>
          <w:szCs w:val="20"/>
        </w:rPr>
        <w:t xml:space="preserve"> or LSTMs help track the evolution of user preferences over time, adjusting recommendations dynamically based on viewing patterns. This results in a higher degree of personalization by modeling temporal trends in user behavior.</w:t>
      </w:r>
    </w:p>
    <w:p w14:paraId="5B7D9BE4" w14:textId="2E400E66" w:rsidR="008D0DFE" w:rsidRPr="008D0DFE" w:rsidRDefault="008D0DFE" w:rsidP="008D0DFE">
      <w:pPr>
        <w:pStyle w:val="whitespace-pre-wrap"/>
        <w:rPr>
          <w:rFonts w:ascii="Avenir Next Ultra Light" w:hAnsi="Avenir Next Ultra Light" w:cs="Arial"/>
          <w:color w:val="000000" w:themeColor="text1"/>
          <w:sz w:val="20"/>
          <w:szCs w:val="20"/>
        </w:rPr>
      </w:pPr>
      <w:r w:rsidRPr="008D0DFE">
        <w:rPr>
          <w:rFonts w:ascii="Avenir Next Ultra Light" w:hAnsi="Avenir Next Ultra Light" w:cs="Arial"/>
          <w:color w:val="000000" w:themeColor="text1"/>
          <w:sz w:val="20"/>
          <w:szCs w:val="20"/>
        </w:rPr>
        <w:t>In terms of Response Time Optimi</w:t>
      </w:r>
      <w:r>
        <w:rPr>
          <w:rFonts w:ascii="Avenir Next Ultra Light" w:hAnsi="Avenir Next Ultra Light" w:cs="Arial"/>
          <w:color w:val="000000" w:themeColor="text1"/>
          <w:sz w:val="20"/>
          <w:szCs w:val="20"/>
        </w:rPr>
        <w:t>s</w:t>
      </w:r>
      <w:r w:rsidRPr="008D0DFE">
        <w:rPr>
          <w:rFonts w:ascii="Avenir Next Ultra Light" w:hAnsi="Avenir Next Ultra Light" w:cs="Arial"/>
          <w:color w:val="000000" w:themeColor="text1"/>
          <w:sz w:val="20"/>
          <w:szCs w:val="20"/>
        </w:rPr>
        <w:t xml:space="preserve">ation, pre-trained embeddings for films and users speed up the recommendation process by quickly matching user profiles with film attributes. Additionally, using models such as autoencoders to preprocess and compress large-scale interaction data allows faster retrieval of recommendations while maintaining accuracy, even as the platform scales. To support </w:t>
      </w:r>
      <w:r w:rsidRPr="008D0DFE">
        <w:rPr>
          <w:rFonts w:ascii="Avenir Next Ultra Light" w:hAnsi="Avenir Next Ultra Light" w:cs="Arial"/>
          <w:color w:val="000000" w:themeColor="text1"/>
          <w:sz w:val="20"/>
          <w:szCs w:val="20"/>
        </w:rPr>
        <w:lastRenderedPageBreak/>
        <w:t>consistent performance, Redis cachin</w:t>
      </w:r>
      <w:r w:rsidR="00502EE0">
        <w:rPr>
          <w:rFonts w:ascii="Avenir Next Ultra Light" w:hAnsi="Avenir Next Ultra Light" w:cs="Arial"/>
          <w:color w:val="000000" w:themeColor="text1"/>
          <w:sz w:val="20"/>
          <w:szCs w:val="20"/>
        </w:rPr>
        <w:t>g</w:t>
      </w:r>
      <w:r w:rsidRPr="008D0DFE">
        <w:rPr>
          <w:rFonts w:ascii="Avenir Next Ultra Light" w:hAnsi="Avenir Next Ultra Light" w:cs="Arial"/>
          <w:color w:val="000000" w:themeColor="text1"/>
          <w:sz w:val="20"/>
          <w:szCs w:val="20"/>
        </w:rPr>
        <w:t xml:space="preserve"> stores frequently accessed recommendations for quick retrieval, with cache invalidation triggered by user actions and periodic refreshes for new popular content.</w:t>
      </w:r>
    </w:p>
    <w:p w14:paraId="306144EF" w14:textId="06740BA7" w:rsidR="008D0DFE" w:rsidRPr="008D0DFE" w:rsidRDefault="008D0DFE" w:rsidP="008D0DFE">
      <w:pPr>
        <w:pStyle w:val="whitespace-pre-wrap"/>
        <w:rPr>
          <w:rFonts w:ascii="Avenir Next Ultra Light" w:hAnsi="Avenir Next Ultra Light" w:cs="Arial"/>
          <w:color w:val="000000" w:themeColor="text1"/>
          <w:sz w:val="20"/>
          <w:szCs w:val="20"/>
        </w:rPr>
      </w:pPr>
      <w:r w:rsidRPr="008D0DFE">
        <w:rPr>
          <w:rFonts w:ascii="Avenir Next Ultra Light" w:hAnsi="Avenir Next Ultra Light" w:cs="Arial"/>
          <w:color w:val="000000" w:themeColor="text1"/>
          <w:sz w:val="20"/>
          <w:szCs w:val="20"/>
        </w:rPr>
        <w:t>The system also addresses the Cold Start Problem through content-based techniques, which leverage metadata such as genres and descriptions to generate recommendations for newly added films. For new users, minimal initial data is used, relying on cross-domain recommendations to provide relevant suggestions. Meta-embedding models combine various data sources to produce robust recommendations even in sparse-data scenarios, ensuring a smooth experience for both new users and new content.</w:t>
      </w:r>
      <w:r w:rsidR="00502EE0">
        <w:rPr>
          <w:rFonts w:ascii="Avenir Next Ultra Light" w:hAnsi="Avenir Next Ultra Light" w:cs="Arial"/>
          <w:color w:val="000000" w:themeColor="text1"/>
          <w:sz w:val="20"/>
          <w:szCs w:val="20"/>
        </w:rPr>
        <w:br/>
      </w:r>
    </w:p>
    <w:p w14:paraId="163A1C00" w14:textId="21E0C28E" w:rsidR="008D0DFE" w:rsidRPr="00E30831" w:rsidRDefault="008D0DFE" w:rsidP="008D0DFE">
      <w:pPr>
        <w:pStyle w:val="whitespace-pre-wrap"/>
        <w:rPr>
          <w:rFonts w:ascii="Avenir Next Ultra Light" w:hAnsi="Avenir Next Ultra Light" w:cs="Arial"/>
          <w:b/>
          <w:bCs/>
          <w:color w:val="00B0F0"/>
          <w:sz w:val="20"/>
          <w:szCs w:val="20"/>
        </w:rPr>
      </w:pPr>
      <w:r w:rsidRPr="00502EE0">
        <w:rPr>
          <w:rFonts w:ascii="Avenir Next Ultra Light" w:hAnsi="Avenir Next Ultra Light" w:cs="Arial"/>
          <w:b/>
          <w:bCs/>
          <w:color w:val="00B0F0"/>
          <w:sz w:val="20"/>
          <w:szCs w:val="20"/>
        </w:rPr>
        <w:t>Recommendation Model Development and Maintenance</w:t>
      </w:r>
      <w:r w:rsidRPr="00502EE0">
        <w:rPr>
          <w:rFonts w:ascii="Avenir Next Ultra Light" w:hAnsi="Avenir Next Ultra Light" w:cs="Arial"/>
          <w:b/>
          <w:bCs/>
          <w:color w:val="00B0F0"/>
          <w:sz w:val="20"/>
          <w:szCs w:val="20"/>
        </w:rPr>
        <w:br/>
      </w:r>
      <w:r w:rsidRPr="008D0DFE">
        <w:rPr>
          <w:rFonts w:ascii="Avenir Next Ultra Light" w:hAnsi="Avenir Next Ultra Light" w:cs="Arial"/>
          <w:color w:val="000000" w:themeColor="text1"/>
          <w:sz w:val="20"/>
          <w:szCs w:val="20"/>
        </w:rPr>
        <w:t>The model management pipeline ensures that the system continuously delivers accurate recommendations. The process begins with feature engineering, where raw user and content data are transformed into useful inputs for the machine learning models. The data pipeline is automated to update the Feature Store every 12 hours, ensuring data freshness. To fine-tune model performance, advanced hyperparameter optimi</w:t>
      </w:r>
      <w:r w:rsidR="00502EE0">
        <w:rPr>
          <w:rFonts w:ascii="Avenir Next Ultra Light" w:hAnsi="Avenir Next Ultra Light" w:cs="Arial"/>
          <w:color w:val="000000" w:themeColor="text1"/>
          <w:sz w:val="20"/>
          <w:szCs w:val="20"/>
        </w:rPr>
        <w:t>s</w:t>
      </w:r>
      <w:r w:rsidRPr="008D0DFE">
        <w:rPr>
          <w:rFonts w:ascii="Avenir Next Ultra Light" w:hAnsi="Avenir Next Ultra Light" w:cs="Arial"/>
          <w:color w:val="000000" w:themeColor="text1"/>
          <w:sz w:val="20"/>
          <w:szCs w:val="20"/>
        </w:rPr>
        <w:t>ation techniques are employed.</w:t>
      </w:r>
    </w:p>
    <w:p w14:paraId="1376F082" w14:textId="0FCA08E7" w:rsidR="008D0DFE" w:rsidRPr="008D0DFE" w:rsidRDefault="008D0DFE" w:rsidP="008D0DFE">
      <w:pPr>
        <w:pStyle w:val="whitespace-pre-wrap"/>
        <w:rPr>
          <w:rFonts w:ascii="Avenir Next Ultra Light" w:hAnsi="Avenir Next Ultra Light" w:cs="Arial"/>
          <w:color w:val="000000" w:themeColor="text1"/>
          <w:sz w:val="20"/>
          <w:szCs w:val="20"/>
        </w:rPr>
      </w:pPr>
      <w:r w:rsidRPr="008D0DFE">
        <w:rPr>
          <w:rFonts w:ascii="Avenir Next Ultra Light" w:hAnsi="Avenir Next Ultra Light" w:cs="Arial"/>
          <w:color w:val="000000" w:themeColor="text1"/>
          <w:sz w:val="20"/>
          <w:szCs w:val="20"/>
        </w:rPr>
        <w:t xml:space="preserve">The Model Registry tracks each model version, its features, and associated performance metrics. This registry enables version control and allows for A/B testing to compare new models against the current one, supporting data-driven deployment decisions. </w:t>
      </w:r>
    </w:p>
    <w:p w14:paraId="54F5600D" w14:textId="45C6F647" w:rsidR="008D0DFE" w:rsidRPr="008D0DFE" w:rsidRDefault="008D0DFE" w:rsidP="008D0DFE">
      <w:pPr>
        <w:pStyle w:val="whitespace-pre-wrap"/>
        <w:rPr>
          <w:rFonts w:ascii="Avenir Next Ultra Light" w:hAnsi="Avenir Next Ultra Light" w:cs="Arial"/>
          <w:color w:val="000000" w:themeColor="text1"/>
          <w:sz w:val="20"/>
          <w:szCs w:val="20"/>
        </w:rPr>
      </w:pPr>
      <w:r w:rsidRPr="008D0DFE">
        <w:rPr>
          <w:rFonts w:ascii="Avenir Next Ultra Light" w:hAnsi="Avenir Next Ultra Light" w:cs="Arial"/>
          <w:color w:val="000000" w:themeColor="text1"/>
          <w:sz w:val="20"/>
          <w:szCs w:val="20"/>
        </w:rPr>
        <w:t>The Model Monitoring Service tracks prediction quality in real-time, alerting the system to any feature drift that could lead to a decline in recommendation performance. If accuracy falls below 80%, the monitoring service triggers Model Retraining. The newly trained model is A/B tested against the current model, and if it achieves an accuracy above 80%, it is registered and deployed. If the new model consistently meets performance expectations over three days, it remains in production; otherwise, the system reverts to the previous model, balancing improvement with stability.</w:t>
      </w:r>
    </w:p>
    <w:p w14:paraId="7A65E2EE"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b/>
          <w:bCs/>
          <w:color w:val="00B0F0"/>
          <w:sz w:val="20"/>
          <w:szCs w:val="20"/>
        </w:rPr>
        <w:t> </w:t>
      </w:r>
    </w:p>
    <w:p w14:paraId="7F897BB8" w14:textId="46948EC3" w:rsidR="00E30831" w:rsidRPr="00EE2B73" w:rsidRDefault="00E30831" w:rsidP="00EE2B73">
      <w:pPr>
        <w:shd w:val="clear" w:color="auto" w:fill="FFFFFF"/>
        <w:rPr>
          <w:rFonts w:ascii="Avenir Next Ultra Light" w:hAnsi="Avenir Next Ultra Light" w:cs="Arial"/>
          <w:b/>
          <w:bCs/>
          <w:color w:val="00B0F0"/>
          <w:sz w:val="20"/>
          <w:szCs w:val="20"/>
        </w:rPr>
      </w:pPr>
      <w:r>
        <w:rPr>
          <w:rFonts w:ascii="Avenir Next Ultra Light" w:hAnsi="Avenir Next Ultra Light" w:cs="Arial"/>
          <w:b/>
          <w:bCs/>
          <w:color w:val="00B0F0"/>
          <w:sz w:val="20"/>
          <w:szCs w:val="20"/>
        </w:rPr>
        <w:t>Reporting Service</w:t>
      </w:r>
    </w:p>
    <w:p w14:paraId="261C1198" w14:textId="521A5E5E" w:rsidR="00EE2B73" w:rsidRPr="00EE2B73" w:rsidRDefault="00EE2B73" w:rsidP="00EE2B73">
      <w:pPr>
        <w:shd w:val="clear" w:color="auto" w:fill="FFFFFF"/>
        <w:rPr>
          <w:rFonts w:ascii="Avenir Next Ultra Light" w:hAnsi="Avenir Next Ultra Light" w:cs="Arial"/>
          <w:color w:val="000000"/>
          <w:sz w:val="20"/>
          <w:szCs w:val="20"/>
        </w:rPr>
      </w:pPr>
      <w:r w:rsidRPr="00EE2B73">
        <w:rPr>
          <w:rFonts w:ascii="Avenir Next Ultra Light" w:hAnsi="Avenir Next Ultra Light" w:cs="Arial"/>
          <w:color w:val="000000"/>
          <w:sz w:val="20"/>
          <w:szCs w:val="20"/>
        </w:rPr>
        <w:t xml:space="preserve">The </w:t>
      </w:r>
      <w:r w:rsidR="00DC6278">
        <w:rPr>
          <w:rFonts w:ascii="Avenir Next Ultra Light" w:hAnsi="Avenir Next Ultra Light" w:cs="Arial"/>
          <w:color w:val="000000"/>
          <w:sz w:val="20"/>
          <w:szCs w:val="20"/>
        </w:rPr>
        <w:t>Reporting Service ensures there is</w:t>
      </w:r>
      <w:r w:rsidRPr="00EE2B73">
        <w:rPr>
          <w:rFonts w:ascii="Avenir Next Ultra Light" w:hAnsi="Avenir Next Ultra Light" w:cs="Arial"/>
          <w:color w:val="000000"/>
          <w:sz w:val="20"/>
          <w:szCs w:val="20"/>
        </w:rPr>
        <w:t xml:space="preserve"> comprehensive visibility into the platform's </w:t>
      </w:r>
      <w:r w:rsidR="00E30831">
        <w:rPr>
          <w:rFonts w:ascii="Avenir Next Ultra Light" w:hAnsi="Avenir Next Ultra Light" w:cs="Arial"/>
          <w:color w:val="000000"/>
          <w:sz w:val="20"/>
          <w:szCs w:val="20"/>
        </w:rPr>
        <w:t>functionalitly. The User Analytics Database, the Feature Store and the Recomender System all feeds into this service</w:t>
      </w:r>
      <w:r w:rsidR="00DC6278">
        <w:rPr>
          <w:rFonts w:ascii="Avenir Next Ultra Light" w:hAnsi="Avenir Next Ultra Light" w:cs="Arial"/>
          <w:color w:val="000000"/>
          <w:sz w:val="20"/>
          <w:szCs w:val="20"/>
        </w:rPr>
        <w:t xml:space="preserve">. </w:t>
      </w:r>
      <w:r w:rsidR="00E30831">
        <w:rPr>
          <w:rFonts w:ascii="Avenir Next Ultra Light" w:hAnsi="Avenir Next Ultra Light" w:cs="Arial"/>
          <w:color w:val="000000"/>
          <w:sz w:val="20"/>
          <w:szCs w:val="20"/>
        </w:rPr>
        <w:t>The data is</w:t>
      </w:r>
      <w:r w:rsidR="00DC6278">
        <w:rPr>
          <w:rFonts w:ascii="Avenir Next Ultra Light" w:hAnsi="Avenir Next Ultra Light" w:cs="Arial"/>
          <w:color w:val="000000"/>
          <w:sz w:val="20"/>
          <w:szCs w:val="20"/>
        </w:rPr>
        <w:t xml:space="preserve"> visialised using </w:t>
      </w:r>
      <w:r w:rsidR="00E30831">
        <w:rPr>
          <w:rFonts w:ascii="Avenir Next Ultra Light" w:hAnsi="Avenir Next Ultra Light" w:cs="Arial"/>
          <w:color w:val="000000"/>
          <w:sz w:val="20"/>
          <w:szCs w:val="20"/>
        </w:rPr>
        <w:t>the dashboard Grafana. This service allows the business to track the behaviour of users activitity, the features systematically being added and the core cometency of the recommendation system. This service enables the business to make</w:t>
      </w:r>
      <w:r w:rsidRPr="00EE2B73">
        <w:rPr>
          <w:rFonts w:ascii="Avenir Next Ultra Light" w:hAnsi="Avenir Next Ultra Light" w:cs="Arial"/>
          <w:color w:val="000000"/>
          <w:sz w:val="20"/>
          <w:szCs w:val="20"/>
        </w:rPr>
        <w:t>, data-driven decision</w:t>
      </w:r>
      <w:r w:rsidR="00E30831">
        <w:rPr>
          <w:rFonts w:ascii="Avenir Next Ultra Light" w:hAnsi="Avenir Next Ultra Light" w:cs="Arial"/>
          <w:color w:val="000000"/>
          <w:sz w:val="20"/>
          <w:szCs w:val="20"/>
        </w:rPr>
        <w:t>s</w:t>
      </w:r>
      <w:r w:rsidRPr="00EE2B73">
        <w:rPr>
          <w:rFonts w:ascii="Avenir Next Ultra Light" w:hAnsi="Avenir Next Ultra Light" w:cs="Arial"/>
          <w:color w:val="000000"/>
          <w:sz w:val="20"/>
          <w:szCs w:val="20"/>
        </w:rPr>
        <w:t xml:space="preserve"> </w:t>
      </w:r>
      <w:r w:rsidR="00E30831">
        <w:rPr>
          <w:rFonts w:ascii="Avenir Next Ultra Light" w:hAnsi="Avenir Next Ultra Light" w:cs="Arial"/>
          <w:color w:val="000000"/>
          <w:sz w:val="20"/>
          <w:szCs w:val="20"/>
        </w:rPr>
        <w:t xml:space="preserve">to improve the recommendation sytems through either manually adding features to the store, deciding on different user data to collect or to manually trigger a mondel training cycle. </w:t>
      </w:r>
    </w:p>
    <w:p w14:paraId="1DDBBAA7" w14:textId="77777777" w:rsidR="00EE2B73" w:rsidRPr="00EE2B73" w:rsidRDefault="00EE2B73" w:rsidP="00EE2B73">
      <w:pPr>
        <w:shd w:val="clear" w:color="auto" w:fill="FFFFFF"/>
        <w:rPr>
          <w:rFonts w:ascii="Arial" w:hAnsi="Arial" w:cs="Arial"/>
          <w:color w:val="222222"/>
        </w:rPr>
      </w:pPr>
      <w:r w:rsidRPr="00EE2B73">
        <w:rPr>
          <w:rFonts w:ascii="Avenir Next Ultra Light" w:hAnsi="Avenir Next Ultra Light" w:cs="Arial"/>
          <w:color w:val="000000"/>
          <w:sz w:val="20"/>
          <w:szCs w:val="20"/>
        </w:rPr>
        <w:t> </w:t>
      </w:r>
    </w:p>
    <w:p w14:paraId="4420BD56" w14:textId="77777777" w:rsidR="00F91779" w:rsidRDefault="00F91779" w:rsidP="0077319A">
      <w:pPr>
        <w:pBdr>
          <w:bottom w:val="single" w:sz="6" w:space="1" w:color="auto"/>
        </w:pBdr>
        <w:rPr>
          <w:rFonts w:ascii="Avenir Next Ultra Light" w:hAnsi="Avenir Next Ultra Light" w:cs="Al Bayan Plain"/>
          <w:b/>
          <w:bCs/>
          <w:color w:val="0F9ED5" w:themeColor="accent4"/>
          <w:sz w:val="20"/>
          <w:szCs w:val="20"/>
        </w:rPr>
      </w:pPr>
    </w:p>
    <w:p w14:paraId="6F2E4266" w14:textId="77777777" w:rsidR="00F91779" w:rsidRDefault="00F91779" w:rsidP="0077319A">
      <w:pPr>
        <w:pBdr>
          <w:bottom w:val="single" w:sz="6" w:space="1" w:color="auto"/>
        </w:pBdr>
        <w:rPr>
          <w:rFonts w:ascii="Avenir Next Ultra Light" w:hAnsi="Avenir Next Ultra Light" w:cs="Al Bayan Plain"/>
          <w:b/>
          <w:bCs/>
          <w:color w:val="0F9ED5" w:themeColor="accent4"/>
          <w:sz w:val="20"/>
          <w:szCs w:val="20"/>
        </w:rPr>
      </w:pPr>
    </w:p>
    <w:p w14:paraId="52682463" w14:textId="77777777" w:rsidR="00F91779" w:rsidRDefault="00F91779" w:rsidP="0077319A">
      <w:pPr>
        <w:pBdr>
          <w:bottom w:val="single" w:sz="6" w:space="1" w:color="auto"/>
        </w:pBdr>
        <w:rPr>
          <w:rFonts w:ascii="Avenir Next Ultra Light" w:hAnsi="Avenir Next Ultra Light" w:cs="Al Bayan Plain"/>
          <w:b/>
          <w:bCs/>
          <w:color w:val="0F9ED5" w:themeColor="accent4"/>
          <w:sz w:val="20"/>
          <w:szCs w:val="20"/>
        </w:rPr>
      </w:pPr>
    </w:p>
    <w:p w14:paraId="04331480" w14:textId="77777777" w:rsidR="00F91779" w:rsidRDefault="00F91779" w:rsidP="0077319A">
      <w:pPr>
        <w:pBdr>
          <w:bottom w:val="single" w:sz="6" w:space="1" w:color="auto"/>
        </w:pBdr>
        <w:rPr>
          <w:rFonts w:ascii="Avenir Next Ultra Light" w:hAnsi="Avenir Next Ultra Light" w:cs="Al Bayan Plain"/>
          <w:b/>
          <w:bCs/>
          <w:color w:val="0F9ED5" w:themeColor="accent4"/>
          <w:sz w:val="20"/>
          <w:szCs w:val="20"/>
        </w:rPr>
      </w:pPr>
    </w:p>
    <w:p w14:paraId="202E1ACE" w14:textId="77777777" w:rsidR="00F91779" w:rsidRDefault="00F91779" w:rsidP="0077319A">
      <w:pPr>
        <w:pBdr>
          <w:bottom w:val="single" w:sz="6" w:space="1" w:color="auto"/>
        </w:pBdr>
        <w:rPr>
          <w:rFonts w:ascii="Avenir Next Ultra Light" w:hAnsi="Avenir Next Ultra Light" w:cs="Al Bayan Plain"/>
          <w:b/>
          <w:bCs/>
          <w:color w:val="0F9ED5" w:themeColor="accent4"/>
          <w:sz w:val="20"/>
          <w:szCs w:val="20"/>
        </w:rPr>
      </w:pPr>
    </w:p>
    <w:p w14:paraId="2764670F" w14:textId="77777777" w:rsidR="00F91779" w:rsidRDefault="00F91779" w:rsidP="0077319A">
      <w:pPr>
        <w:pBdr>
          <w:bottom w:val="single" w:sz="6" w:space="1" w:color="auto"/>
        </w:pBdr>
        <w:rPr>
          <w:rFonts w:ascii="Avenir Next Ultra Light" w:hAnsi="Avenir Next Ultra Light" w:cs="Al Bayan Plain"/>
          <w:b/>
          <w:bCs/>
          <w:color w:val="0F9ED5" w:themeColor="accent4"/>
          <w:sz w:val="20"/>
          <w:szCs w:val="20"/>
        </w:rPr>
      </w:pPr>
    </w:p>
    <w:p w14:paraId="3C50B3F9" w14:textId="77777777" w:rsidR="00F91779" w:rsidRDefault="00F91779" w:rsidP="0077319A">
      <w:pPr>
        <w:pBdr>
          <w:bottom w:val="single" w:sz="6" w:space="1" w:color="auto"/>
        </w:pBdr>
        <w:rPr>
          <w:rFonts w:ascii="Avenir Next Ultra Light" w:hAnsi="Avenir Next Ultra Light" w:cs="Al Bayan Plain"/>
          <w:b/>
          <w:bCs/>
          <w:color w:val="E97132" w:themeColor="accent2"/>
          <w:kern w:val="36"/>
          <w:sz w:val="28"/>
          <w:szCs w:val="28"/>
        </w:rPr>
      </w:pPr>
    </w:p>
    <w:p w14:paraId="0B5610E2" w14:textId="77777777" w:rsidR="004851AC" w:rsidRDefault="004851AC" w:rsidP="0077319A">
      <w:pPr>
        <w:pBdr>
          <w:bottom w:val="single" w:sz="6" w:space="1" w:color="auto"/>
        </w:pBdr>
        <w:rPr>
          <w:rFonts w:ascii="Avenir Next Ultra Light" w:hAnsi="Avenir Next Ultra Light" w:cs="Al Bayan Plain"/>
          <w:b/>
          <w:bCs/>
          <w:color w:val="E97132" w:themeColor="accent2"/>
          <w:kern w:val="36"/>
          <w:sz w:val="28"/>
          <w:szCs w:val="28"/>
        </w:rPr>
      </w:pPr>
    </w:p>
    <w:p w14:paraId="20707C16" w14:textId="77777777" w:rsidR="00A578B3" w:rsidRDefault="00A578B3" w:rsidP="0077319A">
      <w:pPr>
        <w:pBdr>
          <w:bottom w:val="single" w:sz="6" w:space="1" w:color="auto"/>
        </w:pBdr>
        <w:rPr>
          <w:rFonts w:ascii="Avenir Next Ultra Light" w:hAnsi="Avenir Next Ultra Light" w:cs="Al Bayan Plain"/>
          <w:b/>
          <w:bCs/>
          <w:color w:val="E97132" w:themeColor="accent2"/>
          <w:kern w:val="36"/>
          <w:sz w:val="28"/>
          <w:szCs w:val="28"/>
        </w:rPr>
      </w:pPr>
    </w:p>
    <w:p w14:paraId="288ADB8D" w14:textId="30CC15E3" w:rsidR="0077319A" w:rsidRPr="009A5C41" w:rsidRDefault="0077319A" w:rsidP="0077319A">
      <w:pPr>
        <w:pBdr>
          <w:bottom w:val="single" w:sz="6" w:space="1" w:color="auto"/>
        </w:pBdr>
        <w:rPr>
          <w:rFonts w:ascii="Avenir Next Ultra Light" w:hAnsi="Avenir Next Ultra Light" w:cs="Al Bayan Plain"/>
          <w:b/>
          <w:bCs/>
          <w:color w:val="00B0F0"/>
          <w:kern w:val="36"/>
        </w:rPr>
      </w:pPr>
      <w:r w:rsidRPr="009A5C41">
        <w:rPr>
          <w:rFonts w:ascii="Avenir Next Ultra Light" w:hAnsi="Avenir Next Ultra Light" w:cs="Al Bayan Plain"/>
          <w:b/>
          <w:bCs/>
          <w:color w:val="00B0F0"/>
          <w:kern w:val="36"/>
          <w:sz w:val="28"/>
          <w:szCs w:val="28"/>
        </w:rPr>
        <w:lastRenderedPageBreak/>
        <w:t>Risks</w:t>
      </w:r>
    </w:p>
    <w:p w14:paraId="2CF73F07" w14:textId="77777777" w:rsidR="000D011A" w:rsidRDefault="000D011A" w:rsidP="000D011A">
      <w:pPr>
        <w:rPr>
          <w:rFonts w:ascii="Avenir Next Ultra Light" w:hAnsi="Avenir Next Ultra Light" w:cs="Al Bayan Plain"/>
          <w:color w:val="000000" w:themeColor="text1"/>
          <w:kern w:val="36"/>
          <w:sz w:val="20"/>
          <w:szCs w:val="20"/>
        </w:rPr>
      </w:pPr>
    </w:p>
    <w:p w14:paraId="57FDE5A0" w14:textId="77777777" w:rsidR="000D011A" w:rsidRDefault="000D011A" w:rsidP="000D011A">
      <w:pPr>
        <w:rPr>
          <w:rFonts w:ascii="Avenir Next Ultra Light" w:hAnsi="Avenir Next Ultra Light" w:cs="Al Bayan Plain"/>
          <w:color w:val="000000" w:themeColor="text1"/>
          <w:kern w:val="36"/>
          <w:sz w:val="20"/>
          <w:szCs w:val="20"/>
        </w:rPr>
      </w:pPr>
    </w:p>
    <w:p w14:paraId="5E7BEE03" w14:textId="0D743E8D" w:rsidR="000D011A" w:rsidRPr="000D011A" w:rsidRDefault="000D011A" w:rsidP="000D011A">
      <w:pPr>
        <w:rPr>
          <w:rFonts w:ascii="Avenir Next Ultra Light" w:hAnsi="Avenir Next Ultra Light" w:cs="Al Bayan Plain"/>
          <w:b/>
          <w:bCs/>
          <w:color w:val="00B0F0"/>
          <w:kern w:val="36"/>
        </w:rPr>
      </w:pPr>
      <w:r w:rsidRPr="000D011A">
        <w:rPr>
          <w:rFonts w:ascii="Avenir Next Ultra Light" w:hAnsi="Avenir Next Ultra Light" w:cs="Al Bayan Plain"/>
          <w:b/>
          <w:bCs/>
          <w:color w:val="00B0F0"/>
          <w:kern w:val="36"/>
        </w:rPr>
        <w:t xml:space="preserve">Risk 1: </w:t>
      </w:r>
      <w:r w:rsidR="004A5898">
        <w:rPr>
          <w:rFonts w:ascii="Avenir Next Ultra Light" w:hAnsi="Avenir Next Ultra Light" w:cs="Al Bayan Plain"/>
          <w:b/>
          <w:bCs/>
          <w:color w:val="00B0F0"/>
          <w:kern w:val="36"/>
        </w:rPr>
        <w:t>General Model Accuracy</w:t>
      </w:r>
      <w:r w:rsidR="002F46C5">
        <w:rPr>
          <w:rFonts w:ascii="Avenir Next Ultra Light" w:hAnsi="Avenir Next Ultra Light" w:cs="Al Bayan Plain"/>
          <w:b/>
          <w:bCs/>
          <w:color w:val="00B0F0"/>
          <w:kern w:val="36"/>
        </w:rPr>
        <w:t xml:space="preserve"> </w:t>
      </w:r>
      <w:r w:rsidR="004A5898">
        <w:rPr>
          <w:rFonts w:ascii="Avenir Next Ultra Light" w:hAnsi="Avenir Next Ultra Light" w:cs="Al Bayan Plain"/>
          <w:b/>
          <w:bCs/>
          <w:color w:val="00B0F0"/>
          <w:kern w:val="36"/>
        </w:rPr>
        <w:t>Decline</w:t>
      </w:r>
    </w:p>
    <w:p w14:paraId="5366D3DD" w14:textId="77777777" w:rsidR="000D011A" w:rsidRPr="000D011A" w:rsidRDefault="000D011A" w:rsidP="000D011A">
      <w:pPr>
        <w:rPr>
          <w:rFonts w:ascii="Avenir Next Ultra Light" w:hAnsi="Avenir Next Ultra Light" w:cs="Al Bayan Plain"/>
          <w:color w:val="000000" w:themeColor="text1"/>
          <w:kern w:val="36"/>
          <w:sz w:val="20"/>
          <w:szCs w:val="20"/>
        </w:rPr>
      </w:pPr>
    </w:p>
    <w:p w14:paraId="2B90172B" w14:textId="3D281877" w:rsidR="003B3260" w:rsidRPr="00890807" w:rsidRDefault="004A7079" w:rsidP="000D011A">
      <w:pPr>
        <w:rPr>
          <w:rFonts w:ascii="Avenir Next Ultra Light" w:hAnsi="Avenir Next Ultra Light" w:cs="Al Bayan Plain"/>
          <w:b/>
          <w:bCs/>
          <w:color w:val="00B0F0"/>
          <w:kern w:val="36"/>
          <w:sz w:val="20"/>
          <w:szCs w:val="20"/>
        </w:rPr>
      </w:pPr>
      <w:r>
        <w:rPr>
          <w:rFonts w:ascii="Avenir Next Ultra Light" w:hAnsi="Avenir Next Ultra Light" w:cs="Al Bayan Plain"/>
          <w:b/>
          <w:bCs/>
          <w:color w:val="00B0F0"/>
          <w:kern w:val="36"/>
          <w:sz w:val="20"/>
          <w:szCs w:val="20"/>
        </w:rPr>
        <w:t>The system risk</w:t>
      </w:r>
      <w:r w:rsidR="000D011A" w:rsidRPr="000D011A">
        <w:rPr>
          <w:rFonts w:ascii="Avenir Next Ultra Light" w:hAnsi="Avenir Next Ultra Light" w:cs="Al Bayan Plain"/>
          <w:b/>
          <w:bCs/>
          <w:color w:val="00B0F0"/>
          <w:kern w:val="36"/>
          <w:sz w:val="20"/>
          <w:szCs w:val="20"/>
        </w:rPr>
        <w:t xml:space="preserve"> </w:t>
      </w:r>
      <w:r w:rsidR="00890807">
        <w:rPr>
          <w:rFonts w:ascii="Avenir Next Ultra Light" w:hAnsi="Avenir Next Ultra Light" w:cs="Al Bayan Plain"/>
          <w:b/>
          <w:bCs/>
          <w:color w:val="00B0F0"/>
          <w:kern w:val="36"/>
          <w:sz w:val="20"/>
          <w:szCs w:val="20"/>
        </w:rPr>
        <w:t xml:space="preserve">- </w:t>
      </w:r>
      <w:r w:rsidR="000D011A" w:rsidRPr="000D011A">
        <w:rPr>
          <w:rFonts w:ascii="Avenir Next Ultra Light" w:hAnsi="Avenir Next Ultra Light" w:cs="Al Bayan Plain"/>
          <w:color w:val="000000" w:themeColor="text1"/>
          <w:kern w:val="36"/>
          <w:sz w:val="20"/>
          <w:szCs w:val="20"/>
        </w:rPr>
        <w:t xml:space="preserve">The platform's recommendation system </w:t>
      </w:r>
      <w:r w:rsidR="003B3260">
        <w:rPr>
          <w:rFonts w:ascii="Avenir Next Ultra Light" w:hAnsi="Avenir Next Ultra Light" w:cs="Al Bayan Plain"/>
          <w:color w:val="000000" w:themeColor="text1"/>
          <w:kern w:val="36"/>
          <w:sz w:val="20"/>
          <w:szCs w:val="20"/>
        </w:rPr>
        <w:t>can face a</w:t>
      </w:r>
      <w:r w:rsidR="000D011A" w:rsidRPr="000D011A">
        <w:rPr>
          <w:rFonts w:ascii="Avenir Next Ultra Light" w:hAnsi="Avenir Next Ultra Light" w:cs="Al Bayan Plain"/>
          <w:color w:val="000000" w:themeColor="text1"/>
          <w:kern w:val="36"/>
          <w:sz w:val="20"/>
          <w:szCs w:val="20"/>
        </w:rPr>
        <w:t xml:space="preserve"> significant </w:t>
      </w:r>
      <w:r w:rsidR="003B3260">
        <w:rPr>
          <w:rFonts w:ascii="Avenir Next Ultra Light" w:hAnsi="Avenir Next Ultra Light" w:cs="Al Bayan Plain"/>
          <w:color w:val="000000" w:themeColor="text1"/>
          <w:kern w:val="36"/>
          <w:sz w:val="20"/>
          <w:szCs w:val="20"/>
        </w:rPr>
        <w:t xml:space="preserve">decline it its performance, meaning a low recommendation accuracy rate. </w:t>
      </w:r>
      <w:r w:rsidR="000D011A" w:rsidRPr="000D011A">
        <w:rPr>
          <w:rFonts w:ascii="Avenir Next Ultra Light" w:hAnsi="Avenir Next Ultra Light" w:cs="Al Bayan Plain"/>
          <w:color w:val="000000" w:themeColor="text1"/>
          <w:kern w:val="36"/>
          <w:sz w:val="20"/>
          <w:szCs w:val="20"/>
        </w:rPr>
        <w:t xml:space="preserve">This degradation </w:t>
      </w:r>
      <w:r w:rsidR="003B3260">
        <w:rPr>
          <w:rFonts w:ascii="Avenir Next Ultra Light" w:hAnsi="Avenir Next Ultra Light" w:cs="Al Bayan Plain"/>
          <w:color w:val="000000" w:themeColor="text1"/>
          <w:kern w:val="36"/>
          <w:sz w:val="20"/>
          <w:szCs w:val="20"/>
        </w:rPr>
        <w:t xml:space="preserve">could occur due to </w:t>
      </w:r>
      <w:r w:rsidR="000D011A" w:rsidRPr="000D011A">
        <w:rPr>
          <w:rFonts w:ascii="Avenir Next Ultra Light" w:hAnsi="Avenir Next Ultra Light" w:cs="Al Bayan Plain"/>
          <w:color w:val="000000" w:themeColor="text1"/>
          <w:kern w:val="36"/>
          <w:sz w:val="20"/>
          <w:szCs w:val="20"/>
        </w:rPr>
        <w:t>the system's inability to adapt to changes in user behaviour patterns</w:t>
      </w:r>
      <w:r w:rsidR="003B3260">
        <w:rPr>
          <w:rFonts w:ascii="Avenir Next Ultra Light" w:hAnsi="Avenir Next Ultra Light" w:cs="Al Bayan Plain"/>
          <w:color w:val="000000" w:themeColor="text1"/>
          <w:kern w:val="36"/>
          <w:sz w:val="20"/>
          <w:szCs w:val="20"/>
        </w:rPr>
        <w:t>.</w:t>
      </w:r>
      <w:r w:rsidR="000D011A" w:rsidRPr="000D011A">
        <w:rPr>
          <w:rFonts w:ascii="Avenir Next Ultra Light" w:hAnsi="Avenir Next Ultra Light" w:cs="Al Bayan Plain"/>
          <w:color w:val="000000" w:themeColor="text1"/>
          <w:kern w:val="36"/>
          <w:sz w:val="20"/>
          <w:szCs w:val="20"/>
        </w:rPr>
        <w:t xml:space="preserve"> </w:t>
      </w:r>
      <w:r w:rsidR="003B3260">
        <w:rPr>
          <w:rFonts w:ascii="Avenir Next Ultra Light" w:hAnsi="Avenir Next Ultra Light" w:cs="Al Bayan Plain"/>
          <w:color w:val="000000" w:themeColor="text1"/>
          <w:kern w:val="36"/>
          <w:sz w:val="20"/>
          <w:szCs w:val="20"/>
        </w:rPr>
        <w:t>This may be driven by</w:t>
      </w:r>
      <w:r w:rsidR="000D011A" w:rsidRPr="000D011A">
        <w:rPr>
          <w:rFonts w:ascii="Avenir Next Ultra Light" w:hAnsi="Avenir Next Ultra Light" w:cs="Al Bayan Plain"/>
          <w:color w:val="000000" w:themeColor="text1"/>
          <w:kern w:val="36"/>
          <w:sz w:val="20"/>
          <w:szCs w:val="20"/>
        </w:rPr>
        <w:t xml:space="preserve"> potential data pipeline issues that compromise the quality of input to the Recommender Service. </w:t>
      </w:r>
    </w:p>
    <w:p w14:paraId="073B49C6" w14:textId="77777777" w:rsidR="003B3260" w:rsidRDefault="003B3260" w:rsidP="000D011A">
      <w:pPr>
        <w:rPr>
          <w:rFonts w:ascii="Avenir Next Ultra Light" w:hAnsi="Avenir Next Ultra Light" w:cs="Al Bayan Plain"/>
          <w:color w:val="000000" w:themeColor="text1"/>
          <w:kern w:val="36"/>
          <w:sz w:val="20"/>
          <w:szCs w:val="20"/>
        </w:rPr>
      </w:pPr>
    </w:p>
    <w:p w14:paraId="1F28CB09" w14:textId="7BC68537" w:rsidR="000D011A" w:rsidRPr="00890807" w:rsidRDefault="003B3260" w:rsidP="000D011A">
      <w:pPr>
        <w:rPr>
          <w:rFonts w:ascii="Avenir Next Ultra Light" w:hAnsi="Avenir Next Ultra Light" w:cs="Al Bayan Plain"/>
          <w:b/>
          <w:bCs/>
          <w:color w:val="00B0F0"/>
          <w:kern w:val="36"/>
          <w:sz w:val="20"/>
          <w:szCs w:val="20"/>
        </w:rPr>
      </w:pPr>
      <w:r w:rsidRPr="003B3260">
        <w:rPr>
          <w:rFonts w:ascii="Avenir Next Ultra Light" w:hAnsi="Avenir Next Ultra Light" w:cs="Al Bayan Plain"/>
          <w:b/>
          <w:bCs/>
          <w:color w:val="00B0F0"/>
          <w:kern w:val="36"/>
          <w:sz w:val="20"/>
          <w:szCs w:val="20"/>
        </w:rPr>
        <w:t xml:space="preserve">The Impact </w:t>
      </w:r>
      <w:r w:rsidR="00890807">
        <w:rPr>
          <w:rFonts w:ascii="Avenir Next Ultra Light" w:hAnsi="Avenir Next Ultra Light" w:cs="Al Bayan Plain"/>
          <w:b/>
          <w:bCs/>
          <w:color w:val="00B0F0"/>
          <w:kern w:val="36"/>
          <w:sz w:val="20"/>
          <w:szCs w:val="20"/>
        </w:rPr>
        <w:t xml:space="preserve">- </w:t>
      </w:r>
      <w:r w:rsidR="000D011A" w:rsidRPr="000D011A">
        <w:rPr>
          <w:rFonts w:ascii="Avenir Next Ultra Light" w:hAnsi="Avenir Next Ultra Light" w:cs="Al Bayan Plain"/>
          <w:color w:val="000000" w:themeColor="text1"/>
          <w:kern w:val="36"/>
          <w:sz w:val="20"/>
          <w:szCs w:val="20"/>
        </w:rPr>
        <w:t xml:space="preserve">The impact of </w:t>
      </w:r>
      <w:r>
        <w:rPr>
          <w:rFonts w:ascii="Avenir Next Ultra Light" w:hAnsi="Avenir Next Ultra Light" w:cs="Al Bayan Plain"/>
          <w:color w:val="000000" w:themeColor="text1"/>
          <w:kern w:val="36"/>
          <w:sz w:val="20"/>
          <w:szCs w:val="20"/>
        </w:rPr>
        <w:t>a decline in recommendation accuracy is that users will be recommended movies which do not suit their taste. This fundamentally leads to a decrease in user satisfaction, a lower user engagement and less users returning to the platform. Hence, this risk can have a</w:t>
      </w:r>
      <w:r w:rsidR="000D011A" w:rsidRPr="000D011A">
        <w:rPr>
          <w:rFonts w:ascii="Avenir Next Ultra Light" w:hAnsi="Avenir Next Ultra Light" w:cs="Al Bayan Plain"/>
          <w:color w:val="000000" w:themeColor="text1"/>
          <w:kern w:val="36"/>
          <w:sz w:val="20"/>
          <w:szCs w:val="20"/>
        </w:rPr>
        <w:t xml:space="preserve"> </w:t>
      </w:r>
      <w:r>
        <w:rPr>
          <w:rFonts w:ascii="Avenir Next Ultra Light" w:hAnsi="Avenir Next Ultra Light" w:cs="Al Bayan Plain"/>
          <w:color w:val="000000" w:themeColor="text1"/>
          <w:kern w:val="36"/>
          <w:sz w:val="20"/>
          <w:szCs w:val="20"/>
        </w:rPr>
        <w:t xml:space="preserve">material impact on the </w:t>
      </w:r>
      <w:r w:rsidR="000D011A" w:rsidRPr="000D011A">
        <w:rPr>
          <w:rFonts w:ascii="Avenir Next Ultra Light" w:hAnsi="Avenir Next Ultra Light" w:cs="Al Bayan Plain"/>
          <w:color w:val="000000" w:themeColor="text1"/>
          <w:kern w:val="36"/>
          <w:sz w:val="20"/>
          <w:szCs w:val="20"/>
        </w:rPr>
        <w:t xml:space="preserve">business </w:t>
      </w:r>
      <w:r>
        <w:rPr>
          <w:rFonts w:ascii="Avenir Next Ultra Light" w:hAnsi="Avenir Next Ultra Light" w:cs="Al Bayan Plain"/>
          <w:color w:val="000000" w:themeColor="text1"/>
          <w:kern w:val="36"/>
          <w:sz w:val="20"/>
          <w:szCs w:val="20"/>
        </w:rPr>
        <w:t>achieving its key goals.</w:t>
      </w:r>
      <w:r w:rsidR="000D011A" w:rsidRPr="000D011A">
        <w:rPr>
          <w:rFonts w:ascii="Avenir Next Ultra Light" w:hAnsi="Avenir Next Ultra Light" w:cs="Al Bayan Plain"/>
          <w:color w:val="000000" w:themeColor="text1"/>
          <w:kern w:val="36"/>
          <w:sz w:val="20"/>
          <w:szCs w:val="20"/>
        </w:rPr>
        <w:t xml:space="preserve"> Th</w:t>
      </w:r>
      <w:r>
        <w:rPr>
          <w:rFonts w:ascii="Avenir Next Ultra Light" w:hAnsi="Avenir Next Ultra Light" w:cs="Al Bayan Plain"/>
          <w:color w:val="000000" w:themeColor="text1"/>
          <w:kern w:val="36"/>
          <w:sz w:val="20"/>
          <w:szCs w:val="20"/>
        </w:rPr>
        <w:t>ere is a</w:t>
      </w:r>
      <w:r w:rsidR="000D011A" w:rsidRPr="000D011A">
        <w:rPr>
          <w:rFonts w:ascii="Avenir Next Ultra Light" w:hAnsi="Avenir Next Ultra Light" w:cs="Al Bayan Plain"/>
          <w:color w:val="000000" w:themeColor="text1"/>
          <w:kern w:val="36"/>
          <w:sz w:val="20"/>
          <w:szCs w:val="20"/>
        </w:rPr>
        <w:t xml:space="preserve"> direct correlation between</w:t>
      </w:r>
      <w:r>
        <w:rPr>
          <w:rFonts w:ascii="Avenir Next Ultra Light" w:hAnsi="Avenir Next Ultra Light" w:cs="Al Bayan Plain"/>
          <w:color w:val="000000" w:themeColor="text1"/>
          <w:kern w:val="36"/>
          <w:sz w:val="20"/>
          <w:szCs w:val="20"/>
        </w:rPr>
        <w:t xml:space="preserve"> the recommendation</w:t>
      </w:r>
      <w:r w:rsidR="000D011A" w:rsidRPr="000D011A">
        <w:rPr>
          <w:rFonts w:ascii="Avenir Next Ultra Light" w:hAnsi="Avenir Next Ultra Light" w:cs="Al Bayan Plain"/>
          <w:color w:val="000000" w:themeColor="text1"/>
          <w:kern w:val="36"/>
          <w:sz w:val="20"/>
          <w:szCs w:val="20"/>
        </w:rPr>
        <w:t xml:space="preserve"> system performance and </w:t>
      </w:r>
      <w:r>
        <w:rPr>
          <w:rFonts w:ascii="Avenir Next Ultra Light" w:hAnsi="Avenir Next Ultra Light" w:cs="Al Bayan Plain"/>
          <w:color w:val="000000" w:themeColor="text1"/>
          <w:kern w:val="36"/>
          <w:sz w:val="20"/>
          <w:szCs w:val="20"/>
        </w:rPr>
        <w:t xml:space="preserve">business </w:t>
      </w:r>
      <w:r w:rsidR="000D011A" w:rsidRPr="000D011A">
        <w:rPr>
          <w:rFonts w:ascii="Avenir Next Ultra Light" w:hAnsi="Avenir Next Ultra Light" w:cs="Al Bayan Plain"/>
          <w:color w:val="000000" w:themeColor="text1"/>
          <w:kern w:val="36"/>
          <w:sz w:val="20"/>
          <w:szCs w:val="20"/>
        </w:rPr>
        <w:t>revenue</w:t>
      </w:r>
      <w:r>
        <w:rPr>
          <w:rFonts w:ascii="Avenir Next Ultra Light" w:hAnsi="Avenir Next Ultra Light" w:cs="Al Bayan Plain"/>
          <w:color w:val="000000" w:themeColor="text1"/>
          <w:kern w:val="36"/>
          <w:sz w:val="20"/>
          <w:szCs w:val="20"/>
        </w:rPr>
        <w:t xml:space="preserve">, this </w:t>
      </w:r>
      <w:r w:rsidR="000D011A" w:rsidRPr="000D011A">
        <w:rPr>
          <w:rFonts w:ascii="Avenir Next Ultra Light" w:hAnsi="Avenir Next Ultra Light" w:cs="Al Bayan Plain"/>
          <w:color w:val="000000" w:themeColor="text1"/>
          <w:kern w:val="36"/>
          <w:sz w:val="20"/>
          <w:szCs w:val="20"/>
        </w:rPr>
        <w:t>makes this risk critical for the platform's long-term viability</w:t>
      </w:r>
      <w:r>
        <w:rPr>
          <w:rFonts w:ascii="Avenir Next Ultra Light" w:hAnsi="Avenir Next Ultra Light" w:cs="Al Bayan Plain"/>
          <w:color w:val="000000" w:themeColor="text1"/>
          <w:kern w:val="36"/>
          <w:sz w:val="20"/>
          <w:szCs w:val="20"/>
        </w:rPr>
        <w:t xml:space="preserve">. </w:t>
      </w:r>
    </w:p>
    <w:p w14:paraId="7B01C812" w14:textId="77777777" w:rsidR="000D011A" w:rsidRPr="000D011A" w:rsidRDefault="000D011A" w:rsidP="000D011A">
      <w:pPr>
        <w:rPr>
          <w:rFonts w:ascii="Avenir Next Ultra Light" w:hAnsi="Avenir Next Ultra Light" w:cs="Al Bayan Plain"/>
          <w:color w:val="000000" w:themeColor="text1"/>
          <w:kern w:val="36"/>
          <w:sz w:val="20"/>
          <w:szCs w:val="20"/>
        </w:rPr>
      </w:pPr>
    </w:p>
    <w:p w14:paraId="05F8E4A2" w14:textId="30FB643D" w:rsidR="00933308" w:rsidRPr="002B2FEA" w:rsidRDefault="004A7079" w:rsidP="002B2FEA">
      <w:pPr>
        <w:rPr>
          <w:rFonts w:ascii="Avenir Next Ultra Light" w:hAnsi="Avenir Next Ultra Light" w:cs="Al Bayan Plain"/>
          <w:b/>
          <w:bCs/>
          <w:color w:val="00B0F0"/>
          <w:kern w:val="36"/>
          <w:sz w:val="20"/>
          <w:szCs w:val="20"/>
        </w:rPr>
      </w:pPr>
      <w:r>
        <w:rPr>
          <w:rFonts w:ascii="Avenir Next Ultra Light" w:hAnsi="Avenir Next Ultra Light" w:cs="Al Bayan Plain"/>
          <w:b/>
          <w:bCs/>
          <w:color w:val="00B0F0"/>
          <w:kern w:val="36"/>
          <w:sz w:val="20"/>
          <w:szCs w:val="20"/>
        </w:rPr>
        <w:t xml:space="preserve">How to mitigate </w:t>
      </w:r>
      <w:r w:rsidR="0061738B">
        <w:rPr>
          <w:rFonts w:ascii="Avenir Next Ultra Light" w:hAnsi="Avenir Next Ultra Light" w:cs="Al Bayan Plain"/>
          <w:b/>
          <w:bCs/>
          <w:color w:val="00B0F0"/>
          <w:kern w:val="36"/>
          <w:sz w:val="20"/>
          <w:szCs w:val="20"/>
        </w:rPr>
        <w:t>this</w:t>
      </w:r>
      <w:r>
        <w:rPr>
          <w:rFonts w:ascii="Avenir Next Ultra Light" w:hAnsi="Avenir Next Ultra Light" w:cs="Al Bayan Plain"/>
          <w:b/>
          <w:bCs/>
          <w:color w:val="00B0F0"/>
          <w:kern w:val="36"/>
          <w:sz w:val="20"/>
          <w:szCs w:val="20"/>
        </w:rPr>
        <w:t xml:space="preserve"> risk </w:t>
      </w:r>
      <w:r w:rsidR="00890807">
        <w:rPr>
          <w:rFonts w:ascii="Avenir Next Ultra Light" w:hAnsi="Avenir Next Ultra Light" w:cs="Al Bayan Plain"/>
          <w:b/>
          <w:bCs/>
          <w:color w:val="00B0F0"/>
          <w:kern w:val="36"/>
          <w:sz w:val="20"/>
          <w:szCs w:val="20"/>
        </w:rPr>
        <w:t xml:space="preserve">- </w:t>
      </w:r>
      <w:r w:rsidR="00933308" w:rsidRPr="00933308">
        <w:rPr>
          <w:rFonts w:ascii="Avenir Next Ultra Light" w:hAnsi="Avenir Next Ultra Light"/>
          <w:sz w:val="20"/>
          <w:szCs w:val="20"/>
        </w:rPr>
        <w:t xml:space="preserve">The platform implements a robust Model Monitoring and Retraining System to effectively manage </w:t>
      </w:r>
      <w:r w:rsidR="009063AA">
        <w:rPr>
          <w:rFonts w:ascii="Avenir Next Ultra Light" w:hAnsi="Avenir Next Ultra Light"/>
          <w:sz w:val="20"/>
          <w:szCs w:val="20"/>
        </w:rPr>
        <w:t>this</w:t>
      </w:r>
      <w:r w:rsidR="00933308" w:rsidRPr="00933308">
        <w:rPr>
          <w:rFonts w:ascii="Avenir Next Ultra Light" w:hAnsi="Avenir Next Ultra Light"/>
          <w:sz w:val="20"/>
          <w:szCs w:val="20"/>
        </w:rPr>
        <w:t xml:space="preserve"> risk</w:t>
      </w:r>
      <w:r w:rsidR="009063AA">
        <w:rPr>
          <w:rFonts w:ascii="Avenir Next Ultra Light" w:hAnsi="Avenir Next Ultra Light"/>
          <w:sz w:val="20"/>
          <w:szCs w:val="20"/>
        </w:rPr>
        <w:t>.</w:t>
      </w:r>
      <w:r w:rsidR="00933308" w:rsidRPr="00933308">
        <w:rPr>
          <w:rFonts w:ascii="Avenir Next Ultra Light" w:hAnsi="Avenir Next Ultra Light"/>
          <w:sz w:val="20"/>
          <w:szCs w:val="20"/>
        </w:rPr>
        <w:t xml:space="preserve"> This system continuously evaluates recommendation accuracy and automatically triggers retraining when performance metrics fall below an 80% threshold. To ensure the most accurate recommendations, the platform </w:t>
      </w:r>
      <w:r w:rsidR="009063AA">
        <w:rPr>
          <w:rFonts w:ascii="Avenir Next Ultra Light" w:hAnsi="Avenir Next Ultra Light"/>
          <w:sz w:val="20"/>
          <w:szCs w:val="20"/>
        </w:rPr>
        <w:t>uses</w:t>
      </w:r>
      <w:r w:rsidR="00933308" w:rsidRPr="00933308">
        <w:rPr>
          <w:rFonts w:ascii="Avenir Next Ultra Light" w:hAnsi="Avenir Next Ultra Light"/>
          <w:sz w:val="20"/>
          <w:szCs w:val="20"/>
        </w:rPr>
        <w:t xml:space="preserve"> a comprehensive data pipeline where user interaction data flows through the Stream Processor in real</w:t>
      </w:r>
      <w:r w:rsidR="009063AA">
        <w:rPr>
          <w:rFonts w:ascii="Avenir Next Ultra Light" w:hAnsi="Avenir Next Ultra Light"/>
          <w:sz w:val="20"/>
          <w:szCs w:val="20"/>
        </w:rPr>
        <w:t xml:space="preserve"> t</w:t>
      </w:r>
      <w:r w:rsidR="00933308" w:rsidRPr="00933308">
        <w:rPr>
          <w:rFonts w:ascii="Avenir Next Ultra Light" w:hAnsi="Avenir Next Ultra Light"/>
          <w:sz w:val="20"/>
          <w:szCs w:val="20"/>
        </w:rPr>
        <w:t>ime, giving the Recommendation System an up</w:t>
      </w:r>
      <w:r w:rsidR="009063AA">
        <w:rPr>
          <w:rFonts w:ascii="Avenir Next Ultra Light" w:hAnsi="Avenir Next Ultra Light"/>
          <w:sz w:val="20"/>
          <w:szCs w:val="20"/>
        </w:rPr>
        <w:t xml:space="preserve"> </w:t>
      </w:r>
      <w:r w:rsidR="00933308" w:rsidRPr="00933308">
        <w:rPr>
          <w:rFonts w:ascii="Avenir Next Ultra Light" w:hAnsi="Avenir Next Ultra Light"/>
          <w:sz w:val="20"/>
          <w:szCs w:val="20"/>
        </w:rPr>
        <w:t>to</w:t>
      </w:r>
      <w:r w:rsidR="009063AA">
        <w:rPr>
          <w:rFonts w:ascii="Avenir Next Ultra Light" w:hAnsi="Avenir Next Ultra Light"/>
          <w:sz w:val="20"/>
          <w:szCs w:val="20"/>
        </w:rPr>
        <w:t xml:space="preserve"> </w:t>
      </w:r>
      <w:r w:rsidR="00933308" w:rsidRPr="00933308">
        <w:rPr>
          <w:rFonts w:ascii="Avenir Next Ultra Light" w:hAnsi="Avenir Next Ultra Light"/>
          <w:sz w:val="20"/>
          <w:szCs w:val="20"/>
        </w:rPr>
        <w:t>date view of user behaviour.</w:t>
      </w:r>
      <w:r w:rsidR="00933308">
        <w:rPr>
          <w:rFonts w:ascii="Avenir Next Ultra Light" w:hAnsi="Avenir Next Ultra Light"/>
          <w:sz w:val="20"/>
          <w:szCs w:val="20"/>
        </w:rPr>
        <w:br/>
      </w:r>
      <w:r w:rsidR="002B2FEA">
        <w:rPr>
          <w:rFonts w:ascii="Avenir Next Ultra Light" w:hAnsi="Avenir Next Ultra Light"/>
          <w:sz w:val="20"/>
          <w:szCs w:val="20"/>
        </w:rPr>
        <w:br/>
      </w:r>
      <w:r w:rsidR="00933308" w:rsidRPr="00933308">
        <w:rPr>
          <w:rFonts w:ascii="Avenir Next Ultra Light" w:hAnsi="Avenir Next Ultra Light"/>
          <w:sz w:val="20"/>
          <w:szCs w:val="20"/>
        </w:rPr>
        <w:t xml:space="preserve">The Feature Store is regularly updated with new film content to maintain current user and content features, while real-time feedback processing enables immediate refinement of recommendations based on user interactions. </w:t>
      </w:r>
      <w:r w:rsidR="009063AA">
        <w:rPr>
          <w:rFonts w:ascii="Avenir Next Ultra Light" w:hAnsi="Avenir Next Ultra Light"/>
          <w:sz w:val="20"/>
          <w:szCs w:val="20"/>
        </w:rPr>
        <w:t>This r</w:t>
      </w:r>
      <w:r w:rsidR="00933308" w:rsidRPr="00933308">
        <w:rPr>
          <w:rFonts w:ascii="Avenir Next Ultra Light" w:hAnsi="Avenir Next Ultra Light"/>
          <w:sz w:val="20"/>
          <w:szCs w:val="20"/>
        </w:rPr>
        <w:t xml:space="preserve">isk </w:t>
      </w:r>
      <w:r w:rsidR="009063AA">
        <w:rPr>
          <w:rFonts w:ascii="Avenir Next Ultra Light" w:hAnsi="Avenir Next Ultra Light"/>
          <w:sz w:val="20"/>
          <w:szCs w:val="20"/>
        </w:rPr>
        <w:t>is further mitigated</w:t>
      </w:r>
      <w:r w:rsidR="00933308" w:rsidRPr="00933308">
        <w:rPr>
          <w:rFonts w:ascii="Avenir Next Ultra Light" w:hAnsi="Avenir Next Ultra Light"/>
          <w:sz w:val="20"/>
          <w:szCs w:val="20"/>
        </w:rPr>
        <w:t xml:space="preserve"> through </w:t>
      </w:r>
      <w:r w:rsidR="009063AA">
        <w:rPr>
          <w:rFonts w:ascii="Avenir Next Ultra Light" w:hAnsi="Avenir Next Ultra Light"/>
          <w:sz w:val="20"/>
          <w:szCs w:val="20"/>
        </w:rPr>
        <w:t>qucik</w:t>
      </w:r>
      <w:r w:rsidR="00933308" w:rsidRPr="00933308">
        <w:rPr>
          <w:rFonts w:ascii="Avenir Next Ultra Light" w:hAnsi="Avenir Next Ultra Light"/>
          <w:sz w:val="20"/>
          <w:szCs w:val="20"/>
        </w:rPr>
        <w:t xml:space="preserve"> model deployment, supported by sophisticated monitoring systems and efficient rollback procedures. This approach ensures that long-term changes to the recommendation system are thoroughly evaluated through data analytics before implementation.</w:t>
      </w:r>
    </w:p>
    <w:p w14:paraId="14B6AC54" w14:textId="77777777" w:rsidR="000D011A" w:rsidRPr="000D011A" w:rsidRDefault="000D011A" w:rsidP="000D011A">
      <w:pPr>
        <w:rPr>
          <w:rFonts w:ascii="Avenir Next Ultra Light" w:hAnsi="Avenir Next Ultra Light" w:cs="Al Bayan Plain"/>
          <w:color w:val="000000" w:themeColor="text1"/>
          <w:kern w:val="36"/>
          <w:sz w:val="20"/>
          <w:szCs w:val="20"/>
        </w:rPr>
      </w:pPr>
    </w:p>
    <w:p w14:paraId="5DBF6EB8" w14:textId="77777777" w:rsidR="000D011A" w:rsidRDefault="000D011A" w:rsidP="000D011A">
      <w:pPr>
        <w:rPr>
          <w:rFonts w:ascii="Avenir Next Ultra Light" w:hAnsi="Avenir Next Ultra Light" w:cs="Al Bayan Plain"/>
          <w:color w:val="000000" w:themeColor="text1"/>
          <w:kern w:val="36"/>
          <w:sz w:val="20"/>
          <w:szCs w:val="20"/>
        </w:rPr>
      </w:pPr>
    </w:p>
    <w:p w14:paraId="3EFDDECB" w14:textId="285F8A7D" w:rsidR="000D011A" w:rsidRPr="000D011A" w:rsidRDefault="000D011A" w:rsidP="000D011A">
      <w:pPr>
        <w:rPr>
          <w:rFonts w:ascii="Avenir Next Ultra Light" w:hAnsi="Avenir Next Ultra Light" w:cs="Al Bayan Plain"/>
          <w:b/>
          <w:bCs/>
          <w:color w:val="00B0F0"/>
          <w:kern w:val="36"/>
        </w:rPr>
      </w:pPr>
      <w:r w:rsidRPr="000D011A">
        <w:rPr>
          <w:rFonts w:ascii="Avenir Next Ultra Light" w:hAnsi="Avenir Next Ultra Light" w:cs="Al Bayan Plain"/>
          <w:b/>
          <w:bCs/>
          <w:color w:val="00B0F0"/>
          <w:kern w:val="36"/>
        </w:rPr>
        <w:t xml:space="preserve">Risk </w:t>
      </w:r>
      <w:r w:rsidR="004A7079">
        <w:rPr>
          <w:rFonts w:ascii="Avenir Next Ultra Light" w:hAnsi="Avenir Next Ultra Light" w:cs="Al Bayan Plain"/>
          <w:b/>
          <w:bCs/>
          <w:color w:val="00B0F0"/>
          <w:kern w:val="36"/>
        </w:rPr>
        <w:t>2</w:t>
      </w:r>
      <w:r w:rsidRPr="000D011A">
        <w:rPr>
          <w:rFonts w:ascii="Avenir Next Ultra Light" w:hAnsi="Avenir Next Ultra Light" w:cs="Al Bayan Plain"/>
          <w:b/>
          <w:bCs/>
          <w:color w:val="00B0F0"/>
          <w:kern w:val="36"/>
        </w:rPr>
        <w:t>: Cold Start Problem</w:t>
      </w:r>
    </w:p>
    <w:p w14:paraId="2C58E824" w14:textId="77777777" w:rsidR="000D011A" w:rsidRPr="000D011A" w:rsidRDefault="000D011A" w:rsidP="000D011A">
      <w:pPr>
        <w:rPr>
          <w:rFonts w:ascii="Avenir Next Ultra Light" w:hAnsi="Avenir Next Ultra Light" w:cs="Al Bayan Plain"/>
          <w:color w:val="000000" w:themeColor="text1"/>
          <w:kern w:val="36"/>
          <w:sz w:val="20"/>
          <w:szCs w:val="20"/>
        </w:rPr>
      </w:pPr>
    </w:p>
    <w:p w14:paraId="2FD63CAE" w14:textId="51A27A9C" w:rsidR="000D011A" w:rsidRPr="00890807" w:rsidRDefault="004A7079" w:rsidP="000D011A">
      <w:pPr>
        <w:rPr>
          <w:rFonts w:ascii="Avenir Next Ultra Light" w:hAnsi="Avenir Next Ultra Light" w:cs="Al Bayan Plain"/>
          <w:b/>
          <w:bCs/>
          <w:color w:val="00B0F0"/>
          <w:kern w:val="36"/>
          <w:sz w:val="20"/>
          <w:szCs w:val="20"/>
        </w:rPr>
      </w:pPr>
      <w:r>
        <w:rPr>
          <w:rFonts w:ascii="Avenir Next Ultra Light" w:hAnsi="Avenir Next Ultra Light" w:cs="Al Bayan Plain"/>
          <w:b/>
          <w:bCs/>
          <w:color w:val="00B0F0"/>
          <w:kern w:val="36"/>
          <w:sz w:val="20"/>
          <w:szCs w:val="20"/>
        </w:rPr>
        <w:t>The system risk</w:t>
      </w:r>
      <w:r w:rsidRPr="000D011A">
        <w:rPr>
          <w:rFonts w:ascii="Avenir Next Ultra Light" w:hAnsi="Avenir Next Ultra Light" w:cs="Al Bayan Plain"/>
          <w:b/>
          <w:bCs/>
          <w:color w:val="00B0F0"/>
          <w:kern w:val="36"/>
          <w:sz w:val="20"/>
          <w:szCs w:val="20"/>
        </w:rPr>
        <w:t xml:space="preserve"> </w:t>
      </w:r>
      <w:r w:rsidR="00890807">
        <w:rPr>
          <w:rFonts w:ascii="Avenir Next Ultra Light" w:hAnsi="Avenir Next Ultra Light" w:cs="Al Bayan Plain"/>
          <w:b/>
          <w:bCs/>
          <w:color w:val="00B0F0"/>
          <w:kern w:val="36"/>
          <w:sz w:val="20"/>
          <w:szCs w:val="20"/>
        </w:rPr>
        <w:t xml:space="preserve">- </w:t>
      </w:r>
      <w:r w:rsidR="000D011A" w:rsidRPr="000D011A">
        <w:rPr>
          <w:rFonts w:ascii="Avenir Next Ultra Light" w:hAnsi="Avenir Next Ultra Light" w:cs="Al Bayan Plain"/>
          <w:color w:val="000000" w:themeColor="text1"/>
          <w:kern w:val="36"/>
          <w:sz w:val="20"/>
          <w:szCs w:val="20"/>
        </w:rPr>
        <w:t xml:space="preserve">The cold start problem </w:t>
      </w:r>
      <w:r w:rsidR="003251FD">
        <w:rPr>
          <w:rFonts w:ascii="Avenir Next Ultra Light" w:hAnsi="Avenir Next Ultra Light" w:cs="Al Bayan Plain"/>
          <w:color w:val="000000" w:themeColor="text1"/>
          <w:kern w:val="36"/>
          <w:sz w:val="20"/>
          <w:szCs w:val="20"/>
        </w:rPr>
        <w:t>is</w:t>
      </w:r>
      <w:r w:rsidR="000D011A" w:rsidRPr="000D011A">
        <w:rPr>
          <w:rFonts w:ascii="Avenir Next Ultra Light" w:hAnsi="Avenir Next Ultra Light" w:cs="Al Bayan Plain"/>
          <w:color w:val="000000" w:themeColor="text1"/>
          <w:kern w:val="36"/>
          <w:sz w:val="20"/>
          <w:szCs w:val="20"/>
        </w:rPr>
        <w:t xml:space="preserve"> a significant </w:t>
      </w:r>
      <w:r w:rsidR="003251FD">
        <w:rPr>
          <w:rFonts w:ascii="Avenir Next Ultra Light" w:hAnsi="Avenir Next Ultra Light" w:cs="Al Bayan Plain"/>
          <w:color w:val="000000" w:themeColor="text1"/>
          <w:kern w:val="36"/>
          <w:sz w:val="20"/>
          <w:szCs w:val="20"/>
        </w:rPr>
        <w:t>risk</w:t>
      </w:r>
      <w:r w:rsidR="000D011A" w:rsidRPr="000D011A">
        <w:rPr>
          <w:rFonts w:ascii="Avenir Next Ultra Light" w:hAnsi="Avenir Next Ultra Light" w:cs="Al Bayan Plain"/>
          <w:color w:val="000000" w:themeColor="text1"/>
          <w:kern w:val="36"/>
          <w:sz w:val="20"/>
          <w:szCs w:val="20"/>
        </w:rPr>
        <w:t xml:space="preserve"> for the platform, particularly in providing effective recommendations for new users </w:t>
      </w:r>
      <w:r w:rsidR="003251FD">
        <w:rPr>
          <w:rFonts w:ascii="Avenir Next Ultra Light" w:hAnsi="Avenir Next Ultra Light" w:cs="Al Bayan Plain"/>
          <w:color w:val="000000" w:themeColor="text1"/>
          <w:kern w:val="36"/>
          <w:sz w:val="20"/>
          <w:szCs w:val="20"/>
        </w:rPr>
        <w:t xml:space="preserve">or when recommending new film content added to the platform, with little review or recomendationd data. </w:t>
      </w:r>
      <w:r w:rsidR="000D011A" w:rsidRPr="000D011A">
        <w:rPr>
          <w:rFonts w:ascii="Avenir Next Ultra Light" w:hAnsi="Avenir Next Ultra Light" w:cs="Al Bayan Plain"/>
          <w:color w:val="000000" w:themeColor="text1"/>
          <w:kern w:val="36"/>
          <w:sz w:val="20"/>
          <w:szCs w:val="20"/>
        </w:rPr>
        <w:t xml:space="preserve">This risk </w:t>
      </w:r>
      <w:r w:rsidR="003251FD">
        <w:rPr>
          <w:rFonts w:ascii="Avenir Next Ultra Light" w:hAnsi="Avenir Next Ultra Light" w:cs="Al Bayan Plain"/>
          <w:color w:val="000000" w:themeColor="text1"/>
          <w:kern w:val="36"/>
          <w:sz w:val="20"/>
          <w:szCs w:val="20"/>
        </w:rPr>
        <w:t xml:space="preserve">is due to having </w:t>
      </w:r>
      <w:r w:rsidR="000D011A" w:rsidRPr="000D011A">
        <w:rPr>
          <w:rFonts w:ascii="Avenir Next Ultra Light" w:hAnsi="Avenir Next Ultra Light" w:cs="Al Bayan Plain"/>
          <w:color w:val="000000" w:themeColor="text1"/>
          <w:kern w:val="36"/>
          <w:sz w:val="20"/>
          <w:szCs w:val="20"/>
        </w:rPr>
        <w:t xml:space="preserve">insufficient </w:t>
      </w:r>
      <w:r w:rsidR="003251FD">
        <w:rPr>
          <w:rFonts w:ascii="Avenir Next Ultra Light" w:hAnsi="Avenir Next Ultra Light" w:cs="Al Bayan Plain"/>
          <w:color w:val="000000" w:themeColor="text1"/>
          <w:kern w:val="36"/>
          <w:sz w:val="20"/>
          <w:szCs w:val="20"/>
        </w:rPr>
        <w:t xml:space="preserve">data </w:t>
      </w:r>
      <w:r w:rsidR="000D011A" w:rsidRPr="000D011A">
        <w:rPr>
          <w:rFonts w:ascii="Avenir Next Ultra Light" w:hAnsi="Avenir Next Ultra Light" w:cs="Al Bayan Plain"/>
          <w:color w:val="000000" w:themeColor="text1"/>
          <w:kern w:val="36"/>
          <w:sz w:val="20"/>
          <w:szCs w:val="20"/>
        </w:rPr>
        <w:t>availabl</w:t>
      </w:r>
      <w:r w:rsidR="003251FD">
        <w:rPr>
          <w:rFonts w:ascii="Avenir Next Ultra Light" w:hAnsi="Avenir Next Ultra Light" w:cs="Al Bayan Plain"/>
          <w:color w:val="000000" w:themeColor="text1"/>
          <w:kern w:val="36"/>
          <w:sz w:val="20"/>
          <w:szCs w:val="20"/>
        </w:rPr>
        <w:t>e to be able to reccomdend a film to a user.</w:t>
      </w:r>
    </w:p>
    <w:p w14:paraId="109D12A6" w14:textId="77777777" w:rsidR="003251FD" w:rsidRDefault="003251FD" w:rsidP="000D011A">
      <w:pPr>
        <w:rPr>
          <w:rFonts w:ascii="Avenir Next Ultra Light" w:hAnsi="Avenir Next Ultra Light" w:cs="Al Bayan Plain"/>
          <w:color w:val="000000" w:themeColor="text1"/>
          <w:kern w:val="36"/>
          <w:sz w:val="20"/>
          <w:szCs w:val="20"/>
        </w:rPr>
      </w:pPr>
    </w:p>
    <w:p w14:paraId="706E072B" w14:textId="6D67CC76" w:rsidR="003251FD" w:rsidRDefault="003251FD" w:rsidP="000D011A">
      <w:pPr>
        <w:rPr>
          <w:rFonts w:ascii="Avenir Next Ultra Light" w:hAnsi="Avenir Next Ultra Light" w:cs="Al Bayan Plain"/>
          <w:b/>
          <w:bCs/>
          <w:color w:val="00B0F0"/>
          <w:kern w:val="36"/>
          <w:sz w:val="20"/>
          <w:szCs w:val="20"/>
        </w:rPr>
      </w:pPr>
      <w:r w:rsidRPr="003251FD">
        <w:rPr>
          <w:rFonts w:ascii="Avenir Next Ultra Light" w:hAnsi="Avenir Next Ultra Light" w:cs="Al Bayan Plain"/>
          <w:b/>
          <w:bCs/>
          <w:color w:val="00B0F0"/>
          <w:kern w:val="36"/>
          <w:sz w:val="20"/>
          <w:szCs w:val="20"/>
        </w:rPr>
        <w:t>The Impact</w:t>
      </w:r>
      <w:r w:rsidR="00890807">
        <w:rPr>
          <w:rFonts w:ascii="Avenir Next Ultra Light" w:hAnsi="Avenir Next Ultra Light" w:cs="Al Bayan Plain"/>
          <w:b/>
          <w:bCs/>
          <w:color w:val="00B0F0"/>
          <w:kern w:val="36"/>
          <w:sz w:val="20"/>
          <w:szCs w:val="20"/>
        </w:rPr>
        <w:t xml:space="preserve"> - </w:t>
      </w:r>
      <w:r>
        <w:rPr>
          <w:rFonts w:ascii="Avenir Next Ultra Light" w:hAnsi="Avenir Next Ultra Light" w:cs="Al Bayan Plain"/>
          <w:color w:val="000000" w:themeColor="text1"/>
          <w:kern w:val="36"/>
          <w:sz w:val="20"/>
          <w:szCs w:val="20"/>
        </w:rPr>
        <w:t xml:space="preserve">This risk can lead to </w:t>
      </w:r>
      <w:r w:rsidRPr="000D011A">
        <w:rPr>
          <w:rFonts w:ascii="Avenir Next Ultra Light" w:hAnsi="Avenir Next Ultra Light" w:cs="Al Bayan Plain"/>
          <w:color w:val="000000" w:themeColor="text1"/>
          <w:kern w:val="36"/>
          <w:sz w:val="20"/>
          <w:szCs w:val="20"/>
        </w:rPr>
        <w:t>low engagement and retention rates for new users</w:t>
      </w:r>
      <w:r>
        <w:rPr>
          <w:rFonts w:ascii="Avenir Next Ultra Light" w:hAnsi="Avenir Next Ultra Light" w:cs="Al Bayan Plain"/>
          <w:color w:val="000000" w:themeColor="text1"/>
          <w:kern w:val="36"/>
          <w:sz w:val="20"/>
          <w:szCs w:val="20"/>
        </w:rPr>
        <w:t xml:space="preserve">. </w:t>
      </w:r>
      <w:r w:rsidRPr="000D011A">
        <w:rPr>
          <w:rFonts w:ascii="Avenir Next Ultra Light" w:hAnsi="Avenir Next Ultra Light" w:cs="Al Bayan Plain"/>
          <w:color w:val="000000" w:themeColor="text1"/>
          <w:kern w:val="36"/>
          <w:sz w:val="20"/>
          <w:szCs w:val="20"/>
        </w:rPr>
        <w:t>The system may also exhibit bias towards recommending only popular or established content, limiting the discovery potential for users.</w:t>
      </w:r>
      <w:r>
        <w:rPr>
          <w:rFonts w:ascii="Avenir Next Ultra Light" w:hAnsi="Avenir Next Ultra Light" w:cs="Al Bayan Plain"/>
          <w:color w:val="000000" w:themeColor="text1"/>
          <w:kern w:val="36"/>
          <w:sz w:val="20"/>
          <w:szCs w:val="20"/>
        </w:rPr>
        <w:t xml:space="preserve"> This bias may lead to the user not deeming the platform intelligent enough</w:t>
      </w:r>
      <w:r w:rsidR="00726633">
        <w:rPr>
          <w:rFonts w:ascii="Avenir Next Ultra Light" w:hAnsi="Avenir Next Ultra Light" w:cs="Al Bayan Plain"/>
          <w:color w:val="000000" w:themeColor="text1"/>
          <w:kern w:val="36"/>
          <w:sz w:val="20"/>
          <w:szCs w:val="20"/>
        </w:rPr>
        <w:t>, leading to a higher bounce rate of new users.</w:t>
      </w:r>
    </w:p>
    <w:p w14:paraId="588E5BAC" w14:textId="77777777" w:rsidR="00890807" w:rsidRDefault="00890807" w:rsidP="007443D7">
      <w:pPr>
        <w:rPr>
          <w:rFonts w:ascii="Avenir Next Ultra Light" w:hAnsi="Avenir Next Ultra Light" w:cs="Al Bayan Plain"/>
          <w:b/>
          <w:bCs/>
          <w:color w:val="00B0F0"/>
          <w:kern w:val="36"/>
          <w:sz w:val="20"/>
          <w:szCs w:val="20"/>
        </w:rPr>
      </w:pPr>
    </w:p>
    <w:p w14:paraId="48E14D1F" w14:textId="2B0421B8" w:rsidR="007443D7" w:rsidRPr="00890807" w:rsidRDefault="004A7079" w:rsidP="007443D7">
      <w:pPr>
        <w:rPr>
          <w:rFonts w:ascii="Avenir Next Ultra Light" w:hAnsi="Avenir Next Ultra Light" w:cs="Al Bayan Plain"/>
          <w:b/>
          <w:bCs/>
          <w:color w:val="00B0F0"/>
          <w:kern w:val="36"/>
          <w:sz w:val="20"/>
          <w:szCs w:val="20"/>
        </w:rPr>
      </w:pPr>
      <w:r>
        <w:rPr>
          <w:rFonts w:ascii="Avenir Next Ultra Light" w:hAnsi="Avenir Next Ultra Light" w:cs="Al Bayan Plain"/>
          <w:b/>
          <w:bCs/>
          <w:color w:val="00B0F0"/>
          <w:kern w:val="36"/>
          <w:sz w:val="20"/>
          <w:szCs w:val="20"/>
        </w:rPr>
        <w:t xml:space="preserve">How to mitigate the risk </w:t>
      </w:r>
      <w:r w:rsidR="00890807">
        <w:rPr>
          <w:rFonts w:ascii="Avenir Next Ultra Light" w:hAnsi="Avenir Next Ultra Light" w:cs="Al Bayan Plain"/>
          <w:b/>
          <w:bCs/>
          <w:color w:val="00B0F0"/>
          <w:kern w:val="36"/>
          <w:sz w:val="20"/>
          <w:szCs w:val="20"/>
        </w:rPr>
        <w:t xml:space="preserve">- </w:t>
      </w:r>
      <w:r w:rsidR="003251FD" w:rsidRPr="00726633">
        <w:rPr>
          <w:rFonts w:ascii="Avenir Next Ultra Light" w:hAnsi="Avenir Next Ultra Light"/>
          <w:sz w:val="20"/>
          <w:szCs w:val="20"/>
        </w:rPr>
        <w:t xml:space="preserve">To address this </w:t>
      </w:r>
      <w:r w:rsidR="00726633">
        <w:rPr>
          <w:rFonts w:ascii="Avenir Next Ultra Light" w:hAnsi="Avenir Next Ultra Light"/>
          <w:sz w:val="20"/>
          <w:szCs w:val="20"/>
        </w:rPr>
        <w:t>risk</w:t>
      </w:r>
      <w:r w:rsidR="003251FD" w:rsidRPr="00726633">
        <w:rPr>
          <w:rFonts w:ascii="Avenir Next Ultra Light" w:hAnsi="Avenir Next Ultra Light"/>
          <w:sz w:val="20"/>
          <w:szCs w:val="20"/>
        </w:rPr>
        <w:t xml:space="preserve">, </w:t>
      </w:r>
      <w:r w:rsidR="00726633">
        <w:rPr>
          <w:rFonts w:ascii="Avenir Next Ultra Light" w:hAnsi="Avenir Next Ultra Light"/>
          <w:sz w:val="20"/>
          <w:szCs w:val="20"/>
        </w:rPr>
        <w:t>the</w:t>
      </w:r>
      <w:r w:rsidR="003251FD" w:rsidRPr="00726633">
        <w:rPr>
          <w:rFonts w:ascii="Avenir Next Ultra Light" w:hAnsi="Avenir Next Ultra Light"/>
          <w:sz w:val="20"/>
          <w:szCs w:val="20"/>
        </w:rPr>
        <w:t xml:space="preserve"> platform uses smart onboarding and balanced recommendation strategies. When new users join</w:t>
      </w:r>
      <w:r w:rsidR="007443D7">
        <w:rPr>
          <w:rFonts w:ascii="Avenir Next Ultra Light" w:hAnsi="Avenir Next Ultra Light"/>
          <w:sz w:val="20"/>
          <w:szCs w:val="20"/>
        </w:rPr>
        <w:t xml:space="preserve"> the platform, they are surveyed upon signup,</w:t>
      </w:r>
      <w:r w:rsidR="003251FD" w:rsidRPr="00726633">
        <w:rPr>
          <w:rFonts w:ascii="Avenir Next Ultra Light" w:hAnsi="Avenir Next Ultra Light"/>
          <w:sz w:val="20"/>
          <w:szCs w:val="20"/>
        </w:rPr>
        <w:t xml:space="preserve"> ask</w:t>
      </w:r>
      <w:r w:rsidR="007443D7">
        <w:rPr>
          <w:rFonts w:ascii="Avenir Next Ultra Light" w:hAnsi="Avenir Next Ultra Light"/>
          <w:sz w:val="20"/>
          <w:szCs w:val="20"/>
        </w:rPr>
        <w:t>ing</w:t>
      </w:r>
      <w:r w:rsidR="003251FD" w:rsidRPr="00726633">
        <w:rPr>
          <w:rFonts w:ascii="Avenir Next Ultra Light" w:hAnsi="Avenir Next Ultra Light"/>
          <w:sz w:val="20"/>
          <w:szCs w:val="20"/>
        </w:rPr>
        <w:t xml:space="preserve"> them about their favorite movies, genres,</w:t>
      </w:r>
      <w:r w:rsidR="007443D7">
        <w:rPr>
          <w:rFonts w:ascii="Avenir Next Ultra Light" w:hAnsi="Avenir Next Ultra Light"/>
          <w:sz w:val="20"/>
          <w:szCs w:val="20"/>
        </w:rPr>
        <w:t xml:space="preserve"> directions etc</w:t>
      </w:r>
      <w:r w:rsidR="003251FD" w:rsidRPr="00726633">
        <w:rPr>
          <w:rFonts w:ascii="Avenir Next Ultra Light" w:hAnsi="Avenir Next Ultra Light"/>
          <w:sz w:val="20"/>
          <w:szCs w:val="20"/>
        </w:rPr>
        <w:t xml:space="preserve">. </w:t>
      </w:r>
      <w:r w:rsidR="007443D7">
        <w:rPr>
          <w:rFonts w:ascii="Avenir Next Ultra Light" w:hAnsi="Avenir Next Ultra Light"/>
          <w:sz w:val="20"/>
          <w:szCs w:val="20"/>
        </w:rPr>
        <w:t>The platform</w:t>
      </w:r>
      <w:r w:rsidR="003251FD" w:rsidRPr="00726633">
        <w:rPr>
          <w:rFonts w:ascii="Avenir Next Ultra Light" w:hAnsi="Avenir Next Ultra Light"/>
          <w:sz w:val="20"/>
          <w:szCs w:val="20"/>
        </w:rPr>
        <w:t xml:space="preserve"> also use</w:t>
      </w:r>
      <w:r w:rsidR="007443D7">
        <w:rPr>
          <w:rFonts w:ascii="Avenir Next Ultra Light" w:hAnsi="Avenir Next Ultra Light"/>
          <w:sz w:val="20"/>
          <w:szCs w:val="20"/>
        </w:rPr>
        <w:t>s</w:t>
      </w:r>
      <w:r w:rsidR="003251FD" w:rsidRPr="00726633">
        <w:rPr>
          <w:rFonts w:ascii="Avenir Next Ultra Light" w:hAnsi="Avenir Next Ultra Light"/>
          <w:sz w:val="20"/>
          <w:szCs w:val="20"/>
        </w:rPr>
        <w:t xml:space="preserve"> </w:t>
      </w:r>
      <w:r w:rsidR="007443D7">
        <w:rPr>
          <w:rFonts w:ascii="Avenir Next Ultra Light" w:hAnsi="Avenir Next Ultra Light"/>
          <w:sz w:val="20"/>
          <w:szCs w:val="20"/>
        </w:rPr>
        <w:t>user meta data</w:t>
      </w:r>
      <w:r w:rsidR="003251FD" w:rsidRPr="00726633">
        <w:rPr>
          <w:rFonts w:ascii="Avenir Next Ultra Light" w:hAnsi="Avenir Next Ultra Light"/>
          <w:sz w:val="20"/>
          <w:szCs w:val="20"/>
        </w:rPr>
        <w:t xml:space="preserve"> </w:t>
      </w:r>
      <w:r w:rsidR="007443D7">
        <w:rPr>
          <w:rFonts w:ascii="Avenir Next Ultra Light" w:hAnsi="Avenir Next Ultra Light"/>
          <w:sz w:val="20"/>
          <w:szCs w:val="20"/>
        </w:rPr>
        <w:t>such as</w:t>
      </w:r>
      <w:r w:rsidR="003251FD" w:rsidRPr="00726633">
        <w:rPr>
          <w:rFonts w:ascii="Avenir Next Ultra Light" w:hAnsi="Avenir Next Ultra Light"/>
          <w:sz w:val="20"/>
          <w:szCs w:val="20"/>
        </w:rPr>
        <w:t xml:space="preserve"> age</w:t>
      </w:r>
      <w:r w:rsidR="007443D7">
        <w:rPr>
          <w:rFonts w:ascii="Avenir Next Ultra Light" w:hAnsi="Avenir Next Ultra Light"/>
          <w:sz w:val="20"/>
          <w:szCs w:val="20"/>
        </w:rPr>
        <w:t xml:space="preserve">, to </w:t>
      </w:r>
      <w:r w:rsidR="003251FD" w:rsidRPr="00726633">
        <w:rPr>
          <w:rFonts w:ascii="Avenir Next Ultra Light" w:hAnsi="Avenir Next Ultra Light"/>
          <w:sz w:val="20"/>
          <w:szCs w:val="20"/>
        </w:rPr>
        <w:t>make initial recommendations.</w:t>
      </w:r>
      <w:r w:rsidR="007443D7">
        <w:rPr>
          <w:rFonts w:ascii="Avenir Next Ultra Light" w:hAnsi="Avenir Next Ultra Light"/>
          <w:sz w:val="20"/>
          <w:szCs w:val="20"/>
        </w:rPr>
        <w:t xml:space="preserve"> This provides the Reccomender Service with a faily good starting point to start recommending films that are close to the users taste. </w:t>
      </w:r>
      <w:r w:rsidR="007443D7">
        <w:rPr>
          <w:rFonts w:ascii="Avenir Next Ultra Light" w:hAnsi="Avenir Next Ultra Light"/>
          <w:sz w:val="20"/>
          <w:szCs w:val="20"/>
        </w:rPr>
        <w:br/>
      </w:r>
    </w:p>
    <w:p w14:paraId="0E3556BC" w14:textId="77777777" w:rsidR="00A578B3" w:rsidRPr="00AD5142" w:rsidRDefault="007443D7" w:rsidP="007443D7">
      <w:pPr>
        <w:rPr>
          <w:rFonts w:ascii="Avenir Next Ultra Light" w:hAnsi="Avenir Next Ultra Light"/>
          <w:sz w:val="20"/>
          <w:szCs w:val="20"/>
        </w:rPr>
      </w:pPr>
      <w:r>
        <w:rPr>
          <w:rFonts w:ascii="Avenir Next Ultra Light" w:hAnsi="Avenir Next Ultra Light"/>
          <w:sz w:val="20"/>
          <w:szCs w:val="20"/>
        </w:rPr>
        <w:lastRenderedPageBreak/>
        <w:t>When recomending</w:t>
      </w:r>
      <w:r w:rsidR="003251FD" w:rsidRPr="00726633">
        <w:rPr>
          <w:rFonts w:ascii="Avenir Next Ultra Light" w:hAnsi="Avenir Next Ultra Light"/>
          <w:sz w:val="20"/>
          <w:szCs w:val="20"/>
        </w:rPr>
        <w:t xml:space="preserve"> new content, </w:t>
      </w:r>
      <w:r>
        <w:rPr>
          <w:rFonts w:ascii="Avenir Next Ultra Light" w:hAnsi="Avenir Next Ultra Light"/>
          <w:sz w:val="20"/>
          <w:szCs w:val="20"/>
        </w:rPr>
        <w:t>the Reccomender Service</w:t>
      </w:r>
      <w:r w:rsidR="003251FD" w:rsidRPr="00726633">
        <w:rPr>
          <w:rFonts w:ascii="Avenir Next Ultra Light" w:hAnsi="Avenir Next Ultra Light"/>
          <w:sz w:val="20"/>
          <w:szCs w:val="20"/>
        </w:rPr>
        <w:t xml:space="preserve"> give</w:t>
      </w:r>
      <w:r>
        <w:rPr>
          <w:rFonts w:ascii="Avenir Next Ultra Light" w:hAnsi="Avenir Next Ultra Light"/>
          <w:sz w:val="20"/>
          <w:szCs w:val="20"/>
        </w:rPr>
        <w:t>s</w:t>
      </w:r>
      <w:r w:rsidR="003251FD" w:rsidRPr="00726633">
        <w:rPr>
          <w:rFonts w:ascii="Avenir Next Ultra Light" w:hAnsi="Avenir Next Ultra Light"/>
          <w:sz w:val="20"/>
          <w:szCs w:val="20"/>
        </w:rPr>
        <w:t xml:space="preserve"> new movies a fair chance at being recommended. </w:t>
      </w:r>
      <w:r>
        <w:rPr>
          <w:rFonts w:ascii="Avenir Next Ultra Light" w:hAnsi="Avenir Next Ultra Light"/>
          <w:sz w:val="20"/>
          <w:szCs w:val="20"/>
        </w:rPr>
        <w:t>The system</w:t>
      </w:r>
      <w:r w:rsidR="003251FD" w:rsidRPr="00726633">
        <w:rPr>
          <w:rFonts w:ascii="Avenir Next Ultra Light" w:hAnsi="Avenir Next Ultra Light"/>
          <w:sz w:val="20"/>
          <w:szCs w:val="20"/>
        </w:rPr>
        <w:t xml:space="preserve"> </w:t>
      </w:r>
      <w:r>
        <w:rPr>
          <w:rFonts w:ascii="Avenir Next Ultra Light" w:hAnsi="Avenir Next Ultra Light"/>
          <w:sz w:val="20"/>
          <w:szCs w:val="20"/>
        </w:rPr>
        <w:t>combines</w:t>
      </w:r>
      <w:r w:rsidR="003251FD" w:rsidRPr="00726633">
        <w:rPr>
          <w:rFonts w:ascii="Avenir Next Ultra Light" w:hAnsi="Avenir Next Ultra Light"/>
          <w:sz w:val="20"/>
          <w:szCs w:val="20"/>
        </w:rPr>
        <w:t xml:space="preserve"> popular and </w:t>
      </w:r>
      <w:r>
        <w:rPr>
          <w:rFonts w:ascii="Avenir Next Ultra Light" w:hAnsi="Avenir Next Ultra Light"/>
          <w:sz w:val="20"/>
          <w:szCs w:val="20"/>
        </w:rPr>
        <w:t xml:space="preserve">less well </w:t>
      </w:r>
      <w:r w:rsidR="003251FD" w:rsidRPr="00726633">
        <w:rPr>
          <w:rFonts w:ascii="Avenir Next Ultra Light" w:hAnsi="Avenir Next Ultra Light"/>
          <w:sz w:val="20"/>
          <w:szCs w:val="20"/>
        </w:rPr>
        <w:t xml:space="preserve">known films in </w:t>
      </w:r>
      <w:r>
        <w:rPr>
          <w:rFonts w:ascii="Avenir Next Ultra Light" w:hAnsi="Avenir Next Ultra Light"/>
          <w:sz w:val="20"/>
          <w:szCs w:val="20"/>
        </w:rPr>
        <w:t>the</w:t>
      </w:r>
      <w:r w:rsidR="003251FD" w:rsidRPr="00726633">
        <w:rPr>
          <w:rFonts w:ascii="Avenir Next Ultra Light" w:hAnsi="Avenir Next Ultra Light"/>
          <w:sz w:val="20"/>
          <w:szCs w:val="20"/>
        </w:rPr>
        <w:t xml:space="preserve"> recommendations and </w:t>
      </w:r>
      <w:r w:rsidR="003251FD" w:rsidRPr="00AD5142">
        <w:rPr>
          <w:rFonts w:ascii="Avenir Next Ultra Light" w:hAnsi="Avenir Next Ultra Light"/>
          <w:sz w:val="20"/>
          <w:szCs w:val="20"/>
        </w:rPr>
        <w:t>track</w:t>
      </w:r>
      <w:r w:rsidRPr="00AD5142">
        <w:rPr>
          <w:rFonts w:ascii="Avenir Next Ultra Light" w:hAnsi="Avenir Next Ultra Light"/>
          <w:sz w:val="20"/>
          <w:szCs w:val="20"/>
        </w:rPr>
        <w:t>s</w:t>
      </w:r>
      <w:r w:rsidR="003251FD" w:rsidRPr="00AD5142">
        <w:rPr>
          <w:rFonts w:ascii="Avenir Next Ultra Light" w:hAnsi="Avenir Next Ultra Light"/>
          <w:sz w:val="20"/>
          <w:szCs w:val="20"/>
        </w:rPr>
        <w:t xml:space="preserve"> how users respond to new content to quickly learn what works. The platform</w:t>
      </w:r>
      <w:r w:rsidRPr="00AD5142">
        <w:rPr>
          <w:rFonts w:ascii="Avenir Next Ultra Light" w:hAnsi="Avenir Next Ultra Light"/>
          <w:sz w:val="20"/>
          <w:szCs w:val="20"/>
        </w:rPr>
        <w:t xml:space="preserve"> also</w:t>
      </w:r>
      <w:r w:rsidR="003251FD" w:rsidRPr="00AD5142">
        <w:rPr>
          <w:rFonts w:ascii="Avenir Next Ultra Light" w:hAnsi="Avenir Next Ultra Light"/>
          <w:sz w:val="20"/>
          <w:szCs w:val="20"/>
        </w:rPr>
        <w:t xml:space="preserve"> uses movie metadata like genre, cast, and director to connect new films with similar ones that users already like.</w:t>
      </w:r>
      <w:r w:rsidRPr="00AD5142">
        <w:rPr>
          <w:rFonts w:ascii="Avenir Next Ultra Light" w:hAnsi="Avenir Next Ultra Light"/>
          <w:sz w:val="20"/>
          <w:szCs w:val="20"/>
        </w:rPr>
        <w:t xml:space="preserve"> </w:t>
      </w:r>
      <w:r w:rsidRPr="00AD5142">
        <w:rPr>
          <w:rFonts w:ascii="Avenir Next Ultra Light" w:hAnsi="Avenir Next Ultra Light"/>
          <w:sz w:val="20"/>
          <w:szCs w:val="20"/>
        </w:rPr>
        <w:br/>
      </w:r>
    </w:p>
    <w:p w14:paraId="703B7126" w14:textId="4CD01FC8" w:rsidR="00A578B3" w:rsidRPr="00AD5142" w:rsidRDefault="00A578B3" w:rsidP="007443D7">
      <w:pPr>
        <w:rPr>
          <w:rFonts w:ascii="Avenir Next Ultra Light" w:hAnsi="Avenir Next Ultra Light"/>
          <w:sz w:val="20"/>
          <w:szCs w:val="20"/>
        </w:rPr>
      </w:pPr>
      <w:r w:rsidRPr="00AD5142">
        <w:rPr>
          <w:rFonts w:ascii="Avenir Next Ultra Light" w:hAnsi="Avenir Next Ultra Light"/>
          <w:sz w:val="20"/>
          <w:szCs w:val="20"/>
        </w:rPr>
        <w:t>The platform also surveys new users after a their third visit day on the platform, asking how they rate the recomdations quality and the syetem then uses this rating to optimise the recomedations. These surveys help build up the data the platform needs for increasingly precise recommendations over time.</w:t>
      </w:r>
    </w:p>
    <w:p w14:paraId="4512958D" w14:textId="77777777" w:rsidR="00A578B3" w:rsidRPr="00AD5142" w:rsidRDefault="00A578B3" w:rsidP="007443D7">
      <w:pPr>
        <w:rPr>
          <w:rFonts w:ascii="Avenir Next Ultra Light" w:hAnsi="Avenir Next Ultra Light"/>
          <w:sz w:val="20"/>
          <w:szCs w:val="20"/>
        </w:rPr>
      </w:pPr>
    </w:p>
    <w:p w14:paraId="1E642ACC" w14:textId="77777777" w:rsidR="004A7079" w:rsidRPr="00AD5142" w:rsidRDefault="004A7079" w:rsidP="004A7079">
      <w:pPr>
        <w:rPr>
          <w:rFonts w:ascii="Avenir Next Ultra Light" w:hAnsi="Avenir Next Ultra Light" w:cs="Al Bayan Plain"/>
          <w:color w:val="000000" w:themeColor="text1"/>
          <w:kern w:val="36"/>
          <w:sz w:val="20"/>
          <w:szCs w:val="20"/>
        </w:rPr>
      </w:pPr>
    </w:p>
    <w:p w14:paraId="03CA9873" w14:textId="64124A41" w:rsidR="004A7079" w:rsidRPr="00AD5142" w:rsidRDefault="004A7079" w:rsidP="004A7079">
      <w:pPr>
        <w:rPr>
          <w:rFonts w:ascii="Avenir Next Ultra Light" w:hAnsi="Avenir Next Ultra Light" w:cs="Al Bayan Plain"/>
          <w:b/>
          <w:bCs/>
          <w:color w:val="00B0F0"/>
          <w:kern w:val="36"/>
        </w:rPr>
      </w:pPr>
      <w:r w:rsidRPr="00AD5142">
        <w:rPr>
          <w:rFonts w:ascii="Avenir Next Ultra Light" w:hAnsi="Avenir Next Ultra Light" w:cs="Al Bayan Plain"/>
          <w:b/>
          <w:bCs/>
          <w:color w:val="00B0F0"/>
          <w:kern w:val="36"/>
        </w:rPr>
        <w:t xml:space="preserve">Risk 3: </w:t>
      </w:r>
      <w:r w:rsidR="00BF62F6" w:rsidRPr="00AD5142">
        <w:rPr>
          <w:rFonts w:ascii="Avenir Next Ultra Light" w:hAnsi="Avenir Next Ultra Light" w:cs="Al Bayan Plain"/>
          <w:b/>
          <w:bCs/>
          <w:color w:val="00B0F0"/>
          <w:kern w:val="36"/>
        </w:rPr>
        <w:t xml:space="preserve">Problems with </w:t>
      </w:r>
      <w:r w:rsidRPr="00AD5142">
        <w:rPr>
          <w:rFonts w:ascii="Avenir Next Ultra Light" w:hAnsi="Avenir Next Ultra Light" w:cs="Al Bayan Plain"/>
          <w:b/>
          <w:bCs/>
          <w:color w:val="00B0F0"/>
          <w:kern w:val="36"/>
        </w:rPr>
        <w:t xml:space="preserve">Content Quality </w:t>
      </w:r>
    </w:p>
    <w:p w14:paraId="0E471A12" w14:textId="77777777" w:rsidR="004A7079" w:rsidRPr="00AD5142" w:rsidRDefault="004A7079" w:rsidP="004A7079">
      <w:pPr>
        <w:rPr>
          <w:rFonts w:ascii="Avenir Next Ultra Light" w:hAnsi="Avenir Next Ultra Light" w:cs="Al Bayan Plain"/>
          <w:color w:val="000000" w:themeColor="text1"/>
          <w:kern w:val="36"/>
          <w:sz w:val="20"/>
          <w:szCs w:val="20"/>
        </w:rPr>
      </w:pPr>
    </w:p>
    <w:p w14:paraId="51C38F27" w14:textId="3A046E1A" w:rsidR="004A7079" w:rsidRPr="00AD5142" w:rsidRDefault="004A7079" w:rsidP="004A7079">
      <w:pPr>
        <w:rPr>
          <w:rFonts w:ascii="Avenir Next Ultra Light" w:hAnsi="Avenir Next Ultra Light" w:cs="Al Bayan Plain"/>
          <w:b/>
          <w:bCs/>
          <w:color w:val="00B0F0"/>
          <w:kern w:val="36"/>
          <w:sz w:val="20"/>
          <w:szCs w:val="20"/>
        </w:rPr>
      </w:pPr>
      <w:r w:rsidRPr="00AD5142">
        <w:rPr>
          <w:rFonts w:ascii="Avenir Next Ultra Light" w:hAnsi="Avenir Next Ultra Light" w:cs="Al Bayan Plain"/>
          <w:b/>
          <w:bCs/>
          <w:color w:val="00B0F0"/>
          <w:kern w:val="36"/>
          <w:sz w:val="20"/>
          <w:szCs w:val="20"/>
        </w:rPr>
        <w:t xml:space="preserve">The system risk </w:t>
      </w:r>
      <w:r w:rsidR="00890807" w:rsidRPr="00AD5142">
        <w:rPr>
          <w:rFonts w:ascii="Avenir Next Ultra Light" w:hAnsi="Avenir Next Ultra Light" w:cs="Al Bayan Plain"/>
          <w:b/>
          <w:bCs/>
          <w:color w:val="00B0F0"/>
          <w:kern w:val="36"/>
          <w:sz w:val="20"/>
          <w:szCs w:val="20"/>
        </w:rPr>
        <w:t xml:space="preserve">- </w:t>
      </w:r>
      <w:r w:rsidR="00036D65" w:rsidRPr="00AD5142">
        <w:rPr>
          <w:rFonts w:ascii="Avenir Next Ultra Light" w:hAnsi="Avenir Next Ultra Light" w:cs="Al Bayan Plain"/>
          <w:color w:val="000000" w:themeColor="text1"/>
          <w:kern w:val="36"/>
          <w:sz w:val="20"/>
          <w:szCs w:val="20"/>
        </w:rPr>
        <w:t>Poor or eroneous content</w:t>
      </w:r>
      <w:r w:rsidRPr="00AD5142">
        <w:rPr>
          <w:rFonts w:ascii="Avenir Next Ultra Light" w:hAnsi="Avenir Next Ultra Light" w:cs="Al Bayan Plain"/>
          <w:color w:val="000000" w:themeColor="text1"/>
          <w:kern w:val="36"/>
          <w:sz w:val="20"/>
          <w:szCs w:val="20"/>
        </w:rPr>
        <w:t xml:space="preserve"> </w:t>
      </w:r>
      <w:r w:rsidR="00036D65" w:rsidRPr="00AD5142">
        <w:rPr>
          <w:rFonts w:ascii="Avenir Next Ultra Light" w:hAnsi="Avenir Next Ultra Light" w:cs="Al Bayan Plain"/>
          <w:color w:val="000000" w:themeColor="text1"/>
          <w:kern w:val="36"/>
          <w:sz w:val="20"/>
          <w:szCs w:val="20"/>
        </w:rPr>
        <w:t xml:space="preserve">is </w:t>
      </w:r>
      <w:r w:rsidRPr="00AD5142">
        <w:rPr>
          <w:rFonts w:ascii="Avenir Next Ultra Light" w:hAnsi="Avenir Next Ultra Light" w:cs="Al Bayan Plain"/>
          <w:color w:val="000000" w:themeColor="text1"/>
          <w:kern w:val="36"/>
          <w:sz w:val="20"/>
          <w:szCs w:val="20"/>
        </w:rPr>
        <w:t xml:space="preserve">critical risk </w:t>
      </w:r>
      <w:r w:rsidR="00036D65" w:rsidRPr="00AD5142">
        <w:rPr>
          <w:rFonts w:ascii="Avenir Next Ultra Light" w:hAnsi="Avenir Next Ultra Light" w:cs="Al Bayan Plain"/>
          <w:color w:val="000000" w:themeColor="text1"/>
          <w:kern w:val="36"/>
          <w:sz w:val="20"/>
          <w:szCs w:val="20"/>
        </w:rPr>
        <w:t>that can lead to delivering poor</w:t>
      </w:r>
      <w:r w:rsidRPr="00AD5142">
        <w:rPr>
          <w:rFonts w:ascii="Avenir Next Ultra Light" w:hAnsi="Avenir Next Ultra Light" w:cs="Al Bayan Plain"/>
          <w:color w:val="000000" w:themeColor="text1"/>
          <w:kern w:val="36"/>
          <w:sz w:val="20"/>
          <w:szCs w:val="20"/>
        </w:rPr>
        <w:t xml:space="preserve"> recommendation</w:t>
      </w:r>
      <w:r w:rsidR="00036D65" w:rsidRPr="00AD5142">
        <w:rPr>
          <w:rFonts w:ascii="Avenir Next Ultra Light" w:hAnsi="Avenir Next Ultra Light" w:cs="Al Bayan Plain"/>
          <w:color w:val="000000" w:themeColor="text1"/>
          <w:kern w:val="36"/>
          <w:sz w:val="20"/>
          <w:szCs w:val="20"/>
        </w:rPr>
        <w:t>s</w:t>
      </w:r>
      <w:r w:rsidRPr="00AD5142">
        <w:rPr>
          <w:rFonts w:ascii="Avenir Next Ultra Light" w:hAnsi="Avenir Next Ultra Light" w:cs="Al Bayan Plain"/>
          <w:color w:val="000000" w:themeColor="text1"/>
          <w:kern w:val="36"/>
          <w:sz w:val="20"/>
          <w:szCs w:val="20"/>
        </w:rPr>
        <w:t xml:space="preserve"> </w:t>
      </w:r>
      <w:r w:rsidR="00036D65" w:rsidRPr="00AD5142">
        <w:rPr>
          <w:rFonts w:ascii="Avenir Next Ultra Light" w:hAnsi="Avenir Next Ultra Light" w:cs="Al Bayan Plain"/>
          <w:color w:val="000000" w:themeColor="text1"/>
          <w:kern w:val="36"/>
          <w:sz w:val="20"/>
          <w:szCs w:val="20"/>
        </w:rPr>
        <w:t>to users</w:t>
      </w:r>
      <w:r w:rsidRPr="00AD5142">
        <w:rPr>
          <w:rFonts w:ascii="Avenir Next Ultra Light" w:hAnsi="Avenir Next Ultra Light" w:cs="Al Bayan Plain"/>
          <w:color w:val="000000" w:themeColor="text1"/>
          <w:kern w:val="36"/>
          <w:sz w:val="20"/>
          <w:szCs w:val="20"/>
        </w:rPr>
        <w:t>. Th</w:t>
      </w:r>
      <w:r w:rsidR="00036D65" w:rsidRPr="00AD5142">
        <w:rPr>
          <w:rFonts w:ascii="Avenir Next Ultra Light" w:hAnsi="Avenir Next Ultra Light" w:cs="Al Bayan Plain"/>
          <w:color w:val="000000" w:themeColor="text1"/>
          <w:kern w:val="36"/>
          <w:sz w:val="20"/>
          <w:szCs w:val="20"/>
        </w:rPr>
        <w:t xml:space="preserve">is risk can come from an </w:t>
      </w:r>
      <w:r w:rsidRPr="00AD5142">
        <w:rPr>
          <w:rFonts w:ascii="Avenir Next Ultra Light" w:hAnsi="Avenir Next Ultra Light" w:cs="Al Bayan Plain"/>
          <w:color w:val="000000" w:themeColor="text1"/>
          <w:kern w:val="36"/>
          <w:sz w:val="20"/>
          <w:szCs w:val="20"/>
        </w:rPr>
        <w:t xml:space="preserve">inadequate </w:t>
      </w:r>
      <w:r w:rsidR="00036D65" w:rsidRPr="00AD5142">
        <w:rPr>
          <w:rFonts w:ascii="Avenir Next Ultra Light" w:hAnsi="Avenir Next Ultra Light" w:cs="Al Bayan Plain"/>
          <w:color w:val="000000" w:themeColor="text1"/>
          <w:kern w:val="36"/>
          <w:sz w:val="20"/>
          <w:szCs w:val="20"/>
        </w:rPr>
        <w:t xml:space="preserve">or eronsous data coming from </w:t>
      </w:r>
      <w:r w:rsidRPr="00AD5142">
        <w:rPr>
          <w:rFonts w:ascii="Avenir Next Ultra Light" w:hAnsi="Avenir Next Ultra Light" w:cs="Al Bayan Plain"/>
          <w:color w:val="000000" w:themeColor="text1"/>
          <w:kern w:val="36"/>
          <w:sz w:val="20"/>
          <w:szCs w:val="20"/>
        </w:rPr>
        <w:t xml:space="preserve">third-party </w:t>
      </w:r>
      <w:r w:rsidR="00036D65" w:rsidRPr="00AD5142">
        <w:rPr>
          <w:rFonts w:ascii="Avenir Next Ultra Light" w:hAnsi="Avenir Next Ultra Light" w:cs="Al Bayan Plain"/>
          <w:color w:val="000000" w:themeColor="text1"/>
          <w:kern w:val="36"/>
          <w:sz w:val="20"/>
          <w:szCs w:val="20"/>
        </w:rPr>
        <w:t>services. This will lead to the Platform Content Database being filled will bad data, which will be displayed to users and fed inot the recommendation system.</w:t>
      </w:r>
      <w:r w:rsidR="00F20545" w:rsidRPr="00AD5142">
        <w:rPr>
          <w:rFonts w:ascii="Avenir Next Ultra Light" w:hAnsi="Avenir Next Ultra Light" w:cs="Al Bayan Plain"/>
          <w:color w:val="000000" w:themeColor="text1"/>
          <w:kern w:val="36"/>
          <w:sz w:val="20"/>
          <w:szCs w:val="20"/>
        </w:rPr>
        <w:t xml:space="preserve"> </w:t>
      </w:r>
    </w:p>
    <w:p w14:paraId="626112EF" w14:textId="77777777" w:rsidR="00BF62F6" w:rsidRPr="00AD5142" w:rsidRDefault="00BF62F6" w:rsidP="004A7079">
      <w:pPr>
        <w:rPr>
          <w:rFonts w:ascii="Avenir Next Ultra Light" w:hAnsi="Avenir Next Ultra Light" w:cs="Al Bayan Plain"/>
          <w:color w:val="000000" w:themeColor="text1"/>
          <w:kern w:val="36"/>
          <w:sz w:val="20"/>
          <w:szCs w:val="20"/>
        </w:rPr>
      </w:pPr>
    </w:p>
    <w:p w14:paraId="3F0085F4" w14:textId="7B5C2D73" w:rsidR="00036D65" w:rsidRPr="00AD5142" w:rsidRDefault="00BF62F6" w:rsidP="004A7079">
      <w:pPr>
        <w:rPr>
          <w:rFonts w:ascii="Avenir Next Ultra Light" w:hAnsi="Avenir Next Ultra Light" w:cs="Al Bayan Plain"/>
          <w:color w:val="00B0F0"/>
          <w:kern w:val="36"/>
          <w:sz w:val="20"/>
          <w:szCs w:val="20"/>
        </w:rPr>
      </w:pPr>
      <w:r w:rsidRPr="00AD5142">
        <w:rPr>
          <w:rFonts w:ascii="Avenir Next Ultra Light" w:hAnsi="Avenir Next Ultra Light" w:cs="Al Bayan Plain"/>
          <w:b/>
          <w:bCs/>
          <w:color w:val="00B0F0"/>
          <w:kern w:val="36"/>
          <w:sz w:val="20"/>
          <w:szCs w:val="20"/>
        </w:rPr>
        <w:t>The Impact</w:t>
      </w:r>
      <w:r w:rsidRPr="00AD5142">
        <w:rPr>
          <w:rFonts w:ascii="Avenir Next Ultra Light" w:hAnsi="Avenir Next Ultra Light" w:cs="Al Bayan Plain"/>
          <w:color w:val="00B0F0"/>
          <w:kern w:val="36"/>
          <w:sz w:val="20"/>
          <w:szCs w:val="20"/>
        </w:rPr>
        <w:t xml:space="preserve"> </w:t>
      </w:r>
      <w:r w:rsidR="00890807" w:rsidRPr="00AD5142">
        <w:rPr>
          <w:rFonts w:ascii="Avenir Next Ultra Light" w:hAnsi="Avenir Next Ultra Light" w:cs="Al Bayan Plain"/>
          <w:color w:val="00B0F0"/>
          <w:kern w:val="36"/>
          <w:sz w:val="20"/>
          <w:szCs w:val="20"/>
        </w:rPr>
        <w:t xml:space="preserve">- </w:t>
      </w:r>
      <w:r w:rsidR="00036D65" w:rsidRPr="00AD5142">
        <w:rPr>
          <w:rFonts w:ascii="Avenir Next Ultra Light" w:hAnsi="Avenir Next Ultra Light" w:cs="Al Bayan Plain"/>
          <w:color w:val="000000" w:themeColor="text1"/>
          <w:kern w:val="36"/>
          <w:sz w:val="20"/>
          <w:szCs w:val="20"/>
        </w:rPr>
        <w:t>These issues can severely reduce the system's ability to provide accurate content recommendations, leading to a decline in user satisfaction, decreasing the effectiveness of the platform</w:t>
      </w:r>
      <w:r w:rsidR="00416F1F" w:rsidRPr="00AD5142">
        <w:rPr>
          <w:rFonts w:ascii="Avenir Next Ultra Light" w:hAnsi="Avenir Next Ultra Light" w:cs="Al Bayan Plain"/>
          <w:color w:val="000000" w:themeColor="text1"/>
          <w:kern w:val="36"/>
          <w:sz w:val="20"/>
          <w:szCs w:val="20"/>
        </w:rPr>
        <w:t xml:space="preserve"> and leading to less</w:t>
      </w:r>
      <w:r w:rsidR="00036D65" w:rsidRPr="00AD5142">
        <w:rPr>
          <w:rFonts w:ascii="Avenir Next Ultra Light" w:hAnsi="Avenir Next Ultra Light" w:cs="Al Bayan Plain"/>
          <w:color w:val="000000" w:themeColor="text1"/>
          <w:kern w:val="36"/>
          <w:sz w:val="20"/>
          <w:szCs w:val="20"/>
        </w:rPr>
        <w:t xml:space="preserve"> users returning</w:t>
      </w:r>
      <w:r w:rsidR="00416F1F" w:rsidRPr="00AD5142">
        <w:rPr>
          <w:rFonts w:ascii="Avenir Next Ultra Light" w:hAnsi="Avenir Next Ultra Light" w:cs="Al Bayan Plain"/>
          <w:color w:val="000000" w:themeColor="text1"/>
          <w:kern w:val="36"/>
          <w:sz w:val="20"/>
          <w:szCs w:val="20"/>
        </w:rPr>
        <w:t xml:space="preserve"> to the platform. </w:t>
      </w:r>
      <w:r w:rsidR="00036D65" w:rsidRPr="00AD5142">
        <w:rPr>
          <w:rFonts w:ascii="Avenir Next Ultra Light" w:hAnsi="Avenir Next Ultra Light" w:cs="Al Bayan Plain"/>
          <w:color w:val="000000" w:themeColor="text1"/>
          <w:kern w:val="36"/>
          <w:sz w:val="20"/>
          <w:szCs w:val="20"/>
        </w:rPr>
        <w:t xml:space="preserve"> </w:t>
      </w:r>
    </w:p>
    <w:p w14:paraId="3EEF08A6" w14:textId="0DA15A19" w:rsidR="004A7079" w:rsidRPr="00AD5142" w:rsidRDefault="00036D65" w:rsidP="004A7079">
      <w:pPr>
        <w:rPr>
          <w:rFonts w:ascii="Avenir Next Ultra Light" w:hAnsi="Avenir Next Ultra Light" w:cs="Al Bayan Plain"/>
          <w:color w:val="000000" w:themeColor="text1"/>
          <w:kern w:val="36"/>
          <w:sz w:val="20"/>
          <w:szCs w:val="20"/>
        </w:rPr>
      </w:pPr>
      <w:r w:rsidRPr="00AD5142">
        <w:rPr>
          <w:rFonts w:ascii="Avenir Next Ultra Light" w:hAnsi="Avenir Next Ultra Light" w:cs="Al Bayan Plain"/>
          <w:color w:val="000000" w:themeColor="text1"/>
          <w:kern w:val="36"/>
          <w:sz w:val="20"/>
          <w:szCs w:val="20"/>
        </w:rPr>
        <w:br/>
      </w:r>
      <w:r w:rsidR="004A7079" w:rsidRPr="00AD5142">
        <w:rPr>
          <w:rFonts w:ascii="Avenir Next Ultra Light" w:hAnsi="Avenir Next Ultra Light" w:cs="Al Bayan Plain"/>
          <w:b/>
          <w:bCs/>
          <w:color w:val="00B0F0"/>
          <w:kern w:val="36"/>
          <w:sz w:val="20"/>
          <w:szCs w:val="20"/>
        </w:rPr>
        <w:t xml:space="preserve">How to mitigate the risk </w:t>
      </w:r>
      <w:r w:rsidR="00890807" w:rsidRPr="00AD5142">
        <w:rPr>
          <w:rFonts w:ascii="Avenir Next Ultra Light" w:hAnsi="Avenir Next Ultra Light" w:cs="Al Bayan Plain"/>
          <w:color w:val="000000" w:themeColor="text1"/>
          <w:kern w:val="36"/>
          <w:sz w:val="20"/>
          <w:szCs w:val="20"/>
        </w:rPr>
        <w:t xml:space="preserve">- </w:t>
      </w:r>
      <w:r w:rsidR="004A7079" w:rsidRPr="00AD5142">
        <w:rPr>
          <w:rFonts w:ascii="Avenir Next Ultra Light" w:hAnsi="Avenir Next Ultra Light" w:cs="Al Bayan Plain"/>
          <w:color w:val="000000" w:themeColor="text1"/>
          <w:kern w:val="36"/>
          <w:sz w:val="20"/>
          <w:szCs w:val="20"/>
        </w:rPr>
        <w:t>The platform addresses these content</w:t>
      </w:r>
      <w:r w:rsidR="004A5898" w:rsidRPr="00AD5142">
        <w:rPr>
          <w:rFonts w:ascii="Avenir Next Ultra Light" w:hAnsi="Avenir Next Ultra Light" w:cs="Al Bayan Plain"/>
          <w:color w:val="000000" w:themeColor="text1"/>
          <w:kern w:val="36"/>
          <w:sz w:val="20"/>
          <w:szCs w:val="20"/>
        </w:rPr>
        <w:t xml:space="preserve"> </w:t>
      </w:r>
      <w:r w:rsidR="004A7079" w:rsidRPr="00AD5142">
        <w:rPr>
          <w:rFonts w:ascii="Avenir Next Ultra Light" w:hAnsi="Avenir Next Ultra Light" w:cs="Al Bayan Plain"/>
          <w:color w:val="000000" w:themeColor="text1"/>
          <w:kern w:val="36"/>
          <w:sz w:val="20"/>
          <w:szCs w:val="20"/>
        </w:rPr>
        <w:t xml:space="preserve">related risks </w:t>
      </w:r>
      <w:r w:rsidR="00F5186C" w:rsidRPr="00AD5142">
        <w:rPr>
          <w:rFonts w:ascii="Avenir Next Ultra Light" w:hAnsi="Avenir Next Ultra Light" w:cs="Al Bayan Plain"/>
          <w:color w:val="000000" w:themeColor="text1"/>
          <w:kern w:val="36"/>
          <w:sz w:val="20"/>
          <w:szCs w:val="20"/>
        </w:rPr>
        <w:t>via</w:t>
      </w:r>
      <w:r w:rsidR="004A7079" w:rsidRPr="00AD5142">
        <w:rPr>
          <w:rFonts w:ascii="Avenir Next Ultra Light" w:hAnsi="Avenir Next Ultra Light" w:cs="Al Bayan Plain"/>
          <w:color w:val="000000" w:themeColor="text1"/>
          <w:kern w:val="36"/>
          <w:sz w:val="20"/>
          <w:szCs w:val="20"/>
        </w:rPr>
        <w:t xml:space="preserve"> a robust </w:t>
      </w:r>
      <w:r w:rsidR="004A5898" w:rsidRPr="00AD5142">
        <w:rPr>
          <w:rFonts w:ascii="Avenir Next Ultra Light" w:hAnsi="Avenir Next Ultra Light" w:cs="Al Bayan Plain"/>
          <w:color w:val="000000" w:themeColor="text1"/>
          <w:kern w:val="36"/>
          <w:sz w:val="20"/>
          <w:szCs w:val="20"/>
        </w:rPr>
        <w:t>C</w:t>
      </w:r>
      <w:r w:rsidR="004A7079" w:rsidRPr="00AD5142">
        <w:rPr>
          <w:rFonts w:ascii="Avenir Next Ultra Light" w:hAnsi="Avenir Next Ultra Light" w:cs="Al Bayan Plain"/>
          <w:color w:val="000000" w:themeColor="text1"/>
          <w:kern w:val="36"/>
          <w:sz w:val="20"/>
          <w:szCs w:val="20"/>
        </w:rPr>
        <w:t xml:space="preserve">ontent </w:t>
      </w:r>
      <w:r w:rsidR="004A5898" w:rsidRPr="00AD5142">
        <w:rPr>
          <w:rFonts w:ascii="Avenir Next Ultra Light" w:hAnsi="Avenir Next Ultra Light" w:cs="Al Bayan Plain"/>
          <w:color w:val="000000" w:themeColor="text1"/>
          <w:kern w:val="36"/>
          <w:sz w:val="20"/>
          <w:szCs w:val="20"/>
        </w:rPr>
        <w:t>V</w:t>
      </w:r>
      <w:r w:rsidR="004A7079" w:rsidRPr="00AD5142">
        <w:rPr>
          <w:rFonts w:ascii="Avenir Next Ultra Light" w:hAnsi="Avenir Next Ultra Light" w:cs="Al Bayan Plain"/>
          <w:color w:val="000000" w:themeColor="text1"/>
          <w:kern w:val="36"/>
          <w:sz w:val="20"/>
          <w:szCs w:val="20"/>
        </w:rPr>
        <w:t xml:space="preserve">alidation </w:t>
      </w:r>
      <w:r w:rsidR="004A5898" w:rsidRPr="00AD5142">
        <w:rPr>
          <w:rFonts w:ascii="Avenir Next Ultra Light" w:hAnsi="Avenir Next Ultra Light" w:cs="Al Bayan Plain"/>
          <w:color w:val="000000" w:themeColor="text1"/>
          <w:kern w:val="36"/>
          <w:sz w:val="20"/>
          <w:szCs w:val="20"/>
        </w:rPr>
        <w:t xml:space="preserve">Service. This service </w:t>
      </w:r>
      <w:r w:rsidR="004A7079" w:rsidRPr="00AD5142">
        <w:rPr>
          <w:rFonts w:ascii="Avenir Next Ultra Light" w:hAnsi="Avenir Next Ultra Light" w:cs="Al Bayan Plain"/>
          <w:color w:val="000000" w:themeColor="text1"/>
          <w:kern w:val="36"/>
          <w:sz w:val="20"/>
          <w:szCs w:val="20"/>
        </w:rPr>
        <w:t>implements advanced data quality checks and automated content categori</w:t>
      </w:r>
      <w:r w:rsidR="004A5898" w:rsidRPr="00AD5142">
        <w:rPr>
          <w:rFonts w:ascii="Avenir Next Ultra Light" w:hAnsi="Avenir Next Ultra Light" w:cs="Al Bayan Plain"/>
          <w:color w:val="000000" w:themeColor="text1"/>
          <w:kern w:val="36"/>
          <w:sz w:val="20"/>
          <w:szCs w:val="20"/>
        </w:rPr>
        <w:t>s</w:t>
      </w:r>
      <w:r w:rsidR="004A7079" w:rsidRPr="00AD5142">
        <w:rPr>
          <w:rFonts w:ascii="Avenir Next Ultra Light" w:hAnsi="Avenir Next Ultra Light" w:cs="Al Bayan Plain"/>
          <w:color w:val="000000" w:themeColor="text1"/>
          <w:kern w:val="36"/>
          <w:sz w:val="20"/>
          <w:szCs w:val="20"/>
        </w:rPr>
        <w:t xml:space="preserve">ation, </w:t>
      </w:r>
      <w:r w:rsidR="00F5186C" w:rsidRPr="00AD5142">
        <w:rPr>
          <w:rFonts w:ascii="Avenir Next Ultra Light" w:hAnsi="Avenir Next Ultra Light" w:cs="Al Bayan Plain"/>
          <w:color w:val="000000" w:themeColor="text1"/>
          <w:kern w:val="36"/>
          <w:sz w:val="20"/>
          <w:szCs w:val="20"/>
        </w:rPr>
        <w:t>this service is also supported</w:t>
      </w:r>
      <w:r w:rsidR="004A7079" w:rsidRPr="00AD5142">
        <w:rPr>
          <w:rFonts w:ascii="Avenir Next Ultra Light" w:hAnsi="Avenir Next Ultra Light" w:cs="Al Bayan Plain"/>
          <w:color w:val="000000" w:themeColor="text1"/>
          <w:kern w:val="36"/>
          <w:sz w:val="20"/>
          <w:szCs w:val="20"/>
        </w:rPr>
        <w:t xml:space="preserve"> by human oversight </w:t>
      </w:r>
      <w:r w:rsidR="00F5186C" w:rsidRPr="00AD5142">
        <w:rPr>
          <w:rFonts w:ascii="Avenir Next Ultra Light" w:hAnsi="Avenir Next Ultra Light" w:cs="Al Bayan Plain"/>
          <w:color w:val="000000" w:themeColor="text1"/>
          <w:kern w:val="36"/>
          <w:sz w:val="20"/>
          <w:szCs w:val="20"/>
        </w:rPr>
        <w:t xml:space="preserve">if the automated validation checks fail to pass the content into the platform. The Content Validation Service also employs a </w:t>
      </w:r>
      <w:r w:rsidR="004A7079" w:rsidRPr="00AD5142">
        <w:rPr>
          <w:rFonts w:ascii="Avenir Next Ultra Light" w:hAnsi="Avenir Next Ultra Light" w:cs="Al Bayan Plain"/>
          <w:color w:val="000000" w:themeColor="text1"/>
          <w:kern w:val="36"/>
          <w:sz w:val="20"/>
          <w:szCs w:val="20"/>
        </w:rPr>
        <w:t>reconciliation mechanism to maintain consistency across different content sources.</w:t>
      </w:r>
    </w:p>
    <w:p w14:paraId="0E49DBB6" w14:textId="77777777" w:rsidR="00D72EB5" w:rsidRPr="00AD5142" w:rsidRDefault="00D72EB5" w:rsidP="0077319A">
      <w:pPr>
        <w:rPr>
          <w:rFonts w:ascii="Avenir Next Ultra Light" w:hAnsi="Avenir Next Ultra Light" w:cs="Al Bayan Plain"/>
          <w:b/>
          <w:bCs/>
          <w:color w:val="00B0F0"/>
          <w:kern w:val="36"/>
          <w:sz w:val="20"/>
          <w:szCs w:val="20"/>
        </w:rPr>
      </w:pPr>
    </w:p>
    <w:p w14:paraId="2B3D34AA" w14:textId="047E652C" w:rsidR="00890807" w:rsidRPr="00890807" w:rsidRDefault="00890807" w:rsidP="00890807">
      <w:pPr>
        <w:spacing w:before="100" w:beforeAutospacing="1" w:after="100" w:afterAutospacing="1"/>
        <w:outlineLvl w:val="2"/>
        <w:rPr>
          <w:rFonts w:ascii="Avenir Next Ultra Light" w:hAnsi="Avenir Next Ultra Light"/>
          <w:b/>
          <w:bCs/>
          <w:color w:val="00B0F0"/>
        </w:rPr>
      </w:pPr>
      <w:r w:rsidRPr="00890807">
        <w:rPr>
          <w:rFonts w:ascii="Avenir Next Ultra Light" w:hAnsi="Avenir Next Ultra Light"/>
          <w:b/>
          <w:bCs/>
          <w:color w:val="00B0F0"/>
        </w:rPr>
        <w:t>Risk 4: Stream Processor Overload</w:t>
      </w:r>
    </w:p>
    <w:p w14:paraId="661A2576" w14:textId="597C1300" w:rsidR="00890807" w:rsidRPr="00890807" w:rsidRDefault="00890807" w:rsidP="00890807">
      <w:pPr>
        <w:spacing w:before="100" w:beforeAutospacing="1" w:after="100" w:afterAutospacing="1"/>
        <w:rPr>
          <w:rFonts w:ascii="Avenir Next Ultra Light" w:hAnsi="Avenir Next Ultra Light"/>
          <w:sz w:val="20"/>
          <w:szCs w:val="20"/>
        </w:rPr>
      </w:pPr>
      <w:r w:rsidRPr="00AD5142">
        <w:rPr>
          <w:rFonts w:ascii="Avenir Next Ultra Light" w:hAnsi="Avenir Next Ultra Light"/>
          <w:b/>
          <w:bCs/>
          <w:color w:val="00B0F0"/>
          <w:sz w:val="20"/>
          <w:szCs w:val="20"/>
        </w:rPr>
        <w:t>The s</w:t>
      </w:r>
      <w:r w:rsidRPr="00890807">
        <w:rPr>
          <w:rFonts w:ascii="Avenir Next Ultra Light" w:hAnsi="Avenir Next Ultra Light"/>
          <w:b/>
          <w:bCs/>
          <w:color w:val="00B0F0"/>
          <w:sz w:val="20"/>
          <w:szCs w:val="20"/>
        </w:rPr>
        <w:t xml:space="preserve">ystem </w:t>
      </w:r>
      <w:r w:rsidRPr="00AD5142">
        <w:rPr>
          <w:rFonts w:ascii="Avenir Next Ultra Light" w:hAnsi="Avenir Next Ultra Light"/>
          <w:b/>
          <w:bCs/>
          <w:color w:val="00B0F0"/>
          <w:sz w:val="20"/>
          <w:szCs w:val="20"/>
        </w:rPr>
        <w:t>r</w:t>
      </w:r>
      <w:r w:rsidRPr="00890807">
        <w:rPr>
          <w:rFonts w:ascii="Avenir Next Ultra Light" w:hAnsi="Avenir Next Ultra Light"/>
          <w:b/>
          <w:bCs/>
          <w:color w:val="00B0F0"/>
          <w:sz w:val="20"/>
          <w:szCs w:val="20"/>
        </w:rPr>
        <w:t>isk</w:t>
      </w:r>
      <w:r w:rsidRPr="00AD5142">
        <w:rPr>
          <w:rFonts w:ascii="Avenir Next Ultra Light" w:hAnsi="Avenir Next Ultra Light"/>
          <w:b/>
          <w:bCs/>
          <w:color w:val="00B0F0"/>
          <w:sz w:val="20"/>
          <w:szCs w:val="20"/>
        </w:rPr>
        <w:t xml:space="preserve"> -</w:t>
      </w:r>
      <w:r w:rsidRPr="00890807">
        <w:rPr>
          <w:rFonts w:ascii="Avenir Next Ultra Light" w:hAnsi="Avenir Next Ultra Light"/>
          <w:color w:val="00B0F0"/>
          <w:sz w:val="20"/>
          <w:szCs w:val="20"/>
        </w:rPr>
        <w:t xml:space="preserve"> </w:t>
      </w:r>
      <w:r w:rsidRPr="00890807">
        <w:rPr>
          <w:rFonts w:ascii="Avenir Next Ultra Light" w:hAnsi="Avenir Next Ultra Light"/>
          <w:sz w:val="20"/>
          <w:szCs w:val="20"/>
        </w:rPr>
        <w:t>The Stream Processor handl</w:t>
      </w:r>
      <w:r w:rsidRPr="00AD5142">
        <w:rPr>
          <w:rFonts w:ascii="Avenir Next Ultra Light" w:hAnsi="Avenir Next Ultra Light"/>
          <w:sz w:val="20"/>
          <w:szCs w:val="20"/>
        </w:rPr>
        <w:t>es</w:t>
      </w:r>
      <w:r w:rsidRPr="00890807">
        <w:rPr>
          <w:rFonts w:ascii="Avenir Next Ultra Light" w:hAnsi="Avenir Next Ultra Light"/>
          <w:sz w:val="20"/>
          <w:szCs w:val="20"/>
        </w:rPr>
        <w:t xml:space="preserve"> real</w:t>
      </w:r>
      <w:r w:rsidRPr="00AD5142">
        <w:rPr>
          <w:rFonts w:ascii="Avenir Next Ultra Light" w:hAnsi="Avenir Next Ultra Light"/>
          <w:sz w:val="20"/>
          <w:szCs w:val="20"/>
        </w:rPr>
        <w:t xml:space="preserve"> </w:t>
      </w:r>
      <w:r w:rsidRPr="00890807">
        <w:rPr>
          <w:rFonts w:ascii="Avenir Next Ultra Light" w:hAnsi="Avenir Next Ultra Light"/>
          <w:sz w:val="20"/>
          <w:szCs w:val="20"/>
        </w:rPr>
        <w:t>time user interaction data, which feeds into the Recommender Service to ensure timely and relevant recommendations. However, as the platform scales</w:t>
      </w:r>
      <w:r w:rsidRPr="00AD5142">
        <w:rPr>
          <w:rFonts w:ascii="Avenir Next Ultra Light" w:hAnsi="Avenir Next Ultra Light"/>
          <w:sz w:val="20"/>
          <w:szCs w:val="20"/>
        </w:rPr>
        <w:t xml:space="preserve">, </w:t>
      </w:r>
      <w:r w:rsidRPr="00890807">
        <w:rPr>
          <w:rFonts w:ascii="Avenir Next Ultra Light" w:hAnsi="Avenir Next Ultra Light"/>
          <w:sz w:val="20"/>
          <w:szCs w:val="20"/>
        </w:rPr>
        <w:t xml:space="preserve">the Stream Processor could become overloaded. </w:t>
      </w:r>
    </w:p>
    <w:p w14:paraId="141C198E" w14:textId="5A1CAC34" w:rsidR="00890807" w:rsidRPr="00890807" w:rsidRDefault="00890807" w:rsidP="00890807">
      <w:pPr>
        <w:spacing w:before="100" w:beforeAutospacing="1" w:after="100" w:afterAutospacing="1"/>
        <w:rPr>
          <w:rFonts w:ascii="Avenir Next Ultra Light" w:hAnsi="Avenir Next Ultra Light"/>
          <w:sz w:val="20"/>
          <w:szCs w:val="20"/>
        </w:rPr>
      </w:pPr>
      <w:r w:rsidRPr="00AD5142">
        <w:rPr>
          <w:rFonts w:ascii="Avenir Next Ultra Light" w:hAnsi="Avenir Next Ultra Light"/>
          <w:b/>
          <w:bCs/>
          <w:color w:val="00B0F0"/>
          <w:sz w:val="20"/>
          <w:szCs w:val="20"/>
        </w:rPr>
        <w:t>The I</w:t>
      </w:r>
      <w:r w:rsidRPr="00890807">
        <w:rPr>
          <w:rFonts w:ascii="Avenir Next Ultra Light" w:hAnsi="Avenir Next Ultra Light"/>
          <w:b/>
          <w:bCs/>
          <w:color w:val="00B0F0"/>
          <w:sz w:val="20"/>
          <w:szCs w:val="20"/>
        </w:rPr>
        <w:t>mpact</w:t>
      </w:r>
      <w:r w:rsidRPr="00AD5142">
        <w:rPr>
          <w:rFonts w:ascii="Avenir Next Ultra Light" w:hAnsi="Avenir Next Ultra Light"/>
          <w:b/>
          <w:bCs/>
          <w:color w:val="00B0F0"/>
          <w:sz w:val="20"/>
          <w:szCs w:val="20"/>
        </w:rPr>
        <w:t xml:space="preserve"> -</w:t>
      </w:r>
      <w:r w:rsidRPr="00890807">
        <w:rPr>
          <w:rFonts w:ascii="Avenir Next Ultra Light" w:hAnsi="Avenir Next Ultra Light"/>
          <w:color w:val="00B0F0"/>
          <w:sz w:val="20"/>
          <w:szCs w:val="20"/>
        </w:rPr>
        <w:t xml:space="preserve"> </w:t>
      </w:r>
      <w:r w:rsidRPr="00890807">
        <w:rPr>
          <w:rFonts w:ascii="Avenir Next Ultra Light" w:hAnsi="Avenir Next Ultra Light"/>
          <w:sz w:val="20"/>
          <w:szCs w:val="20"/>
        </w:rPr>
        <w:t xml:space="preserve">This overload can lead to delays in processing interaction data, causing the recommendation system to work with outdated information and potentially reducing recommendation </w:t>
      </w:r>
      <w:r w:rsidRPr="00AD5142">
        <w:rPr>
          <w:rFonts w:ascii="Avenir Next Ultra Light" w:hAnsi="Avenir Next Ultra Light"/>
          <w:sz w:val="20"/>
          <w:szCs w:val="20"/>
        </w:rPr>
        <w:t>accuracy</w:t>
      </w:r>
      <w:r w:rsidRPr="00890807">
        <w:rPr>
          <w:rFonts w:ascii="Avenir Next Ultra Light" w:hAnsi="Avenir Next Ultra Light"/>
          <w:sz w:val="20"/>
          <w:szCs w:val="20"/>
        </w:rPr>
        <w:t>.</w:t>
      </w:r>
      <w:r w:rsidRPr="00AD5142">
        <w:rPr>
          <w:rFonts w:ascii="Avenir Next Ultra Light" w:hAnsi="Avenir Next Ultra Light"/>
          <w:sz w:val="20"/>
          <w:szCs w:val="20"/>
        </w:rPr>
        <w:t xml:space="preserve"> </w:t>
      </w:r>
      <w:r w:rsidRPr="00890807">
        <w:rPr>
          <w:rFonts w:ascii="Avenir Next Ultra Light" w:hAnsi="Avenir Next Ultra Light"/>
          <w:sz w:val="20"/>
          <w:szCs w:val="20"/>
        </w:rPr>
        <w:t xml:space="preserve">This misalignment may reduce user engagement, as the recommendations may not reflect users' current preferences or viewing patterns, </w:t>
      </w:r>
      <w:r w:rsidRPr="00AD5142">
        <w:rPr>
          <w:rFonts w:ascii="Avenir Next Ultra Light" w:hAnsi="Avenir Next Ultra Light"/>
          <w:sz w:val="20"/>
          <w:szCs w:val="20"/>
        </w:rPr>
        <w:t>which</w:t>
      </w:r>
      <w:r w:rsidRPr="00890807">
        <w:rPr>
          <w:rFonts w:ascii="Avenir Next Ultra Light" w:hAnsi="Avenir Next Ultra Light"/>
          <w:sz w:val="20"/>
          <w:szCs w:val="20"/>
        </w:rPr>
        <w:t xml:space="preserve"> impact</w:t>
      </w:r>
      <w:r w:rsidRPr="00AD5142">
        <w:rPr>
          <w:rFonts w:ascii="Avenir Next Ultra Light" w:hAnsi="Avenir Next Ultra Light"/>
          <w:sz w:val="20"/>
          <w:szCs w:val="20"/>
        </w:rPr>
        <w:t xml:space="preserve">s </w:t>
      </w:r>
      <w:r w:rsidRPr="00890807">
        <w:rPr>
          <w:rFonts w:ascii="Avenir Next Ultra Light" w:hAnsi="Avenir Next Ultra Light"/>
          <w:sz w:val="20"/>
          <w:szCs w:val="20"/>
        </w:rPr>
        <w:t xml:space="preserve">user satisfaction and </w:t>
      </w:r>
      <w:r w:rsidRPr="00AD5142">
        <w:rPr>
          <w:rFonts w:ascii="Avenir Next Ultra Light" w:hAnsi="Avenir Next Ultra Light"/>
          <w:sz w:val="20"/>
          <w:szCs w:val="20"/>
        </w:rPr>
        <w:t xml:space="preserve">again leading to </w:t>
      </w:r>
      <w:r w:rsidRPr="00AD5142">
        <w:rPr>
          <w:rFonts w:ascii="Avenir Next Ultra Light" w:hAnsi="Avenir Next Ultra Light" w:cs="Al Bayan Plain"/>
          <w:color w:val="000000" w:themeColor="text1"/>
          <w:kern w:val="36"/>
          <w:sz w:val="20"/>
          <w:szCs w:val="20"/>
        </w:rPr>
        <w:t>l less users returning to the platform</w:t>
      </w:r>
      <w:r w:rsidRPr="00890807">
        <w:rPr>
          <w:rFonts w:ascii="Avenir Next Ultra Light" w:hAnsi="Avenir Next Ultra Light"/>
          <w:sz w:val="20"/>
          <w:szCs w:val="20"/>
        </w:rPr>
        <w:t>.</w:t>
      </w:r>
    </w:p>
    <w:p w14:paraId="1E72E6ED" w14:textId="77777777" w:rsidR="00890807" w:rsidRPr="00AD5142" w:rsidRDefault="00890807" w:rsidP="00890807">
      <w:pPr>
        <w:spacing w:before="100" w:beforeAutospacing="1" w:after="100" w:afterAutospacing="1"/>
        <w:rPr>
          <w:rFonts w:ascii="Avenir Next Ultra Light" w:hAnsi="Avenir Next Ultra Light"/>
          <w:sz w:val="20"/>
          <w:szCs w:val="20"/>
        </w:rPr>
      </w:pPr>
      <w:r w:rsidRPr="00AD5142">
        <w:rPr>
          <w:rFonts w:ascii="Avenir Next Ultra Light" w:hAnsi="Avenir Next Ultra Light" w:cs="Al Bayan Plain"/>
          <w:b/>
          <w:bCs/>
          <w:color w:val="00B0F0"/>
          <w:kern w:val="36"/>
          <w:sz w:val="20"/>
          <w:szCs w:val="20"/>
        </w:rPr>
        <w:t xml:space="preserve">How to mitigate the risk </w:t>
      </w:r>
      <w:r w:rsidRPr="00AD5142">
        <w:rPr>
          <w:rFonts w:ascii="Avenir Next Ultra Light" w:hAnsi="Avenir Next Ultra Light" w:cs="Al Bayan Plain"/>
          <w:color w:val="000000" w:themeColor="text1"/>
          <w:kern w:val="36"/>
          <w:sz w:val="20"/>
          <w:szCs w:val="20"/>
        </w:rPr>
        <w:t xml:space="preserve">- </w:t>
      </w:r>
      <w:r w:rsidRPr="00890807">
        <w:rPr>
          <w:rFonts w:ascii="Avenir Next Ultra Light" w:hAnsi="Avenir Next Ultra Light"/>
          <w:sz w:val="20"/>
          <w:szCs w:val="20"/>
        </w:rPr>
        <w:t xml:space="preserve">To prevent </w:t>
      </w:r>
      <w:r w:rsidRPr="00AD5142">
        <w:rPr>
          <w:rFonts w:ascii="Avenir Next Ultra Light" w:hAnsi="Avenir Next Ultra Light"/>
          <w:sz w:val="20"/>
          <w:szCs w:val="20"/>
        </w:rPr>
        <w:t xml:space="preserve">the </w:t>
      </w:r>
      <w:r w:rsidRPr="00890807">
        <w:rPr>
          <w:rFonts w:ascii="Avenir Next Ultra Light" w:hAnsi="Avenir Next Ultra Light"/>
          <w:sz w:val="20"/>
          <w:szCs w:val="20"/>
        </w:rPr>
        <w:t>overload</w:t>
      </w:r>
      <w:r w:rsidRPr="00AD5142">
        <w:rPr>
          <w:rFonts w:ascii="Avenir Next Ultra Light" w:hAnsi="Avenir Next Ultra Light"/>
          <w:sz w:val="20"/>
          <w:szCs w:val="20"/>
        </w:rPr>
        <w:t>ing</w:t>
      </w:r>
      <w:r w:rsidRPr="00890807">
        <w:rPr>
          <w:rFonts w:ascii="Avenir Next Ultra Light" w:hAnsi="Avenir Next Ultra Light"/>
          <w:sz w:val="20"/>
          <w:szCs w:val="20"/>
        </w:rPr>
        <w:t>, the system could implement dynamic load balancing and partitioning strategies within the Stream Processor</w:t>
      </w:r>
      <w:r w:rsidRPr="00AD5142">
        <w:rPr>
          <w:rFonts w:ascii="Avenir Next Ultra Light" w:hAnsi="Avenir Next Ultra Light"/>
          <w:sz w:val="20"/>
          <w:szCs w:val="20"/>
        </w:rPr>
        <w:t>. The</w:t>
      </w:r>
      <w:r w:rsidRPr="00890807">
        <w:rPr>
          <w:rFonts w:ascii="Avenir Next Ultra Light" w:hAnsi="Avenir Next Ultra Light"/>
          <w:sz w:val="20"/>
          <w:szCs w:val="20"/>
        </w:rPr>
        <w:t xml:space="preserve"> Stream Processor </w:t>
      </w:r>
      <w:r w:rsidRPr="00AD5142">
        <w:rPr>
          <w:rFonts w:ascii="Avenir Next Ultra Light" w:hAnsi="Avenir Next Ultra Light"/>
          <w:sz w:val="20"/>
          <w:szCs w:val="20"/>
        </w:rPr>
        <w:t>could then</w:t>
      </w:r>
      <w:r w:rsidRPr="00890807">
        <w:rPr>
          <w:rFonts w:ascii="Avenir Next Ultra Light" w:hAnsi="Avenir Next Ultra Light"/>
          <w:sz w:val="20"/>
          <w:szCs w:val="20"/>
        </w:rPr>
        <w:t xml:space="preserve"> handle data in parallel across multiple nodes, distributing the processing load more evenly. </w:t>
      </w:r>
    </w:p>
    <w:p w14:paraId="14300E95" w14:textId="2D627410" w:rsidR="00890807" w:rsidRPr="00AD5142" w:rsidRDefault="00484D83" w:rsidP="00890807">
      <w:pPr>
        <w:spacing w:before="100" w:beforeAutospacing="1" w:after="100" w:afterAutospacing="1"/>
        <w:rPr>
          <w:rFonts w:ascii="Avenir Next Ultra Light" w:hAnsi="Avenir Next Ultra Light"/>
          <w:sz w:val="20"/>
          <w:szCs w:val="20"/>
        </w:rPr>
      </w:pPr>
      <w:r w:rsidRPr="00AD5142">
        <w:rPr>
          <w:rFonts w:ascii="Avenir Next Ultra Light" w:hAnsi="Avenir Next Ultra Light"/>
          <w:sz w:val="20"/>
          <w:szCs w:val="20"/>
        </w:rPr>
        <w:t>Another option would be to integrate a Kubernetes infrastrucute</w:t>
      </w:r>
      <w:r w:rsidR="00890807" w:rsidRPr="00890807">
        <w:rPr>
          <w:rFonts w:ascii="Avenir Next Ultra Light" w:hAnsi="Avenir Next Ultra Light"/>
          <w:sz w:val="20"/>
          <w:szCs w:val="20"/>
        </w:rPr>
        <w:t xml:space="preserve">, </w:t>
      </w:r>
      <w:r w:rsidRPr="00AD5142">
        <w:rPr>
          <w:rFonts w:ascii="Avenir Next Ultra Light" w:hAnsi="Avenir Next Ultra Light"/>
          <w:sz w:val="20"/>
          <w:szCs w:val="20"/>
        </w:rPr>
        <w:t xml:space="preserve">which has </w:t>
      </w:r>
      <w:r w:rsidR="00890807" w:rsidRPr="00890807">
        <w:rPr>
          <w:rFonts w:ascii="Avenir Next Ultra Light" w:hAnsi="Avenir Next Ultra Light"/>
          <w:sz w:val="20"/>
          <w:szCs w:val="20"/>
        </w:rPr>
        <w:t>auto</w:t>
      </w:r>
      <w:r w:rsidRPr="00AD5142">
        <w:rPr>
          <w:rFonts w:ascii="Avenir Next Ultra Light" w:hAnsi="Avenir Next Ultra Light"/>
          <w:sz w:val="20"/>
          <w:szCs w:val="20"/>
        </w:rPr>
        <w:t xml:space="preserve"> </w:t>
      </w:r>
      <w:r w:rsidR="00890807" w:rsidRPr="00890807">
        <w:rPr>
          <w:rFonts w:ascii="Avenir Next Ultra Light" w:hAnsi="Avenir Next Ultra Light"/>
          <w:sz w:val="20"/>
          <w:szCs w:val="20"/>
        </w:rPr>
        <w:t>scaling capabilities</w:t>
      </w:r>
      <w:r w:rsidRPr="00AD5142">
        <w:rPr>
          <w:rFonts w:ascii="Avenir Next Ultra Light" w:hAnsi="Avenir Next Ultra Light"/>
          <w:sz w:val="20"/>
          <w:szCs w:val="20"/>
        </w:rPr>
        <w:t>, which would</w:t>
      </w:r>
      <w:r w:rsidR="00890807" w:rsidRPr="00890807">
        <w:rPr>
          <w:rFonts w:ascii="Avenir Next Ultra Light" w:hAnsi="Avenir Next Ultra Light"/>
          <w:sz w:val="20"/>
          <w:szCs w:val="20"/>
        </w:rPr>
        <w:t xml:space="preserve"> allow the Stream Processor to automatically adjust its resources based on incoming data volume. During </w:t>
      </w:r>
      <w:r w:rsidRPr="00AD5142">
        <w:rPr>
          <w:rFonts w:ascii="Avenir Next Ultra Light" w:hAnsi="Avenir Next Ultra Light"/>
          <w:sz w:val="20"/>
          <w:szCs w:val="20"/>
        </w:rPr>
        <w:t>peak period</w:t>
      </w:r>
      <w:r w:rsidR="00890807" w:rsidRPr="00890807">
        <w:rPr>
          <w:rFonts w:ascii="Avenir Next Ultra Light" w:hAnsi="Avenir Next Ultra Light"/>
          <w:sz w:val="20"/>
          <w:szCs w:val="20"/>
        </w:rPr>
        <w:t xml:space="preserve"> periods, extra processing nodes </w:t>
      </w:r>
      <w:r w:rsidRPr="00AD5142">
        <w:rPr>
          <w:rFonts w:ascii="Avenir Next Ultra Light" w:hAnsi="Avenir Next Ultra Light"/>
          <w:sz w:val="20"/>
          <w:szCs w:val="20"/>
        </w:rPr>
        <w:t>could be</w:t>
      </w:r>
      <w:r w:rsidR="00890807" w:rsidRPr="00890807">
        <w:rPr>
          <w:rFonts w:ascii="Avenir Next Ultra Light" w:hAnsi="Avenir Next Ultra Light"/>
          <w:sz w:val="20"/>
          <w:szCs w:val="20"/>
        </w:rPr>
        <w:t xml:space="preserve"> temporarily deployed to </w:t>
      </w:r>
      <w:r w:rsidRPr="00AD5142">
        <w:rPr>
          <w:rFonts w:ascii="Avenir Next Ultra Light" w:hAnsi="Avenir Next Ultra Light"/>
          <w:sz w:val="20"/>
          <w:szCs w:val="20"/>
        </w:rPr>
        <w:t>aid in</w:t>
      </w:r>
      <w:r w:rsidR="00890807" w:rsidRPr="00890807">
        <w:rPr>
          <w:rFonts w:ascii="Avenir Next Ultra Light" w:hAnsi="Avenir Next Ultra Light"/>
          <w:sz w:val="20"/>
          <w:szCs w:val="20"/>
        </w:rPr>
        <w:t xml:space="preserve"> the increased load, </w:t>
      </w:r>
      <w:r w:rsidRPr="00AD5142">
        <w:rPr>
          <w:rFonts w:ascii="Avenir Next Ultra Light" w:hAnsi="Avenir Next Ultra Light"/>
          <w:sz w:val="20"/>
          <w:szCs w:val="20"/>
        </w:rPr>
        <w:t xml:space="preserve">this would </w:t>
      </w:r>
      <w:r w:rsidR="00890807" w:rsidRPr="00890807">
        <w:rPr>
          <w:rFonts w:ascii="Avenir Next Ultra Light" w:hAnsi="Avenir Next Ultra Light"/>
          <w:sz w:val="20"/>
          <w:szCs w:val="20"/>
        </w:rPr>
        <w:t>preventing delays in recommendation updates</w:t>
      </w:r>
      <w:r w:rsidRPr="00AD5142">
        <w:rPr>
          <w:rFonts w:ascii="Avenir Next Ultra Light" w:hAnsi="Avenir Next Ultra Light"/>
          <w:sz w:val="20"/>
          <w:szCs w:val="20"/>
        </w:rPr>
        <w:t xml:space="preserve">, and maintain a high recommendation accuracy and high user satisfaction. </w:t>
      </w:r>
    </w:p>
    <w:p w14:paraId="1333D8E1" w14:textId="5DC5D9D8" w:rsidR="002117C8" w:rsidRPr="00532EFE" w:rsidRDefault="002117C8" w:rsidP="002117C8">
      <w:pPr>
        <w:pBdr>
          <w:bottom w:val="single" w:sz="6" w:space="1" w:color="auto"/>
        </w:pBdr>
        <w:rPr>
          <w:rFonts w:ascii="Avenir Next Ultra Light" w:hAnsi="Avenir Next Ultra Light" w:cs="Al Bayan Plain"/>
          <w:b/>
          <w:bCs/>
          <w:color w:val="00B0F0"/>
          <w:kern w:val="36"/>
        </w:rPr>
      </w:pPr>
      <w:r w:rsidRPr="00532EFE">
        <w:rPr>
          <w:rFonts w:ascii="Avenir Next Ultra Light" w:hAnsi="Avenir Next Ultra Light" w:cs="Al Bayan Plain"/>
          <w:b/>
          <w:bCs/>
          <w:color w:val="00B0F0"/>
          <w:kern w:val="36"/>
          <w:sz w:val="28"/>
          <w:szCs w:val="28"/>
        </w:rPr>
        <w:lastRenderedPageBreak/>
        <w:t>Deployment Strategies</w:t>
      </w:r>
    </w:p>
    <w:p w14:paraId="5B9332EC" w14:textId="77777777" w:rsidR="00603E4A" w:rsidRPr="00532EFE" w:rsidRDefault="00603E4A" w:rsidP="00603E4A">
      <w:pPr>
        <w:rPr>
          <w:rFonts w:ascii="Avenir Next Ultra Light" w:hAnsi="Avenir Next Ultra Light" w:cs="Al Bayan Plain"/>
          <w:b/>
          <w:bCs/>
          <w:color w:val="E97132" w:themeColor="accent2"/>
          <w:kern w:val="36"/>
          <w:sz w:val="20"/>
          <w:szCs w:val="20"/>
        </w:rPr>
      </w:pPr>
    </w:p>
    <w:p w14:paraId="7C29D5F5" w14:textId="56A6620A" w:rsidR="00603E4A" w:rsidRPr="00532EFE" w:rsidRDefault="008910F3" w:rsidP="00603E4A">
      <w:pPr>
        <w:pStyle w:val="Heading3"/>
        <w:rPr>
          <w:rFonts w:ascii="Avenir Next Ultra Light" w:hAnsi="Avenir Next Ultra Light"/>
          <w:b/>
          <w:bCs/>
          <w:color w:val="00B0F0"/>
          <w:sz w:val="24"/>
          <w:szCs w:val="24"/>
        </w:rPr>
      </w:pPr>
      <w:r w:rsidRPr="00532EFE">
        <w:rPr>
          <w:rStyle w:val="Strong"/>
          <w:rFonts w:ascii="Avenir Next Ultra Light" w:hAnsi="Avenir Next Ultra Light"/>
          <w:color w:val="00B0F0"/>
          <w:sz w:val="24"/>
          <w:szCs w:val="24"/>
        </w:rPr>
        <w:t>Deployment Strategy 1</w:t>
      </w:r>
      <w:r w:rsidR="00722972">
        <w:rPr>
          <w:rStyle w:val="Strong"/>
          <w:rFonts w:ascii="Avenir Next Ultra Light" w:hAnsi="Avenir Next Ultra Light"/>
          <w:color w:val="00B0F0"/>
          <w:sz w:val="24"/>
          <w:szCs w:val="24"/>
        </w:rPr>
        <w:t xml:space="preserve"> -</w:t>
      </w:r>
      <w:r w:rsidRPr="00532EFE">
        <w:rPr>
          <w:rStyle w:val="Strong"/>
          <w:rFonts w:ascii="Avenir Next Ultra Light" w:hAnsi="Avenir Next Ultra Light"/>
          <w:color w:val="00B0F0"/>
          <w:sz w:val="24"/>
          <w:szCs w:val="24"/>
        </w:rPr>
        <w:t xml:space="preserve"> </w:t>
      </w:r>
      <w:r w:rsidR="00603E4A" w:rsidRPr="00532EFE">
        <w:rPr>
          <w:rStyle w:val="Strong"/>
          <w:rFonts w:ascii="Avenir Next Ultra Light" w:hAnsi="Avenir Next Ultra Light"/>
          <w:color w:val="00B0F0"/>
          <w:sz w:val="24"/>
          <w:szCs w:val="24"/>
        </w:rPr>
        <w:t>Server</w:t>
      </w:r>
      <w:r w:rsidR="00EA5CDE">
        <w:rPr>
          <w:rStyle w:val="Strong"/>
          <w:rFonts w:ascii="Avenir Next Ultra Light" w:hAnsi="Avenir Next Ultra Light"/>
          <w:color w:val="00B0F0"/>
          <w:sz w:val="24"/>
          <w:szCs w:val="24"/>
        </w:rPr>
        <w:t xml:space="preserve"> </w:t>
      </w:r>
      <w:r w:rsidR="00603E4A" w:rsidRPr="00532EFE">
        <w:rPr>
          <w:rStyle w:val="Strong"/>
          <w:rFonts w:ascii="Avenir Next Ultra Light" w:hAnsi="Avenir Next Ultra Light"/>
          <w:color w:val="00B0F0"/>
          <w:sz w:val="24"/>
          <w:szCs w:val="24"/>
        </w:rPr>
        <w:t xml:space="preserve">Side Deployment </w:t>
      </w:r>
    </w:p>
    <w:p w14:paraId="6C02185B" w14:textId="6D3A5902" w:rsidR="00603E4A" w:rsidRPr="00532EFE" w:rsidRDefault="00532EFE" w:rsidP="00603E4A">
      <w:pPr>
        <w:pStyle w:val="NormalWeb"/>
        <w:rPr>
          <w:rFonts w:ascii="Avenir Next Ultra Light" w:hAnsi="Avenir Next Ultra Light"/>
          <w:sz w:val="20"/>
          <w:szCs w:val="20"/>
        </w:rPr>
      </w:pPr>
      <w:r>
        <w:rPr>
          <w:rFonts w:ascii="Avenir Next Ultra Light" w:hAnsi="Avenir Next Ultra Light"/>
          <w:sz w:val="20"/>
          <w:szCs w:val="20"/>
        </w:rPr>
        <w:t xml:space="preserve">In this deployment </w:t>
      </w:r>
      <w:r w:rsidR="00603E4A" w:rsidRPr="00532EFE">
        <w:rPr>
          <w:rFonts w:ascii="Avenir Next Ultra Light" w:hAnsi="Avenir Next Ultra Light"/>
          <w:sz w:val="20"/>
          <w:szCs w:val="20"/>
        </w:rPr>
        <w:t>strategy</w:t>
      </w:r>
      <w:r>
        <w:rPr>
          <w:rFonts w:ascii="Avenir Next Ultra Light" w:hAnsi="Avenir Next Ultra Light"/>
          <w:sz w:val="20"/>
          <w:szCs w:val="20"/>
        </w:rPr>
        <w:t xml:space="preserve">, </w:t>
      </w:r>
      <w:r w:rsidR="00603E4A" w:rsidRPr="00532EFE">
        <w:rPr>
          <w:rFonts w:ascii="Avenir Next Ultra Light" w:hAnsi="Avenir Next Ultra Light"/>
          <w:sz w:val="20"/>
          <w:szCs w:val="20"/>
        </w:rPr>
        <w:t xml:space="preserve">all ML and AI components </w:t>
      </w:r>
      <w:r>
        <w:rPr>
          <w:rFonts w:ascii="Avenir Next Ultra Light" w:hAnsi="Avenir Next Ultra Light"/>
          <w:sz w:val="20"/>
          <w:szCs w:val="20"/>
        </w:rPr>
        <w:t>are deployed on</w:t>
      </w:r>
      <w:r w:rsidR="00603E4A" w:rsidRPr="00532EFE">
        <w:rPr>
          <w:rFonts w:ascii="Avenir Next Ultra Light" w:hAnsi="Avenir Next Ultra Light"/>
          <w:sz w:val="20"/>
          <w:szCs w:val="20"/>
        </w:rPr>
        <w:t xml:space="preserve"> a centrali</w:t>
      </w:r>
      <w:r w:rsidRPr="00532EFE">
        <w:rPr>
          <w:rFonts w:ascii="Avenir Next Ultra Light" w:hAnsi="Avenir Next Ultra Light"/>
          <w:sz w:val="20"/>
          <w:szCs w:val="20"/>
        </w:rPr>
        <w:t>s</w:t>
      </w:r>
      <w:r w:rsidR="00603E4A" w:rsidRPr="00532EFE">
        <w:rPr>
          <w:rFonts w:ascii="Avenir Next Ultra Light" w:hAnsi="Avenir Next Ultra Light"/>
          <w:sz w:val="20"/>
          <w:szCs w:val="20"/>
        </w:rPr>
        <w:t>ed, high</w:t>
      </w:r>
      <w:r w:rsidR="00AF5381">
        <w:rPr>
          <w:rFonts w:ascii="Avenir Next Ultra Light" w:hAnsi="Avenir Next Ultra Light"/>
          <w:sz w:val="20"/>
          <w:szCs w:val="20"/>
        </w:rPr>
        <w:t xml:space="preserve"> </w:t>
      </w:r>
      <w:r w:rsidR="00603E4A" w:rsidRPr="00532EFE">
        <w:rPr>
          <w:rFonts w:ascii="Avenir Next Ultra Light" w:hAnsi="Avenir Next Ultra Light"/>
          <w:sz w:val="20"/>
          <w:szCs w:val="20"/>
        </w:rPr>
        <w:t>performance server infrastructure</w:t>
      </w:r>
      <w:r w:rsidRPr="00532EFE">
        <w:rPr>
          <w:rFonts w:ascii="Avenir Next Ultra Light" w:hAnsi="Avenir Next Ultra Light"/>
          <w:sz w:val="20"/>
          <w:szCs w:val="20"/>
        </w:rPr>
        <w:t>.</w:t>
      </w:r>
    </w:p>
    <w:p w14:paraId="79B206CD" w14:textId="74960B79" w:rsidR="00603E4A" w:rsidRPr="00532EFE" w:rsidRDefault="00603E4A" w:rsidP="008910F3">
      <w:pPr>
        <w:pStyle w:val="NormalWeb"/>
        <w:rPr>
          <w:rFonts w:ascii="Avenir Next Ultra Light" w:hAnsi="Avenir Next Ultra Light"/>
          <w:sz w:val="20"/>
          <w:szCs w:val="20"/>
        </w:rPr>
      </w:pPr>
      <w:r w:rsidRPr="00AF5381">
        <w:rPr>
          <w:rStyle w:val="Strong"/>
          <w:rFonts w:ascii="Avenir Next Ultra Light" w:eastAsiaTheme="majorEastAsia" w:hAnsi="Avenir Next Ultra Light"/>
          <w:color w:val="00B0F0"/>
          <w:sz w:val="20"/>
          <w:szCs w:val="20"/>
        </w:rPr>
        <w:t>Cost Implications</w:t>
      </w:r>
      <w:r w:rsidR="008910F3" w:rsidRPr="00AF5381">
        <w:rPr>
          <w:rFonts w:ascii="Avenir Next Ultra Light" w:hAnsi="Avenir Next Ultra Light"/>
          <w:color w:val="00B0F0"/>
          <w:sz w:val="20"/>
          <w:szCs w:val="20"/>
        </w:rPr>
        <w:t xml:space="preserve"> - </w:t>
      </w:r>
      <w:r w:rsidRPr="00532EFE">
        <w:rPr>
          <w:rFonts w:ascii="Avenir Next Ultra Light" w:hAnsi="Avenir Next Ultra Light"/>
          <w:sz w:val="20"/>
          <w:szCs w:val="20"/>
        </w:rPr>
        <w:t>A centrali</w:t>
      </w:r>
      <w:r w:rsidR="00532EFE" w:rsidRPr="00532EFE">
        <w:rPr>
          <w:rFonts w:ascii="Avenir Next Ultra Light" w:hAnsi="Avenir Next Ultra Light"/>
          <w:sz w:val="20"/>
          <w:szCs w:val="20"/>
        </w:rPr>
        <w:t>s</w:t>
      </w:r>
      <w:r w:rsidRPr="00532EFE">
        <w:rPr>
          <w:rFonts w:ascii="Avenir Next Ultra Light" w:hAnsi="Avenir Next Ultra Light"/>
          <w:sz w:val="20"/>
          <w:szCs w:val="20"/>
        </w:rPr>
        <w:t>ed architecture requires an initial investment in high</w:t>
      </w:r>
      <w:r w:rsidR="00AF5381">
        <w:rPr>
          <w:rFonts w:ascii="Avenir Next Ultra Light" w:hAnsi="Avenir Next Ultra Light"/>
          <w:sz w:val="20"/>
          <w:szCs w:val="20"/>
        </w:rPr>
        <w:t xml:space="preserve"> </w:t>
      </w:r>
      <w:r w:rsidRPr="00532EFE">
        <w:rPr>
          <w:rFonts w:ascii="Avenir Next Ultra Light" w:hAnsi="Avenir Next Ultra Light"/>
          <w:sz w:val="20"/>
          <w:szCs w:val="20"/>
        </w:rPr>
        <w:t xml:space="preserve">performance servers, particularly for ML models that </w:t>
      </w:r>
      <w:r w:rsidR="00532EFE">
        <w:rPr>
          <w:rFonts w:ascii="Avenir Next Ultra Light" w:hAnsi="Avenir Next Ultra Light"/>
          <w:sz w:val="20"/>
          <w:szCs w:val="20"/>
        </w:rPr>
        <w:t xml:space="preserve">have a </w:t>
      </w:r>
      <w:r w:rsidR="00AF5381">
        <w:rPr>
          <w:rFonts w:ascii="Avenir Next Ultra Light" w:hAnsi="Avenir Next Ultra Light"/>
          <w:sz w:val="20"/>
          <w:szCs w:val="20"/>
        </w:rPr>
        <w:t xml:space="preserve">high computation cost due to the requirment of </w:t>
      </w:r>
      <w:r w:rsidRPr="00532EFE">
        <w:rPr>
          <w:rFonts w:ascii="Avenir Next Ultra Light" w:hAnsi="Avenir Next Ultra Light"/>
          <w:sz w:val="20"/>
          <w:szCs w:val="20"/>
        </w:rPr>
        <w:t>speciali</w:t>
      </w:r>
      <w:r w:rsidR="00532EFE" w:rsidRPr="00532EFE">
        <w:rPr>
          <w:rFonts w:ascii="Avenir Next Ultra Light" w:hAnsi="Avenir Next Ultra Light"/>
          <w:sz w:val="20"/>
          <w:szCs w:val="20"/>
        </w:rPr>
        <w:t>s</w:t>
      </w:r>
      <w:r w:rsidRPr="00532EFE">
        <w:rPr>
          <w:rFonts w:ascii="Avenir Next Ultra Light" w:hAnsi="Avenir Next Ultra Light"/>
          <w:sz w:val="20"/>
          <w:szCs w:val="20"/>
        </w:rPr>
        <w:t>ed hardware. This approach is cost</w:t>
      </w:r>
      <w:r w:rsidR="00AF5381">
        <w:rPr>
          <w:rFonts w:ascii="Avenir Next Ultra Light" w:hAnsi="Avenir Next Ultra Light"/>
          <w:sz w:val="20"/>
          <w:szCs w:val="20"/>
        </w:rPr>
        <w:t xml:space="preserve"> </w:t>
      </w:r>
      <w:r w:rsidRPr="00532EFE">
        <w:rPr>
          <w:rFonts w:ascii="Avenir Next Ultra Light" w:hAnsi="Avenir Next Ultra Light"/>
          <w:sz w:val="20"/>
          <w:szCs w:val="20"/>
        </w:rPr>
        <w:t xml:space="preserve">effective </w:t>
      </w:r>
      <w:r w:rsidR="00AF5381">
        <w:rPr>
          <w:rFonts w:ascii="Avenir Next Ultra Light" w:hAnsi="Avenir Next Ultra Light"/>
          <w:sz w:val="20"/>
          <w:szCs w:val="20"/>
        </w:rPr>
        <w:t xml:space="preserve">in the </w:t>
      </w:r>
      <w:r w:rsidRPr="00532EFE">
        <w:rPr>
          <w:rFonts w:ascii="Avenir Next Ultra Light" w:hAnsi="Avenir Next Ultra Light"/>
          <w:sz w:val="20"/>
          <w:szCs w:val="20"/>
        </w:rPr>
        <w:t>long</w:t>
      </w:r>
      <w:r w:rsidR="00AF5381">
        <w:rPr>
          <w:rFonts w:ascii="Avenir Next Ultra Light" w:hAnsi="Avenir Next Ultra Light"/>
          <w:sz w:val="20"/>
          <w:szCs w:val="20"/>
        </w:rPr>
        <w:t xml:space="preserve"> t</w:t>
      </w:r>
      <w:r w:rsidRPr="00532EFE">
        <w:rPr>
          <w:rFonts w:ascii="Avenir Next Ultra Light" w:hAnsi="Avenir Next Ultra Light"/>
          <w:sz w:val="20"/>
          <w:szCs w:val="20"/>
        </w:rPr>
        <w:t>erm as it reduces the need for multi</w:t>
      </w:r>
      <w:r w:rsidR="00767311">
        <w:rPr>
          <w:rFonts w:ascii="Avenir Next Ultra Light" w:hAnsi="Avenir Next Ultra Light"/>
          <w:sz w:val="20"/>
          <w:szCs w:val="20"/>
        </w:rPr>
        <w:t xml:space="preserve"> </w:t>
      </w:r>
      <w:r w:rsidRPr="00532EFE">
        <w:rPr>
          <w:rFonts w:ascii="Avenir Next Ultra Light" w:hAnsi="Avenir Next Ultra Light"/>
          <w:sz w:val="20"/>
          <w:szCs w:val="20"/>
        </w:rPr>
        <w:t>device compatibility and simplifies maintenance by centrali</w:t>
      </w:r>
      <w:r w:rsidR="00532EFE" w:rsidRPr="00532EFE">
        <w:rPr>
          <w:rFonts w:ascii="Avenir Next Ultra Light" w:hAnsi="Avenir Next Ultra Light"/>
          <w:sz w:val="20"/>
          <w:szCs w:val="20"/>
        </w:rPr>
        <w:t>s</w:t>
      </w:r>
      <w:r w:rsidRPr="00532EFE">
        <w:rPr>
          <w:rFonts w:ascii="Avenir Next Ultra Light" w:hAnsi="Avenir Next Ultra Light"/>
          <w:sz w:val="20"/>
          <w:szCs w:val="20"/>
        </w:rPr>
        <w:t>ing updates and resources</w:t>
      </w:r>
      <w:r w:rsidR="00AF5381">
        <w:rPr>
          <w:rFonts w:ascii="Avenir Next Ultra Light" w:hAnsi="Avenir Next Ultra Light"/>
          <w:sz w:val="20"/>
          <w:szCs w:val="20"/>
        </w:rPr>
        <w:t>. S</w:t>
      </w:r>
      <w:r w:rsidRPr="00532EFE">
        <w:rPr>
          <w:rFonts w:ascii="Avenir Next Ultra Light" w:hAnsi="Avenir Next Ultra Light"/>
          <w:sz w:val="20"/>
          <w:szCs w:val="20"/>
        </w:rPr>
        <w:t xml:space="preserve">erver maintenance costs are </w:t>
      </w:r>
      <w:r w:rsidR="00943FA0">
        <w:rPr>
          <w:rFonts w:ascii="Avenir Next Ultra Light" w:hAnsi="Avenir Next Ultra Light"/>
          <w:sz w:val="20"/>
          <w:szCs w:val="20"/>
        </w:rPr>
        <w:t>limited</w:t>
      </w:r>
      <w:r w:rsidRPr="00532EFE">
        <w:rPr>
          <w:rFonts w:ascii="Avenir Next Ultra Light" w:hAnsi="Avenir Next Ultra Light"/>
          <w:sz w:val="20"/>
          <w:szCs w:val="20"/>
        </w:rPr>
        <w:t xml:space="preserve"> due to the ease of implementing server</w:t>
      </w:r>
      <w:r w:rsidR="00AF5381">
        <w:rPr>
          <w:rFonts w:ascii="Avenir Next Ultra Light" w:hAnsi="Avenir Next Ultra Light"/>
          <w:sz w:val="20"/>
          <w:szCs w:val="20"/>
        </w:rPr>
        <w:t xml:space="preserve"> </w:t>
      </w:r>
      <w:r w:rsidRPr="00532EFE">
        <w:rPr>
          <w:rFonts w:ascii="Avenir Next Ultra Light" w:hAnsi="Avenir Next Ultra Light"/>
          <w:sz w:val="20"/>
          <w:szCs w:val="20"/>
        </w:rPr>
        <w:t>wide updates, which are rolled out without</w:t>
      </w:r>
      <w:r w:rsidR="00767311">
        <w:rPr>
          <w:rFonts w:ascii="Avenir Next Ultra Light" w:hAnsi="Avenir Next Ultra Light"/>
          <w:sz w:val="20"/>
          <w:szCs w:val="20"/>
        </w:rPr>
        <w:t xml:space="preserve"> any interaction </w:t>
      </w:r>
      <w:r w:rsidR="00943FA0">
        <w:rPr>
          <w:rFonts w:ascii="Avenir Next Ultra Light" w:hAnsi="Avenir Next Ultra Light"/>
          <w:sz w:val="20"/>
          <w:szCs w:val="20"/>
        </w:rPr>
        <w:t>on</w:t>
      </w:r>
      <w:r w:rsidR="00767311">
        <w:rPr>
          <w:rFonts w:ascii="Avenir Next Ultra Light" w:hAnsi="Avenir Next Ultra Light"/>
          <w:sz w:val="20"/>
          <w:szCs w:val="20"/>
        </w:rPr>
        <w:t xml:space="preserve"> the client side</w:t>
      </w:r>
      <w:r w:rsidRPr="00532EFE">
        <w:rPr>
          <w:rFonts w:ascii="Avenir Next Ultra Light" w:hAnsi="Avenir Next Ultra Light"/>
          <w:sz w:val="20"/>
          <w:szCs w:val="20"/>
        </w:rPr>
        <w:t>.</w:t>
      </w:r>
    </w:p>
    <w:p w14:paraId="510F27C6" w14:textId="369EEC7A" w:rsidR="008910F3" w:rsidRPr="00532EFE" w:rsidRDefault="00603E4A" w:rsidP="008910F3">
      <w:pPr>
        <w:pStyle w:val="NormalWeb"/>
        <w:rPr>
          <w:rFonts w:ascii="Avenir Next Ultra Light" w:hAnsi="Avenir Next Ultra Light"/>
          <w:sz w:val="20"/>
          <w:szCs w:val="20"/>
        </w:rPr>
      </w:pPr>
      <w:r w:rsidRPr="00AF5381">
        <w:rPr>
          <w:rStyle w:val="Strong"/>
          <w:rFonts w:ascii="Avenir Next Ultra Light" w:eastAsiaTheme="majorEastAsia" w:hAnsi="Avenir Next Ultra Light"/>
          <w:color w:val="00B0F0"/>
          <w:sz w:val="20"/>
          <w:szCs w:val="20"/>
        </w:rPr>
        <w:t>Technical Complexity</w:t>
      </w:r>
      <w:r w:rsidR="00EA5CDE">
        <w:rPr>
          <w:rStyle w:val="Strong"/>
          <w:rFonts w:ascii="Avenir Next Ultra Light" w:eastAsiaTheme="majorEastAsia" w:hAnsi="Avenir Next Ultra Light"/>
          <w:color w:val="00B0F0"/>
          <w:sz w:val="20"/>
          <w:szCs w:val="20"/>
        </w:rPr>
        <w:t xml:space="preserve"> </w:t>
      </w:r>
      <w:r w:rsidR="008910F3" w:rsidRPr="00AF5381">
        <w:rPr>
          <w:rFonts w:ascii="Avenir Next Ultra Light" w:hAnsi="Avenir Next Ultra Light"/>
          <w:color w:val="00B0F0"/>
          <w:sz w:val="20"/>
          <w:szCs w:val="20"/>
        </w:rPr>
        <w:t xml:space="preserve">- </w:t>
      </w:r>
      <w:r w:rsidRPr="00532EFE">
        <w:rPr>
          <w:rFonts w:ascii="Avenir Next Ultra Light" w:hAnsi="Avenir Next Ultra Light"/>
          <w:sz w:val="20"/>
          <w:szCs w:val="20"/>
        </w:rPr>
        <w:t>This approach simplifies</w:t>
      </w:r>
      <w:r w:rsidR="00767311">
        <w:rPr>
          <w:rFonts w:ascii="Avenir Next Ultra Light" w:hAnsi="Avenir Next Ultra Light"/>
          <w:sz w:val="20"/>
          <w:szCs w:val="20"/>
        </w:rPr>
        <w:t xml:space="preserve"> the</w:t>
      </w:r>
      <w:r w:rsidRPr="00532EFE">
        <w:rPr>
          <w:rFonts w:ascii="Avenir Next Ultra Light" w:hAnsi="Avenir Next Ultra Light"/>
          <w:sz w:val="20"/>
          <w:szCs w:val="20"/>
        </w:rPr>
        <w:t xml:space="preserve"> overall system complexity, as updates</w:t>
      </w:r>
      <w:r w:rsidR="00943FA0">
        <w:rPr>
          <w:rFonts w:ascii="Avenir Next Ultra Light" w:hAnsi="Avenir Next Ultra Light"/>
          <w:sz w:val="20"/>
          <w:szCs w:val="20"/>
        </w:rPr>
        <w:t xml:space="preserve"> and</w:t>
      </w:r>
      <w:r w:rsidRPr="00532EFE">
        <w:rPr>
          <w:rFonts w:ascii="Avenir Next Ultra Light" w:hAnsi="Avenir Next Ultra Light"/>
          <w:sz w:val="20"/>
          <w:szCs w:val="20"/>
        </w:rPr>
        <w:t xml:space="preserve"> bug fixes are deployed centrally</w:t>
      </w:r>
      <w:r w:rsidR="00767311">
        <w:rPr>
          <w:rFonts w:ascii="Avenir Next Ultra Light" w:hAnsi="Avenir Next Ultra Light"/>
          <w:sz w:val="20"/>
          <w:szCs w:val="20"/>
        </w:rPr>
        <w:t xml:space="preserve">. </w:t>
      </w:r>
      <w:r w:rsidRPr="00532EFE">
        <w:rPr>
          <w:rFonts w:ascii="Avenir Next Ultra Light" w:hAnsi="Avenir Next Ultra Light"/>
          <w:sz w:val="20"/>
          <w:szCs w:val="20"/>
        </w:rPr>
        <w:t>Maintenance is more manageable since all AI</w:t>
      </w:r>
      <w:r w:rsidR="00943FA0">
        <w:rPr>
          <w:rFonts w:ascii="Avenir Next Ultra Light" w:hAnsi="Avenir Next Ultra Light"/>
          <w:sz w:val="20"/>
          <w:szCs w:val="20"/>
        </w:rPr>
        <w:t>/ML</w:t>
      </w:r>
      <w:r w:rsidRPr="00532EFE">
        <w:rPr>
          <w:rFonts w:ascii="Avenir Next Ultra Light" w:hAnsi="Avenir Next Ultra Light"/>
          <w:sz w:val="20"/>
          <w:szCs w:val="20"/>
        </w:rPr>
        <w:t xml:space="preserve"> components are on the server side, reducing the operational burden compared to models with distributed components.</w:t>
      </w:r>
    </w:p>
    <w:p w14:paraId="3AF54B8D" w14:textId="72D0448A" w:rsidR="00603E4A" w:rsidRPr="00532EFE" w:rsidRDefault="00603E4A" w:rsidP="008910F3">
      <w:pPr>
        <w:pStyle w:val="NormalWeb"/>
        <w:rPr>
          <w:rFonts w:ascii="Avenir Next Ultra Light" w:hAnsi="Avenir Next Ultra Light"/>
          <w:sz w:val="20"/>
          <w:szCs w:val="20"/>
        </w:rPr>
      </w:pPr>
      <w:r w:rsidRPr="00AF5381">
        <w:rPr>
          <w:rStyle w:val="Strong"/>
          <w:rFonts w:ascii="Avenir Next Ultra Light" w:eastAsiaTheme="majorEastAsia" w:hAnsi="Avenir Next Ultra Light"/>
          <w:color w:val="00B0F0"/>
          <w:sz w:val="20"/>
          <w:szCs w:val="20"/>
        </w:rPr>
        <w:t xml:space="preserve">Scalability </w:t>
      </w:r>
      <w:r w:rsidR="008910F3" w:rsidRPr="00AF5381">
        <w:rPr>
          <w:rFonts w:ascii="Avenir Next Ultra Light" w:hAnsi="Avenir Next Ultra Light"/>
          <w:color w:val="00B0F0"/>
          <w:sz w:val="20"/>
          <w:szCs w:val="20"/>
        </w:rPr>
        <w:t xml:space="preserve">- </w:t>
      </w:r>
      <w:r w:rsidRPr="00532EFE">
        <w:rPr>
          <w:rFonts w:ascii="Avenir Next Ultra Light" w:hAnsi="Avenir Next Ultra Light"/>
          <w:sz w:val="20"/>
          <w:szCs w:val="20"/>
        </w:rPr>
        <w:t>To ensure scalability for global users, this model benefits from auto</w:t>
      </w:r>
      <w:r w:rsidR="00767311">
        <w:rPr>
          <w:rFonts w:ascii="Avenir Next Ultra Light" w:hAnsi="Avenir Next Ultra Light"/>
          <w:sz w:val="20"/>
          <w:szCs w:val="20"/>
        </w:rPr>
        <w:t xml:space="preserve"> </w:t>
      </w:r>
      <w:r w:rsidRPr="00532EFE">
        <w:rPr>
          <w:rFonts w:ascii="Avenir Next Ultra Light" w:hAnsi="Avenir Next Ultra Light"/>
          <w:sz w:val="20"/>
          <w:szCs w:val="20"/>
        </w:rPr>
        <w:t>scaling and global traffic management. CDNs (Content Delivery Networks) handle frequently accessed content closer to users, which lowers response times and server load while improving performance during traffic surges.</w:t>
      </w:r>
    </w:p>
    <w:p w14:paraId="5A4FAD0F" w14:textId="19287753" w:rsidR="00603E4A" w:rsidRPr="00532EFE" w:rsidRDefault="00603E4A" w:rsidP="008910F3">
      <w:pPr>
        <w:pStyle w:val="NormalWeb"/>
        <w:rPr>
          <w:rFonts w:ascii="Avenir Next Ultra Light" w:hAnsi="Avenir Next Ultra Light"/>
          <w:sz w:val="20"/>
          <w:szCs w:val="20"/>
        </w:rPr>
      </w:pPr>
      <w:r w:rsidRPr="00AF5381">
        <w:rPr>
          <w:rStyle w:val="Strong"/>
          <w:rFonts w:ascii="Avenir Next Ultra Light" w:eastAsiaTheme="majorEastAsia" w:hAnsi="Avenir Next Ultra Light"/>
          <w:color w:val="00B0F0"/>
          <w:sz w:val="20"/>
          <w:szCs w:val="20"/>
        </w:rPr>
        <w:t>Monitoring</w:t>
      </w:r>
      <w:r w:rsidR="008910F3" w:rsidRPr="00AF5381">
        <w:rPr>
          <w:rFonts w:ascii="Avenir Next Ultra Light" w:hAnsi="Avenir Next Ultra Light"/>
          <w:color w:val="00B0F0"/>
          <w:sz w:val="20"/>
          <w:szCs w:val="20"/>
        </w:rPr>
        <w:t xml:space="preserve"> - </w:t>
      </w:r>
      <w:r w:rsidRPr="00532EFE">
        <w:rPr>
          <w:rFonts w:ascii="Avenir Next Ultra Light" w:hAnsi="Avenir Next Ultra Light"/>
          <w:sz w:val="20"/>
          <w:szCs w:val="20"/>
        </w:rPr>
        <w:t>With all components on the server side, supervision and monitoring costs are optimi</w:t>
      </w:r>
      <w:r w:rsidR="00532EFE" w:rsidRPr="00532EFE">
        <w:rPr>
          <w:rFonts w:ascii="Avenir Next Ultra Light" w:hAnsi="Avenir Next Ultra Light"/>
          <w:sz w:val="20"/>
          <w:szCs w:val="20"/>
        </w:rPr>
        <w:t>s</w:t>
      </w:r>
      <w:r w:rsidRPr="00532EFE">
        <w:rPr>
          <w:rFonts w:ascii="Avenir Next Ultra Light" w:hAnsi="Avenir Next Ultra Light"/>
          <w:sz w:val="20"/>
          <w:szCs w:val="20"/>
        </w:rPr>
        <w:t>ed by using centrali</w:t>
      </w:r>
      <w:r w:rsidR="00532EFE" w:rsidRPr="00532EFE">
        <w:rPr>
          <w:rFonts w:ascii="Avenir Next Ultra Light" w:hAnsi="Avenir Next Ultra Light"/>
          <w:sz w:val="20"/>
          <w:szCs w:val="20"/>
        </w:rPr>
        <w:t>s</w:t>
      </w:r>
      <w:r w:rsidRPr="00532EFE">
        <w:rPr>
          <w:rFonts w:ascii="Avenir Next Ultra Light" w:hAnsi="Avenir Next Ultra Light"/>
          <w:sz w:val="20"/>
          <w:szCs w:val="20"/>
        </w:rPr>
        <w:t>ed tools such as Grafana and Prometheus. These tools provide real</w:t>
      </w:r>
      <w:r w:rsidR="00767311">
        <w:rPr>
          <w:rFonts w:ascii="Avenir Next Ultra Light" w:hAnsi="Avenir Next Ultra Light"/>
          <w:sz w:val="20"/>
          <w:szCs w:val="20"/>
        </w:rPr>
        <w:t xml:space="preserve"> </w:t>
      </w:r>
      <w:r w:rsidRPr="00532EFE">
        <w:rPr>
          <w:rFonts w:ascii="Avenir Next Ultra Light" w:hAnsi="Avenir Next Ultra Light"/>
          <w:sz w:val="20"/>
          <w:szCs w:val="20"/>
        </w:rPr>
        <w:t>time alerts, reducing the need for extensive human intervention.</w:t>
      </w:r>
    </w:p>
    <w:p w14:paraId="535E289B" w14:textId="6F637DBC" w:rsidR="00EA5CDE" w:rsidRPr="00D42C26" w:rsidRDefault="00603E4A" w:rsidP="00603E4A">
      <w:pPr>
        <w:pStyle w:val="NormalWeb"/>
        <w:rPr>
          <w:rStyle w:val="Strong"/>
          <w:rFonts w:ascii="Avenir Next Ultra Light" w:hAnsi="Avenir Next Ultra Light"/>
          <w:b w:val="0"/>
          <w:bCs w:val="0"/>
          <w:sz w:val="20"/>
          <w:szCs w:val="20"/>
        </w:rPr>
      </w:pPr>
      <w:r w:rsidRPr="00AF5381">
        <w:rPr>
          <w:rStyle w:val="Strong"/>
          <w:rFonts w:ascii="Avenir Next Ultra Light" w:eastAsiaTheme="majorEastAsia" w:hAnsi="Avenir Next Ultra Light"/>
          <w:color w:val="00B0F0"/>
          <w:sz w:val="20"/>
          <w:szCs w:val="20"/>
        </w:rPr>
        <w:t>Latency</w:t>
      </w:r>
      <w:r w:rsidR="008910F3" w:rsidRPr="00AF5381">
        <w:rPr>
          <w:rFonts w:ascii="Avenir Next Ultra Light" w:hAnsi="Avenir Next Ultra Light"/>
          <w:color w:val="00B0F0"/>
          <w:sz w:val="20"/>
          <w:szCs w:val="20"/>
        </w:rPr>
        <w:t xml:space="preserve"> -</w:t>
      </w:r>
      <w:r w:rsidRPr="00AF5381">
        <w:rPr>
          <w:rFonts w:ascii="Avenir Next Ultra Light" w:hAnsi="Avenir Next Ultra Light"/>
          <w:color w:val="00B0F0"/>
          <w:sz w:val="20"/>
          <w:szCs w:val="20"/>
        </w:rPr>
        <w:t xml:space="preserve"> </w:t>
      </w:r>
      <w:r w:rsidRPr="00532EFE">
        <w:rPr>
          <w:rFonts w:ascii="Avenir Next Ultra Light" w:hAnsi="Avenir Next Ultra Light"/>
          <w:sz w:val="20"/>
          <w:szCs w:val="20"/>
        </w:rPr>
        <w:t>CDNs further minimi</w:t>
      </w:r>
      <w:r w:rsidR="00532EFE" w:rsidRPr="00532EFE">
        <w:rPr>
          <w:rFonts w:ascii="Avenir Next Ultra Light" w:hAnsi="Avenir Next Ultra Light"/>
          <w:sz w:val="20"/>
          <w:szCs w:val="20"/>
        </w:rPr>
        <w:t>s</w:t>
      </w:r>
      <w:r w:rsidRPr="00532EFE">
        <w:rPr>
          <w:rFonts w:ascii="Avenir Next Ultra Light" w:hAnsi="Avenir Next Ultra Light"/>
          <w:sz w:val="20"/>
          <w:szCs w:val="20"/>
        </w:rPr>
        <w:t>e delays by caching content closer to users. Database indexing and optimi</w:t>
      </w:r>
      <w:r w:rsidR="00532EFE" w:rsidRPr="00532EFE">
        <w:rPr>
          <w:rFonts w:ascii="Avenir Next Ultra Light" w:hAnsi="Avenir Next Ultra Light"/>
          <w:sz w:val="20"/>
          <w:szCs w:val="20"/>
        </w:rPr>
        <w:t>s</w:t>
      </w:r>
      <w:r w:rsidRPr="00532EFE">
        <w:rPr>
          <w:rFonts w:ascii="Avenir Next Ultra Light" w:hAnsi="Avenir Next Ultra Light"/>
          <w:sz w:val="20"/>
          <w:szCs w:val="20"/>
        </w:rPr>
        <w:t xml:space="preserve">ed queries ensure efficient data retrieval, </w:t>
      </w:r>
      <w:r w:rsidR="00767311">
        <w:rPr>
          <w:rFonts w:ascii="Avenir Next Ultra Light" w:hAnsi="Avenir Next Ultra Light"/>
          <w:sz w:val="20"/>
          <w:szCs w:val="20"/>
        </w:rPr>
        <w:t>leading to page content</w:t>
      </w:r>
      <w:r w:rsidRPr="00532EFE">
        <w:rPr>
          <w:rFonts w:ascii="Avenir Next Ultra Light" w:hAnsi="Avenir Next Ultra Light"/>
          <w:sz w:val="20"/>
          <w:szCs w:val="20"/>
        </w:rPr>
        <w:t xml:space="preserve"> response times </w:t>
      </w:r>
      <w:r w:rsidR="00767311">
        <w:rPr>
          <w:rFonts w:ascii="Avenir Next Ultra Light" w:hAnsi="Avenir Next Ultra Light"/>
          <w:sz w:val="20"/>
          <w:szCs w:val="20"/>
        </w:rPr>
        <w:t>to be sub one second.</w:t>
      </w:r>
      <w:r w:rsidR="008910F3" w:rsidRPr="00532EFE">
        <w:rPr>
          <w:rFonts w:ascii="Avenir Next Ultra Light" w:hAnsi="Avenir Next Ultra Light"/>
          <w:sz w:val="20"/>
          <w:szCs w:val="20"/>
        </w:rPr>
        <w:br/>
      </w:r>
      <w:r w:rsidR="008910F3" w:rsidRPr="00532EFE">
        <w:rPr>
          <w:rFonts w:ascii="Avenir Next Ultra Light" w:hAnsi="Avenir Next Ultra Light"/>
          <w:sz w:val="20"/>
          <w:szCs w:val="20"/>
        </w:rPr>
        <w:br/>
      </w:r>
      <w:r w:rsidRPr="00AF5381">
        <w:rPr>
          <w:rStyle w:val="Strong"/>
          <w:rFonts w:ascii="Avenir Next Ultra Light" w:eastAsiaTheme="majorEastAsia" w:hAnsi="Avenir Next Ultra Light"/>
          <w:color w:val="00B0F0"/>
          <w:sz w:val="20"/>
          <w:szCs w:val="20"/>
        </w:rPr>
        <w:t xml:space="preserve">Privacy </w:t>
      </w:r>
      <w:r w:rsidR="008910F3" w:rsidRPr="00AF5381">
        <w:rPr>
          <w:rFonts w:ascii="Avenir Next Ultra Light" w:hAnsi="Avenir Next Ultra Light"/>
          <w:color w:val="00B0F0"/>
          <w:sz w:val="20"/>
          <w:szCs w:val="20"/>
        </w:rPr>
        <w:t xml:space="preserve">- </w:t>
      </w:r>
      <w:r w:rsidRPr="00532EFE">
        <w:rPr>
          <w:rFonts w:ascii="Avenir Next Ultra Light" w:hAnsi="Avenir Next Ultra Light"/>
          <w:sz w:val="20"/>
          <w:szCs w:val="20"/>
        </w:rPr>
        <w:t>Centrali</w:t>
      </w:r>
      <w:r w:rsidR="00532EFE" w:rsidRPr="00532EFE">
        <w:rPr>
          <w:rFonts w:ascii="Avenir Next Ultra Light" w:hAnsi="Avenir Next Ultra Light"/>
          <w:sz w:val="20"/>
          <w:szCs w:val="20"/>
        </w:rPr>
        <w:t>s</w:t>
      </w:r>
      <w:r w:rsidRPr="00532EFE">
        <w:rPr>
          <w:rFonts w:ascii="Avenir Next Ultra Light" w:hAnsi="Avenir Next Ultra Light"/>
          <w:sz w:val="20"/>
          <w:szCs w:val="20"/>
        </w:rPr>
        <w:t xml:space="preserve">ed data processing </w:t>
      </w:r>
      <w:r w:rsidR="00767311">
        <w:rPr>
          <w:rFonts w:ascii="Avenir Next Ultra Light" w:hAnsi="Avenir Next Ultra Light"/>
          <w:sz w:val="20"/>
          <w:szCs w:val="20"/>
        </w:rPr>
        <w:t>leads to a</w:t>
      </w:r>
      <w:r w:rsidRPr="00532EFE">
        <w:rPr>
          <w:rFonts w:ascii="Avenir Next Ultra Light" w:hAnsi="Avenir Next Ultra Light"/>
          <w:sz w:val="20"/>
          <w:szCs w:val="20"/>
        </w:rPr>
        <w:t xml:space="preserve"> strong data control, simplifying compliance with privacy regulations</w:t>
      </w:r>
      <w:r w:rsidR="00767311">
        <w:rPr>
          <w:rFonts w:ascii="Avenir Next Ultra Light" w:hAnsi="Avenir Next Ultra Light"/>
          <w:sz w:val="20"/>
          <w:szCs w:val="20"/>
        </w:rPr>
        <w:t xml:space="preserve">, such as </w:t>
      </w:r>
      <w:r w:rsidRPr="00532EFE">
        <w:rPr>
          <w:rFonts w:ascii="Avenir Next Ultra Light" w:hAnsi="Avenir Next Ultra Light"/>
          <w:sz w:val="20"/>
          <w:szCs w:val="20"/>
        </w:rPr>
        <w:t>GDPR</w:t>
      </w:r>
      <w:r w:rsidR="00767311">
        <w:rPr>
          <w:rFonts w:ascii="Avenir Next Ultra Light" w:hAnsi="Avenir Next Ultra Light"/>
          <w:sz w:val="20"/>
          <w:szCs w:val="20"/>
        </w:rPr>
        <w:t xml:space="preserve">. </w:t>
      </w:r>
      <w:r w:rsidRPr="00532EFE">
        <w:rPr>
          <w:rFonts w:ascii="Avenir Next Ultra Light" w:hAnsi="Avenir Next Ultra Light"/>
          <w:sz w:val="20"/>
          <w:szCs w:val="20"/>
        </w:rPr>
        <w:t>Centrali</w:t>
      </w:r>
      <w:r w:rsidR="00532EFE" w:rsidRPr="00532EFE">
        <w:rPr>
          <w:rFonts w:ascii="Avenir Next Ultra Light" w:hAnsi="Avenir Next Ultra Light"/>
          <w:sz w:val="20"/>
          <w:szCs w:val="20"/>
        </w:rPr>
        <w:t>s</w:t>
      </w:r>
      <w:r w:rsidRPr="00532EFE">
        <w:rPr>
          <w:rFonts w:ascii="Avenir Next Ultra Light" w:hAnsi="Avenir Next Ultra Light"/>
          <w:sz w:val="20"/>
          <w:szCs w:val="20"/>
        </w:rPr>
        <w:t xml:space="preserve">ation also reduces potential exposure points, </w:t>
      </w:r>
      <w:r w:rsidR="00767311">
        <w:rPr>
          <w:rFonts w:ascii="Avenir Next Ultra Light" w:hAnsi="Avenir Next Ultra Light"/>
          <w:sz w:val="20"/>
          <w:szCs w:val="20"/>
        </w:rPr>
        <w:t>which enhances</w:t>
      </w:r>
      <w:r w:rsidRPr="00532EFE">
        <w:rPr>
          <w:rFonts w:ascii="Avenir Next Ultra Light" w:hAnsi="Avenir Next Ultra Light"/>
          <w:sz w:val="20"/>
          <w:szCs w:val="20"/>
        </w:rPr>
        <w:t xml:space="preserve"> data security. </w:t>
      </w:r>
      <w:r w:rsidR="00D42C26">
        <w:rPr>
          <w:rFonts w:ascii="Avenir Next Ultra Light" w:hAnsi="Avenir Next Ultra Light"/>
          <w:sz w:val="20"/>
          <w:szCs w:val="20"/>
        </w:rPr>
        <w:br/>
      </w:r>
    </w:p>
    <w:p w14:paraId="2EA18612" w14:textId="596FE065" w:rsidR="008910F3" w:rsidRPr="00532EFE" w:rsidRDefault="008910F3" w:rsidP="00603E4A">
      <w:pPr>
        <w:pStyle w:val="NormalWeb"/>
        <w:rPr>
          <w:rFonts w:ascii="Avenir Next Ultra Light" w:hAnsi="Avenir Next Ultra Light"/>
        </w:rPr>
      </w:pPr>
      <w:r w:rsidRPr="00532EFE">
        <w:rPr>
          <w:rStyle w:val="Strong"/>
          <w:rFonts w:ascii="Avenir Next Ultra Light" w:hAnsi="Avenir Next Ultra Light"/>
          <w:color w:val="00B0F0"/>
        </w:rPr>
        <w:t xml:space="preserve">Deployment Strategy </w:t>
      </w:r>
      <w:r w:rsidRPr="00532EFE">
        <w:rPr>
          <w:rStyle w:val="Strong"/>
          <w:rFonts w:ascii="Avenir Next Ultra Light" w:hAnsi="Avenir Next Ultra Light"/>
          <w:color w:val="00B0F0"/>
        </w:rPr>
        <w:t>2</w:t>
      </w:r>
      <w:r w:rsidR="00722972">
        <w:rPr>
          <w:rStyle w:val="Strong"/>
          <w:rFonts w:ascii="Avenir Next Ultra Light" w:hAnsi="Avenir Next Ultra Light"/>
          <w:color w:val="00B0F0"/>
        </w:rPr>
        <w:t xml:space="preserve"> - </w:t>
      </w:r>
      <w:r w:rsidRPr="00532EFE">
        <w:rPr>
          <w:rStyle w:val="Strong"/>
          <w:rFonts w:ascii="Avenir Next Ultra Light" w:eastAsiaTheme="majorEastAsia" w:hAnsi="Avenir Next Ultra Light"/>
          <w:color w:val="00B0F0"/>
        </w:rPr>
        <w:t>Client</w:t>
      </w:r>
      <w:r w:rsidR="00EA5CDE">
        <w:rPr>
          <w:rStyle w:val="Strong"/>
          <w:rFonts w:ascii="Avenir Next Ultra Light" w:eastAsiaTheme="majorEastAsia" w:hAnsi="Avenir Next Ultra Light"/>
          <w:color w:val="00B0F0"/>
        </w:rPr>
        <w:t xml:space="preserve"> </w:t>
      </w:r>
      <w:r w:rsidRPr="00532EFE">
        <w:rPr>
          <w:rStyle w:val="Strong"/>
          <w:rFonts w:ascii="Avenir Next Ultra Light" w:eastAsiaTheme="majorEastAsia" w:hAnsi="Avenir Next Ultra Light"/>
          <w:color w:val="00B0F0"/>
        </w:rPr>
        <w:t>Side Deployment</w:t>
      </w:r>
    </w:p>
    <w:p w14:paraId="2729568D" w14:textId="1F32DBC2" w:rsidR="00603E4A" w:rsidRPr="00532EFE" w:rsidRDefault="00603E4A" w:rsidP="00603E4A">
      <w:pPr>
        <w:pStyle w:val="NormalWeb"/>
        <w:rPr>
          <w:rFonts w:ascii="Avenir Next Ultra Light" w:hAnsi="Avenir Next Ultra Light"/>
          <w:sz w:val="20"/>
          <w:szCs w:val="20"/>
        </w:rPr>
      </w:pPr>
      <w:r w:rsidRPr="00532EFE">
        <w:rPr>
          <w:rFonts w:ascii="Avenir Next Ultra Light" w:hAnsi="Avenir Next Ultra Light"/>
          <w:sz w:val="20"/>
          <w:szCs w:val="20"/>
        </w:rPr>
        <w:t xml:space="preserve">In </w:t>
      </w:r>
      <w:r w:rsidR="00AF5381">
        <w:rPr>
          <w:rFonts w:ascii="Avenir Next Ultra Light" w:hAnsi="Avenir Next Ultra Light"/>
          <w:sz w:val="20"/>
          <w:szCs w:val="20"/>
        </w:rPr>
        <w:t>this</w:t>
      </w:r>
      <w:r w:rsidRPr="00532EFE">
        <w:rPr>
          <w:rFonts w:ascii="Avenir Next Ultra Light" w:hAnsi="Avenir Next Ultra Light"/>
          <w:sz w:val="20"/>
          <w:szCs w:val="20"/>
        </w:rPr>
        <w:t xml:space="preserve"> client</w:t>
      </w:r>
      <w:r w:rsidR="00AF5381">
        <w:rPr>
          <w:rFonts w:ascii="Avenir Next Ultra Light" w:hAnsi="Avenir Next Ultra Light"/>
          <w:sz w:val="20"/>
          <w:szCs w:val="20"/>
        </w:rPr>
        <w:t xml:space="preserve"> </w:t>
      </w:r>
      <w:r w:rsidRPr="00532EFE">
        <w:rPr>
          <w:rFonts w:ascii="Avenir Next Ultra Light" w:hAnsi="Avenir Next Ultra Light"/>
          <w:sz w:val="20"/>
          <w:szCs w:val="20"/>
        </w:rPr>
        <w:t xml:space="preserve">side deployment, </w:t>
      </w:r>
      <w:r w:rsidR="00AF5381">
        <w:rPr>
          <w:rFonts w:ascii="Avenir Next Ultra Light" w:hAnsi="Avenir Next Ultra Light"/>
          <w:sz w:val="20"/>
          <w:szCs w:val="20"/>
        </w:rPr>
        <w:t>some</w:t>
      </w:r>
      <w:r w:rsidRPr="00532EFE">
        <w:rPr>
          <w:rFonts w:ascii="Avenir Next Ultra Light" w:hAnsi="Avenir Next Ultra Light"/>
          <w:sz w:val="20"/>
          <w:szCs w:val="20"/>
        </w:rPr>
        <w:t xml:space="preserve"> ML components are deployed directly on the user’s device</w:t>
      </w:r>
      <w:r w:rsidR="00AF5381">
        <w:rPr>
          <w:rFonts w:ascii="Avenir Next Ultra Light" w:hAnsi="Avenir Next Ultra Light"/>
          <w:sz w:val="20"/>
          <w:szCs w:val="20"/>
        </w:rPr>
        <w:t>.</w:t>
      </w:r>
    </w:p>
    <w:p w14:paraId="59B7F87E" w14:textId="1A81CD27" w:rsidR="00603E4A" w:rsidRPr="00532EFE" w:rsidRDefault="00603E4A" w:rsidP="008910F3">
      <w:pPr>
        <w:pStyle w:val="NormalWeb"/>
        <w:rPr>
          <w:rFonts w:ascii="Avenir Next Ultra Light" w:hAnsi="Avenir Next Ultra Light"/>
          <w:sz w:val="20"/>
          <w:szCs w:val="20"/>
        </w:rPr>
      </w:pPr>
      <w:r w:rsidRPr="00EA5CDE">
        <w:rPr>
          <w:rStyle w:val="Strong"/>
          <w:rFonts w:ascii="Avenir Next Ultra Light" w:eastAsiaTheme="majorEastAsia" w:hAnsi="Avenir Next Ultra Light"/>
          <w:color w:val="00B0F0"/>
          <w:sz w:val="20"/>
          <w:szCs w:val="20"/>
        </w:rPr>
        <w:t>Cost Implications</w:t>
      </w:r>
      <w:r w:rsidR="008910F3" w:rsidRPr="00EA5CDE">
        <w:rPr>
          <w:rFonts w:ascii="Avenir Next Ultra Light" w:hAnsi="Avenir Next Ultra Light"/>
          <w:color w:val="00B0F0"/>
          <w:sz w:val="20"/>
          <w:szCs w:val="20"/>
        </w:rPr>
        <w:t xml:space="preserve"> -</w:t>
      </w:r>
      <w:r w:rsidR="00DB7855">
        <w:rPr>
          <w:rFonts w:ascii="Avenir Next Ultra Light" w:hAnsi="Avenir Next Ultra Light"/>
          <w:sz w:val="20"/>
          <w:szCs w:val="20"/>
        </w:rPr>
        <w:t xml:space="preserve"> D</w:t>
      </w:r>
      <w:r w:rsidRPr="00532EFE">
        <w:rPr>
          <w:rFonts w:ascii="Avenir Next Ultra Light" w:hAnsi="Avenir Next Ultra Light"/>
          <w:sz w:val="20"/>
          <w:szCs w:val="20"/>
        </w:rPr>
        <w:t>eployment</w:t>
      </w:r>
      <w:r w:rsidR="00DB7855">
        <w:rPr>
          <w:rFonts w:ascii="Avenir Next Ultra Light" w:hAnsi="Avenir Next Ultra Light"/>
          <w:sz w:val="20"/>
          <w:szCs w:val="20"/>
        </w:rPr>
        <w:t xml:space="preserve"> on the client side</w:t>
      </w:r>
      <w:r w:rsidRPr="00532EFE">
        <w:rPr>
          <w:rFonts w:ascii="Avenir Next Ultra Light" w:hAnsi="Avenir Next Ultra Light"/>
          <w:sz w:val="20"/>
          <w:szCs w:val="20"/>
        </w:rPr>
        <w:t xml:space="preserve"> lowers server and bandwidth costs but introduces significant initial development complexity due to the need for compatibility across a variety of devices. Ensuring </w:t>
      </w:r>
      <w:r w:rsidR="003D5EEC">
        <w:rPr>
          <w:rFonts w:ascii="Avenir Next Ultra Light" w:hAnsi="Avenir Next Ultra Light"/>
          <w:sz w:val="20"/>
          <w:szCs w:val="20"/>
        </w:rPr>
        <w:t>a strong</w:t>
      </w:r>
      <w:r w:rsidRPr="00532EFE">
        <w:rPr>
          <w:rFonts w:ascii="Avenir Next Ultra Light" w:hAnsi="Avenir Next Ultra Light"/>
          <w:sz w:val="20"/>
          <w:szCs w:val="20"/>
        </w:rPr>
        <w:t xml:space="preserve"> performance on different device configurations requires extra testing and optimi</w:t>
      </w:r>
      <w:r w:rsidR="00532EFE" w:rsidRPr="00532EFE">
        <w:rPr>
          <w:rFonts w:ascii="Avenir Next Ultra Light" w:hAnsi="Avenir Next Ultra Light"/>
          <w:sz w:val="20"/>
          <w:szCs w:val="20"/>
        </w:rPr>
        <w:t>s</w:t>
      </w:r>
      <w:r w:rsidRPr="00532EFE">
        <w:rPr>
          <w:rFonts w:ascii="Avenir Next Ultra Light" w:hAnsi="Avenir Next Ultra Light"/>
          <w:sz w:val="20"/>
          <w:szCs w:val="20"/>
        </w:rPr>
        <w:t>ation, leading to increased development time and cost</w:t>
      </w:r>
      <w:r w:rsidR="008910F3" w:rsidRPr="00532EFE">
        <w:rPr>
          <w:rFonts w:ascii="Avenir Next Ultra Light" w:hAnsi="Avenir Next Ultra Light"/>
          <w:sz w:val="20"/>
          <w:szCs w:val="20"/>
        </w:rPr>
        <w:t>.</w:t>
      </w:r>
      <w:r w:rsidRPr="00532EFE">
        <w:rPr>
          <w:rFonts w:ascii="Avenir Next Ultra Light" w:hAnsi="Avenir Next Ultra Light"/>
          <w:sz w:val="20"/>
          <w:szCs w:val="20"/>
        </w:rPr>
        <w:t xml:space="preserve"> Maintenance is complex </w:t>
      </w:r>
      <w:r w:rsidR="00F303FB">
        <w:rPr>
          <w:rFonts w:ascii="Avenir Next Ultra Light" w:hAnsi="Avenir Next Ultra Light"/>
          <w:sz w:val="20"/>
          <w:szCs w:val="20"/>
        </w:rPr>
        <w:t xml:space="preserve">as </w:t>
      </w:r>
      <w:r w:rsidRPr="00532EFE">
        <w:rPr>
          <w:rFonts w:ascii="Avenir Next Ultra Light" w:hAnsi="Avenir Next Ultra Light"/>
          <w:sz w:val="20"/>
          <w:szCs w:val="20"/>
        </w:rPr>
        <w:t>updates must be pushed to user devices, which may rely on the user updating their application</w:t>
      </w:r>
      <w:r w:rsidR="00A7356A">
        <w:rPr>
          <w:rFonts w:ascii="Avenir Next Ultra Light" w:hAnsi="Avenir Next Ultra Light"/>
          <w:sz w:val="20"/>
          <w:szCs w:val="20"/>
        </w:rPr>
        <w:t xml:space="preserve">, driving a reletively </w:t>
      </w:r>
      <w:r w:rsidR="00F303FB">
        <w:rPr>
          <w:rFonts w:ascii="Avenir Next Ultra Light" w:hAnsi="Avenir Next Ultra Light"/>
          <w:sz w:val="20"/>
          <w:szCs w:val="20"/>
        </w:rPr>
        <w:t xml:space="preserve"> high maintinance cost. </w:t>
      </w:r>
    </w:p>
    <w:p w14:paraId="77EE3495" w14:textId="55F1B69A" w:rsidR="00603E4A" w:rsidRPr="00532EFE" w:rsidRDefault="00603E4A" w:rsidP="008910F3">
      <w:pPr>
        <w:pStyle w:val="NormalWeb"/>
        <w:rPr>
          <w:rFonts w:ascii="Avenir Next Ultra Light" w:hAnsi="Avenir Next Ultra Light"/>
          <w:sz w:val="20"/>
          <w:szCs w:val="20"/>
        </w:rPr>
      </w:pPr>
      <w:r w:rsidRPr="00EA5CDE">
        <w:rPr>
          <w:rStyle w:val="Strong"/>
          <w:rFonts w:ascii="Avenir Next Ultra Light" w:eastAsiaTheme="majorEastAsia" w:hAnsi="Avenir Next Ultra Light"/>
          <w:color w:val="00B0F0"/>
          <w:sz w:val="20"/>
          <w:szCs w:val="20"/>
        </w:rPr>
        <w:t xml:space="preserve">Technical Complexity </w:t>
      </w:r>
      <w:r w:rsidR="008910F3" w:rsidRPr="00EA5CDE">
        <w:rPr>
          <w:rFonts w:ascii="Avenir Next Ultra Light" w:hAnsi="Avenir Next Ultra Light"/>
          <w:color w:val="00B0F0"/>
          <w:sz w:val="20"/>
          <w:szCs w:val="20"/>
        </w:rPr>
        <w:t xml:space="preserve">- </w:t>
      </w:r>
      <w:r w:rsidRPr="00532EFE">
        <w:rPr>
          <w:rFonts w:ascii="Avenir Next Ultra Light" w:hAnsi="Avenir Next Ultra Light"/>
          <w:sz w:val="20"/>
          <w:szCs w:val="20"/>
        </w:rPr>
        <w:t xml:space="preserve">This model is technically complex due to the need to manage multiple device environments, which can lead to inconsistencies in performance. </w:t>
      </w:r>
      <w:r w:rsidR="00DB7855">
        <w:rPr>
          <w:rFonts w:ascii="Avenir Next Ultra Light" w:hAnsi="Avenir Next Ultra Light"/>
          <w:sz w:val="20"/>
          <w:szCs w:val="20"/>
        </w:rPr>
        <w:t>Different bugs can occur on diferent devices.</w:t>
      </w:r>
      <w:r w:rsidRPr="00532EFE">
        <w:rPr>
          <w:rFonts w:ascii="Avenir Next Ultra Light" w:hAnsi="Avenir Next Ultra Light"/>
          <w:sz w:val="20"/>
          <w:szCs w:val="20"/>
        </w:rPr>
        <w:t xml:space="preserve"> </w:t>
      </w:r>
      <w:r w:rsidR="00DB7855">
        <w:rPr>
          <w:rFonts w:ascii="Avenir Next Ultra Light" w:hAnsi="Avenir Next Ultra Light"/>
          <w:sz w:val="20"/>
          <w:szCs w:val="20"/>
        </w:rPr>
        <w:t>Hence, more</w:t>
      </w:r>
      <w:r w:rsidRPr="00532EFE">
        <w:rPr>
          <w:rFonts w:ascii="Avenir Next Ultra Light" w:hAnsi="Avenir Next Ultra Light"/>
          <w:sz w:val="20"/>
          <w:szCs w:val="20"/>
        </w:rPr>
        <w:t xml:space="preserve"> resources </w:t>
      </w:r>
      <w:r w:rsidR="00DB7855">
        <w:rPr>
          <w:rFonts w:ascii="Avenir Next Ultra Light" w:hAnsi="Avenir Next Ultra Light"/>
          <w:sz w:val="20"/>
          <w:szCs w:val="20"/>
        </w:rPr>
        <w:t xml:space="preserve">are required </w:t>
      </w:r>
      <w:r w:rsidRPr="00532EFE">
        <w:rPr>
          <w:rFonts w:ascii="Avenir Next Ultra Light" w:hAnsi="Avenir Next Ultra Light"/>
          <w:sz w:val="20"/>
          <w:szCs w:val="20"/>
        </w:rPr>
        <w:t>to monitor and resolve</w:t>
      </w:r>
      <w:r w:rsidR="00DB7855">
        <w:rPr>
          <w:rFonts w:ascii="Avenir Next Ultra Light" w:hAnsi="Avenir Next Ultra Light"/>
          <w:sz w:val="20"/>
          <w:szCs w:val="20"/>
        </w:rPr>
        <w:t xml:space="preserve"> these issues</w:t>
      </w:r>
      <w:r w:rsidRPr="00532EFE">
        <w:rPr>
          <w:rFonts w:ascii="Avenir Next Ultra Light" w:hAnsi="Avenir Next Ultra Light"/>
          <w:sz w:val="20"/>
          <w:szCs w:val="20"/>
        </w:rPr>
        <w:t xml:space="preserve">. This increases the </w:t>
      </w:r>
      <w:r w:rsidRPr="00532EFE">
        <w:rPr>
          <w:rFonts w:ascii="Avenir Next Ultra Light" w:hAnsi="Avenir Next Ultra Light"/>
          <w:sz w:val="20"/>
          <w:szCs w:val="20"/>
        </w:rPr>
        <w:lastRenderedPageBreak/>
        <w:t>time and effort required for quality assurance testing, as compatibility must be verified on each device type.</w:t>
      </w:r>
    </w:p>
    <w:p w14:paraId="0EF37F25" w14:textId="3464A612" w:rsidR="00EA5CDE" w:rsidRDefault="00603E4A" w:rsidP="008910F3">
      <w:pPr>
        <w:pStyle w:val="NormalWeb"/>
        <w:rPr>
          <w:rFonts w:ascii="Avenir Next Ultra Light" w:hAnsi="Avenir Next Ultra Light"/>
          <w:sz w:val="20"/>
          <w:szCs w:val="20"/>
        </w:rPr>
      </w:pPr>
      <w:r w:rsidRPr="00EA5CDE">
        <w:rPr>
          <w:rStyle w:val="Strong"/>
          <w:rFonts w:ascii="Avenir Next Ultra Light" w:eastAsiaTheme="majorEastAsia" w:hAnsi="Avenir Next Ultra Light"/>
          <w:color w:val="00B0F0"/>
          <w:sz w:val="20"/>
          <w:szCs w:val="20"/>
        </w:rPr>
        <w:t xml:space="preserve">Scalability </w:t>
      </w:r>
      <w:r w:rsidR="00EA5CDE" w:rsidRPr="00EA5CDE">
        <w:rPr>
          <w:rStyle w:val="Strong"/>
          <w:rFonts w:ascii="Avenir Next Ultra Light" w:eastAsiaTheme="majorEastAsia" w:hAnsi="Avenir Next Ultra Light"/>
          <w:color w:val="00B0F0"/>
          <w:sz w:val="20"/>
          <w:szCs w:val="20"/>
        </w:rPr>
        <w:t>-</w:t>
      </w:r>
      <w:r w:rsidR="00EA5CDE" w:rsidRPr="00EA5CDE">
        <w:rPr>
          <w:rStyle w:val="Strong"/>
          <w:rFonts w:ascii="Avenir Next Ultra Light" w:eastAsiaTheme="majorEastAsia" w:hAnsi="Avenir Next Ultra Light"/>
          <w:b w:val="0"/>
          <w:bCs w:val="0"/>
          <w:color w:val="00B0F0"/>
          <w:sz w:val="20"/>
          <w:szCs w:val="20"/>
        </w:rPr>
        <w:t xml:space="preserve"> </w:t>
      </w:r>
      <w:r w:rsidRPr="00532EFE">
        <w:rPr>
          <w:rFonts w:ascii="Avenir Next Ultra Light" w:hAnsi="Avenir Next Ultra Light"/>
          <w:sz w:val="20"/>
          <w:szCs w:val="20"/>
        </w:rPr>
        <w:t>Scalability is high in a client</w:t>
      </w:r>
      <w:r w:rsidR="00DB7855">
        <w:rPr>
          <w:rFonts w:ascii="Avenir Next Ultra Light" w:hAnsi="Avenir Next Ultra Light"/>
          <w:sz w:val="20"/>
          <w:szCs w:val="20"/>
        </w:rPr>
        <w:t xml:space="preserve"> </w:t>
      </w:r>
      <w:r w:rsidRPr="00532EFE">
        <w:rPr>
          <w:rFonts w:ascii="Avenir Next Ultra Light" w:hAnsi="Avenir Next Ultra Light"/>
          <w:sz w:val="20"/>
          <w:szCs w:val="20"/>
        </w:rPr>
        <w:t xml:space="preserve">side </w:t>
      </w:r>
      <w:r w:rsidR="00DB7855">
        <w:rPr>
          <w:rFonts w:ascii="Avenir Next Ultra Light" w:hAnsi="Avenir Next Ultra Light"/>
          <w:sz w:val="20"/>
          <w:szCs w:val="20"/>
        </w:rPr>
        <w:t>design</w:t>
      </w:r>
      <w:r w:rsidRPr="00532EFE">
        <w:rPr>
          <w:rFonts w:ascii="Avenir Next Ultra Light" w:hAnsi="Avenir Next Ultra Light"/>
          <w:sz w:val="20"/>
          <w:szCs w:val="20"/>
        </w:rPr>
        <w:t>, as each device handles its own processing, offloading work from centrali</w:t>
      </w:r>
      <w:r w:rsidR="00532EFE" w:rsidRPr="00532EFE">
        <w:rPr>
          <w:rFonts w:ascii="Avenir Next Ultra Light" w:hAnsi="Avenir Next Ultra Light"/>
          <w:sz w:val="20"/>
          <w:szCs w:val="20"/>
        </w:rPr>
        <w:t>s</w:t>
      </w:r>
      <w:r w:rsidRPr="00532EFE">
        <w:rPr>
          <w:rFonts w:ascii="Avenir Next Ultra Light" w:hAnsi="Avenir Next Ultra Light"/>
          <w:sz w:val="20"/>
          <w:szCs w:val="20"/>
        </w:rPr>
        <w:t>ed servers.</w:t>
      </w:r>
    </w:p>
    <w:p w14:paraId="3667FF9C" w14:textId="099C4E90" w:rsidR="00EA5CDE" w:rsidRDefault="00EA5CDE" w:rsidP="008910F3">
      <w:pPr>
        <w:pStyle w:val="NormalWeb"/>
        <w:rPr>
          <w:rFonts w:ascii="Avenir Next Ultra Light" w:hAnsi="Avenir Next Ultra Light"/>
          <w:sz w:val="20"/>
          <w:szCs w:val="20"/>
        </w:rPr>
      </w:pPr>
      <w:r w:rsidRPr="00EA5CDE">
        <w:rPr>
          <w:rStyle w:val="Strong"/>
          <w:rFonts w:ascii="Avenir Next Ultra Light" w:eastAsiaTheme="majorEastAsia" w:hAnsi="Avenir Next Ultra Light"/>
          <w:color w:val="00B0F0"/>
          <w:sz w:val="20"/>
          <w:szCs w:val="20"/>
        </w:rPr>
        <w:t>Monitoring</w:t>
      </w:r>
      <w:r w:rsidRPr="00EA5CDE">
        <w:rPr>
          <w:rFonts w:ascii="Avenir Next Ultra Light" w:hAnsi="Avenir Next Ultra Light"/>
          <w:color w:val="00B0F0"/>
          <w:sz w:val="20"/>
          <w:szCs w:val="20"/>
        </w:rPr>
        <w:t xml:space="preserve"> - </w:t>
      </w:r>
      <w:r>
        <w:rPr>
          <w:rFonts w:ascii="Avenir Next Ultra Light" w:hAnsi="Avenir Next Ultra Light"/>
          <w:sz w:val="20"/>
          <w:szCs w:val="20"/>
        </w:rPr>
        <w:t>M</w:t>
      </w:r>
      <w:r w:rsidRPr="00532EFE">
        <w:rPr>
          <w:rFonts w:ascii="Avenir Next Ultra Light" w:hAnsi="Avenir Next Ultra Light"/>
          <w:sz w:val="20"/>
          <w:szCs w:val="20"/>
        </w:rPr>
        <w:t xml:space="preserve">onitoring </w:t>
      </w:r>
      <w:r w:rsidR="00D42C26">
        <w:rPr>
          <w:rFonts w:ascii="Avenir Next Ultra Light" w:hAnsi="Avenir Next Ultra Light"/>
          <w:sz w:val="20"/>
          <w:szCs w:val="20"/>
        </w:rPr>
        <w:t>is</w:t>
      </w:r>
      <w:r w:rsidRPr="00532EFE">
        <w:rPr>
          <w:rFonts w:ascii="Avenir Next Ultra Light" w:hAnsi="Avenir Next Ultra Light"/>
          <w:sz w:val="20"/>
          <w:szCs w:val="20"/>
        </w:rPr>
        <w:t xml:space="preserve"> more difficult and costly due to the lack of centralised data access. To achieve consistent performance monitoring, the system would need to rely on user feedback or require embedded monitoring software on each device</w:t>
      </w:r>
      <w:r w:rsidR="00A60098">
        <w:rPr>
          <w:rFonts w:ascii="Avenir Next Ultra Light" w:hAnsi="Avenir Next Ultra Light"/>
          <w:sz w:val="20"/>
          <w:szCs w:val="20"/>
        </w:rPr>
        <w:t>.</w:t>
      </w:r>
    </w:p>
    <w:p w14:paraId="06620E1C" w14:textId="64FF2BD0" w:rsidR="00603E4A" w:rsidRPr="00532EFE" w:rsidRDefault="00603E4A" w:rsidP="008910F3">
      <w:pPr>
        <w:pStyle w:val="NormalWeb"/>
        <w:rPr>
          <w:rFonts w:ascii="Avenir Next Ultra Light" w:hAnsi="Avenir Next Ultra Light"/>
          <w:sz w:val="20"/>
          <w:szCs w:val="20"/>
        </w:rPr>
      </w:pPr>
      <w:r w:rsidRPr="00EA5CDE">
        <w:rPr>
          <w:rFonts w:ascii="Avenir Next Ultra Light" w:hAnsi="Avenir Next Ultra Light"/>
          <w:b/>
          <w:bCs/>
          <w:color w:val="00B0F0"/>
          <w:sz w:val="20"/>
          <w:szCs w:val="20"/>
        </w:rPr>
        <w:t>Privacy</w:t>
      </w:r>
      <w:r w:rsidR="00EA5CDE" w:rsidRPr="00EA5CDE">
        <w:rPr>
          <w:rFonts w:ascii="Avenir Next Ultra Light" w:hAnsi="Avenir Next Ultra Light"/>
          <w:b/>
          <w:bCs/>
          <w:color w:val="00B0F0"/>
          <w:sz w:val="20"/>
          <w:szCs w:val="20"/>
        </w:rPr>
        <w:t xml:space="preserve"> -</w:t>
      </w:r>
      <w:r w:rsidR="00EA5CDE" w:rsidRPr="00EA5CDE">
        <w:rPr>
          <w:rFonts w:ascii="Avenir Next Ultra Light" w:hAnsi="Avenir Next Ultra Light"/>
          <w:color w:val="00B0F0"/>
          <w:sz w:val="20"/>
          <w:szCs w:val="20"/>
        </w:rPr>
        <w:t xml:space="preserve"> </w:t>
      </w:r>
      <w:r w:rsidR="00EA5CDE">
        <w:rPr>
          <w:rFonts w:ascii="Avenir Next Ultra Light" w:hAnsi="Avenir Next Ultra Light"/>
          <w:sz w:val="20"/>
          <w:szCs w:val="20"/>
        </w:rPr>
        <w:t>Privacy</w:t>
      </w:r>
      <w:r w:rsidRPr="00532EFE">
        <w:rPr>
          <w:rFonts w:ascii="Avenir Next Ultra Light" w:hAnsi="Avenir Next Ultra Light"/>
          <w:sz w:val="20"/>
          <w:szCs w:val="20"/>
        </w:rPr>
        <w:t xml:space="preserve"> is </w:t>
      </w:r>
      <w:r w:rsidR="00A60098">
        <w:rPr>
          <w:rFonts w:ascii="Avenir Next Ultra Light" w:hAnsi="Avenir Next Ultra Light"/>
          <w:sz w:val="20"/>
          <w:szCs w:val="20"/>
        </w:rPr>
        <w:t>strong in this deployment design,</w:t>
      </w:r>
      <w:r w:rsidRPr="00532EFE">
        <w:rPr>
          <w:rFonts w:ascii="Avenir Next Ultra Light" w:hAnsi="Avenir Next Ultra Light"/>
          <w:sz w:val="20"/>
          <w:szCs w:val="20"/>
        </w:rPr>
        <w:t xml:space="preserve"> since data processing occurs locally, reducing the amount of data sent to the server. However, maintaining compliance with data regulations becomes more challenging, as user data is stored on numerous devices instead of a single controlled environment.</w:t>
      </w:r>
    </w:p>
    <w:p w14:paraId="4E7C9FBD" w14:textId="0BD1D695" w:rsidR="00603E4A" w:rsidRDefault="00603E4A" w:rsidP="008910F3">
      <w:pPr>
        <w:pStyle w:val="NormalWeb"/>
        <w:rPr>
          <w:rFonts w:ascii="Avenir Next Ultra Light" w:hAnsi="Avenir Next Ultra Light"/>
          <w:sz w:val="20"/>
          <w:szCs w:val="20"/>
        </w:rPr>
      </w:pPr>
      <w:r w:rsidRPr="00EA5CDE">
        <w:rPr>
          <w:rStyle w:val="Strong"/>
          <w:rFonts w:ascii="Avenir Next Ultra Light" w:eastAsiaTheme="majorEastAsia" w:hAnsi="Avenir Next Ultra Light"/>
          <w:color w:val="00B0F0"/>
          <w:sz w:val="20"/>
          <w:szCs w:val="20"/>
        </w:rPr>
        <w:t>Latency</w:t>
      </w:r>
      <w:r w:rsidR="008910F3" w:rsidRPr="00EA5CDE">
        <w:rPr>
          <w:rFonts w:ascii="Avenir Next Ultra Light" w:hAnsi="Avenir Next Ultra Light"/>
          <w:color w:val="00B0F0"/>
          <w:sz w:val="20"/>
          <w:szCs w:val="20"/>
        </w:rPr>
        <w:t xml:space="preserve"> - </w:t>
      </w:r>
      <w:r w:rsidRPr="00532EFE">
        <w:rPr>
          <w:rFonts w:ascii="Avenir Next Ultra Light" w:hAnsi="Avenir Next Ultra Light"/>
          <w:sz w:val="20"/>
          <w:szCs w:val="20"/>
        </w:rPr>
        <w:t xml:space="preserve">Processing on the client device can reduce latency, </w:t>
      </w:r>
      <w:r w:rsidR="00D0562E">
        <w:rPr>
          <w:rFonts w:ascii="Avenir Next Ultra Light" w:hAnsi="Avenir Next Ultra Light"/>
          <w:sz w:val="20"/>
          <w:szCs w:val="20"/>
        </w:rPr>
        <w:t xml:space="preserve">as </w:t>
      </w:r>
      <w:r w:rsidRPr="00532EFE">
        <w:rPr>
          <w:rFonts w:ascii="Avenir Next Ultra Light" w:hAnsi="Avenir Next Ultra Light"/>
          <w:sz w:val="20"/>
          <w:szCs w:val="20"/>
        </w:rPr>
        <w:t>there is no need to send data to a central server for processing. However, this performance gain depends on device capabilities</w:t>
      </w:r>
      <w:r w:rsidR="00D0562E">
        <w:rPr>
          <w:rFonts w:ascii="Avenir Next Ultra Light" w:hAnsi="Avenir Next Ultra Light"/>
          <w:sz w:val="20"/>
          <w:szCs w:val="20"/>
        </w:rPr>
        <w:t>. For example,</w:t>
      </w:r>
      <w:r w:rsidRPr="00532EFE">
        <w:rPr>
          <w:rFonts w:ascii="Avenir Next Ultra Light" w:hAnsi="Avenir Next Ultra Light"/>
          <w:sz w:val="20"/>
          <w:szCs w:val="20"/>
        </w:rPr>
        <w:t xml:space="preserve"> lower</w:t>
      </w:r>
      <w:r w:rsidR="00D0562E">
        <w:rPr>
          <w:rFonts w:ascii="Avenir Next Ultra Light" w:hAnsi="Avenir Next Ultra Light"/>
          <w:sz w:val="20"/>
          <w:szCs w:val="20"/>
        </w:rPr>
        <w:t xml:space="preserve"> </w:t>
      </w:r>
      <w:r w:rsidRPr="00532EFE">
        <w:rPr>
          <w:rFonts w:ascii="Avenir Next Ultra Light" w:hAnsi="Avenir Next Ultra Light"/>
          <w:sz w:val="20"/>
          <w:szCs w:val="20"/>
        </w:rPr>
        <w:t>powered devices may experience slower processing times, affecting user experience.</w:t>
      </w:r>
    </w:p>
    <w:p w14:paraId="0F398A36" w14:textId="502939FF" w:rsidR="00A7356A" w:rsidRPr="00A7356A" w:rsidRDefault="00A7356A" w:rsidP="00A7356A">
      <w:pPr>
        <w:pStyle w:val="whitespace-pre-wrap"/>
        <w:rPr>
          <w:rFonts w:ascii="Avenir Next Ultra Light" w:hAnsi="Avenir Next Ultra Light"/>
          <w:b/>
          <w:bCs/>
          <w:color w:val="00B0F0"/>
        </w:rPr>
      </w:pPr>
      <w:r>
        <w:rPr>
          <w:rFonts w:ascii="Avenir Next Ultra Light" w:hAnsi="Avenir Next Ultra Light"/>
          <w:b/>
          <w:bCs/>
          <w:color w:val="00B0F0"/>
        </w:rPr>
        <w:br/>
      </w:r>
      <w:r w:rsidRPr="00A7356A">
        <w:rPr>
          <w:rFonts w:ascii="Avenir Next Ultra Light" w:hAnsi="Avenir Next Ultra Light"/>
          <w:b/>
          <w:bCs/>
          <w:color w:val="00B0F0"/>
        </w:rPr>
        <w:t>Comparative Analysis</w:t>
      </w:r>
    </w:p>
    <w:p w14:paraId="43437988" w14:textId="7D6E212D" w:rsidR="00A7356A" w:rsidRPr="00A7356A" w:rsidRDefault="00A7356A" w:rsidP="006924CA">
      <w:pPr>
        <w:pStyle w:val="whitespace-pre-wrap"/>
        <w:rPr>
          <w:rFonts w:ascii="Avenir Next Ultra Light" w:hAnsi="Avenir Next Ultra Light"/>
          <w:sz w:val="20"/>
          <w:szCs w:val="20"/>
        </w:rPr>
      </w:pPr>
      <w:r w:rsidRPr="006924CA">
        <w:rPr>
          <w:rFonts w:ascii="Avenir Next Ultra Light" w:hAnsi="Avenir Next Ultra Light"/>
          <w:b/>
          <w:bCs/>
          <w:color w:val="00B0F0"/>
          <w:sz w:val="20"/>
          <w:szCs w:val="20"/>
        </w:rPr>
        <w:t>Cost Implications</w:t>
      </w:r>
      <w:r w:rsidR="006924CA" w:rsidRPr="006924CA">
        <w:rPr>
          <w:rFonts w:ascii="Avenir Next Ultra Light" w:hAnsi="Avenir Next Ultra Light"/>
          <w:b/>
          <w:bCs/>
          <w:color w:val="00B0F0"/>
          <w:sz w:val="20"/>
          <w:szCs w:val="20"/>
        </w:rPr>
        <w:t xml:space="preserve"> –</w:t>
      </w:r>
      <w:r w:rsidR="006924CA" w:rsidRPr="006924CA">
        <w:rPr>
          <w:rFonts w:ascii="Avenir Next Ultra Light" w:hAnsi="Avenir Next Ultra Light"/>
          <w:color w:val="00B0F0"/>
          <w:sz w:val="20"/>
          <w:szCs w:val="20"/>
        </w:rPr>
        <w:t xml:space="preserve"> </w:t>
      </w:r>
      <w:r w:rsidR="006924CA" w:rsidRPr="006924CA">
        <w:rPr>
          <w:rFonts w:ascii="Avenir Next Ultra Light" w:hAnsi="Avenir Next Ultra Light"/>
          <w:color w:val="000000" w:themeColor="text1"/>
          <w:sz w:val="20"/>
          <w:szCs w:val="20"/>
        </w:rPr>
        <w:t>The s</w:t>
      </w:r>
      <w:r w:rsidRPr="00A7356A">
        <w:rPr>
          <w:rFonts w:ascii="Avenir Next Ultra Light" w:hAnsi="Avenir Next Ultra Light"/>
          <w:sz w:val="20"/>
          <w:szCs w:val="20"/>
        </w:rPr>
        <w:t>erver</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requires higher upfront server costs, while client</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needs more development resources</w:t>
      </w:r>
      <w:r w:rsidR="006924CA">
        <w:rPr>
          <w:rFonts w:ascii="Avenir Next Ultra Light" w:hAnsi="Avenir Next Ultra Light"/>
          <w:sz w:val="20"/>
          <w:szCs w:val="20"/>
        </w:rPr>
        <w:t>. The s</w:t>
      </w:r>
      <w:r w:rsidRPr="00A7356A">
        <w:rPr>
          <w:rFonts w:ascii="Avenir Next Ultra Light" w:hAnsi="Avenir Next Ultra Light"/>
          <w:sz w:val="20"/>
          <w:szCs w:val="20"/>
        </w:rPr>
        <w:t>erver</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offers simplified, centrali</w:t>
      </w:r>
      <w:r w:rsidR="006924CA">
        <w:rPr>
          <w:rFonts w:ascii="Avenir Next Ultra Light" w:hAnsi="Avenir Next Ultra Light"/>
          <w:sz w:val="20"/>
          <w:szCs w:val="20"/>
        </w:rPr>
        <w:t>s</w:t>
      </w:r>
      <w:r w:rsidRPr="00A7356A">
        <w:rPr>
          <w:rFonts w:ascii="Avenir Next Ultra Light" w:hAnsi="Avenir Next Ultra Light"/>
          <w:sz w:val="20"/>
          <w:szCs w:val="20"/>
        </w:rPr>
        <w:t>ed maintenance, whereas client</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involves ongoing device</w:t>
      </w:r>
      <w:r w:rsidR="006924CA">
        <w:rPr>
          <w:rFonts w:ascii="Avenir Next Ultra Light" w:hAnsi="Avenir Next Ultra Light"/>
          <w:sz w:val="20"/>
          <w:szCs w:val="20"/>
        </w:rPr>
        <w:t xml:space="preserve"> s</w:t>
      </w:r>
      <w:r w:rsidRPr="00A7356A">
        <w:rPr>
          <w:rFonts w:ascii="Avenir Next Ultra Light" w:hAnsi="Avenir Next Ultra Light"/>
          <w:sz w:val="20"/>
          <w:szCs w:val="20"/>
        </w:rPr>
        <w:t>pecific support</w:t>
      </w:r>
      <w:r w:rsidR="006924CA">
        <w:rPr>
          <w:rFonts w:ascii="Avenir Next Ultra Light" w:hAnsi="Avenir Next Ultra Light"/>
          <w:sz w:val="20"/>
          <w:szCs w:val="20"/>
        </w:rPr>
        <w:t>. The s</w:t>
      </w:r>
      <w:r w:rsidRPr="00A7356A">
        <w:rPr>
          <w:rFonts w:ascii="Avenir Next Ultra Light" w:hAnsi="Avenir Next Ultra Light"/>
          <w:sz w:val="20"/>
          <w:szCs w:val="20"/>
        </w:rPr>
        <w:t>erver</w:t>
      </w:r>
      <w:r w:rsidR="006924CA">
        <w:rPr>
          <w:rFonts w:ascii="Avenir Next Ultra Light" w:hAnsi="Avenir Next Ultra Light"/>
          <w:sz w:val="20"/>
          <w:szCs w:val="20"/>
        </w:rPr>
        <w:t xml:space="preserve"> </w:t>
      </w:r>
      <w:r w:rsidRPr="00A7356A">
        <w:rPr>
          <w:rFonts w:ascii="Avenir Next Ultra Light" w:hAnsi="Avenir Next Ultra Light"/>
          <w:sz w:val="20"/>
          <w:szCs w:val="20"/>
        </w:rPr>
        <w:t xml:space="preserve">side </w:t>
      </w:r>
      <w:r w:rsidR="006924CA">
        <w:rPr>
          <w:rFonts w:ascii="Avenir Next Ultra Light" w:hAnsi="Avenir Next Ultra Light"/>
          <w:sz w:val="20"/>
          <w:szCs w:val="20"/>
        </w:rPr>
        <w:t xml:space="preserve">is </w:t>
      </w:r>
      <w:r w:rsidRPr="00A7356A">
        <w:rPr>
          <w:rFonts w:ascii="Avenir Next Ultra Light" w:hAnsi="Avenir Next Ultra Light"/>
          <w:sz w:val="20"/>
          <w:szCs w:val="20"/>
        </w:rPr>
        <w:t>typically more cost</w:t>
      </w:r>
      <w:r w:rsidR="006924CA">
        <w:rPr>
          <w:rFonts w:ascii="Avenir Next Ultra Light" w:hAnsi="Avenir Next Ultra Light"/>
          <w:sz w:val="20"/>
          <w:szCs w:val="20"/>
        </w:rPr>
        <w:t xml:space="preserve"> </w:t>
      </w:r>
      <w:r w:rsidRPr="00A7356A">
        <w:rPr>
          <w:rFonts w:ascii="Avenir Next Ultra Light" w:hAnsi="Avenir Next Ultra Light"/>
          <w:sz w:val="20"/>
          <w:szCs w:val="20"/>
        </w:rPr>
        <w:t>effective due to centrali</w:t>
      </w:r>
      <w:r w:rsidR="006924CA">
        <w:rPr>
          <w:rFonts w:ascii="Avenir Next Ultra Light" w:hAnsi="Avenir Next Ultra Light"/>
          <w:sz w:val="20"/>
          <w:szCs w:val="20"/>
        </w:rPr>
        <w:t>s</w:t>
      </w:r>
      <w:r w:rsidRPr="00A7356A">
        <w:rPr>
          <w:rFonts w:ascii="Avenir Next Ultra Light" w:hAnsi="Avenir Next Ultra Light"/>
          <w:sz w:val="20"/>
          <w:szCs w:val="20"/>
        </w:rPr>
        <w:t>ed management</w:t>
      </w:r>
    </w:p>
    <w:p w14:paraId="0E2470FB" w14:textId="4BE57D22" w:rsidR="00A7356A" w:rsidRPr="00A7356A" w:rsidRDefault="00A7356A" w:rsidP="006924CA">
      <w:pPr>
        <w:pStyle w:val="whitespace-pre-wrap"/>
        <w:rPr>
          <w:rFonts w:ascii="Avenir Next Ultra Light" w:hAnsi="Avenir Next Ultra Light"/>
          <w:sz w:val="20"/>
          <w:szCs w:val="20"/>
        </w:rPr>
      </w:pPr>
      <w:r w:rsidRPr="006924CA">
        <w:rPr>
          <w:rFonts w:ascii="Avenir Next Ultra Light" w:hAnsi="Avenir Next Ultra Light"/>
          <w:b/>
          <w:bCs/>
          <w:color w:val="00B0F0"/>
          <w:sz w:val="20"/>
          <w:szCs w:val="20"/>
        </w:rPr>
        <w:t>Technical Complexity</w:t>
      </w:r>
      <w:r w:rsidR="006924CA" w:rsidRPr="006924CA">
        <w:rPr>
          <w:rFonts w:ascii="Avenir Next Ultra Light" w:hAnsi="Avenir Next Ultra Light"/>
          <w:b/>
          <w:bCs/>
          <w:color w:val="00B0F0"/>
          <w:sz w:val="20"/>
          <w:szCs w:val="20"/>
        </w:rPr>
        <w:t xml:space="preserve"> –</w:t>
      </w:r>
      <w:r w:rsidR="006924CA" w:rsidRPr="006924CA">
        <w:rPr>
          <w:rFonts w:ascii="Avenir Next Ultra Light" w:hAnsi="Avenir Next Ultra Light"/>
          <w:color w:val="00B0F0"/>
          <w:sz w:val="20"/>
          <w:szCs w:val="20"/>
        </w:rPr>
        <w:t xml:space="preserve"> </w:t>
      </w:r>
      <w:r w:rsidR="006924CA">
        <w:rPr>
          <w:rFonts w:ascii="Avenir Next Ultra Light" w:hAnsi="Avenir Next Ultra Light"/>
          <w:sz w:val="20"/>
          <w:szCs w:val="20"/>
        </w:rPr>
        <w:t>The s</w:t>
      </w:r>
      <w:r w:rsidRPr="00A7356A">
        <w:rPr>
          <w:rFonts w:ascii="Avenir Next Ultra Light" w:hAnsi="Avenir Next Ultra Light"/>
          <w:sz w:val="20"/>
          <w:szCs w:val="20"/>
        </w:rPr>
        <w:t>erver</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simplifies development with a single environment</w:t>
      </w:r>
      <w:r w:rsidR="006924CA">
        <w:rPr>
          <w:rFonts w:ascii="Avenir Next Ultra Light" w:hAnsi="Avenir Next Ultra Light"/>
          <w:sz w:val="20"/>
          <w:szCs w:val="20"/>
        </w:rPr>
        <w:t>, where the</w:t>
      </w:r>
      <w:r w:rsidRPr="00A7356A">
        <w:rPr>
          <w:rFonts w:ascii="Avenir Next Ultra Light" w:hAnsi="Avenir Next Ultra Light"/>
          <w:sz w:val="20"/>
          <w:szCs w:val="20"/>
        </w:rPr>
        <w:t xml:space="preserve"> client</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requires multi</w:t>
      </w:r>
      <w:r w:rsidR="006924CA">
        <w:rPr>
          <w:rFonts w:ascii="Avenir Next Ultra Light" w:hAnsi="Avenir Next Ultra Light"/>
          <w:sz w:val="20"/>
          <w:szCs w:val="20"/>
        </w:rPr>
        <w:t xml:space="preserve"> </w:t>
      </w:r>
      <w:r w:rsidRPr="00A7356A">
        <w:rPr>
          <w:rFonts w:ascii="Avenir Next Ultra Light" w:hAnsi="Avenir Next Ultra Light"/>
          <w:sz w:val="20"/>
          <w:szCs w:val="20"/>
        </w:rPr>
        <w:t>device compatibility</w:t>
      </w:r>
      <w:r w:rsidR="006924CA">
        <w:rPr>
          <w:rFonts w:ascii="Avenir Next Ultra Light" w:hAnsi="Avenir Next Ultra Light"/>
          <w:sz w:val="20"/>
          <w:szCs w:val="20"/>
        </w:rPr>
        <w:t>. The s</w:t>
      </w:r>
      <w:r w:rsidRPr="00A7356A">
        <w:rPr>
          <w:rFonts w:ascii="Avenir Next Ultra Light" w:hAnsi="Avenir Next Ultra Light"/>
          <w:sz w:val="20"/>
          <w:szCs w:val="20"/>
        </w:rPr>
        <w:t>erver</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enables straightforward updates and fixes</w:t>
      </w:r>
      <w:r w:rsidR="006924CA">
        <w:rPr>
          <w:rFonts w:ascii="Avenir Next Ultra Light" w:hAnsi="Avenir Next Ultra Light"/>
          <w:sz w:val="20"/>
          <w:szCs w:val="20"/>
        </w:rPr>
        <w:t xml:space="preserve"> whereas the </w:t>
      </w:r>
      <w:r w:rsidRPr="00A7356A">
        <w:rPr>
          <w:rFonts w:ascii="Avenir Next Ultra Light" w:hAnsi="Avenir Next Ultra Light"/>
          <w:sz w:val="20"/>
          <w:szCs w:val="20"/>
        </w:rPr>
        <w:t>client</w:t>
      </w:r>
      <w:r w:rsidR="006924CA">
        <w:rPr>
          <w:rFonts w:ascii="Avenir Next Ultra Light" w:hAnsi="Avenir Next Ultra Light"/>
          <w:sz w:val="20"/>
          <w:szCs w:val="20"/>
        </w:rPr>
        <w:t xml:space="preserve"> s</w:t>
      </w:r>
      <w:r w:rsidRPr="00A7356A">
        <w:rPr>
          <w:rFonts w:ascii="Avenir Next Ultra Light" w:hAnsi="Avenir Next Ultra Light"/>
          <w:sz w:val="20"/>
          <w:szCs w:val="20"/>
        </w:rPr>
        <w:t xml:space="preserve">ide </w:t>
      </w:r>
      <w:r w:rsidR="006924CA">
        <w:rPr>
          <w:rFonts w:ascii="Avenir Next Ultra Light" w:hAnsi="Avenir Next Ultra Light"/>
          <w:sz w:val="20"/>
          <w:szCs w:val="20"/>
        </w:rPr>
        <w:t>requires</w:t>
      </w:r>
      <w:r w:rsidRPr="00A7356A">
        <w:rPr>
          <w:rFonts w:ascii="Avenir Next Ultra Light" w:hAnsi="Avenir Next Ultra Light"/>
          <w:sz w:val="20"/>
          <w:szCs w:val="20"/>
        </w:rPr>
        <w:t xml:space="preserve"> troubleshooting</w:t>
      </w:r>
      <w:r w:rsidR="006924CA">
        <w:rPr>
          <w:rFonts w:ascii="Avenir Next Ultra Light" w:hAnsi="Avenir Next Ultra Light"/>
          <w:sz w:val="20"/>
          <w:szCs w:val="20"/>
        </w:rPr>
        <w:t>, specific to a device. The s</w:t>
      </w:r>
      <w:r w:rsidRPr="00A7356A">
        <w:rPr>
          <w:rFonts w:ascii="Avenir Next Ultra Light" w:hAnsi="Avenir Next Ultra Light"/>
          <w:sz w:val="20"/>
          <w:szCs w:val="20"/>
        </w:rPr>
        <w:t>erver</w:t>
      </w:r>
      <w:r w:rsidR="006924CA">
        <w:rPr>
          <w:rFonts w:ascii="Avenir Next Ultra Light" w:hAnsi="Avenir Next Ultra Light"/>
          <w:sz w:val="20"/>
          <w:szCs w:val="20"/>
        </w:rPr>
        <w:t xml:space="preserve"> s</w:t>
      </w:r>
      <w:r w:rsidRPr="00A7356A">
        <w:rPr>
          <w:rFonts w:ascii="Avenir Next Ultra Light" w:hAnsi="Avenir Next Ultra Light"/>
          <w:sz w:val="20"/>
          <w:szCs w:val="20"/>
        </w:rPr>
        <w:t>ide testing is centrali</w:t>
      </w:r>
      <w:r w:rsidR="006924CA">
        <w:rPr>
          <w:rFonts w:ascii="Avenir Next Ultra Light" w:hAnsi="Avenir Next Ultra Light"/>
          <w:sz w:val="20"/>
          <w:szCs w:val="20"/>
        </w:rPr>
        <w:t>s</w:t>
      </w:r>
      <w:r w:rsidRPr="00A7356A">
        <w:rPr>
          <w:rFonts w:ascii="Avenir Next Ultra Light" w:hAnsi="Avenir Next Ultra Light"/>
          <w:sz w:val="20"/>
          <w:szCs w:val="20"/>
        </w:rPr>
        <w:t>ed</w:t>
      </w:r>
      <w:r w:rsidR="006924CA">
        <w:rPr>
          <w:rFonts w:ascii="Avenir Next Ultra Light" w:hAnsi="Avenir Next Ultra Light"/>
          <w:sz w:val="20"/>
          <w:szCs w:val="20"/>
        </w:rPr>
        <w:t xml:space="preserve"> where the</w:t>
      </w:r>
      <w:r w:rsidRPr="00A7356A">
        <w:rPr>
          <w:rFonts w:ascii="Avenir Next Ultra Light" w:hAnsi="Avenir Next Ultra Light"/>
          <w:sz w:val="20"/>
          <w:szCs w:val="20"/>
        </w:rPr>
        <w:t xml:space="preserve"> client</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requires extensive validation</w:t>
      </w:r>
      <w:r w:rsidR="006924CA">
        <w:rPr>
          <w:rFonts w:ascii="Avenir Next Ultra Light" w:hAnsi="Avenir Next Ultra Light"/>
          <w:sz w:val="20"/>
          <w:szCs w:val="20"/>
        </w:rPr>
        <w:t xml:space="preserve"> across devices.</w:t>
      </w:r>
    </w:p>
    <w:p w14:paraId="45CFBE09" w14:textId="66A34426" w:rsidR="00A7356A" w:rsidRPr="00A7356A" w:rsidRDefault="00A7356A" w:rsidP="006924CA">
      <w:pPr>
        <w:pStyle w:val="whitespace-pre-wrap"/>
        <w:rPr>
          <w:rFonts w:ascii="Avenir Next Ultra Light" w:hAnsi="Avenir Next Ultra Light"/>
          <w:sz w:val="20"/>
          <w:szCs w:val="20"/>
        </w:rPr>
      </w:pPr>
      <w:r w:rsidRPr="006924CA">
        <w:rPr>
          <w:rFonts w:ascii="Avenir Next Ultra Light" w:hAnsi="Avenir Next Ultra Light"/>
          <w:b/>
          <w:bCs/>
          <w:color w:val="00B0F0"/>
          <w:sz w:val="20"/>
          <w:szCs w:val="20"/>
        </w:rPr>
        <w:t>Scalability</w:t>
      </w:r>
      <w:r w:rsidR="006924CA" w:rsidRPr="006924CA">
        <w:rPr>
          <w:rFonts w:ascii="Avenir Next Ultra Light" w:hAnsi="Avenir Next Ultra Light"/>
          <w:b/>
          <w:bCs/>
          <w:color w:val="00B0F0"/>
          <w:sz w:val="20"/>
          <w:szCs w:val="20"/>
        </w:rPr>
        <w:t xml:space="preserve"> –</w:t>
      </w:r>
      <w:r w:rsidR="006924CA" w:rsidRPr="006924CA">
        <w:rPr>
          <w:rFonts w:ascii="Avenir Next Ultra Light" w:hAnsi="Avenir Next Ultra Light"/>
          <w:color w:val="00B0F0"/>
          <w:sz w:val="20"/>
          <w:szCs w:val="20"/>
        </w:rPr>
        <w:t xml:space="preserve"> </w:t>
      </w:r>
      <w:r w:rsidR="006924CA">
        <w:rPr>
          <w:rFonts w:ascii="Avenir Next Ultra Light" w:hAnsi="Avenir Next Ultra Light"/>
          <w:sz w:val="20"/>
          <w:szCs w:val="20"/>
        </w:rPr>
        <w:t>The s</w:t>
      </w:r>
      <w:r w:rsidRPr="00A7356A">
        <w:rPr>
          <w:rFonts w:ascii="Avenir Next Ultra Light" w:hAnsi="Avenir Next Ultra Light"/>
          <w:sz w:val="20"/>
          <w:szCs w:val="20"/>
        </w:rPr>
        <w:t>erver</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leverages auto</w:t>
      </w:r>
      <w:r w:rsidR="006924CA">
        <w:rPr>
          <w:rFonts w:ascii="Avenir Next Ultra Light" w:hAnsi="Avenir Next Ultra Light"/>
          <w:sz w:val="20"/>
          <w:szCs w:val="20"/>
        </w:rPr>
        <w:t xml:space="preserve"> </w:t>
      </w:r>
      <w:r w:rsidRPr="00A7356A">
        <w:rPr>
          <w:rFonts w:ascii="Avenir Next Ultra Light" w:hAnsi="Avenir Next Ultra Light"/>
          <w:sz w:val="20"/>
          <w:szCs w:val="20"/>
        </w:rPr>
        <w:t>scaling and CDNs for consistent performance</w:t>
      </w:r>
      <w:r w:rsidR="006924CA">
        <w:rPr>
          <w:rFonts w:ascii="Avenir Next Ultra Light" w:hAnsi="Avenir Next Ultra Light"/>
          <w:sz w:val="20"/>
          <w:szCs w:val="20"/>
        </w:rPr>
        <w:t>. Where as the c</w:t>
      </w:r>
      <w:r w:rsidRPr="00A7356A">
        <w:rPr>
          <w:rFonts w:ascii="Avenir Next Ultra Light" w:hAnsi="Avenir Next Ultra Light"/>
          <w:sz w:val="20"/>
          <w:szCs w:val="20"/>
        </w:rPr>
        <w:t>lient</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naturally distributes processing load but may face limitations</w:t>
      </w:r>
      <w:r w:rsidR="006924CA">
        <w:rPr>
          <w:rFonts w:ascii="Avenir Next Ultra Light" w:hAnsi="Avenir Next Ultra Light"/>
          <w:sz w:val="20"/>
          <w:szCs w:val="20"/>
        </w:rPr>
        <w:t xml:space="preserve"> on specific devices. The s</w:t>
      </w:r>
      <w:r w:rsidRPr="00A7356A">
        <w:rPr>
          <w:rFonts w:ascii="Avenir Next Ultra Light" w:hAnsi="Avenir Next Ultra Light"/>
          <w:sz w:val="20"/>
          <w:szCs w:val="20"/>
        </w:rPr>
        <w:t>erver</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manages through infrastructure</w:t>
      </w:r>
      <w:r w:rsidR="006924CA">
        <w:rPr>
          <w:rFonts w:ascii="Avenir Next Ultra Light" w:hAnsi="Avenir Next Ultra Light"/>
          <w:sz w:val="20"/>
          <w:szCs w:val="20"/>
        </w:rPr>
        <w:t>, where the</w:t>
      </w:r>
      <w:r w:rsidRPr="00A7356A">
        <w:rPr>
          <w:rFonts w:ascii="Avenir Next Ultra Light" w:hAnsi="Avenir Next Ultra Light"/>
          <w:sz w:val="20"/>
          <w:szCs w:val="20"/>
        </w:rPr>
        <w:t xml:space="preserve"> client</w:t>
      </w:r>
      <w:r w:rsidR="006924CA">
        <w:rPr>
          <w:rFonts w:ascii="Avenir Next Ultra Light" w:hAnsi="Avenir Next Ultra Light"/>
          <w:sz w:val="20"/>
          <w:szCs w:val="20"/>
        </w:rPr>
        <w:t xml:space="preserve"> </w:t>
      </w:r>
      <w:r w:rsidRPr="00A7356A">
        <w:rPr>
          <w:rFonts w:ascii="Avenir Next Ultra Light" w:hAnsi="Avenir Next Ultra Light"/>
          <w:sz w:val="20"/>
          <w:szCs w:val="20"/>
        </w:rPr>
        <w:t>side depends on device capabilities</w:t>
      </w:r>
      <w:r w:rsidR="006924CA">
        <w:rPr>
          <w:rFonts w:ascii="Avenir Next Ultra Light" w:hAnsi="Avenir Next Ultra Light"/>
          <w:sz w:val="20"/>
          <w:szCs w:val="20"/>
        </w:rPr>
        <w:t>.</w:t>
      </w:r>
    </w:p>
    <w:p w14:paraId="6A21BCEF" w14:textId="06EABB4D" w:rsidR="00A7356A" w:rsidRPr="00A7356A" w:rsidRDefault="00A7356A" w:rsidP="006924CA">
      <w:pPr>
        <w:pStyle w:val="whitespace-pre-wrap"/>
        <w:rPr>
          <w:rFonts w:ascii="Avenir Next Ultra Light" w:hAnsi="Avenir Next Ultra Light"/>
          <w:sz w:val="20"/>
          <w:szCs w:val="20"/>
        </w:rPr>
      </w:pPr>
      <w:r w:rsidRPr="006924CA">
        <w:rPr>
          <w:rFonts w:ascii="Avenir Next Ultra Light" w:hAnsi="Avenir Next Ultra Light"/>
          <w:b/>
          <w:bCs/>
          <w:color w:val="00B0F0"/>
          <w:sz w:val="20"/>
          <w:szCs w:val="20"/>
        </w:rPr>
        <w:t>Monitoring</w:t>
      </w:r>
      <w:r w:rsidR="006924CA" w:rsidRPr="006924CA">
        <w:rPr>
          <w:rFonts w:ascii="Avenir Next Ultra Light" w:hAnsi="Avenir Next Ultra Light"/>
          <w:b/>
          <w:bCs/>
          <w:color w:val="00B0F0"/>
          <w:sz w:val="20"/>
          <w:szCs w:val="20"/>
        </w:rPr>
        <w:t xml:space="preserve"> –</w:t>
      </w:r>
      <w:r w:rsidR="006924CA" w:rsidRPr="006924CA">
        <w:rPr>
          <w:rFonts w:ascii="Avenir Next Ultra Light" w:hAnsi="Avenir Next Ultra Light"/>
          <w:color w:val="00B0F0"/>
          <w:sz w:val="20"/>
          <w:szCs w:val="20"/>
        </w:rPr>
        <w:t xml:space="preserve"> </w:t>
      </w:r>
      <w:r w:rsidR="006924CA">
        <w:rPr>
          <w:rFonts w:ascii="Avenir Next Ultra Light" w:hAnsi="Avenir Next Ultra Light"/>
          <w:sz w:val="20"/>
          <w:szCs w:val="20"/>
        </w:rPr>
        <w:t>The server side offers c</w:t>
      </w:r>
      <w:r w:rsidRPr="00A7356A">
        <w:rPr>
          <w:rFonts w:ascii="Avenir Next Ultra Light" w:hAnsi="Avenir Next Ultra Light"/>
          <w:sz w:val="20"/>
          <w:szCs w:val="20"/>
        </w:rPr>
        <w:t>omprehensive visibility through centrali</w:t>
      </w:r>
      <w:r w:rsidR="006924CA">
        <w:rPr>
          <w:rFonts w:ascii="Avenir Next Ultra Light" w:hAnsi="Avenir Next Ultra Light"/>
          <w:sz w:val="20"/>
          <w:szCs w:val="20"/>
        </w:rPr>
        <w:t>s</w:t>
      </w:r>
      <w:r w:rsidRPr="00A7356A">
        <w:rPr>
          <w:rFonts w:ascii="Avenir Next Ultra Light" w:hAnsi="Avenir Next Ultra Light"/>
          <w:sz w:val="20"/>
          <w:szCs w:val="20"/>
        </w:rPr>
        <w:t>ed tools (Grafana, Prometheus)</w:t>
      </w:r>
      <w:r w:rsidR="006924CA">
        <w:rPr>
          <w:rFonts w:ascii="Avenir Next Ultra Light" w:hAnsi="Avenir Next Ultra Light"/>
          <w:sz w:val="20"/>
          <w:szCs w:val="20"/>
        </w:rPr>
        <w:t>, where there is a c</w:t>
      </w:r>
      <w:r w:rsidRPr="00A7356A">
        <w:rPr>
          <w:rFonts w:ascii="Avenir Next Ultra Light" w:hAnsi="Avenir Next Ultra Light"/>
          <w:sz w:val="20"/>
          <w:szCs w:val="20"/>
        </w:rPr>
        <w:t xml:space="preserve">hallenging to implement </w:t>
      </w:r>
      <w:r w:rsidR="006924CA">
        <w:rPr>
          <w:rFonts w:ascii="Avenir Next Ultra Light" w:hAnsi="Avenir Next Ultra Light"/>
          <w:sz w:val="20"/>
          <w:szCs w:val="20"/>
        </w:rPr>
        <w:t xml:space="preserve">such monitoring due to device distribution. </w:t>
      </w:r>
    </w:p>
    <w:p w14:paraId="44040C00" w14:textId="32967126" w:rsidR="00A7356A" w:rsidRPr="00A7356A" w:rsidRDefault="00A7356A" w:rsidP="006924CA">
      <w:pPr>
        <w:pStyle w:val="whitespace-pre-wrap"/>
        <w:rPr>
          <w:rFonts w:ascii="Avenir Next Ultra Light" w:hAnsi="Avenir Next Ultra Light"/>
          <w:sz w:val="20"/>
          <w:szCs w:val="20"/>
        </w:rPr>
      </w:pPr>
      <w:r w:rsidRPr="006924CA">
        <w:rPr>
          <w:rFonts w:ascii="Avenir Next Ultra Light" w:hAnsi="Avenir Next Ultra Light"/>
          <w:b/>
          <w:bCs/>
          <w:color w:val="00B0F0"/>
          <w:sz w:val="20"/>
          <w:szCs w:val="20"/>
        </w:rPr>
        <w:t>Privacy</w:t>
      </w:r>
      <w:r w:rsidR="006924CA" w:rsidRPr="006924CA">
        <w:rPr>
          <w:rFonts w:ascii="Avenir Next Ultra Light" w:hAnsi="Avenir Next Ultra Light"/>
          <w:b/>
          <w:bCs/>
          <w:color w:val="00B0F0"/>
          <w:sz w:val="20"/>
          <w:szCs w:val="20"/>
        </w:rPr>
        <w:t xml:space="preserve"> </w:t>
      </w:r>
      <w:r w:rsidR="00DB3D5D">
        <w:rPr>
          <w:rFonts w:ascii="Avenir Next Ultra Light" w:hAnsi="Avenir Next Ultra Light"/>
          <w:b/>
          <w:bCs/>
          <w:color w:val="00B0F0"/>
          <w:sz w:val="20"/>
          <w:szCs w:val="20"/>
        </w:rPr>
        <w:t>–</w:t>
      </w:r>
      <w:r w:rsidRPr="006924CA">
        <w:rPr>
          <w:rFonts w:ascii="Avenir Next Ultra Light" w:hAnsi="Avenir Next Ultra Light"/>
          <w:color w:val="00B0F0"/>
          <w:sz w:val="20"/>
          <w:szCs w:val="20"/>
        </w:rPr>
        <w:t xml:space="preserve"> </w:t>
      </w:r>
      <w:r w:rsidRPr="00A7356A">
        <w:rPr>
          <w:rFonts w:ascii="Avenir Next Ultra Light" w:hAnsi="Avenir Next Ultra Light"/>
          <w:sz w:val="20"/>
          <w:szCs w:val="20"/>
        </w:rPr>
        <w:t>Centrali</w:t>
      </w:r>
      <w:r w:rsidR="006924CA">
        <w:rPr>
          <w:rFonts w:ascii="Avenir Next Ultra Light" w:hAnsi="Avenir Next Ultra Light"/>
          <w:sz w:val="20"/>
          <w:szCs w:val="20"/>
        </w:rPr>
        <w:t>s</w:t>
      </w:r>
      <w:r w:rsidRPr="00A7356A">
        <w:rPr>
          <w:rFonts w:ascii="Avenir Next Ultra Light" w:hAnsi="Avenir Next Ultra Light"/>
          <w:sz w:val="20"/>
          <w:szCs w:val="20"/>
        </w:rPr>
        <w:t xml:space="preserve">ed control simplifies compliance </w:t>
      </w:r>
      <w:r w:rsidR="00DB3D5D">
        <w:rPr>
          <w:rFonts w:ascii="Avenir Next Ultra Light" w:hAnsi="Avenir Next Ultra Light"/>
          <w:sz w:val="20"/>
          <w:szCs w:val="20"/>
        </w:rPr>
        <w:t xml:space="preserve">on the server side, </w:t>
      </w:r>
      <w:r w:rsidRPr="00A7356A">
        <w:rPr>
          <w:rFonts w:ascii="Avenir Next Ultra Light" w:hAnsi="Avenir Next Ultra Light"/>
          <w:sz w:val="20"/>
          <w:szCs w:val="20"/>
        </w:rPr>
        <w:t>but concentrates data</w:t>
      </w:r>
      <w:r w:rsidR="00DB3D5D">
        <w:rPr>
          <w:rFonts w:ascii="Avenir Next Ultra Light" w:hAnsi="Avenir Next Ultra Light"/>
          <w:sz w:val="20"/>
          <w:szCs w:val="20"/>
        </w:rPr>
        <w:t>. On the client side there is e</w:t>
      </w:r>
      <w:r w:rsidRPr="00A7356A">
        <w:rPr>
          <w:rFonts w:ascii="Avenir Next Ultra Light" w:hAnsi="Avenir Next Ultra Light"/>
          <w:sz w:val="20"/>
          <w:szCs w:val="20"/>
        </w:rPr>
        <w:t xml:space="preserve">nhanced privacy through local processing but </w:t>
      </w:r>
      <w:r w:rsidR="00DB3D5D">
        <w:rPr>
          <w:rFonts w:ascii="Avenir Next Ultra Light" w:hAnsi="Avenir Next Ultra Light"/>
          <w:sz w:val="20"/>
          <w:szCs w:val="20"/>
        </w:rPr>
        <w:t xml:space="preserve"> this</w:t>
      </w:r>
      <w:r w:rsidRPr="00A7356A">
        <w:rPr>
          <w:rFonts w:ascii="Avenir Next Ultra Light" w:hAnsi="Avenir Next Ultra Light"/>
          <w:sz w:val="20"/>
          <w:szCs w:val="20"/>
        </w:rPr>
        <w:t>complicates compliance monitoring</w:t>
      </w:r>
      <w:r w:rsidR="006924CA">
        <w:rPr>
          <w:rFonts w:ascii="Avenir Next Ultra Light" w:hAnsi="Avenir Next Ultra Light"/>
          <w:sz w:val="20"/>
          <w:szCs w:val="20"/>
        </w:rPr>
        <w:t xml:space="preserve">. </w:t>
      </w:r>
      <w:r w:rsidR="00DB3D5D">
        <w:rPr>
          <w:rFonts w:ascii="Avenir Next Ultra Light" w:hAnsi="Avenir Next Ultra Light"/>
          <w:sz w:val="20"/>
          <w:szCs w:val="20"/>
        </w:rPr>
        <w:t>The s</w:t>
      </w:r>
      <w:r w:rsidRPr="00A7356A">
        <w:rPr>
          <w:rFonts w:ascii="Avenir Next Ultra Light" w:hAnsi="Avenir Next Ultra Light"/>
          <w:sz w:val="20"/>
          <w:szCs w:val="20"/>
        </w:rPr>
        <w:t>erver</w:t>
      </w:r>
      <w:r w:rsidR="00DB3D5D">
        <w:rPr>
          <w:rFonts w:ascii="Avenir Next Ultra Light" w:hAnsi="Avenir Next Ultra Light"/>
          <w:sz w:val="20"/>
          <w:szCs w:val="20"/>
        </w:rPr>
        <w:t xml:space="preserve"> </w:t>
      </w:r>
      <w:r w:rsidRPr="00A7356A">
        <w:rPr>
          <w:rFonts w:ascii="Avenir Next Ultra Light" w:hAnsi="Avenir Next Ultra Light"/>
          <w:sz w:val="20"/>
          <w:szCs w:val="20"/>
        </w:rPr>
        <w:t>side has fewer exposure points</w:t>
      </w:r>
      <w:r w:rsidR="00DB3D5D">
        <w:rPr>
          <w:rFonts w:ascii="Avenir Next Ultra Light" w:hAnsi="Avenir Next Ultra Light"/>
          <w:sz w:val="20"/>
          <w:szCs w:val="20"/>
        </w:rPr>
        <w:t xml:space="preserve"> where as the </w:t>
      </w:r>
      <w:r w:rsidRPr="00A7356A">
        <w:rPr>
          <w:rFonts w:ascii="Avenir Next Ultra Light" w:hAnsi="Avenir Next Ultra Light"/>
          <w:sz w:val="20"/>
          <w:szCs w:val="20"/>
        </w:rPr>
        <w:t>client</w:t>
      </w:r>
      <w:r w:rsidR="00DB3D5D">
        <w:rPr>
          <w:rFonts w:ascii="Avenir Next Ultra Light" w:hAnsi="Avenir Next Ultra Light"/>
          <w:sz w:val="20"/>
          <w:szCs w:val="20"/>
        </w:rPr>
        <w:t xml:space="preserve"> s</w:t>
      </w:r>
      <w:r w:rsidRPr="00A7356A">
        <w:rPr>
          <w:rFonts w:ascii="Avenir Next Ultra Light" w:hAnsi="Avenir Next Ultra Light"/>
          <w:sz w:val="20"/>
          <w:szCs w:val="20"/>
        </w:rPr>
        <w:t xml:space="preserve">ide reduces </w:t>
      </w:r>
      <w:r w:rsidR="00DB3D5D">
        <w:rPr>
          <w:rFonts w:ascii="Avenir Next Ultra Light" w:hAnsi="Avenir Next Ultra Light"/>
          <w:sz w:val="20"/>
          <w:szCs w:val="20"/>
        </w:rPr>
        <w:t xml:space="preserve">the risk in data </w:t>
      </w:r>
      <w:r w:rsidRPr="00A7356A">
        <w:rPr>
          <w:rFonts w:ascii="Avenir Next Ultra Light" w:hAnsi="Avenir Next Ultra Light"/>
          <w:sz w:val="20"/>
          <w:szCs w:val="20"/>
        </w:rPr>
        <w:t xml:space="preserve"> transmission</w:t>
      </w:r>
      <w:r w:rsidR="00DB3D5D">
        <w:rPr>
          <w:rFonts w:ascii="Avenir Next Ultra Light" w:hAnsi="Avenir Next Ultra Light"/>
          <w:sz w:val="20"/>
          <w:szCs w:val="20"/>
        </w:rPr>
        <w:t>.</w:t>
      </w:r>
    </w:p>
    <w:p w14:paraId="3E80ADC4" w14:textId="5B862625" w:rsidR="00EA5CDE" w:rsidRPr="00D92089" w:rsidRDefault="00A7356A" w:rsidP="00D92089">
      <w:pPr>
        <w:pStyle w:val="whitespace-pre-wrap"/>
        <w:rPr>
          <w:rFonts w:ascii="Avenir Next Ultra Light" w:hAnsi="Avenir Next Ultra Light"/>
          <w:sz w:val="20"/>
          <w:szCs w:val="20"/>
        </w:rPr>
      </w:pPr>
      <w:r w:rsidRPr="006924CA">
        <w:rPr>
          <w:rFonts w:ascii="Avenir Next Ultra Light" w:hAnsi="Avenir Next Ultra Light"/>
          <w:b/>
          <w:bCs/>
          <w:color w:val="00B0F0"/>
          <w:sz w:val="20"/>
          <w:szCs w:val="20"/>
        </w:rPr>
        <w:t>Latency</w:t>
      </w:r>
      <w:r w:rsidR="006924CA" w:rsidRPr="006924CA">
        <w:rPr>
          <w:rFonts w:ascii="Avenir Next Ultra Light" w:hAnsi="Avenir Next Ultra Light"/>
          <w:b/>
          <w:bCs/>
          <w:color w:val="00B0F0"/>
          <w:sz w:val="20"/>
          <w:szCs w:val="20"/>
        </w:rPr>
        <w:t xml:space="preserve"> </w:t>
      </w:r>
      <w:r w:rsidR="00DB3D5D">
        <w:rPr>
          <w:rFonts w:ascii="Avenir Next Ultra Light" w:hAnsi="Avenir Next Ultra Light"/>
          <w:b/>
          <w:bCs/>
          <w:color w:val="00B0F0"/>
          <w:sz w:val="20"/>
          <w:szCs w:val="20"/>
        </w:rPr>
        <w:t>–</w:t>
      </w:r>
      <w:r w:rsidR="006924CA" w:rsidRPr="006924CA">
        <w:rPr>
          <w:rFonts w:ascii="Avenir Next Ultra Light" w:hAnsi="Avenir Next Ultra Light"/>
          <w:color w:val="00B0F0"/>
          <w:sz w:val="20"/>
          <w:szCs w:val="20"/>
        </w:rPr>
        <w:t xml:space="preserve"> </w:t>
      </w:r>
      <w:r w:rsidR="00DB3D5D">
        <w:rPr>
          <w:rFonts w:ascii="Avenir Next Ultra Light" w:hAnsi="Avenir Next Ultra Light"/>
          <w:sz w:val="20"/>
          <w:szCs w:val="20"/>
        </w:rPr>
        <w:t>Latency is</w:t>
      </w:r>
      <w:r w:rsidRPr="00A7356A">
        <w:rPr>
          <w:rFonts w:ascii="Avenir Next Ultra Light" w:hAnsi="Avenir Next Ultra Light"/>
          <w:sz w:val="20"/>
          <w:szCs w:val="20"/>
        </w:rPr>
        <w:t xml:space="preserve"> </w:t>
      </w:r>
      <w:r w:rsidR="00DB3D5D">
        <w:rPr>
          <w:rFonts w:ascii="Avenir Next Ultra Light" w:hAnsi="Avenir Next Ultra Light"/>
          <w:sz w:val="20"/>
          <w:szCs w:val="20"/>
        </w:rPr>
        <w:t>o</w:t>
      </w:r>
      <w:r w:rsidRPr="00A7356A">
        <w:rPr>
          <w:rFonts w:ascii="Avenir Next Ultra Light" w:hAnsi="Avenir Next Ultra Light"/>
          <w:sz w:val="20"/>
          <w:szCs w:val="20"/>
        </w:rPr>
        <w:t>ptimi</w:t>
      </w:r>
      <w:r w:rsidR="006924CA">
        <w:rPr>
          <w:rFonts w:ascii="Avenir Next Ultra Light" w:hAnsi="Avenir Next Ultra Light"/>
          <w:sz w:val="20"/>
          <w:szCs w:val="20"/>
        </w:rPr>
        <w:t>s</w:t>
      </w:r>
      <w:r w:rsidRPr="00A7356A">
        <w:rPr>
          <w:rFonts w:ascii="Avenir Next Ultra Light" w:hAnsi="Avenir Next Ultra Light"/>
          <w:sz w:val="20"/>
          <w:szCs w:val="20"/>
        </w:rPr>
        <w:t xml:space="preserve">ed through CDNs </w:t>
      </w:r>
      <w:r w:rsidR="00DB3D5D">
        <w:rPr>
          <w:rFonts w:ascii="Avenir Next Ultra Light" w:hAnsi="Avenir Next Ultra Light"/>
          <w:sz w:val="20"/>
          <w:szCs w:val="20"/>
        </w:rPr>
        <w:t>on the server side, whereas on the client side,</w:t>
      </w:r>
      <w:r w:rsidRPr="00A7356A">
        <w:rPr>
          <w:rFonts w:ascii="Avenir Next Ultra Light" w:hAnsi="Avenir Next Ultra Light"/>
          <w:sz w:val="20"/>
          <w:szCs w:val="20"/>
        </w:rPr>
        <w:t xml:space="preserve"> local processing</w:t>
      </w:r>
      <w:r w:rsidR="00DB3D5D">
        <w:rPr>
          <w:rFonts w:ascii="Avenir Next Ultra Light" w:hAnsi="Avenir Next Ultra Light"/>
          <w:sz w:val="20"/>
          <w:szCs w:val="20"/>
        </w:rPr>
        <w:t xml:space="preserve"> can lead to higher latency if</w:t>
      </w:r>
      <w:r w:rsidRPr="00A7356A">
        <w:rPr>
          <w:rFonts w:ascii="Avenir Next Ultra Light" w:hAnsi="Avenir Next Ultra Light"/>
          <w:sz w:val="20"/>
          <w:szCs w:val="20"/>
        </w:rPr>
        <w:t xml:space="preserve"> </w:t>
      </w:r>
      <w:r w:rsidR="00DB3D5D">
        <w:rPr>
          <w:rFonts w:ascii="Avenir Next Ultra Light" w:hAnsi="Avenir Next Ultra Light"/>
          <w:sz w:val="20"/>
          <w:szCs w:val="20"/>
        </w:rPr>
        <w:t xml:space="preserve">running on a low performing </w:t>
      </w:r>
      <w:r w:rsidRPr="00A7356A">
        <w:rPr>
          <w:rFonts w:ascii="Avenir Next Ultra Light" w:hAnsi="Avenir Next Ultra Light"/>
          <w:sz w:val="20"/>
          <w:szCs w:val="20"/>
        </w:rPr>
        <w:t>device</w:t>
      </w:r>
      <w:r w:rsidR="006924CA">
        <w:rPr>
          <w:rFonts w:ascii="Avenir Next Ultra Light" w:hAnsi="Avenir Next Ultra Light"/>
          <w:sz w:val="20"/>
          <w:szCs w:val="20"/>
        </w:rPr>
        <w:t>.</w:t>
      </w:r>
      <w:r w:rsidR="00DB3D5D">
        <w:rPr>
          <w:rFonts w:ascii="Avenir Next Ultra Light" w:hAnsi="Avenir Next Ultra Light"/>
          <w:sz w:val="20"/>
          <w:szCs w:val="20"/>
        </w:rPr>
        <w:t xml:space="preserve"> The server side</w:t>
      </w:r>
      <w:r w:rsidRPr="00A7356A">
        <w:rPr>
          <w:rFonts w:ascii="Avenir Next Ultra Light" w:hAnsi="Avenir Next Ultra Light"/>
          <w:sz w:val="20"/>
          <w:szCs w:val="20"/>
        </w:rPr>
        <w:t xml:space="preserve"> provides more predictable performance across users</w:t>
      </w:r>
      <w:r w:rsidR="00DB3D5D">
        <w:rPr>
          <w:rFonts w:ascii="Avenir Next Ultra Light" w:hAnsi="Avenir Next Ultra Light"/>
          <w:sz w:val="20"/>
          <w:szCs w:val="20"/>
        </w:rPr>
        <w:t>.</w:t>
      </w:r>
    </w:p>
    <w:p w14:paraId="4160DC54" w14:textId="77777777" w:rsidR="00D42C26" w:rsidRPr="00EA5CDE" w:rsidRDefault="00D42C26" w:rsidP="00EA5CDE">
      <w:pPr>
        <w:pStyle w:val="NormalWeb"/>
        <w:rPr>
          <w:rFonts w:ascii="Avenir Next" w:hAnsi="Avenir Next"/>
          <w:sz w:val="20"/>
          <w:szCs w:val="20"/>
        </w:rPr>
      </w:pPr>
    </w:p>
    <w:p w14:paraId="7A1A4C2B" w14:textId="44A53576" w:rsidR="004C15FC" w:rsidRPr="0000138F" w:rsidRDefault="00450222" w:rsidP="00450222">
      <w:pPr>
        <w:pBdr>
          <w:bottom w:val="single" w:sz="6" w:space="1" w:color="auto"/>
        </w:pBdr>
        <w:spacing w:before="100" w:beforeAutospacing="1" w:after="100" w:afterAutospacing="1"/>
        <w:outlineLvl w:val="0"/>
        <w:rPr>
          <w:rFonts w:ascii="Avenir Next Ultra Light" w:hAnsi="Avenir Next Ultra Light" w:cs="Al Bayan Plain"/>
          <w:b/>
          <w:bCs/>
          <w:color w:val="E97132" w:themeColor="accent2"/>
          <w:kern w:val="36"/>
          <w:sz w:val="28"/>
          <w:szCs w:val="28"/>
        </w:rPr>
      </w:pPr>
      <w:r w:rsidRPr="0000138F">
        <w:rPr>
          <w:rFonts w:ascii="Avenir Next Ultra Light" w:hAnsi="Avenir Next Ultra Light" w:cs="Al Bayan Plain"/>
          <w:b/>
          <w:bCs/>
          <w:color w:val="E97132" w:themeColor="accent2"/>
          <w:kern w:val="36"/>
          <w:sz w:val="28"/>
          <w:szCs w:val="28"/>
        </w:rPr>
        <w:lastRenderedPageBreak/>
        <w:t>Data</w:t>
      </w:r>
    </w:p>
    <w:p w14:paraId="08241943" w14:textId="16769897" w:rsidR="00441225" w:rsidRPr="00441225" w:rsidRDefault="004C15FC" w:rsidP="00441225">
      <w:pPr>
        <w:spacing w:before="100" w:beforeAutospacing="1" w:after="100" w:afterAutospacing="1"/>
        <w:outlineLvl w:val="1"/>
        <w:rPr>
          <w:rFonts w:ascii="Avenir Next Ultra Light" w:hAnsi="Avenir Next Ultra Light" w:cs="Al Bayan Plain"/>
          <w:b/>
          <w:bCs/>
          <w:color w:val="00B050"/>
        </w:rPr>
      </w:pPr>
      <w:r>
        <w:rPr>
          <w:rFonts w:ascii="Avenir Next Ultra Light" w:hAnsi="Avenir Next Ultra Light" w:cs="Al Bayan Plain"/>
          <w:color w:val="E97132" w:themeColor="accent2"/>
          <w:kern w:val="36"/>
          <w:sz w:val="20"/>
          <w:szCs w:val="20"/>
        </w:rPr>
        <w:br/>
      </w:r>
      <w:r w:rsidR="00441225" w:rsidRPr="00441225">
        <w:rPr>
          <w:rFonts w:ascii="Avenir Next Ultra Light" w:hAnsi="Avenir Next Ultra Light" w:cs="Al Bayan Plain"/>
          <w:b/>
          <w:bCs/>
          <w:color w:val="00B050"/>
        </w:rPr>
        <w:t>Telemetry Data Collection and Quality Metrics</w:t>
      </w:r>
    </w:p>
    <w:p w14:paraId="07180D45" w14:textId="1897B501"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Our AI-enabled film database system will collect a wide range of telemetry data to ensure optimal performance and user satisfaction. User interactions will be tracked comprehensively, including click streams to monitor film clicks and their context (e.g., recommendations, search results), viewing history to record watched films and duration, search queries to capture search terms and result interactions, and time spent on pages to measure platform engagement. We'll also closely monitor recommendation interactions, logging shown recommendations (impressions), tracking clicks on recommended films, and recording when users watch recommended films (conversions).</w:t>
      </w:r>
    </w:p>
    <w:p w14:paraId="653AF45F" w14:textId="735805EC"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Content metadata will be a crucial part of our data collection strategy. We'll store and update film attributes such as genre, cast, and director, collect user-associated film tags, and store user reviews for sentiment analysis. User feedback, both explicit (user ratings and reviews) and implicit (watchlist additions and viewing completion rates), will be collected to refine our recommendation system</w:t>
      </w:r>
    </w:p>
    <w:p w14:paraId="0A90F31B" w14:textId="12E83383"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To measure overall user satisfaction, we'll implement in-app surveys to regularly collect Net Promoter Score (NPS) data. We'll develop an analytics pipeline to process and visualize NPS trends over time and set up alerts for significant NPS changes to enable quick response. To track users' film knowledge expansion, we'll monitor the diversity of genres and eras in user watch history, measure the rate at which users explore new categories of films, and implement periodic user quizzes to directly measure film knowledge growth.</w:t>
      </w:r>
    </w:p>
    <w:p w14:paraId="0AFBD654" w14:textId="710CD6F8"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Balancing short-term engagement and long-term value is crucial. We'll develop composite metrics that combine immediate engagement (e.g., click-through rates) with long-term satisfaction indicators (e.g., NPS, retention rates). Time-series analysis will be implemented to understand the long-term impact of recommendation strategies on user behavior, and we'll create user cohort analysis tools to track how engagement and value metrics evolve over a user's lifetime on the platform.</w:t>
      </w:r>
    </w:p>
    <w:p w14:paraId="7A5A1B52" w14:textId="77777777"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To enhance our cold start strategy, we'll collect and analyze minimal onboarding data to kickstart personalization, implement collaborative approaches that leverage data from similar users to provide initial recommendations, and develop rapid feedback mechanisms to quickly refine recommendations for new users based on their first few interactions.</w:t>
      </w:r>
    </w:p>
    <w:p w14:paraId="6DD70B94" w14:textId="77777777" w:rsidR="00441225" w:rsidRPr="00441225" w:rsidRDefault="00441225" w:rsidP="00441225">
      <w:pPr>
        <w:spacing w:before="100" w:beforeAutospacing="1" w:after="100" w:afterAutospacing="1"/>
        <w:outlineLvl w:val="1"/>
        <w:rPr>
          <w:rFonts w:ascii="Avenir Next Ultra Light" w:hAnsi="Avenir Next Ultra Light" w:cs="Al Bayan Plain"/>
          <w:b/>
          <w:bCs/>
          <w:color w:val="00B050"/>
          <w:sz w:val="20"/>
          <w:szCs w:val="20"/>
        </w:rPr>
      </w:pPr>
    </w:p>
    <w:p w14:paraId="6170A7F3" w14:textId="213DDAE2" w:rsidR="00441225" w:rsidRPr="00441225" w:rsidRDefault="00441225" w:rsidP="00441225">
      <w:pPr>
        <w:spacing w:before="100" w:beforeAutospacing="1" w:after="100" w:afterAutospacing="1"/>
        <w:outlineLvl w:val="1"/>
        <w:rPr>
          <w:rFonts w:ascii="Avenir Next Ultra Light" w:hAnsi="Avenir Next Ultra Light" w:cs="Al Bayan Plain"/>
          <w:b/>
          <w:bCs/>
          <w:color w:val="00B050"/>
        </w:rPr>
      </w:pPr>
      <w:r w:rsidRPr="00441225">
        <w:rPr>
          <w:rFonts w:ascii="Avenir Next Ultra Light" w:hAnsi="Avenir Next Ultra Light" w:cs="Al Bayan Plain"/>
          <w:b/>
          <w:bCs/>
          <w:color w:val="00B050"/>
        </w:rPr>
        <w:t>Quality Metrics and Computation</w:t>
      </w:r>
    </w:p>
    <w:p w14:paraId="12909AC7" w14:textId="5260C2A8"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Several key metrics will be used to evaluate the quality of our recommendation system. Recommendation accuracy will be measured using Precision@K and Recall@K, computed based on recommendation impressions, clicks, and conversions. Ranking quality will be assessed using the Normalized Discounted Cumulative Gain (NDCG) metric, calculated using user ratings, recommendation order, and user interactions.</w:t>
      </w:r>
    </w:p>
    <w:p w14:paraId="2144671B" w14:textId="77777777" w:rsid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 xml:space="preserve">User engagement will be tracked through Daily Active Users (DAU) and Average Session Duration metrics, computed from user login events and interaction timestamps. For content categorization </w:t>
      </w:r>
      <w:r w:rsidRPr="00441225">
        <w:rPr>
          <w:rFonts w:ascii="Avenir Next Ultra Light" w:hAnsi="Avenir Next Ultra Light" w:cs="Al Bayan Plain"/>
          <w:color w:val="000000" w:themeColor="text1"/>
          <w:sz w:val="20"/>
          <w:szCs w:val="20"/>
        </w:rPr>
        <w:lastRenderedPageBreak/>
        <w:t>accuracy, we'll use the F1 Score for multi-label classification, calculated using automated genre classifications and human-verified labels.</w:t>
      </w:r>
    </w:p>
    <w:p w14:paraId="3D5CCD48" w14:textId="78459A7B"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The volume of data we'll be handling is substantial. We estimate about 9 TB of raw interaction data with a 90-day retention period, and approximately 500 GB of aggregated data and ML model inputs annually for long-term storage. Our storage strategy will involve high-performance databases for recent interactions (hot data) and lower-cost storage for historical aggregates (cold data).</w:t>
      </w:r>
    </w:p>
    <w:p w14:paraId="2C3C216B" w14:textId="77777777" w:rsidR="00441225" w:rsidRPr="00441225" w:rsidRDefault="00441225" w:rsidP="00441225">
      <w:pPr>
        <w:spacing w:before="100" w:beforeAutospacing="1" w:after="100" w:afterAutospacing="1"/>
        <w:outlineLvl w:val="1"/>
        <w:rPr>
          <w:rFonts w:ascii="Avenir Next Ultra Light" w:hAnsi="Avenir Next Ultra Light" w:cs="Al Bayan Plain"/>
          <w:b/>
          <w:bCs/>
          <w:color w:val="00B050"/>
        </w:rPr>
      </w:pPr>
    </w:p>
    <w:p w14:paraId="79EAFBA2" w14:textId="4ECDCE29" w:rsidR="00441225" w:rsidRPr="00441225" w:rsidRDefault="00441225" w:rsidP="00441225">
      <w:pPr>
        <w:spacing w:before="100" w:beforeAutospacing="1" w:after="100" w:afterAutospacing="1"/>
        <w:outlineLvl w:val="1"/>
        <w:rPr>
          <w:rFonts w:ascii="Avenir Next Ultra Light" w:hAnsi="Avenir Next Ultra Light" w:cs="Al Bayan Plain"/>
          <w:b/>
          <w:bCs/>
          <w:color w:val="00B050"/>
        </w:rPr>
      </w:pPr>
      <w:r w:rsidRPr="00441225">
        <w:rPr>
          <w:rFonts w:ascii="Avenir Next Ultra Light" w:hAnsi="Avenir Next Ultra Light" w:cs="Al Bayan Plain"/>
          <w:b/>
          <w:bCs/>
          <w:color w:val="00B050"/>
        </w:rPr>
        <w:t>Detecting False Positives and False Negatives</w:t>
      </w:r>
    </w:p>
    <w:p w14:paraId="7B8436B9" w14:textId="693D8B07"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To maintain the quality of our recommendations, we'll implement strategies to detect both false positives and false negatives. For false positives, we'll conduct engagement rate analysis, flagging recommendations if the click-through rate (CTR) is below 5% or the average watch time is less than 10 minutes. We'll also implement a user feedback loop, flagging recommendations if the average rating falls below 2.5 stars.</w:t>
      </w:r>
    </w:p>
    <w:p w14:paraId="65CAC026" w14:textId="790B78DC"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For false negatives, we'll perform content discovery analysis, flagging content outside recommendations if the CTR exceeds 20% or the average watch time exceeds 30 minutes. We'll also implement a collaborative filtering check, comparing user preferences with non-recommended films and flagging if similarity exceeds 80%. Additionally, we'll introduce diverse recommendations periodically and monitor their engagement rates.</w:t>
      </w:r>
    </w:p>
    <w:p w14:paraId="1200F63D" w14:textId="482890A6" w:rsid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Our implementation strategy will involve setting up real-time monitoring of recommendation engagement metrics, implementing user feedback mechanisms for reporting irrelevant recommendations, conducting periodic analysis of user viewing patterns, and using A/B testing to compare engagement rates of different recommendation algorithms.</w:t>
      </w:r>
    </w:p>
    <w:p w14:paraId="1CB46F09" w14:textId="77777777"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rPr>
      </w:pPr>
    </w:p>
    <w:p w14:paraId="15237FF2" w14:textId="70FC5E24" w:rsidR="00441225" w:rsidRPr="00441225" w:rsidRDefault="00441225" w:rsidP="00441225">
      <w:pPr>
        <w:spacing w:before="100" w:beforeAutospacing="1" w:after="100" w:afterAutospacing="1"/>
        <w:outlineLvl w:val="1"/>
        <w:rPr>
          <w:rFonts w:ascii="Avenir Next Ultra Light" w:hAnsi="Avenir Next Ultra Light" w:cs="Al Bayan Plain"/>
          <w:b/>
          <w:bCs/>
          <w:color w:val="00B050"/>
        </w:rPr>
      </w:pPr>
      <w:r w:rsidRPr="00441225">
        <w:rPr>
          <w:rFonts w:ascii="Avenir Next Ultra Light" w:hAnsi="Avenir Next Ultra Light" w:cs="Al Bayan Plain"/>
          <w:b/>
          <w:bCs/>
          <w:color w:val="00B050"/>
        </w:rPr>
        <w:t>Privacy Challenges and Solutions</w:t>
      </w:r>
    </w:p>
    <w:p w14:paraId="51CF01DE" w14:textId="1DD4BC68"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Privacy is a critical concern for our AI-powered film database. We've identified several challenges and proposed solutions. To address concerns about sensitive viewing history, we'll implement granular privacy controls allowing users to mark certain views as private or exclude them from recommendation calculations. For cross-device tracking, we'll use privacy-preserving techniques like federated learning to improve recommendations without centralizing all user data.</w:t>
      </w:r>
    </w:p>
    <w:p w14:paraId="215CDECD" w14:textId="054CB6FB"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To manage data retention and user rights, we'll implement automated data lifecycle management, including options for users to download their data and request deletion. When it comes to third-party data sharing, we'll minimize data shared with third parties and use differential privacy techniques when aggregating data for analytics. To provide transparency in our recommendation system, we'll develop a system to provide privacy-preserving explanations for recommendations.</w:t>
      </w:r>
    </w:p>
    <w:p w14:paraId="26D19911" w14:textId="77777777" w:rsid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The implementation costs for these privacy measures are estimated at $150,000 - $200,000 for development of enhanced privacy features, $50,000 - $75,000 for annual privacy audits and compliance, and $100,000 - $150,000 per year for ongoing privacy-related maintenance and updates.</w:t>
      </w:r>
    </w:p>
    <w:p w14:paraId="1E0BADB3" w14:textId="7DE3CA37"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rPr>
      </w:pPr>
      <w:r w:rsidRPr="00441225">
        <w:rPr>
          <w:rFonts w:ascii="Avenir Next Ultra Light" w:hAnsi="Avenir Next Ultra Light" w:cs="Al Bayan Plain"/>
          <w:b/>
          <w:bCs/>
          <w:color w:val="00B050"/>
        </w:rPr>
        <w:lastRenderedPageBreak/>
        <w:t>System Update Challenges and Strategies</w:t>
      </w:r>
    </w:p>
    <w:p w14:paraId="1ED0AEB6" w14:textId="63E52B7F"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Updating and improving our AI-enabled film database system presents several challenges, each with its own strategy. To maintain system stability during updates, we'll implement canary releases and feature flags to gradually roll out changes and quickly roll back if issues arise. Ensuring backward compatibility will be achieved through versioning for APIs and data models, maintaining support for older versions during transition periods.</w:t>
      </w:r>
    </w:p>
    <w:p w14:paraId="7D915901" w14:textId="69C2A0E5"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For retraining ML models without disrupting service, we'll implement a shadow deployment system to test new models in parallel with existing ones before switching over. To adapt to changing user behaviors and preferences, we'll develop an A/B testing framework to continuously evaluate and improve recommendation algorithms. Scaling infrastructure to meet growing demands will be addressed by implementing auto-scaling and load balancing, and using cloud-native technologies for easier scaling.</w:t>
      </w:r>
    </w:p>
    <w:p w14:paraId="3121A740" w14:textId="1FCD28D1" w:rsidR="00441225" w:rsidRPr="00441225"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The estimated costs for update management include $100,000 - $150,000 for the development of update management systems and an annual budget of $200,000 - $300,000 for system improvements and updates</w:t>
      </w:r>
    </w:p>
    <w:p w14:paraId="1B3E03AE" w14:textId="731A0588" w:rsidR="005B3548" w:rsidRDefault="00441225" w:rsidP="00441225">
      <w:pPr>
        <w:spacing w:before="100" w:beforeAutospacing="1" w:after="100" w:afterAutospacing="1"/>
        <w:outlineLvl w:val="1"/>
        <w:rPr>
          <w:rFonts w:ascii="Avenir Next Ultra Light" w:hAnsi="Avenir Next Ultra Light" w:cs="Al Bayan Plain"/>
          <w:color w:val="000000" w:themeColor="text1"/>
          <w:sz w:val="20"/>
          <w:szCs w:val="20"/>
        </w:rPr>
      </w:pPr>
      <w:r w:rsidRPr="00441225">
        <w:rPr>
          <w:rFonts w:ascii="Avenir Next Ultra Light" w:hAnsi="Avenir Next Ultra Light" w:cs="Al Bayan Plain"/>
          <w:color w:val="000000" w:themeColor="text1"/>
          <w:sz w:val="20"/>
          <w:szCs w:val="20"/>
        </w:rPr>
        <w:t>By addressing these areas comprehensively, we enhance our system's robustness, privacy protection, and long-term sustainability, aligning closely with our goals of maximizing user retention, growing platform monetization, and maintaining a technological competitive edge.</w:t>
      </w:r>
    </w:p>
    <w:p w14:paraId="0B12487B" w14:textId="77777777" w:rsidR="008D29DB" w:rsidRDefault="008D29DB" w:rsidP="00441225">
      <w:pPr>
        <w:spacing w:before="100" w:beforeAutospacing="1" w:after="100" w:afterAutospacing="1"/>
        <w:outlineLvl w:val="1"/>
        <w:rPr>
          <w:rFonts w:ascii="Avenir Next Ultra Light" w:hAnsi="Avenir Next Ultra Light" w:cs="Al Bayan Plain"/>
          <w:color w:val="000000" w:themeColor="text1"/>
          <w:sz w:val="20"/>
          <w:szCs w:val="20"/>
        </w:rPr>
      </w:pPr>
    </w:p>
    <w:p w14:paraId="25FF7083" w14:textId="77777777" w:rsidR="00061577" w:rsidRDefault="00061577" w:rsidP="00061577">
      <w:pPr>
        <w:pStyle w:val="ListParagraph"/>
        <w:numPr>
          <w:ilvl w:val="0"/>
          <w:numId w:val="86"/>
        </w:numPr>
        <w:spacing w:before="100" w:beforeAutospacing="1" w:after="100" w:afterAutospacing="1"/>
        <w:outlineLvl w:val="1"/>
        <w:rPr>
          <w:rFonts w:ascii="Avenir Next Ultra Light" w:hAnsi="Avenir Next Ultra Light" w:cs="Al Bayan Plain"/>
          <w:b/>
          <w:bCs/>
          <w:color w:val="FF0000"/>
          <w:sz w:val="20"/>
          <w:szCs w:val="20"/>
        </w:rPr>
      </w:pPr>
      <w:r w:rsidRPr="00061577">
        <w:rPr>
          <w:rFonts w:ascii="Avenir Next Ultra Light" w:hAnsi="Avenir Next Ultra Light" w:cs="Al Bayan Plain"/>
          <w:b/>
          <w:bCs/>
          <w:color w:val="FF0000"/>
          <w:sz w:val="20"/>
          <w:szCs w:val="20"/>
        </w:rPr>
        <w:t>Provide concrete examples of the data collected (e.g., "User A watched Film X for 45 minutes and rated it 4 stars").</w:t>
      </w:r>
    </w:p>
    <w:p w14:paraId="71F5120D" w14:textId="1235505C" w:rsidR="00CE0396" w:rsidRDefault="00061577" w:rsidP="00DB7855">
      <w:pPr>
        <w:pStyle w:val="ListParagraph"/>
        <w:numPr>
          <w:ilvl w:val="0"/>
          <w:numId w:val="86"/>
        </w:numPr>
        <w:spacing w:before="100" w:beforeAutospacing="1" w:after="100" w:afterAutospacing="1"/>
        <w:outlineLvl w:val="1"/>
        <w:rPr>
          <w:rFonts w:ascii="Avenir Next Ultra Light" w:hAnsi="Avenir Next Ultra Light" w:cs="Al Bayan Plain"/>
          <w:b/>
          <w:bCs/>
          <w:color w:val="FF0000"/>
          <w:sz w:val="20"/>
          <w:szCs w:val="20"/>
        </w:rPr>
      </w:pPr>
      <w:r w:rsidRPr="00061577">
        <w:rPr>
          <w:rFonts w:ascii="Avenir Next Ultra Light" w:hAnsi="Avenir Next Ultra Light" w:cs="Al Bayan Plain"/>
          <w:b/>
          <w:bCs/>
          <w:color w:val="FF0000"/>
          <w:sz w:val="20"/>
          <w:szCs w:val="20"/>
        </w:rPr>
        <w:t>Discuss data volume estimates (e.g., "We expect to collect 10 GB of user interaction data per day") and how this influences storage solutions.</w:t>
      </w:r>
      <w:r w:rsidR="00726633">
        <w:rPr>
          <w:rFonts w:ascii="Avenir Next Ultra Light" w:hAnsi="Avenir Next Ultra Light" w:cs="Al Bayan Plain"/>
          <w:b/>
          <w:bCs/>
          <w:color w:val="FF0000"/>
          <w:sz w:val="20"/>
          <w:szCs w:val="20"/>
        </w:rPr>
        <w:br/>
      </w:r>
      <w:r w:rsidRPr="00726633">
        <w:rPr>
          <w:rFonts w:ascii="Avenir Next Ultra Light" w:hAnsi="Avenir Next Ultra Light" w:cs="Al Bayan Plain"/>
          <w:b/>
          <w:bCs/>
          <w:color w:val="FF0000"/>
          <w:sz w:val="20"/>
          <w:szCs w:val="20"/>
        </w:rPr>
        <w:t>Explain the choice between hot and cold storage and how data is archived or deleted over time.</w:t>
      </w:r>
    </w:p>
    <w:p w14:paraId="536C8A52" w14:textId="77777777" w:rsidR="00DB7855" w:rsidRDefault="00DB7855" w:rsidP="00DB7855">
      <w:pPr>
        <w:spacing w:before="100" w:beforeAutospacing="1" w:after="100" w:afterAutospacing="1"/>
        <w:outlineLvl w:val="1"/>
        <w:rPr>
          <w:rFonts w:ascii="Avenir Next Ultra Light" w:hAnsi="Avenir Next Ultra Light" w:cs="Al Bayan Plain"/>
          <w:b/>
          <w:bCs/>
          <w:color w:val="FF0000"/>
          <w:sz w:val="20"/>
          <w:szCs w:val="20"/>
        </w:rPr>
      </w:pPr>
    </w:p>
    <w:p w14:paraId="757D1245" w14:textId="77777777" w:rsidR="00DB7855" w:rsidRPr="00DB7855" w:rsidRDefault="00DB7855" w:rsidP="00DB7855">
      <w:pPr>
        <w:spacing w:before="100" w:beforeAutospacing="1" w:after="100" w:afterAutospacing="1"/>
        <w:outlineLvl w:val="1"/>
        <w:rPr>
          <w:rFonts w:ascii="Avenir Next Ultra Light" w:hAnsi="Avenir Next Ultra Light" w:cs="Al Bayan Plain"/>
          <w:b/>
          <w:bCs/>
          <w:color w:val="FF0000"/>
          <w:sz w:val="20"/>
          <w:szCs w:val="20"/>
        </w:rPr>
      </w:pPr>
    </w:p>
    <w:p w14:paraId="652CB856" w14:textId="7B6C8D94" w:rsidR="00E73660" w:rsidRPr="00A240D7" w:rsidRDefault="00E73660" w:rsidP="00E73660">
      <w:pPr>
        <w:pStyle w:val="NormalWeb"/>
        <w:rPr>
          <w:rFonts w:ascii="Avenir Next Ultra Light" w:hAnsi="Avenir Next Ultra Light"/>
          <w:color w:val="000000" w:themeColor="text1"/>
        </w:rPr>
      </w:pPr>
      <w:r w:rsidRPr="00A240D7">
        <w:rPr>
          <w:rFonts w:ascii="Avenir Next Ultra Light" w:hAnsi="Avenir Next Ultra Light" w:cs="Calibri"/>
          <w:color w:val="000000" w:themeColor="text1"/>
        </w:rPr>
        <w:t xml:space="preserve">References </w:t>
      </w:r>
    </w:p>
    <w:p w14:paraId="209D30AA" w14:textId="2012F26C" w:rsidR="00E73660" w:rsidRPr="00A240D7" w:rsidRDefault="00E73660" w:rsidP="00E73660">
      <w:pPr>
        <w:pStyle w:val="NormalWeb"/>
        <w:numPr>
          <w:ilvl w:val="0"/>
          <w:numId w:val="108"/>
        </w:numPr>
        <w:rPr>
          <w:rFonts w:ascii="Avenir Next Ultra Light" w:hAnsi="Avenir Next Ultra Light"/>
          <w:sz w:val="20"/>
          <w:szCs w:val="20"/>
        </w:rPr>
      </w:pPr>
      <w:r w:rsidRPr="00A240D7">
        <w:rPr>
          <w:rFonts w:ascii="Avenir Next Ultra Light" w:hAnsi="Avenir Next Ultra Light" w:cs="Calibri"/>
          <w:sz w:val="20"/>
          <w:szCs w:val="20"/>
        </w:rPr>
        <w:t xml:space="preserve">3  Kiran, U., Hassan, M.U., Javed, A., Siddique, U. and Ahmad, S. (2023) 'A comprehensive survey of recommender systems based on deep learning', - </w:t>
      </w:r>
      <w:r w:rsidRPr="00A240D7">
        <w:rPr>
          <w:rFonts w:ascii="Avenir Next Ultra Light" w:hAnsi="Avenir Next Ultra Light" w:cs="Calibri"/>
          <w:color w:val="0260BF"/>
          <w:sz w:val="20"/>
          <w:szCs w:val="20"/>
        </w:rPr>
        <w:t xml:space="preserve">https://www.mdpi.com/2076-3417/13/20/11378 </w:t>
      </w:r>
      <w:r w:rsidRPr="00A240D7">
        <w:rPr>
          <w:rFonts w:ascii="Avenir Next Ultra Light" w:hAnsi="Avenir Next Ultra Light" w:cs="Calibri"/>
          <w:color w:val="0260BF"/>
          <w:sz w:val="20"/>
          <w:szCs w:val="20"/>
        </w:rPr>
        <w:br/>
      </w:r>
    </w:p>
    <w:p w14:paraId="1C1AC5D9" w14:textId="6975670E" w:rsidR="00E73660" w:rsidRPr="00A240D7" w:rsidRDefault="00E73660" w:rsidP="00E73660">
      <w:pPr>
        <w:pStyle w:val="NormalWeb"/>
        <w:numPr>
          <w:ilvl w:val="0"/>
          <w:numId w:val="108"/>
        </w:numPr>
        <w:rPr>
          <w:rFonts w:ascii="Avenir Next Ultra Light" w:hAnsi="Avenir Next Ultra Light"/>
          <w:sz w:val="20"/>
          <w:szCs w:val="20"/>
        </w:rPr>
      </w:pPr>
      <w:r w:rsidRPr="00A240D7">
        <w:rPr>
          <w:rFonts w:ascii="Avenir Next Ultra Light" w:hAnsi="Avenir Next Ultra Light" w:cs="Calibri"/>
          <w:sz w:val="20"/>
          <w:szCs w:val="20"/>
        </w:rPr>
        <w:t xml:space="preserve">4  Lehmann, J., Lalmas, M., Yom-Tov, E. and Dupret, G. (2012) 'Models of user engagement' (164–175) - </w:t>
      </w:r>
      <w:r w:rsidRPr="00A240D7">
        <w:rPr>
          <w:rFonts w:ascii="Avenir Next Ultra Light" w:hAnsi="Avenir Next Ultra Light" w:cs="Calibri"/>
          <w:color w:val="0260BF"/>
          <w:sz w:val="20"/>
          <w:szCs w:val="20"/>
        </w:rPr>
        <w:t xml:space="preserve">https://link.springer.com/chapter/10.1007/978-3-642-31454-4_14 </w:t>
      </w:r>
      <w:r w:rsidRPr="00A240D7">
        <w:rPr>
          <w:rFonts w:ascii="Avenir Next Ultra Light" w:hAnsi="Avenir Next Ultra Light" w:cs="Calibri"/>
          <w:color w:val="0260BF"/>
          <w:sz w:val="20"/>
          <w:szCs w:val="20"/>
        </w:rPr>
        <w:br/>
      </w:r>
    </w:p>
    <w:p w14:paraId="03484AF9" w14:textId="26246E4C" w:rsidR="00E73660" w:rsidRPr="00A240D7" w:rsidRDefault="00E73660" w:rsidP="00E73660">
      <w:pPr>
        <w:pStyle w:val="NormalWeb"/>
        <w:numPr>
          <w:ilvl w:val="0"/>
          <w:numId w:val="108"/>
        </w:numPr>
        <w:rPr>
          <w:rFonts w:ascii="Avenir Next Ultra Light" w:hAnsi="Avenir Next Ultra Light"/>
          <w:sz w:val="20"/>
          <w:szCs w:val="20"/>
        </w:rPr>
      </w:pPr>
      <w:r w:rsidRPr="00A240D7">
        <w:rPr>
          <w:rFonts w:ascii="Avenir Next Ultra Light" w:hAnsi="Avenir Next Ultra Light" w:cs="Calibri"/>
          <w:sz w:val="20"/>
          <w:szCs w:val="20"/>
        </w:rPr>
        <w:t xml:space="preserve">5  Shani, G. and Gunawardana, A. (2011) 'Evaluating recommendation systems' - </w:t>
      </w:r>
      <w:r w:rsidRPr="00A240D7">
        <w:rPr>
          <w:rFonts w:ascii="Avenir Next Ultra Light" w:hAnsi="Avenir Next Ultra Light" w:cs="Calibri"/>
          <w:color w:val="0260BF"/>
          <w:sz w:val="20"/>
          <w:szCs w:val="20"/>
        </w:rPr>
        <w:t xml:space="preserve">https://www.researchgate.net/publication/226264572_Evaluating_Recommendation_Systems </w:t>
      </w:r>
      <w:r w:rsidRPr="00A240D7">
        <w:rPr>
          <w:rFonts w:ascii="Avenir Next Ultra Light" w:hAnsi="Avenir Next Ultra Light" w:cs="Calibri"/>
          <w:color w:val="0260BF"/>
          <w:sz w:val="20"/>
          <w:szCs w:val="20"/>
        </w:rPr>
        <w:br/>
      </w:r>
    </w:p>
    <w:p w14:paraId="1E86244D" w14:textId="70E8844B" w:rsidR="00FB41F1" w:rsidRPr="00A240D7" w:rsidRDefault="00E73660" w:rsidP="0058642D">
      <w:pPr>
        <w:pStyle w:val="NormalWeb"/>
        <w:numPr>
          <w:ilvl w:val="0"/>
          <w:numId w:val="108"/>
        </w:numPr>
        <w:rPr>
          <w:rFonts w:ascii="Avenir Next Ultra Light" w:hAnsi="Avenir Next Ultra Light"/>
          <w:sz w:val="20"/>
          <w:szCs w:val="20"/>
        </w:rPr>
      </w:pPr>
      <w:r w:rsidRPr="00A240D7">
        <w:rPr>
          <w:rFonts w:ascii="Avenir Next Ultra Light" w:hAnsi="Avenir Next Ultra Light" w:cs="Calibri"/>
          <w:sz w:val="20"/>
          <w:szCs w:val="20"/>
        </w:rPr>
        <w:t>7  Zhang, S., Yao, L., Sun, A. and Tay, Y. (2017) 'Deep learning based recommender system: A survey and new perspectives' -</w:t>
      </w:r>
      <w:r w:rsidRPr="00A240D7">
        <w:rPr>
          <w:rFonts w:ascii="Avenir Next Ultra Light" w:hAnsi="Avenir Next Ultra Light" w:cs="Calibri"/>
          <w:color w:val="0260BF"/>
          <w:sz w:val="20"/>
          <w:szCs w:val="20"/>
        </w:rPr>
        <w:lastRenderedPageBreak/>
        <w:t xml:space="preserve">https://www.researchgate.net/publication/318671349_Deep_Learning_Based_Recommender_System_A_Survey_ and_New_Perspectives </w:t>
      </w:r>
      <w:r w:rsidR="00FB41F1" w:rsidRPr="00A240D7">
        <w:rPr>
          <w:rFonts w:ascii="Avenir Next Ultra Light" w:hAnsi="Avenir Next Ultra Light" w:cs="Calibri"/>
          <w:color w:val="0260BF"/>
          <w:sz w:val="20"/>
          <w:szCs w:val="20"/>
        </w:rPr>
        <w:br/>
      </w:r>
    </w:p>
    <w:p w14:paraId="6ED68BFB" w14:textId="37C51AE3" w:rsidR="00FB41F1" w:rsidRPr="004365A4" w:rsidRDefault="00FB41F1" w:rsidP="0058642D">
      <w:pPr>
        <w:pStyle w:val="NormalWeb"/>
        <w:numPr>
          <w:ilvl w:val="0"/>
          <w:numId w:val="108"/>
        </w:numPr>
        <w:rPr>
          <w:rFonts w:ascii="Avenir Next Ultra Light" w:hAnsi="Avenir Next Ultra Light"/>
          <w:color w:val="000000" w:themeColor="text1"/>
          <w:sz w:val="20"/>
          <w:szCs w:val="20"/>
        </w:rPr>
      </w:pPr>
      <w:r w:rsidRPr="00A240D7">
        <w:rPr>
          <w:rFonts w:ascii="Avenir Next Ultra Light" w:eastAsiaTheme="majorEastAsia" w:hAnsi="Avenir Next Ultra Light" w:cs="Arial"/>
          <w:sz w:val="20"/>
          <w:szCs w:val="20"/>
          <w:shd w:val="clear" w:color="auto" w:fill="FFFFFF"/>
        </w:rPr>
        <w:t>Charlieinden.com -</w:t>
      </w:r>
      <w:r w:rsidRPr="006F2546">
        <w:rPr>
          <w:rFonts w:ascii="Avenir Next Ultra Light" w:eastAsiaTheme="majorEastAsia" w:hAnsi="Avenir Next Ultra Light" w:cs="Arial"/>
          <w:sz w:val="20"/>
          <w:szCs w:val="20"/>
          <w:shd w:val="clear" w:color="auto" w:fill="FFFFFF"/>
        </w:rPr>
        <w:t xml:space="preserve"> </w:t>
      </w:r>
      <w:hyperlink r:id="rId8" w:history="1">
        <w:r w:rsidRPr="004365A4">
          <w:rPr>
            <w:rStyle w:val="Hyperlink"/>
            <w:rFonts w:ascii="Avenir Next Ultra Light" w:eastAsiaTheme="majorEastAsia" w:hAnsi="Avenir Next Ultra Light" w:cs="Arial"/>
            <w:sz w:val="20"/>
            <w:szCs w:val="20"/>
            <w:u w:val="none"/>
            <w:shd w:val="clear" w:color="auto" w:fill="FFFFFF"/>
          </w:rPr>
          <w:t>https://charlieinden.github.io/System-Design/2021-01-25_Microservices--Designing-Highly-Scalable-Systems-55dbb</w:t>
        </w:r>
        <w:r w:rsidRPr="004365A4">
          <w:rPr>
            <w:rStyle w:val="Hyperlink"/>
            <w:rFonts w:ascii="Avenir Next Ultra Light" w:eastAsiaTheme="majorEastAsia" w:hAnsi="Avenir Next Ultra Light" w:cs="Arial"/>
            <w:sz w:val="20"/>
            <w:szCs w:val="20"/>
            <w:u w:val="none"/>
            <w:shd w:val="clear" w:color="auto" w:fill="FFFFFF"/>
          </w:rPr>
          <w:t>6</w:t>
        </w:r>
        <w:r w:rsidRPr="004365A4">
          <w:rPr>
            <w:rStyle w:val="Hyperlink"/>
            <w:rFonts w:ascii="Avenir Next Ultra Light" w:eastAsiaTheme="majorEastAsia" w:hAnsi="Avenir Next Ultra Light" w:cs="Arial"/>
            <w:sz w:val="20"/>
            <w:szCs w:val="20"/>
            <w:u w:val="none"/>
            <w:shd w:val="clear" w:color="auto" w:fill="FFFFFF"/>
          </w:rPr>
          <w:t>f64c94.html</w:t>
        </w:r>
      </w:hyperlink>
      <w:r w:rsidRPr="004365A4">
        <w:rPr>
          <w:rFonts w:ascii="Avenir Next Ultra Light" w:eastAsiaTheme="majorEastAsia" w:hAnsi="Avenir Next Ultra Light" w:cs="Arial"/>
          <w:sz w:val="20"/>
          <w:szCs w:val="20"/>
          <w:shd w:val="clear" w:color="auto" w:fill="FFFFFF"/>
        </w:rPr>
        <w:br/>
      </w:r>
    </w:p>
    <w:p w14:paraId="2F406EDE" w14:textId="00ADA24E" w:rsidR="0058642D" w:rsidRPr="004365A4" w:rsidRDefault="00FB41F1" w:rsidP="00FB41F1">
      <w:pPr>
        <w:pStyle w:val="NormalWeb"/>
        <w:numPr>
          <w:ilvl w:val="0"/>
          <w:numId w:val="108"/>
        </w:numPr>
        <w:rPr>
          <w:rFonts w:ascii="Avenir Next Ultra Light" w:hAnsi="Avenir Next Ultra Light"/>
          <w:sz w:val="20"/>
          <w:szCs w:val="20"/>
        </w:rPr>
      </w:pPr>
      <w:r w:rsidRPr="004365A4">
        <w:rPr>
          <w:rFonts w:ascii="Avenir Next Ultra Light" w:eastAsiaTheme="majorEastAsia" w:hAnsi="Avenir Next Ultra Light" w:cs="Arial"/>
          <w:color w:val="000000" w:themeColor="text1"/>
          <w:sz w:val="20"/>
          <w:szCs w:val="20"/>
          <w:shd w:val="clear" w:color="auto" w:fill="FFFFFF"/>
        </w:rPr>
        <w:t>Guy Hardonag (2024) ‘</w:t>
      </w:r>
      <w:r w:rsidRPr="004365A4">
        <w:rPr>
          <w:rFonts w:ascii="Avenir Next Ultra Light" w:hAnsi="Avenir Next Ultra Light" w:cs="Arial"/>
          <w:color w:val="000000" w:themeColor="text1"/>
          <w:sz w:val="20"/>
          <w:szCs w:val="20"/>
          <w:shd w:val="clear" w:color="auto" w:fill="FFFFFF"/>
        </w:rPr>
        <w:t>Machine Learning Architecture: What it is, Key Components &amp; Types’</w:t>
      </w:r>
      <w:r w:rsidRPr="004365A4">
        <w:rPr>
          <w:rFonts w:ascii="Avenir Next Ultra Light" w:eastAsiaTheme="majorEastAsia" w:hAnsi="Avenir Next Ultra Light" w:cs="Arial"/>
          <w:color w:val="000000" w:themeColor="text1"/>
          <w:sz w:val="20"/>
          <w:szCs w:val="20"/>
          <w:shd w:val="clear" w:color="auto" w:fill="FFFFFF"/>
        </w:rPr>
        <w:t xml:space="preserve"> - </w:t>
      </w:r>
      <w:hyperlink r:id="rId9" w:history="1">
        <w:r w:rsidRPr="004365A4">
          <w:rPr>
            <w:rStyle w:val="Hyperlink"/>
            <w:rFonts w:ascii="Avenir Next Ultra Light" w:eastAsiaTheme="majorEastAsia" w:hAnsi="Avenir Next Ultra Light" w:cs="Arial"/>
            <w:sz w:val="20"/>
            <w:szCs w:val="20"/>
            <w:u w:val="none"/>
          </w:rPr>
          <w:t>https://lakefs.io/blog/machine-learning-architecture/</w:t>
        </w:r>
      </w:hyperlink>
      <w:r w:rsidRPr="004365A4">
        <w:rPr>
          <w:rFonts w:ascii="Avenir Next Ultra Light" w:eastAsiaTheme="majorEastAsia" w:hAnsi="Avenir Next Ultra Light" w:cs="Arial"/>
          <w:color w:val="222222"/>
          <w:sz w:val="20"/>
          <w:szCs w:val="20"/>
        </w:rPr>
        <w:br/>
      </w:r>
    </w:p>
    <w:p w14:paraId="0DBC8CA2" w14:textId="4FB60848" w:rsidR="0058642D" w:rsidRPr="004365A4" w:rsidRDefault="00FB41F1" w:rsidP="00FB41F1">
      <w:pPr>
        <w:pStyle w:val="NormalWeb"/>
        <w:numPr>
          <w:ilvl w:val="0"/>
          <w:numId w:val="108"/>
        </w:numPr>
        <w:rPr>
          <w:rFonts w:ascii="Avenir Next Ultra Light" w:hAnsi="Avenir Next Ultra Light"/>
          <w:sz w:val="20"/>
          <w:szCs w:val="20"/>
        </w:rPr>
      </w:pPr>
      <w:r w:rsidRPr="004365A4">
        <w:rPr>
          <w:rFonts w:ascii="Avenir Next Ultra Light" w:hAnsi="Avenir Next Ultra Light"/>
          <w:sz w:val="20"/>
          <w:szCs w:val="20"/>
        </w:rPr>
        <w:t xml:space="preserve">Stephen Oladele (2024) ‘MLOps Architecture Guide’ - </w:t>
      </w:r>
      <w:hyperlink r:id="rId10" w:history="1">
        <w:r w:rsidRPr="004365A4">
          <w:rPr>
            <w:rStyle w:val="Hyperlink"/>
            <w:rFonts w:ascii="Avenir Next Ultra Light" w:eastAsiaTheme="majorEastAsia" w:hAnsi="Avenir Next Ultra Light" w:cs="Arial"/>
            <w:sz w:val="20"/>
            <w:szCs w:val="20"/>
            <w:u w:val="none"/>
          </w:rPr>
          <w:t>https://neptune.ai/blog/mlops-architecture-guide</w:t>
        </w:r>
      </w:hyperlink>
      <w:r w:rsidR="00726633" w:rsidRPr="004365A4">
        <w:rPr>
          <w:rFonts w:ascii="Avenir Next Ultra Light" w:eastAsiaTheme="majorEastAsia" w:hAnsi="Avenir Next Ultra Light" w:cs="Arial"/>
          <w:color w:val="222222"/>
          <w:sz w:val="20"/>
          <w:szCs w:val="20"/>
        </w:rPr>
        <w:br/>
      </w:r>
    </w:p>
    <w:p w14:paraId="2908BFE2" w14:textId="52E3C3F1" w:rsidR="00726633" w:rsidRPr="004365A4" w:rsidRDefault="00726633" w:rsidP="00FB41F1">
      <w:pPr>
        <w:pStyle w:val="NormalWeb"/>
        <w:numPr>
          <w:ilvl w:val="0"/>
          <w:numId w:val="108"/>
        </w:numPr>
        <w:rPr>
          <w:rStyle w:val="Hyperlink"/>
          <w:rFonts w:ascii="Avenir Next Ultra Light" w:hAnsi="Avenir Next Ultra Light"/>
          <w:color w:val="auto"/>
          <w:sz w:val="20"/>
          <w:szCs w:val="20"/>
          <w:u w:val="none"/>
        </w:rPr>
      </w:pPr>
      <w:r w:rsidRPr="004365A4">
        <w:rPr>
          <w:rFonts w:ascii="Avenir Next Ultra Light" w:hAnsi="Avenir Next Ultra Light"/>
          <w:sz w:val="20"/>
          <w:szCs w:val="20"/>
        </w:rPr>
        <w:t xml:space="preserve">Hasan, E., Rahman, M., Ding, C., Huang, J. X., &amp; Raza, S. (2024). </w:t>
      </w:r>
      <w:r w:rsidRPr="004365A4">
        <w:rPr>
          <w:rStyle w:val="Emphasis"/>
          <w:rFonts w:ascii="Avenir Next Ultra Light" w:eastAsiaTheme="majorEastAsia" w:hAnsi="Avenir Next Ultra Light"/>
          <w:sz w:val="20"/>
          <w:szCs w:val="20"/>
        </w:rPr>
        <w:t>Review</w:t>
      </w:r>
      <w:r w:rsidRPr="004365A4">
        <w:rPr>
          <w:rStyle w:val="Emphasis"/>
          <w:rFonts w:ascii="Avenir Next Ultra Light" w:eastAsiaTheme="majorEastAsia" w:hAnsi="Avenir Next Ultra Light"/>
          <w:i w:val="0"/>
          <w:iCs w:val="0"/>
          <w:sz w:val="20"/>
          <w:szCs w:val="20"/>
        </w:rPr>
        <w:t>-based recommender systems: A survey of approaches, challenges and future perspectives</w:t>
      </w:r>
      <w:r w:rsidRPr="004365A4">
        <w:rPr>
          <w:rFonts w:ascii="Avenir Next Ultra Light" w:hAnsi="Avenir Next Ultra Light"/>
          <w:i/>
          <w:iCs/>
          <w:sz w:val="20"/>
          <w:szCs w:val="20"/>
        </w:rPr>
        <w:t xml:space="preserve">. arXiv. - </w:t>
      </w:r>
      <w:hyperlink r:id="rId11" w:history="1">
        <w:r w:rsidRPr="004365A4">
          <w:rPr>
            <w:rStyle w:val="Hyperlink"/>
            <w:rFonts w:ascii="Avenir Next Ultra Light" w:eastAsiaTheme="majorEastAsia" w:hAnsi="Avenir Next Ultra Light"/>
            <w:i/>
            <w:iCs/>
            <w:sz w:val="20"/>
            <w:szCs w:val="20"/>
            <w:u w:val="none"/>
          </w:rPr>
          <w:t>https://arxiv.org/abs/2405.05562</w:t>
        </w:r>
      </w:hyperlink>
      <w:r w:rsidR="00CE0396" w:rsidRPr="004365A4">
        <w:rPr>
          <w:rStyle w:val="Hyperlink"/>
          <w:rFonts w:ascii="Avenir Next Ultra Light" w:eastAsiaTheme="majorEastAsia" w:hAnsi="Avenir Next Ultra Light"/>
          <w:i/>
          <w:iCs/>
          <w:sz w:val="20"/>
          <w:szCs w:val="20"/>
          <w:u w:val="none"/>
        </w:rPr>
        <w:br/>
      </w:r>
    </w:p>
    <w:p w14:paraId="4212A1DF" w14:textId="5FD8C6A5" w:rsidR="004365A4" w:rsidRPr="004365A4" w:rsidRDefault="004365A4" w:rsidP="004365A4">
      <w:pPr>
        <w:pStyle w:val="NormalWeb"/>
        <w:numPr>
          <w:ilvl w:val="0"/>
          <w:numId w:val="108"/>
        </w:numPr>
        <w:rPr>
          <w:rFonts w:ascii="Avenir Next Ultra Light" w:hAnsi="Avenir Next Ultra Light"/>
          <w:sz w:val="20"/>
          <w:szCs w:val="20"/>
        </w:rPr>
      </w:pPr>
      <w:r w:rsidRPr="004365A4">
        <w:rPr>
          <w:rFonts w:ascii="Avenir Next Ultra Light" w:hAnsi="Avenir Next Ultra Light"/>
          <w:sz w:val="20"/>
          <w:szCs w:val="20"/>
        </w:rPr>
        <w:t xml:space="preserve">Kazmierczak, J., Salama, K., Huerta, V., &amp; Jang Bahadur, S. K. (n.d.). MLOps: Continuous delivery and automation pipelines in machine learning. </w:t>
      </w:r>
      <w:r w:rsidRPr="004365A4">
        <w:rPr>
          <w:rFonts w:ascii="Avenir Next Ultra Light" w:hAnsi="Avenir Next Ultra Light"/>
          <w:sz w:val="20"/>
          <w:szCs w:val="20"/>
        </w:rPr>
        <w:t>-</w:t>
      </w:r>
      <w:hyperlink r:id="rId12" w:tgtFrame="_new" w:history="1">
        <w:r w:rsidRPr="004365A4">
          <w:rPr>
            <w:rFonts w:ascii="Avenir Next Ultra Light" w:hAnsi="Avenir Next Ultra Light"/>
            <w:color w:val="0000FF"/>
            <w:sz w:val="20"/>
            <w:szCs w:val="20"/>
          </w:rPr>
          <w:t>https://cloud.google.com/architecture/mlops-continuous-delivery-and-automation-pipelines-in-machine-learning</w:t>
        </w:r>
      </w:hyperlink>
      <w:r w:rsidRPr="004365A4">
        <w:rPr>
          <w:rFonts w:ascii="Avenir Next Ultra Light" w:hAnsi="Avenir Next Ultra Light"/>
          <w:sz w:val="20"/>
          <w:szCs w:val="20"/>
        </w:rPr>
        <w:br/>
      </w:r>
    </w:p>
    <w:p w14:paraId="4BC4685F" w14:textId="7AB0EAF4" w:rsidR="004365A4" w:rsidRPr="008F4557" w:rsidRDefault="004365A4" w:rsidP="004365A4">
      <w:pPr>
        <w:pStyle w:val="NormalWeb"/>
        <w:numPr>
          <w:ilvl w:val="0"/>
          <w:numId w:val="108"/>
        </w:numPr>
        <w:rPr>
          <w:rFonts w:ascii="Avenir Next Ultra Light" w:hAnsi="Avenir Next Ultra Light"/>
          <w:sz w:val="20"/>
          <w:szCs w:val="20"/>
        </w:rPr>
      </w:pPr>
      <w:r w:rsidRPr="004365A4">
        <w:rPr>
          <w:rFonts w:ascii="Avenir Next Ultra Light" w:hAnsi="Avenir Next Ultra Light"/>
          <w:sz w:val="20"/>
          <w:szCs w:val="20"/>
        </w:rPr>
        <w:t>Park, J., Naumov, M., Basu, P., Deng, S., Kalaiah, A., Khudia, D., Law, J., Malani, P., Malevich, A., Nadathur, S., Pino, J., Schatz, M., Sidorov, A., Sivakumar, V., Tulloch, A., Wang, X., Wu, Y., Yuen, H., Diril, U., Hazelwood, K., Jia, B., Jia, Y., Qiao, L., Rao, V., Rotem, N., Yoo, S., &amp; Smelyanskiy, M. (2018)</w:t>
      </w:r>
      <w:r w:rsidRPr="004365A4">
        <w:rPr>
          <w:rFonts w:ascii="Avenir Next Ultra Light" w:hAnsi="Avenir Next Ultra Light"/>
          <w:sz w:val="20"/>
          <w:szCs w:val="20"/>
        </w:rPr>
        <w:t xml:space="preserve"> - </w:t>
      </w:r>
      <w:hyperlink r:id="rId13" w:history="1">
        <w:r w:rsidRPr="008F4557">
          <w:rPr>
            <w:rStyle w:val="Hyperlink"/>
            <w:rFonts w:ascii="Avenir Next Ultra Light" w:hAnsi="Avenir Next Ultra Light"/>
            <w:sz w:val="20"/>
            <w:szCs w:val="20"/>
            <w:u w:val="none"/>
          </w:rPr>
          <w:t>https://research.facebook.com/publications/deep-learning-inference-in-facebook-data-centers-characterization-performance-optimizations-and-hardware-implications/</w:t>
        </w:r>
      </w:hyperlink>
      <w:r w:rsidR="008F4557" w:rsidRPr="008F4557">
        <w:rPr>
          <w:rFonts w:ascii="Avenir Next Ultra Light" w:hAnsi="Avenir Next Ultra Light"/>
          <w:sz w:val="20"/>
          <w:szCs w:val="20"/>
        </w:rPr>
        <w:br/>
      </w:r>
    </w:p>
    <w:p w14:paraId="60B429B5" w14:textId="315F2784" w:rsidR="008F4557" w:rsidRPr="008F4557" w:rsidRDefault="008F4557" w:rsidP="004365A4">
      <w:pPr>
        <w:pStyle w:val="NormalWeb"/>
        <w:numPr>
          <w:ilvl w:val="0"/>
          <w:numId w:val="108"/>
        </w:numPr>
        <w:rPr>
          <w:rFonts w:ascii="Avenir Next Ultra Light" w:hAnsi="Avenir Next Ultra Light"/>
          <w:sz w:val="20"/>
          <w:szCs w:val="20"/>
        </w:rPr>
      </w:pPr>
      <w:r w:rsidRPr="008F4557">
        <w:rPr>
          <w:rFonts w:ascii="Avenir Next Ultra Light" w:hAnsi="Avenir Next Ultra Light"/>
          <w:sz w:val="20"/>
          <w:szCs w:val="20"/>
        </w:rPr>
        <w:t xml:space="preserve">Sculley, D., Holt, G., Golovin, D., &amp; Dennison, D., et al. (2015). </w:t>
      </w:r>
      <w:r w:rsidRPr="008F4557">
        <w:rPr>
          <w:rStyle w:val="Emphasis"/>
          <w:rFonts w:ascii="Avenir Next Ultra Light" w:eastAsiaTheme="majorEastAsia" w:hAnsi="Avenir Next Ultra Light"/>
          <w:sz w:val="20"/>
          <w:szCs w:val="20"/>
        </w:rPr>
        <w:t>Hidden technical debt in machine learning systems</w:t>
      </w:r>
      <w:r w:rsidRPr="008F4557">
        <w:rPr>
          <w:rFonts w:ascii="Avenir Next Ultra Light" w:hAnsi="Avenir Next Ultra Light"/>
          <w:sz w:val="20"/>
          <w:szCs w:val="20"/>
        </w:rPr>
        <w:t>. Advances in Neural Information Processing Systems.</w:t>
      </w:r>
      <w:r w:rsidRPr="008F4557">
        <w:rPr>
          <w:rFonts w:ascii="Avenir Next Ultra Light" w:hAnsi="Avenir Next Ultra Light"/>
          <w:sz w:val="20"/>
          <w:szCs w:val="20"/>
        </w:rPr>
        <w:t xml:space="preserve"> - </w:t>
      </w:r>
      <w:hyperlink r:id="rId14" w:history="1">
        <w:r w:rsidRPr="008F4557">
          <w:rPr>
            <w:rStyle w:val="Hyperlink"/>
            <w:rFonts w:ascii="Avenir Next Ultra Light" w:hAnsi="Avenir Next Ultra Light"/>
            <w:sz w:val="20"/>
            <w:szCs w:val="20"/>
            <w:u w:val="none"/>
          </w:rPr>
          <w:t>https://www.researchgate.net/publication/319769912_Hidden_Technical_Debt_in_Machine_Learning_Systems</w:t>
        </w:r>
      </w:hyperlink>
    </w:p>
    <w:p w14:paraId="6FE42A7F" w14:textId="77777777" w:rsidR="00394D55" w:rsidRPr="004C15FC" w:rsidRDefault="00394D55">
      <w:pPr>
        <w:tabs>
          <w:tab w:val="left" w:pos="3983"/>
        </w:tabs>
        <w:rPr>
          <w:rFonts w:ascii="Avenir Next Ultra Light" w:hAnsi="Avenir Next Ultra Light" w:cs="Al Bayan Plain"/>
          <w:color w:val="000000" w:themeColor="text1"/>
          <w:sz w:val="20"/>
          <w:szCs w:val="20"/>
        </w:rPr>
      </w:pPr>
    </w:p>
    <w:sectPr w:rsidR="00394D55" w:rsidRPr="004C15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858E9" w14:textId="77777777" w:rsidR="004A13AC" w:rsidRDefault="004A13AC" w:rsidP="00CE0396">
      <w:r>
        <w:separator/>
      </w:r>
    </w:p>
  </w:endnote>
  <w:endnote w:type="continuationSeparator" w:id="0">
    <w:p w14:paraId="13D625CA" w14:textId="77777777" w:rsidR="004A13AC" w:rsidRDefault="004A13AC" w:rsidP="00CE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 Next Ultra Light">
    <w:panose1 w:val="020B0203020202020204"/>
    <w:charset w:val="4D"/>
    <w:family w:val="swiss"/>
    <w:pitch w:val="variable"/>
    <w:sig w:usb0="800000AF" w:usb1="5000204A" w:usb2="00000000" w:usb3="00000000" w:csb0="0000009B" w:csb1="00000000"/>
  </w:font>
  <w:font w:name="Al Bayan Plain">
    <w:panose1 w:val="00000000000000000000"/>
    <w:charset w:val="B2"/>
    <w:family w:val="auto"/>
    <w:pitch w:val="variable"/>
    <w:sig w:usb0="00002001" w:usb1="00000000" w:usb2="00000008" w:usb3="00000000" w:csb0="00000040" w:csb1="00000000"/>
  </w:font>
  <w:font w:name="Avenir Next">
    <w:panose1 w:val="020B0503020202020204"/>
    <w:charset w:val="00"/>
    <w:family w:val="swiss"/>
    <w:pitch w:val="variable"/>
    <w:sig w:usb0="8000002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FD591" w14:textId="77777777" w:rsidR="004A13AC" w:rsidRDefault="004A13AC" w:rsidP="00CE0396">
      <w:r>
        <w:separator/>
      </w:r>
    </w:p>
  </w:footnote>
  <w:footnote w:type="continuationSeparator" w:id="0">
    <w:p w14:paraId="1C47A508" w14:textId="77777777" w:rsidR="004A13AC" w:rsidRDefault="004A13AC" w:rsidP="00CE0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67E"/>
    <w:multiLevelType w:val="multilevel"/>
    <w:tmpl w:val="666C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B48AC"/>
    <w:multiLevelType w:val="multilevel"/>
    <w:tmpl w:val="76A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D3E27"/>
    <w:multiLevelType w:val="multilevel"/>
    <w:tmpl w:val="1F5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B06B7"/>
    <w:multiLevelType w:val="multilevel"/>
    <w:tmpl w:val="7B7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D4B97"/>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A2AEA"/>
    <w:multiLevelType w:val="hybridMultilevel"/>
    <w:tmpl w:val="18DE7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78481E"/>
    <w:multiLevelType w:val="multilevel"/>
    <w:tmpl w:val="B62C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53B7B"/>
    <w:multiLevelType w:val="multilevel"/>
    <w:tmpl w:val="4160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C3653"/>
    <w:multiLevelType w:val="multilevel"/>
    <w:tmpl w:val="8752B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94AD1"/>
    <w:multiLevelType w:val="multilevel"/>
    <w:tmpl w:val="0280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83B0E"/>
    <w:multiLevelType w:val="multilevel"/>
    <w:tmpl w:val="774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972EB"/>
    <w:multiLevelType w:val="multilevel"/>
    <w:tmpl w:val="02C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C21A9"/>
    <w:multiLevelType w:val="hybridMultilevel"/>
    <w:tmpl w:val="3ED24CFC"/>
    <w:lvl w:ilvl="0" w:tplc="B89A6692">
      <w:start w:val="1"/>
      <w:numFmt w:val="decimal"/>
      <w:lvlText w:val="%1."/>
      <w:lvlJc w:val="left"/>
      <w:pPr>
        <w:ind w:left="720" w:hanging="360"/>
      </w:pPr>
      <w:rPr>
        <w:color w:val="00B0F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EB56FA"/>
    <w:multiLevelType w:val="multilevel"/>
    <w:tmpl w:val="1D34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896FA6"/>
    <w:multiLevelType w:val="hybridMultilevel"/>
    <w:tmpl w:val="F6C8F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AB16B0"/>
    <w:multiLevelType w:val="multilevel"/>
    <w:tmpl w:val="1BD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E5A0B"/>
    <w:multiLevelType w:val="multilevel"/>
    <w:tmpl w:val="34FE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F049B"/>
    <w:multiLevelType w:val="hybridMultilevel"/>
    <w:tmpl w:val="D99E4268"/>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C3574D"/>
    <w:multiLevelType w:val="multilevel"/>
    <w:tmpl w:val="CEA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BB78AA"/>
    <w:multiLevelType w:val="multilevel"/>
    <w:tmpl w:val="D1F4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100F71"/>
    <w:multiLevelType w:val="multilevel"/>
    <w:tmpl w:val="20AE0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3F20DA"/>
    <w:multiLevelType w:val="multilevel"/>
    <w:tmpl w:val="06A656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8024D2"/>
    <w:multiLevelType w:val="multilevel"/>
    <w:tmpl w:val="8086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B44B94"/>
    <w:multiLevelType w:val="multilevel"/>
    <w:tmpl w:val="831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EE52F6"/>
    <w:multiLevelType w:val="multilevel"/>
    <w:tmpl w:val="C35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62995"/>
    <w:multiLevelType w:val="multilevel"/>
    <w:tmpl w:val="DEA8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574DF2"/>
    <w:multiLevelType w:val="multilevel"/>
    <w:tmpl w:val="27C6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5A1473"/>
    <w:multiLevelType w:val="multilevel"/>
    <w:tmpl w:val="4FAC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5045D0"/>
    <w:multiLevelType w:val="multilevel"/>
    <w:tmpl w:val="1F5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A5328"/>
    <w:multiLevelType w:val="hybridMultilevel"/>
    <w:tmpl w:val="CAB4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C253DC0"/>
    <w:multiLevelType w:val="multilevel"/>
    <w:tmpl w:val="63D2E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382379"/>
    <w:multiLevelType w:val="multilevel"/>
    <w:tmpl w:val="10B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F8617A"/>
    <w:multiLevelType w:val="multilevel"/>
    <w:tmpl w:val="8452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7C34AB"/>
    <w:multiLevelType w:val="hybridMultilevel"/>
    <w:tmpl w:val="9DC2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1385F76"/>
    <w:multiLevelType w:val="multilevel"/>
    <w:tmpl w:val="E9FC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6852E2"/>
    <w:multiLevelType w:val="multilevel"/>
    <w:tmpl w:val="22E62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F32D53"/>
    <w:multiLevelType w:val="multilevel"/>
    <w:tmpl w:val="057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60051F"/>
    <w:multiLevelType w:val="hybridMultilevel"/>
    <w:tmpl w:val="38080716"/>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50E2266"/>
    <w:multiLevelType w:val="multilevel"/>
    <w:tmpl w:val="A6AED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E54BA6"/>
    <w:multiLevelType w:val="multilevel"/>
    <w:tmpl w:val="BDAE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3E2A82"/>
    <w:multiLevelType w:val="multilevel"/>
    <w:tmpl w:val="F50A12F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004CCA"/>
    <w:multiLevelType w:val="multilevel"/>
    <w:tmpl w:val="57BE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591426"/>
    <w:multiLevelType w:val="multilevel"/>
    <w:tmpl w:val="62D0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AD7478"/>
    <w:multiLevelType w:val="multilevel"/>
    <w:tmpl w:val="DE2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BA7D4D"/>
    <w:multiLevelType w:val="multilevel"/>
    <w:tmpl w:val="9DC2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AD2411"/>
    <w:multiLevelType w:val="multilevel"/>
    <w:tmpl w:val="93E2C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6D3897"/>
    <w:multiLevelType w:val="multilevel"/>
    <w:tmpl w:val="5560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533500"/>
    <w:multiLevelType w:val="multilevel"/>
    <w:tmpl w:val="ED183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5D3DAB"/>
    <w:multiLevelType w:val="multilevel"/>
    <w:tmpl w:val="11F6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C6061B"/>
    <w:multiLevelType w:val="hybridMultilevel"/>
    <w:tmpl w:val="BE2C2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104686D"/>
    <w:multiLevelType w:val="multilevel"/>
    <w:tmpl w:val="F33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F2076E"/>
    <w:multiLevelType w:val="multilevel"/>
    <w:tmpl w:val="4ED4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174D2E"/>
    <w:multiLevelType w:val="multilevel"/>
    <w:tmpl w:val="48E0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445C61"/>
    <w:multiLevelType w:val="hybridMultilevel"/>
    <w:tmpl w:val="5E788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6DC1DAD"/>
    <w:multiLevelType w:val="multilevel"/>
    <w:tmpl w:val="64E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C90D16"/>
    <w:multiLevelType w:val="multilevel"/>
    <w:tmpl w:val="777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6C3951"/>
    <w:multiLevelType w:val="multilevel"/>
    <w:tmpl w:val="1108A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984E35"/>
    <w:multiLevelType w:val="multilevel"/>
    <w:tmpl w:val="1C5A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600E69"/>
    <w:multiLevelType w:val="hybridMultilevel"/>
    <w:tmpl w:val="15748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DFA3BD0"/>
    <w:multiLevelType w:val="multilevel"/>
    <w:tmpl w:val="C692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2D5471"/>
    <w:multiLevelType w:val="multilevel"/>
    <w:tmpl w:val="6208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816C84"/>
    <w:multiLevelType w:val="hybridMultilevel"/>
    <w:tmpl w:val="84C89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E8E5D71"/>
    <w:multiLevelType w:val="multilevel"/>
    <w:tmpl w:val="113C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575EBF"/>
    <w:multiLevelType w:val="multilevel"/>
    <w:tmpl w:val="176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A61ED1"/>
    <w:multiLevelType w:val="multilevel"/>
    <w:tmpl w:val="CF70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D7559C"/>
    <w:multiLevelType w:val="multilevel"/>
    <w:tmpl w:val="F762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A34A82"/>
    <w:multiLevelType w:val="multilevel"/>
    <w:tmpl w:val="4BF2E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2F36BC"/>
    <w:multiLevelType w:val="hybridMultilevel"/>
    <w:tmpl w:val="29C4A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5BF4F15"/>
    <w:multiLevelType w:val="multilevel"/>
    <w:tmpl w:val="50FA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DE6D12"/>
    <w:multiLevelType w:val="multilevel"/>
    <w:tmpl w:val="359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355B11"/>
    <w:multiLevelType w:val="multilevel"/>
    <w:tmpl w:val="C53AD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405718"/>
    <w:multiLevelType w:val="multilevel"/>
    <w:tmpl w:val="16508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B31C57"/>
    <w:multiLevelType w:val="multilevel"/>
    <w:tmpl w:val="F78448B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6C3812"/>
    <w:multiLevelType w:val="multilevel"/>
    <w:tmpl w:val="A2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C27F58"/>
    <w:multiLevelType w:val="multilevel"/>
    <w:tmpl w:val="55C4C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870B97"/>
    <w:multiLevelType w:val="hybridMultilevel"/>
    <w:tmpl w:val="170ED320"/>
    <w:lvl w:ilvl="0" w:tplc="CE70440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B9F1DB4"/>
    <w:multiLevelType w:val="multilevel"/>
    <w:tmpl w:val="72EA0A9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BC85267"/>
    <w:multiLevelType w:val="multilevel"/>
    <w:tmpl w:val="23EA4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9D2A8E"/>
    <w:multiLevelType w:val="multilevel"/>
    <w:tmpl w:val="8E0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0A6746"/>
    <w:multiLevelType w:val="multilevel"/>
    <w:tmpl w:val="86D2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884D1F"/>
    <w:multiLevelType w:val="hybridMultilevel"/>
    <w:tmpl w:val="BBE8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FD70280"/>
    <w:multiLevelType w:val="multilevel"/>
    <w:tmpl w:val="22E62424"/>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5152F8"/>
    <w:multiLevelType w:val="multilevel"/>
    <w:tmpl w:val="7A62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06C4902"/>
    <w:multiLevelType w:val="hybridMultilevel"/>
    <w:tmpl w:val="27068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60C128C6"/>
    <w:multiLevelType w:val="multilevel"/>
    <w:tmpl w:val="FCCA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C91AD3"/>
    <w:multiLevelType w:val="multilevel"/>
    <w:tmpl w:val="A990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F65990"/>
    <w:multiLevelType w:val="multilevel"/>
    <w:tmpl w:val="42E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417230"/>
    <w:multiLevelType w:val="multilevel"/>
    <w:tmpl w:val="EB32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3B6A28"/>
    <w:multiLevelType w:val="multilevel"/>
    <w:tmpl w:val="8B0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932CB3"/>
    <w:multiLevelType w:val="hybridMultilevel"/>
    <w:tmpl w:val="F87EB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4F01D2B"/>
    <w:multiLevelType w:val="multilevel"/>
    <w:tmpl w:val="4A5E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105331"/>
    <w:multiLevelType w:val="multilevel"/>
    <w:tmpl w:val="22E62424"/>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6DA0D41"/>
    <w:multiLevelType w:val="hybridMultilevel"/>
    <w:tmpl w:val="B8B0B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80F5278"/>
    <w:multiLevelType w:val="multilevel"/>
    <w:tmpl w:val="242C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9724BB"/>
    <w:multiLevelType w:val="multilevel"/>
    <w:tmpl w:val="BA5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DC76F3"/>
    <w:multiLevelType w:val="multilevel"/>
    <w:tmpl w:val="18D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1B4A5C"/>
    <w:multiLevelType w:val="multilevel"/>
    <w:tmpl w:val="F6BC0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6737C0"/>
    <w:multiLevelType w:val="multilevel"/>
    <w:tmpl w:val="DC7C1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F578F4"/>
    <w:multiLevelType w:val="multilevel"/>
    <w:tmpl w:val="F3F2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2108E2"/>
    <w:multiLevelType w:val="multilevel"/>
    <w:tmpl w:val="E98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7047C8"/>
    <w:multiLevelType w:val="multilevel"/>
    <w:tmpl w:val="EDB2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593A97"/>
    <w:multiLevelType w:val="multilevel"/>
    <w:tmpl w:val="D08C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9F2E40"/>
    <w:multiLevelType w:val="multilevel"/>
    <w:tmpl w:val="04466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E3C54EE"/>
    <w:multiLevelType w:val="multilevel"/>
    <w:tmpl w:val="11C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E21CBA"/>
    <w:multiLevelType w:val="multilevel"/>
    <w:tmpl w:val="A1AE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F8B7814"/>
    <w:multiLevelType w:val="multilevel"/>
    <w:tmpl w:val="B41C2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8F0558"/>
    <w:multiLevelType w:val="multilevel"/>
    <w:tmpl w:val="4D50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6F1369"/>
    <w:multiLevelType w:val="multilevel"/>
    <w:tmpl w:val="8D7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1023D5"/>
    <w:multiLevelType w:val="multilevel"/>
    <w:tmpl w:val="BD7C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270CFA"/>
    <w:multiLevelType w:val="multilevel"/>
    <w:tmpl w:val="18E2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F735F8"/>
    <w:multiLevelType w:val="multilevel"/>
    <w:tmpl w:val="3FC6F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396254F"/>
    <w:multiLevelType w:val="multilevel"/>
    <w:tmpl w:val="25A4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4861553"/>
    <w:multiLevelType w:val="multilevel"/>
    <w:tmpl w:val="78E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A6788E"/>
    <w:multiLevelType w:val="multilevel"/>
    <w:tmpl w:val="488E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594935"/>
    <w:multiLevelType w:val="multilevel"/>
    <w:tmpl w:val="82321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912017"/>
    <w:multiLevelType w:val="multilevel"/>
    <w:tmpl w:val="A398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A3F05E4"/>
    <w:multiLevelType w:val="multilevel"/>
    <w:tmpl w:val="767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EF5811"/>
    <w:multiLevelType w:val="multilevel"/>
    <w:tmpl w:val="7528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742071"/>
    <w:multiLevelType w:val="multilevel"/>
    <w:tmpl w:val="A12E1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B3108D"/>
    <w:multiLevelType w:val="multilevel"/>
    <w:tmpl w:val="51A48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EE20627"/>
    <w:multiLevelType w:val="multilevel"/>
    <w:tmpl w:val="8D34A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FC219FC"/>
    <w:multiLevelType w:val="multilevel"/>
    <w:tmpl w:val="404E4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89968">
    <w:abstractNumId w:val="41"/>
  </w:num>
  <w:num w:numId="2" w16cid:durableId="716129760">
    <w:abstractNumId w:val="71"/>
  </w:num>
  <w:num w:numId="3" w16cid:durableId="521091168">
    <w:abstractNumId w:val="79"/>
  </w:num>
  <w:num w:numId="4" w16cid:durableId="660499794">
    <w:abstractNumId w:val="109"/>
  </w:num>
  <w:num w:numId="5" w16cid:durableId="817498067">
    <w:abstractNumId w:val="27"/>
  </w:num>
  <w:num w:numId="6" w16cid:durableId="1843008881">
    <w:abstractNumId w:val="74"/>
  </w:num>
  <w:num w:numId="7" w16cid:durableId="1010058655">
    <w:abstractNumId w:val="64"/>
  </w:num>
  <w:num w:numId="8" w16cid:durableId="260992720">
    <w:abstractNumId w:val="44"/>
  </w:num>
  <w:num w:numId="9" w16cid:durableId="1200432732">
    <w:abstractNumId w:val="107"/>
  </w:num>
  <w:num w:numId="10" w16cid:durableId="141041647">
    <w:abstractNumId w:val="48"/>
  </w:num>
  <w:num w:numId="11" w16cid:durableId="779878963">
    <w:abstractNumId w:val="47"/>
  </w:num>
  <w:num w:numId="12" w16cid:durableId="657609105">
    <w:abstractNumId w:val="13"/>
  </w:num>
  <w:num w:numId="13" w16cid:durableId="1774546620">
    <w:abstractNumId w:val="118"/>
  </w:num>
  <w:num w:numId="14" w16cid:durableId="2084526959">
    <w:abstractNumId w:val="117"/>
  </w:num>
  <w:num w:numId="15" w16cid:durableId="1492981692">
    <w:abstractNumId w:val="0"/>
  </w:num>
  <w:num w:numId="16" w16cid:durableId="1713728968">
    <w:abstractNumId w:val="7"/>
  </w:num>
  <w:num w:numId="17" w16cid:durableId="998734648">
    <w:abstractNumId w:val="104"/>
  </w:num>
  <w:num w:numId="18" w16cid:durableId="1556233108">
    <w:abstractNumId w:val="102"/>
  </w:num>
  <w:num w:numId="19" w16cid:durableId="1906333818">
    <w:abstractNumId w:val="77"/>
  </w:num>
  <w:num w:numId="20" w16cid:durableId="1595169959">
    <w:abstractNumId w:val="121"/>
  </w:num>
  <w:num w:numId="21" w16cid:durableId="1615358505">
    <w:abstractNumId w:val="38"/>
  </w:num>
  <w:num w:numId="22" w16cid:durableId="92240294">
    <w:abstractNumId w:val="105"/>
  </w:num>
  <w:num w:numId="23" w16cid:durableId="1716076786">
    <w:abstractNumId w:val="39"/>
  </w:num>
  <w:num w:numId="24" w16cid:durableId="579144887">
    <w:abstractNumId w:val="66"/>
  </w:num>
  <w:num w:numId="25" w16cid:durableId="1528955825">
    <w:abstractNumId w:val="21"/>
  </w:num>
  <w:num w:numId="26" w16cid:durableId="1600336412">
    <w:abstractNumId w:val="45"/>
  </w:num>
  <w:num w:numId="27" w16cid:durableId="1729299291">
    <w:abstractNumId w:val="98"/>
  </w:num>
  <w:num w:numId="28" w16cid:durableId="1007824202">
    <w:abstractNumId w:val="111"/>
  </w:num>
  <w:num w:numId="29" w16cid:durableId="204873624">
    <w:abstractNumId w:val="97"/>
  </w:num>
  <w:num w:numId="30" w16cid:durableId="1455245527">
    <w:abstractNumId w:val="96"/>
  </w:num>
  <w:num w:numId="31" w16cid:durableId="83260827">
    <w:abstractNumId w:val="110"/>
  </w:num>
  <w:num w:numId="32" w16cid:durableId="45102710">
    <w:abstractNumId w:val="114"/>
  </w:num>
  <w:num w:numId="33" w16cid:durableId="1522938736">
    <w:abstractNumId w:val="20"/>
  </w:num>
  <w:num w:numId="34" w16cid:durableId="1554347067">
    <w:abstractNumId w:val="68"/>
  </w:num>
  <w:num w:numId="35" w16cid:durableId="2095467044">
    <w:abstractNumId w:val="62"/>
  </w:num>
  <w:num w:numId="36" w16cid:durableId="1532062968">
    <w:abstractNumId w:val="30"/>
  </w:num>
  <w:num w:numId="37" w16cid:durableId="1087770687">
    <w:abstractNumId w:val="26"/>
  </w:num>
  <w:num w:numId="38" w16cid:durableId="601841817">
    <w:abstractNumId w:val="87"/>
  </w:num>
  <w:num w:numId="39" w16cid:durableId="966206062">
    <w:abstractNumId w:val="22"/>
  </w:num>
  <w:num w:numId="40" w16cid:durableId="1250695522">
    <w:abstractNumId w:val="119"/>
  </w:num>
  <w:num w:numId="41" w16cid:durableId="1951930938">
    <w:abstractNumId w:val="115"/>
  </w:num>
  <w:num w:numId="42" w16cid:durableId="1121145009">
    <w:abstractNumId w:val="90"/>
  </w:num>
  <w:num w:numId="43" w16cid:durableId="391462830">
    <w:abstractNumId w:val="106"/>
  </w:num>
  <w:num w:numId="44" w16cid:durableId="268705531">
    <w:abstractNumId w:val="106"/>
    <w:lvlOverride w:ilvl="1">
      <w:lvl w:ilvl="1">
        <w:numFmt w:val="decimal"/>
        <w:lvlText w:val="%2."/>
        <w:lvlJc w:val="left"/>
      </w:lvl>
    </w:lvlOverride>
  </w:num>
  <w:num w:numId="45" w16cid:durableId="1194268378">
    <w:abstractNumId w:val="120"/>
  </w:num>
  <w:num w:numId="46" w16cid:durableId="423498160">
    <w:abstractNumId w:val="56"/>
  </w:num>
  <w:num w:numId="47" w16cid:durableId="1638366817">
    <w:abstractNumId w:val="57"/>
  </w:num>
  <w:num w:numId="48" w16cid:durableId="1592812888">
    <w:abstractNumId w:val="70"/>
  </w:num>
  <w:num w:numId="49" w16cid:durableId="1948536714">
    <w:abstractNumId w:val="11"/>
  </w:num>
  <w:num w:numId="50" w16cid:durableId="1996832385">
    <w:abstractNumId w:val="40"/>
  </w:num>
  <w:num w:numId="51" w16cid:durableId="263193168">
    <w:abstractNumId w:val="85"/>
  </w:num>
  <w:num w:numId="52" w16cid:durableId="1826433542">
    <w:abstractNumId w:val="76"/>
  </w:num>
  <w:num w:numId="53" w16cid:durableId="1342858600">
    <w:abstractNumId w:val="84"/>
  </w:num>
  <w:num w:numId="54" w16cid:durableId="1343968230">
    <w:abstractNumId w:val="78"/>
  </w:num>
  <w:num w:numId="55" w16cid:durableId="114253112">
    <w:abstractNumId w:val="72"/>
  </w:num>
  <w:num w:numId="56" w16cid:durableId="1560828182">
    <w:abstractNumId w:val="15"/>
  </w:num>
  <w:num w:numId="57" w16cid:durableId="604653588">
    <w:abstractNumId w:val="88"/>
  </w:num>
  <w:num w:numId="58" w16cid:durableId="481384050">
    <w:abstractNumId w:val="116"/>
  </w:num>
  <w:num w:numId="59" w16cid:durableId="1805660311">
    <w:abstractNumId w:val="23"/>
  </w:num>
  <w:num w:numId="60" w16cid:durableId="548807084">
    <w:abstractNumId w:val="1"/>
  </w:num>
  <w:num w:numId="61" w16cid:durableId="2013600433">
    <w:abstractNumId w:val="113"/>
  </w:num>
  <w:num w:numId="62" w16cid:durableId="277236">
    <w:abstractNumId w:val="34"/>
  </w:num>
  <w:num w:numId="63" w16cid:durableId="226038683">
    <w:abstractNumId w:val="69"/>
  </w:num>
  <w:num w:numId="64" w16cid:durableId="914631177">
    <w:abstractNumId w:val="63"/>
  </w:num>
  <w:num w:numId="65" w16cid:durableId="460197854">
    <w:abstractNumId w:val="82"/>
  </w:num>
  <w:num w:numId="66" w16cid:durableId="982201668">
    <w:abstractNumId w:val="9"/>
  </w:num>
  <w:num w:numId="67" w16cid:durableId="1496801524">
    <w:abstractNumId w:val="25"/>
  </w:num>
  <w:num w:numId="68" w16cid:durableId="1131749187">
    <w:abstractNumId w:val="99"/>
  </w:num>
  <w:num w:numId="69" w16cid:durableId="937714527">
    <w:abstractNumId w:val="18"/>
  </w:num>
  <w:num w:numId="70" w16cid:durableId="1460881521">
    <w:abstractNumId w:val="2"/>
  </w:num>
  <w:num w:numId="71" w16cid:durableId="1420058938">
    <w:abstractNumId w:val="94"/>
  </w:num>
  <w:num w:numId="72" w16cid:durableId="517157768">
    <w:abstractNumId w:val="8"/>
  </w:num>
  <w:num w:numId="73" w16cid:durableId="1796824598">
    <w:abstractNumId w:val="32"/>
  </w:num>
  <w:num w:numId="74" w16cid:durableId="2082217012">
    <w:abstractNumId w:val="59"/>
  </w:num>
  <w:num w:numId="75" w16cid:durableId="1387756334">
    <w:abstractNumId w:val="19"/>
  </w:num>
  <w:num w:numId="76" w16cid:durableId="295721716">
    <w:abstractNumId w:val="95"/>
  </w:num>
  <w:num w:numId="77" w16cid:durableId="2123259972">
    <w:abstractNumId w:val="55"/>
  </w:num>
  <w:num w:numId="78" w16cid:durableId="1638097985">
    <w:abstractNumId w:val="93"/>
  </w:num>
  <w:num w:numId="79" w16cid:durableId="102767018">
    <w:abstractNumId w:val="101"/>
  </w:num>
  <w:num w:numId="80" w16cid:durableId="170148864">
    <w:abstractNumId w:val="50"/>
  </w:num>
  <w:num w:numId="81" w16cid:durableId="1416395339">
    <w:abstractNumId w:val="60"/>
  </w:num>
  <w:num w:numId="82" w16cid:durableId="1372531658">
    <w:abstractNumId w:val="112"/>
  </w:num>
  <w:num w:numId="83" w16cid:durableId="1818640757">
    <w:abstractNumId w:val="17"/>
  </w:num>
  <w:num w:numId="84" w16cid:durableId="2057973294">
    <w:abstractNumId w:val="75"/>
  </w:num>
  <w:num w:numId="85" w16cid:durableId="1665626714">
    <w:abstractNumId w:val="37"/>
  </w:num>
  <w:num w:numId="86" w16cid:durableId="1629161480">
    <w:abstractNumId w:val="67"/>
  </w:num>
  <w:num w:numId="87" w16cid:durableId="1458455504">
    <w:abstractNumId w:val="46"/>
  </w:num>
  <w:num w:numId="88" w16cid:durableId="1189760384">
    <w:abstractNumId w:val="43"/>
  </w:num>
  <w:num w:numId="89" w16cid:durableId="1365787811">
    <w:abstractNumId w:val="86"/>
  </w:num>
  <w:num w:numId="90" w16cid:durableId="998456807">
    <w:abstractNumId w:val="103"/>
  </w:num>
  <w:num w:numId="91" w16cid:durableId="1127578039">
    <w:abstractNumId w:val="16"/>
  </w:num>
  <w:num w:numId="92" w16cid:durableId="314602795">
    <w:abstractNumId w:val="28"/>
  </w:num>
  <w:num w:numId="93" w16cid:durableId="2049067816">
    <w:abstractNumId w:val="54"/>
  </w:num>
  <w:num w:numId="94" w16cid:durableId="733622458">
    <w:abstractNumId w:val="10"/>
  </w:num>
  <w:num w:numId="95" w16cid:durableId="517160188">
    <w:abstractNumId w:val="58"/>
  </w:num>
  <w:num w:numId="96" w16cid:durableId="1550149013">
    <w:abstractNumId w:val="61"/>
  </w:num>
  <w:num w:numId="97" w16cid:durableId="1339963984">
    <w:abstractNumId w:val="53"/>
  </w:num>
  <w:num w:numId="98" w16cid:durableId="984889466">
    <w:abstractNumId w:val="92"/>
  </w:num>
  <w:num w:numId="99" w16cid:durableId="1215459099">
    <w:abstractNumId w:val="33"/>
  </w:num>
  <w:num w:numId="100" w16cid:durableId="1682506883">
    <w:abstractNumId w:val="49"/>
  </w:num>
  <w:num w:numId="101" w16cid:durableId="653030943">
    <w:abstractNumId w:val="80"/>
  </w:num>
  <w:num w:numId="102" w16cid:durableId="1022560389">
    <w:abstractNumId w:val="5"/>
  </w:num>
  <w:num w:numId="103" w16cid:durableId="1558972281">
    <w:abstractNumId w:val="83"/>
  </w:num>
  <w:num w:numId="104" w16cid:durableId="212664800">
    <w:abstractNumId w:val="12"/>
  </w:num>
  <w:num w:numId="105" w16cid:durableId="1237978616">
    <w:abstractNumId w:val="14"/>
  </w:num>
  <w:num w:numId="106" w16cid:durableId="1659066743">
    <w:abstractNumId w:val="89"/>
  </w:num>
  <w:num w:numId="107" w16cid:durableId="1051734593">
    <w:abstractNumId w:val="29"/>
  </w:num>
  <w:num w:numId="108" w16cid:durableId="1283347762">
    <w:abstractNumId w:val="81"/>
  </w:num>
  <w:num w:numId="109" w16cid:durableId="1821343289">
    <w:abstractNumId w:val="100"/>
  </w:num>
  <w:num w:numId="110" w16cid:durableId="1081636262">
    <w:abstractNumId w:val="91"/>
  </w:num>
  <w:num w:numId="111" w16cid:durableId="1901554730">
    <w:abstractNumId w:val="51"/>
  </w:num>
  <w:num w:numId="112" w16cid:durableId="835415508">
    <w:abstractNumId w:val="65"/>
  </w:num>
  <w:num w:numId="113" w16cid:durableId="1789860943">
    <w:abstractNumId w:val="35"/>
  </w:num>
  <w:num w:numId="114" w16cid:durableId="1357467551">
    <w:abstractNumId w:val="52"/>
  </w:num>
  <w:num w:numId="115" w16cid:durableId="85274076">
    <w:abstractNumId w:val="3"/>
  </w:num>
  <w:num w:numId="116" w16cid:durableId="1639608778">
    <w:abstractNumId w:val="6"/>
  </w:num>
  <w:num w:numId="117" w16cid:durableId="1615095590">
    <w:abstractNumId w:val="73"/>
  </w:num>
  <w:num w:numId="118" w16cid:durableId="1925648295">
    <w:abstractNumId w:val="108"/>
  </w:num>
  <w:num w:numId="119" w16cid:durableId="865869342">
    <w:abstractNumId w:val="36"/>
  </w:num>
  <w:num w:numId="120" w16cid:durableId="1685815055">
    <w:abstractNumId w:val="24"/>
  </w:num>
  <w:num w:numId="121" w16cid:durableId="1448694406">
    <w:abstractNumId w:val="31"/>
  </w:num>
  <w:num w:numId="122" w16cid:durableId="1514539563">
    <w:abstractNumId w:val="42"/>
  </w:num>
  <w:num w:numId="123" w16cid:durableId="1387994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43"/>
    <w:rsid w:val="0000138F"/>
    <w:rsid w:val="00013ECD"/>
    <w:rsid w:val="00014BBC"/>
    <w:rsid w:val="00016CF3"/>
    <w:rsid w:val="000176B4"/>
    <w:rsid w:val="00036D65"/>
    <w:rsid w:val="00047BFF"/>
    <w:rsid w:val="00061577"/>
    <w:rsid w:val="00074D86"/>
    <w:rsid w:val="000B3CEB"/>
    <w:rsid w:val="000C412E"/>
    <w:rsid w:val="000D011A"/>
    <w:rsid w:val="000D12B0"/>
    <w:rsid w:val="000D771C"/>
    <w:rsid w:val="000F2FDC"/>
    <w:rsid w:val="00106EBC"/>
    <w:rsid w:val="00112A11"/>
    <w:rsid w:val="00187759"/>
    <w:rsid w:val="001E6609"/>
    <w:rsid w:val="001F21EC"/>
    <w:rsid w:val="001F2622"/>
    <w:rsid w:val="002117C8"/>
    <w:rsid w:val="00213C99"/>
    <w:rsid w:val="00214B40"/>
    <w:rsid w:val="0026738B"/>
    <w:rsid w:val="00276EA5"/>
    <w:rsid w:val="00280908"/>
    <w:rsid w:val="002864F3"/>
    <w:rsid w:val="00296160"/>
    <w:rsid w:val="0029730E"/>
    <w:rsid w:val="002B2FEA"/>
    <w:rsid w:val="002D6128"/>
    <w:rsid w:val="002F12B8"/>
    <w:rsid w:val="002F2295"/>
    <w:rsid w:val="002F46C5"/>
    <w:rsid w:val="003063B7"/>
    <w:rsid w:val="0031242D"/>
    <w:rsid w:val="003250AD"/>
    <w:rsid w:val="003251FD"/>
    <w:rsid w:val="00325A03"/>
    <w:rsid w:val="00351DEE"/>
    <w:rsid w:val="00383B86"/>
    <w:rsid w:val="00394D55"/>
    <w:rsid w:val="003A1AF4"/>
    <w:rsid w:val="003B3260"/>
    <w:rsid w:val="003C46DA"/>
    <w:rsid w:val="003D5EEC"/>
    <w:rsid w:val="003E185F"/>
    <w:rsid w:val="00416F1F"/>
    <w:rsid w:val="004365A4"/>
    <w:rsid w:val="00440AFA"/>
    <w:rsid w:val="00441225"/>
    <w:rsid w:val="00450222"/>
    <w:rsid w:val="00454B5E"/>
    <w:rsid w:val="00461FF1"/>
    <w:rsid w:val="00467048"/>
    <w:rsid w:val="00484D83"/>
    <w:rsid w:val="004851AC"/>
    <w:rsid w:val="004A13AC"/>
    <w:rsid w:val="004A5898"/>
    <w:rsid w:val="004A7079"/>
    <w:rsid w:val="004C15FC"/>
    <w:rsid w:val="004C62AA"/>
    <w:rsid w:val="004D4538"/>
    <w:rsid w:val="00502EE0"/>
    <w:rsid w:val="005104F1"/>
    <w:rsid w:val="00532EFE"/>
    <w:rsid w:val="00543D23"/>
    <w:rsid w:val="005657E0"/>
    <w:rsid w:val="0058642D"/>
    <w:rsid w:val="0059406B"/>
    <w:rsid w:val="005A1A0F"/>
    <w:rsid w:val="005B0F3A"/>
    <w:rsid w:val="005B3548"/>
    <w:rsid w:val="005E0729"/>
    <w:rsid w:val="005E1E65"/>
    <w:rsid w:val="005E5B7C"/>
    <w:rsid w:val="00603E4A"/>
    <w:rsid w:val="0061738B"/>
    <w:rsid w:val="00622F16"/>
    <w:rsid w:val="00663DAC"/>
    <w:rsid w:val="006924CA"/>
    <w:rsid w:val="006A09C6"/>
    <w:rsid w:val="006A4A1D"/>
    <w:rsid w:val="006C30EE"/>
    <w:rsid w:val="006E09AD"/>
    <w:rsid w:val="006E30B4"/>
    <w:rsid w:val="006F2546"/>
    <w:rsid w:val="0070694F"/>
    <w:rsid w:val="00706DB0"/>
    <w:rsid w:val="00722972"/>
    <w:rsid w:val="00726633"/>
    <w:rsid w:val="007443D7"/>
    <w:rsid w:val="0075331B"/>
    <w:rsid w:val="00767311"/>
    <w:rsid w:val="0077319A"/>
    <w:rsid w:val="007B667C"/>
    <w:rsid w:val="007D42D8"/>
    <w:rsid w:val="00823510"/>
    <w:rsid w:val="00826792"/>
    <w:rsid w:val="00836218"/>
    <w:rsid w:val="0087310B"/>
    <w:rsid w:val="00875907"/>
    <w:rsid w:val="0089006E"/>
    <w:rsid w:val="00890807"/>
    <w:rsid w:val="008910F3"/>
    <w:rsid w:val="00891A0A"/>
    <w:rsid w:val="008B0802"/>
    <w:rsid w:val="008D0DFE"/>
    <w:rsid w:val="008D29DB"/>
    <w:rsid w:val="008E5135"/>
    <w:rsid w:val="008F4557"/>
    <w:rsid w:val="009063AA"/>
    <w:rsid w:val="00933308"/>
    <w:rsid w:val="00937B7D"/>
    <w:rsid w:val="00943FA0"/>
    <w:rsid w:val="00951FC9"/>
    <w:rsid w:val="009647C0"/>
    <w:rsid w:val="0097327C"/>
    <w:rsid w:val="00976635"/>
    <w:rsid w:val="009A5C41"/>
    <w:rsid w:val="009F5CBD"/>
    <w:rsid w:val="00A0708D"/>
    <w:rsid w:val="00A240D7"/>
    <w:rsid w:val="00A406C2"/>
    <w:rsid w:val="00A45B58"/>
    <w:rsid w:val="00A578B3"/>
    <w:rsid w:val="00A60098"/>
    <w:rsid w:val="00A7356A"/>
    <w:rsid w:val="00A772CA"/>
    <w:rsid w:val="00A8577E"/>
    <w:rsid w:val="00AB5FC7"/>
    <w:rsid w:val="00AC724D"/>
    <w:rsid w:val="00AD5142"/>
    <w:rsid w:val="00AD6606"/>
    <w:rsid w:val="00AF5381"/>
    <w:rsid w:val="00B16043"/>
    <w:rsid w:val="00B3558F"/>
    <w:rsid w:val="00B704B6"/>
    <w:rsid w:val="00B73D7E"/>
    <w:rsid w:val="00B75B38"/>
    <w:rsid w:val="00B944FB"/>
    <w:rsid w:val="00BC0C67"/>
    <w:rsid w:val="00BC345B"/>
    <w:rsid w:val="00BD60C8"/>
    <w:rsid w:val="00BD70DF"/>
    <w:rsid w:val="00BE485A"/>
    <w:rsid w:val="00BF16B8"/>
    <w:rsid w:val="00BF62F6"/>
    <w:rsid w:val="00C0333F"/>
    <w:rsid w:val="00C45862"/>
    <w:rsid w:val="00C45A34"/>
    <w:rsid w:val="00C503DD"/>
    <w:rsid w:val="00C7480A"/>
    <w:rsid w:val="00CE0396"/>
    <w:rsid w:val="00CE42F8"/>
    <w:rsid w:val="00D0562E"/>
    <w:rsid w:val="00D411FE"/>
    <w:rsid w:val="00D42C26"/>
    <w:rsid w:val="00D4493B"/>
    <w:rsid w:val="00D55D72"/>
    <w:rsid w:val="00D72EB5"/>
    <w:rsid w:val="00D76C23"/>
    <w:rsid w:val="00D82151"/>
    <w:rsid w:val="00D83515"/>
    <w:rsid w:val="00D92089"/>
    <w:rsid w:val="00DA721E"/>
    <w:rsid w:val="00DB3D5D"/>
    <w:rsid w:val="00DB7855"/>
    <w:rsid w:val="00DC6278"/>
    <w:rsid w:val="00DD371E"/>
    <w:rsid w:val="00E016F6"/>
    <w:rsid w:val="00E30831"/>
    <w:rsid w:val="00E46C0A"/>
    <w:rsid w:val="00E53D78"/>
    <w:rsid w:val="00E61305"/>
    <w:rsid w:val="00E64830"/>
    <w:rsid w:val="00E73660"/>
    <w:rsid w:val="00EA5CDE"/>
    <w:rsid w:val="00EB4B06"/>
    <w:rsid w:val="00EB7F24"/>
    <w:rsid w:val="00EE2B73"/>
    <w:rsid w:val="00EF2335"/>
    <w:rsid w:val="00F20545"/>
    <w:rsid w:val="00F303FB"/>
    <w:rsid w:val="00F372A6"/>
    <w:rsid w:val="00F37785"/>
    <w:rsid w:val="00F41ADC"/>
    <w:rsid w:val="00F44C1A"/>
    <w:rsid w:val="00F4660E"/>
    <w:rsid w:val="00F5186C"/>
    <w:rsid w:val="00F6016F"/>
    <w:rsid w:val="00F77AED"/>
    <w:rsid w:val="00F91779"/>
    <w:rsid w:val="00F96474"/>
    <w:rsid w:val="00FA0AB4"/>
    <w:rsid w:val="00FA2606"/>
    <w:rsid w:val="00FB23AF"/>
    <w:rsid w:val="00FB41F1"/>
    <w:rsid w:val="00FC4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F478"/>
  <w15:docId w15:val="{F89007A1-9560-2B41-AC9F-66E98268E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2D"/>
    <w:rPr>
      <w:rFonts w:ascii="Times New Roman" w:eastAsia="Times New Roman" w:hAnsi="Times New Roman" w:cs="Times New Roman"/>
      <w:kern w:val="0"/>
      <w:lang w:val="en-GG" w:eastAsia="en-GB"/>
      <w14:ligatures w14:val="none"/>
    </w:rPr>
  </w:style>
  <w:style w:type="paragraph" w:styleId="Heading1">
    <w:name w:val="heading 1"/>
    <w:basedOn w:val="Normal"/>
    <w:next w:val="Normal"/>
    <w:link w:val="Heading1Char"/>
    <w:uiPriority w:val="9"/>
    <w:qFormat/>
    <w:rsid w:val="00B16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0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0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0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0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043"/>
    <w:rPr>
      <w:rFonts w:eastAsiaTheme="majorEastAsia" w:cstheme="majorBidi"/>
      <w:color w:val="272727" w:themeColor="text1" w:themeTint="D8"/>
    </w:rPr>
  </w:style>
  <w:style w:type="paragraph" w:styleId="Title">
    <w:name w:val="Title"/>
    <w:basedOn w:val="Normal"/>
    <w:next w:val="Normal"/>
    <w:link w:val="TitleChar"/>
    <w:uiPriority w:val="10"/>
    <w:qFormat/>
    <w:rsid w:val="00B160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0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0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6043"/>
    <w:rPr>
      <w:i/>
      <w:iCs/>
      <w:color w:val="404040" w:themeColor="text1" w:themeTint="BF"/>
    </w:rPr>
  </w:style>
  <w:style w:type="paragraph" w:styleId="ListParagraph">
    <w:name w:val="List Paragraph"/>
    <w:basedOn w:val="Normal"/>
    <w:uiPriority w:val="34"/>
    <w:qFormat/>
    <w:rsid w:val="00B16043"/>
    <w:pPr>
      <w:ind w:left="720"/>
      <w:contextualSpacing/>
    </w:pPr>
  </w:style>
  <w:style w:type="character" w:styleId="IntenseEmphasis">
    <w:name w:val="Intense Emphasis"/>
    <w:basedOn w:val="DefaultParagraphFont"/>
    <w:uiPriority w:val="21"/>
    <w:qFormat/>
    <w:rsid w:val="00B16043"/>
    <w:rPr>
      <w:i/>
      <w:iCs/>
      <w:color w:val="0F4761" w:themeColor="accent1" w:themeShade="BF"/>
    </w:rPr>
  </w:style>
  <w:style w:type="paragraph" w:styleId="IntenseQuote">
    <w:name w:val="Intense Quote"/>
    <w:basedOn w:val="Normal"/>
    <w:next w:val="Normal"/>
    <w:link w:val="IntenseQuoteChar"/>
    <w:uiPriority w:val="30"/>
    <w:qFormat/>
    <w:rsid w:val="00B16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043"/>
    <w:rPr>
      <w:i/>
      <w:iCs/>
      <w:color w:val="0F4761" w:themeColor="accent1" w:themeShade="BF"/>
    </w:rPr>
  </w:style>
  <w:style w:type="character" w:styleId="IntenseReference">
    <w:name w:val="Intense Reference"/>
    <w:basedOn w:val="DefaultParagraphFont"/>
    <w:uiPriority w:val="32"/>
    <w:qFormat/>
    <w:rsid w:val="00B16043"/>
    <w:rPr>
      <w:b/>
      <w:bCs/>
      <w:smallCaps/>
      <w:color w:val="0F4761" w:themeColor="accent1" w:themeShade="BF"/>
      <w:spacing w:val="5"/>
    </w:rPr>
  </w:style>
  <w:style w:type="character" w:styleId="Strong">
    <w:name w:val="Strong"/>
    <w:basedOn w:val="DefaultParagraphFont"/>
    <w:uiPriority w:val="22"/>
    <w:qFormat/>
    <w:rsid w:val="004D4538"/>
    <w:rPr>
      <w:b/>
      <w:bCs/>
    </w:rPr>
  </w:style>
  <w:style w:type="paragraph" w:styleId="NormalWeb">
    <w:name w:val="Normal (Web)"/>
    <w:basedOn w:val="Normal"/>
    <w:uiPriority w:val="99"/>
    <w:unhideWhenUsed/>
    <w:rsid w:val="004D4538"/>
    <w:pPr>
      <w:spacing w:before="100" w:beforeAutospacing="1" w:after="100" w:afterAutospacing="1"/>
    </w:pPr>
  </w:style>
  <w:style w:type="paragraph" w:customStyle="1" w:styleId="whitespace-normal">
    <w:name w:val="whitespace-normal"/>
    <w:basedOn w:val="Normal"/>
    <w:rsid w:val="005E0729"/>
    <w:pPr>
      <w:spacing w:before="100" w:beforeAutospacing="1" w:after="100" w:afterAutospacing="1"/>
    </w:pPr>
  </w:style>
  <w:style w:type="paragraph" w:customStyle="1" w:styleId="whitespace-pre-wrap">
    <w:name w:val="whitespace-pre-wrap"/>
    <w:basedOn w:val="Normal"/>
    <w:rsid w:val="005E0729"/>
    <w:pPr>
      <w:spacing w:before="100" w:beforeAutospacing="1" w:after="100" w:afterAutospacing="1"/>
    </w:pPr>
  </w:style>
  <w:style w:type="character" w:customStyle="1" w:styleId="token">
    <w:name w:val="token"/>
    <w:basedOn w:val="DefaultParagraphFont"/>
    <w:rsid w:val="00AD6606"/>
  </w:style>
  <w:style w:type="paragraph" w:customStyle="1" w:styleId="m-8937487078539679838msolistparagraph">
    <w:name w:val="m_-8937487078539679838msolistparagraph"/>
    <w:basedOn w:val="Normal"/>
    <w:rsid w:val="00EE2B73"/>
    <w:pPr>
      <w:spacing w:before="100" w:beforeAutospacing="1" w:after="100" w:afterAutospacing="1"/>
    </w:pPr>
  </w:style>
  <w:style w:type="paragraph" w:customStyle="1" w:styleId="m-8937487078539679838whitespace-pre-wrap">
    <w:name w:val="m_-8937487078539679838whitespace-pre-wrap"/>
    <w:basedOn w:val="Normal"/>
    <w:rsid w:val="00EE2B73"/>
    <w:pPr>
      <w:spacing w:before="100" w:beforeAutospacing="1" w:after="100" w:afterAutospacing="1"/>
    </w:pPr>
  </w:style>
  <w:style w:type="character" w:styleId="Hyperlink">
    <w:name w:val="Hyperlink"/>
    <w:basedOn w:val="DefaultParagraphFont"/>
    <w:uiPriority w:val="99"/>
    <w:unhideWhenUsed/>
    <w:rsid w:val="0058642D"/>
    <w:rPr>
      <w:color w:val="0000FF"/>
      <w:u w:val="single"/>
    </w:rPr>
  </w:style>
  <w:style w:type="character" w:styleId="FollowedHyperlink">
    <w:name w:val="FollowedHyperlink"/>
    <w:basedOn w:val="DefaultParagraphFont"/>
    <w:uiPriority w:val="99"/>
    <w:semiHidden/>
    <w:unhideWhenUsed/>
    <w:rsid w:val="0058642D"/>
    <w:rPr>
      <w:color w:val="96607D" w:themeColor="followedHyperlink"/>
      <w:u w:val="single"/>
    </w:rPr>
  </w:style>
  <w:style w:type="character" w:styleId="UnresolvedMention">
    <w:name w:val="Unresolved Mention"/>
    <w:basedOn w:val="DefaultParagraphFont"/>
    <w:uiPriority w:val="99"/>
    <w:semiHidden/>
    <w:unhideWhenUsed/>
    <w:rsid w:val="00FB41F1"/>
    <w:rPr>
      <w:color w:val="605E5C"/>
      <w:shd w:val="clear" w:color="auto" w:fill="E1DFDD"/>
    </w:rPr>
  </w:style>
  <w:style w:type="character" w:styleId="Emphasis">
    <w:name w:val="Emphasis"/>
    <w:basedOn w:val="DefaultParagraphFont"/>
    <w:uiPriority w:val="20"/>
    <w:qFormat/>
    <w:rsid w:val="00726633"/>
    <w:rPr>
      <w:i/>
      <w:iCs/>
    </w:rPr>
  </w:style>
  <w:style w:type="paragraph" w:styleId="Header">
    <w:name w:val="header"/>
    <w:basedOn w:val="Normal"/>
    <w:link w:val="HeaderChar"/>
    <w:uiPriority w:val="99"/>
    <w:unhideWhenUsed/>
    <w:rsid w:val="00CE0396"/>
    <w:pPr>
      <w:tabs>
        <w:tab w:val="center" w:pos="4513"/>
        <w:tab w:val="right" w:pos="9026"/>
      </w:tabs>
    </w:pPr>
  </w:style>
  <w:style w:type="character" w:customStyle="1" w:styleId="HeaderChar">
    <w:name w:val="Header Char"/>
    <w:basedOn w:val="DefaultParagraphFont"/>
    <w:link w:val="Header"/>
    <w:uiPriority w:val="99"/>
    <w:rsid w:val="00CE0396"/>
    <w:rPr>
      <w:rFonts w:ascii="Times New Roman" w:eastAsia="Times New Roman" w:hAnsi="Times New Roman" w:cs="Times New Roman"/>
      <w:kern w:val="0"/>
      <w:lang w:val="en-GG" w:eastAsia="en-GB"/>
      <w14:ligatures w14:val="none"/>
    </w:rPr>
  </w:style>
  <w:style w:type="paragraph" w:styleId="Footer">
    <w:name w:val="footer"/>
    <w:basedOn w:val="Normal"/>
    <w:link w:val="FooterChar"/>
    <w:uiPriority w:val="99"/>
    <w:unhideWhenUsed/>
    <w:rsid w:val="00CE0396"/>
    <w:pPr>
      <w:tabs>
        <w:tab w:val="center" w:pos="4513"/>
        <w:tab w:val="right" w:pos="9026"/>
      </w:tabs>
    </w:pPr>
  </w:style>
  <w:style w:type="character" w:customStyle="1" w:styleId="FooterChar">
    <w:name w:val="Footer Char"/>
    <w:basedOn w:val="DefaultParagraphFont"/>
    <w:link w:val="Footer"/>
    <w:uiPriority w:val="99"/>
    <w:rsid w:val="00CE0396"/>
    <w:rPr>
      <w:rFonts w:ascii="Times New Roman" w:eastAsia="Times New Roman" w:hAnsi="Times New Roman" w:cs="Times New Roman"/>
      <w:kern w:val="0"/>
      <w:lang w:val="en-GG" w:eastAsia="en-GB"/>
      <w14:ligatures w14:val="none"/>
    </w:rPr>
  </w:style>
  <w:style w:type="character" w:customStyle="1" w:styleId="timestampcontent">
    <w:name w:val="timestampcontent"/>
    <w:basedOn w:val="DefaultParagraphFont"/>
    <w:rsid w:val="00436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302">
      <w:bodyDiv w:val="1"/>
      <w:marLeft w:val="0"/>
      <w:marRight w:val="0"/>
      <w:marTop w:val="0"/>
      <w:marBottom w:val="0"/>
      <w:divBdr>
        <w:top w:val="none" w:sz="0" w:space="0" w:color="auto"/>
        <w:left w:val="none" w:sz="0" w:space="0" w:color="auto"/>
        <w:bottom w:val="none" w:sz="0" w:space="0" w:color="auto"/>
        <w:right w:val="none" w:sz="0" w:space="0" w:color="auto"/>
      </w:divBdr>
      <w:divsChild>
        <w:div w:id="1366180265">
          <w:marLeft w:val="0"/>
          <w:marRight w:val="0"/>
          <w:marTop w:val="0"/>
          <w:marBottom w:val="0"/>
          <w:divBdr>
            <w:top w:val="none" w:sz="0" w:space="0" w:color="auto"/>
            <w:left w:val="none" w:sz="0" w:space="0" w:color="auto"/>
            <w:bottom w:val="none" w:sz="0" w:space="0" w:color="auto"/>
            <w:right w:val="none" w:sz="0" w:space="0" w:color="auto"/>
          </w:divBdr>
          <w:divsChild>
            <w:div w:id="137575083">
              <w:marLeft w:val="0"/>
              <w:marRight w:val="0"/>
              <w:marTop w:val="0"/>
              <w:marBottom w:val="0"/>
              <w:divBdr>
                <w:top w:val="none" w:sz="0" w:space="0" w:color="auto"/>
                <w:left w:val="none" w:sz="0" w:space="0" w:color="auto"/>
                <w:bottom w:val="none" w:sz="0" w:space="0" w:color="auto"/>
                <w:right w:val="none" w:sz="0" w:space="0" w:color="auto"/>
              </w:divBdr>
              <w:divsChild>
                <w:div w:id="9275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7498">
      <w:bodyDiv w:val="1"/>
      <w:marLeft w:val="0"/>
      <w:marRight w:val="0"/>
      <w:marTop w:val="0"/>
      <w:marBottom w:val="0"/>
      <w:divBdr>
        <w:top w:val="none" w:sz="0" w:space="0" w:color="auto"/>
        <w:left w:val="none" w:sz="0" w:space="0" w:color="auto"/>
        <w:bottom w:val="none" w:sz="0" w:space="0" w:color="auto"/>
        <w:right w:val="none" w:sz="0" w:space="0" w:color="auto"/>
      </w:divBdr>
    </w:div>
    <w:div w:id="98061483">
      <w:bodyDiv w:val="1"/>
      <w:marLeft w:val="0"/>
      <w:marRight w:val="0"/>
      <w:marTop w:val="0"/>
      <w:marBottom w:val="0"/>
      <w:divBdr>
        <w:top w:val="none" w:sz="0" w:space="0" w:color="auto"/>
        <w:left w:val="none" w:sz="0" w:space="0" w:color="auto"/>
        <w:bottom w:val="none" w:sz="0" w:space="0" w:color="auto"/>
        <w:right w:val="none" w:sz="0" w:space="0" w:color="auto"/>
      </w:divBdr>
      <w:divsChild>
        <w:div w:id="1618222442">
          <w:marLeft w:val="0"/>
          <w:marRight w:val="0"/>
          <w:marTop w:val="0"/>
          <w:marBottom w:val="0"/>
          <w:divBdr>
            <w:top w:val="none" w:sz="0" w:space="0" w:color="auto"/>
            <w:left w:val="none" w:sz="0" w:space="0" w:color="auto"/>
            <w:bottom w:val="none" w:sz="0" w:space="0" w:color="auto"/>
            <w:right w:val="none" w:sz="0" w:space="0" w:color="auto"/>
          </w:divBdr>
          <w:divsChild>
            <w:div w:id="338584842">
              <w:marLeft w:val="0"/>
              <w:marRight w:val="0"/>
              <w:marTop w:val="0"/>
              <w:marBottom w:val="0"/>
              <w:divBdr>
                <w:top w:val="none" w:sz="0" w:space="0" w:color="auto"/>
                <w:left w:val="none" w:sz="0" w:space="0" w:color="auto"/>
                <w:bottom w:val="none" w:sz="0" w:space="0" w:color="auto"/>
                <w:right w:val="none" w:sz="0" w:space="0" w:color="auto"/>
              </w:divBdr>
              <w:divsChild>
                <w:div w:id="1459448810">
                  <w:marLeft w:val="0"/>
                  <w:marRight w:val="0"/>
                  <w:marTop w:val="0"/>
                  <w:marBottom w:val="0"/>
                  <w:divBdr>
                    <w:top w:val="none" w:sz="0" w:space="0" w:color="auto"/>
                    <w:left w:val="none" w:sz="0" w:space="0" w:color="auto"/>
                    <w:bottom w:val="none" w:sz="0" w:space="0" w:color="auto"/>
                    <w:right w:val="none" w:sz="0" w:space="0" w:color="auto"/>
                  </w:divBdr>
                  <w:divsChild>
                    <w:div w:id="293682382">
                      <w:marLeft w:val="0"/>
                      <w:marRight w:val="0"/>
                      <w:marTop w:val="0"/>
                      <w:marBottom w:val="0"/>
                      <w:divBdr>
                        <w:top w:val="none" w:sz="0" w:space="0" w:color="auto"/>
                        <w:left w:val="none" w:sz="0" w:space="0" w:color="auto"/>
                        <w:bottom w:val="none" w:sz="0" w:space="0" w:color="auto"/>
                        <w:right w:val="none" w:sz="0" w:space="0" w:color="auto"/>
                      </w:divBdr>
                      <w:divsChild>
                        <w:div w:id="1166289500">
                          <w:marLeft w:val="0"/>
                          <w:marRight w:val="0"/>
                          <w:marTop w:val="0"/>
                          <w:marBottom w:val="0"/>
                          <w:divBdr>
                            <w:top w:val="none" w:sz="0" w:space="0" w:color="auto"/>
                            <w:left w:val="none" w:sz="0" w:space="0" w:color="auto"/>
                            <w:bottom w:val="none" w:sz="0" w:space="0" w:color="auto"/>
                            <w:right w:val="none" w:sz="0" w:space="0" w:color="auto"/>
                          </w:divBdr>
                          <w:divsChild>
                            <w:div w:id="7905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49533">
      <w:bodyDiv w:val="1"/>
      <w:marLeft w:val="0"/>
      <w:marRight w:val="0"/>
      <w:marTop w:val="0"/>
      <w:marBottom w:val="0"/>
      <w:divBdr>
        <w:top w:val="none" w:sz="0" w:space="0" w:color="auto"/>
        <w:left w:val="none" w:sz="0" w:space="0" w:color="auto"/>
        <w:bottom w:val="none" w:sz="0" w:space="0" w:color="auto"/>
        <w:right w:val="none" w:sz="0" w:space="0" w:color="auto"/>
      </w:divBdr>
    </w:div>
    <w:div w:id="145443401">
      <w:bodyDiv w:val="1"/>
      <w:marLeft w:val="0"/>
      <w:marRight w:val="0"/>
      <w:marTop w:val="0"/>
      <w:marBottom w:val="0"/>
      <w:divBdr>
        <w:top w:val="none" w:sz="0" w:space="0" w:color="auto"/>
        <w:left w:val="none" w:sz="0" w:space="0" w:color="auto"/>
        <w:bottom w:val="none" w:sz="0" w:space="0" w:color="auto"/>
        <w:right w:val="none" w:sz="0" w:space="0" w:color="auto"/>
      </w:divBdr>
    </w:div>
    <w:div w:id="148522490">
      <w:bodyDiv w:val="1"/>
      <w:marLeft w:val="0"/>
      <w:marRight w:val="0"/>
      <w:marTop w:val="0"/>
      <w:marBottom w:val="0"/>
      <w:divBdr>
        <w:top w:val="none" w:sz="0" w:space="0" w:color="auto"/>
        <w:left w:val="none" w:sz="0" w:space="0" w:color="auto"/>
        <w:bottom w:val="none" w:sz="0" w:space="0" w:color="auto"/>
        <w:right w:val="none" w:sz="0" w:space="0" w:color="auto"/>
      </w:divBdr>
    </w:div>
    <w:div w:id="168253114">
      <w:bodyDiv w:val="1"/>
      <w:marLeft w:val="0"/>
      <w:marRight w:val="0"/>
      <w:marTop w:val="0"/>
      <w:marBottom w:val="0"/>
      <w:divBdr>
        <w:top w:val="none" w:sz="0" w:space="0" w:color="auto"/>
        <w:left w:val="none" w:sz="0" w:space="0" w:color="auto"/>
        <w:bottom w:val="none" w:sz="0" w:space="0" w:color="auto"/>
        <w:right w:val="none" w:sz="0" w:space="0" w:color="auto"/>
      </w:divBdr>
      <w:divsChild>
        <w:div w:id="912356167">
          <w:marLeft w:val="0"/>
          <w:marRight w:val="0"/>
          <w:marTop w:val="0"/>
          <w:marBottom w:val="120"/>
          <w:divBdr>
            <w:top w:val="none" w:sz="0" w:space="0" w:color="auto"/>
            <w:left w:val="none" w:sz="0" w:space="0" w:color="auto"/>
            <w:bottom w:val="none" w:sz="0" w:space="0" w:color="auto"/>
            <w:right w:val="none" w:sz="0" w:space="0" w:color="auto"/>
          </w:divBdr>
        </w:div>
      </w:divsChild>
    </w:div>
    <w:div w:id="168639523">
      <w:bodyDiv w:val="1"/>
      <w:marLeft w:val="0"/>
      <w:marRight w:val="0"/>
      <w:marTop w:val="0"/>
      <w:marBottom w:val="0"/>
      <w:divBdr>
        <w:top w:val="none" w:sz="0" w:space="0" w:color="auto"/>
        <w:left w:val="none" w:sz="0" w:space="0" w:color="auto"/>
        <w:bottom w:val="none" w:sz="0" w:space="0" w:color="auto"/>
        <w:right w:val="none" w:sz="0" w:space="0" w:color="auto"/>
      </w:divBdr>
    </w:div>
    <w:div w:id="187304083">
      <w:bodyDiv w:val="1"/>
      <w:marLeft w:val="0"/>
      <w:marRight w:val="0"/>
      <w:marTop w:val="0"/>
      <w:marBottom w:val="0"/>
      <w:divBdr>
        <w:top w:val="none" w:sz="0" w:space="0" w:color="auto"/>
        <w:left w:val="none" w:sz="0" w:space="0" w:color="auto"/>
        <w:bottom w:val="none" w:sz="0" w:space="0" w:color="auto"/>
        <w:right w:val="none" w:sz="0" w:space="0" w:color="auto"/>
      </w:divBdr>
    </w:div>
    <w:div w:id="209071017">
      <w:bodyDiv w:val="1"/>
      <w:marLeft w:val="0"/>
      <w:marRight w:val="0"/>
      <w:marTop w:val="0"/>
      <w:marBottom w:val="0"/>
      <w:divBdr>
        <w:top w:val="none" w:sz="0" w:space="0" w:color="auto"/>
        <w:left w:val="none" w:sz="0" w:space="0" w:color="auto"/>
        <w:bottom w:val="none" w:sz="0" w:space="0" w:color="auto"/>
        <w:right w:val="none" w:sz="0" w:space="0" w:color="auto"/>
      </w:divBdr>
    </w:div>
    <w:div w:id="261376323">
      <w:bodyDiv w:val="1"/>
      <w:marLeft w:val="0"/>
      <w:marRight w:val="0"/>
      <w:marTop w:val="0"/>
      <w:marBottom w:val="0"/>
      <w:divBdr>
        <w:top w:val="none" w:sz="0" w:space="0" w:color="auto"/>
        <w:left w:val="none" w:sz="0" w:space="0" w:color="auto"/>
        <w:bottom w:val="none" w:sz="0" w:space="0" w:color="auto"/>
        <w:right w:val="none" w:sz="0" w:space="0" w:color="auto"/>
      </w:divBdr>
    </w:div>
    <w:div w:id="274483975">
      <w:bodyDiv w:val="1"/>
      <w:marLeft w:val="0"/>
      <w:marRight w:val="0"/>
      <w:marTop w:val="0"/>
      <w:marBottom w:val="0"/>
      <w:divBdr>
        <w:top w:val="none" w:sz="0" w:space="0" w:color="auto"/>
        <w:left w:val="none" w:sz="0" w:space="0" w:color="auto"/>
        <w:bottom w:val="none" w:sz="0" w:space="0" w:color="auto"/>
        <w:right w:val="none" w:sz="0" w:space="0" w:color="auto"/>
      </w:divBdr>
    </w:div>
    <w:div w:id="279187426">
      <w:bodyDiv w:val="1"/>
      <w:marLeft w:val="0"/>
      <w:marRight w:val="0"/>
      <w:marTop w:val="0"/>
      <w:marBottom w:val="0"/>
      <w:divBdr>
        <w:top w:val="none" w:sz="0" w:space="0" w:color="auto"/>
        <w:left w:val="none" w:sz="0" w:space="0" w:color="auto"/>
        <w:bottom w:val="none" w:sz="0" w:space="0" w:color="auto"/>
        <w:right w:val="none" w:sz="0" w:space="0" w:color="auto"/>
      </w:divBdr>
    </w:div>
    <w:div w:id="291449401">
      <w:bodyDiv w:val="1"/>
      <w:marLeft w:val="0"/>
      <w:marRight w:val="0"/>
      <w:marTop w:val="0"/>
      <w:marBottom w:val="0"/>
      <w:divBdr>
        <w:top w:val="none" w:sz="0" w:space="0" w:color="auto"/>
        <w:left w:val="none" w:sz="0" w:space="0" w:color="auto"/>
        <w:bottom w:val="none" w:sz="0" w:space="0" w:color="auto"/>
        <w:right w:val="none" w:sz="0" w:space="0" w:color="auto"/>
      </w:divBdr>
    </w:div>
    <w:div w:id="305159997">
      <w:bodyDiv w:val="1"/>
      <w:marLeft w:val="0"/>
      <w:marRight w:val="0"/>
      <w:marTop w:val="0"/>
      <w:marBottom w:val="0"/>
      <w:divBdr>
        <w:top w:val="none" w:sz="0" w:space="0" w:color="auto"/>
        <w:left w:val="none" w:sz="0" w:space="0" w:color="auto"/>
        <w:bottom w:val="none" w:sz="0" w:space="0" w:color="auto"/>
        <w:right w:val="none" w:sz="0" w:space="0" w:color="auto"/>
      </w:divBdr>
    </w:div>
    <w:div w:id="327751626">
      <w:bodyDiv w:val="1"/>
      <w:marLeft w:val="0"/>
      <w:marRight w:val="0"/>
      <w:marTop w:val="0"/>
      <w:marBottom w:val="0"/>
      <w:divBdr>
        <w:top w:val="none" w:sz="0" w:space="0" w:color="auto"/>
        <w:left w:val="none" w:sz="0" w:space="0" w:color="auto"/>
        <w:bottom w:val="none" w:sz="0" w:space="0" w:color="auto"/>
        <w:right w:val="none" w:sz="0" w:space="0" w:color="auto"/>
      </w:divBdr>
    </w:div>
    <w:div w:id="363943532">
      <w:bodyDiv w:val="1"/>
      <w:marLeft w:val="0"/>
      <w:marRight w:val="0"/>
      <w:marTop w:val="0"/>
      <w:marBottom w:val="0"/>
      <w:divBdr>
        <w:top w:val="none" w:sz="0" w:space="0" w:color="auto"/>
        <w:left w:val="none" w:sz="0" w:space="0" w:color="auto"/>
        <w:bottom w:val="none" w:sz="0" w:space="0" w:color="auto"/>
        <w:right w:val="none" w:sz="0" w:space="0" w:color="auto"/>
      </w:divBdr>
    </w:div>
    <w:div w:id="368602841">
      <w:bodyDiv w:val="1"/>
      <w:marLeft w:val="0"/>
      <w:marRight w:val="0"/>
      <w:marTop w:val="0"/>
      <w:marBottom w:val="0"/>
      <w:divBdr>
        <w:top w:val="none" w:sz="0" w:space="0" w:color="auto"/>
        <w:left w:val="none" w:sz="0" w:space="0" w:color="auto"/>
        <w:bottom w:val="none" w:sz="0" w:space="0" w:color="auto"/>
        <w:right w:val="none" w:sz="0" w:space="0" w:color="auto"/>
      </w:divBdr>
    </w:div>
    <w:div w:id="398482475">
      <w:bodyDiv w:val="1"/>
      <w:marLeft w:val="0"/>
      <w:marRight w:val="0"/>
      <w:marTop w:val="0"/>
      <w:marBottom w:val="0"/>
      <w:divBdr>
        <w:top w:val="none" w:sz="0" w:space="0" w:color="auto"/>
        <w:left w:val="none" w:sz="0" w:space="0" w:color="auto"/>
        <w:bottom w:val="none" w:sz="0" w:space="0" w:color="auto"/>
        <w:right w:val="none" w:sz="0" w:space="0" w:color="auto"/>
      </w:divBdr>
    </w:div>
    <w:div w:id="413014431">
      <w:bodyDiv w:val="1"/>
      <w:marLeft w:val="0"/>
      <w:marRight w:val="0"/>
      <w:marTop w:val="0"/>
      <w:marBottom w:val="0"/>
      <w:divBdr>
        <w:top w:val="none" w:sz="0" w:space="0" w:color="auto"/>
        <w:left w:val="none" w:sz="0" w:space="0" w:color="auto"/>
        <w:bottom w:val="none" w:sz="0" w:space="0" w:color="auto"/>
        <w:right w:val="none" w:sz="0" w:space="0" w:color="auto"/>
      </w:divBdr>
    </w:div>
    <w:div w:id="448201426">
      <w:bodyDiv w:val="1"/>
      <w:marLeft w:val="0"/>
      <w:marRight w:val="0"/>
      <w:marTop w:val="0"/>
      <w:marBottom w:val="0"/>
      <w:divBdr>
        <w:top w:val="none" w:sz="0" w:space="0" w:color="auto"/>
        <w:left w:val="none" w:sz="0" w:space="0" w:color="auto"/>
        <w:bottom w:val="none" w:sz="0" w:space="0" w:color="auto"/>
        <w:right w:val="none" w:sz="0" w:space="0" w:color="auto"/>
      </w:divBdr>
    </w:div>
    <w:div w:id="453981134">
      <w:bodyDiv w:val="1"/>
      <w:marLeft w:val="0"/>
      <w:marRight w:val="0"/>
      <w:marTop w:val="0"/>
      <w:marBottom w:val="0"/>
      <w:divBdr>
        <w:top w:val="none" w:sz="0" w:space="0" w:color="auto"/>
        <w:left w:val="none" w:sz="0" w:space="0" w:color="auto"/>
        <w:bottom w:val="none" w:sz="0" w:space="0" w:color="auto"/>
        <w:right w:val="none" w:sz="0" w:space="0" w:color="auto"/>
      </w:divBdr>
      <w:divsChild>
        <w:div w:id="1456211807">
          <w:marLeft w:val="0"/>
          <w:marRight w:val="0"/>
          <w:marTop w:val="0"/>
          <w:marBottom w:val="0"/>
          <w:divBdr>
            <w:top w:val="none" w:sz="0" w:space="0" w:color="auto"/>
            <w:left w:val="none" w:sz="0" w:space="0" w:color="auto"/>
            <w:bottom w:val="none" w:sz="0" w:space="0" w:color="auto"/>
            <w:right w:val="none" w:sz="0" w:space="0" w:color="auto"/>
          </w:divBdr>
        </w:div>
        <w:div w:id="1369451730">
          <w:marLeft w:val="0"/>
          <w:marRight w:val="0"/>
          <w:marTop w:val="0"/>
          <w:marBottom w:val="0"/>
          <w:divBdr>
            <w:top w:val="none" w:sz="0" w:space="0" w:color="auto"/>
            <w:left w:val="none" w:sz="0" w:space="0" w:color="auto"/>
            <w:bottom w:val="none" w:sz="0" w:space="0" w:color="auto"/>
            <w:right w:val="none" w:sz="0" w:space="0" w:color="auto"/>
          </w:divBdr>
        </w:div>
        <w:div w:id="6368444">
          <w:marLeft w:val="0"/>
          <w:marRight w:val="0"/>
          <w:marTop w:val="0"/>
          <w:marBottom w:val="0"/>
          <w:divBdr>
            <w:top w:val="none" w:sz="0" w:space="0" w:color="auto"/>
            <w:left w:val="none" w:sz="0" w:space="0" w:color="auto"/>
            <w:bottom w:val="none" w:sz="0" w:space="0" w:color="auto"/>
            <w:right w:val="none" w:sz="0" w:space="0" w:color="auto"/>
          </w:divBdr>
        </w:div>
        <w:div w:id="837042128">
          <w:marLeft w:val="0"/>
          <w:marRight w:val="0"/>
          <w:marTop w:val="0"/>
          <w:marBottom w:val="0"/>
          <w:divBdr>
            <w:top w:val="none" w:sz="0" w:space="0" w:color="auto"/>
            <w:left w:val="none" w:sz="0" w:space="0" w:color="auto"/>
            <w:bottom w:val="none" w:sz="0" w:space="0" w:color="auto"/>
            <w:right w:val="none" w:sz="0" w:space="0" w:color="auto"/>
          </w:divBdr>
        </w:div>
      </w:divsChild>
    </w:div>
    <w:div w:id="462500300">
      <w:bodyDiv w:val="1"/>
      <w:marLeft w:val="0"/>
      <w:marRight w:val="0"/>
      <w:marTop w:val="0"/>
      <w:marBottom w:val="0"/>
      <w:divBdr>
        <w:top w:val="none" w:sz="0" w:space="0" w:color="auto"/>
        <w:left w:val="none" w:sz="0" w:space="0" w:color="auto"/>
        <w:bottom w:val="none" w:sz="0" w:space="0" w:color="auto"/>
        <w:right w:val="none" w:sz="0" w:space="0" w:color="auto"/>
      </w:divBdr>
    </w:div>
    <w:div w:id="480316576">
      <w:bodyDiv w:val="1"/>
      <w:marLeft w:val="0"/>
      <w:marRight w:val="0"/>
      <w:marTop w:val="0"/>
      <w:marBottom w:val="0"/>
      <w:divBdr>
        <w:top w:val="none" w:sz="0" w:space="0" w:color="auto"/>
        <w:left w:val="none" w:sz="0" w:space="0" w:color="auto"/>
        <w:bottom w:val="none" w:sz="0" w:space="0" w:color="auto"/>
        <w:right w:val="none" w:sz="0" w:space="0" w:color="auto"/>
      </w:divBdr>
    </w:div>
    <w:div w:id="480731094">
      <w:bodyDiv w:val="1"/>
      <w:marLeft w:val="0"/>
      <w:marRight w:val="0"/>
      <w:marTop w:val="0"/>
      <w:marBottom w:val="0"/>
      <w:divBdr>
        <w:top w:val="none" w:sz="0" w:space="0" w:color="auto"/>
        <w:left w:val="none" w:sz="0" w:space="0" w:color="auto"/>
        <w:bottom w:val="none" w:sz="0" w:space="0" w:color="auto"/>
        <w:right w:val="none" w:sz="0" w:space="0" w:color="auto"/>
      </w:divBdr>
    </w:div>
    <w:div w:id="484858499">
      <w:bodyDiv w:val="1"/>
      <w:marLeft w:val="0"/>
      <w:marRight w:val="0"/>
      <w:marTop w:val="0"/>
      <w:marBottom w:val="0"/>
      <w:divBdr>
        <w:top w:val="none" w:sz="0" w:space="0" w:color="auto"/>
        <w:left w:val="none" w:sz="0" w:space="0" w:color="auto"/>
        <w:bottom w:val="none" w:sz="0" w:space="0" w:color="auto"/>
        <w:right w:val="none" w:sz="0" w:space="0" w:color="auto"/>
      </w:divBdr>
    </w:div>
    <w:div w:id="529687800">
      <w:bodyDiv w:val="1"/>
      <w:marLeft w:val="0"/>
      <w:marRight w:val="0"/>
      <w:marTop w:val="0"/>
      <w:marBottom w:val="0"/>
      <w:divBdr>
        <w:top w:val="none" w:sz="0" w:space="0" w:color="auto"/>
        <w:left w:val="none" w:sz="0" w:space="0" w:color="auto"/>
        <w:bottom w:val="none" w:sz="0" w:space="0" w:color="auto"/>
        <w:right w:val="none" w:sz="0" w:space="0" w:color="auto"/>
      </w:divBdr>
    </w:div>
    <w:div w:id="541209495">
      <w:bodyDiv w:val="1"/>
      <w:marLeft w:val="0"/>
      <w:marRight w:val="0"/>
      <w:marTop w:val="0"/>
      <w:marBottom w:val="0"/>
      <w:divBdr>
        <w:top w:val="none" w:sz="0" w:space="0" w:color="auto"/>
        <w:left w:val="none" w:sz="0" w:space="0" w:color="auto"/>
        <w:bottom w:val="none" w:sz="0" w:space="0" w:color="auto"/>
        <w:right w:val="none" w:sz="0" w:space="0" w:color="auto"/>
      </w:divBdr>
    </w:div>
    <w:div w:id="549266250">
      <w:bodyDiv w:val="1"/>
      <w:marLeft w:val="0"/>
      <w:marRight w:val="0"/>
      <w:marTop w:val="0"/>
      <w:marBottom w:val="0"/>
      <w:divBdr>
        <w:top w:val="none" w:sz="0" w:space="0" w:color="auto"/>
        <w:left w:val="none" w:sz="0" w:space="0" w:color="auto"/>
        <w:bottom w:val="none" w:sz="0" w:space="0" w:color="auto"/>
        <w:right w:val="none" w:sz="0" w:space="0" w:color="auto"/>
      </w:divBdr>
    </w:div>
    <w:div w:id="694621543">
      <w:bodyDiv w:val="1"/>
      <w:marLeft w:val="0"/>
      <w:marRight w:val="0"/>
      <w:marTop w:val="0"/>
      <w:marBottom w:val="0"/>
      <w:divBdr>
        <w:top w:val="none" w:sz="0" w:space="0" w:color="auto"/>
        <w:left w:val="none" w:sz="0" w:space="0" w:color="auto"/>
        <w:bottom w:val="none" w:sz="0" w:space="0" w:color="auto"/>
        <w:right w:val="none" w:sz="0" w:space="0" w:color="auto"/>
      </w:divBdr>
    </w:div>
    <w:div w:id="721517940">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sChild>
        <w:div w:id="1910844784">
          <w:marLeft w:val="0"/>
          <w:marRight w:val="0"/>
          <w:marTop w:val="0"/>
          <w:marBottom w:val="0"/>
          <w:divBdr>
            <w:top w:val="none" w:sz="0" w:space="0" w:color="auto"/>
            <w:left w:val="none" w:sz="0" w:space="0" w:color="auto"/>
            <w:bottom w:val="single" w:sz="8" w:space="1" w:color="auto"/>
            <w:right w:val="none" w:sz="0" w:space="0" w:color="auto"/>
          </w:divBdr>
        </w:div>
      </w:divsChild>
    </w:div>
    <w:div w:id="775251587">
      <w:bodyDiv w:val="1"/>
      <w:marLeft w:val="0"/>
      <w:marRight w:val="0"/>
      <w:marTop w:val="0"/>
      <w:marBottom w:val="0"/>
      <w:divBdr>
        <w:top w:val="none" w:sz="0" w:space="0" w:color="auto"/>
        <w:left w:val="none" w:sz="0" w:space="0" w:color="auto"/>
        <w:bottom w:val="none" w:sz="0" w:space="0" w:color="auto"/>
        <w:right w:val="none" w:sz="0" w:space="0" w:color="auto"/>
      </w:divBdr>
    </w:div>
    <w:div w:id="791942357">
      <w:bodyDiv w:val="1"/>
      <w:marLeft w:val="0"/>
      <w:marRight w:val="0"/>
      <w:marTop w:val="0"/>
      <w:marBottom w:val="0"/>
      <w:divBdr>
        <w:top w:val="none" w:sz="0" w:space="0" w:color="auto"/>
        <w:left w:val="none" w:sz="0" w:space="0" w:color="auto"/>
        <w:bottom w:val="none" w:sz="0" w:space="0" w:color="auto"/>
        <w:right w:val="none" w:sz="0" w:space="0" w:color="auto"/>
      </w:divBdr>
    </w:div>
    <w:div w:id="829904840">
      <w:bodyDiv w:val="1"/>
      <w:marLeft w:val="0"/>
      <w:marRight w:val="0"/>
      <w:marTop w:val="0"/>
      <w:marBottom w:val="0"/>
      <w:divBdr>
        <w:top w:val="none" w:sz="0" w:space="0" w:color="auto"/>
        <w:left w:val="none" w:sz="0" w:space="0" w:color="auto"/>
        <w:bottom w:val="none" w:sz="0" w:space="0" w:color="auto"/>
        <w:right w:val="none" w:sz="0" w:space="0" w:color="auto"/>
      </w:divBdr>
    </w:div>
    <w:div w:id="840240609">
      <w:bodyDiv w:val="1"/>
      <w:marLeft w:val="0"/>
      <w:marRight w:val="0"/>
      <w:marTop w:val="0"/>
      <w:marBottom w:val="0"/>
      <w:divBdr>
        <w:top w:val="none" w:sz="0" w:space="0" w:color="auto"/>
        <w:left w:val="none" w:sz="0" w:space="0" w:color="auto"/>
        <w:bottom w:val="none" w:sz="0" w:space="0" w:color="auto"/>
        <w:right w:val="none" w:sz="0" w:space="0" w:color="auto"/>
      </w:divBdr>
    </w:div>
    <w:div w:id="842932886">
      <w:bodyDiv w:val="1"/>
      <w:marLeft w:val="0"/>
      <w:marRight w:val="0"/>
      <w:marTop w:val="0"/>
      <w:marBottom w:val="0"/>
      <w:divBdr>
        <w:top w:val="none" w:sz="0" w:space="0" w:color="auto"/>
        <w:left w:val="none" w:sz="0" w:space="0" w:color="auto"/>
        <w:bottom w:val="none" w:sz="0" w:space="0" w:color="auto"/>
        <w:right w:val="none" w:sz="0" w:space="0" w:color="auto"/>
      </w:divBdr>
    </w:div>
    <w:div w:id="871303327">
      <w:bodyDiv w:val="1"/>
      <w:marLeft w:val="0"/>
      <w:marRight w:val="0"/>
      <w:marTop w:val="0"/>
      <w:marBottom w:val="0"/>
      <w:divBdr>
        <w:top w:val="none" w:sz="0" w:space="0" w:color="auto"/>
        <w:left w:val="none" w:sz="0" w:space="0" w:color="auto"/>
        <w:bottom w:val="none" w:sz="0" w:space="0" w:color="auto"/>
        <w:right w:val="none" w:sz="0" w:space="0" w:color="auto"/>
      </w:divBdr>
    </w:div>
    <w:div w:id="888104858">
      <w:bodyDiv w:val="1"/>
      <w:marLeft w:val="0"/>
      <w:marRight w:val="0"/>
      <w:marTop w:val="0"/>
      <w:marBottom w:val="0"/>
      <w:divBdr>
        <w:top w:val="none" w:sz="0" w:space="0" w:color="auto"/>
        <w:left w:val="none" w:sz="0" w:space="0" w:color="auto"/>
        <w:bottom w:val="none" w:sz="0" w:space="0" w:color="auto"/>
        <w:right w:val="none" w:sz="0" w:space="0" w:color="auto"/>
      </w:divBdr>
    </w:div>
    <w:div w:id="913516502">
      <w:bodyDiv w:val="1"/>
      <w:marLeft w:val="0"/>
      <w:marRight w:val="0"/>
      <w:marTop w:val="0"/>
      <w:marBottom w:val="0"/>
      <w:divBdr>
        <w:top w:val="none" w:sz="0" w:space="0" w:color="auto"/>
        <w:left w:val="none" w:sz="0" w:space="0" w:color="auto"/>
        <w:bottom w:val="none" w:sz="0" w:space="0" w:color="auto"/>
        <w:right w:val="none" w:sz="0" w:space="0" w:color="auto"/>
      </w:divBdr>
      <w:divsChild>
        <w:div w:id="2057392590">
          <w:marLeft w:val="600"/>
          <w:marRight w:val="0"/>
          <w:marTop w:val="0"/>
          <w:marBottom w:val="0"/>
          <w:divBdr>
            <w:top w:val="none" w:sz="0" w:space="0" w:color="auto"/>
            <w:left w:val="none" w:sz="0" w:space="0" w:color="auto"/>
            <w:bottom w:val="none" w:sz="0" w:space="0" w:color="auto"/>
            <w:right w:val="none" w:sz="0" w:space="0" w:color="auto"/>
          </w:divBdr>
        </w:div>
      </w:divsChild>
    </w:div>
    <w:div w:id="925653381">
      <w:bodyDiv w:val="1"/>
      <w:marLeft w:val="0"/>
      <w:marRight w:val="0"/>
      <w:marTop w:val="0"/>
      <w:marBottom w:val="0"/>
      <w:divBdr>
        <w:top w:val="none" w:sz="0" w:space="0" w:color="auto"/>
        <w:left w:val="none" w:sz="0" w:space="0" w:color="auto"/>
        <w:bottom w:val="none" w:sz="0" w:space="0" w:color="auto"/>
        <w:right w:val="none" w:sz="0" w:space="0" w:color="auto"/>
      </w:divBdr>
    </w:div>
    <w:div w:id="932206585">
      <w:bodyDiv w:val="1"/>
      <w:marLeft w:val="0"/>
      <w:marRight w:val="0"/>
      <w:marTop w:val="0"/>
      <w:marBottom w:val="0"/>
      <w:divBdr>
        <w:top w:val="none" w:sz="0" w:space="0" w:color="auto"/>
        <w:left w:val="none" w:sz="0" w:space="0" w:color="auto"/>
        <w:bottom w:val="none" w:sz="0" w:space="0" w:color="auto"/>
        <w:right w:val="none" w:sz="0" w:space="0" w:color="auto"/>
      </w:divBdr>
    </w:div>
    <w:div w:id="961883359">
      <w:bodyDiv w:val="1"/>
      <w:marLeft w:val="0"/>
      <w:marRight w:val="0"/>
      <w:marTop w:val="0"/>
      <w:marBottom w:val="0"/>
      <w:divBdr>
        <w:top w:val="none" w:sz="0" w:space="0" w:color="auto"/>
        <w:left w:val="none" w:sz="0" w:space="0" w:color="auto"/>
        <w:bottom w:val="none" w:sz="0" w:space="0" w:color="auto"/>
        <w:right w:val="none" w:sz="0" w:space="0" w:color="auto"/>
      </w:divBdr>
    </w:div>
    <w:div w:id="1018506096">
      <w:bodyDiv w:val="1"/>
      <w:marLeft w:val="0"/>
      <w:marRight w:val="0"/>
      <w:marTop w:val="0"/>
      <w:marBottom w:val="0"/>
      <w:divBdr>
        <w:top w:val="none" w:sz="0" w:space="0" w:color="auto"/>
        <w:left w:val="none" w:sz="0" w:space="0" w:color="auto"/>
        <w:bottom w:val="none" w:sz="0" w:space="0" w:color="auto"/>
        <w:right w:val="none" w:sz="0" w:space="0" w:color="auto"/>
      </w:divBdr>
    </w:div>
    <w:div w:id="1040587904">
      <w:bodyDiv w:val="1"/>
      <w:marLeft w:val="0"/>
      <w:marRight w:val="0"/>
      <w:marTop w:val="0"/>
      <w:marBottom w:val="0"/>
      <w:divBdr>
        <w:top w:val="none" w:sz="0" w:space="0" w:color="auto"/>
        <w:left w:val="none" w:sz="0" w:space="0" w:color="auto"/>
        <w:bottom w:val="none" w:sz="0" w:space="0" w:color="auto"/>
        <w:right w:val="none" w:sz="0" w:space="0" w:color="auto"/>
      </w:divBdr>
    </w:div>
    <w:div w:id="1074162900">
      <w:bodyDiv w:val="1"/>
      <w:marLeft w:val="0"/>
      <w:marRight w:val="0"/>
      <w:marTop w:val="0"/>
      <w:marBottom w:val="0"/>
      <w:divBdr>
        <w:top w:val="none" w:sz="0" w:space="0" w:color="auto"/>
        <w:left w:val="none" w:sz="0" w:space="0" w:color="auto"/>
        <w:bottom w:val="none" w:sz="0" w:space="0" w:color="auto"/>
        <w:right w:val="none" w:sz="0" w:space="0" w:color="auto"/>
      </w:divBdr>
    </w:div>
    <w:div w:id="1077359546">
      <w:bodyDiv w:val="1"/>
      <w:marLeft w:val="0"/>
      <w:marRight w:val="0"/>
      <w:marTop w:val="0"/>
      <w:marBottom w:val="0"/>
      <w:divBdr>
        <w:top w:val="none" w:sz="0" w:space="0" w:color="auto"/>
        <w:left w:val="none" w:sz="0" w:space="0" w:color="auto"/>
        <w:bottom w:val="none" w:sz="0" w:space="0" w:color="auto"/>
        <w:right w:val="none" w:sz="0" w:space="0" w:color="auto"/>
      </w:divBdr>
    </w:div>
    <w:div w:id="1119883215">
      <w:bodyDiv w:val="1"/>
      <w:marLeft w:val="0"/>
      <w:marRight w:val="0"/>
      <w:marTop w:val="0"/>
      <w:marBottom w:val="0"/>
      <w:divBdr>
        <w:top w:val="none" w:sz="0" w:space="0" w:color="auto"/>
        <w:left w:val="none" w:sz="0" w:space="0" w:color="auto"/>
        <w:bottom w:val="none" w:sz="0" w:space="0" w:color="auto"/>
        <w:right w:val="none" w:sz="0" w:space="0" w:color="auto"/>
      </w:divBdr>
    </w:div>
    <w:div w:id="1144467976">
      <w:bodyDiv w:val="1"/>
      <w:marLeft w:val="0"/>
      <w:marRight w:val="0"/>
      <w:marTop w:val="0"/>
      <w:marBottom w:val="0"/>
      <w:divBdr>
        <w:top w:val="none" w:sz="0" w:space="0" w:color="auto"/>
        <w:left w:val="none" w:sz="0" w:space="0" w:color="auto"/>
        <w:bottom w:val="none" w:sz="0" w:space="0" w:color="auto"/>
        <w:right w:val="none" w:sz="0" w:space="0" w:color="auto"/>
      </w:divBdr>
    </w:div>
    <w:div w:id="1150750656">
      <w:bodyDiv w:val="1"/>
      <w:marLeft w:val="0"/>
      <w:marRight w:val="0"/>
      <w:marTop w:val="0"/>
      <w:marBottom w:val="0"/>
      <w:divBdr>
        <w:top w:val="none" w:sz="0" w:space="0" w:color="auto"/>
        <w:left w:val="none" w:sz="0" w:space="0" w:color="auto"/>
        <w:bottom w:val="none" w:sz="0" w:space="0" w:color="auto"/>
        <w:right w:val="none" w:sz="0" w:space="0" w:color="auto"/>
      </w:divBdr>
    </w:div>
    <w:div w:id="1164055845">
      <w:bodyDiv w:val="1"/>
      <w:marLeft w:val="0"/>
      <w:marRight w:val="0"/>
      <w:marTop w:val="0"/>
      <w:marBottom w:val="0"/>
      <w:divBdr>
        <w:top w:val="none" w:sz="0" w:space="0" w:color="auto"/>
        <w:left w:val="none" w:sz="0" w:space="0" w:color="auto"/>
        <w:bottom w:val="none" w:sz="0" w:space="0" w:color="auto"/>
        <w:right w:val="none" w:sz="0" w:space="0" w:color="auto"/>
      </w:divBdr>
    </w:div>
    <w:div w:id="1242912177">
      <w:bodyDiv w:val="1"/>
      <w:marLeft w:val="0"/>
      <w:marRight w:val="0"/>
      <w:marTop w:val="0"/>
      <w:marBottom w:val="0"/>
      <w:divBdr>
        <w:top w:val="none" w:sz="0" w:space="0" w:color="auto"/>
        <w:left w:val="none" w:sz="0" w:space="0" w:color="auto"/>
        <w:bottom w:val="none" w:sz="0" w:space="0" w:color="auto"/>
        <w:right w:val="none" w:sz="0" w:space="0" w:color="auto"/>
      </w:divBdr>
    </w:div>
    <w:div w:id="1252667538">
      <w:bodyDiv w:val="1"/>
      <w:marLeft w:val="0"/>
      <w:marRight w:val="0"/>
      <w:marTop w:val="0"/>
      <w:marBottom w:val="0"/>
      <w:divBdr>
        <w:top w:val="none" w:sz="0" w:space="0" w:color="auto"/>
        <w:left w:val="none" w:sz="0" w:space="0" w:color="auto"/>
        <w:bottom w:val="none" w:sz="0" w:space="0" w:color="auto"/>
        <w:right w:val="none" w:sz="0" w:space="0" w:color="auto"/>
      </w:divBdr>
    </w:div>
    <w:div w:id="1271401706">
      <w:bodyDiv w:val="1"/>
      <w:marLeft w:val="0"/>
      <w:marRight w:val="0"/>
      <w:marTop w:val="0"/>
      <w:marBottom w:val="0"/>
      <w:divBdr>
        <w:top w:val="none" w:sz="0" w:space="0" w:color="auto"/>
        <w:left w:val="none" w:sz="0" w:space="0" w:color="auto"/>
        <w:bottom w:val="none" w:sz="0" w:space="0" w:color="auto"/>
        <w:right w:val="none" w:sz="0" w:space="0" w:color="auto"/>
      </w:divBdr>
    </w:div>
    <w:div w:id="1308895487">
      <w:bodyDiv w:val="1"/>
      <w:marLeft w:val="0"/>
      <w:marRight w:val="0"/>
      <w:marTop w:val="0"/>
      <w:marBottom w:val="0"/>
      <w:divBdr>
        <w:top w:val="none" w:sz="0" w:space="0" w:color="auto"/>
        <w:left w:val="none" w:sz="0" w:space="0" w:color="auto"/>
        <w:bottom w:val="none" w:sz="0" w:space="0" w:color="auto"/>
        <w:right w:val="none" w:sz="0" w:space="0" w:color="auto"/>
      </w:divBdr>
    </w:div>
    <w:div w:id="1375429375">
      <w:bodyDiv w:val="1"/>
      <w:marLeft w:val="0"/>
      <w:marRight w:val="0"/>
      <w:marTop w:val="0"/>
      <w:marBottom w:val="0"/>
      <w:divBdr>
        <w:top w:val="none" w:sz="0" w:space="0" w:color="auto"/>
        <w:left w:val="none" w:sz="0" w:space="0" w:color="auto"/>
        <w:bottom w:val="none" w:sz="0" w:space="0" w:color="auto"/>
        <w:right w:val="none" w:sz="0" w:space="0" w:color="auto"/>
      </w:divBdr>
    </w:div>
    <w:div w:id="1377317726">
      <w:bodyDiv w:val="1"/>
      <w:marLeft w:val="0"/>
      <w:marRight w:val="0"/>
      <w:marTop w:val="0"/>
      <w:marBottom w:val="0"/>
      <w:divBdr>
        <w:top w:val="none" w:sz="0" w:space="0" w:color="auto"/>
        <w:left w:val="none" w:sz="0" w:space="0" w:color="auto"/>
        <w:bottom w:val="none" w:sz="0" w:space="0" w:color="auto"/>
        <w:right w:val="none" w:sz="0" w:space="0" w:color="auto"/>
      </w:divBdr>
    </w:div>
    <w:div w:id="1388068708">
      <w:bodyDiv w:val="1"/>
      <w:marLeft w:val="0"/>
      <w:marRight w:val="0"/>
      <w:marTop w:val="0"/>
      <w:marBottom w:val="0"/>
      <w:divBdr>
        <w:top w:val="none" w:sz="0" w:space="0" w:color="auto"/>
        <w:left w:val="none" w:sz="0" w:space="0" w:color="auto"/>
        <w:bottom w:val="none" w:sz="0" w:space="0" w:color="auto"/>
        <w:right w:val="none" w:sz="0" w:space="0" w:color="auto"/>
      </w:divBdr>
    </w:div>
    <w:div w:id="1400858660">
      <w:bodyDiv w:val="1"/>
      <w:marLeft w:val="0"/>
      <w:marRight w:val="0"/>
      <w:marTop w:val="0"/>
      <w:marBottom w:val="0"/>
      <w:divBdr>
        <w:top w:val="none" w:sz="0" w:space="0" w:color="auto"/>
        <w:left w:val="none" w:sz="0" w:space="0" w:color="auto"/>
        <w:bottom w:val="none" w:sz="0" w:space="0" w:color="auto"/>
        <w:right w:val="none" w:sz="0" w:space="0" w:color="auto"/>
      </w:divBdr>
    </w:div>
    <w:div w:id="1416441894">
      <w:bodyDiv w:val="1"/>
      <w:marLeft w:val="0"/>
      <w:marRight w:val="0"/>
      <w:marTop w:val="0"/>
      <w:marBottom w:val="0"/>
      <w:divBdr>
        <w:top w:val="none" w:sz="0" w:space="0" w:color="auto"/>
        <w:left w:val="none" w:sz="0" w:space="0" w:color="auto"/>
        <w:bottom w:val="none" w:sz="0" w:space="0" w:color="auto"/>
        <w:right w:val="none" w:sz="0" w:space="0" w:color="auto"/>
      </w:divBdr>
    </w:div>
    <w:div w:id="1418402124">
      <w:bodyDiv w:val="1"/>
      <w:marLeft w:val="0"/>
      <w:marRight w:val="0"/>
      <w:marTop w:val="0"/>
      <w:marBottom w:val="0"/>
      <w:divBdr>
        <w:top w:val="none" w:sz="0" w:space="0" w:color="auto"/>
        <w:left w:val="none" w:sz="0" w:space="0" w:color="auto"/>
        <w:bottom w:val="none" w:sz="0" w:space="0" w:color="auto"/>
        <w:right w:val="none" w:sz="0" w:space="0" w:color="auto"/>
      </w:divBdr>
    </w:div>
    <w:div w:id="1516534559">
      <w:bodyDiv w:val="1"/>
      <w:marLeft w:val="0"/>
      <w:marRight w:val="0"/>
      <w:marTop w:val="0"/>
      <w:marBottom w:val="0"/>
      <w:divBdr>
        <w:top w:val="none" w:sz="0" w:space="0" w:color="auto"/>
        <w:left w:val="none" w:sz="0" w:space="0" w:color="auto"/>
        <w:bottom w:val="none" w:sz="0" w:space="0" w:color="auto"/>
        <w:right w:val="none" w:sz="0" w:space="0" w:color="auto"/>
      </w:divBdr>
      <w:divsChild>
        <w:div w:id="2005933898">
          <w:marLeft w:val="0"/>
          <w:marRight w:val="0"/>
          <w:marTop w:val="0"/>
          <w:marBottom w:val="0"/>
          <w:divBdr>
            <w:top w:val="none" w:sz="0" w:space="0" w:color="auto"/>
            <w:left w:val="none" w:sz="0" w:space="0" w:color="auto"/>
            <w:bottom w:val="none" w:sz="0" w:space="0" w:color="auto"/>
            <w:right w:val="none" w:sz="0" w:space="0" w:color="auto"/>
          </w:divBdr>
          <w:divsChild>
            <w:div w:id="1674410075">
              <w:marLeft w:val="0"/>
              <w:marRight w:val="0"/>
              <w:marTop w:val="0"/>
              <w:marBottom w:val="0"/>
              <w:divBdr>
                <w:top w:val="none" w:sz="0" w:space="0" w:color="auto"/>
                <w:left w:val="none" w:sz="0" w:space="0" w:color="auto"/>
                <w:bottom w:val="none" w:sz="0" w:space="0" w:color="auto"/>
                <w:right w:val="none" w:sz="0" w:space="0" w:color="auto"/>
              </w:divBdr>
              <w:divsChild>
                <w:div w:id="8016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6140">
      <w:bodyDiv w:val="1"/>
      <w:marLeft w:val="0"/>
      <w:marRight w:val="0"/>
      <w:marTop w:val="0"/>
      <w:marBottom w:val="0"/>
      <w:divBdr>
        <w:top w:val="none" w:sz="0" w:space="0" w:color="auto"/>
        <w:left w:val="none" w:sz="0" w:space="0" w:color="auto"/>
        <w:bottom w:val="none" w:sz="0" w:space="0" w:color="auto"/>
        <w:right w:val="none" w:sz="0" w:space="0" w:color="auto"/>
      </w:divBdr>
      <w:divsChild>
        <w:div w:id="1352339056">
          <w:marLeft w:val="0"/>
          <w:marRight w:val="0"/>
          <w:marTop w:val="0"/>
          <w:marBottom w:val="0"/>
          <w:divBdr>
            <w:top w:val="none" w:sz="0" w:space="0" w:color="auto"/>
            <w:left w:val="none" w:sz="0" w:space="0" w:color="auto"/>
            <w:bottom w:val="none" w:sz="0" w:space="0" w:color="auto"/>
            <w:right w:val="none" w:sz="0" w:space="0" w:color="auto"/>
          </w:divBdr>
          <w:divsChild>
            <w:div w:id="1758090208">
              <w:marLeft w:val="0"/>
              <w:marRight w:val="0"/>
              <w:marTop w:val="0"/>
              <w:marBottom w:val="0"/>
              <w:divBdr>
                <w:top w:val="none" w:sz="0" w:space="0" w:color="auto"/>
                <w:left w:val="none" w:sz="0" w:space="0" w:color="auto"/>
                <w:bottom w:val="none" w:sz="0" w:space="0" w:color="auto"/>
                <w:right w:val="none" w:sz="0" w:space="0" w:color="auto"/>
              </w:divBdr>
              <w:divsChild>
                <w:div w:id="1215311581">
                  <w:marLeft w:val="0"/>
                  <w:marRight w:val="0"/>
                  <w:marTop w:val="0"/>
                  <w:marBottom w:val="0"/>
                  <w:divBdr>
                    <w:top w:val="none" w:sz="0" w:space="0" w:color="auto"/>
                    <w:left w:val="none" w:sz="0" w:space="0" w:color="auto"/>
                    <w:bottom w:val="none" w:sz="0" w:space="0" w:color="auto"/>
                    <w:right w:val="none" w:sz="0" w:space="0" w:color="auto"/>
                  </w:divBdr>
                  <w:divsChild>
                    <w:div w:id="14421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52144">
      <w:bodyDiv w:val="1"/>
      <w:marLeft w:val="0"/>
      <w:marRight w:val="0"/>
      <w:marTop w:val="0"/>
      <w:marBottom w:val="0"/>
      <w:divBdr>
        <w:top w:val="none" w:sz="0" w:space="0" w:color="auto"/>
        <w:left w:val="none" w:sz="0" w:space="0" w:color="auto"/>
        <w:bottom w:val="none" w:sz="0" w:space="0" w:color="auto"/>
        <w:right w:val="none" w:sz="0" w:space="0" w:color="auto"/>
      </w:divBdr>
    </w:div>
    <w:div w:id="1569656253">
      <w:bodyDiv w:val="1"/>
      <w:marLeft w:val="0"/>
      <w:marRight w:val="0"/>
      <w:marTop w:val="0"/>
      <w:marBottom w:val="0"/>
      <w:divBdr>
        <w:top w:val="none" w:sz="0" w:space="0" w:color="auto"/>
        <w:left w:val="none" w:sz="0" w:space="0" w:color="auto"/>
        <w:bottom w:val="none" w:sz="0" w:space="0" w:color="auto"/>
        <w:right w:val="none" w:sz="0" w:space="0" w:color="auto"/>
      </w:divBdr>
    </w:div>
    <w:div w:id="1573199108">
      <w:bodyDiv w:val="1"/>
      <w:marLeft w:val="0"/>
      <w:marRight w:val="0"/>
      <w:marTop w:val="0"/>
      <w:marBottom w:val="0"/>
      <w:divBdr>
        <w:top w:val="none" w:sz="0" w:space="0" w:color="auto"/>
        <w:left w:val="none" w:sz="0" w:space="0" w:color="auto"/>
        <w:bottom w:val="none" w:sz="0" w:space="0" w:color="auto"/>
        <w:right w:val="none" w:sz="0" w:space="0" w:color="auto"/>
      </w:divBdr>
    </w:div>
    <w:div w:id="1677491736">
      <w:bodyDiv w:val="1"/>
      <w:marLeft w:val="0"/>
      <w:marRight w:val="0"/>
      <w:marTop w:val="0"/>
      <w:marBottom w:val="0"/>
      <w:divBdr>
        <w:top w:val="none" w:sz="0" w:space="0" w:color="auto"/>
        <w:left w:val="none" w:sz="0" w:space="0" w:color="auto"/>
        <w:bottom w:val="none" w:sz="0" w:space="0" w:color="auto"/>
        <w:right w:val="none" w:sz="0" w:space="0" w:color="auto"/>
      </w:divBdr>
    </w:div>
    <w:div w:id="1681810774">
      <w:bodyDiv w:val="1"/>
      <w:marLeft w:val="0"/>
      <w:marRight w:val="0"/>
      <w:marTop w:val="0"/>
      <w:marBottom w:val="0"/>
      <w:divBdr>
        <w:top w:val="none" w:sz="0" w:space="0" w:color="auto"/>
        <w:left w:val="none" w:sz="0" w:space="0" w:color="auto"/>
        <w:bottom w:val="none" w:sz="0" w:space="0" w:color="auto"/>
        <w:right w:val="none" w:sz="0" w:space="0" w:color="auto"/>
      </w:divBdr>
    </w:div>
    <w:div w:id="1688022632">
      <w:bodyDiv w:val="1"/>
      <w:marLeft w:val="0"/>
      <w:marRight w:val="0"/>
      <w:marTop w:val="0"/>
      <w:marBottom w:val="0"/>
      <w:divBdr>
        <w:top w:val="none" w:sz="0" w:space="0" w:color="auto"/>
        <w:left w:val="none" w:sz="0" w:space="0" w:color="auto"/>
        <w:bottom w:val="none" w:sz="0" w:space="0" w:color="auto"/>
        <w:right w:val="none" w:sz="0" w:space="0" w:color="auto"/>
      </w:divBdr>
    </w:div>
    <w:div w:id="1698703138">
      <w:bodyDiv w:val="1"/>
      <w:marLeft w:val="0"/>
      <w:marRight w:val="0"/>
      <w:marTop w:val="0"/>
      <w:marBottom w:val="0"/>
      <w:divBdr>
        <w:top w:val="none" w:sz="0" w:space="0" w:color="auto"/>
        <w:left w:val="none" w:sz="0" w:space="0" w:color="auto"/>
        <w:bottom w:val="none" w:sz="0" w:space="0" w:color="auto"/>
        <w:right w:val="none" w:sz="0" w:space="0" w:color="auto"/>
      </w:divBdr>
    </w:div>
    <w:div w:id="1698892601">
      <w:bodyDiv w:val="1"/>
      <w:marLeft w:val="0"/>
      <w:marRight w:val="0"/>
      <w:marTop w:val="0"/>
      <w:marBottom w:val="0"/>
      <w:divBdr>
        <w:top w:val="none" w:sz="0" w:space="0" w:color="auto"/>
        <w:left w:val="none" w:sz="0" w:space="0" w:color="auto"/>
        <w:bottom w:val="none" w:sz="0" w:space="0" w:color="auto"/>
        <w:right w:val="none" w:sz="0" w:space="0" w:color="auto"/>
      </w:divBdr>
    </w:div>
    <w:div w:id="1704597628">
      <w:bodyDiv w:val="1"/>
      <w:marLeft w:val="0"/>
      <w:marRight w:val="0"/>
      <w:marTop w:val="0"/>
      <w:marBottom w:val="0"/>
      <w:divBdr>
        <w:top w:val="none" w:sz="0" w:space="0" w:color="auto"/>
        <w:left w:val="none" w:sz="0" w:space="0" w:color="auto"/>
        <w:bottom w:val="none" w:sz="0" w:space="0" w:color="auto"/>
        <w:right w:val="none" w:sz="0" w:space="0" w:color="auto"/>
      </w:divBdr>
    </w:div>
    <w:div w:id="1720739889">
      <w:bodyDiv w:val="1"/>
      <w:marLeft w:val="0"/>
      <w:marRight w:val="0"/>
      <w:marTop w:val="0"/>
      <w:marBottom w:val="0"/>
      <w:divBdr>
        <w:top w:val="none" w:sz="0" w:space="0" w:color="auto"/>
        <w:left w:val="none" w:sz="0" w:space="0" w:color="auto"/>
        <w:bottom w:val="none" w:sz="0" w:space="0" w:color="auto"/>
        <w:right w:val="none" w:sz="0" w:space="0" w:color="auto"/>
      </w:divBdr>
    </w:div>
    <w:div w:id="1765760895">
      <w:bodyDiv w:val="1"/>
      <w:marLeft w:val="0"/>
      <w:marRight w:val="0"/>
      <w:marTop w:val="0"/>
      <w:marBottom w:val="0"/>
      <w:divBdr>
        <w:top w:val="none" w:sz="0" w:space="0" w:color="auto"/>
        <w:left w:val="none" w:sz="0" w:space="0" w:color="auto"/>
        <w:bottom w:val="none" w:sz="0" w:space="0" w:color="auto"/>
        <w:right w:val="none" w:sz="0" w:space="0" w:color="auto"/>
      </w:divBdr>
    </w:div>
    <w:div w:id="1784180691">
      <w:bodyDiv w:val="1"/>
      <w:marLeft w:val="0"/>
      <w:marRight w:val="0"/>
      <w:marTop w:val="0"/>
      <w:marBottom w:val="0"/>
      <w:divBdr>
        <w:top w:val="none" w:sz="0" w:space="0" w:color="auto"/>
        <w:left w:val="none" w:sz="0" w:space="0" w:color="auto"/>
        <w:bottom w:val="none" w:sz="0" w:space="0" w:color="auto"/>
        <w:right w:val="none" w:sz="0" w:space="0" w:color="auto"/>
      </w:divBdr>
    </w:div>
    <w:div w:id="1816993923">
      <w:bodyDiv w:val="1"/>
      <w:marLeft w:val="0"/>
      <w:marRight w:val="0"/>
      <w:marTop w:val="0"/>
      <w:marBottom w:val="0"/>
      <w:divBdr>
        <w:top w:val="none" w:sz="0" w:space="0" w:color="auto"/>
        <w:left w:val="none" w:sz="0" w:space="0" w:color="auto"/>
        <w:bottom w:val="none" w:sz="0" w:space="0" w:color="auto"/>
        <w:right w:val="none" w:sz="0" w:space="0" w:color="auto"/>
      </w:divBdr>
      <w:divsChild>
        <w:div w:id="31199363">
          <w:marLeft w:val="600"/>
          <w:marRight w:val="0"/>
          <w:marTop w:val="0"/>
          <w:marBottom w:val="0"/>
          <w:divBdr>
            <w:top w:val="none" w:sz="0" w:space="0" w:color="auto"/>
            <w:left w:val="none" w:sz="0" w:space="0" w:color="auto"/>
            <w:bottom w:val="none" w:sz="0" w:space="0" w:color="auto"/>
            <w:right w:val="none" w:sz="0" w:space="0" w:color="auto"/>
          </w:divBdr>
        </w:div>
      </w:divsChild>
    </w:div>
    <w:div w:id="1879052659">
      <w:bodyDiv w:val="1"/>
      <w:marLeft w:val="0"/>
      <w:marRight w:val="0"/>
      <w:marTop w:val="0"/>
      <w:marBottom w:val="0"/>
      <w:divBdr>
        <w:top w:val="none" w:sz="0" w:space="0" w:color="auto"/>
        <w:left w:val="none" w:sz="0" w:space="0" w:color="auto"/>
        <w:bottom w:val="none" w:sz="0" w:space="0" w:color="auto"/>
        <w:right w:val="none" w:sz="0" w:space="0" w:color="auto"/>
      </w:divBdr>
    </w:div>
    <w:div w:id="1919629688">
      <w:bodyDiv w:val="1"/>
      <w:marLeft w:val="0"/>
      <w:marRight w:val="0"/>
      <w:marTop w:val="0"/>
      <w:marBottom w:val="0"/>
      <w:divBdr>
        <w:top w:val="none" w:sz="0" w:space="0" w:color="auto"/>
        <w:left w:val="none" w:sz="0" w:space="0" w:color="auto"/>
        <w:bottom w:val="none" w:sz="0" w:space="0" w:color="auto"/>
        <w:right w:val="none" w:sz="0" w:space="0" w:color="auto"/>
      </w:divBdr>
      <w:divsChild>
        <w:div w:id="1021858351">
          <w:marLeft w:val="0"/>
          <w:marRight w:val="0"/>
          <w:marTop w:val="0"/>
          <w:marBottom w:val="0"/>
          <w:divBdr>
            <w:top w:val="none" w:sz="0" w:space="0" w:color="auto"/>
            <w:left w:val="none" w:sz="0" w:space="0" w:color="auto"/>
            <w:bottom w:val="none" w:sz="0" w:space="0" w:color="auto"/>
            <w:right w:val="none" w:sz="0" w:space="0" w:color="auto"/>
          </w:divBdr>
          <w:divsChild>
            <w:div w:id="1975406416">
              <w:marLeft w:val="0"/>
              <w:marRight w:val="0"/>
              <w:marTop w:val="0"/>
              <w:marBottom w:val="0"/>
              <w:divBdr>
                <w:top w:val="none" w:sz="0" w:space="0" w:color="auto"/>
                <w:left w:val="none" w:sz="0" w:space="0" w:color="auto"/>
                <w:bottom w:val="none" w:sz="0" w:space="0" w:color="auto"/>
                <w:right w:val="none" w:sz="0" w:space="0" w:color="auto"/>
              </w:divBdr>
              <w:divsChild>
                <w:div w:id="2080589118">
                  <w:marLeft w:val="0"/>
                  <w:marRight w:val="0"/>
                  <w:marTop w:val="0"/>
                  <w:marBottom w:val="0"/>
                  <w:divBdr>
                    <w:top w:val="none" w:sz="0" w:space="0" w:color="auto"/>
                    <w:left w:val="none" w:sz="0" w:space="0" w:color="auto"/>
                    <w:bottom w:val="none" w:sz="0" w:space="0" w:color="auto"/>
                    <w:right w:val="none" w:sz="0" w:space="0" w:color="auto"/>
                  </w:divBdr>
                  <w:divsChild>
                    <w:div w:id="5330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60292">
      <w:bodyDiv w:val="1"/>
      <w:marLeft w:val="0"/>
      <w:marRight w:val="0"/>
      <w:marTop w:val="0"/>
      <w:marBottom w:val="0"/>
      <w:divBdr>
        <w:top w:val="none" w:sz="0" w:space="0" w:color="auto"/>
        <w:left w:val="none" w:sz="0" w:space="0" w:color="auto"/>
        <w:bottom w:val="none" w:sz="0" w:space="0" w:color="auto"/>
        <w:right w:val="none" w:sz="0" w:space="0" w:color="auto"/>
      </w:divBdr>
    </w:div>
    <w:div w:id="2081828890">
      <w:bodyDiv w:val="1"/>
      <w:marLeft w:val="0"/>
      <w:marRight w:val="0"/>
      <w:marTop w:val="0"/>
      <w:marBottom w:val="0"/>
      <w:divBdr>
        <w:top w:val="none" w:sz="0" w:space="0" w:color="auto"/>
        <w:left w:val="none" w:sz="0" w:space="0" w:color="auto"/>
        <w:bottom w:val="none" w:sz="0" w:space="0" w:color="auto"/>
        <w:right w:val="none" w:sz="0" w:space="0" w:color="auto"/>
      </w:divBdr>
    </w:div>
    <w:div w:id="2101177708">
      <w:bodyDiv w:val="1"/>
      <w:marLeft w:val="0"/>
      <w:marRight w:val="0"/>
      <w:marTop w:val="0"/>
      <w:marBottom w:val="0"/>
      <w:divBdr>
        <w:top w:val="none" w:sz="0" w:space="0" w:color="auto"/>
        <w:left w:val="none" w:sz="0" w:space="0" w:color="auto"/>
        <w:bottom w:val="none" w:sz="0" w:space="0" w:color="auto"/>
        <w:right w:val="none" w:sz="0" w:space="0" w:color="auto"/>
      </w:divBdr>
    </w:div>
    <w:div w:id="2132353854">
      <w:bodyDiv w:val="1"/>
      <w:marLeft w:val="0"/>
      <w:marRight w:val="0"/>
      <w:marTop w:val="0"/>
      <w:marBottom w:val="0"/>
      <w:divBdr>
        <w:top w:val="none" w:sz="0" w:space="0" w:color="auto"/>
        <w:left w:val="none" w:sz="0" w:space="0" w:color="auto"/>
        <w:bottom w:val="none" w:sz="0" w:space="0" w:color="auto"/>
        <w:right w:val="none" w:sz="0" w:space="0" w:color="auto"/>
      </w:divBdr>
    </w:div>
    <w:div w:id="2145998131">
      <w:bodyDiv w:val="1"/>
      <w:marLeft w:val="0"/>
      <w:marRight w:val="0"/>
      <w:marTop w:val="0"/>
      <w:marBottom w:val="0"/>
      <w:divBdr>
        <w:top w:val="none" w:sz="0" w:space="0" w:color="auto"/>
        <w:left w:val="none" w:sz="0" w:space="0" w:color="auto"/>
        <w:bottom w:val="none" w:sz="0" w:space="0" w:color="auto"/>
        <w:right w:val="none" w:sz="0" w:space="0" w:color="auto"/>
      </w:divBdr>
      <w:divsChild>
        <w:div w:id="1531800473">
          <w:marLeft w:val="0"/>
          <w:marRight w:val="0"/>
          <w:marTop w:val="0"/>
          <w:marBottom w:val="0"/>
          <w:divBdr>
            <w:top w:val="none" w:sz="0" w:space="0" w:color="auto"/>
            <w:left w:val="none" w:sz="0" w:space="0" w:color="auto"/>
            <w:bottom w:val="none" w:sz="0" w:space="0" w:color="auto"/>
            <w:right w:val="none" w:sz="0" w:space="0" w:color="auto"/>
          </w:divBdr>
          <w:divsChild>
            <w:div w:id="89207747">
              <w:marLeft w:val="0"/>
              <w:marRight w:val="0"/>
              <w:marTop w:val="0"/>
              <w:marBottom w:val="0"/>
              <w:divBdr>
                <w:top w:val="none" w:sz="0" w:space="0" w:color="auto"/>
                <w:left w:val="none" w:sz="0" w:space="0" w:color="auto"/>
                <w:bottom w:val="none" w:sz="0" w:space="0" w:color="auto"/>
                <w:right w:val="none" w:sz="0" w:space="0" w:color="auto"/>
              </w:divBdr>
              <w:divsChild>
                <w:div w:id="19942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rlieinden.github.io/System-Design/2021-01-25_Microservices--Designing-Highly-Scalable-Systems-55dbb6f64c94.html" TargetMode="External"/><Relationship Id="rId13" Type="http://schemas.openxmlformats.org/officeDocument/2006/relationships/hyperlink" Target="https://research.facebook.com/publications/deep-learning-inference-in-facebook-data-centers-characterization-performance-optimizations-and-hardware-implica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oud.google.com/architecture/mlops-continuous-delivery-and-automation-pipelines-in-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405.0556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eptune.ai/blog/mlops-architecture-guide" TargetMode="External"/><Relationship Id="rId4" Type="http://schemas.openxmlformats.org/officeDocument/2006/relationships/webSettings" Target="webSettings.xml"/><Relationship Id="rId9" Type="http://schemas.openxmlformats.org/officeDocument/2006/relationships/hyperlink" Target="https://lakefs.io/blog/machine-learning-architecture/" TargetMode="External"/><Relationship Id="rId14" Type="http://schemas.openxmlformats.org/officeDocument/2006/relationships/hyperlink" Target="https://www.researchgate.net/publication/319769912_Hidden_Technical_Debt_in_Machine_Learning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12</Pages>
  <Words>5132</Words>
  <Characters>29255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57</cp:revision>
  <dcterms:created xsi:type="dcterms:W3CDTF">2024-10-18T19:24:00Z</dcterms:created>
  <dcterms:modified xsi:type="dcterms:W3CDTF">2024-10-27T18:26:00Z</dcterms:modified>
</cp:coreProperties>
</file>