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CBA86" w14:textId="018FBF6E" w:rsidR="00AE5006" w:rsidRPr="00AE5006" w:rsidRDefault="00AE5006" w:rsidP="00AE500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00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Геометрические преобразования в </w:t>
      </w:r>
      <w:r>
        <w:rPr>
          <w:rFonts w:ascii="Times New Roman" w:hAnsi="Times New Roman" w:cs="Times New Roman"/>
          <w:sz w:val="28"/>
          <w:szCs w:val="28"/>
        </w:rPr>
        <w:t>компьютерной</w:t>
      </w:r>
      <w:r w:rsidRPr="00AE500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графике.</w:t>
      </w:r>
    </w:p>
    <w:p w14:paraId="6422E995" w14:textId="33812DC0" w:rsidR="009A54BF" w:rsidRDefault="00AE5006" w:rsidP="00AE500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0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B0F762" wp14:editId="7016BDED">
            <wp:extent cx="4461509" cy="1671381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7591" cy="167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2F0F" w14:textId="4AA26808" w:rsidR="00AE5006" w:rsidRPr="00AE5006" w:rsidRDefault="00AE5006" w:rsidP="00AE50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E5006">
        <w:rPr>
          <w:rFonts w:ascii="Times New Roman" w:hAnsi="Times New Roman" w:cs="Times New Roman"/>
          <w:b/>
          <w:bCs/>
          <w:sz w:val="28"/>
          <w:szCs w:val="28"/>
        </w:rPr>
        <w:t xml:space="preserve">В машинной графике представлена большая группа геометрических преобразований (аффинная группа): перенос, поворот, масштабирование.  Геометрические преобразования позволяют изменять и визуализировать объект </w:t>
      </w:r>
    </w:p>
    <w:p w14:paraId="4290A764" w14:textId="77777777" w:rsidR="00AE5006" w:rsidRPr="00AE5006" w:rsidRDefault="00AE5006" w:rsidP="00AE500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006">
        <w:rPr>
          <w:rFonts w:ascii="Times New Roman" w:hAnsi="Times New Roman" w:cs="Times New Roman"/>
          <w:b/>
          <w:bCs/>
          <w:sz w:val="28"/>
          <w:szCs w:val="28"/>
        </w:rPr>
        <w:t>Объекты и геометрические преобразования</w:t>
      </w:r>
    </w:p>
    <w:p w14:paraId="51380E5A" w14:textId="77777777" w:rsidR="00AE5006" w:rsidRPr="00AE5006" w:rsidRDefault="00AE5006" w:rsidP="00AE5006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E5006">
        <w:rPr>
          <w:rFonts w:ascii="Times New Roman" w:hAnsi="Times New Roman" w:cs="Times New Roman"/>
          <w:sz w:val="28"/>
          <w:szCs w:val="28"/>
        </w:rPr>
        <w:t xml:space="preserve">Компьютерная графика имеет дело со множеством геометрических объектов, таких как точки, многоугольники и многогранники.  Все разнообразие геометрических объектов можно свести к ограниченному множеству </w:t>
      </w:r>
      <w:r w:rsidRPr="00AE5006">
        <w:rPr>
          <w:rFonts w:ascii="Times New Roman" w:hAnsi="Times New Roman" w:cs="Times New Roman"/>
          <w:i/>
          <w:iCs/>
          <w:sz w:val="28"/>
          <w:szCs w:val="28"/>
        </w:rPr>
        <w:t>простейших сущностей</w:t>
      </w:r>
      <w:r w:rsidRPr="00AE5006">
        <w:rPr>
          <w:rFonts w:ascii="Times New Roman" w:hAnsi="Times New Roman" w:cs="Times New Roman"/>
          <w:sz w:val="28"/>
          <w:szCs w:val="28"/>
        </w:rPr>
        <w:t xml:space="preserve">. Нам понадобятся для этого три базовых типа — </w:t>
      </w:r>
      <w:r w:rsidRPr="00AE5006">
        <w:rPr>
          <w:rFonts w:ascii="Times New Roman" w:hAnsi="Times New Roman" w:cs="Times New Roman"/>
          <w:b/>
          <w:bCs/>
          <w:sz w:val="28"/>
          <w:szCs w:val="28"/>
        </w:rPr>
        <w:t>скаляры, точки и векторы</w:t>
      </w:r>
      <w:r w:rsidRPr="00AE500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E8B6484" w14:textId="77777777" w:rsidR="00AE5006" w:rsidRPr="00AE5006" w:rsidRDefault="00AE5006" w:rsidP="00AE5006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E5006">
        <w:rPr>
          <w:rFonts w:ascii="Times New Roman" w:hAnsi="Times New Roman" w:cs="Times New Roman"/>
          <w:sz w:val="28"/>
          <w:szCs w:val="28"/>
        </w:rPr>
        <w:t xml:space="preserve">         Существуют, по крайней мере, три варианта определения этих сущностей, в зависимости от того, с какой точки зрения их рассматривать </w:t>
      </w:r>
    </w:p>
    <w:p w14:paraId="749C0347" w14:textId="77777777" w:rsidR="00AE5006" w:rsidRPr="00AE5006" w:rsidRDefault="00AE5006" w:rsidP="00AE500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006">
        <w:rPr>
          <w:rFonts w:ascii="Times New Roman" w:hAnsi="Times New Roman" w:cs="Times New Roman"/>
          <w:sz w:val="28"/>
          <w:szCs w:val="28"/>
        </w:rPr>
        <w:t xml:space="preserve">— чисто математической (формальной), </w:t>
      </w:r>
    </w:p>
    <w:p w14:paraId="2036A737" w14:textId="77777777" w:rsidR="00AE5006" w:rsidRPr="00AE5006" w:rsidRDefault="00AE5006" w:rsidP="00AE500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006">
        <w:rPr>
          <w:rFonts w:ascii="Times New Roman" w:hAnsi="Times New Roman" w:cs="Times New Roman"/>
          <w:sz w:val="28"/>
          <w:szCs w:val="28"/>
        </w:rPr>
        <w:t xml:space="preserve">— геометрической </w:t>
      </w:r>
    </w:p>
    <w:p w14:paraId="6BB9BC86" w14:textId="77777777" w:rsidR="00AE5006" w:rsidRPr="00AE5006" w:rsidRDefault="00AE5006" w:rsidP="00AE500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006">
        <w:rPr>
          <w:rFonts w:ascii="Times New Roman" w:hAnsi="Times New Roman" w:cs="Times New Roman"/>
          <w:sz w:val="28"/>
          <w:szCs w:val="28"/>
        </w:rPr>
        <w:t xml:space="preserve">— с точки зрения программной реализации. </w:t>
      </w:r>
    </w:p>
    <w:p w14:paraId="4F824ED3" w14:textId="77777777" w:rsidR="00AE5006" w:rsidRPr="00AE5006" w:rsidRDefault="00AE5006" w:rsidP="00AE5006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E500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AE5006">
        <w:rPr>
          <w:rFonts w:ascii="Times New Roman" w:hAnsi="Times New Roman" w:cs="Times New Roman"/>
          <w:sz w:val="28"/>
          <w:szCs w:val="28"/>
        </w:rPr>
        <w:t>В  конечном</w:t>
      </w:r>
      <w:proofErr w:type="gramEnd"/>
      <w:r w:rsidRPr="00AE5006">
        <w:rPr>
          <w:rFonts w:ascii="Times New Roman" w:hAnsi="Times New Roman" w:cs="Times New Roman"/>
          <w:sz w:val="28"/>
          <w:szCs w:val="28"/>
        </w:rPr>
        <w:t xml:space="preserve"> счете нам придется иметь дело со всеми тремя вариантами</w:t>
      </w:r>
    </w:p>
    <w:p w14:paraId="7DC4F3F1" w14:textId="11341F5E" w:rsidR="00AE5006" w:rsidRDefault="00AE5006" w:rsidP="00AE500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006">
        <w:rPr>
          <w:rFonts w:ascii="Times New Roman" w:hAnsi="Times New Roman" w:cs="Times New Roman"/>
          <w:sz w:val="28"/>
          <w:szCs w:val="28"/>
        </w:rPr>
        <w:t>Моделирование</w:t>
      </w:r>
    </w:p>
    <w:p w14:paraId="4E237B5B" w14:textId="77777777" w:rsidR="00AE5006" w:rsidRPr="00AE5006" w:rsidRDefault="00AE5006" w:rsidP="00AE500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006">
        <w:rPr>
          <w:rFonts w:ascii="Times New Roman" w:hAnsi="Times New Roman" w:cs="Times New Roman"/>
          <w:sz w:val="28"/>
          <w:szCs w:val="28"/>
        </w:rPr>
        <w:t>Генерация моделей</w:t>
      </w:r>
    </w:p>
    <w:p w14:paraId="42402F6B" w14:textId="77777777" w:rsidR="00AE5006" w:rsidRPr="00AE5006" w:rsidRDefault="00AE5006" w:rsidP="00AE500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006">
        <w:rPr>
          <w:rFonts w:ascii="Times New Roman" w:hAnsi="Times New Roman" w:cs="Times New Roman"/>
          <w:sz w:val="28"/>
          <w:szCs w:val="28"/>
        </w:rPr>
        <w:t>линии, кривые, полигоны, сглаженные поверхности</w:t>
      </w:r>
    </w:p>
    <w:p w14:paraId="33680226" w14:textId="77777777" w:rsidR="00AE5006" w:rsidRPr="00AE5006" w:rsidRDefault="00AE5006" w:rsidP="00AE500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006">
        <w:rPr>
          <w:rFonts w:ascii="Times New Roman" w:hAnsi="Times New Roman" w:cs="Times New Roman"/>
          <w:sz w:val="28"/>
          <w:szCs w:val="28"/>
        </w:rPr>
        <w:t>цифровая геометрия</w:t>
      </w:r>
    </w:p>
    <w:p w14:paraId="17A424AE" w14:textId="0DE45F5B" w:rsidR="00AE5006" w:rsidRDefault="00AE5006" w:rsidP="00AE500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006">
        <w:rPr>
          <w:rFonts w:ascii="Times New Roman" w:hAnsi="Times New Roman" w:cs="Times New Roman"/>
          <w:b/>
          <w:bCs/>
          <w:sz w:val="28"/>
          <w:szCs w:val="28"/>
        </w:rPr>
        <w:t>Описание 2</w:t>
      </w:r>
      <w:r w:rsidRPr="00AE5006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AE5006">
        <w:rPr>
          <w:rFonts w:ascii="Times New Roman" w:hAnsi="Times New Roman" w:cs="Times New Roman"/>
          <w:b/>
          <w:bCs/>
          <w:sz w:val="28"/>
          <w:szCs w:val="28"/>
        </w:rPr>
        <w:t xml:space="preserve"> объектов</w:t>
      </w:r>
    </w:p>
    <w:p w14:paraId="78DCA434" w14:textId="77777777" w:rsidR="00AE5006" w:rsidRPr="00AE5006" w:rsidRDefault="00AE5006" w:rsidP="00AE500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006">
        <w:rPr>
          <w:rFonts w:ascii="Times New Roman" w:hAnsi="Times New Roman" w:cs="Times New Roman"/>
          <w:i/>
          <w:iCs/>
          <w:sz w:val="28"/>
          <w:szCs w:val="28"/>
          <w:lang w:val="en-US"/>
        </w:rPr>
        <w:t>Lines</w:t>
      </w:r>
      <w:r w:rsidRPr="00F40D7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AE5006">
        <w:rPr>
          <w:rFonts w:ascii="Times New Roman" w:hAnsi="Times New Roman" w:cs="Times New Roman"/>
          <w:i/>
          <w:iCs/>
          <w:sz w:val="28"/>
          <w:szCs w:val="28"/>
        </w:rPr>
        <w:t>и</w:t>
      </w:r>
      <w:r w:rsidRPr="00F40D7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AE5006">
        <w:rPr>
          <w:rFonts w:ascii="Times New Roman" w:hAnsi="Times New Roman" w:cs="Times New Roman"/>
          <w:i/>
          <w:iCs/>
          <w:sz w:val="28"/>
          <w:szCs w:val="28"/>
          <w:lang w:val="en-US"/>
        </w:rPr>
        <w:t>Polylines</w:t>
      </w:r>
    </w:p>
    <w:p w14:paraId="40346285" w14:textId="77777777" w:rsidR="00AE5006" w:rsidRPr="00AE5006" w:rsidRDefault="00AE5006" w:rsidP="00AE5006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E5006">
        <w:rPr>
          <w:rFonts w:ascii="Times New Roman" w:hAnsi="Times New Roman" w:cs="Times New Roman"/>
          <w:i/>
          <w:iCs/>
          <w:sz w:val="28"/>
          <w:szCs w:val="28"/>
          <w:lang w:val="en-US"/>
        </w:rPr>
        <w:t>Polylines</w:t>
      </w:r>
      <w:r w:rsidRPr="00AE5006">
        <w:rPr>
          <w:rFonts w:ascii="Times New Roman" w:hAnsi="Times New Roman" w:cs="Times New Roman"/>
          <w:sz w:val="28"/>
          <w:szCs w:val="28"/>
        </w:rPr>
        <w:t>: линия нарисованная по заданным точкам</w:t>
      </w:r>
    </w:p>
    <w:p w14:paraId="74482794" w14:textId="77777777" w:rsidR="00AE5006" w:rsidRPr="00AE5006" w:rsidRDefault="00AE5006" w:rsidP="00AE5006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E5006">
        <w:rPr>
          <w:rFonts w:ascii="Times New Roman" w:hAnsi="Times New Roman" w:cs="Times New Roman"/>
          <w:b/>
          <w:bCs/>
          <w:sz w:val="28"/>
          <w:szCs w:val="28"/>
        </w:rPr>
        <w:t xml:space="preserve">Соединенные конечные точки дают замкнутую </w:t>
      </w:r>
      <w:proofErr w:type="spellStart"/>
      <w:r w:rsidRPr="00AE5006">
        <w:rPr>
          <w:rFonts w:ascii="Times New Roman" w:hAnsi="Times New Roman" w:cs="Times New Roman"/>
          <w:b/>
          <w:bCs/>
          <w:sz w:val="28"/>
          <w:szCs w:val="28"/>
        </w:rPr>
        <w:t>полилинию</w:t>
      </w:r>
      <w:proofErr w:type="spellEnd"/>
      <w:r w:rsidRPr="00AE5006">
        <w:rPr>
          <w:rFonts w:ascii="Times New Roman" w:hAnsi="Times New Roman" w:cs="Times New Roman"/>
          <w:b/>
          <w:bCs/>
          <w:sz w:val="28"/>
          <w:szCs w:val="28"/>
        </w:rPr>
        <w:t xml:space="preserve"> или </w:t>
      </w:r>
      <w:r w:rsidRPr="00AE500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полигон</w:t>
      </w:r>
    </w:p>
    <w:p w14:paraId="549F5D67" w14:textId="7DE4F10A" w:rsidR="00AE5006" w:rsidRDefault="00AE5006" w:rsidP="00AE500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006">
        <w:rPr>
          <w:rFonts w:ascii="Times New Roman" w:hAnsi="Times New Roman" w:cs="Times New Roman"/>
          <w:sz w:val="28"/>
          <w:szCs w:val="28"/>
        </w:rPr>
        <w:t>Выпуклый и вогнутый многоугольники</w:t>
      </w:r>
    </w:p>
    <w:p w14:paraId="725EDEF4" w14:textId="4DF4052E" w:rsidR="00AE5006" w:rsidRDefault="00AE5006" w:rsidP="00AE5006">
      <w:pPr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AE5006">
        <w:rPr>
          <w:rFonts w:ascii="Times New Roman" w:hAnsi="Times New Roman" w:cs="Times New Roman"/>
          <w:i/>
          <w:iCs/>
          <w:sz w:val="28"/>
          <w:szCs w:val="28"/>
          <w:u w:val="single"/>
        </w:rPr>
        <w:t>Выпуклый</w:t>
      </w:r>
      <w:proofErr w:type="gramStart"/>
      <w:r w:rsidRPr="00AE5006">
        <w:rPr>
          <w:rFonts w:ascii="Times New Roman" w:hAnsi="Times New Roman" w:cs="Times New Roman"/>
          <w:i/>
          <w:iCs/>
          <w:sz w:val="28"/>
          <w:szCs w:val="28"/>
          <w:u w:val="single"/>
        </w:rPr>
        <w:t>:</w:t>
      </w:r>
      <w:r w:rsidRPr="00AE5006">
        <w:rPr>
          <w:rFonts w:ascii="Times New Roman" w:hAnsi="Times New Roman" w:cs="Times New Roman"/>
          <w:i/>
          <w:iCs/>
          <w:sz w:val="28"/>
          <w:szCs w:val="28"/>
        </w:rPr>
        <w:t xml:space="preserve"> Для</w:t>
      </w:r>
      <w:proofErr w:type="gramEnd"/>
      <w:r w:rsidRPr="00AE5006">
        <w:rPr>
          <w:rFonts w:ascii="Times New Roman" w:hAnsi="Times New Roman" w:cs="Times New Roman"/>
          <w:i/>
          <w:iCs/>
          <w:sz w:val="28"/>
          <w:szCs w:val="28"/>
        </w:rPr>
        <w:t xml:space="preserve"> каждой пары точек в многоугольнике линия между ними полностью содержится в многоугольнике.</w:t>
      </w:r>
    </w:p>
    <w:p w14:paraId="3FD263CA" w14:textId="77777777" w:rsidR="00AE5006" w:rsidRPr="00AE5006" w:rsidRDefault="00AE5006" w:rsidP="00AE500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006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>Вогнутый</w:t>
      </w:r>
      <w:proofErr w:type="gramStart"/>
      <w:r w:rsidRPr="00AE5006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: </w:t>
      </w:r>
      <w:r w:rsidRPr="00AE5006">
        <w:rPr>
          <w:rFonts w:ascii="Times New Roman" w:hAnsi="Times New Roman" w:cs="Times New Roman"/>
          <w:i/>
          <w:iCs/>
          <w:sz w:val="28"/>
          <w:szCs w:val="28"/>
        </w:rPr>
        <w:t>Не</w:t>
      </w:r>
      <w:proofErr w:type="gramEnd"/>
      <w:r w:rsidRPr="00AE5006">
        <w:rPr>
          <w:rFonts w:ascii="Times New Roman" w:hAnsi="Times New Roman" w:cs="Times New Roman"/>
          <w:i/>
          <w:iCs/>
          <w:sz w:val="28"/>
          <w:szCs w:val="28"/>
        </w:rPr>
        <w:t xml:space="preserve"> выпуклый: произвольные две точки соединенные в многоугольнике линией не полностью содержавшаяся в многоугольнике</w:t>
      </w:r>
      <w:r w:rsidRPr="00AE500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BC452B" w14:textId="77777777" w:rsidR="00AE5006" w:rsidRPr="00AE5006" w:rsidRDefault="00AE5006" w:rsidP="00AE500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006">
        <w:rPr>
          <w:rFonts w:ascii="Times New Roman" w:hAnsi="Times New Roman" w:cs="Times New Roman"/>
          <w:i/>
          <w:iCs/>
          <w:sz w:val="28"/>
          <w:szCs w:val="28"/>
        </w:rPr>
        <w:t>Специальные полигоны</w:t>
      </w:r>
    </w:p>
    <w:p w14:paraId="25779D90" w14:textId="6A07204A" w:rsidR="00AE5006" w:rsidRDefault="00AE5006" w:rsidP="00AE500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0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ABD665" wp14:editId="1B4CBD4E">
            <wp:extent cx="5734850" cy="142894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73A6" w14:textId="77777777" w:rsidR="00AE5006" w:rsidRPr="00AE5006" w:rsidRDefault="00AE5006" w:rsidP="00AE500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006">
        <w:rPr>
          <w:rFonts w:ascii="Times New Roman" w:hAnsi="Times New Roman" w:cs="Times New Roman"/>
          <w:i/>
          <w:iCs/>
          <w:sz w:val="28"/>
          <w:szCs w:val="28"/>
        </w:rPr>
        <w:t>Окружности</w:t>
      </w:r>
    </w:p>
    <w:p w14:paraId="3276F679" w14:textId="77777777" w:rsidR="00AE5006" w:rsidRPr="00AE5006" w:rsidRDefault="00AE5006" w:rsidP="00AE500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006">
        <w:rPr>
          <w:rFonts w:ascii="Times New Roman" w:hAnsi="Times New Roman" w:cs="Times New Roman"/>
          <w:sz w:val="28"/>
          <w:szCs w:val="28"/>
        </w:rPr>
        <w:t>Состоит из всех точек равноудаленных от единой точки – центра окружности</w:t>
      </w:r>
    </w:p>
    <w:p w14:paraId="18DA609E" w14:textId="77777777" w:rsidR="00AE5006" w:rsidRPr="00AE5006" w:rsidRDefault="00AE5006" w:rsidP="00AE500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006">
        <w:rPr>
          <w:rFonts w:ascii="Times New Roman" w:hAnsi="Times New Roman" w:cs="Times New Roman"/>
          <w:sz w:val="28"/>
          <w:szCs w:val="28"/>
        </w:rPr>
        <w:t xml:space="preserve">(радиус) </w:t>
      </w:r>
      <w:r w:rsidRPr="00AE5006">
        <w:rPr>
          <w:rFonts w:ascii="Times New Roman" w:hAnsi="Times New Roman" w:cs="Times New Roman"/>
          <w:i/>
          <w:iCs/>
          <w:sz w:val="28"/>
          <w:szCs w:val="28"/>
          <w:lang w:val="en-US"/>
        </w:rPr>
        <w:t>r</w:t>
      </w:r>
      <w:r w:rsidRPr="00AE5006">
        <w:rPr>
          <w:rFonts w:ascii="Times New Roman" w:hAnsi="Times New Roman" w:cs="Times New Roman"/>
          <w:sz w:val="28"/>
          <w:szCs w:val="28"/>
        </w:rPr>
        <w:t xml:space="preserve"> = </w:t>
      </w:r>
      <w:r w:rsidRPr="00AE5006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AE5006">
        <w:rPr>
          <w:rFonts w:ascii="Times New Roman" w:hAnsi="Times New Roman" w:cs="Times New Roman"/>
          <w:i/>
          <w:iCs/>
          <w:sz w:val="28"/>
          <w:szCs w:val="28"/>
        </w:rPr>
        <w:t>,</w:t>
      </w:r>
      <w:r w:rsidRPr="00AE5006">
        <w:rPr>
          <w:rFonts w:ascii="Times New Roman" w:hAnsi="Times New Roman" w:cs="Times New Roman"/>
          <w:sz w:val="28"/>
          <w:szCs w:val="28"/>
        </w:rPr>
        <w:t xml:space="preserve"> где </w:t>
      </w:r>
      <w:r w:rsidRPr="00AE5006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AE5006">
        <w:rPr>
          <w:rFonts w:ascii="Times New Roman" w:hAnsi="Times New Roman" w:cs="Times New Roman"/>
          <w:sz w:val="28"/>
          <w:szCs w:val="28"/>
        </w:rPr>
        <w:t xml:space="preserve"> </w:t>
      </w:r>
      <w:r w:rsidRPr="00AE5006">
        <w:rPr>
          <w:rFonts w:ascii="Times New Roman" w:hAnsi="Times New Roman" w:cs="Times New Roman"/>
          <w:sz w:val="28"/>
          <w:szCs w:val="28"/>
          <w:lang w:val="en-US"/>
        </w:rPr>
        <w:t>const</w:t>
      </w:r>
    </w:p>
    <w:p w14:paraId="0CB94D04" w14:textId="77777777" w:rsidR="00AE5006" w:rsidRPr="00AE5006" w:rsidRDefault="00AE5006" w:rsidP="00AE500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006">
        <w:rPr>
          <w:rFonts w:ascii="Times New Roman" w:hAnsi="Times New Roman" w:cs="Times New Roman"/>
          <w:sz w:val="28"/>
          <w:szCs w:val="28"/>
        </w:rPr>
        <w:t>Уравнение окружности</w:t>
      </w:r>
      <w:r w:rsidRPr="00AE50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E5006">
        <w:rPr>
          <w:rFonts w:ascii="Times New Roman" w:hAnsi="Times New Roman" w:cs="Times New Roman"/>
          <w:i/>
          <w:iCs/>
          <w:sz w:val="28"/>
          <w:szCs w:val="28"/>
          <w:lang w:val="en-US"/>
        </w:rPr>
        <w:t>r</w:t>
      </w:r>
      <w:r w:rsidRPr="00AE5006">
        <w:rPr>
          <w:rFonts w:ascii="Times New Roman" w:hAnsi="Times New Roman" w:cs="Times New Roman"/>
          <w:i/>
          <w:iCs/>
          <w:sz w:val="28"/>
          <w:szCs w:val="28"/>
          <w:vertAlign w:val="superscript"/>
          <w:lang w:val="en-US"/>
        </w:rPr>
        <w:t>2</w:t>
      </w:r>
      <w:r w:rsidRPr="00AE5006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x</w:t>
      </w:r>
      <w:r w:rsidRPr="00AE5006">
        <w:rPr>
          <w:rFonts w:ascii="Times New Roman" w:hAnsi="Times New Roman" w:cs="Times New Roman"/>
          <w:i/>
          <w:iCs/>
          <w:sz w:val="28"/>
          <w:szCs w:val="28"/>
          <w:vertAlign w:val="superscript"/>
          <w:lang w:val="en-US"/>
        </w:rPr>
        <w:t>2</w:t>
      </w:r>
      <w:r w:rsidRPr="00AE5006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+ y</w:t>
      </w:r>
      <w:r w:rsidRPr="00AE5006">
        <w:rPr>
          <w:rFonts w:ascii="Times New Roman" w:hAnsi="Times New Roman" w:cs="Times New Roman"/>
          <w:i/>
          <w:iCs/>
          <w:sz w:val="28"/>
          <w:szCs w:val="28"/>
          <w:vertAlign w:val="superscript"/>
          <w:lang w:val="en-US"/>
        </w:rPr>
        <w:t>2</w:t>
      </w:r>
    </w:p>
    <w:p w14:paraId="2E6EB79C" w14:textId="785722C3" w:rsidR="00AE5006" w:rsidRDefault="000B14E6" w:rsidP="00AE500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14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E49CA6" wp14:editId="475A901A">
            <wp:extent cx="3219899" cy="109552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8BD0" w14:textId="77777777" w:rsidR="000B14E6" w:rsidRPr="000B14E6" w:rsidRDefault="000B14E6" w:rsidP="000B14E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14E6">
        <w:rPr>
          <w:rFonts w:ascii="Times New Roman" w:hAnsi="Times New Roman" w:cs="Times New Roman"/>
          <w:i/>
          <w:iCs/>
          <w:sz w:val="28"/>
          <w:szCs w:val="28"/>
        </w:rPr>
        <w:t>Окружность как полигон</w:t>
      </w:r>
    </w:p>
    <w:p w14:paraId="01F3C315" w14:textId="77777777" w:rsidR="000B14E6" w:rsidRPr="000B14E6" w:rsidRDefault="000B14E6" w:rsidP="000B14E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14E6">
        <w:rPr>
          <w:rFonts w:ascii="Times New Roman" w:hAnsi="Times New Roman" w:cs="Times New Roman"/>
          <w:sz w:val="28"/>
          <w:szCs w:val="28"/>
        </w:rPr>
        <w:t>Окружность может аппроксимироваться как полигон с множеством сторон (&gt;15)</w:t>
      </w:r>
    </w:p>
    <w:p w14:paraId="41DD9391" w14:textId="3D002578" w:rsidR="000B14E6" w:rsidRPr="00AE5006" w:rsidRDefault="000B14E6" w:rsidP="00AE500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14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AA3114" wp14:editId="2129A6DB">
            <wp:extent cx="5468113" cy="83831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FD62" w14:textId="77777777" w:rsidR="000B14E6" w:rsidRPr="000B14E6" w:rsidRDefault="000B14E6" w:rsidP="000B14E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14E6">
        <w:rPr>
          <w:rFonts w:ascii="Times New Roman" w:hAnsi="Times New Roman" w:cs="Times New Roman"/>
          <w:i/>
          <w:iCs/>
          <w:sz w:val="28"/>
          <w:szCs w:val="28"/>
        </w:rPr>
        <w:t>Эллипс</w:t>
      </w:r>
    </w:p>
    <w:p w14:paraId="3B13749D" w14:textId="77777777" w:rsidR="000B14E6" w:rsidRPr="000B14E6" w:rsidRDefault="000B14E6" w:rsidP="000B14E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14E6">
        <w:rPr>
          <w:rFonts w:ascii="Times New Roman" w:hAnsi="Times New Roman" w:cs="Times New Roman"/>
          <w:sz w:val="28"/>
          <w:szCs w:val="28"/>
        </w:rPr>
        <w:t xml:space="preserve">Окружность </w:t>
      </w:r>
      <w:proofErr w:type="spellStart"/>
      <w:r w:rsidRPr="000B14E6">
        <w:rPr>
          <w:rFonts w:ascii="Times New Roman" w:hAnsi="Times New Roman" w:cs="Times New Roman"/>
          <w:sz w:val="28"/>
          <w:szCs w:val="28"/>
        </w:rPr>
        <w:t>промасштабированная</w:t>
      </w:r>
      <w:proofErr w:type="spellEnd"/>
      <w:r w:rsidRPr="000B14E6">
        <w:rPr>
          <w:rFonts w:ascii="Times New Roman" w:hAnsi="Times New Roman" w:cs="Times New Roman"/>
          <w:sz w:val="28"/>
          <w:szCs w:val="28"/>
        </w:rPr>
        <w:t xml:space="preserve"> вдоль осей </w:t>
      </w:r>
      <w:r w:rsidRPr="000B14E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B14E6">
        <w:rPr>
          <w:rFonts w:ascii="Times New Roman" w:hAnsi="Times New Roman" w:cs="Times New Roman"/>
          <w:sz w:val="28"/>
          <w:szCs w:val="28"/>
        </w:rPr>
        <w:t xml:space="preserve"> или </w:t>
      </w:r>
      <w:r w:rsidRPr="000B14E6"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14:paraId="5AB108CD" w14:textId="2F913106" w:rsidR="00AE5006" w:rsidRDefault="000B14E6" w:rsidP="00AE500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14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46ED35" wp14:editId="1206F27C">
            <wp:extent cx="5715798" cy="1971950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92EF" w14:textId="77777777" w:rsidR="000B14E6" w:rsidRDefault="000B14E6" w:rsidP="00AE500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DED0D2" w14:textId="77777777" w:rsidR="000B14E6" w:rsidRPr="000B14E6" w:rsidRDefault="000B14E6" w:rsidP="000B14E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14E6">
        <w:rPr>
          <w:rFonts w:ascii="Times New Roman" w:hAnsi="Times New Roman" w:cs="Times New Roman"/>
          <w:i/>
          <w:iCs/>
          <w:sz w:val="28"/>
          <w:szCs w:val="28"/>
        </w:rPr>
        <w:lastRenderedPageBreak/>
        <w:t>Вершины в движении</w:t>
      </w:r>
    </w:p>
    <w:p w14:paraId="5C9B4969" w14:textId="77777777" w:rsidR="000B14E6" w:rsidRPr="000B14E6" w:rsidRDefault="000B14E6" w:rsidP="000B14E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14E6">
        <w:rPr>
          <w:rFonts w:ascii="Times New Roman" w:hAnsi="Times New Roman" w:cs="Times New Roman"/>
          <w:sz w:val="28"/>
          <w:szCs w:val="28"/>
        </w:rPr>
        <w:t>Линия нарисованная трассировкой пути точки при ее движении (1</w:t>
      </w:r>
      <w:r w:rsidRPr="000B14E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B14E6">
        <w:rPr>
          <w:rFonts w:ascii="Times New Roman" w:hAnsi="Times New Roman" w:cs="Times New Roman"/>
          <w:sz w:val="28"/>
          <w:szCs w:val="28"/>
        </w:rPr>
        <w:t>)</w:t>
      </w:r>
    </w:p>
    <w:p w14:paraId="4C5C2AB8" w14:textId="76AE01ED" w:rsidR="000B14E6" w:rsidRDefault="000B14E6" w:rsidP="000B14E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14E6">
        <w:rPr>
          <w:rFonts w:ascii="Times New Roman" w:hAnsi="Times New Roman" w:cs="Times New Roman"/>
          <w:sz w:val="28"/>
          <w:szCs w:val="28"/>
        </w:rPr>
        <w:t xml:space="preserve">Квадрат нарисованный трассировкой вершин линии при движении во взаимно </w:t>
      </w:r>
      <w:proofErr w:type="spellStart"/>
      <w:r w:rsidRPr="000B14E6">
        <w:rPr>
          <w:rFonts w:ascii="Times New Roman" w:hAnsi="Times New Roman" w:cs="Times New Roman"/>
          <w:sz w:val="28"/>
          <w:szCs w:val="28"/>
        </w:rPr>
        <w:t>терпендикулярном</w:t>
      </w:r>
      <w:proofErr w:type="spellEnd"/>
      <w:r w:rsidRPr="000B14E6">
        <w:rPr>
          <w:rFonts w:ascii="Times New Roman" w:hAnsi="Times New Roman" w:cs="Times New Roman"/>
          <w:sz w:val="28"/>
          <w:szCs w:val="28"/>
        </w:rPr>
        <w:t xml:space="preserve"> направлении (2 </w:t>
      </w:r>
      <w:r w:rsidRPr="000B14E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B14E6">
        <w:rPr>
          <w:rFonts w:ascii="Times New Roman" w:hAnsi="Times New Roman" w:cs="Times New Roman"/>
          <w:sz w:val="28"/>
          <w:szCs w:val="28"/>
        </w:rPr>
        <w:t>)</w:t>
      </w:r>
    </w:p>
    <w:p w14:paraId="0C8CDE75" w14:textId="3092D101" w:rsidR="000B14E6" w:rsidRPr="000B14E6" w:rsidRDefault="000B14E6" w:rsidP="000B14E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14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68D5D4" wp14:editId="7F544590">
            <wp:extent cx="3848099" cy="885342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9239" cy="89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AC10" w14:textId="77777777" w:rsidR="000B14E6" w:rsidRPr="000B14E6" w:rsidRDefault="000B14E6" w:rsidP="000B14E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14E6">
        <w:rPr>
          <w:rFonts w:ascii="Times New Roman" w:hAnsi="Times New Roman" w:cs="Times New Roman"/>
          <w:sz w:val="28"/>
          <w:szCs w:val="28"/>
        </w:rPr>
        <w:t xml:space="preserve">Куб нарисованный трассировкой пути вершин квадрата при движении во взаимно </w:t>
      </w:r>
      <w:proofErr w:type="spellStart"/>
      <w:r w:rsidRPr="000B14E6">
        <w:rPr>
          <w:rFonts w:ascii="Times New Roman" w:hAnsi="Times New Roman" w:cs="Times New Roman"/>
          <w:sz w:val="28"/>
          <w:szCs w:val="28"/>
        </w:rPr>
        <w:t>терпендикулярном</w:t>
      </w:r>
      <w:proofErr w:type="spellEnd"/>
      <w:r w:rsidRPr="000B14E6">
        <w:rPr>
          <w:rFonts w:ascii="Times New Roman" w:hAnsi="Times New Roman" w:cs="Times New Roman"/>
          <w:sz w:val="28"/>
          <w:szCs w:val="28"/>
        </w:rPr>
        <w:t xml:space="preserve"> направлении (3 </w:t>
      </w:r>
      <w:r w:rsidRPr="000B14E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B14E6">
        <w:rPr>
          <w:rFonts w:ascii="Times New Roman" w:hAnsi="Times New Roman" w:cs="Times New Roman"/>
          <w:sz w:val="28"/>
          <w:szCs w:val="28"/>
        </w:rPr>
        <w:t>)</w:t>
      </w:r>
    </w:p>
    <w:p w14:paraId="4DD8A5C6" w14:textId="77777777" w:rsidR="000B14E6" w:rsidRPr="000B14E6" w:rsidRDefault="000B14E6" w:rsidP="000B14E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14E6">
        <w:rPr>
          <w:rFonts w:ascii="Times New Roman" w:hAnsi="Times New Roman" w:cs="Times New Roman"/>
          <w:sz w:val="28"/>
          <w:szCs w:val="28"/>
        </w:rPr>
        <w:t>Окружность нарисованная трассировкой движения точки вокруг центра</w:t>
      </w:r>
    </w:p>
    <w:p w14:paraId="47447D45" w14:textId="4063C449" w:rsidR="00AE5006" w:rsidRDefault="000B14E6" w:rsidP="00AE500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14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F9D639" wp14:editId="1BC06EB5">
            <wp:extent cx="3851636" cy="2682823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6513" cy="268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5474" w14:textId="77777777" w:rsidR="000B14E6" w:rsidRPr="000B14E6" w:rsidRDefault="000B14E6" w:rsidP="000B14E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14E6">
        <w:rPr>
          <w:rFonts w:ascii="Times New Roman" w:hAnsi="Times New Roman" w:cs="Times New Roman"/>
          <w:sz w:val="28"/>
          <w:szCs w:val="28"/>
        </w:rPr>
        <w:t xml:space="preserve">        </w:t>
      </w:r>
      <w:r w:rsidRPr="000B14E6">
        <w:rPr>
          <w:rFonts w:ascii="Times New Roman" w:hAnsi="Times New Roman" w:cs="Times New Roman"/>
          <w:b/>
          <w:bCs/>
          <w:sz w:val="28"/>
          <w:szCs w:val="28"/>
        </w:rPr>
        <w:t xml:space="preserve">Теоремы аффинной геометрии идентичны теоремам евклидовой геометрии, в которой важными понятиями являются параллельность и соотношение между параллельными линиями. </w:t>
      </w:r>
    </w:p>
    <w:p w14:paraId="09D3B44B" w14:textId="77777777" w:rsidR="000B14E6" w:rsidRPr="000B14E6" w:rsidRDefault="000B14E6" w:rsidP="000B14E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14E6">
        <w:rPr>
          <w:rFonts w:ascii="Times New Roman" w:hAnsi="Times New Roman" w:cs="Times New Roman"/>
          <w:b/>
          <w:bCs/>
          <w:sz w:val="28"/>
          <w:szCs w:val="28"/>
        </w:rPr>
        <w:t xml:space="preserve">        Аффинные преобразования формируют удобную подсистему билинейных преобразований, так как произведение двух аффинных преобразований </w:t>
      </w:r>
      <w:proofErr w:type="gramStart"/>
      <w:r w:rsidRPr="000B14E6">
        <w:rPr>
          <w:rFonts w:ascii="Times New Roman" w:hAnsi="Times New Roman" w:cs="Times New Roman"/>
          <w:b/>
          <w:bCs/>
          <w:sz w:val="28"/>
          <w:szCs w:val="28"/>
        </w:rPr>
        <w:t>также  является</w:t>
      </w:r>
      <w:proofErr w:type="gramEnd"/>
      <w:r w:rsidRPr="000B14E6">
        <w:rPr>
          <w:rFonts w:ascii="Times New Roman" w:hAnsi="Times New Roman" w:cs="Times New Roman"/>
          <w:b/>
          <w:bCs/>
          <w:sz w:val="28"/>
          <w:szCs w:val="28"/>
        </w:rPr>
        <w:t xml:space="preserve"> аффинным. Преобразования связанные с некоторыми изменениями объекта.</w:t>
      </w:r>
    </w:p>
    <w:p w14:paraId="19B86608" w14:textId="77777777" w:rsidR="000B14E6" w:rsidRPr="000B14E6" w:rsidRDefault="000B14E6" w:rsidP="000B14E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14E6">
        <w:rPr>
          <w:rFonts w:ascii="Times New Roman" w:hAnsi="Times New Roman" w:cs="Times New Roman"/>
          <w:b/>
          <w:bCs/>
          <w:sz w:val="28"/>
          <w:szCs w:val="28"/>
        </w:rPr>
        <w:t xml:space="preserve">        Базовыми являются следующие преобразования:</w:t>
      </w:r>
    </w:p>
    <w:p w14:paraId="522F1101" w14:textId="77777777" w:rsidR="000B14E6" w:rsidRPr="000B14E6" w:rsidRDefault="000B14E6" w:rsidP="000B14E6">
      <w:pPr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B14E6">
        <w:rPr>
          <w:rFonts w:ascii="Times New Roman" w:hAnsi="Times New Roman" w:cs="Times New Roman"/>
          <w:sz w:val="28"/>
          <w:szCs w:val="28"/>
        </w:rPr>
        <w:t xml:space="preserve"> Перенос (</w:t>
      </w:r>
      <w:proofErr w:type="spellStart"/>
      <w:r w:rsidRPr="000B14E6">
        <w:rPr>
          <w:rFonts w:ascii="Times New Roman" w:hAnsi="Times New Roman" w:cs="Times New Roman"/>
          <w:sz w:val="28"/>
          <w:szCs w:val="28"/>
        </w:rPr>
        <w:t>Move</w:t>
      </w:r>
      <w:proofErr w:type="spellEnd"/>
      <w:r w:rsidRPr="000B14E6">
        <w:rPr>
          <w:rFonts w:ascii="Times New Roman" w:hAnsi="Times New Roman" w:cs="Times New Roman"/>
          <w:sz w:val="28"/>
          <w:szCs w:val="28"/>
        </w:rPr>
        <w:t>/Translation);</w:t>
      </w:r>
    </w:p>
    <w:p w14:paraId="72AC33DE" w14:textId="77777777" w:rsidR="000B14E6" w:rsidRPr="000B14E6" w:rsidRDefault="000B14E6" w:rsidP="000B14E6">
      <w:pPr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B14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B14E6">
        <w:rPr>
          <w:rFonts w:ascii="Times New Roman" w:hAnsi="Times New Roman" w:cs="Times New Roman"/>
          <w:sz w:val="28"/>
          <w:szCs w:val="28"/>
        </w:rPr>
        <w:t>Поворот (</w:t>
      </w:r>
      <w:proofErr w:type="spellStart"/>
      <w:r w:rsidRPr="000B14E6">
        <w:rPr>
          <w:rFonts w:ascii="Times New Roman" w:hAnsi="Times New Roman" w:cs="Times New Roman"/>
          <w:sz w:val="28"/>
          <w:szCs w:val="28"/>
        </w:rPr>
        <w:t>Rotate</w:t>
      </w:r>
      <w:proofErr w:type="spellEnd"/>
      <w:r w:rsidRPr="000B14E6">
        <w:rPr>
          <w:rFonts w:ascii="Times New Roman" w:hAnsi="Times New Roman" w:cs="Times New Roman"/>
          <w:sz w:val="28"/>
          <w:szCs w:val="28"/>
        </w:rPr>
        <w:t>);</w:t>
      </w:r>
    </w:p>
    <w:p w14:paraId="534ECA0D" w14:textId="77777777" w:rsidR="000B14E6" w:rsidRPr="000B14E6" w:rsidRDefault="000B14E6" w:rsidP="000B14E6">
      <w:pPr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B14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B14E6">
        <w:rPr>
          <w:rFonts w:ascii="Times New Roman" w:hAnsi="Times New Roman" w:cs="Times New Roman"/>
          <w:sz w:val="28"/>
          <w:szCs w:val="28"/>
        </w:rPr>
        <w:t>Масштабирование (</w:t>
      </w:r>
      <w:proofErr w:type="spellStart"/>
      <w:r w:rsidRPr="000B14E6">
        <w:rPr>
          <w:rFonts w:ascii="Times New Roman" w:hAnsi="Times New Roman" w:cs="Times New Roman"/>
          <w:sz w:val="28"/>
          <w:szCs w:val="28"/>
        </w:rPr>
        <w:t>Scale</w:t>
      </w:r>
      <w:proofErr w:type="spellEnd"/>
      <w:r w:rsidRPr="000B14E6">
        <w:rPr>
          <w:rFonts w:ascii="Times New Roman" w:hAnsi="Times New Roman" w:cs="Times New Roman"/>
          <w:sz w:val="28"/>
          <w:szCs w:val="28"/>
        </w:rPr>
        <w:t>);</w:t>
      </w:r>
    </w:p>
    <w:p w14:paraId="10AA3F0D" w14:textId="77777777" w:rsidR="000B14E6" w:rsidRPr="000B14E6" w:rsidRDefault="000B14E6" w:rsidP="000B14E6">
      <w:pPr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B14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B14E6">
        <w:rPr>
          <w:rFonts w:ascii="Times New Roman" w:hAnsi="Times New Roman" w:cs="Times New Roman"/>
          <w:sz w:val="28"/>
          <w:szCs w:val="28"/>
        </w:rPr>
        <w:t>Отражение (</w:t>
      </w:r>
      <w:proofErr w:type="spellStart"/>
      <w:r w:rsidRPr="000B14E6">
        <w:rPr>
          <w:rFonts w:ascii="Times New Roman" w:hAnsi="Times New Roman" w:cs="Times New Roman"/>
          <w:sz w:val="28"/>
          <w:szCs w:val="28"/>
        </w:rPr>
        <w:t>Reflect</w:t>
      </w:r>
      <w:proofErr w:type="spellEnd"/>
      <w:r w:rsidRPr="000B14E6">
        <w:rPr>
          <w:rFonts w:ascii="Times New Roman" w:hAnsi="Times New Roman" w:cs="Times New Roman"/>
          <w:sz w:val="28"/>
          <w:szCs w:val="28"/>
        </w:rPr>
        <w:t>);</w:t>
      </w:r>
    </w:p>
    <w:p w14:paraId="6E417F88" w14:textId="77777777" w:rsidR="000B14E6" w:rsidRPr="000B14E6" w:rsidRDefault="000B14E6" w:rsidP="000B14E6">
      <w:pPr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B14E6">
        <w:rPr>
          <w:rFonts w:ascii="Times New Roman" w:hAnsi="Times New Roman" w:cs="Times New Roman"/>
          <w:sz w:val="28"/>
          <w:szCs w:val="28"/>
        </w:rPr>
        <w:t xml:space="preserve"> Сдвиг по одной из координат (</w:t>
      </w:r>
      <w:proofErr w:type="spellStart"/>
      <w:r w:rsidRPr="000B14E6">
        <w:rPr>
          <w:rFonts w:ascii="Times New Roman" w:hAnsi="Times New Roman" w:cs="Times New Roman"/>
          <w:sz w:val="28"/>
          <w:szCs w:val="28"/>
        </w:rPr>
        <w:t>Shear</w:t>
      </w:r>
      <w:proofErr w:type="spellEnd"/>
      <w:r w:rsidRPr="000B14E6">
        <w:rPr>
          <w:rFonts w:ascii="Times New Roman" w:hAnsi="Times New Roman" w:cs="Times New Roman"/>
          <w:sz w:val="28"/>
          <w:szCs w:val="28"/>
        </w:rPr>
        <w:t>).</w:t>
      </w:r>
    </w:p>
    <w:p w14:paraId="2864D579" w14:textId="77777777" w:rsidR="000B14E6" w:rsidRPr="000B14E6" w:rsidRDefault="000B14E6" w:rsidP="000B14E6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B14E6">
        <w:rPr>
          <w:rFonts w:ascii="Times New Roman" w:hAnsi="Times New Roman" w:cs="Times New Roman"/>
          <w:sz w:val="28"/>
          <w:szCs w:val="28"/>
        </w:rPr>
        <w:t>преобразование объекта = преобразование всех его точек</w:t>
      </w:r>
    </w:p>
    <w:p w14:paraId="3F5E4E6A" w14:textId="77777777" w:rsidR="000B14E6" w:rsidRPr="000B14E6" w:rsidRDefault="000B14E6" w:rsidP="000B14E6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B14E6">
        <w:rPr>
          <w:rFonts w:ascii="Times New Roman" w:hAnsi="Times New Roman" w:cs="Times New Roman"/>
          <w:sz w:val="28"/>
          <w:szCs w:val="28"/>
        </w:rPr>
        <w:lastRenderedPageBreak/>
        <w:t>преобразование полигона = преобразование всех его вершин</w:t>
      </w:r>
    </w:p>
    <w:p w14:paraId="4E6DF6A4" w14:textId="42AFE2DA" w:rsidR="000B14E6" w:rsidRDefault="000B14E6" w:rsidP="00AE500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14E6">
        <w:rPr>
          <w:rFonts w:ascii="Times New Roman" w:hAnsi="Times New Roman" w:cs="Times New Roman"/>
          <w:b/>
          <w:bCs/>
          <w:sz w:val="28"/>
          <w:szCs w:val="28"/>
        </w:rPr>
        <w:t>Умножение матрица-вектор</w:t>
      </w:r>
    </w:p>
    <w:p w14:paraId="709EA853" w14:textId="3B238ACB" w:rsidR="000B14E6" w:rsidRDefault="000B14E6" w:rsidP="00AE500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14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D750D5" wp14:editId="21BBC28E">
            <wp:extent cx="2762250" cy="795103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224" cy="79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55E0" w14:textId="77777777" w:rsidR="000B14E6" w:rsidRPr="000B14E6" w:rsidRDefault="000B14E6" w:rsidP="000B14E6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B14E6">
        <w:rPr>
          <w:rFonts w:ascii="Times New Roman" w:hAnsi="Times New Roman" w:cs="Times New Roman"/>
          <w:sz w:val="28"/>
          <w:szCs w:val="28"/>
        </w:rPr>
        <w:t>Линейное преобразование вектора</w:t>
      </w:r>
    </w:p>
    <w:p w14:paraId="4D2E2420" w14:textId="77777777" w:rsidR="000B14E6" w:rsidRPr="000B14E6" w:rsidRDefault="000B14E6" w:rsidP="000B14E6">
      <w:pPr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B14E6">
        <w:rPr>
          <w:rFonts w:ascii="Times New Roman" w:hAnsi="Times New Roman" w:cs="Times New Roman"/>
          <w:sz w:val="28"/>
          <w:szCs w:val="28"/>
        </w:rPr>
        <w:t>преобразует один вектор в другой</w:t>
      </w:r>
    </w:p>
    <w:p w14:paraId="7E2CD0D7" w14:textId="77777777" w:rsidR="000B14E6" w:rsidRPr="000B14E6" w:rsidRDefault="000B14E6" w:rsidP="000B14E6">
      <w:pPr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B14E6">
        <w:rPr>
          <w:rFonts w:ascii="Times New Roman" w:hAnsi="Times New Roman" w:cs="Times New Roman"/>
          <w:sz w:val="28"/>
          <w:szCs w:val="28"/>
          <w:lang w:val="en-US"/>
        </w:rPr>
        <w:t>сохраняет</w:t>
      </w:r>
      <w:proofErr w:type="spellEnd"/>
      <w:r w:rsidRPr="000B14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14E6">
        <w:rPr>
          <w:rFonts w:ascii="Times New Roman" w:hAnsi="Times New Roman" w:cs="Times New Roman"/>
          <w:sz w:val="28"/>
          <w:szCs w:val="28"/>
          <w:lang w:val="en-US"/>
        </w:rPr>
        <w:t>линейные</w:t>
      </w:r>
      <w:proofErr w:type="spellEnd"/>
      <w:r w:rsidRPr="000B14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14E6">
        <w:rPr>
          <w:rFonts w:ascii="Times New Roman" w:hAnsi="Times New Roman" w:cs="Times New Roman"/>
          <w:sz w:val="28"/>
          <w:szCs w:val="28"/>
          <w:lang w:val="en-US"/>
        </w:rPr>
        <w:t>комбинации</w:t>
      </w:r>
      <w:proofErr w:type="spellEnd"/>
    </w:p>
    <w:p w14:paraId="1854C1F1" w14:textId="77777777" w:rsidR="000B14E6" w:rsidRPr="000B14E6" w:rsidRDefault="000B14E6" w:rsidP="000B14E6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B14E6">
        <w:rPr>
          <w:rFonts w:ascii="Times New Roman" w:hAnsi="Times New Roman" w:cs="Times New Roman"/>
          <w:sz w:val="28"/>
          <w:szCs w:val="28"/>
        </w:rPr>
        <w:t xml:space="preserve">Любое линейное преобразование </w:t>
      </w:r>
      <w:proofErr w:type="spellStart"/>
      <w:r w:rsidRPr="000B14E6">
        <w:rPr>
          <w:rFonts w:ascii="Times New Roman" w:hAnsi="Times New Roman" w:cs="Times New Roman"/>
          <w:sz w:val="28"/>
          <w:szCs w:val="28"/>
        </w:rPr>
        <w:t>м.б</w:t>
      </w:r>
      <w:proofErr w:type="spellEnd"/>
      <w:r w:rsidRPr="000B14E6">
        <w:rPr>
          <w:rFonts w:ascii="Times New Roman" w:hAnsi="Times New Roman" w:cs="Times New Roman"/>
          <w:sz w:val="28"/>
          <w:szCs w:val="28"/>
        </w:rPr>
        <w:t xml:space="preserve">. представлено с помощью матриц </w:t>
      </w:r>
    </w:p>
    <w:p w14:paraId="06A0FB84" w14:textId="77777777" w:rsidR="000B14E6" w:rsidRPr="000B14E6" w:rsidRDefault="000B14E6" w:rsidP="000B14E6">
      <w:pPr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B14E6">
        <w:rPr>
          <w:rFonts w:ascii="Times New Roman" w:hAnsi="Times New Roman" w:cs="Times New Roman"/>
          <w:sz w:val="28"/>
          <w:szCs w:val="28"/>
        </w:rPr>
        <w:t>Масштабирование (</w:t>
      </w:r>
      <w:r w:rsidRPr="000B14E6">
        <w:rPr>
          <w:rFonts w:ascii="Times New Roman" w:hAnsi="Times New Roman" w:cs="Times New Roman"/>
          <w:sz w:val="28"/>
          <w:szCs w:val="28"/>
          <w:lang w:val="en-US"/>
        </w:rPr>
        <w:t>scaling</w:t>
      </w:r>
      <w:r w:rsidRPr="000B14E6">
        <w:rPr>
          <w:rFonts w:ascii="Times New Roman" w:hAnsi="Times New Roman" w:cs="Times New Roman"/>
          <w:sz w:val="28"/>
          <w:szCs w:val="28"/>
        </w:rPr>
        <w:t>)</w:t>
      </w:r>
    </w:p>
    <w:p w14:paraId="68DDBCEF" w14:textId="77777777" w:rsidR="000B14E6" w:rsidRPr="000B14E6" w:rsidRDefault="000B14E6" w:rsidP="000B14E6">
      <w:pPr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B14E6">
        <w:rPr>
          <w:rFonts w:ascii="Times New Roman" w:hAnsi="Times New Roman" w:cs="Times New Roman"/>
          <w:sz w:val="28"/>
          <w:szCs w:val="28"/>
        </w:rPr>
        <w:t>Поворот (</w:t>
      </w:r>
      <w:r w:rsidRPr="000B14E6">
        <w:rPr>
          <w:rFonts w:ascii="Times New Roman" w:hAnsi="Times New Roman" w:cs="Times New Roman"/>
          <w:sz w:val="28"/>
          <w:szCs w:val="28"/>
          <w:lang w:val="en-US"/>
        </w:rPr>
        <w:t>rotation</w:t>
      </w:r>
      <w:r w:rsidRPr="000B14E6">
        <w:rPr>
          <w:rFonts w:ascii="Times New Roman" w:hAnsi="Times New Roman" w:cs="Times New Roman"/>
          <w:sz w:val="28"/>
          <w:szCs w:val="28"/>
        </w:rPr>
        <w:t>)</w:t>
      </w:r>
    </w:p>
    <w:p w14:paraId="1DA60FB1" w14:textId="77777777" w:rsidR="000B14E6" w:rsidRPr="000B14E6" w:rsidRDefault="000B14E6" w:rsidP="000B14E6">
      <w:pPr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B14E6">
        <w:rPr>
          <w:rFonts w:ascii="Times New Roman" w:hAnsi="Times New Roman" w:cs="Times New Roman"/>
          <w:sz w:val="28"/>
          <w:szCs w:val="28"/>
        </w:rPr>
        <w:t>Перенос (</w:t>
      </w:r>
      <w:r w:rsidRPr="000B14E6">
        <w:rPr>
          <w:rFonts w:ascii="Times New Roman" w:hAnsi="Times New Roman" w:cs="Times New Roman"/>
          <w:sz w:val="28"/>
          <w:szCs w:val="28"/>
          <w:lang w:val="en-US"/>
        </w:rPr>
        <w:t>translation</w:t>
      </w:r>
      <w:r w:rsidRPr="000B14E6">
        <w:rPr>
          <w:rFonts w:ascii="Times New Roman" w:hAnsi="Times New Roman" w:cs="Times New Roman"/>
          <w:sz w:val="28"/>
          <w:szCs w:val="28"/>
        </w:rPr>
        <w:t>)</w:t>
      </w:r>
    </w:p>
    <w:p w14:paraId="5D9052FA" w14:textId="6C4E0A52" w:rsidR="000B14E6" w:rsidRDefault="000B14E6" w:rsidP="00AE500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14E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2D </w:t>
      </w:r>
      <w:r w:rsidRPr="000B14E6">
        <w:rPr>
          <w:rFonts w:ascii="Times New Roman" w:hAnsi="Times New Roman" w:cs="Times New Roman"/>
          <w:b/>
          <w:bCs/>
          <w:sz w:val="28"/>
          <w:szCs w:val="28"/>
        </w:rPr>
        <w:t>Перенос (</w:t>
      </w:r>
      <w:r w:rsidRPr="000B14E6">
        <w:rPr>
          <w:rFonts w:ascii="Times New Roman" w:hAnsi="Times New Roman" w:cs="Times New Roman"/>
          <w:b/>
          <w:bCs/>
          <w:sz w:val="28"/>
          <w:szCs w:val="28"/>
          <w:lang w:val="en-US"/>
        </w:rPr>
        <w:t>Translation</w:t>
      </w:r>
      <w:r w:rsidRPr="000B14E6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44BA9B6B" w14:textId="441F713C" w:rsidR="000B14E6" w:rsidRDefault="000B14E6" w:rsidP="00AE500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14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8BA94D" wp14:editId="47A29AF5">
            <wp:extent cx="3886201" cy="1634672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0502" cy="163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429A" w14:textId="77777777" w:rsidR="000B14E6" w:rsidRPr="000B14E6" w:rsidRDefault="000B14E6" w:rsidP="000B14E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14E6">
        <w:rPr>
          <w:rFonts w:ascii="Times New Roman" w:hAnsi="Times New Roman" w:cs="Times New Roman"/>
          <w:b/>
          <w:bCs/>
          <w:sz w:val="28"/>
          <w:szCs w:val="28"/>
        </w:rPr>
        <w:t>Сложение компонент векторов</w:t>
      </w:r>
    </w:p>
    <w:p w14:paraId="58F2975F" w14:textId="0D8FB16F" w:rsidR="000B14E6" w:rsidRPr="000B14E6" w:rsidRDefault="000B14E6" w:rsidP="000B14E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14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96B096" wp14:editId="369AC735">
            <wp:extent cx="5464810" cy="1053696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4131" cy="105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055B" w14:textId="75D11F8B" w:rsidR="000B14E6" w:rsidRPr="000B14E6" w:rsidRDefault="000B14E6" w:rsidP="000B14E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14E6">
        <w:rPr>
          <w:rFonts w:ascii="Times New Roman" w:hAnsi="Times New Roman" w:cs="Times New Roman"/>
          <w:b/>
          <w:bCs/>
          <w:sz w:val="28"/>
          <w:szCs w:val="28"/>
        </w:rPr>
        <w:t>Для переноса полигонов: перенесите вершины (вектора) и перерисуйте линии между ними</w:t>
      </w:r>
    </w:p>
    <w:p w14:paraId="152858D7" w14:textId="77777777" w:rsidR="000B14E6" w:rsidRPr="000B14E6" w:rsidRDefault="000B14E6" w:rsidP="000B14E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14E6">
        <w:rPr>
          <w:rFonts w:ascii="Times New Roman" w:hAnsi="Times New Roman" w:cs="Times New Roman"/>
          <w:b/>
          <w:bCs/>
          <w:sz w:val="28"/>
          <w:szCs w:val="28"/>
        </w:rPr>
        <w:t>Сохраняются длины</w:t>
      </w:r>
    </w:p>
    <w:p w14:paraId="47E4EF6B" w14:textId="77777777" w:rsidR="000B14E6" w:rsidRPr="000B14E6" w:rsidRDefault="000B14E6" w:rsidP="000B14E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14E6">
        <w:rPr>
          <w:rFonts w:ascii="Times New Roman" w:hAnsi="Times New Roman" w:cs="Times New Roman"/>
          <w:b/>
          <w:bCs/>
          <w:sz w:val="28"/>
          <w:szCs w:val="28"/>
        </w:rPr>
        <w:t>Сохраняются углы</w:t>
      </w:r>
    </w:p>
    <w:p w14:paraId="0547E889" w14:textId="715087BC" w:rsidR="000B14E6" w:rsidRDefault="000B14E6" w:rsidP="00AE500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14E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0B14E6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0B14E6">
        <w:rPr>
          <w:rFonts w:ascii="Times New Roman" w:hAnsi="Times New Roman" w:cs="Times New Roman"/>
          <w:b/>
          <w:bCs/>
          <w:sz w:val="28"/>
          <w:szCs w:val="28"/>
        </w:rPr>
        <w:t xml:space="preserve"> Масштабирование</w:t>
      </w:r>
    </w:p>
    <w:p w14:paraId="3ED9BFB7" w14:textId="77777777" w:rsidR="000B14E6" w:rsidRPr="000B14E6" w:rsidRDefault="000B14E6" w:rsidP="000B14E6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B14E6">
        <w:rPr>
          <w:rFonts w:ascii="Times New Roman" w:hAnsi="Times New Roman" w:cs="Times New Roman"/>
          <w:sz w:val="28"/>
          <w:szCs w:val="28"/>
        </w:rPr>
        <w:t>масштабирование координаты означает умножать каждый из ее компонентов на скаляр</w:t>
      </w:r>
    </w:p>
    <w:p w14:paraId="429C9C6F" w14:textId="77777777" w:rsidR="000B14E6" w:rsidRPr="000B14E6" w:rsidRDefault="000B14E6" w:rsidP="000B14E6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B14E6">
        <w:rPr>
          <w:rFonts w:ascii="Times New Roman" w:hAnsi="Times New Roman" w:cs="Times New Roman"/>
          <w:sz w:val="28"/>
          <w:szCs w:val="28"/>
        </w:rPr>
        <w:lastRenderedPageBreak/>
        <w:t>однородное  масштабирование</w:t>
      </w:r>
      <w:proofErr w:type="gramEnd"/>
      <w:r w:rsidRPr="000B14E6">
        <w:rPr>
          <w:rFonts w:ascii="Times New Roman" w:hAnsi="Times New Roman" w:cs="Times New Roman"/>
          <w:sz w:val="28"/>
          <w:szCs w:val="28"/>
        </w:rPr>
        <w:t xml:space="preserve">  означает, что этот скаляр - одинаковый для всех компонентов:</w:t>
      </w:r>
    </w:p>
    <w:p w14:paraId="22A205E1" w14:textId="509D6746" w:rsidR="000B14E6" w:rsidRPr="000B14E6" w:rsidRDefault="000B14E6" w:rsidP="00AE500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14E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2D </w:t>
      </w:r>
      <w:r w:rsidRPr="000B14E6">
        <w:rPr>
          <w:rFonts w:ascii="Times New Roman" w:hAnsi="Times New Roman" w:cs="Times New Roman"/>
          <w:b/>
          <w:bCs/>
          <w:sz w:val="28"/>
          <w:szCs w:val="28"/>
        </w:rPr>
        <w:t>Масштабирование (</w:t>
      </w:r>
      <w:r w:rsidRPr="000B14E6">
        <w:rPr>
          <w:rFonts w:ascii="Times New Roman" w:hAnsi="Times New Roman" w:cs="Times New Roman"/>
          <w:b/>
          <w:bCs/>
          <w:sz w:val="28"/>
          <w:szCs w:val="28"/>
          <w:lang w:val="en-US"/>
        </w:rPr>
        <w:t>Scaling</w:t>
      </w:r>
      <w:r w:rsidRPr="000B14E6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0FB7CCBE" w14:textId="77777777" w:rsidR="000B14E6" w:rsidRPr="000B14E6" w:rsidRDefault="000B14E6" w:rsidP="000B14E6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B14E6">
        <w:rPr>
          <w:rFonts w:ascii="Times New Roman" w:hAnsi="Times New Roman" w:cs="Times New Roman"/>
          <w:sz w:val="28"/>
          <w:szCs w:val="28"/>
        </w:rPr>
        <w:t>неоднородное  масштабирование</w:t>
      </w:r>
      <w:proofErr w:type="gramEnd"/>
      <w:r w:rsidRPr="000B14E6">
        <w:rPr>
          <w:rFonts w:ascii="Times New Roman" w:hAnsi="Times New Roman" w:cs="Times New Roman"/>
          <w:sz w:val="28"/>
          <w:szCs w:val="28"/>
        </w:rPr>
        <w:t xml:space="preserve"> : различные скаляры для каждого компонента:</w:t>
      </w:r>
    </w:p>
    <w:p w14:paraId="1C9B5A89" w14:textId="1005F2D4" w:rsidR="000B14E6" w:rsidRDefault="000B14E6" w:rsidP="00AE500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14E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2D </w:t>
      </w:r>
      <w:r w:rsidRPr="000B14E6">
        <w:rPr>
          <w:rFonts w:ascii="Times New Roman" w:hAnsi="Times New Roman" w:cs="Times New Roman"/>
          <w:b/>
          <w:bCs/>
          <w:sz w:val="28"/>
          <w:szCs w:val="28"/>
        </w:rPr>
        <w:t>Масштабирование (</w:t>
      </w:r>
      <w:r w:rsidRPr="000B14E6">
        <w:rPr>
          <w:rFonts w:ascii="Times New Roman" w:hAnsi="Times New Roman" w:cs="Times New Roman"/>
          <w:b/>
          <w:bCs/>
          <w:sz w:val="28"/>
          <w:szCs w:val="28"/>
          <w:lang w:val="en-US"/>
        </w:rPr>
        <w:t>Scaling</w:t>
      </w:r>
      <w:r w:rsidRPr="000B14E6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4F4162A4" w14:textId="1199CD84" w:rsidR="000B14E6" w:rsidRDefault="000B14E6" w:rsidP="00AE500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14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28FC87" wp14:editId="1AD251D3">
            <wp:extent cx="5128260" cy="16282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3542" cy="162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2D7A" w14:textId="77777777" w:rsidR="000B14E6" w:rsidRPr="000B14E6" w:rsidRDefault="000B14E6" w:rsidP="000B14E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14E6">
        <w:rPr>
          <w:rFonts w:ascii="Times New Roman" w:hAnsi="Times New Roman" w:cs="Times New Roman"/>
          <w:b/>
          <w:bCs/>
          <w:sz w:val="28"/>
          <w:szCs w:val="28"/>
        </w:rPr>
        <w:t>скалярное умножение векторов</w:t>
      </w:r>
    </w:p>
    <w:p w14:paraId="3F38B25B" w14:textId="39A7332F" w:rsidR="000B14E6" w:rsidRDefault="000B14E6" w:rsidP="000B14E6">
      <w:pPr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0B14E6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5E636851" wp14:editId="3A9425EF">
            <wp:extent cx="3731260" cy="980409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8195" cy="98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E411" w14:textId="2D2D5593" w:rsidR="000B14E6" w:rsidRPr="000B14E6" w:rsidRDefault="000B14E6" w:rsidP="000B14E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14E6">
        <w:rPr>
          <w:rFonts w:ascii="Times New Roman" w:hAnsi="Times New Roman" w:cs="Times New Roman"/>
          <w:b/>
          <w:bCs/>
          <w:sz w:val="28"/>
          <w:szCs w:val="28"/>
        </w:rPr>
        <w:t xml:space="preserve">Не </w:t>
      </w:r>
      <w:proofErr w:type="spellStart"/>
      <w:r w:rsidRPr="000B14E6">
        <w:rPr>
          <w:rFonts w:ascii="Times New Roman" w:hAnsi="Times New Roman" w:cs="Times New Roman"/>
          <w:b/>
          <w:bCs/>
          <w:sz w:val="28"/>
          <w:szCs w:val="28"/>
        </w:rPr>
        <w:t>сохраняятся</w:t>
      </w:r>
      <w:proofErr w:type="spellEnd"/>
      <w:r w:rsidRPr="000B14E6">
        <w:rPr>
          <w:rFonts w:ascii="Times New Roman" w:hAnsi="Times New Roman" w:cs="Times New Roman"/>
          <w:b/>
          <w:bCs/>
          <w:sz w:val="28"/>
          <w:szCs w:val="28"/>
        </w:rPr>
        <w:t xml:space="preserve"> длины</w:t>
      </w:r>
    </w:p>
    <w:p w14:paraId="332124BC" w14:textId="77777777" w:rsidR="000B14E6" w:rsidRPr="000B14E6" w:rsidRDefault="000B14E6" w:rsidP="000B14E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14E6">
        <w:rPr>
          <w:rFonts w:ascii="Times New Roman" w:hAnsi="Times New Roman" w:cs="Times New Roman"/>
          <w:b/>
          <w:bCs/>
          <w:sz w:val="28"/>
          <w:szCs w:val="28"/>
        </w:rPr>
        <w:t>Не сохраняются углы (кроме тех случаев, когда вычисление однородно)</w:t>
      </w:r>
    </w:p>
    <w:p w14:paraId="546E0DD4" w14:textId="51326F4A" w:rsidR="000B14E6" w:rsidRDefault="000B14E6" w:rsidP="00AE500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14E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2D </w:t>
      </w:r>
      <w:r w:rsidRPr="000B14E6">
        <w:rPr>
          <w:rFonts w:ascii="Times New Roman" w:hAnsi="Times New Roman" w:cs="Times New Roman"/>
          <w:b/>
          <w:bCs/>
          <w:sz w:val="28"/>
          <w:szCs w:val="28"/>
        </w:rPr>
        <w:t>поворот</w:t>
      </w:r>
    </w:p>
    <w:p w14:paraId="16E43EB4" w14:textId="79EB9FB3" w:rsidR="000B14E6" w:rsidRPr="000B14E6" w:rsidRDefault="000B14E6" w:rsidP="00AE500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14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5A9195" wp14:editId="4A48A730">
            <wp:extent cx="2702199" cy="1606189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1679" cy="161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9775" w14:textId="6042B108" w:rsidR="000B14E6" w:rsidRDefault="00BD0F4F" w:rsidP="00AE500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0F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81AF99" wp14:editId="3D7F9018">
            <wp:extent cx="3572510" cy="1542535"/>
            <wp:effectExtent l="0" t="0" r="889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5472" cy="154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5943" w14:textId="77777777" w:rsidR="00BD0F4F" w:rsidRPr="00BD0F4F" w:rsidRDefault="00BD0F4F" w:rsidP="00BD0F4F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D0F4F">
        <w:rPr>
          <w:rFonts w:ascii="Times New Roman" w:hAnsi="Times New Roman" w:cs="Times New Roman"/>
          <w:b/>
          <w:bCs/>
          <w:sz w:val="28"/>
          <w:szCs w:val="28"/>
        </w:rPr>
        <w:t xml:space="preserve">Доказательство синусом и формулами суммирования косинуса </w:t>
      </w:r>
    </w:p>
    <w:p w14:paraId="739B2219" w14:textId="77777777" w:rsidR="00BD0F4F" w:rsidRPr="00BD0F4F" w:rsidRDefault="00BD0F4F" w:rsidP="00BD0F4F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D0F4F">
        <w:rPr>
          <w:rFonts w:ascii="Times New Roman" w:hAnsi="Times New Roman" w:cs="Times New Roman"/>
          <w:b/>
          <w:bCs/>
          <w:sz w:val="28"/>
          <w:szCs w:val="28"/>
        </w:rPr>
        <w:t xml:space="preserve"> Сохраняются длины в объектах и углы между частями объектов</w:t>
      </w:r>
    </w:p>
    <w:p w14:paraId="798E5C84" w14:textId="08C6D576" w:rsidR="00BD0F4F" w:rsidRDefault="00BD0F4F" w:rsidP="00AE500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0F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21A489" wp14:editId="535541B6">
            <wp:extent cx="4321810" cy="236324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7408" cy="237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744B" w14:textId="77777777" w:rsidR="00BD0F4F" w:rsidRPr="00BD0F4F" w:rsidRDefault="00BD0F4F" w:rsidP="00BD0F4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0F4F">
        <w:rPr>
          <w:rFonts w:ascii="Times New Roman" w:hAnsi="Times New Roman" w:cs="Times New Roman"/>
          <w:sz w:val="28"/>
          <w:szCs w:val="28"/>
          <w:lang w:val="en-US"/>
        </w:rPr>
        <w:t xml:space="preserve">2D </w:t>
      </w:r>
      <w:r w:rsidRPr="00BD0F4F">
        <w:rPr>
          <w:rFonts w:ascii="Times New Roman" w:hAnsi="Times New Roman" w:cs="Times New Roman"/>
          <w:sz w:val="28"/>
          <w:szCs w:val="28"/>
        </w:rPr>
        <w:t>матрица поворота</w:t>
      </w:r>
    </w:p>
    <w:p w14:paraId="32CB28A8" w14:textId="044BB56E" w:rsidR="00BD0F4F" w:rsidRDefault="00BD0F4F" w:rsidP="00BD0F4F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D0F4F">
        <w:rPr>
          <w:rFonts w:ascii="Times New Roman" w:hAnsi="Times New Roman" w:cs="Times New Roman"/>
          <w:sz w:val="28"/>
          <w:szCs w:val="28"/>
        </w:rPr>
        <w:t>легко выразить в матричной форме:</w:t>
      </w:r>
    </w:p>
    <w:p w14:paraId="677BF2C2" w14:textId="58A5DF81" w:rsidR="00BD0F4F" w:rsidRPr="00BD0F4F" w:rsidRDefault="00BD0F4F" w:rsidP="00BD0F4F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D0F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7C4B07" wp14:editId="0FF644B9">
            <wp:extent cx="2803525" cy="72827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3942" cy="73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8608" w14:textId="77777777" w:rsidR="00BD0F4F" w:rsidRPr="00BD0F4F" w:rsidRDefault="00BD0F4F" w:rsidP="00BD0F4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0F4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D0F4F">
        <w:rPr>
          <w:rFonts w:ascii="Times New Roman" w:hAnsi="Times New Roman" w:cs="Times New Roman"/>
          <w:sz w:val="28"/>
          <w:szCs w:val="28"/>
        </w:rPr>
        <w:t xml:space="preserve">’ линейная комбинация </w:t>
      </w:r>
      <w:r w:rsidRPr="00BD0F4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D0F4F">
        <w:rPr>
          <w:rFonts w:ascii="Times New Roman" w:hAnsi="Times New Roman" w:cs="Times New Roman"/>
          <w:sz w:val="28"/>
          <w:szCs w:val="28"/>
        </w:rPr>
        <w:t xml:space="preserve"> и </w:t>
      </w:r>
      <w:r w:rsidRPr="00BD0F4F"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14:paraId="5199A1F1" w14:textId="77777777" w:rsidR="00BD0F4F" w:rsidRPr="00BD0F4F" w:rsidRDefault="00BD0F4F" w:rsidP="00BD0F4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0F4F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BD0F4F">
        <w:rPr>
          <w:rFonts w:ascii="Times New Roman" w:hAnsi="Times New Roman" w:cs="Times New Roman"/>
          <w:sz w:val="28"/>
          <w:szCs w:val="28"/>
        </w:rPr>
        <w:t xml:space="preserve">’ линейная комбинация </w:t>
      </w:r>
      <w:r w:rsidRPr="00BD0F4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D0F4F">
        <w:rPr>
          <w:rFonts w:ascii="Times New Roman" w:hAnsi="Times New Roman" w:cs="Times New Roman"/>
          <w:sz w:val="28"/>
          <w:szCs w:val="28"/>
        </w:rPr>
        <w:t xml:space="preserve"> и </w:t>
      </w:r>
      <w:r w:rsidRPr="00BD0F4F"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14:paraId="4EF7CA63" w14:textId="0765F7F1" w:rsidR="00BD0F4F" w:rsidRDefault="00BD0F4F" w:rsidP="00AE500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D0F4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2D </w:t>
      </w:r>
      <w:r w:rsidRPr="00BD0F4F">
        <w:rPr>
          <w:rFonts w:ascii="Times New Roman" w:hAnsi="Times New Roman" w:cs="Times New Roman"/>
          <w:b/>
          <w:bCs/>
          <w:sz w:val="28"/>
          <w:szCs w:val="28"/>
        </w:rPr>
        <w:t>перенос</w:t>
      </w:r>
    </w:p>
    <w:p w14:paraId="6DE58FB2" w14:textId="0AF15336" w:rsidR="00BD0F4F" w:rsidRPr="00BD0F4F" w:rsidRDefault="00BD0F4F" w:rsidP="00AE500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0F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11E5BA" wp14:editId="224767C8">
            <wp:extent cx="4080510" cy="1766168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4790" cy="177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EE16" w14:textId="7811DAB1" w:rsidR="00BD0F4F" w:rsidRDefault="00BD0F4F" w:rsidP="00AE500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D0F4F">
        <w:rPr>
          <w:rFonts w:ascii="Times New Roman" w:hAnsi="Times New Roman" w:cs="Times New Roman"/>
          <w:b/>
          <w:bCs/>
          <w:sz w:val="28"/>
          <w:szCs w:val="28"/>
        </w:rPr>
        <w:t>Матрицы для аффинных преобразований</w:t>
      </w:r>
    </w:p>
    <w:p w14:paraId="1A33140A" w14:textId="471876F1" w:rsidR="00BD0F4F" w:rsidRPr="00BD0F4F" w:rsidRDefault="00BD0F4F" w:rsidP="00BD0F4F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D0F4F">
        <w:rPr>
          <w:rFonts w:ascii="Times New Roman" w:hAnsi="Times New Roman" w:cs="Times New Roman"/>
          <w:sz w:val="28"/>
          <w:szCs w:val="28"/>
        </w:rPr>
        <w:t xml:space="preserve">Масштабирование: x’ = </w:t>
      </w:r>
      <w:proofErr w:type="spellStart"/>
      <w:r w:rsidRPr="00BD0F4F">
        <w:rPr>
          <w:rFonts w:ascii="Times New Roman" w:hAnsi="Times New Roman" w:cs="Times New Roman"/>
          <w:sz w:val="28"/>
          <w:szCs w:val="28"/>
        </w:rPr>
        <w:t>xS</w:t>
      </w:r>
      <w:r w:rsidRPr="00BD0F4F">
        <w:rPr>
          <w:rFonts w:ascii="Times New Roman" w:hAnsi="Times New Roman" w:cs="Times New Roman"/>
          <w:sz w:val="28"/>
          <w:szCs w:val="28"/>
          <w:vertAlign w:val="subscript"/>
        </w:rPr>
        <w:t>x</w:t>
      </w:r>
      <w:proofErr w:type="spellEnd"/>
      <w:r w:rsidRPr="00BD0F4F">
        <w:rPr>
          <w:rFonts w:ascii="Times New Roman" w:hAnsi="Times New Roman" w:cs="Times New Roman"/>
          <w:sz w:val="28"/>
          <w:szCs w:val="28"/>
        </w:rPr>
        <w:t xml:space="preserve">, y’ = </w:t>
      </w:r>
      <w:proofErr w:type="spellStart"/>
      <w:r w:rsidRPr="00BD0F4F">
        <w:rPr>
          <w:rFonts w:ascii="Times New Roman" w:hAnsi="Times New Roman" w:cs="Times New Roman"/>
          <w:sz w:val="28"/>
          <w:szCs w:val="28"/>
        </w:rPr>
        <w:t>yS</w:t>
      </w:r>
      <w:r w:rsidRPr="00BD0F4F">
        <w:rPr>
          <w:rFonts w:ascii="Times New Roman" w:hAnsi="Times New Roman" w:cs="Times New Roman"/>
          <w:sz w:val="28"/>
          <w:szCs w:val="28"/>
          <w:vertAlign w:val="subscript"/>
        </w:rPr>
        <w:t>y</w:t>
      </w:r>
      <w:proofErr w:type="spellEnd"/>
    </w:p>
    <w:p w14:paraId="1097E61A" w14:textId="29E62C76" w:rsidR="00BD0F4F" w:rsidRPr="00BD0F4F" w:rsidRDefault="00BD0F4F" w:rsidP="00BD0F4F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D0F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44854D" wp14:editId="52DC82DC">
            <wp:extent cx="1175693" cy="698500"/>
            <wp:effectExtent l="0" t="0" r="571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77918" cy="69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81E6" w14:textId="70951640" w:rsidR="00BD0F4F" w:rsidRDefault="00BD0F4F" w:rsidP="00BD0F4F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D0F4F">
        <w:rPr>
          <w:rFonts w:ascii="Times New Roman" w:hAnsi="Times New Roman" w:cs="Times New Roman"/>
          <w:sz w:val="28"/>
          <w:szCs w:val="28"/>
        </w:rPr>
        <w:t>Поворот</w:t>
      </w:r>
      <w:r w:rsidRPr="00BD0F4F">
        <w:rPr>
          <w:rFonts w:ascii="Times New Roman" w:hAnsi="Times New Roman" w:cs="Times New Roman"/>
          <w:sz w:val="28"/>
          <w:szCs w:val="28"/>
          <w:lang w:val="en-US"/>
        </w:rPr>
        <w:t>: x’ = x cos - y sin, y’ = x sin + y cos</w:t>
      </w:r>
    </w:p>
    <w:p w14:paraId="22837768" w14:textId="16D5074C" w:rsidR="00BD0F4F" w:rsidRPr="00BD0F4F" w:rsidRDefault="00BD0F4F" w:rsidP="00BD0F4F">
      <w:pPr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D0F4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85AF47" wp14:editId="6BF49EB7">
            <wp:extent cx="1517650" cy="518094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31099" cy="52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A823" w14:textId="77777777" w:rsidR="00BD0F4F" w:rsidRPr="00BD0F4F" w:rsidRDefault="00BD0F4F" w:rsidP="00BD0F4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0F4F">
        <w:rPr>
          <w:rFonts w:ascii="Times New Roman" w:hAnsi="Times New Roman" w:cs="Times New Roman"/>
          <w:b/>
          <w:bCs/>
          <w:sz w:val="28"/>
          <w:szCs w:val="28"/>
        </w:rPr>
        <w:t xml:space="preserve">И отдельно для переноса          </w:t>
      </w:r>
      <w:r w:rsidRPr="00BD0F4F">
        <w:rPr>
          <w:rFonts w:ascii="Times New Roman" w:hAnsi="Times New Roman" w:cs="Times New Roman"/>
          <w:b/>
          <w:bCs/>
          <w:sz w:val="28"/>
          <w:szCs w:val="28"/>
          <w:lang w:val="en-US"/>
        </w:rPr>
        <w:t>x</w:t>
      </w:r>
      <w:r w:rsidRPr="00BD0F4F">
        <w:rPr>
          <w:rFonts w:ascii="Times New Roman" w:hAnsi="Times New Roman" w:cs="Times New Roman"/>
          <w:b/>
          <w:bCs/>
          <w:sz w:val="28"/>
          <w:szCs w:val="28"/>
        </w:rPr>
        <w:t xml:space="preserve">’ = </w:t>
      </w:r>
      <w:r w:rsidRPr="00BD0F4F">
        <w:rPr>
          <w:rFonts w:ascii="Times New Roman" w:hAnsi="Times New Roman" w:cs="Times New Roman"/>
          <w:b/>
          <w:bCs/>
          <w:sz w:val="28"/>
          <w:szCs w:val="28"/>
          <w:lang w:val="en-US"/>
        </w:rPr>
        <w:t>x</w:t>
      </w:r>
      <w:r w:rsidRPr="00BD0F4F">
        <w:rPr>
          <w:rFonts w:ascii="Times New Roman" w:hAnsi="Times New Roman" w:cs="Times New Roman"/>
          <w:b/>
          <w:bCs/>
          <w:sz w:val="28"/>
          <w:szCs w:val="28"/>
        </w:rPr>
        <w:t xml:space="preserve"> + </w:t>
      </w:r>
      <w:r w:rsidRPr="00BD0F4F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BD0F4F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x</w:t>
      </w:r>
      <w:r w:rsidRPr="00BD0F4F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5FFFA578" w14:textId="0DF15E9C" w:rsidR="00BD0F4F" w:rsidRDefault="00BD0F4F" w:rsidP="00BD0F4F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vertAlign w:val="subscript"/>
        </w:rPr>
      </w:pPr>
      <w:r w:rsidRPr="00BD0F4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                                                     </w:t>
      </w:r>
      <w:r w:rsidRPr="00BD0F4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y’ = y + </w:t>
      </w:r>
      <w:proofErr w:type="spellStart"/>
      <w:r w:rsidRPr="00BD0F4F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BD0F4F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\</w:t>
      </w:r>
    </w:p>
    <w:p w14:paraId="5A7B24BB" w14:textId="77777777" w:rsidR="00BD0F4F" w:rsidRPr="00BD0F4F" w:rsidRDefault="00BD0F4F" w:rsidP="00BD0F4F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D0F4F">
        <w:rPr>
          <w:rFonts w:ascii="Times New Roman" w:hAnsi="Times New Roman" w:cs="Times New Roman"/>
          <w:b/>
          <w:bCs/>
          <w:sz w:val="28"/>
          <w:szCs w:val="28"/>
        </w:rPr>
        <w:t xml:space="preserve">Предположите, что объект не расположен в центре СК и мы хотим его </w:t>
      </w:r>
      <w:proofErr w:type="gramStart"/>
      <w:r w:rsidRPr="00BD0F4F">
        <w:rPr>
          <w:rFonts w:ascii="Times New Roman" w:hAnsi="Times New Roman" w:cs="Times New Roman"/>
          <w:b/>
          <w:bCs/>
          <w:sz w:val="28"/>
          <w:szCs w:val="28"/>
        </w:rPr>
        <w:t>масштабировать  и</w:t>
      </w:r>
      <w:proofErr w:type="gramEnd"/>
      <w:r w:rsidRPr="00BD0F4F">
        <w:rPr>
          <w:rFonts w:ascii="Times New Roman" w:hAnsi="Times New Roman" w:cs="Times New Roman"/>
          <w:b/>
          <w:bCs/>
          <w:sz w:val="28"/>
          <w:szCs w:val="28"/>
        </w:rPr>
        <w:t xml:space="preserve"> вращать.</w:t>
      </w:r>
    </w:p>
    <w:p w14:paraId="3FAF75F1" w14:textId="2AD21D1E" w:rsidR="00BD0F4F" w:rsidRPr="00BD0F4F" w:rsidRDefault="00BD0F4F" w:rsidP="00BD0F4F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D0F4F">
        <w:rPr>
          <w:rFonts w:ascii="Times New Roman" w:hAnsi="Times New Roman" w:cs="Times New Roman"/>
          <w:b/>
          <w:bCs/>
          <w:sz w:val="28"/>
          <w:szCs w:val="28"/>
        </w:rPr>
        <w:t xml:space="preserve">Решение: переместитесь в НК, масштабируйте и/или вращайте </w:t>
      </w:r>
      <w:r w:rsidRPr="00BD0F4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его </w:t>
      </w:r>
      <w:proofErr w:type="gramStart"/>
      <w:r w:rsidRPr="00BD0F4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0F4F">
        <w:rPr>
          <w:rFonts w:ascii="Times New Roman" w:hAnsi="Times New Roman" w:cs="Times New Roman"/>
          <w:b/>
          <w:bCs/>
          <w:i/>
          <w:iCs/>
          <w:sz w:val="28"/>
          <w:szCs w:val="28"/>
        </w:rPr>
        <w:t>местной</w:t>
      </w:r>
      <w:proofErr w:type="gramEnd"/>
      <w:r w:rsidRPr="00BD0F4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системе координат</w:t>
      </w:r>
      <w:r w:rsidRPr="00BD0F4F">
        <w:rPr>
          <w:rFonts w:ascii="Times New Roman" w:hAnsi="Times New Roman" w:cs="Times New Roman"/>
          <w:b/>
          <w:bCs/>
          <w:sz w:val="28"/>
          <w:szCs w:val="28"/>
        </w:rPr>
        <w:t>, затем переместите объект обратно.</w:t>
      </w:r>
      <w:r w:rsidRPr="00BD0F4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41BAE2" w14:textId="4598A9EF" w:rsidR="00BD0F4F" w:rsidRPr="00BD0F4F" w:rsidRDefault="00BD0F4F" w:rsidP="00BD0F4F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D0F4F">
        <w:rPr>
          <w:rFonts w:ascii="Times New Roman" w:hAnsi="Times New Roman" w:cs="Times New Roman"/>
          <w:b/>
          <w:bCs/>
          <w:sz w:val="28"/>
          <w:szCs w:val="28"/>
        </w:rPr>
        <w:t>Эта последовательность предлагает потребность составить Последовательные (</w:t>
      </w:r>
      <w:proofErr w:type="gramStart"/>
      <w:r w:rsidRPr="00BD0F4F">
        <w:rPr>
          <w:rFonts w:ascii="Times New Roman" w:hAnsi="Times New Roman" w:cs="Times New Roman"/>
          <w:b/>
          <w:bCs/>
          <w:sz w:val="28"/>
          <w:szCs w:val="28"/>
        </w:rPr>
        <w:t>составные)  преобразования</w:t>
      </w:r>
      <w:proofErr w:type="gramEnd"/>
      <w:r w:rsidRPr="00BD0F4F">
        <w:rPr>
          <w:rFonts w:ascii="Times New Roman" w:hAnsi="Times New Roman" w:cs="Times New Roman"/>
          <w:b/>
          <w:bCs/>
          <w:sz w:val="28"/>
          <w:szCs w:val="28"/>
        </w:rPr>
        <w:t xml:space="preserve"> …</w:t>
      </w:r>
    </w:p>
    <w:p w14:paraId="7FC75186" w14:textId="47C412F2" w:rsidR="00BD0F4F" w:rsidRDefault="00BD0F4F" w:rsidP="00BD0F4F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D0F4F">
        <w:rPr>
          <w:rFonts w:ascii="Times New Roman" w:hAnsi="Times New Roman" w:cs="Times New Roman"/>
          <w:b/>
          <w:bCs/>
          <w:sz w:val="28"/>
          <w:szCs w:val="28"/>
        </w:rPr>
        <w:t>Однородные координаты (1)</w:t>
      </w:r>
    </w:p>
    <w:p w14:paraId="32F2E7DC" w14:textId="77777777" w:rsidR="00BD0F4F" w:rsidRPr="00BD0F4F" w:rsidRDefault="00BD0F4F" w:rsidP="00BD0F4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0F4F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Pr="00BD0F4F">
        <w:rPr>
          <w:rFonts w:ascii="Times New Roman" w:hAnsi="Times New Roman" w:cs="Times New Roman"/>
          <w:sz w:val="28"/>
          <w:szCs w:val="28"/>
        </w:rPr>
        <w:t xml:space="preserve">Однородные координаты </w:t>
      </w:r>
      <w:proofErr w:type="gramStart"/>
      <w:r w:rsidRPr="00BD0F4F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BD0F4F">
        <w:rPr>
          <w:rFonts w:ascii="Times New Roman" w:hAnsi="Times New Roman" w:cs="Times New Roman"/>
          <w:sz w:val="28"/>
          <w:szCs w:val="28"/>
        </w:rPr>
        <w:t xml:space="preserve"> математический механизм, связанный с определением положения точек в пространстве. Привычный аппарат декартовых координат, не подходит для решения некоторых важных задач в силу следующих соображений: </w:t>
      </w:r>
    </w:p>
    <w:p w14:paraId="2BB5B80B" w14:textId="77777777" w:rsidR="00BD0F4F" w:rsidRPr="00BD0F4F" w:rsidRDefault="00BD0F4F" w:rsidP="00BD0F4F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D0F4F">
        <w:rPr>
          <w:rFonts w:ascii="Times New Roman" w:hAnsi="Times New Roman" w:cs="Times New Roman"/>
          <w:sz w:val="28"/>
          <w:szCs w:val="28"/>
        </w:rPr>
        <w:t>В декартовых координатах невозможно описать бесконечно удаленную точку. А многие математические и геометрические концепции значительно упрощаются, если в них используется понятие бесконечности. Например, "бесконечно удаленный источник света".</w:t>
      </w:r>
    </w:p>
    <w:p w14:paraId="75623EA8" w14:textId="77777777" w:rsidR="00BD0F4F" w:rsidRPr="00BD0F4F" w:rsidRDefault="00BD0F4F" w:rsidP="00BD0F4F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D0F4F">
        <w:rPr>
          <w:rFonts w:ascii="Times New Roman" w:hAnsi="Times New Roman" w:cs="Times New Roman"/>
          <w:sz w:val="28"/>
          <w:szCs w:val="28"/>
        </w:rPr>
        <w:t xml:space="preserve">С точки зрения алгебраических операций, декартовы координаты не позволяют провести различия межу точками и векторами в пространстве. Действительно, (1,-2,5) </w:t>
      </w:r>
      <w:proofErr w:type="gramStart"/>
      <w:r w:rsidRPr="00BD0F4F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BD0F4F">
        <w:rPr>
          <w:rFonts w:ascii="Times New Roman" w:hAnsi="Times New Roman" w:cs="Times New Roman"/>
          <w:sz w:val="28"/>
          <w:szCs w:val="28"/>
        </w:rPr>
        <w:t xml:space="preserve"> направление или точка?</w:t>
      </w:r>
    </w:p>
    <w:p w14:paraId="550AA9DE" w14:textId="77777777" w:rsidR="00BD0F4F" w:rsidRPr="00BD0F4F" w:rsidRDefault="00BD0F4F" w:rsidP="00BD0F4F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D0F4F">
        <w:rPr>
          <w:rFonts w:ascii="Times New Roman" w:hAnsi="Times New Roman" w:cs="Times New Roman"/>
          <w:sz w:val="28"/>
          <w:szCs w:val="28"/>
        </w:rPr>
        <w:t xml:space="preserve">Невозможно использовать унифицированный механизм работы с матрицами для выражения преобразований точек. С помощью матриц 3x3 можно описать вращение и масштабирование, </w:t>
      </w:r>
    </w:p>
    <w:p w14:paraId="152386CA" w14:textId="77777777" w:rsidR="00BD0F4F" w:rsidRPr="00BD0F4F" w:rsidRDefault="00BD0F4F" w:rsidP="00BD0F4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0F4F">
        <w:rPr>
          <w:rFonts w:ascii="Times New Roman" w:hAnsi="Times New Roman" w:cs="Times New Roman"/>
          <w:sz w:val="28"/>
          <w:szCs w:val="28"/>
        </w:rPr>
        <w:t xml:space="preserve">     однако описать смещение (x¢=</w:t>
      </w:r>
      <w:proofErr w:type="spellStart"/>
      <w:r w:rsidRPr="00BD0F4F">
        <w:rPr>
          <w:rFonts w:ascii="Times New Roman" w:hAnsi="Times New Roman" w:cs="Times New Roman"/>
          <w:sz w:val="28"/>
          <w:szCs w:val="28"/>
        </w:rPr>
        <w:t>x+a</w:t>
      </w:r>
      <w:proofErr w:type="spellEnd"/>
      <w:r w:rsidRPr="00BD0F4F">
        <w:rPr>
          <w:rFonts w:ascii="Times New Roman" w:hAnsi="Times New Roman" w:cs="Times New Roman"/>
          <w:sz w:val="28"/>
          <w:szCs w:val="28"/>
        </w:rPr>
        <w:t>) нельзя.</w:t>
      </w:r>
    </w:p>
    <w:p w14:paraId="0EF69E65" w14:textId="77777777" w:rsidR="00BD0F4F" w:rsidRPr="00BD0F4F" w:rsidRDefault="00BD0F4F" w:rsidP="00BD0F4F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D0F4F">
        <w:rPr>
          <w:rFonts w:ascii="Times New Roman" w:hAnsi="Times New Roman" w:cs="Times New Roman"/>
          <w:sz w:val="28"/>
          <w:szCs w:val="28"/>
        </w:rPr>
        <w:t>Аналогично, декартовы координаты не позволяют использовать матричную запись для задания перспективного преобразования (проекции) точек.</w:t>
      </w:r>
    </w:p>
    <w:p w14:paraId="26274636" w14:textId="77777777" w:rsidR="00BD0F4F" w:rsidRPr="00BD0F4F" w:rsidRDefault="00BD0F4F" w:rsidP="00BD0F4F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D0F4F">
        <w:rPr>
          <w:rFonts w:ascii="Times New Roman" w:hAnsi="Times New Roman" w:cs="Times New Roman"/>
          <w:sz w:val="28"/>
          <w:szCs w:val="28"/>
        </w:rPr>
        <w:t xml:space="preserve">Для решения этих проблем используются </w:t>
      </w:r>
      <w:r w:rsidRPr="00BD0F4F">
        <w:rPr>
          <w:rFonts w:ascii="Times New Roman" w:hAnsi="Times New Roman" w:cs="Times New Roman"/>
          <w:b/>
          <w:bCs/>
          <w:sz w:val="28"/>
          <w:szCs w:val="28"/>
        </w:rPr>
        <w:t>однородные координаты</w:t>
      </w:r>
      <w:r w:rsidRPr="00BD0F4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817A19C" w14:textId="7A5300BF" w:rsidR="00BD0F4F" w:rsidRDefault="005D313E" w:rsidP="00BD0F4F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D313E">
        <w:rPr>
          <w:rFonts w:ascii="Times New Roman" w:hAnsi="Times New Roman" w:cs="Times New Roman"/>
          <w:b/>
          <w:bCs/>
          <w:sz w:val="28"/>
          <w:szCs w:val="28"/>
        </w:rPr>
        <w:t>Однородные координаты (</w:t>
      </w:r>
      <w:r w:rsidRPr="005D313E"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 w:rsidRPr="005D313E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2BA8F21A" w14:textId="77777777" w:rsidR="005D313E" w:rsidRPr="005D313E" w:rsidRDefault="005D313E" w:rsidP="005D313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313E">
        <w:rPr>
          <w:rFonts w:ascii="Times New Roman" w:hAnsi="Times New Roman" w:cs="Times New Roman"/>
          <w:sz w:val="28"/>
          <w:szCs w:val="28"/>
        </w:rPr>
        <w:t xml:space="preserve">Однородные координаты </w:t>
      </w:r>
      <w:proofErr w:type="gramStart"/>
      <w:r w:rsidRPr="005D313E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5D313E">
        <w:rPr>
          <w:rFonts w:ascii="Times New Roman" w:hAnsi="Times New Roman" w:cs="Times New Roman"/>
          <w:sz w:val="28"/>
          <w:szCs w:val="28"/>
        </w:rPr>
        <w:t xml:space="preserve"> математический механизм, связанный с определением положения точек в пространстве. Привычный аппарат декартовых координат, не подходит для решения некоторых важных задач в силу следующих соображений: </w:t>
      </w:r>
    </w:p>
    <w:p w14:paraId="0B5C9150" w14:textId="77777777" w:rsidR="005D313E" w:rsidRPr="005D313E" w:rsidRDefault="005D313E" w:rsidP="005D313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313E">
        <w:rPr>
          <w:rFonts w:ascii="Times New Roman" w:hAnsi="Times New Roman" w:cs="Times New Roman"/>
          <w:sz w:val="28"/>
          <w:szCs w:val="28"/>
        </w:rPr>
        <w:t>В декартовых координатах невозможно описать бесконечно удаленную точку. А многие математические и геометрические концепции значительно упрощаются, если в них используется понятие бесконечности. Например, "бесконечно удаленный источник света".</w:t>
      </w:r>
    </w:p>
    <w:p w14:paraId="793F5093" w14:textId="77777777" w:rsidR="005D313E" w:rsidRPr="005D313E" w:rsidRDefault="005D313E" w:rsidP="005D313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313E">
        <w:rPr>
          <w:rFonts w:ascii="Times New Roman" w:hAnsi="Times New Roman" w:cs="Times New Roman"/>
          <w:sz w:val="28"/>
          <w:szCs w:val="28"/>
        </w:rPr>
        <w:lastRenderedPageBreak/>
        <w:t xml:space="preserve">С точки зрения алгебраических операций, декартовы координаты не позволяют провести различия межу точками и векторами в пространстве. Действительно, (1,-2,5) </w:t>
      </w:r>
      <w:proofErr w:type="gramStart"/>
      <w:r w:rsidRPr="005D313E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5D313E">
        <w:rPr>
          <w:rFonts w:ascii="Times New Roman" w:hAnsi="Times New Roman" w:cs="Times New Roman"/>
          <w:sz w:val="28"/>
          <w:szCs w:val="28"/>
        </w:rPr>
        <w:t xml:space="preserve"> направление или точка?</w:t>
      </w:r>
    </w:p>
    <w:p w14:paraId="0D02FF2E" w14:textId="77777777" w:rsidR="005D313E" w:rsidRPr="005D313E" w:rsidRDefault="005D313E" w:rsidP="005D313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313E">
        <w:rPr>
          <w:rFonts w:ascii="Times New Roman" w:hAnsi="Times New Roman" w:cs="Times New Roman"/>
          <w:sz w:val="28"/>
          <w:szCs w:val="28"/>
        </w:rPr>
        <w:t>Невозможно использовать унифицированный механизм работы с матрицами для выражения преобразований точек. С помощью матриц 3x3 можно описать вращение и масштабирование, однако описать смещение (x¢=</w:t>
      </w:r>
      <w:proofErr w:type="spellStart"/>
      <w:r w:rsidRPr="005D313E">
        <w:rPr>
          <w:rFonts w:ascii="Times New Roman" w:hAnsi="Times New Roman" w:cs="Times New Roman"/>
          <w:sz w:val="28"/>
          <w:szCs w:val="28"/>
        </w:rPr>
        <w:t>x+a</w:t>
      </w:r>
      <w:proofErr w:type="spellEnd"/>
      <w:r w:rsidRPr="005D313E">
        <w:rPr>
          <w:rFonts w:ascii="Times New Roman" w:hAnsi="Times New Roman" w:cs="Times New Roman"/>
          <w:sz w:val="28"/>
          <w:szCs w:val="28"/>
        </w:rPr>
        <w:t>) нельзя.</w:t>
      </w:r>
    </w:p>
    <w:p w14:paraId="47045137" w14:textId="77777777" w:rsidR="005D313E" w:rsidRPr="005D313E" w:rsidRDefault="005D313E" w:rsidP="005D313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313E">
        <w:rPr>
          <w:rFonts w:ascii="Times New Roman" w:hAnsi="Times New Roman" w:cs="Times New Roman"/>
          <w:sz w:val="28"/>
          <w:szCs w:val="28"/>
        </w:rPr>
        <w:t>Аналогично, декартовы координаты не позволяют использовать матричную запись для задания перспективного преобразования (проекции) точек.</w:t>
      </w:r>
    </w:p>
    <w:p w14:paraId="0BAC8C17" w14:textId="77777777" w:rsidR="005D313E" w:rsidRPr="005D313E" w:rsidRDefault="005D313E" w:rsidP="005D313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313E">
        <w:rPr>
          <w:rFonts w:ascii="Times New Roman" w:hAnsi="Times New Roman" w:cs="Times New Roman"/>
          <w:sz w:val="28"/>
          <w:szCs w:val="28"/>
        </w:rPr>
        <w:t xml:space="preserve">Для решения этих проблем используются однородные координаты. </w:t>
      </w:r>
    </w:p>
    <w:p w14:paraId="7587116A" w14:textId="77777777" w:rsidR="005D313E" w:rsidRPr="005D313E" w:rsidRDefault="005D313E" w:rsidP="005D313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313E">
        <w:rPr>
          <w:rFonts w:ascii="Times New Roman" w:hAnsi="Times New Roman" w:cs="Times New Roman"/>
          <w:sz w:val="28"/>
          <w:szCs w:val="28"/>
        </w:rPr>
        <w:t xml:space="preserve">Таким образом, преобразование из однородных координат в евклидовы эквивалентно проекции точки на плоскость w=1 вдоль линии, соединяющей точку с началом координат. </w:t>
      </w:r>
    </w:p>
    <w:p w14:paraId="59B3FF26" w14:textId="77777777" w:rsidR="005D313E" w:rsidRPr="005D313E" w:rsidRDefault="005D313E" w:rsidP="005D313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313E">
        <w:rPr>
          <w:rFonts w:ascii="Times New Roman" w:hAnsi="Times New Roman" w:cs="Times New Roman"/>
          <w:sz w:val="28"/>
          <w:szCs w:val="28"/>
        </w:rPr>
        <w:t>Из рисунка также видно, что если преобразование из однородных координат в евклидовы однозначно, то обратное преобразование – нет, потому что все точки на линии, соединяющей точку (</w:t>
      </w:r>
      <w:proofErr w:type="spellStart"/>
      <w:proofErr w:type="gramStart"/>
      <w:r w:rsidRPr="005D313E">
        <w:rPr>
          <w:rFonts w:ascii="Times New Roman" w:hAnsi="Times New Roman" w:cs="Times New Roman"/>
          <w:sz w:val="28"/>
          <w:szCs w:val="28"/>
        </w:rPr>
        <w:t>x,y</w:t>
      </w:r>
      <w:proofErr w:type="gramEnd"/>
      <w:r w:rsidRPr="005D313E">
        <w:rPr>
          <w:rFonts w:ascii="Times New Roman" w:hAnsi="Times New Roman" w:cs="Times New Roman"/>
          <w:sz w:val="28"/>
          <w:szCs w:val="28"/>
        </w:rPr>
        <w:t>,w</w:t>
      </w:r>
      <w:proofErr w:type="spellEnd"/>
      <w:r w:rsidRPr="005D313E">
        <w:rPr>
          <w:rFonts w:ascii="Times New Roman" w:hAnsi="Times New Roman" w:cs="Times New Roman"/>
          <w:sz w:val="28"/>
          <w:szCs w:val="28"/>
        </w:rPr>
        <w:t xml:space="preserve">) и начало координат будут проецироваться в точку (x/w, y/w). </w:t>
      </w:r>
    </w:p>
    <w:p w14:paraId="69504785" w14:textId="77777777" w:rsidR="005D313E" w:rsidRPr="005D313E" w:rsidRDefault="005D313E" w:rsidP="005D313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313E">
        <w:rPr>
          <w:rFonts w:ascii="Times New Roman" w:hAnsi="Times New Roman" w:cs="Times New Roman"/>
          <w:sz w:val="28"/>
          <w:szCs w:val="28"/>
        </w:rPr>
        <w:t xml:space="preserve">Наша цель состоит в том, чтобы собрать все рассмотренные выше линейные преобразования в одну общую матрицу преобразования. Для этого введем понятие </w:t>
      </w:r>
      <w:r w:rsidRPr="005D313E">
        <w:rPr>
          <w:rFonts w:ascii="Times New Roman" w:hAnsi="Times New Roman" w:cs="Times New Roman"/>
          <w:i/>
          <w:iCs/>
          <w:sz w:val="28"/>
          <w:szCs w:val="28"/>
        </w:rPr>
        <w:t>однородной системы координат</w:t>
      </w:r>
      <w:r w:rsidRPr="005D313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7D496AD" w14:textId="77777777" w:rsidR="005D313E" w:rsidRPr="005D313E" w:rsidRDefault="005D313E" w:rsidP="005D313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313E">
        <w:rPr>
          <w:rFonts w:ascii="Times New Roman" w:hAnsi="Times New Roman" w:cs="Times New Roman"/>
          <w:sz w:val="28"/>
          <w:szCs w:val="28"/>
        </w:rPr>
        <w:t xml:space="preserve">Однородные координаты </w:t>
      </w:r>
      <w:proofErr w:type="gramStart"/>
      <w:r w:rsidRPr="005D313E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5D313E">
        <w:rPr>
          <w:rFonts w:ascii="Times New Roman" w:hAnsi="Times New Roman" w:cs="Times New Roman"/>
          <w:sz w:val="28"/>
          <w:szCs w:val="28"/>
        </w:rPr>
        <w:t xml:space="preserve"> математический механизм, связанный с определением положения точек в пространстве. Привычный аппарат декартовых координат, не подходит для решения некоторых важных задач в силу следующих соображений: </w:t>
      </w:r>
    </w:p>
    <w:p w14:paraId="41A55120" w14:textId="77777777" w:rsidR="005D313E" w:rsidRPr="005D313E" w:rsidRDefault="005D313E" w:rsidP="005D313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313E">
        <w:rPr>
          <w:rFonts w:ascii="Times New Roman" w:hAnsi="Times New Roman" w:cs="Times New Roman"/>
          <w:sz w:val="28"/>
          <w:szCs w:val="28"/>
        </w:rPr>
        <w:t>Как было сказано выше, с помощью однородных координат можно легко описывать бесконечность.</w:t>
      </w:r>
      <w:r w:rsidRPr="005D313E">
        <w:rPr>
          <w:rFonts w:ascii="Times New Roman" w:hAnsi="Times New Roman" w:cs="Times New Roman"/>
          <w:sz w:val="28"/>
          <w:szCs w:val="28"/>
        </w:rPr>
        <w:br/>
      </w:r>
      <w:r w:rsidRPr="005D313E">
        <w:rPr>
          <w:rFonts w:ascii="Times New Roman" w:hAnsi="Times New Roman" w:cs="Times New Roman"/>
          <w:sz w:val="28"/>
          <w:szCs w:val="28"/>
        </w:rPr>
        <w:br/>
        <w:t xml:space="preserve">     Рассмотрим точку с однородными координатами (</w:t>
      </w:r>
      <w:proofErr w:type="spellStart"/>
      <w:proofErr w:type="gramStart"/>
      <w:r w:rsidRPr="005D313E">
        <w:rPr>
          <w:rFonts w:ascii="Times New Roman" w:hAnsi="Times New Roman" w:cs="Times New Roman"/>
          <w:sz w:val="28"/>
          <w:szCs w:val="28"/>
        </w:rPr>
        <w:t>x,y</w:t>
      </w:r>
      <w:proofErr w:type="gramEnd"/>
      <w:r w:rsidRPr="005D313E">
        <w:rPr>
          <w:rFonts w:ascii="Times New Roman" w:hAnsi="Times New Roman" w:cs="Times New Roman"/>
          <w:sz w:val="28"/>
          <w:szCs w:val="28"/>
        </w:rPr>
        <w:t>,w</w:t>
      </w:r>
      <w:proofErr w:type="spellEnd"/>
      <w:r w:rsidRPr="005D313E">
        <w:rPr>
          <w:rFonts w:ascii="Times New Roman" w:hAnsi="Times New Roman" w:cs="Times New Roman"/>
          <w:sz w:val="28"/>
          <w:szCs w:val="28"/>
        </w:rPr>
        <w:t xml:space="preserve">). Ей соответствует точка с евклидовыми координатами (x/w, y/w). </w:t>
      </w:r>
    </w:p>
    <w:p w14:paraId="7E261023" w14:textId="77777777" w:rsidR="005D313E" w:rsidRPr="005D313E" w:rsidRDefault="005D313E" w:rsidP="005D313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313E">
        <w:rPr>
          <w:rFonts w:ascii="Times New Roman" w:hAnsi="Times New Roman" w:cs="Times New Roman"/>
          <w:sz w:val="28"/>
          <w:szCs w:val="28"/>
        </w:rPr>
        <w:t xml:space="preserve">          Зафиксируем x и y и устремим w к нулю. Точка (x/w, y/w) будет удаляться все дальше и дальше в бесконечность в направлении (</w:t>
      </w:r>
      <w:proofErr w:type="spellStart"/>
      <w:proofErr w:type="gramStart"/>
      <w:r w:rsidRPr="005D313E">
        <w:rPr>
          <w:rFonts w:ascii="Times New Roman" w:hAnsi="Times New Roman" w:cs="Times New Roman"/>
          <w:sz w:val="28"/>
          <w:szCs w:val="28"/>
        </w:rPr>
        <w:t>x,y</w:t>
      </w:r>
      <w:proofErr w:type="spellEnd"/>
      <w:proofErr w:type="gramEnd"/>
      <w:r w:rsidRPr="005D313E">
        <w:rPr>
          <w:rFonts w:ascii="Times New Roman" w:hAnsi="Times New Roman" w:cs="Times New Roman"/>
          <w:sz w:val="28"/>
          <w:szCs w:val="28"/>
        </w:rPr>
        <w:t>).</w:t>
      </w:r>
    </w:p>
    <w:p w14:paraId="154614EA" w14:textId="77777777" w:rsidR="005D313E" w:rsidRPr="005D313E" w:rsidRDefault="005D313E" w:rsidP="005D313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313E">
        <w:rPr>
          <w:rFonts w:ascii="Times New Roman" w:hAnsi="Times New Roman" w:cs="Times New Roman"/>
          <w:sz w:val="28"/>
          <w:szCs w:val="28"/>
        </w:rPr>
        <w:t xml:space="preserve">          Когда w станет нулем, (x/w, y/w) уходит в бесконечность. </w:t>
      </w:r>
    </w:p>
    <w:p w14:paraId="3C9D14C6" w14:textId="77777777" w:rsidR="005D313E" w:rsidRPr="005D313E" w:rsidRDefault="005D313E" w:rsidP="005D313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313E">
        <w:rPr>
          <w:rFonts w:ascii="Times New Roman" w:hAnsi="Times New Roman" w:cs="Times New Roman"/>
          <w:sz w:val="28"/>
          <w:szCs w:val="28"/>
        </w:rPr>
        <w:t xml:space="preserve">    Следовательно, однородные координаты (</w:t>
      </w:r>
      <w:proofErr w:type="gramStart"/>
      <w:r w:rsidRPr="005D313E">
        <w:rPr>
          <w:rFonts w:ascii="Times New Roman" w:hAnsi="Times New Roman" w:cs="Times New Roman"/>
          <w:sz w:val="28"/>
          <w:szCs w:val="28"/>
        </w:rPr>
        <w:t>x,y</w:t>
      </w:r>
      <w:proofErr w:type="gramEnd"/>
      <w:r w:rsidRPr="005D313E">
        <w:rPr>
          <w:rFonts w:ascii="Times New Roman" w:hAnsi="Times New Roman" w:cs="Times New Roman"/>
          <w:sz w:val="28"/>
          <w:szCs w:val="28"/>
        </w:rPr>
        <w:t xml:space="preserve">,0) – </w:t>
      </w:r>
      <w:r w:rsidRPr="005D313E">
        <w:rPr>
          <w:rFonts w:ascii="Times New Roman" w:hAnsi="Times New Roman" w:cs="Times New Roman"/>
          <w:i/>
          <w:iCs/>
          <w:sz w:val="28"/>
          <w:szCs w:val="28"/>
        </w:rPr>
        <w:t>идеальная точка</w:t>
      </w:r>
      <w:r w:rsidRPr="005D313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D313E">
        <w:rPr>
          <w:rFonts w:ascii="Times New Roman" w:hAnsi="Times New Roman" w:cs="Times New Roman"/>
          <w:sz w:val="28"/>
          <w:szCs w:val="28"/>
        </w:rPr>
        <w:t>ideal</w:t>
      </w:r>
      <w:proofErr w:type="spellEnd"/>
      <w:r w:rsidRPr="005D31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13E">
        <w:rPr>
          <w:rFonts w:ascii="Times New Roman" w:hAnsi="Times New Roman" w:cs="Times New Roman"/>
          <w:sz w:val="28"/>
          <w:szCs w:val="28"/>
        </w:rPr>
        <w:t>point</w:t>
      </w:r>
      <w:proofErr w:type="spellEnd"/>
      <w:r w:rsidRPr="005D313E">
        <w:rPr>
          <w:rFonts w:ascii="Times New Roman" w:hAnsi="Times New Roman" w:cs="Times New Roman"/>
          <w:sz w:val="28"/>
          <w:szCs w:val="28"/>
        </w:rPr>
        <w:t xml:space="preserve">) или, по-другому, </w:t>
      </w:r>
      <w:r w:rsidRPr="005D313E">
        <w:rPr>
          <w:rFonts w:ascii="Times New Roman" w:hAnsi="Times New Roman" w:cs="Times New Roman"/>
          <w:i/>
          <w:iCs/>
          <w:sz w:val="28"/>
          <w:szCs w:val="28"/>
        </w:rPr>
        <w:t>точка в бесконечности</w:t>
      </w:r>
      <w:r w:rsidRPr="005D313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D313E">
        <w:rPr>
          <w:rFonts w:ascii="Times New Roman" w:hAnsi="Times New Roman" w:cs="Times New Roman"/>
          <w:sz w:val="28"/>
          <w:szCs w:val="28"/>
        </w:rPr>
        <w:t>point</w:t>
      </w:r>
      <w:proofErr w:type="spellEnd"/>
      <w:r w:rsidRPr="005D31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13E">
        <w:rPr>
          <w:rFonts w:ascii="Times New Roman" w:hAnsi="Times New Roman" w:cs="Times New Roman"/>
          <w:sz w:val="28"/>
          <w:szCs w:val="28"/>
        </w:rPr>
        <w:t>at</w:t>
      </w:r>
      <w:proofErr w:type="spellEnd"/>
      <w:r w:rsidRPr="005D31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13E">
        <w:rPr>
          <w:rFonts w:ascii="Times New Roman" w:hAnsi="Times New Roman" w:cs="Times New Roman"/>
          <w:sz w:val="28"/>
          <w:szCs w:val="28"/>
        </w:rPr>
        <w:t>infinity</w:t>
      </w:r>
      <w:proofErr w:type="spellEnd"/>
      <w:r w:rsidRPr="005D313E">
        <w:rPr>
          <w:rFonts w:ascii="Times New Roman" w:hAnsi="Times New Roman" w:cs="Times New Roman"/>
          <w:sz w:val="28"/>
          <w:szCs w:val="28"/>
        </w:rPr>
        <w:t>) по направлению (</w:t>
      </w:r>
      <w:proofErr w:type="spellStart"/>
      <w:r w:rsidRPr="005D313E">
        <w:rPr>
          <w:rFonts w:ascii="Times New Roman" w:hAnsi="Times New Roman" w:cs="Times New Roman"/>
          <w:sz w:val="28"/>
          <w:szCs w:val="28"/>
        </w:rPr>
        <w:t>x,y</w:t>
      </w:r>
      <w:proofErr w:type="spellEnd"/>
      <w:r w:rsidRPr="005D313E">
        <w:rPr>
          <w:rFonts w:ascii="Times New Roman" w:hAnsi="Times New Roman" w:cs="Times New Roman"/>
          <w:sz w:val="28"/>
          <w:szCs w:val="28"/>
        </w:rPr>
        <w:t>).</w:t>
      </w:r>
    </w:p>
    <w:p w14:paraId="5D509566" w14:textId="77777777" w:rsidR="005D313E" w:rsidRPr="005D313E" w:rsidRDefault="005D313E" w:rsidP="00BD0F4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B1D561" w14:textId="06BAC4A7" w:rsidR="00BD0F4F" w:rsidRDefault="005D313E" w:rsidP="00BD0F4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313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BC2AC3" wp14:editId="55645FC4">
            <wp:extent cx="4102100" cy="2475528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3747" cy="248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F8C9" w14:textId="2431D6DC" w:rsidR="005D313E" w:rsidRDefault="005D313E" w:rsidP="00BD0F4F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D313E">
        <w:rPr>
          <w:rFonts w:ascii="Times New Roman" w:hAnsi="Times New Roman" w:cs="Times New Roman"/>
          <w:b/>
          <w:bCs/>
          <w:sz w:val="28"/>
          <w:szCs w:val="28"/>
        </w:rPr>
        <w:t>Однородные координаты</w:t>
      </w:r>
    </w:p>
    <w:p w14:paraId="371C6C3F" w14:textId="1AC6EF49" w:rsidR="005D313E" w:rsidRDefault="005D313E" w:rsidP="005D313E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313E">
        <w:rPr>
          <w:rFonts w:ascii="Times New Roman" w:hAnsi="Times New Roman" w:cs="Times New Roman"/>
          <w:sz w:val="28"/>
          <w:szCs w:val="28"/>
        </w:rPr>
        <w:t>Перенос, масштабирование и вращение выражены (неоднородно, негомогенно) как:</w:t>
      </w:r>
    </w:p>
    <w:p w14:paraId="5CD67EDC" w14:textId="462E8E40" w:rsidR="005D313E" w:rsidRPr="005D313E" w:rsidRDefault="005D313E" w:rsidP="005D313E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5D31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1403A5" wp14:editId="0CFE09CC">
            <wp:extent cx="2384424" cy="99418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94619" cy="99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8214" w14:textId="77777777" w:rsidR="005D313E" w:rsidRPr="005D313E" w:rsidRDefault="005D313E" w:rsidP="005D313E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313E">
        <w:rPr>
          <w:rFonts w:ascii="Times New Roman" w:hAnsi="Times New Roman" w:cs="Times New Roman"/>
          <w:sz w:val="28"/>
          <w:szCs w:val="28"/>
        </w:rPr>
        <w:t>Композицию преобразований трудным выразить, пока перенос не выражен как матричное умножение</w:t>
      </w:r>
    </w:p>
    <w:p w14:paraId="270C7BD5" w14:textId="3071A829" w:rsidR="005D313E" w:rsidRPr="005D313E" w:rsidRDefault="005D313E" w:rsidP="005D313E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313E">
        <w:rPr>
          <w:rFonts w:ascii="Times New Roman" w:hAnsi="Times New Roman" w:cs="Times New Roman"/>
          <w:sz w:val="28"/>
          <w:szCs w:val="28"/>
        </w:rPr>
        <w:t xml:space="preserve">Однородные координаты позволяют всем трем преобразованиям быть выраженными однородно, позволяя композицию </w:t>
      </w:r>
      <w:proofErr w:type="gramStart"/>
      <w:r w:rsidRPr="005D313E">
        <w:rPr>
          <w:rFonts w:ascii="Times New Roman" w:hAnsi="Times New Roman" w:cs="Times New Roman"/>
          <w:sz w:val="28"/>
          <w:szCs w:val="28"/>
        </w:rPr>
        <w:t>путем умножение</w:t>
      </w:r>
      <w:proofErr w:type="gramEnd"/>
      <w:r w:rsidRPr="005D313E">
        <w:rPr>
          <w:rFonts w:ascii="Times New Roman" w:hAnsi="Times New Roman" w:cs="Times New Roman"/>
          <w:sz w:val="28"/>
          <w:szCs w:val="28"/>
        </w:rPr>
        <w:t xml:space="preserve"> матриц 3x3.</w:t>
      </w:r>
    </w:p>
    <w:p w14:paraId="41275D10" w14:textId="134CEA44" w:rsidR="005D313E" w:rsidRDefault="005D313E" w:rsidP="00BD0F4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31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3A6CB5" wp14:editId="2710FE06">
            <wp:extent cx="3727450" cy="1395938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2030" cy="139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DD1E" w14:textId="10F01A32" w:rsidR="005D313E" w:rsidRDefault="005D313E" w:rsidP="00BD0F4F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D313E">
        <w:rPr>
          <w:rFonts w:ascii="Times New Roman" w:hAnsi="Times New Roman" w:cs="Times New Roman"/>
          <w:b/>
          <w:bCs/>
          <w:sz w:val="28"/>
          <w:szCs w:val="28"/>
        </w:rPr>
        <w:t>Однородные координаты (</w:t>
      </w:r>
      <w:r w:rsidRPr="005D313E">
        <w:rPr>
          <w:rFonts w:ascii="Times New Roman" w:hAnsi="Times New Roman" w:cs="Times New Roman"/>
          <w:b/>
          <w:bCs/>
          <w:sz w:val="28"/>
          <w:szCs w:val="28"/>
          <w:lang w:val="en-US"/>
        </w:rPr>
        <w:t>7</w:t>
      </w:r>
      <w:r w:rsidRPr="005D313E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5D6DA38B" w14:textId="77777777" w:rsidR="005D313E" w:rsidRPr="005D313E" w:rsidRDefault="005D313E" w:rsidP="005D313E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313E">
        <w:rPr>
          <w:rFonts w:ascii="Times New Roman" w:hAnsi="Times New Roman" w:cs="Times New Roman"/>
          <w:sz w:val="28"/>
          <w:szCs w:val="28"/>
        </w:rPr>
        <w:t>наши 2</w:t>
      </w:r>
      <w:r w:rsidRPr="005D313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D313E">
        <w:rPr>
          <w:rFonts w:ascii="Times New Roman" w:hAnsi="Times New Roman" w:cs="Times New Roman"/>
          <w:sz w:val="28"/>
          <w:szCs w:val="28"/>
        </w:rPr>
        <w:t xml:space="preserve"> матрицы преобразования теперь 3</w:t>
      </w:r>
      <w:r w:rsidRPr="005D313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D313E">
        <w:rPr>
          <w:rFonts w:ascii="Times New Roman" w:hAnsi="Times New Roman" w:cs="Times New Roman"/>
          <w:sz w:val="28"/>
          <w:szCs w:val="28"/>
        </w:rPr>
        <w:t>3:</w:t>
      </w:r>
    </w:p>
    <w:p w14:paraId="6629AE0E" w14:textId="3244CFE0" w:rsidR="005D313E" w:rsidRDefault="005D313E" w:rsidP="00BD0F4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31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28C04E" wp14:editId="7FDF3D6F">
            <wp:extent cx="2822223" cy="19240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8484" cy="192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844B" w14:textId="145F7F7B" w:rsidR="005D313E" w:rsidRDefault="005D313E" w:rsidP="00BD0F4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313E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Однородные координаты (</w:t>
      </w:r>
      <w:r w:rsidRPr="005D313E"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  <w:r w:rsidRPr="005D313E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0365C473" w14:textId="77777777" w:rsidR="005D313E" w:rsidRPr="005D313E" w:rsidRDefault="005D313E" w:rsidP="005D313E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313E">
        <w:rPr>
          <w:rFonts w:ascii="Times New Roman" w:hAnsi="Times New Roman" w:cs="Times New Roman"/>
          <w:sz w:val="28"/>
          <w:szCs w:val="28"/>
        </w:rPr>
        <w:t xml:space="preserve">Набор преобразований, которые мы изучали, известен как </w:t>
      </w:r>
      <w:r w:rsidRPr="005D313E">
        <w:rPr>
          <w:rFonts w:ascii="Times New Roman" w:hAnsi="Times New Roman" w:cs="Times New Roman"/>
          <w:i/>
          <w:iCs/>
          <w:sz w:val="28"/>
          <w:szCs w:val="28"/>
        </w:rPr>
        <w:t xml:space="preserve">"аффинные" преобразования, </w:t>
      </w:r>
      <w:r w:rsidRPr="005D313E">
        <w:rPr>
          <w:rFonts w:ascii="Times New Roman" w:hAnsi="Times New Roman" w:cs="Times New Roman"/>
          <w:sz w:val="28"/>
          <w:szCs w:val="28"/>
        </w:rPr>
        <w:t>их свойства</w:t>
      </w:r>
      <w:r w:rsidRPr="005D313E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722E23DA" w14:textId="77777777" w:rsidR="005D313E" w:rsidRPr="005D313E" w:rsidRDefault="005D313E" w:rsidP="005D313E">
      <w:pPr>
        <w:numPr>
          <w:ilvl w:val="1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313E">
        <w:rPr>
          <w:rFonts w:ascii="Times New Roman" w:hAnsi="Times New Roman" w:cs="Times New Roman"/>
          <w:sz w:val="28"/>
          <w:szCs w:val="28"/>
        </w:rPr>
        <w:t xml:space="preserve">сохранены прямые линии; </w:t>
      </w:r>
    </w:p>
    <w:p w14:paraId="6F22453F" w14:textId="77777777" w:rsidR="005D313E" w:rsidRPr="005D313E" w:rsidRDefault="005D313E" w:rsidP="005D313E">
      <w:pPr>
        <w:numPr>
          <w:ilvl w:val="1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313E">
        <w:rPr>
          <w:rFonts w:ascii="Times New Roman" w:hAnsi="Times New Roman" w:cs="Times New Roman"/>
          <w:sz w:val="28"/>
          <w:szCs w:val="28"/>
        </w:rPr>
        <w:t xml:space="preserve">сохранены параллельные линии </w:t>
      </w:r>
    </w:p>
    <w:p w14:paraId="10C78730" w14:textId="77777777" w:rsidR="005D313E" w:rsidRPr="005D313E" w:rsidRDefault="005D313E" w:rsidP="005D313E">
      <w:pPr>
        <w:numPr>
          <w:ilvl w:val="1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313E">
        <w:rPr>
          <w:rFonts w:ascii="Times New Roman" w:hAnsi="Times New Roman" w:cs="Times New Roman"/>
          <w:sz w:val="28"/>
          <w:szCs w:val="28"/>
        </w:rPr>
        <w:t>отношения длин вдоль сохраненных линий сохранены</w:t>
      </w:r>
    </w:p>
    <w:p w14:paraId="4CD3F894" w14:textId="7E578436" w:rsidR="005D313E" w:rsidRDefault="005D313E" w:rsidP="00BD0F4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313E">
        <w:rPr>
          <w:rFonts w:ascii="Times New Roman" w:hAnsi="Times New Roman" w:cs="Times New Roman"/>
          <w:b/>
          <w:bCs/>
          <w:sz w:val="28"/>
          <w:szCs w:val="28"/>
        </w:rPr>
        <w:t>Отражение (1)</w:t>
      </w:r>
    </w:p>
    <w:p w14:paraId="0596A73D" w14:textId="2B6D67EA" w:rsidR="005D313E" w:rsidRDefault="005D313E" w:rsidP="00BD0F4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31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2290B9" wp14:editId="5C0E30F5">
            <wp:extent cx="3097959" cy="171450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4567" cy="171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4943" w14:textId="71C3A80E" w:rsidR="005D313E" w:rsidRDefault="005D313E" w:rsidP="00BD0F4F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D313E">
        <w:rPr>
          <w:rFonts w:ascii="Times New Roman" w:hAnsi="Times New Roman" w:cs="Times New Roman"/>
          <w:b/>
          <w:bCs/>
          <w:sz w:val="28"/>
          <w:szCs w:val="28"/>
        </w:rPr>
        <w:t>Отражение (2)</w:t>
      </w:r>
    </w:p>
    <w:p w14:paraId="7A131BD1" w14:textId="0A3B462E" w:rsidR="005D313E" w:rsidRDefault="005D313E" w:rsidP="00BD0F4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31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DB9066" wp14:editId="7B0BAEBB">
            <wp:extent cx="4201160" cy="2140721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9085" cy="214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0B22" w14:textId="3940FED0" w:rsidR="005D313E" w:rsidRDefault="005D313E" w:rsidP="00BD0F4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D313E">
        <w:rPr>
          <w:rFonts w:ascii="Times New Roman" w:hAnsi="Times New Roman" w:cs="Times New Roman"/>
          <w:b/>
          <w:bCs/>
          <w:sz w:val="28"/>
          <w:szCs w:val="28"/>
        </w:rPr>
        <w:t>Смещенние</w:t>
      </w:r>
      <w:proofErr w:type="spellEnd"/>
      <w:r w:rsidRPr="005D313E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5D313E">
        <w:rPr>
          <w:rFonts w:ascii="Times New Roman" w:hAnsi="Times New Roman" w:cs="Times New Roman"/>
          <w:sz w:val="28"/>
          <w:szCs w:val="28"/>
        </w:rPr>
        <w:t>Shear</w:t>
      </w:r>
      <w:proofErr w:type="spellEnd"/>
      <w:r w:rsidRPr="005D313E">
        <w:rPr>
          <w:rFonts w:ascii="Times New Roman" w:hAnsi="Times New Roman" w:cs="Times New Roman"/>
          <w:sz w:val="28"/>
          <w:szCs w:val="28"/>
        </w:rPr>
        <w:t>)</w:t>
      </w:r>
    </w:p>
    <w:p w14:paraId="0D7C56CB" w14:textId="0AFD69A5" w:rsidR="005D313E" w:rsidRDefault="005D313E" w:rsidP="00BD0F4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31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84232F" wp14:editId="47FE89E8">
            <wp:extent cx="3168052" cy="241300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1338" cy="241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82AF" w14:textId="2E7AAF16" w:rsidR="005D313E" w:rsidRDefault="005D313E" w:rsidP="00BD0F4F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D313E">
        <w:rPr>
          <w:rFonts w:ascii="Times New Roman" w:hAnsi="Times New Roman" w:cs="Times New Roman"/>
          <w:b/>
          <w:bCs/>
          <w:sz w:val="28"/>
          <w:szCs w:val="28"/>
        </w:rPr>
        <w:t>Порядок выполнения преобразований (1)</w:t>
      </w:r>
    </w:p>
    <w:p w14:paraId="3F8565D7" w14:textId="77777777" w:rsidR="004C0E2B" w:rsidRPr="004C0E2B" w:rsidRDefault="004C0E2B" w:rsidP="004C0E2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0E2B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Преобразования не коммутативны!!</w:t>
      </w:r>
    </w:p>
    <w:p w14:paraId="7BA0B36E" w14:textId="77777777" w:rsidR="004C0E2B" w:rsidRPr="004C0E2B" w:rsidRDefault="004C0E2B" w:rsidP="004C0E2B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0E2B">
        <w:rPr>
          <w:rFonts w:ascii="Times New Roman" w:hAnsi="Times New Roman" w:cs="Times New Roman"/>
          <w:b/>
          <w:bCs/>
          <w:sz w:val="28"/>
          <w:szCs w:val="28"/>
          <w:lang w:val="en-US"/>
        </w:rPr>
        <w:t>Ta</w:t>
      </w:r>
      <w:r w:rsidRPr="00F40D7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C0E2B">
        <w:rPr>
          <w:rFonts w:ascii="Times New Roman" w:hAnsi="Times New Roman" w:cs="Times New Roman"/>
          <w:b/>
          <w:bCs/>
          <w:sz w:val="28"/>
          <w:szCs w:val="28"/>
          <w:lang w:val="en-US"/>
        </w:rPr>
        <w:t>Tb</w:t>
      </w:r>
      <w:r w:rsidRPr="00F40D7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= </w:t>
      </w:r>
      <w:r w:rsidRPr="004C0E2B">
        <w:rPr>
          <w:rFonts w:ascii="Times New Roman" w:hAnsi="Times New Roman" w:cs="Times New Roman"/>
          <w:b/>
          <w:bCs/>
          <w:sz w:val="28"/>
          <w:szCs w:val="28"/>
          <w:lang w:val="en-US"/>
        </w:rPr>
        <w:t>Tb</w:t>
      </w:r>
      <w:r w:rsidRPr="00F40D7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gramStart"/>
      <w:r w:rsidRPr="004C0E2B">
        <w:rPr>
          <w:rFonts w:ascii="Times New Roman" w:hAnsi="Times New Roman" w:cs="Times New Roman"/>
          <w:b/>
          <w:bCs/>
          <w:sz w:val="28"/>
          <w:szCs w:val="28"/>
          <w:lang w:val="en-US"/>
        </w:rPr>
        <w:t>Ta</w:t>
      </w:r>
      <w:r w:rsidRPr="00F40D7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 </w:t>
      </w:r>
      <w:r w:rsidRPr="004C0E2B">
        <w:rPr>
          <w:rFonts w:ascii="Times New Roman" w:hAnsi="Times New Roman" w:cs="Times New Roman"/>
          <w:b/>
          <w:bCs/>
          <w:sz w:val="28"/>
          <w:szCs w:val="28"/>
        </w:rPr>
        <w:t>но</w:t>
      </w:r>
      <w:proofErr w:type="gramEnd"/>
      <w:r w:rsidRPr="00F40D7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</w:t>
      </w:r>
      <w:r w:rsidRPr="004C0E2B">
        <w:rPr>
          <w:rFonts w:ascii="Times New Roman" w:hAnsi="Times New Roman" w:cs="Times New Roman"/>
          <w:b/>
          <w:bCs/>
          <w:sz w:val="28"/>
          <w:szCs w:val="28"/>
          <w:lang w:val="en-US"/>
        </w:rPr>
        <w:t>Ra</w:t>
      </w:r>
      <w:r w:rsidRPr="00F40D7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C0E2B">
        <w:rPr>
          <w:rFonts w:ascii="Times New Roman" w:hAnsi="Times New Roman" w:cs="Times New Roman"/>
          <w:b/>
          <w:bCs/>
          <w:sz w:val="28"/>
          <w:szCs w:val="28"/>
          <w:lang w:val="en-US"/>
        </w:rPr>
        <w:t>Rb</w:t>
      </w:r>
      <w:r w:rsidRPr="00F40D7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!= </w:t>
      </w:r>
      <w:r w:rsidRPr="004C0E2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Rb Ra </w:t>
      </w:r>
      <w:r w:rsidRPr="004C0E2B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4C0E2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Ta Rb != Rb Ta </w:t>
      </w:r>
    </w:p>
    <w:p w14:paraId="339BAC18" w14:textId="67148040" w:rsidR="005D313E" w:rsidRDefault="004C0E2B" w:rsidP="00BD0F4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0E2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D62C6D" wp14:editId="3B87E2CC">
            <wp:extent cx="4740910" cy="2751866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4211" cy="275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16C8" w14:textId="7C283717" w:rsidR="004C0E2B" w:rsidRDefault="00F40D70" w:rsidP="00BD0F4F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0D70">
        <w:rPr>
          <w:rFonts w:ascii="Times New Roman" w:hAnsi="Times New Roman" w:cs="Times New Roman"/>
          <w:b/>
          <w:bCs/>
          <w:sz w:val="28"/>
          <w:szCs w:val="28"/>
        </w:rPr>
        <w:t>Порядок выполнения преобразований</w:t>
      </w:r>
    </w:p>
    <w:p w14:paraId="611F3E86" w14:textId="77777777" w:rsidR="00F40D70" w:rsidRPr="00F40D70" w:rsidRDefault="00F40D70" w:rsidP="00F40D7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0D70">
        <w:rPr>
          <w:rFonts w:ascii="Times New Roman" w:hAnsi="Times New Roman" w:cs="Times New Roman"/>
          <w:b/>
          <w:bCs/>
          <w:sz w:val="28"/>
          <w:szCs w:val="28"/>
        </w:rPr>
        <w:t>Преобразования не коммутативны!! Т</w:t>
      </w:r>
      <w:r w:rsidRPr="00F40D70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F40D7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F40D70">
        <w:rPr>
          <w:rFonts w:ascii="Times New Roman" w:hAnsi="Times New Roman" w:cs="Times New Roman"/>
          <w:b/>
          <w:bCs/>
          <w:sz w:val="28"/>
          <w:szCs w:val="28"/>
          <w:lang w:val="en-US"/>
        </w:rPr>
        <w:t>Sb</w:t>
      </w:r>
      <w:r w:rsidRPr="00F40D70">
        <w:rPr>
          <w:rFonts w:ascii="Times New Roman" w:hAnsi="Times New Roman" w:cs="Times New Roman"/>
          <w:b/>
          <w:bCs/>
          <w:sz w:val="28"/>
          <w:szCs w:val="28"/>
        </w:rPr>
        <w:t xml:space="preserve"> !</w:t>
      </w:r>
      <w:proofErr w:type="gramEnd"/>
      <w:r w:rsidRPr="00F40D70">
        <w:rPr>
          <w:rFonts w:ascii="Times New Roman" w:hAnsi="Times New Roman" w:cs="Times New Roman"/>
          <w:b/>
          <w:bCs/>
          <w:sz w:val="28"/>
          <w:szCs w:val="28"/>
        </w:rPr>
        <w:t xml:space="preserve">= </w:t>
      </w:r>
      <w:r w:rsidRPr="00F40D70">
        <w:rPr>
          <w:rFonts w:ascii="Times New Roman" w:hAnsi="Times New Roman" w:cs="Times New Roman"/>
          <w:b/>
          <w:bCs/>
          <w:sz w:val="28"/>
          <w:szCs w:val="28"/>
          <w:lang w:val="en-US"/>
        </w:rPr>
        <w:t>Sb Ta</w:t>
      </w:r>
    </w:p>
    <w:p w14:paraId="2DD67161" w14:textId="63776C5A" w:rsidR="00F40D70" w:rsidRDefault="00F40D70" w:rsidP="00BD0F4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40D7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267B04E" wp14:editId="0DDFF2EF">
            <wp:extent cx="4385310" cy="2336793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1056" cy="233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9501" w14:textId="1EBAA3C8" w:rsidR="00F40D70" w:rsidRDefault="00F40D70" w:rsidP="00BD0F4F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0D70">
        <w:rPr>
          <w:rFonts w:ascii="Times New Roman" w:hAnsi="Times New Roman" w:cs="Times New Roman"/>
          <w:b/>
          <w:bCs/>
          <w:sz w:val="28"/>
          <w:szCs w:val="28"/>
        </w:rPr>
        <w:t>Порядок выполнения преобразований</w:t>
      </w:r>
    </w:p>
    <w:p w14:paraId="7929FB2E" w14:textId="76BC9094" w:rsidR="00F40D70" w:rsidRDefault="00F40D70" w:rsidP="00BD0F4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40D7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6153D8D" wp14:editId="38FDAC02">
            <wp:extent cx="3044824" cy="2498177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0247" cy="250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8563" w14:textId="230DF30D" w:rsidR="00F40D70" w:rsidRDefault="00F40D70" w:rsidP="00BD0F4F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F40D70">
        <w:rPr>
          <w:rFonts w:ascii="Times New Roman" w:hAnsi="Times New Roman" w:cs="Times New Roman"/>
          <w:b/>
          <w:bCs/>
          <w:sz w:val="28"/>
          <w:szCs w:val="28"/>
          <w:lang w:val="en-US"/>
        </w:rPr>
        <w:t>Создание</w:t>
      </w:r>
      <w:proofErr w:type="spellEnd"/>
      <w:r w:rsidRPr="00F40D7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F40D70">
        <w:rPr>
          <w:rFonts w:ascii="Times New Roman" w:hAnsi="Times New Roman" w:cs="Times New Roman"/>
          <w:b/>
          <w:bCs/>
          <w:sz w:val="28"/>
          <w:szCs w:val="28"/>
        </w:rPr>
        <w:t>п</w:t>
      </w:r>
      <w:proofErr w:type="spellStart"/>
      <w:r w:rsidRPr="00F40D70">
        <w:rPr>
          <w:rFonts w:ascii="Times New Roman" w:hAnsi="Times New Roman" w:cs="Times New Roman"/>
          <w:b/>
          <w:bCs/>
          <w:sz w:val="28"/>
          <w:szCs w:val="28"/>
          <w:lang w:val="en-US"/>
        </w:rPr>
        <w:t>реобразований</w:t>
      </w:r>
      <w:proofErr w:type="spellEnd"/>
    </w:p>
    <w:p w14:paraId="6931EF5E" w14:textId="225E12EF" w:rsidR="00F40D70" w:rsidRDefault="00F40D70" w:rsidP="00BD0F4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40D7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CD501A3" wp14:editId="45E92899">
            <wp:extent cx="2303152" cy="1790700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05779" cy="179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2AED" w14:textId="6ADB5344" w:rsidR="00F40D70" w:rsidRDefault="00F40D70" w:rsidP="00BD0F4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40D7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60AB8F5" wp14:editId="003776F5">
            <wp:extent cx="3409950" cy="2144623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7333" cy="214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55BB" w14:textId="4EAB1C04" w:rsidR="00F40D70" w:rsidRDefault="00F40D70" w:rsidP="00BD0F4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40D7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679B625" wp14:editId="336BEE8B">
            <wp:extent cx="4074160" cy="1928472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0952" cy="193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B746" w14:textId="666300F4" w:rsidR="00F40D70" w:rsidRDefault="00F40D70" w:rsidP="00BD0F4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40D7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DF5BEF5" wp14:editId="29EC3968">
            <wp:extent cx="4055110" cy="2142242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61006" cy="214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76FD" w14:textId="5B672CC9" w:rsidR="00F40D70" w:rsidRDefault="00F40D70" w:rsidP="00BD0F4F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0D70">
        <w:rPr>
          <w:rFonts w:ascii="Times New Roman" w:hAnsi="Times New Roman" w:cs="Times New Roman"/>
          <w:b/>
          <w:bCs/>
          <w:sz w:val="28"/>
          <w:szCs w:val="28"/>
        </w:rPr>
        <w:t>Поворот вокруг произвольной точки О</w:t>
      </w:r>
    </w:p>
    <w:p w14:paraId="202E0C2A" w14:textId="6FAC64CA" w:rsidR="00F40D70" w:rsidRDefault="00F40D70" w:rsidP="00BD0F4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0D7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71345FB" wp14:editId="45B94582">
            <wp:extent cx="4004310" cy="282318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08983" cy="282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F4B3" w14:textId="77777777" w:rsidR="00F40D70" w:rsidRPr="00F40D70" w:rsidRDefault="00F40D70" w:rsidP="00F40D70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40D70">
        <w:rPr>
          <w:rFonts w:ascii="Times New Roman" w:hAnsi="Times New Roman" w:cs="Times New Roman"/>
          <w:sz w:val="28"/>
          <w:szCs w:val="28"/>
        </w:rPr>
        <w:t xml:space="preserve">Вращение объекта на угол </w:t>
      </w:r>
      <w:r w:rsidRPr="00F40D70">
        <w:rPr>
          <w:rFonts w:ascii="Times New Roman" w:hAnsi="Times New Roman" w:cs="Times New Roman"/>
          <w:sz w:val="28"/>
          <w:szCs w:val="28"/>
        </w:rPr>
        <w:sym w:font="Symbol" w:char="F071"/>
      </w:r>
      <w:r w:rsidRPr="00F40D70">
        <w:rPr>
          <w:rFonts w:ascii="Times New Roman" w:hAnsi="Times New Roman" w:cs="Times New Roman"/>
          <w:sz w:val="28"/>
          <w:szCs w:val="28"/>
        </w:rPr>
        <w:t xml:space="preserve"> вокруг точки (</w:t>
      </w:r>
      <w:r w:rsidRPr="00F40D7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40D70">
        <w:rPr>
          <w:rFonts w:ascii="Times New Roman" w:hAnsi="Times New Roman" w:cs="Times New Roman"/>
          <w:sz w:val="28"/>
          <w:szCs w:val="28"/>
        </w:rPr>
        <w:t xml:space="preserve">, </w:t>
      </w:r>
      <w:r w:rsidRPr="00F40D7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F40D70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689B47B9" w14:textId="77777777" w:rsidR="00F40D70" w:rsidRPr="00F40D70" w:rsidRDefault="00F40D70" w:rsidP="00F40D70">
      <w:pPr>
        <w:numPr>
          <w:ilvl w:val="1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40D70">
        <w:rPr>
          <w:rFonts w:ascii="Times New Roman" w:hAnsi="Times New Roman" w:cs="Times New Roman"/>
          <w:sz w:val="28"/>
          <w:szCs w:val="28"/>
          <w:lang w:val="en-US"/>
        </w:rPr>
        <w:t>Translate</w:t>
      </w:r>
      <w:r w:rsidRPr="00F40D70">
        <w:rPr>
          <w:rFonts w:ascii="Times New Roman" w:hAnsi="Times New Roman" w:cs="Times New Roman"/>
          <w:sz w:val="28"/>
          <w:szCs w:val="28"/>
        </w:rPr>
        <w:t xml:space="preserve"> (</w:t>
      </w:r>
      <w:r w:rsidRPr="00F40D7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40D70">
        <w:rPr>
          <w:rFonts w:ascii="Times New Roman" w:hAnsi="Times New Roman" w:cs="Times New Roman"/>
          <w:sz w:val="28"/>
          <w:szCs w:val="28"/>
        </w:rPr>
        <w:t xml:space="preserve">, </w:t>
      </w:r>
      <w:r w:rsidRPr="00F40D7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F40D70">
        <w:rPr>
          <w:rFonts w:ascii="Times New Roman" w:hAnsi="Times New Roman" w:cs="Times New Roman"/>
          <w:sz w:val="28"/>
          <w:szCs w:val="28"/>
        </w:rPr>
        <w:t>) в начало координат</w:t>
      </w:r>
    </w:p>
    <w:p w14:paraId="281B761A" w14:textId="77777777" w:rsidR="00F40D70" w:rsidRPr="00F40D70" w:rsidRDefault="00F40D70" w:rsidP="00F40D70">
      <w:pPr>
        <w:numPr>
          <w:ilvl w:val="1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40D70">
        <w:rPr>
          <w:rFonts w:ascii="Times New Roman" w:hAnsi="Times New Roman" w:cs="Times New Roman"/>
          <w:sz w:val="28"/>
          <w:szCs w:val="28"/>
          <w:lang w:val="en-US"/>
        </w:rPr>
        <w:t xml:space="preserve">Rotate </w:t>
      </w:r>
    </w:p>
    <w:p w14:paraId="408E7A85" w14:textId="77777777" w:rsidR="00F40D70" w:rsidRPr="00F40D70" w:rsidRDefault="00F40D70" w:rsidP="00F40D70">
      <w:pPr>
        <w:numPr>
          <w:ilvl w:val="1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40D70">
        <w:rPr>
          <w:rFonts w:ascii="Times New Roman" w:hAnsi="Times New Roman" w:cs="Times New Roman"/>
          <w:sz w:val="28"/>
          <w:szCs w:val="28"/>
          <w:lang w:val="en-US"/>
        </w:rPr>
        <w:t xml:space="preserve">Translate </w:t>
      </w:r>
      <w:r w:rsidRPr="00F40D70">
        <w:rPr>
          <w:rFonts w:ascii="Times New Roman" w:hAnsi="Times New Roman" w:cs="Times New Roman"/>
          <w:sz w:val="28"/>
          <w:szCs w:val="28"/>
        </w:rPr>
        <w:t>в</w:t>
      </w:r>
      <w:r w:rsidRPr="00F40D7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40D70">
        <w:rPr>
          <w:rFonts w:ascii="Times New Roman" w:hAnsi="Times New Roman" w:cs="Times New Roman"/>
          <w:sz w:val="28"/>
          <w:szCs w:val="28"/>
        </w:rPr>
        <w:t>точку</w:t>
      </w:r>
      <w:r w:rsidRPr="00F40D70">
        <w:rPr>
          <w:rFonts w:ascii="Times New Roman" w:hAnsi="Times New Roman" w:cs="Times New Roman"/>
          <w:sz w:val="28"/>
          <w:szCs w:val="28"/>
          <w:lang w:val="en-US"/>
        </w:rPr>
        <w:t xml:space="preserve"> (x, y)</w:t>
      </w:r>
    </w:p>
    <w:p w14:paraId="43A38E0C" w14:textId="309BC5BD" w:rsidR="00F40D70" w:rsidRDefault="00F40D70" w:rsidP="00BD0F4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0D7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F5DCAD" wp14:editId="5B644444">
            <wp:extent cx="3267710" cy="2004150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71700" cy="200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9FC0" w14:textId="5C633FF3" w:rsidR="00F40D70" w:rsidRDefault="00F40D70" w:rsidP="00BD0F4F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F40D70">
        <w:rPr>
          <w:rFonts w:ascii="Times New Roman" w:hAnsi="Times New Roman" w:cs="Times New Roman"/>
          <w:b/>
          <w:bCs/>
          <w:sz w:val="28"/>
          <w:szCs w:val="28"/>
          <w:lang w:val="en-US"/>
        </w:rPr>
        <w:t>Интерпретация</w:t>
      </w:r>
      <w:proofErr w:type="spellEnd"/>
      <w:r w:rsidRPr="00F40D7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F40D70">
        <w:rPr>
          <w:rFonts w:ascii="Times New Roman" w:hAnsi="Times New Roman" w:cs="Times New Roman"/>
          <w:b/>
          <w:bCs/>
          <w:sz w:val="28"/>
          <w:szCs w:val="28"/>
          <w:lang w:val="en-US"/>
        </w:rPr>
        <w:t>Преобразований</w:t>
      </w:r>
      <w:proofErr w:type="spellEnd"/>
    </w:p>
    <w:p w14:paraId="66992C5C" w14:textId="44CCCEB0" w:rsidR="00F40D70" w:rsidRDefault="00F40D70" w:rsidP="00BD0F4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0D7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E29EDE" wp14:editId="1CB0C6F1">
            <wp:extent cx="3566160" cy="210132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68971" cy="210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0631" w14:textId="3FC7C931" w:rsidR="00F40D70" w:rsidRDefault="00F40D70" w:rsidP="00BD0F4F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0D70">
        <w:rPr>
          <w:rFonts w:ascii="Times New Roman" w:hAnsi="Times New Roman" w:cs="Times New Roman"/>
          <w:b/>
          <w:bCs/>
          <w:sz w:val="28"/>
          <w:szCs w:val="28"/>
        </w:rPr>
        <w:t>Поворот вокруг точки</w:t>
      </w:r>
      <w:r w:rsidRPr="00F40D7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Pr="00F40D70">
        <w:rPr>
          <w:rFonts w:ascii="Times New Roman" w:hAnsi="Times New Roman" w:cs="Times New Roman"/>
          <w:b/>
          <w:bCs/>
          <w:sz w:val="28"/>
          <w:szCs w:val="28"/>
        </w:rPr>
        <w:t>вращаем объект</w:t>
      </w:r>
    </w:p>
    <w:p w14:paraId="6E7E3A9C" w14:textId="613552E8" w:rsidR="00F40D70" w:rsidRDefault="00F40D70" w:rsidP="00BD0F4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0D7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E15C658" wp14:editId="41CFEFF5">
            <wp:extent cx="4137660" cy="209729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41127" cy="209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845E" w14:textId="27DA7006" w:rsidR="00F40D70" w:rsidRDefault="00F40D70" w:rsidP="00BD0F4F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F40D70">
        <w:rPr>
          <w:rFonts w:ascii="Times New Roman" w:hAnsi="Times New Roman" w:cs="Times New Roman"/>
          <w:b/>
          <w:bCs/>
          <w:sz w:val="28"/>
          <w:szCs w:val="28"/>
          <w:lang w:val="en-US"/>
        </w:rPr>
        <w:t>Вращение</w:t>
      </w:r>
      <w:proofErr w:type="spellEnd"/>
      <w:r w:rsidRPr="00F40D7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proofErr w:type="spellStart"/>
      <w:r w:rsidRPr="00F40D70">
        <w:rPr>
          <w:rFonts w:ascii="Times New Roman" w:hAnsi="Times New Roman" w:cs="Times New Roman"/>
          <w:b/>
          <w:bCs/>
          <w:sz w:val="28"/>
          <w:szCs w:val="28"/>
          <w:lang w:val="en-US"/>
        </w:rPr>
        <w:t>Изменение</w:t>
      </w:r>
      <w:proofErr w:type="spellEnd"/>
      <w:r w:rsidRPr="00F40D7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F40D70">
        <w:rPr>
          <w:rFonts w:ascii="Times New Roman" w:hAnsi="Times New Roman" w:cs="Times New Roman"/>
          <w:b/>
          <w:bCs/>
          <w:sz w:val="28"/>
          <w:szCs w:val="28"/>
          <w:lang w:val="en-US"/>
        </w:rPr>
        <w:t>Систем</w:t>
      </w:r>
      <w:proofErr w:type="spellEnd"/>
      <w:r w:rsidRPr="00F40D7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F40D70">
        <w:rPr>
          <w:rFonts w:ascii="Times New Roman" w:hAnsi="Times New Roman" w:cs="Times New Roman"/>
          <w:b/>
          <w:bCs/>
          <w:sz w:val="28"/>
          <w:szCs w:val="28"/>
          <w:lang w:val="en-US"/>
        </w:rPr>
        <w:t>координат</w:t>
      </w:r>
      <w:proofErr w:type="spellEnd"/>
    </w:p>
    <w:p w14:paraId="352EEF0A" w14:textId="77777777" w:rsidR="00F40D70" w:rsidRPr="00F40D70" w:rsidRDefault="00F40D70" w:rsidP="00F40D70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40D70">
        <w:rPr>
          <w:rFonts w:ascii="Times New Roman" w:hAnsi="Times New Roman" w:cs="Times New Roman"/>
          <w:b/>
          <w:bCs/>
          <w:sz w:val="28"/>
          <w:szCs w:val="28"/>
        </w:rPr>
        <w:t>тот же самый пример: вращение вокруг произвольного центра</w:t>
      </w:r>
      <w:r w:rsidRPr="00F40D7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951D2F" w14:textId="77777777" w:rsidR="00F40D70" w:rsidRPr="00F40D70" w:rsidRDefault="00F40D70" w:rsidP="00F40D70">
      <w:pPr>
        <w:numPr>
          <w:ilvl w:val="1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40D70">
        <w:rPr>
          <w:rFonts w:ascii="Times New Roman" w:hAnsi="Times New Roman" w:cs="Times New Roman"/>
          <w:b/>
          <w:bCs/>
          <w:sz w:val="28"/>
          <w:szCs w:val="28"/>
        </w:rPr>
        <w:t>шаг 1: переведите систему координат к центру вращения</w:t>
      </w:r>
    </w:p>
    <w:p w14:paraId="478D8A03" w14:textId="77777777" w:rsidR="00F40D70" w:rsidRPr="00F40D70" w:rsidRDefault="00F40D70" w:rsidP="00F40D70">
      <w:pPr>
        <w:numPr>
          <w:ilvl w:val="1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40D70">
        <w:rPr>
          <w:rFonts w:ascii="Times New Roman" w:hAnsi="Times New Roman" w:cs="Times New Roman"/>
          <w:b/>
          <w:bCs/>
          <w:sz w:val="28"/>
          <w:szCs w:val="28"/>
        </w:rPr>
        <w:t>шаг 2</w:t>
      </w:r>
      <w:r w:rsidRPr="00F40D70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F40D70">
        <w:rPr>
          <w:rFonts w:ascii="Times New Roman" w:hAnsi="Times New Roman" w:cs="Times New Roman"/>
          <w:b/>
          <w:bCs/>
          <w:sz w:val="28"/>
          <w:szCs w:val="28"/>
        </w:rPr>
        <w:t xml:space="preserve"> выполните поворот</w:t>
      </w:r>
    </w:p>
    <w:p w14:paraId="02086203" w14:textId="26691198" w:rsidR="00F40D70" w:rsidRDefault="00F40D70" w:rsidP="00F40D70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0D70">
        <w:rPr>
          <w:rFonts w:ascii="Times New Roman" w:hAnsi="Times New Roman" w:cs="Times New Roman"/>
          <w:b/>
          <w:bCs/>
          <w:sz w:val="28"/>
          <w:szCs w:val="28"/>
        </w:rPr>
        <w:t>шаг 3</w:t>
      </w:r>
      <w:r w:rsidRPr="00F40D70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F40D70">
        <w:rPr>
          <w:rFonts w:ascii="Times New Roman" w:hAnsi="Times New Roman" w:cs="Times New Roman"/>
          <w:b/>
          <w:bCs/>
          <w:sz w:val="28"/>
          <w:szCs w:val="28"/>
        </w:rPr>
        <w:t xml:space="preserve"> перевести назад систему координат</w:t>
      </w:r>
    </w:p>
    <w:p w14:paraId="27D4B75B" w14:textId="01615D04" w:rsidR="00F40D70" w:rsidRDefault="00F40D70" w:rsidP="00F40D70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0D70">
        <w:rPr>
          <w:rFonts w:ascii="Times New Roman" w:hAnsi="Times New Roman" w:cs="Times New Roman"/>
          <w:b/>
          <w:bCs/>
          <w:sz w:val="28"/>
          <w:szCs w:val="28"/>
        </w:rPr>
        <w:t>Общий подход к композиции преобразований</w:t>
      </w:r>
    </w:p>
    <w:p w14:paraId="7A2AF567" w14:textId="77777777" w:rsidR="00F40D70" w:rsidRPr="00F40D70" w:rsidRDefault="00F40D70" w:rsidP="00F40D70">
      <w:pPr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40D70">
        <w:rPr>
          <w:rFonts w:ascii="Times New Roman" w:hAnsi="Times New Roman" w:cs="Times New Roman"/>
          <w:b/>
          <w:bCs/>
          <w:sz w:val="28"/>
          <w:szCs w:val="28"/>
        </w:rPr>
        <w:t xml:space="preserve">преобразование геометрии объектов сцены в такую систему координат, где операция становится более простой; </w:t>
      </w:r>
    </w:p>
    <w:p w14:paraId="5D155BB7" w14:textId="77777777" w:rsidR="00F40D70" w:rsidRPr="00F40D70" w:rsidRDefault="00F40D70" w:rsidP="00F40D70">
      <w:pPr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40D70">
        <w:rPr>
          <w:rFonts w:ascii="Times New Roman" w:hAnsi="Times New Roman" w:cs="Times New Roman"/>
          <w:b/>
          <w:bCs/>
          <w:sz w:val="28"/>
          <w:szCs w:val="28"/>
          <w:lang w:val="en-US"/>
        </w:rPr>
        <w:t>выполните</w:t>
      </w:r>
      <w:proofErr w:type="spellEnd"/>
      <w:r w:rsidRPr="00F40D7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F40D70">
        <w:rPr>
          <w:rFonts w:ascii="Times New Roman" w:hAnsi="Times New Roman" w:cs="Times New Roman"/>
          <w:b/>
          <w:bCs/>
          <w:sz w:val="28"/>
          <w:szCs w:val="28"/>
          <w:lang w:val="en-US"/>
        </w:rPr>
        <w:t>операцию</w:t>
      </w:r>
      <w:proofErr w:type="spellEnd"/>
      <w:r w:rsidRPr="00F40D70">
        <w:rPr>
          <w:rFonts w:ascii="Times New Roman" w:hAnsi="Times New Roman" w:cs="Times New Roman"/>
          <w:b/>
          <w:bCs/>
          <w:sz w:val="28"/>
          <w:szCs w:val="28"/>
          <w:lang w:val="en-US"/>
        </w:rPr>
        <w:t>;</w:t>
      </w:r>
    </w:p>
    <w:p w14:paraId="176C5985" w14:textId="77777777" w:rsidR="00F40D70" w:rsidRPr="00F40D70" w:rsidRDefault="00F40D70" w:rsidP="00F40D70">
      <w:pPr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40D70">
        <w:rPr>
          <w:rFonts w:ascii="Times New Roman" w:hAnsi="Times New Roman" w:cs="Times New Roman"/>
          <w:b/>
          <w:bCs/>
          <w:sz w:val="28"/>
          <w:szCs w:val="28"/>
        </w:rPr>
        <w:t>преобразуйте геометрию объектов сцены назад к первоначальной системе координат.</w:t>
      </w:r>
    </w:p>
    <w:p w14:paraId="0F3A0B38" w14:textId="6628CC5D" w:rsidR="00F40D70" w:rsidRDefault="00F40D70" w:rsidP="00F40D70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0D70">
        <w:rPr>
          <w:rFonts w:ascii="Times New Roman" w:hAnsi="Times New Roman" w:cs="Times New Roman"/>
          <w:b/>
          <w:bCs/>
          <w:sz w:val="28"/>
          <w:szCs w:val="28"/>
        </w:rPr>
        <w:t>Преобразование системы координат (СК)</w:t>
      </w:r>
    </w:p>
    <w:p w14:paraId="4A9B813A" w14:textId="77777777" w:rsidR="00F40D70" w:rsidRPr="00F40D70" w:rsidRDefault="00F40D70" w:rsidP="00F40D7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0D70">
        <w:rPr>
          <w:rFonts w:ascii="Times New Roman" w:hAnsi="Times New Roman" w:cs="Times New Roman"/>
          <w:sz w:val="28"/>
          <w:szCs w:val="28"/>
        </w:rPr>
        <w:t>Зачем осуществлять преобразование системы координат?</w:t>
      </w:r>
    </w:p>
    <w:p w14:paraId="4AB97698" w14:textId="77777777" w:rsidR="00F40D70" w:rsidRPr="00F40D70" w:rsidRDefault="00F40D70" w:rsidP="00F40D70">
      <w:pPr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40D70">
        <w:rPr>
          <w:rFonts w:ascii="Times New Roman" w:hAnsi="Times New Roman" w:cs="Times New Roman"/>
          <w:sz w:val="28"/>
          <w:szCs w:val="28"/>
        </w:rPr>
        <w:t>Часто объекты представлены в «удобной» или «естественной» системе координат</w:t>
      </w:r>
    </w:p>
    <w:p w14:paraId="48078DF8" w14:textId="77777777" w:rsidR="00F40D70" w:rsidRPr="00F40D70" w:rsidRDefault="00F40D70" w:rsidP="00F40D70">
      <w:pPr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40D70">
        <w:rPr>
          <w:rFonts w:ascii="Times New Roman" w:hAnsi="Times New Roman" w:cs="Times New Roman"/>
          <w:sz w:val="28"/>
          <w:szCs w:val="28"/>
        </w:rPr>
        <w:t>Чтобы нарисовать объект с преобразованием Т, мы можем:</w:t>
      </w:r>
    </w:p>
    <w:p w14:paraId="7F768645" w14:textId="77777777" w:rsidR="00F40D70" w:rsidRPr="00F40D70" w:rsidRDefault="00F40D70" w:rsidP="00F40D7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0D70">
        <w:rPr>
          <w:rFonts w:ascii="Times New Roman" w:hAnsi="Times New Roman" w:cs="Times New Roman"/>
          <w:sz w:val="28"/>
          <w:szCs w:val="28"/>
        </w:rPr>
        <w:t>Зачем осуществлять преобразование системы координат?</w:t>
      </w:r>
    </w:p>
    <w:p w14:paraId="010A0233" w14:textId="77777777" w:rsidR="00F40D70" w:rsidRPr="00F40D70" w:rsidRDefault="00F40D70" w:rsidP="00F40D70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40D70">
        <w:rPr>
          <w:rFonts w:ascii="Times New Roman" w:hAnsi="Times New Roman" w:cs="Times New Roman"/>
          <w:sz w:val="28"/>
          <w:szCs w:val="28"/>
        </w:rPr>
        <w:t>Часто объекты представлены в «удобной» или «естественной» системе координат</w:t>
      </w:r>
    </w:p>
    <w:p w14:paraId="78031F30" w14:textId="77777777" w:rsidR="00F40D70" w:rsidRPr="00F40D70" w:rsidRDefault="00F40D70" w:rsidP="00F40D70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40D70">
        <w:rPr>
          <w:rFonts w:ascii="Times New Roman" w:hAnsi="Times New Roman" w:cs="Times New Roman"/>
          <w:sz w:val="28"/>
          <w:szCs w:val="28"/>
        </w:rPr>
        <w:t>Чтобы нарисовать объект с преобразованием Т, мы можем:</w:t>
      </w:r>
    </w:p>
    <w:p w14:paraId="4634EE3E" w14:textId="043DFF5D" w:rsidR="00F40D70" w:rsidRDefault="00F40D70" w:rsidP="00F40D70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0D70">
        <w:rPr>
          <w:rFonts w:ascii="Times New Roman" w:hAnsi="Times New Roman" w:cs="Times New Roman"/>
          <w:b/>
          <w:bCs/>
          <w:sz w:val="28"/>
          <w:szCs w:val="28"/>
        </w:rPr>
        <w:t>Преобразование системы координат</w:t>
      </w:r>
      <w:r w:rsidRPr="00F40D70">
        <w:rPr>
          <w:rFonts w:ascii="Times New Roman" w:hAnsi="Times New Roman" w:cs="Times New Roman"/>
          <w:b/>
          <w:bCs/>
          <w:sz w:val="28"/>
          <w:szCs w:val="28"/>
          <w:lang w:val="en-US"/>
        </w:rPr>
        <w:t>(C</w:t>
      </w:r>
      <w:r w:rsidRPr="00F40D70">
        <w:rPr>
          <w:rFonts w:ascii="Times New Roman" w:hAnsi="Times New Roman" w:cs="Times New Roman"/>
          <w:b/>
          <w:bCs/>
          <w:sz w:val="28"/>
          <w:szCs w:val="28"/>
        </w:rPr>
        <w:t>К)</w:t>
      </w:r>
    </w:p>
    <w:p w14:paraId="16A1FFAE" w14:textId="77777777" w:rsidR="00F40D70" w:rsidRPr="00F40D70" w:rsidRDefault="00F40D70" w:rsidP="00F40D7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0D70">
        <w:rPr>
          <w:rFonts w:ascii="Times New Roman" w:hAnsi="Times New Roman" w:cs="Times New Roman"/>
          <w:b/>
          <w:bCs/>
          <w:sz w:val="28"/>
          <w:szCs w:val="28"/>
        </w:rPr>
        <w:t>Скажите системе однажды, как выводить объект, затем рисуйте в преобразованной CК, чтобы преобразовать объект.</w:t>
      </w:r>
    </w:p>
    <w:p w14:paraId="5FDA64BD" w14:textId="77777777" w:rsidR="00F40D70" w:rsidRPr="00F40D70" w:rsidRDefault="00F40D70" w:rsidP="00F40D7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0D70">
        <w:rPr>
          <w:rFonts w:ascii="Times New Roman" w:hAnsi="Times New Roman" w:cs="Times New Roman"/>
          <w:b/>
          <w:bCs/>
          <w:sz w:val="28"/>
          <w:szCs w:val="28"/>
        </w:rPr>
        <w:t>Дом, выведенный в C</w:t>
      </w:r>
      <w:proofErr w:type="gramStart"/>
      <w:r w:rsidRPr="00F40D70">
        <w:rPr>
          <w:rFonts w:ascii="Times New Roman" w:hAnsi="Times New Roman" w:cs="Times New Roman"/>
          <w:b/>
          <w:bCs/>
          <w:sz w:val="28"/>
          <w:szCs w:val="28"/>
        </w:rPr>
        <w:t>К ,</w:t>
      </w:r>
      <w:proofErr w:type="gramEnd"/>
      <w:r w:rsidRPr="00F40D70">
        <w:rPr>
          <w:rFonts w:ascii="Times New Roman" w:hAnsi="Times New Roman" w:cs="Times New Roman"/>
          <w:b/>
          <w:bCs/>
          <w:sz w:val="28"/>
          <w:szCs w:val="28"/>
        </w:rPr>
        <w:t xml:space="preserve"> которая была преобразована - </w:t>
      </w:r>
      <w:proofErr w:type="spellStart"/>
      <w:r w:rsidRPr="00F40D70">
        <w:rPr>
          <w:rFonts w:ascii="Times New Roman" w:hAnsi="Times New Roman" w:cs="Times New Roman"/>
          <w:b/>
          <w:bCs/>
          <w:sz w:val="28"/>
          <w:szCs w:val="28"/>
        </w:rPr>
        <w:t>translated</w:t>
      </w:r>
      <w:proofErr w:type="spellEnd"/>
      <w:r w:rsidRPr="00F40D70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F40D70">
        <w:rPr>
          <w:rFonts w:ascii="Times New Roman" w:hAnsi="Times New Roman" w:cs="Times New Roman"/>
          <w:b/>
          <w:bCs/>
          <w:sz w:val="28"/>
          <w:szCs w:val="28"/>
        </w:rPr>
        <w:t>rotated</w:t>
      </w:r>
      <w:proofErr w:type="spellEnd"/>
      <w:r w:rsidRPr="00F40D70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F40D70">
        <w:rPr>
          <w:rFonts w:ascii="Times New Roman" w:hAnsi="Times New Roman" w:cs="Times New Roman"/>
          <w:b/>
          <w:bCs/>
          <w:sz w:val="28"/>
          <w:szCs w:val="28"/>
        </w:rPr>
        <w:t>scaled</w:t>
      </w:r>
      <w:proofErr w:type="spellEnd"/>
      <w:r w:rsidRPr="00F40D7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97A4510" w14:textId="515A9566" w:rsidR="00F40D70" w:rsidRDefault="00F40D70" w:rsidP="00F40D70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0D70">
        <w:rPr>
          <w:rFonts w:ascii="Times New Roman" w:hAnsi="Times New Roman" w:cs="Times New Roman"/>
          <w:b/>
          <w:bCs/>
          <w:sz w:val="28"/>
          <w:szCs w:val="28"/>
        </w:rPr>
        <w:t>Преобразование системы координат</w:t>
      </w:r>
      <w:r w:rsidRPr="00F40D70">
        <w:rPr>
          <w:rFonts w:ascii="Times New Roman" w:hAnsi="Times New Roman" w:cs="Times New Roman"/>
          <w:b/>
          <w:bCs/>
          <w:sz w:val="28"/>
          <w:szCs w:val="28"/>
          <w:lang w:val="en-US"/>
        </w:rPr>
        <w:t>(C</w:t>
      </w:r>
      <w:r w:rsidRPr="00F40D70">
        <w:rPr>
          <w:rFonts w:ascii="Times New Roman" w:hAnsi="Times New Roman" w:cs="Times New Roman"/>
          <w:b/>
          <w:bCs/>
          <w:sz w:val="28"/>
          <w:szCs w:val="28"/>
        </w:rPr>
        <w:t>К)</w:t>
      </w:r>
    </w:p>
    <w:p w14:paraId="501AF12F" w14:textId="115F26F7" w:rsidR="00F40D70" w:rsidRPr="00F40D70" w:rsidRDefault="00F40D70" w:rsidP="00F40D7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0D70">
        <w:rPr>
          <w:rFonts w:ascii="Times New Roman" w:hAnsi="Times New Roman" w:cs="Times New Roman"/>
          <w:sz w:val="28"/>
          <w:szCs w:val="28"/>
        </w:rPr>
        <w:lastRenderedPageBreak/>
        <w:t xml:space="preserve">         В общем случае, если </w:t>
      </w:r>
      <w:r w:rsidRPr="00F40D70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F40D70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F40D70">
        <w:rPr>
          <w:rFonts w:ascii="Times New Roman" w:hAnsi="Times New Roman" w:cs="Times New Roman"/>
          <w:sz w:val="28"/>
          <w:szCs w:val="28"/>
        </w:rPr>
        <w:t xml:space="preserve"> преобразована матрицей М, чтобы сформировать </w:t>
      </w:r>
      <w:r w:rsidRPr="00F40D70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F40D7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40D70">
        <w:rPr>
          <w:rFonts w:ascii="Times New Roman" w:hAnsi="Times New Roman" w:cs="Times New Roman"/>
          <w:sz w:val="28"/>
          <w:szCs w:val="28"/>
        </w:rPr>
        <w:t xml:space="preserve">, точка </w:t>
      </w:r>
      <w:r w:rsidRPr="00F40D70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40D70">
        <w:rPr>
          <w:rFonts w:ascii="Times New Roman" w:hAnsi="Times New Roman" w:cs="Times New Roman"/>
          <w:sz w:val="28"/>
          <w:szCs w:val="28"/>
        </w:rPr>
        <w:t xml:space="preserve"> в </w:t>
      </w:r>
      <w:r w:rsidRPr="00F40D70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F40D7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40D70">
        <w:rPr>
          <w:rFonts w:ascii="Times New Roman" w:hAnsi="Times New Roman" w:cs="Times New Roman"/>
          <w:sz w:val="28"/>
          <w:szCs w:val="28"/>
        </w:rPr>
        <w:t xml:space="preserve"> представлена с помощью </w:t>
      </w:r>
      <w:r w:rsidRPr="00F40D70">
        <w:rPr>
          <w:rFonts w:ascii="Times New Roman" w:hAnsi="Times New Roman" w:cs="Times New Roman"/>
          <w:sz w:val="28"/>
          <w:szCs w:val="28"/>
          <w:lang w:val="en-US"/>
        </w:rPr>
        <w:t xml:space="preserve">MP </w:t>
      </w:r>
      <w:r w:rsidRPr="00F40D70">
        <w:rPr>
          <w:rFonts w:ascii="Times New Roman" w:hAnsi="Times New Roman" w:cs="Times New Roman"/>
          <w:sz w:val="28"/>
          <w:szCs w:val="28"/>
        </w:rPr>
        <w:t xml:space="preserve">в </w:t>
      </w:r>
      <w:r w:rsidRPr="00F40D70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F40D70">
        <w:rPr>
          <w:rFonts w:ascii="Times New Roman" w:hAnsi="Times New Roman" w:cs="Times New Roman"/>
          <w:sz w:val="28"/>
          <w:szCs w:val="28"/>
          <w:vertAlign w:val="subscript"/>
        </w:rPr>
        <w:t>1</w:t>
      </w:r>
    </w:p>
    <w:p w14:paraId="34A37596" w14:textId="77777777" w:rsidR="00F40D70" w:rsidRPr="00F40D70" w:rsidRDefault="00F40D70" w:rsidP="00F40D70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40D70">
        <w:rPr>
          <w:rFonts w:ascii="Times New Roman" w:hAnsi="Times New Roman" w:cs="Times New Roman"/>
          <w:sz w:val="28"/>
          <w:szCs w:val="28"/>
        </w:rPr>
        <w:t xml:space="preserve">Если </w:t>
      </w:r>
      <w:r w:rsidRPr="00F40D7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40D70">
        <w:rPr>
          <w:rFonts w:ascii="Times New Roman" w:hAnsi="Times New Roman" w:cs="Times New Roman"/>
          <w:sz w:val="28"/>
          <w:szCs w:val="28"/>
        </w:rPr>
        <w:t>К</w:t>
      </w:r>
      <w:r w:rsidRPr="00F40D70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F40D70">
        <w:rPr>
          <w:rFonts w:ascii="Times New Roman" w:hAnsi="Times New Roman" w:cs="Times New Roman"/>
          <w:sz w:val="28"/>
          <w:szCs w:val="28"/>
        </w:rPr>
        <w:t xml:space="preserve"> преобразована последовательно с помощью </w:t>
      </w:r>
      <w:r w:rsidRPr="00F40D7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F40D70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F40D70">
        <w:rPr>
          <w:rFonts w:ascii="Times New Roman" w:hAnsi="Times New Roman" w:cs="Times New Roman"/>
          <w:sz w:val="28"/>
          <w:szCs w:val="28"/>
        </w:rPr>
        <w:t xml:space="preserve">, </w:t>
      </w:r>
      <w:r w:rsidRPr="00F40D7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F40D7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40D70">
        <w:rPr>
          <w:rFonts w:ascii="Times New Roman" w:hAnsi="Times New Roman" w:cs="Times New Roman"/>
          <w:sz w:val="28"/>
          <w:szCs w:val="28"/>
        </w:rPr>
        <w:t>, …, М</w:t>
      </w:r>
      <w:r w:rsidRPr="00F40D7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F40D70">
        <w:rPr>
          <w:rFonts w:ascii="Times New Roman" w:hAnsi="Times New Roman" w:cs="Times New Roman"/>
          <w:sz w:val="28"/>
          <w:szCs w:val="28"/>
        </w:rPr>
        <w:t xml:space="preserve">, чтобы сформировать </w:t>
      </w:r>
      <w:r w:rsidRPr="00F40D7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40D70">
        <w:rPr>
          <w:rFonts w:ascii="Times New Roman" w:hAnsi="Times New Roman" w:cs="Times New Roman"/>
          <w:sz w:val="28"/>
          <w:szCs w:val="28"/>
        </w:rPr>
        <w:t>К</w:t>
      </w:r>
      <w:r w:rsidRPr="00F40D7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F40D70">
        <w:rPr>
          <w:rFonts w:ascii="Times New Roman" w:hAnsi="Times New Roman" w:cs="Times New Roman"/>
          <w:sz w:val="28"/>
          <w:szCs w:val="28"/>
          <w:vertAlign w:val="subscript"/>
        </w:rPr>
        <w:t>+1</w:t>
      </w:r>
      <w:r w:rsidRPr="00F40D70">
        <w:rPr>
          <w:rFonts w:ascii="Times New Roman" w:hAnsi="Times New Roman" w:cs="Times New Roman"/>
          <w:sz w:val="28"/>
          <w:szCs w:val="28"/>
        </w:rPr>
        <w:t xml:space="preserve">, то точка </w:t>
      </w:r>
      <w:r w:rsidRPr="00F40D70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40D70">
        <w:rPr>
          <w:rFonts w:ascii="Times New Roman" w:hAnsi="Times New Roman" w:cs="Times New Roman"/>
          <w:sz w:val="28"/>
          <w:szCs w:val="28"/>
        </w:rPr>
        <w:t xml:space="preserve"> в </w:t>
      </w:r>
      <w:r w:rsidRPr="00F40D7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40D70">
        <w:rPr>
          <w:rFonts w:ascii="Times New Roman" w:hAnsi="Times New Roman" w:cs="Times New Roman"/>
          <w:sz w:val="28"/>
          <w:szCs w:val="28"/>
        </w:rPr>
        <w:t>К</w:t>
      </w:r>
      <w:r w:rsidRPr="00F40D7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F40D70">
        <w:rPr>
          <w:rFonts w:ascii="Times New Roman" w:hAnsi="Times New Roman" w:cs="Times New Roman"/>
          <w:sz w:val="28"/>
          <w:szCs w:val="28"/>
          <w:vertAlign w:val="subscript"/>
        </w:rPr>
        <w:t>+1</w:t>
      </w:r>
      <w:r w:rsidRPr="00F40D70">
        <w:rPr>
          <w:rFonts w:ascii="Times New Roman" w:hAnsi="Times New Roman" w:cs="Times New Roman"/>
          <w:sz w:val="28"/>
          <w:szCs w:val="28"/>
        </w:rPr>
        <w:t xml:space="preserve"> представлена с помощью </w:t>
      </w:r>
      <w:r w:rsidRPr="00F40D7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F40D70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F40D70">
        <w:rPr>
          <w:rFonts w:ascii="Times New Roman" w:hAnsi="Times New Roman" w:cs="Times New Roman"/>
          <w:sz w:val="28"/>
          <w:szCs w:val="28"/>
        </w:rPr>
        <w:t xml:space="preserve"> </w:t>
      </w:r>
      <w:r w:rsidRPr="00F40D7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F40D7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40D70">
        <w:rPr>
          <w:rFonts w:ascii="Times New Roman" w:hAnsi="Times New Roman" w:cs="Times New Roman"/>
          <w:sz w:val="28"/>
          <w:szCs w:val="28"/>
        </w:rPr>
        <w:t xml:space="preserve"> … М</w:t>
      </w:r>
      <w:r w:rsidRPr="00F40D7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F40D70">
        <w:rPr>
          <w:rFonts w:ascii="Times New Roman" w:hAnsi="Times New Roman" w:cs="Times New Roman"/>
          <w:sz w:val="28"/>
          <w:szCs w:val="28"/>
          <w:lang w:val="en-US"/>
        </w:rPr>
        <w:t xml:space="preserve"> P </w:t>
      </w:r>
      <w:r w:rsidRPr="00F40D70">
        <w:rPr>
          <w:rFonts w:ascii="Times New Roman" w:hAnsi="Times New Roman" w:cs="Times New Roman"/>
          <w:sz w:val="28"/>
          <w:szCs w:val="28"/>
        </w:rPr>
        <w:t xml:space="preserve">в </w:t>
      </w:r>
      <w:r w:rsidRPr="00F40D7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40D70">
        <w:rPr>
          <w:rFonts w:ascii="Times New Roman" w:hAnsi="Times New Roman" w:cs="Times New Roman"/>
          <w:sz w:val="28"/>
          <w:szCs w:val="28"/>
        </w:rPr>
        <w:t>К</w:t>
      </w:r>
      <w:r w:rsidRPr="00F40D70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F40D7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E2C957" w14:textId="77777777" w:rsidR="00F40D70" w:rsidRPr="00F40D70" w:rsidRDefault="00F40D70" w:rsidP="00F40D70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40D70">
        <w:rPr>
          <w:rFonts w:ascii="Times New Roman" w:hAnsi="Times New Roman" w:cs="Times New Roman"/>
          <w:sz w:val="28"/>
          <w:szCs w:val="28"/>
        </w:rPr>
        <w:t xml:space="preserve"> Чтобы сформировать сложное преобразование между </w:t>
      </w:r>
      <w:r w:rsidRPr="00F40D7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40D70">
        <w:rPr>
          <w:rFonts w:ascii="Times New Roman" w:hAnsi="Times New Roman" w:cs="Times New Roman"/>
          <w:sz w:val="28"/>
          <w:szCs w:val="28"/>
        </w:rPr>
        <w:t>К</w:t>
      </w:r>
      <w:r w:rsidRPr="00F40D7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s</w:t>
      </w:r>
      <w:r w:rsidRPr="00F40D70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F40D70">
        <w:rPr>
          <w:rFonts w:ascii="Times New Roman" w:hAnsi="Times New Roman" w:cs="Times New Roman"/>
          <w:sz w:val="28"/>
          <w:szCs w:val="28"/>
        </w:rPr>
        <w:t>Вы  последовательно</w:t>
      </w:r>
      <w:proofErr w:type="gramEnd"/>
      <w:r w:rsidRPr="00F40D70">
        <w:rPr>
          <w:rFonts w:ascii="Times New Roman" w:hAnsi="Times New Roman" w:cs="Times New Roman"/>
          <w:sz w:val="28"/>
          <w:szCs w:val="28"/>
        </w:rPr>
        <w:t xml:space="preserve"> умножаете на каждую соответствующую матрицу преобразования.</w:t>
      </w:r>
    </w:p>
    <w:p w14:paraId="1B225342" w14:textId="77777777" w:rsidR="00F40D70" w:rsidRPr="00F40D70" w:rsidRDefault="00F40D70" w:rsidP="00F40D7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F40D70" w:rsidRPr="00F40D70" w:rsidSect="00AE500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B35E8"/>
    <w:multiLevelType w:val="hybridMultilevel"/>
    <w:tmpl w:val="A0648D90"/>
    <w:lvl w:ilvl="0" w:tplc="6624FC4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FDE268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330FEB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B0472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FAA30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F18D5F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3A6D9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2C290D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BEC8B2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A110B"/>
    <w:multiLevelType w:val="hybridMultilevel"/>
    <w:tmpl w:val="F20EACDC"/>
    <w:lvl w:ilvl="0" w:tplc="E2A0B3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270BA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49AB1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3D0B8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67A59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A465F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6EEA2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3E03D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6FE7F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10CE6362"/>
    <w:multiLevelType w:val="hybridMultilevel"/>
    <w:tmpl w:val="F5509BDC"/>
    <w:lvl w:ilvl="0" w:tplc="BCBAE1B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96E6C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54D67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4B8A8F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485C1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EB6478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727B5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40A0C9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88C88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D9512A"/>
    <w:multiLevelType w:val="hybridMultilevel"/>
    <w:tmpl w:val="F6A6C946"/>
    <w:lvl w:ilvl="0" w:tplc="3D74DED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90467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00620C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D5CB2E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68E61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410187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3A004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6C2D9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29C505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DE660E"/>
    <w:multiLevelType w:val="hybridMultilevel"/>
    <w:tmpl w:val="C7B028BE"/>
    <w:lvl w:ilvl="0" w:tplc="84B244A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24A70F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E6AB18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52C09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C86C15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3045B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56B0C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FCFCF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4227F2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316D9D"/>
    <w:multiLevelType w:val="hybridMultilevel"/>
    <w:tmpl w:val="CFF8E13A"/>
    <w:lvl w:ilvl="0" w:tplc="2228DE3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72A5A8E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450B68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ADACCE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E6631C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A0A266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1649E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F89FD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372D41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3B555E"/>
    <w:multiLevelType w:val="hybridMultilevel"/>
    <w:tmpl w:val="6B26E93A"/>
    <w:lvl w:ilvl="0" w:tplc="1A42CEC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016575E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E16FEA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384489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49411C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5E4BF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54167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1AC689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4167AF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F76E17"/>
    <w:multiLevelType w:val="hybridMultilevel"/>
    <w:tmpl w:val="7DB06E76"/>
    <w:lvl w:ilvl="0" w:tplc="09EA988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8E64102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B4438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714697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80740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340E80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E24C0C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85C682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2C310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833277"/>
    <w:multiLevelType w:val="hybridMultilevel"/>
    <w:tmpl w:val="949A61B4"/>
    <w:lvl w:ilvl="0" w:tplc="C834E9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50C82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8D648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D869D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CA62C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2B629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4320E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6F481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4FABA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2AC16B57"/>
    <w:multiLevelType w:val="hybridMultilevel"/>
    <w:tmpl w:val="925C7CBC"/>
    <w:lvl w:ilvl="0" w:tplc="C5328AD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667F7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809CA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36C20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AABA1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97E5BE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E0EC10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B86CB7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56EB96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D872B2"/>
    <w:multiLevelType w:val="hybridMultilevel"/>
    <w:tmpl w:val="CD1C23A0"/>
    <w:lvl w:ilvl="0" w:tplc="0A40B7F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1C12D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A40F91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584CA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720492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A741AF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6D63C0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D822F4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EF8B2D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7008FE"/>
    <w:multiLevelType w:val="hybridMultilevel"/>
    <w:tmpl w:val="662AE32E"/>
    <w:lvl w:ilvl="0" w:tplc="DF50A2C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2CCE6C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2C480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660A17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AAC75D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6281E7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0C2EC7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5664A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C2AD17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7F766D"/>
    <w:multiLevelType w:val="hybridMultilevel"/>
    <w:tmpl w:val="ED324128"/>
    <w:lvl w:ilvl="0" w:tplc="1E8081C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94C3766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1C4CAC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0D415A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DEB23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868EC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AEC77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EE6E4C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2BCF91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D8619A"/>
    <w:multiLevelType w:val="hybridMultilevel"/>
    <w:tmpl w:val="1916BB02"/>
    <w:lvl w:ilvl="0" w:tplc="B9B4A55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6AC1BF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F2CFD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95E973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A129DB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0049D2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76ACEE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12CF6B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C26CD2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C23827"/>
    <w:multiLevelType w:val="hybridMultilevel"/>
    <w:tmpl w:val="DB500C90"/>
    <w:lvl w:ilvl="0" w:tplc="34F4C81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245F7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C9287A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CAAAE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95C8BE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7C511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AC2D91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AE967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E50CF0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E07880"/>
    <w:multiLevelType w:val="hybridMultilevel"/>
    <w:tmpl w:val="1B2024A2"/>
    <w:lvl w:ilvl="0" w:tplc="C59A4D4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48AF13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0EE44E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D4492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C94CC8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512DB0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A8D12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30267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E56458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F9165E"/>
    <w:multiLevelType w:val="hybridMultilevel"/>
    <w:tmpl w:val="B7444524"/>
    <w:lvl w:ilvl="0" w:tplc="F3A22B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CB828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DFCC5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72251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57E5A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0FA6D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27EDD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654BB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57A76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57DD08B7"/>
    <w:multiLevelType w:val="hybridMultilevel"/>
    <w:tmpl w:val="F5240C2C"/>
    <w:lvl w:ilvl="0" w:tplc="418AC98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65E4FE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012E86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B6EB7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C1ADC3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526DB1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7A806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CDC126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4F2AB1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B35DB0"/>
    <w:multiLevelType w:val="hybridMultilevel"/>
    <w:tmpl w:val="0C00BC52"/>
    <w:lvl w:ilvl="0" w:tplc="276E055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9A6C2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1EA5C3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54EB02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0086E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E8F9E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9AF71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28E173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348260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9A4DBB"/>
    <w:multiLevelType w:val="hybridMultilevel"/>
    <w:tmpl w:val="8DD23448"/>
    <w:lvl w:ilvl="0" w:tplc="07A0DD7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EC6B17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E015D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8484A5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19202D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E2E35B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8FA58E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470333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16EA7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295846"/>
    <w:multiLevelType w:val="hybridMultilevel"/>
    <w:tmpl w:val="73D65498"/>
    <w:lvl w:ilvl="0" w:tplc="B5E6D7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B92382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A2683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D4AEE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F02EB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37A18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76E26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462E6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7D6F6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1" w15:restartNumberingAfterBreak="0">
    <w:nsid w:val="78BD468A"/>
    <w:multiLevelType w:val="hybridMultilevel"/>
    <w:tmpl w:val="D4F2F5D6"/>
    <w:lvl w:ilvl="0" w:tplc="C3807FC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18AB2F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5A9BB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0A0F20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DE67CB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66EBD7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C10CEB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606C93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DBA358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594969"/>
    <w:multiLevelType w:val="hybridMultilevel"/>
    <w:tmpl w:val="FE50022E"/>
    <w:lvl w:ilvl="0" w:tplc="17C0683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38A4FE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6F468C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3D48CD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0CF31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DCE5CE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1CB4D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1B2419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EFE206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14308F"/>
    <w:multiLevelType w:val="hybridMultilevel"/>
    <w:tmpl w:val="4D3A034C"/>
    <w:lvl w:ilvl="0" w:tplc="F3DCCD6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6CCAA9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F9648B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97E4CC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729DC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2AA588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8677D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7BEC7E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3F2846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16"/>
  </w:num>
  <w:num w:numId="4">
    <w:abstractNumId w:val="1"/>
  </w:num>
  <w:num w:numId="5">
    <w:abstractNumId w:val="20"/>
  </w:num>
  <w:num w:numId="6">
    <w:abstractNumId w:val="17"/>
  </w:num>
  <w:num w:numId="7">
    <w:abstractNumId w:val="7"/>
  </w:num>
  <w:num w:numId="8">
    <w:abstractNumId w:val="4"/>
  </w:num>
  <w:num w:numId="9">
    <w:abstractNumId w:val="22"/>
  </w:num>
  <w:num w:numId="10">
    <w:abstractNumId w:val="8"/>
  </w:num>
  <w:num w:numId="11">
    <w:abstractNumId w:val="2"/>
  </w:num>
  <w:num w:numId="12">
    <w:abstractNumId w:val="0"/>
  </w:num>
  <w:num w:numId="13">
    <w:abstractNumId w:val="10"/>
  </w:num>
  <w:num w:numId="14">
    <w:abstractNumId w:val="15"/>
  </w:num>
  <w:num w:numId="15">
    <w:abstractNumId w:val="23"/>
  </w:num>
  <w:num w:numId="16">
    <w:abstractNumId w:val="13"/>
  </w:num>
  <w:num w:numId="17">
    <w:abstractNumId w:val="11"/>
  </w:num>
  <w:num w:numId="18">
    <w:abstractNumId w:val="12"/>
  </w:num>
  <w:num w:numId="19">
    <w:abstractNumId w:val="5"/>
  </w:num>
  <w:num w:numId="20">
    <w:abstractNumId w:val="6"/>
  </w:num>
  <w:num w:numId="21">
    <w:abstractNumId w:val="18"/>
  </w:num>
  <w:num w:numId="22">
    <w:abstractNumId w:val="14"/>
  </w:num>
  <w:num w:numId="23">
    <w:abstractNumId w:val="19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C1A"/>
    <w:rsid w:val="000B14E6"/>
    <w:rsid w:val="004C0E2B"/>
    <w:rsid w:val="005D313E"/>
    <w:rsid w:val="00676C1A"/>
    <w:rsid w:val="009A54BF"/>
    <w:rsid w:val="00AE5006"/>
    <w:rsid w:val="00BD0F4F"/>
    <w:rsid w:val="00F40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EE1926"/>
  <w15:chartTrackingRefBased/>
  <w15:docId w15:val="{40BF2851-F9C7-442A-8C01-2C8DCA68A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0F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150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993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58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04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3311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1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1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2078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2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0255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10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33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355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2343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82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2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234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9301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4324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587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7202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788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917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3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39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002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30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578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02610">
          <w:marLeft w:val="116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87970">
          <w:marLeft w:val="116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557011">
          <w:marLeft w:val="116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22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5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913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4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6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557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49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1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1704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57613">
          <w:marLeft w:val="116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871116">
          <w:marLeft w:val="116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344307">
          <w:marLeft w:val="116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78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3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133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95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868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1335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219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3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049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5119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3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83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788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0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74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5067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17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941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9307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98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515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806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542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78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2721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8852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8744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3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9556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9212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43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5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9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7148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89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15</Pages>
  <Words>1618</Words>
  <Characters>9228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Lera Chernyakova</dc:creator>
  <cp:keywords/>
  <dc:description/>
  <cp:lastModifiedBy>Lera Chernyakova</cp:lastModifiedBy>
  <cp:revision>3</cp:revision>
  <dcterms:created xsi:type="dcterms:W3CDTF">2024-04-09T08:30:00Z</dcterms:created>
  <dcterms:modified xsi:type="dcterms:W3CDTF">2024-04-09T09:10:00Z</dcterms:modified>
</cp:coreProperties>
</file>