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CC1" w:rsidRDefault="00BB5CC1" w:rsidP="00BB5CC1">
      <w:pPr>
        <w:pStyle w:val="Ttulo1"/>
        <w:jc w:val="center"/>
        <w:rPr>
          <w:b/>
          <w:color w:val="auto"/>
        </w:rPr>
      </w:pPr>
      <w:r>
        <w:rPr>
          <w:b/>
          <w:color w:val="auto"/>
        </w:rPr>
        <w:t>Práctica de Laboratorio No. 5</w:t>
      </w:r>
    </w:p>
    <w:p w:rsidR="00BB5CC1" w:rsidRDefault="00BB5CC1" w:rsidP="00BB5CC1">
      <w:pPr>
        <w:rPr>
          <w:b/>
        </w:rPr>
      </w:pPr>
    </w:p>
    <w:p w:rsidR="00BB5CC1" w:rsidRDefault="00BB5CC1" w:rsidP="00BB5CC1">
      <w:r w:rsidRPr="006B0EC6">
        <w:rPr>
          <w:b/>
        </w:rPr>
        <w:t>Tema:</w:t>
      </w:r>
      <w:r>
        <w:t xml:space="preserve"> Resolución de problemas en C#</w:t>
      </w:r>
    </w:p>
    <w:p w:rsidR="00BB5CC1" w:rsidRDefault="00BB5CC1" w:rsidP="00BB5CC1">
      <w:pPr>
        <w:jc w:val="both"/>
        <w:rPr>
          <w:b/>
        </w:rPr>
      </w:pPr>
      <w:r>
        <w:rPr>
          <w:b/>
        </w:rPr>
        <w:t>Objetivo:</w:t>
      </w:r>
    </w:p>
    <w:p w:rsidR="00BB5CC1" w:rsidRPr="00E05DBF" w:rsidRDefault="00BB5CC1" w:rsidP="00BB5CC1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b/>
        </w:rPr>
      </w:pPr>
      <w:r>
        <w:t xml:space="preserve">Realizar ejercicios de programación bajo el lenguaje de programación C#, utilizando las fases de resolución de problemas. </w:t>
      </w:r>
    </w:p>
    <w:p w:rsidR="00BB5CC1" w:rsidRDefault="00BB5CC1" w:rsidP="00BB5CC1">
      <w:pPr>
        <w:pStyle w:val="Normal1"/>
        <w:spacing w:after="0"/>
        <w:jc w:val="both"/>
        <w:rPr>
          <w:lang w:val="es-GT"/>
        </w:rPr>
      </w:pPr>
      <w:r w:rsidRPr="006B0EC6">
        <w:rPr>
          <w:b/>
          <w:lang w:val="es-GT"/>
        </w:rPr>
        <w:t>Instrucciones:</w:t>
      </w:r>
      <w:r w:rsidRPr="006B0EC6">
        <w:rPr>
          <w:lang w:val="es-GT"/>
        </w:rPr>
        <w:t xml:space="preserve"> </w:t>
      </w:r>
    </w:p>
    <w:p w:rsidR="00BB5CC1" w:rsidRPr="006B0EC6" w:rsidRDefault="00BB5CC1" w:rsidP="00BB5CC1">
      <w:pPr>
        <w:pStyle w:val="Normal1"/>
        <w:spacing w:after="0"/>
        <w:jc w:val="both"/>
        <w:rPr>
          <w:sz w:val="20"/>
          <w:lang w:val="es-GT"/>
        </w:rPr>
      </w:pPr>
    </w:p>
    <w:p w:rsidR="00BB5CC1" w:rsidRDefault="00BB5CC1" w:rsidP="00BB5CC1">
      <w:pPr>
        <w:pStyle w:val="Prrafodelista"/>
        <w:numPr>
          <w:ilvl w:val="0"/>
          <w:numId w:val="8"/>
        </w:numPr>
        <w:spacing w:after="160" w:line="259" w:lineRule="auto"/>
        <w:jc w:val="both"/>
      </w:pPr>
      <w:r>
        <w:t>Ingrese a Visual Studio.</w:t>
      </w:r>
    </w:p>
    <w:p w:rsidR="00BB5CC1" w:rsidRDefault="00BB5CC1" w:rsidP="00BB5CC1">
      <w:pPr>
        <w:pStyle w:val="Prrafodelista"/>
        <w:numPr>
          <w:ilvl w:val="0"/>
          <w:numId w:val="8"/>
        </w:numPr>
        <w:spacing w:after="160" w:line="259" w:lineRule="auto"/>
        <w:jc w:val="both"/>
      </w:pPr>
      <w:r>
        <w:t>Seleccione “New Project”.</w:t>
      </w:r>
    </w:p>
    <w:p w:rsidR="00BB5CC1" w:rsidRDefault="00BB5CC1" w:rsidP="00BB5CC1">
      <w:pPr>
        <w:pStyle w:val="Prrafodelista"/>
        <w:numPr>
          <w:ilvl w:val="0"/>
          <w:numId w:val="8"/>
        </w:numPr>
        <w:spacing w:after="160" w:line="259" w:lineRule="auto"/>
        <w:jc w:val="both"/>
      </w:pPr>
      <w:r>
        <w:t xml:space="preserve">Seleccione en </w:t>
      </w:r>
      <w:proofErr w:type="spellStart"/>
      <w:r>
        <w:t>templates</w:t>
      </w:r>
      <w:proofErr w:type="spellEnd"/>
      <w:r>
        <w:t xml:space="preserve"> de Visual C#, Windows, Windows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y nombre el proyecto Lab5_+&lt;nombre&gt;+_+&lt;carnet&gt;. Revisar dónde se va a ubicar dentro del disco duro de la computadora.</w:t>
      </w:r>
    </w:p>
    <w:p w:rsidR="00BB5CC1" w:rsidRDefault="00BB5CC1" w:rsidP="00BB5CC1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6B0EC6">
        <w:t>Realizar dentro de la ventana principal los siguientes problemas.</w:t>
      </w:r>
    </w:p>
    <w:p w:rsidR="00F04802" w:rsidRPr="006B0EC6" w:rsidRDefault="00F04802" w:rsidP="00F04802">
      <w:pPr>
        <w:pStyle w:val="Prrafodelista"/>
        <w:spacing w:after="0" w:line="240" w:lineRule="auto"/>
        <w:jc w:val="both"/>
      </w:pPr>
    </w:p>
    <w:p w:rsidR="00BB5CC1" w:rsidRPr="00254BFC" w:rsidRDefault="00BB5CC1">
      <w:pPr>
        <w:rPr>
          <w:b/>
        </w:rPr>
      </w:pPr>
      <w:r w:rsidRPr="00254BFC">
        <w:rPr>
          <w:b/>
        </w:rPr>
        <w:t>Inciso I</w:t>
      </w:r>
    </w:p>
    <w:p w:rsidR="00BB5CC1" w:rsidRDefault="00BB5CC1" w:rsidP="00BB5CC1">
      <w:pPr>
        <w:pStyle w:val="Prrafodelista"/>
        <w:numPr>
          <w:ilvl w:val="0"/>
          <w:numId w:val="9"/>
        </w:numPr>
      </w:pPr>
      <w:r>
        <w:t>Realice lo siguiente:</w:t>
      </w:r>
    </w:p>
    <w:p w:rsidR="00BB5CC1" w:rsidRDefault="00BB5CC1" w:rsidP="00BB5CC1">
      <w:pPr>
        <w:pStyle w:val="Prrafodelista"/>
        <w:numPr>
          <w:ilvl w:val="1"/>
          <w:numId w:val="9"/>
        </w:numPr>
        <w:spacing w:after="160" w:line="259" w:lineRule="auto"/>
        <w:jc w:val="both"/>
      </w:pPr>
      <w:r>
        <w:t xml:space="preserve">Agregue un </w:t>
      </w:r>
      <w:proofErr w:type="spellStart"/>
      <w:r>
        <w:t>GroupBox</w:t>
      </w:r>
      <w:proofErr w:type="spellEnd"/>
      <w:r>
        <w:t xml:space="preserve"> al formulario. Colóquele como nombre  </w:t>
      </w:r>
      <w:r>
        <w:rPr>
          <w:b/>
        </w:rPr>
        <w:t>gb</w:t>
      </w:r>
      <w:r w:rsidRPr="00B31A3B">
        <w:rPr>
          <w:b/>
        </w:rPr>
        <w:t>_problema1</w:t>
      </w:r>
      <w:r>
        <w:t xml:space="preserve"> y como texto </w:t>
      </w:r>
      <w:r w:rsidRPr="00B31A3B">
        <w:rPr>
          <w:b/>
        </w:rPr>
        <w:t>“Problema 1”</w:t>
      </w:r>
      <w:r>
        <w:t>.</w:t>
      </w:r>
    </w:p>
    <w:p w:rsidR="00BB5CC1" w:rsidRDefault="00BB5CC1" w:rsidP="00BB5CC1">
      <w:pPr>
        <w:pStyle w:val="Prrafodelista"/>
        <w:numPr>
          <w:ilvl w:val="1"/>
          <w:numId w:val="9"/>
        </w:numPr>
        <w:spacing w:after="160" w:line="259" w:lineRule="auto"/>
        <w:jc w:val="both"/>
      </w:pPr>
      <w:r>
        <w:t xml:space="preserve">Dentro del </w:t>
      </w:r>
      <w:proofErr w:type="spellStart"/>
      <w:r>
        <w:t>GroupBox</w:t>
      </w:r>
      <w:proofErr w:type="spellEnd"/>
      <w:r>
        <w:t xml:space="preserve"> </w:t>
      </w:r>
      <w:r>
        <w:rPr>
          <w:b/>
        </w:rPr>
        <w:t>gb</w:t>
      </w:r>
      <w:r w:rsidRPr="00B31A3B">
        <w:rPr>
          <w:b/>
        </w:rPr>
        <w:t>_problema1</w:t>
      </w:r>
      <w:r>
        <w:t xml:space="preserve"> agregue, en el orden indicado, los siguientes controles:</w:t>
      </w:r>
    </w:p>
    <w:p w:rsidR="00BB5CC1" w:rsidRDefault="00AF3102" w:rsidP="00BB5CC1">
      <w:pPr>
        <w:pStyle w:val="Prrafodelista"/>
        <w:numPr>
          <w:ilvl w:val="2"/>
          <w:numId w:val="9"/>
        </w:numPr>
        <w:spacing w:after="160" w:line="259" w:lineRule="auto"/>
        <w:jc w:val="both"/>
      </w:pPr>
      <w:r>
        <w:t>3</w:t>
      </w:r>
      <w:r w:rsidR="00BB5CC1">
        <w:t xml:space="preserve"> etiquetas (</w:t>
      </w:r>
      <w:proofErr w:type="spellStart"/>
      <w:r w:rsidR="00BB5CC1">
        <w:t>label</w:t>
      </w:r>
      <w:proofErr w:type="spellEnd"/>
      <w:r w:rsidR="00BB5CC1">
        <w:t xml:space="preserve">) con nombres </w:t>
      </w:r>
      <w:proofErr w:type="spellStart"/>
      <w:r w:rsidR="00BB5CC1" w:rsidRPr="00BB71D4">
        <w:rPr>
          <w:b/>
        </w:rPr>
        <w:t>lb_Nombre</w:t>
      </w:r>
      <w:proofErr w:type="spellEnd"/>
      <w:r w:rsidR="00BB5CC1">
        <w:t xml:space="preserve">, </w:t>
      </w:r>
      <w:proofErr w:type="spellStart"/>
      <w:r w:rsidR="00BB5CC1" w:rsidRPr="00BB71D4">
        <w:rPr>
          <w:b/>
        </w:rPr>
        <w:t>lb_Apellido</w:t>
      </w:r>
      <w:proofErr w:type="spellEnd"/>
      <w:r w:rsidR="00BB5CC1">
        <w:t xml:space="preserve">, </w:t>
      </w:r>
      <w:proofErr w:type="spellStart"/>
      <w:r w:rsidR="00BB5CC1" w:rsidRPr="00BB71D4">
        <w:rPr>
          <w:b/>
        </w:rPr>
        <w:t>lb_</w:t>
      </w:r>
      <w:r w:rsidR="00B23F18">
        <w:rPr>
          <w:b/>
        </w:rPr>
        <w:t>fecha</w:t>
      </w:r>
      <w:proofErr w:type="spellEnd"/>
      <w:r>
        <w:t xml:space="preserve"> </w:t>
      </w:r>
      <w:r w:rsidR="00BB5CC1">
        <w:t xml:space="preserve">y texto </w:t>
      </w:r>
      <w:r w:rsidR="00BB5CC1" w:rsidRPr="00BB71D4">
        <w:rPr>
          <w:b/>
        </w:rPr>
        <w:t>“Nombre</w:t>
      </w:r>
      <w:r w:rsidR="00BB71D4">
        <w:rPr>
          <w:b/>
        </w:rPr>
        <w:t>”</w:t>
      </w:r>
      <w:r w:rsidR="00BB5CC1">
        <w:t xml:space="preserve">, </w:t>
      </w:r>
      <w:r w:rsidR="00BB5CC1" w:rsidRPr="00BB71D4">
        <w:rPr>
          <w:b/>
        </w:rPr>
        <w:t>“Apellido”</w:t>
      </w:r>
      <w:r w:rsidR="00BB5CC1">
        <w:t xml:space="preserve">, </w:t>
      </w:r>
      <w:r w:rsidR="00BB5CC1" w:rsidRPr="00BB71D4">
        <w:rPr>
          <w:b/>
        </w:rPr>
        <w:t>“Año”</w:t>
      </w:r>
      <w:r w:rsidR="00BB5CC1">
        <w:t xml:space="preserve">. </w:t>
      </w:r>
    </w:p>
    <w:p w:rsidR="00BB5CC1" w:rsidRDefault="00BB71D4" w:rsidP="00BB5CC1">
      <w:pPr>
        <w:pStyle w:val="Prrafodelista"/>
        <w:numPr>
          <w:ilvl w:val="2"/>
          <w:numId w:val="9"/>
        </w:numPr>
        <w:spacing w:after="160" w:line="259" w:lineRule="auto"/>
        <w:jc w:val="both"/>
      </w:pPr>
      <w:r>
        <w:t xml:space="preserve">2 </w:t>
      </w:r>
      <w:proofErr w:type="spellStart"/>
      <w:r>
        <w:t>textbox</w:t>
      </w:r>
      <w:proofErr w:type="spellEnd"/>
      <w:r>
        <w:t xml:space="preserve"> con nombres </w:t>
      </w:r>
      <w:proofErr w:type="spellStart"/>
      <w:r w:rsidRPr="00BB71D4">
        <w:rPr>
          <w:b/>
        </w:rPr>
        <w:t>txt_nombre</w:t>
      </w:r>
      <w:proofErr w:type="spellEnd"/>
      <w:r>
        <w:t xml:space="preserve">, </w:t>
      </w:r>
      <w:proofErr w:type="spellStart"/>
      <w:r w:rsidRPr="00BB71D4">
        <w:rPr>
          <w:b/>
        </w:rPr>
        <w:t>txt_apellido</w:t>
      </w:r>
      <w:proofErr w:type="spellEnd"/>
    </w:p>
    <w:p w:rsidR="00BB71D4" w:rsidRDefault="00BB71D4" w:rsidP="00BB5CC1">
      <w:pPr>
        <w:pStyle w:val="Prrafodelista"/>
        <w:numPr>
          <w:ilvl w:val="2"/>
          <w:numId w:val="9"/>
        </w:numPr>
        <w:spacing w:after="160" w:line="259" w:lineRule="auto"/>
        <w:jc w:val="both"/>
      </w:pPr>
      <w:r>
        <w:t xml:space="preserve">1 </w:t>
      </w:r>
      <w:proofErr w:type="spellStart"/>
      <w:r>
        <w:t>maskedtextbox</w:t>
      </w:r>
      <w:proofErr w:type="spellEnd"/>
      <w:r>
        <w:t xml:space="preserve"> con nombre </w:t>
      </w:r>
      <w:proofErr w:type="spellStart"/>
      <w:r w:rsidRPr="00BB71D4">
        <w:rPr>
          <w:b/>
        </w:rPr>
        <w:t>mtxt_</w:t>
      </w:r>
      <w:r w:rsidR="00B23F18">
        <w:rPr>
          <w:b/>
        </w:rPr>
        <w:t>fecha</w:t>
      </w:r>
      <w:proofErr w:type="spellEnd"/>
      <w:r>
        <w:t>.</w:t>
      </w:r>
    </w:p>
    <w:p w:rsidR="00BB71D4" w:rsidRDefault="00BB71D4" w:rsidP="00BB5CC1">
      <w:pPr>
        <w:pStyle w:val="Prrafodelista"/>
        <w:numPr>
          <w:ilvl w:val="2"/>
          <w:numId w:val="9"/>
        </w:numPr>
        <w:spacing w:after="160" w:line="259" w:lineRule="auto"/>
        <w:jc w:val="both"/>
      </w:pPr>
      <w:r>
        <w:t xml:space="preserve">1 botón con nombre </w:t>
      </w:r>
      <w:proofErr w:type="spellStart"/>
      <w:r w:rsidRPr="00BB71D4">
        <w:rPr>
          <w:b/>
        </w:rPr>
        <w:t>btn_mensaje</w:t>
      </w:r>
      <w:proofErr w:type="spellEnd"/>
      <w:r>
        <w:t xml:space="preserve"> y texto </w:t>
      </w:r>
      <w:r w:rsidRPr="00BB71D4">
        <w:rPr>
          <w:b/>
        </w:rPr>
        <w:t>“Ver mensaje”.</w:t>
      </w:r>
    </w:p>
    <w:p w:rsidR="00BB5CC1" w:rsidRDefault="00BB71D4" w:rsidP="00BB5CC1">
      <w:pPr>
        <w:pStyle w:val="Prrafodelista"/>
        <w:numPr>
          <w:ilvl w:val="1"/>
          <w:numId w:val="9"/>
        </w:numPr>
      </w:pPr>
      <w:r>
        <w:t xml:space="preserve">De clic en el botón con tres puntos en la propiedad </w:t>
      </w:r>
      <w:proofErr w:type="spellStart"/>
      <w:r w:rsidRPr="00BB71D4">
        <w:rPr>
          <w:b/>
        </w:rPr>
        <w:t>Mask</w:t>
      </w:r>
      <w:proofErr w:type="spellEnd"/>
      <w:r>
        <w:t xml:space="preserve"> del </w:t>
      </w:r>
      <w:proofErr w:type="spellStart"/>
      <w:r>
        <w:t>maskedtextbox</w:t>
      </w:r>
      <w:proofErr w:type="spellEnd"/>
      <w:r>
        <w:t xml:space="preserve"> </w:t>
      </w:r>
      <w:proofErr w:type="spellStart"/>
      <w:r w:rsidRPr="00BB71D4">
        <w:rPr>
          <w:b/>
        </w:rPr>
        <w:t>mtxt_año</w:t>
      </w:r>
      <w:proofErr w:type="spellEnd"/>
      <w:r>
        <w:rPr>
          <w:b/>
        </w:rPr>
        <w:t xml:space="preserve"> </w:t>
      </w:r>
      <w:r>
        <w:t xml:space="preserve">seleccione la opción </w:t>
      </w:r>
      <w:proofErr w:type="spellStart"/>
      <w:r>
        <w:t>Custom</w:t>
      </w:r>
      <w:proofErr w:type="spellEnd"/>
      <w:r>
        <w:t xml:space="preserve"> y en el campo </w:t>
      </w:r>
      <w:proofErr w:type="spellStart"/>
      <w:r>
        <w:t>Ma</w:t>
      </w:r>
      <w:r w:rsidR="00F04802">
        <w:t>sk</w:t>
      </w:r>
      <w:proofErr w:type="spellEnd"/>
      <w:r w:rsidR="00F04802">
        <w:t xml:space="preserve"> ingrese cuatro ceros (0000). </w:t>
      </w:r>
    </w:p>
    <w:p w:rsidR="00BB71D4" w:rsidRDefault="00BB71D4" w:rsidP="00BB71D4">
      <w:pPr>
        <w:pStyle w:val="Prrafodelista"/>
        <w:numPr>
          <w:ilvl w:val="1"/>
          <w:numId w:val="9"/>
        </w:numPr>
        <w:spacing w:after="160" w:line="259" w:lineRule="auto"/>
        <w:jc w:val="both"/>
      </w:pPr>
      <w:r>
        <w:t xml:space="preserve">Doble </w:t>
      </w:r>
      <w:proofErr w:type="spellStart"/>
      <w:r>
        <w:t>click</w:t>
      </w:r>
      <w:proofErr w:type="spellEnd"/>
      <w:r>
        <w:t xml:space="preserve"> en el Botón </w:t>
      </w:r>
      <w:proofErr w:type="spellStart"/>
      <w:r w:rsidRPr="00CB75BA">
        <w:rPr>
          <w:b/>
        </w:rPr>
        <w:t>btn_</w:t>
      </w:r>
      <w:r>
        <w:rPr>
          <w:b/>
        </w:rPr>
        <w:t>mensaje</w:t>
      </w:r>
      <w:proofErr w:type="spellEnd"/>
      <w:r>
        <w:t xml:space="preserve"> y escribir </w:t>
      </w:r>
      <w:r w:rsidR="00AF3102">
        <w:t>lo siguiente:</w:t>
      </w:r>
    </w:p>
    <w:p w:rsidR="00AF3102" w:rsidRDefault="00AF3102" w:rsidP="00AF3102">
      <w:pPr>
        <w:spacing w:after="160" w:line="259" w:lineRule="auto"/>
        <w:jc w:val="both"/>
      </w:pPr>
      <w:r>
        <w:rPr>
          <w:noProof/>
          <w:lang w:eastAsia="es-GT"/>
        </w:rPr>
        <w:drawing>
          <wp:inline distT="0" distB="0" distL="0" distR="0">
            <wp:extent cx="6578872" cy="3242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426" cy="32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102" w:rsidRDefault="00AF3102" w:rsidP="00AF3102">
      <w:pPr>
        <w:pStyle w:val="Prrafodelista"/>
        <w:numPr>
          <w:ilvl w:val="1"/>
          <w:numId w:val="9"/>
        </w:numPr>
        <w:spacing w:after="160" w:line="259" w:lineRule="auto"/>
        <w:jc w:val="both"/>
      </w:pPr>
      <w:r>
        <w:t>Ejecutar el programa con la tecla F5 o el botón Iniciar Depuración.</w:t>
      </w:r>
    </w:p>
    <w:p w:rsidR="001F0ED5" w:rsidRDefault="001F0ED5" w:rsidP="00254BFC">
      <w:pPr>
        <w:rPr>
          <w:b/>
        </w:rPr>
      </w:pPr>
    </w:p>
    <w:p w:rsidR="00254BFC" w:rsidRPr="00254BFC" w:rsidRDefault="00254BFC" w:rsidP="00254BFC">
      <w:pPr>
        <w:rPr>
          <w:b/>
        </w:rPr>
      </w:pPr>
      <w:bookmarkStart w:id="0" w:name="_GoBack"/>
      <w:bookmarkEnd w:id="0"/>
      <w:r w:rsidRPr="00254BFC">
        <w:rPr>
          <w:b/>
        </w:rPr>
        <w:lastRenderedPageBreak/>
        <w:t>Inciso 2</w:t>
      </w:r>
    </w:p>
    <w:p w:rsidR="00254BFC" w:rsidRDefault="00254BFC" w:rsidP="00254BFC">
      <w:r>
        <w:t xml:space="preserve">Resuelva los siguientes problemas en el mismo formulario y proyecto. Incluya </w:t>
      </w:r>
      <w:proofErr w:type="spellStart"/>
      <w:r>
        <w:t>screenshots</w:t>
      </w:r>
      <w:proofErr w:type="spellEnd"/>
      <w:r>
        <w:t xml:space="preserve"> de su codificación y sus pruebas.</w:t>
      </w:r>
    </w:p>
    <w:p w:rsidR="00B23F18" w:rsidRDefault="00061C8A" w:rsidP="00B23F18">
      <w:r>
        <w:t xml:space="preserve">Nota: </w:t>
      </w:r>
      <w:r w:rsidR="00B23F18">
        <w:t xml:space="preserve">Recuerde que en C#, </w:t>
      </w:r>
      <w:proofErr w:type="spellStart"/>
      <w:r w:rsidR="00B23F18">
        <w:t>int</w:t>
      </w:r>
      <w:proofErr w:type="spellEnd"/>
      <w:r w:rsidR="00B23F18">
        <w:t xml:space="preserve"> es para manejar valores numéricos enteros y </w:t>
      </w:r>
      <w:proofErr w:type="spellStart"/>
      <w:r w:rsidR="00B23F18">
        <w:t>doubl</w:t>
      </w:r>
      <w:r>
        <w:t>e</w:t>
      </w:r>
      <w:proofErr w:type="spellEnd"/>
      <w:r w:rsidR="00B23F18">
        <w:t xml:space="preserve"> para valores numéricos con decimales</w:t>
      </w:r>
      <w:r>
        <w:t>.</w:t>
      </w:r>
    </w:p>
    <w:p w:rsidR="00B12EB7" w:rsidRPr="00B12EB7" w:rsidRDefault="00B12EB7" w:rsidP="00B12EB7">
      <w:pPr>
        <w:pStyle w:val="Prrafodelista"/>
        <w:numPr>
          <w:ilvl w:val="0"/>
          <w:numId w:val="15"/>
        </w:numPr>
        <w:spacing w:after="0" w:line="240" w:lineRule="auto"/>
        <w:jc w:val="both"/>
      </w:pPr>
      <w:r w:rsidRPr="00B12EB7">
        <w:t>Realice lo siguiente:</w:t>
      </w:r>
    </w:p>
    <w:p w:rsidR="00B12EB7" w:rsidRPr="00B12EB7" w:rsidRDefault="00B12EB7" w:rsidP="00B12EB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B12EB7">
        <w:t xml:space="preserve">Agregue un </w:t>
      </w:r>
      <w:proofErr w:type="spellStart"/>
      <w:r w:rsidRPr="00B12EB7">
        <w:t>groupbox</w:t>
      </w:r>
      <w:proofErr w:type="spellEnd"/>
      <w:r w:rsidRPr="00B12EB7">
        <w:t xml:space="preserve">, colocándole texto Problema </w:t>
      </w:r>
      <w:r>
        <w:t>2</w:t>
      </w:r>
      <w:r w:rsidRPr="00B12EB7">
        <w:t xml:space="preserve"> y nombre gb_problema</w:t>
      </w:r>
      <w:r>
        <w:t>2</w:t>
      </w:r>
      <w:r w:rsidRPr="00B12EB7">
        <w:t>. (¿En qué propiedad se modifican el nombre y el texto de un componente?)</w:t>
      </w:r>
    </w:p>
    <w:p w:rsidR="00B12EB7" w:rsidRPr="00B12EB7" w:rsidRDefault="00B12EB7" w:rsidP="00B12EB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B12EB7">
        <w:t xml:space="preserve">Agregar una etiqueta adentro con texto “Operaciones Aritméticas”. </w:t>
      </w:r>
    </w:p>
    <w:p w:rsidR="00B12EB7" w:rsidRPr="00B12EB7" w:rsidRDefault="00B12EB7" w:rsidP="00B12EB7">
      <w:pPr>
        <w:pStyle w:val="Prrafodelista"/>
        <w:numPr>
          <w:ilvl w:val="1"/>
          <w:numId w:val="14"/>
        </w:numPr>
        <w:spacing w:after="0" w:line="240" w:lineRule="auto"/>
        <w:jc w:val="both"/>
      </w:pPr>
      <w:r w:rsidRPr="00B12EB7">
        <w:t xml:space="preserve">Agregue dos </w:t>
      </w:r>
      <w:proofErr w:type="spellStart"/>
      <w:r w:rsidRPr="00B12EB7">
        <w:t>MaskedTextBox</w:t>
      </w:r>
      <w:proofErr w:type="spellEnd"/>
      <w:r w:rsidRPr="00B12EB7">
        <w:t xml:space="preserve"> y colóqueles mascaras para que solo se puedan ingresar datos numérico enteros (hasta 5 dígitos, </w:t>
      </w:r>
      <w:r>
        <w:t>revisar ejercicio anterior</w:t>
      </w:r>
      <w:r w:rsidRPr="00B12EB7">
        <w:t xml:space="preserve">).  Llámelos mtxt_numero1 y mtxt_numero2. </w:t>
      </w:r>
    </w:p>
    <w:p w:rsidR="00B12EB7" w:rsidRPr="00B12EB7" w:rsidRDefault="00B12EB7" w:rsidP="00B12EB7">
      <w:pPr>
        <w:pStyle w:val="Prrafodelista"/>
        <w:numPr>
          <w:ilvl w:val="1"/>
          <w:numId w:val="14"/>
        </w:numPr>
        <w:spacing w:after="0" w:line="240" w:lineRule="auto"/>
        <w:jc w:val="both"/>
      </w:pPr>
      <w:r w:rsidRPr="00B12EB7">
        <w:t xml:space="preserve">Identifique los dos </w:t>
      </w:r>
      <w:proofErr w:type="spellStart"/>
      <w:r w:rsidRPr="00B12EB7">
        <w:t>MaskedTextBox</w:t>
      </w:r>
      <w:proofErr w:type="spellEnd"/>
      <w:r w:rsidRPr="00B12EB7">
        <w:t xml:space="preserve"> con un </w:t>
      </w:r>
      <w:proofErr w:type="spellStart"/>
      <w:r w:rsidRPr="00B12EB7">
        <w:t>label</w:t>
      </w:r>
      <w:proofErr w:type="spellEnd"/>
      <w:r w:rsidRPr="00B12EB7">
        <w:t xml:space="preserve"> (etiqueta) con texto: “Número 1” y “Número 2”.</w:t>
      </w:r>
    </w:p>
    <w:p w:rsidR="00B12EB7" w:rsidRPr="00B12EB7" w:rsidRDefault="00B12EB7" w:rsidP="00B12EB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B12EB7">
        <w:t xml:space="preserve">Agregue cuatro botones distintos y cámbiele sus propiedades </w:t>
      </w:r>
      <w:proofErr w:type="spellStart"/>
      <w:r w:rsidRPr="00B12EB7">
        <w:t>text</w:t>
      </w:r>
      <w:proofErr w:type="spellEnd"/>
      <w:r w:rsidRPr="00B12EB7">
        <w:t xml:space="preserve"> (+</w:t>
      </w:r>
      <w:proofErr w:type="gramStart"/>
      <w:r w:rsidRPr="00B12EB7">
        <w:t>,–</w:t>
      </w:r>
      <w:proofErr w:type="gramEnd"/>
      <w:r w:rsidRPr="00B12EB7">
        <w:t xml:space="preserve">,DIV, MOD) y </w:t>
      </w:r>
      <w:proofErr w:type="spellStart"/>
      <w:r w:rsidRPr="00B12EB7">
        <w:t>name</w:t>
      </w:r>
      <w:proofErr w:type="spellEnd"/>
      <w:r w:rsidRPr="00B12EB7">
        <w:t xml:space="preserve"> (</w:t>
      </w:r>
      <w:proofErr w:type="spellStart"/>
      <w:r w:rsidRPr="00B12EB7">
        <w:t>btn_suma</w:t>
      </w:r>
      <w:proofErr w:type="spellEnd"/>
      <w:r w:rsidRPr="00B12EB7">
        <w:t xml:space="preserve"> </w:t>
      </w:r>
      <w:proofErr w:type="spellStart"/>
      <w:r w:rsidRPr="00B12EB7">
        <w:t>btn_resta</w:t>
      </w:r>
      <w:proofErr w:type="spellEnd"/>
      <w:r w:rsidRPr="00B12EB7">
        <w:t xml:space="preserve">, </w:t>
      </w:r>
      <w:proofErr w:type="spellStart"/>
      <w:r w:rsidRPr="00B12EB7">
        <w:t>btn_división</w:t>
      </w:r>
      <w:proofErr w:type="spellEnd"/>
      <w:r w:rsidRPr="00B12EB7">
        <w:t xml:space="preserve">, </w:t>
      </w:r>
      <w:proofErr w:type="spellStart"/>
      <w:r w:rsidRPr="00B12EB7">
        <w:t>btn_residuo</w:t>
      </w:r>
      <w:proofErr w:type="spellEnd"/>
      <w:r w:rsidRPr="00B12EB7">
        <w:t xml:space="preserve">) para que muestren cada una de las siguientes operaciones: suma, resta, división y residuo. </w:t>
      </w:r>
    </w:p>
    <w:p w:rsidR="00B12EB7" w:rsidRPr="00B12EB7" w:rsidRDefault="00B12EB7" w:rsidP="00B12EB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B12EB7">
        <w:t xml:space="preserve">Agregue un </w:t>
      </w:r>
      <w:proofErr w:type="spellStart"/>
      <w:r w:rsidRPr="00B12EB7">
        <w:t>ListBox</w:t>
      </w:r>
      <w:proofErr w:type="spellEnd"/>
      <w:r w:rsidRPr="00B12EB7">
        <w:t xml:space="preserve"> y cambie su nombre a </w:t>
      </w:r>
      <w:proofErr w:type="spellStart"/>
      <w:r w:rsidRPr="00B12EB7">
        <w:t>lbx_resultados</w:t>
      </w:r>
      <w:proofErr w:type="spellEnd"/>
    </w:p>
    <w:p w:rsidR="00B12EB7" w:rsidRPr="00B12EB7" w:rsidRDefault="00B12EB7" w:rsidP="00B12EB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B12EB7">
        <w:t xml:space="preserve">En el evento de cada botón programe para que se agregue al </w:t>
      </w:r>
      <w:proofErr w:type="spellStart"/>
      <w:r w:rsidRPr="00B12EB7">
        <w:t>ListBox</w:t>
      </w:r>
      <w:proofErr w:type="spellEnd"/>
      <w:r w:rsidRPr="00B12EB7">
        <w:t xml:space="preserve"> la operación ingresada por el usuario y su resultado. Por ejemplo, para la suma se vería de la siguiente manera:</w:t>
      </w:r>
    </w:p>
    <w:p w:rsidR="00B12EB7" w:rsidRPr="00B12EB7" w:rsidRDefault="00B12EB7" w:rsidP="00B12EB7">
      <w:pPr>
        <w:pStyle w:val="Prrafodelista"/>
        <w:numPr>
          <w:ilvl w:val="2"/>
          <w:numId w:val="15"/>
        </w:numPr>
        <w:spacing w:after="0" w:line="240" w:lineRule="auto"/>
        <w:jc w:val="both"/>
      </w:pPr>
      <w:r w:rsidRPr="00B12EB7">
        <w:t xml:space="preserve">Para agregar elementos al </w:t>
      </w:r>
      <w:proofErr w:type="spellStart"/>
      <w:r w:rsidRPr="00B12EB7">
        <w:t>ListBox</w:t>
      </w:r>
      <w:proofErr w:type="spellEnd"/>
      <w:r w:rsidRPr="00B12EB7">
        <w:t xml:space="preserve"> use la instrucción </w:t>
      </w:r>
      <w:proofErr w:type="spellStart"/>
      <w:r w:rsidRPr="00B12EB7">
        <w:t>Add</w:t>
      </w:r>
      <w:proofErr w:type="spellEnd"/>
      <w:r w:rsidRPr="00B12EB7">
        <w:t>:</w:t>
      </w:r>
    </w:p>
    <w:p w:rsidR="00B12EB7" w:rsidRPr="00B12EB7" w:rsidRDefault="00B12EB7" w:rsidP="00B12EB7">
      <w:pPr>
        <w:jc w:val="center"/>
      </w:pPr>
      <w:r w:rsidRPr="00B12EB7">
        <w:rPr>
          <w:noProof/>
          <w:lang w:eastAsia="es-GT"/>
        </w:rPr>
        <w:drawing>
          <wp:inline distT="0" distB="0" distL="0" distR="0" wp14:anchorId="0D1EAB75" wp14:editId="6CA44C97">
            <wp:extent cx="4279388" cy="371475"/>
            <wp:effectExtent l="19050" t="0" r="686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90" cy="371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EB7" w:rsidRPr="00B12EB7" w:rsidRDefault="00B12EB7" w:rsidP="00B12EB7">
      <w:pPr>
        <w:jc w:val="center"/>
      </w:pPr>
      <w:r w:rsidRPr="00B12EB7">
        <w:rPr>
          <w:noProof/>
          <w:lang w:eastAsia="es-GT"/>
        </w:rPr>
        <w:drawing>
          <wp:inline distT="0" distB="0" distL="0" distR="0" wp14:anchorId="761B39AF" wp14:editId="0D80E018">
            <wp:extent cx="5106865" cy="390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8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EB7" w:rsidRPr="00B12EB7" w:rsidRDefault="00B12EB7" w:rsidP="00B12EB7">
      <w:pPr>
        <w:jc w:val="both"/>
      </w:pPr>
    </w:p>
    <w:p w:rsidR="00B12EB7" w:rsidRPr="00B12EB7" w:rsidRDefault="00B12EB7" w:rsidP="00B12EB7">
      <w:r w:rsidRPr="00B12EB7">
        <w:rPr>
          <w:noProof/>
          <w:lang w:eastAsia="es-GT"/>
        </w:rPr>
        <w:lastRenderedPageBreak/>
        <w:drawing>
          <wp:inline distT="0" distB="0" distL="0" distR="0" wp14:anchorId="2421B364" wp14:editId="3BEBBF6C">
            <wp:extent cx="2589530" cy="2624524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11" cy="262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EB7">
        <w:t xml:space="preserve"> </w:t>
      </w:r>
      <w:r w:rsidRPr="00B12EB7">
        <w:rPr>
          <w:noProof/>
          <w:lang w:eastAsia="es-GT"/>
        </w:rPr>
        <w:drawing>
          <wp:inline distT="0" distB="0" distL="0" distR="0" wp14:anchorId="5E1B5FA2" wp14:editId="5B30BC0A">
            <wp:extent cx="2594534" cy="26289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100" cy="263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EB7" w:rsidRPr="00B12EB7" w:rsidRDefault="00B12EB7" w:rsidP="00B12EB7">
      <w:pPr>
        <w:pStyle w:val="Prrafodelista"/>
        <w:ind w:left="1440"/>
        <w:jc w:val="center"/>
      </w:pPr>
    </w:p>
    <w:p w:rsidR="00B12EB7" w:rsidRPr="00B12EB7" w:rsidRDefault="00B12EB7" w:rsidP="00B12EB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B12EB7">
        <w:t xml:space="preserve">Agregue un botón que al darle clic, permita limpiar el contenido del </w:t>
      </w:r>
      <w:proofErr w:type="spellStart"/>
      <w:r w:rsidRPr="00B12EB7">
        <w:t>listbox</w:t>
      </w:r>
      <w:proofErr w:type="spellEnd"/>
      <w:r w:rsidRPr="00B12EB7">
        <w:t>, usando la instrucción:</w:t>
      </w:r>
    </w:p>
    <w:p w:rsidR="00B12EB7" w:rsidRPr="00B12EB7" w:rsidRDefault="00B12EB7" w:rsidP="00B12EB7">
      <w:pPr>
        <w:pStyle w:val="Prrafodelista"/>
        <w:ind w:left="1440"/>
        <w:jc w:val="both"/>
      </w:pPr>
      <w:r w:rsidRPr="00B12EB7">
        <w:rPr>
          <w:noProof/>
          <w:lang w:eastAsia="es-GT"/>
        </w:rPr>
        <w:drawing>
          <wp:inline distT="0" distB="0" distL="0" distR="0" wp14:anchorId="77AAC4F0" wp14:editId="6D522E4F">
            <wp:extent cx="2779259" cy="361950"/>
            <wp:effectExtent l="19050" t="0" r="204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59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EB7" w:rsidRPr="00B12EB7" w:rsidRDefault="00B12EB7" w:rsidP="00B12EB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B12EB7">
        <w:t xml:space="preserve">Ejecute el programa con F5 o con la opción </w:t>
      </w:r>
      <w:proofErr w:type="spellStart"/>
      <w:r w:rsidRPr="00B12EB7">
        <w:t>Start</w:t>
      </w:r>
      <w:proofErr w:type="spellEnd"/>
      <w:r w:rsidRPr="00B12EB7">
        <w:t xml:space="preserve"> </w:t>
      </w:r>
      <w:proofErr w:type="spellStart"/>
      <w:r w:rsidRPr="00B12EB7">
        <w:t>Debugging</w:t>
      </w:r>
      <w:proofErr w:type="spellEnd"/>
      <w:r w:rsidRPr="00B12EB7">
        <w:t xml:space="preserve"> y pruebe el botón de suma. </w:t>
      </w:r>
    </w:p>
    <w:p w:rsidR="00B12EB7" w:rsidRPr="00B12EB7" w:rsidRDefault="00B12EB7" w:rsidP="00B12EB7">
      <w:pPr>
        <w:pStyle w:val="Prrafodelista"/>
        <w:numPr>
          <w:ilvl w:val="1"/>
          <w:numId w:val="15"/>
        </w:numPr>
        <w:spacing w:after="0" w:line="240" w:lineRule="auto"/>
        <w:jc w:val="both"/>
      </w:pPr>
      <w:r w:rsidRPr="00B12EB7">
        <w:t xml:space="preserve">Programe el resto de botones. </w:t>
      </w:r>
    </w:p>
    <w:p w:rsidR="00B12EB7" w:rsidRPr="00B12EB7" w:rsidRDefault="00B12EB7" w:rsidP="00B12EB7">
      <w:pPr>
        <w:ind w:left="1080"/>
        <w:jc w:val="both"/>
      </w:pPr>
    </w:p>
    <w:p w:rsidR="00B12EB7" w:rsidRPr="00B12EB7" w:rsidRDefault="00B12EB7" w:rsidP="00B12EB7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</w:pPr>
      <w:r w:rsidRPr="00B12EB7">
        <w:t xml:space="preserve">Realice en un nuevo </w:t>
      </w:r>
      <w:proofErr w:type="spellStart"/>
      <w:r w:rsidRPr="00B12EB7">
        <w:t>groupbox</w:t>
      </w:r>
      <w:proofErr w:type="spellEnd"/>
      <w:r w:rsidRPr="00B12EB7">
        <w:t xml:space="preserve"> dentro del mismo formulario un programa que dada una cantidad en quetzales ingresada por el usuario en un </w:t>
      </w:r>
      <w:proofErr w:type="spellStart"/>
      <w:r w:rsidRPr="00B12EB7">
        <w:t>MaskedTextBox</w:t>
      </w:r>
      <w:proofErr w:type="spellEnd"/>
      <w:r w:rsidRPr="00B12EB7">
        <w:t xml:space="preserve"> (colocar mascara numérica entero de hasta 4 dígitos) identificado con un </w:t>
      </w:r>
      <w:proofErr w:type="spellStart"/>
      <w:r w:rsidRPr="00B12EB7">
        <w:t>Label</w:t>
      </w:r>
      <w:proofErr w:type="spellEnd"/>
      <w:r w:rsidRPr="00B12EB7">
        <w:t>, se calcule su respectiva equivalencia en las denominaciones de billetes y monedas presentadas a continuación:</w:t>
      </w:r>
    </w:p>
    <w:p w:rsidR="00B12EB7" w:rsidRPr="00B12EB7" w:rsidRDefault="00B12EB7" w:rsidP="00B12EB7">
      <w:pPr>
        <w:pStyle w:val="Prrafodelista"/>
        <w:widowControl w:val="0"/>
        <w:autoSpaceDE w:val="0"/>
        <w:autoSpaceDN w:val="0"/>
        <w:adjustRightInd w:val="0"/>
        <w:spacing w:after="240"/>
      </w:pPr>
    </w:p>
    <w:p w:rsidR="00B12EB7" w:rsidRPr="00B12EB7" w:rsidRDefault="00B12EB7" w:rsidP="00B12EB7">
      <w:pPr>
        <w:pStyle w:val="Prrafodelista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B12EB7">
        <w:t xml:space="preserve">Billetes de Q.100 </w:t>
      </w:r>
    </w:p>
    <w:p w:rsidR="00B12EB7" w:rsidRPr="00B12EB7" w:rsidRDefault="00B12EB7" w:rsidP="00B12EB7">
      <w:pPr>
        <w:pStyle w:val="Prrafodelista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B12EB7">
        <w:t xml:space="preserve">Billetes de Q.50 </w:t>
      </w:r>
    </w:p>
    <w:p w:rsidR="00B12EB7" w:rsidRPr="00B12EB7" w:rsidRDefault="00B12EB7" w:rsidP="00B12EB7">
      <w:pPr>
        <w:pStyle w:val="Prrafodelista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B12EB7">
        <w:t xml:space="preserve">Billetes de Q.20 </w:t>
      </w:r>
    </w:p>
    <w:p w:rsidR="00B12EB7" w:rsidRPr="00B12EB7" w:rsidRDefault="00B12EB7" w:rsidP="00B12EB7">
      <w:pPr>
        <w:pStyle w:val="Prrafodelista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B12EB7">
        <w:t xml:space="preserve">Billetes de Q.10 </w:t>
      </w:r>
    </w:p>
    <w:p w:rsidR="00B12EB7" w:rsidRPr="00B12EB7" w:rsidRDefault="00B12EB7" w:rsidP="00B12EB7">
      <w:pPr>
        <w:pStyle w:val="Prrafodelista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B12EB7">
        <w:t xml:space="preserve">Billetes de Q.5 </w:t>
      </w:r>
    </w:p>
    <w:p w:rsidR="00B12EB7" w:rsidRPr="00B12EB7" w:rsidRDefault="00B12EB7" w:rsidP="00B12EB7">
      <w:pPr>
        <w:pStyle w:val="Prrafodelista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B12EB7">
        <w:t xml:space="preserve">Monedas de Q.1 </w:t>
      </w:r>
      <w:r w:rsidRPr="00B12EB7">
        <w:tab/>
      </w:r>
    </w:p>
    <w:p w:rsidR="00B12EB7" w:rsidRPr="00B12EB7" w:rsidRDefault="00B12EB7" w:rsidP="00B12EB7">
      <w:pPr>
        <w:pStyle w:val="Prrafodelista"/>
        <w:jc w:val="both"/>
      </w:pPr>
    </w:p>
    <w:p w:rsidR="00B12EB7" w:rsidRPr="00B12EB7" w:rsidRDefault="00B12EB7" w:rsidP="00B12EB7">
      <w:pPr>
        <w:jc w:val="both"/>
      </w:pPr>
      <w:r w:rsidRPr="00B12EB7">
        <w:t xml:space="preserve">El resultado lo debe mostrar en un </w:t>
      </w:r>
      <w:proofErr w:type="spellStart"/>
      <w:r w:rsidRPr="00B12EB7">
        <w:t>ListBox</w:t>
      </w:r>
      <w:proofErr w:type="spellEnd"/>
      <w:r w:rsidRPr="00B12EB7">
        <w:t xml:space="preserve"> y al momento de iniciar a colocar los resultados debe limpiar cualquier contenido del </w:t>
      </w:r>
      <w:proofErr w:type="spellStart"/>
      <w:r w:rsidRPr="00B12EB7">
        <w:t>ListBox</w:t>
      </w:r>
      <w:proofErr w:type="spellEnd"/>
      <w:r w:rsidRPr="00B12EB7">
        <w:t xml:space="preserve">. Debe realizar el respectivo análisis (entradas, proceso y </w:t>
      </w:r>
      <w:r w:rsidRPr="00B12EB7">
        <w:lastRenderedPageBreak/>
        <w:t>salidas) y diseño (diagrama de flujo) del problema y agregarlo dentro de la carpeta a subir en el portal.</w:t>
      </w:r>
    </w:p>
    <w:p w:rsidR="00B12EB7" w:rsidRPr="00B12EB7" w:rsidRDefault="00B12EB7" w:rsidP="00B12EB7">
      <w:pPr>
        <w:jc w:val="both"/>
      </w:pPr>
      <w:r w:rsidRPr="00B12EB7">
        <w:t>Ejemplo:</w:t>
      </w:r>
    </w:p>
    <w:p w:rsidR="00B12EB7" w:rsidRPr="00B12EB7" w:rsidRDefault="00B12EB7" w:rsidP="00B12EB7">
      <w:pPr>
        <w:jc w:val="both"/>
      </w:pPr>
      <w:r w:rsidRPr="00B12EB7">
        <w:t xml:space="preserve">Ingresó en el </w:t>
      </w:r>
      <w:proofErr w:type="spellStart"/>
      <w:r w:rsidRPr="00B12EB7">
        <w:t>MaskedTextBox</w:t>
      </w:r>
      <w:proofErr w:type="spellEnd"/>
      <w:r w:rsidRPr="00B12EB7">
        <w:t>: 1</w:t>
      </w:r>
      <w:r w:rsidR="00670338">
        <w:t>4</w:t>
      </w:r>
      <w:r w:rsidRPr="00B12EB7">
        <w:t>0</w:t>
      </w:r>
    </w:p>
    <w:p w:rsidR="00B12EB7" w:rsidRPr="00B12EB7" w:rsidRDefault="00B12EB7" w:rsidP="00B12EB7">
      <w:pPr>
        <w:jc w:val="both"/>
      </w:pPr>
      <w:r w:rsidRPr="00B12EB7">
        <w:t xml:space="preserve">Desplegar en el </w:t>
      </w:r>
      <w:proofErr w:type="spellStart"/>
      <w:r w:rsidRPr="00B12EB7">
        <w:t>listbox</w:t>
      </w:r>
      <w:proofErr w:type="spellEnd"/>
      <w:r w:rsidRPr="00B12EB7">
        <w:t>:</w:t>
      </w:r>
    </w:p>
    <w:p w:rsidR="00B12EB7" w:rsidRPr="00B12EB7" w:rsidRDefault="00B12EB7" w:rsidP="00B12EB7">
      <w:pPr>
        <w:jc w:val="both"/>
      </w:pPr>
      <w:r w:rsidRPr="00B12EB7">
        <w:t>1 Billete de Q 100</w:t>
      </w:r>
    </w:p>
    <w:p w:rsidR="00B12EB7" w:rsidRPr="00B12EB7" w:rsidRDefault="00B12EB7" w:rsidP="00B12EB7">
      <w:pPr>
        <w:jc w:val="both"/>
      </w:pPr>
      <w:r w:rsidRPr="00B12EB7">
        <w:t>2 Billetes de Q 20</w:t>
      </w:r>
    </w:p>
    <w:p w:rsidR="00B12EB7" w:rsidRDefault="00B12EB7" w:rsidP="00B23F18"/>
    <w:p w:rsidR="00254BFC" w:rsidRDefault="00254BFC" w:rsidP="00254BFC">
      <w:pPr>
        <w:pStyle w:val="Normal1"/>
        <w:spacing w:after="0"/>
        <w:contextualSpacing/>
        <w:rPr>
          <w:sz w:val="24"/>
          <w:lang w:val="es-GT"/>
        </w:rPr>
      </w:pPr>
      <w:r>
        <w:rPr>
          <w:sz w:val="24"/>
          <w:lang w:val="es-GT"/>
        </w:rPr>
        <w:t xml:space="preserve">Cree un archivo </w:t>
      </w:r>
      <w:proofErr w:type="spellStart"/>
      <w:r>
        <w:rPr>
          <w:sz w:val="24"/>
          <w:lang w:val="es-GT"/>
        </w:rPr>
        <w:t>zip</w:t>
      </w:r>
      <w:proofErr w:type="spellEnd"/>
      <w:r>
        <w:rPr>
          <w:sz w:val="24"/>
          <w:lang w:val="es-GT"/>
        </w:rPr>
        <w:t xml:space="preserve"> con la carpeta de su proyecto y </w:t>
      </w:r>
      <w:r w:rsidR="00B12EB7">
        <w:rPr>
          <w:sz w:val="24"/>
          <w:lang w:val="es-GT"/>
        </w:rPr>
        <w:t xml:space="preserve">los </w:t>
      </w:r>
      <w:proofErr w:type="spellStart"/>
      <w:r w:rsidR="00B12EB7">
        <w:rPr>
          <w:sz w:val="24"/>
          <w:lang w:val="es-GT"/>
        </w:rPr>
        <w:t>screenshots</w:t>
      </w:r>
      <w:proofErr w:type="spellEnd"/>
      <w:r w:rsidR="00B12EB7">
        <w:rPr>
          <w:sz w:val="24"/>
          <w:lang w:val="es-GT"/>
        </w:rPr>
        <w:t xml:space="preserve"> respectivos </w:t>
      </w:r>
      <w:r>
        <w:rPr>
          <w:sz w:val="24"/>
          <w:lang w:val="es-GT"/>
        </w:rPr>
        <w:t xml:space="preserve">y súbalo </w:t>
      </w:r>
      <w:r w:rsidRPr="00A94D4D">
        <w:rPr>
          <w:sz w:val="24"/>
          <w:lang w:val="es-GT"/>
        </w:rPr>
        <w:t xml:space="preserve">al portal antes de la próxima clase. </w:t>
      </w:r>
    </w:p>
    <w:p w:rsidR="00254BFC" w:rsidRDefault="00254BFC" w:rsidP="00254BFC">
      <w:pPr>
        <w:pStyle w:val="Normal1"/>
        <w:spacing w:after="0"/>
        <w:rPr>
          <w:sz w:val="24"/>
          <w:lang w:val="es-GT"/>
        </w:rPr>
      </w:pPr>
    </w:p>
    <w:sectPr w:rsidR="00254BFC" w:rsidSect="00C87FAB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910" w:rsidRDefault="00DA5910" w:rsidP="00BB5CC1">
      <w:pPr>
        <w:spacing w:after="0" w:line="240" w:lineRule="auto"/>
      </w:pPr>
      <w:r>
        <w:separator/>
      </w:r>
    </w:p>
  </w:endnote>
  <w:endnote w:type="continuationSeparator" w:id="0">
    <w:p w:rsidR="00DA5910" w:rsidRDefault="00DA5910" w:rsidP="00BB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910" w:rsidRDefault="00DA5910" w:rsidP="00BB5CC1">
      <w:pPr>
        <w:spacing w:after="0" w:line="240" w:lineRule="auto"/>
      </w:pPr>
      <w:r>
        <w:separator/>
      </w:r>
    </w:p>
  </w:footnote>
  <w:footnote w:type="continuationSeparator" w:id="0">
    <w:p w:rsidR="00DA5910" w:rsidRDefault="00DA5910" w:rsidP="00BB5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CC1" w:rsidRDefault="00BB5CC1" w:rsidP="00BB5CC1">
    <w:pPr>
      <w:spacing w:after="0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7"/>
      <w:gridCol w:w="4527"/>
    </w:tblGrid>
    <w:tr w:rsidR="00BB5CC1" w:rsidTr="005D7F81">
      <w:trPr>
        <w:trHeight w:val="1247"/>
      </w:trPr>
      <w:tc>
        <w:tcPr>
          <w:tcW w:w="4527" w:type="dxa"/>
        </w:tcPr>
        <w:p w:rsidR="00BB5CC1" w:rsidRDefault="00BB5CC1" w:rsidP="005D7F81">
          <w:pPr>
            <w:pStyle w:val="Normal1"/>
            <w:tabs>
              <w:tab w:val="center" w:pos="4419"/>
              <w:tab w:val="right" w:pos="8838"/>
            </w:tabs>
            <w:rPr>
              <w:lang w:val="es-GT"/>
            </w:rPr>
          </w:pPr>
          <w:r>
            <w:rPr>
              <w:noProof/>
              <w:lang w:val="es-GT" w:eastAsia="es-GT"/>
            </w:rPr>
            <w:drawing>
              <wp:inline distT="0" distB="0" distL="0" distR="0">
                <wp:extent cx="2133600" cy="762000"/>
                <wp:effectExtent l="19050" t="0" r="0" b="0"/>
                <wp:docPr id="4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7" w:type="dxa"/>
        </w:tcPr>
        <w:p w:rsidR="00BB5CC1" w:rsidRPr="00A94D4D" w:rsidRDefault="00BB5CC1" w:rsidP="005D7F81">
          <w:pPr>
            <w:pStyle w:val="Normal1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r w:rsidRPr="00A94D4D">
            <w:rPr>
              <w:lang w:val="es-GT"/>
            </w:rPr>
            <w:t>Facultad de Ingeniería</w:t>
          </w:r>
        </w:p>
        <w:p w:rsidR="00BB5CC1" w:rsidRDefault="00BB5CC1" w:rsidP="005D7F81">
          <w:pPr>
            <w:pStyle w:val="Normal1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r w:rsidRPr="00A94D4D">
            <w:rPr>
              <w:lang w:val="es-GT"/>
            </w:rPr>
            <w:t>Introducción a la Programación</w:t>
          </w:r>
        </w:p>
        <w:p w:rsidR="00BB5CC1" w:rsidRPr="00A94D4D" w:rsidRDefault="00BB5CC1" w:rsidP="005D7F81">
          <w:pPr>
            <w:pStyle w:val="Normal1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r w:rsidRPr="00A94D4D">
            <w:rPr>
              <w:lang w:val="es-GT"/>
            </w:rPr>
            <w:t xml:space="preserve">Sección </w:t>
          </w:r>
          <w:r>
            <w:rPr>
              <w:lang w:val="es-GT"/>
            </w:rPr>
            <w:t>19 (Práctica)</w:t>
          </w:r>
        </w:p>
        <w:p w:rsidR="00BB5CC1" w:rsidRDefault="00BB5CC1" w:rsidP="005D7F81">
          <w:pPr>
            <w:pStyle w:val="Normal1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proofErr w:type="spellStart"/>
          <w:r w:rsidRPr="003C6021">
            <w:rPr>
              <w:lang w:val="es-GT"/>
            </w:rPr>
            <w:t>Ingra</w:t>
          </w:r>
          <w:proofErr w:type="spellEnd"/>
          <w:r w:rsidRPr="003C6021">
            <w:rPr>
              <w:lang w:val="es-GT"/>
            </w:rPr>
            <w:t>. Diana Gutiérrez</w:t>
          </w:r>
        </w:p>
      </w:tc>
    </w:tr>
  </w:tbl>
  <w:p w:rsidR="00BB5CC1" w:rsidRDefault="00BB5C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32C"/>
    <w:multiLevelType w:val="hybridMultilevel"/>
    <w:tmpl w:val="71BEF5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F537B"/>
    <w:multiLevelType w:val="hybridMultilevel"/>
    <w:tmpl w:val="2126F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75ECB"/>
    <w:multiLevelType w:val="hybridMultilevel"/>
    <w:tmpl w:val="9FD8B1D2"/>
    <w:lvl w:ilvl="0" w:tplc="72E4EF7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1AEF3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7CD1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9837E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A0549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94809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8475E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4A75F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BCE4F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2E90F1A"/>
    <w:multiLevelType w:val="hybridMultilevel"/>
    <w:tmpl w:val="483EEED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4421D"/>
    <w:multiLevelType w:val="hybridMultilevel"/>
    <w:tmpl w:val="03F881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4114C"/>
    <w:multiLevelType w:val="hybridMultilevel"/>
    <w:tmpl w:val="A4C6DCC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EC3B0D"/>
    <w:multiLevelType w:val="hybridMultilevel"/>
    <w:tmpl w:val="3C82BD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07E26"/>
    <w:multiLevelType w:val="hybridMultilevel"/>
    <w:tmpl w:val="941A0D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E94353"/>
    <w:multiLevelType w:val="hybridMultilevel"/>
    <w:tmpl w:val="2126F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C245B6"/>
    <w:multiLevelType w:val="hybridMultilevel"/>
    <w:tmpl w:val="2E10A698"/>
    <w:lvl w:ilvl="0" w:tplc="AA74966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419B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F0C14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CA1B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38399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C0802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FA3C7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44B27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D0090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F046C32"/>
    <w:multiLevelType w:val="hybridMultilevel"/>
    <w:tmpl w:val="46A0D75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979AB"/>
    <w:multiLevelType w:val="hybridMultilevel"/>
    <w:tmpl w:val="EAAC4E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841C0"/>
    <w:multiLevelType w:val="hybridMultilevel"/>
    <w:tmpl w:val="56266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E0BE9"/>
    <w:multiLevelType w:val="hybridMultilevel"/>
    <w:tmpl w:val="2EC0F2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4C3369"/>
    <w:multiLevelType w:val="hybridMultilevel"/>
    <w:tmpl w:val="250CA1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4"/>
  </w:num>
  <w:num w:numId="12">
    <w:abstractNumId w:val="8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84"/>
    <w:rsid w:val="000475BE"/>
    <w:rsid w:val="00061C8A"/>
    <w:rsid w:val="000B3A2A"/>
    <w:rsid w:val="00166B8F"/>
    <w:rsid w:val="001F0ED5"/>
    <w:rsid w:val="00254BFC"/>
    <w:rsid w:val="004523B8"/>
    <w:rsid w:val="004965BE"/>
    <w:rsid w:val="004D311B"/>
    <w:rsid w:val="00550FF8"/>
    <w:rsid w:val="005521F8"/>
    <w:rsid w:val="005C321A"/>
    <w:rsid w:val="00670338"/>
    <w:rsid w:val="006A0B34"/>
    <w:rsid w:val="006D4E51"/>
    <w:rsid w:val="007C0154"/>
    <w:rsid w:val="00840CB6"/>
    <w:rsid w:val="008A3C37"/>
    <w:rsid w:val="00930FD1"/>
    <w:rsid w:val="0096618F"/>
    <w:rsid w:val="009F3716"/>
    <w:rsid w:val="00A355BB"/>
    <w:rsid w:val="00AF058E"/>
    <w:rsid w:val="00AF3102"/>
    <w:rsid w:val="00B12EB7"/>
    <w:rsid w:val="00B23F18"/>
    <w:rsid w:val="00BB5CC1"/>
    <w:rsid w:val="00BB71D4"/>
    <w:rsid w:val="00C638E8"/>
    <w:rsid w:val="00C87FAB"/>
    <w:rsid w:val="00D3568A"/>
    <w:rsid w:val="00DA2FF4"/>
    <w:rsid w:val="00DA5910"/>
    <w:rsid w:val="00E15155"/>
    <w:rsid w:val="00E450B3"/>
    <w:rsid w:val="00EC2884"/>
    <w:rsid w:val="00F04802"/>
    <w:rsid w:val="00F84FB3"/>
    <w:rsid w:val="00FA0F8D"/>
    <w:rsid w:val="00FB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5CC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2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C28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88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B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5CC1"/>
  </w:style>
  <w:style w:type="paragraph" w:styleId="Piedepgina">
    <w:name w:val="footer"/>
    <w:basedOn w:val="Normal"/>
    <w:link w:val="PiedepginaCar"/>
    <w:uiPriority w:val="99"/>
    <w:semiHidden/>
    <w:unhideWhenUsed/>
    <w:rsid w:val="00BB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B5CC1"/>
  </w:style>
  <w:style w:type="paragraph" w:customStyle="1" w:styleId="Normal1">
    <w:name w:val="Normal1"/>
    <w:rsid w:val="00BB5CC1"/>
    <w:rPr>
      <w:rFonts w:ascii="Calibri" w:eastAsia="Calibri" w:hAnsi="Calibri" w:cs="Calibri"/>
      <w:color w:val="00000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BB5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5CC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2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C28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88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B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5CC1"/>
  </w:style>
  <w:style w:type="paragraph" w:styleId="Piedepgina">
    <w:name w:val="footer"/>
    <w:basedOn w:val="Normal"/>
    <w:link w:val="PiedepginaCar"/>
    <w:uiPriority w:val="99"/>
    <w:semiHidden/>
    <w:unhideWhenUsed/>
    <w:rsid w:val="00BB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B5CC1"/>
  </w:style>
  <w:style w:type="paragraph" w:customStyle="1" w:styleId="Normal1">
    <w:name w:val="Normal1"/>
    <w:rsid w:val="00BB5CC1"/>
    <w:rPr>
      <w:rFonts w:ascii="Calibri" w:eastAsia="Calibri" w:hAnsi="Calibri" w:cs="Calibri"/>
      <w:color w:val="00000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BB5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815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81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2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582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Vinicio Melendez Guillen</dc:creator>
  <cp:lastModifiedBy>Lester Garcia</cp:lastModifiedBy>
  <cp:revision>7</cp:revision>
  <dcterms:created xsi:type="dcterms:W3CDTF">2015-09-07T21:48:00Z</dcterms:created>
  <dcterms:modified xsi:type="dcterms:W3CDTF">2015-09-21T17:46:00Z</dcterms:modified>
</cp:coreProperties>
</file>