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494"/>
      </w:tblGrid>
      <w:tr w:rsidR="003C29F8" w:rsidRPr="00C577DD" w:rsidTr="00C577DD">
        <w:tc>
          <w:tcPr>
            <w:tcW w:w="8494" w:type="dxa"/>
            <w:tcBorders>
              <w:top w:val="nil"/>
              <w:left w:val="nil"/>
              <w:bottom w:val="nil"/>
              <w:right w:val="nil"/>
            </w:tcBorders>
          </w:tcPr>
          <w:p w:rsidR="003C29F8" w:rsidRPr="00C577DD" w:rsidRDefault="00C577DD" w:rsidP="003C29F8">
            <w:pPr>
              <w:jc w:val="center"/>
              <w:rPr>
                <w:rFonts w:ascii="Arial" w:hAnsi="Arial" w:cs="Arial"/>
                <w:b/>
                <w:sz w:val="24"/>
              </w:rPr>
            </w:pPr>
            <w:r w:rsidRPr="00C577DD">
              <w:rPr>
                <w:rFonts w:ascii="Arial" w:hAnsi="Arial" w:cs="Arial"/>
                <w:b/>
                <w:sz w:val="24"/>
              </w:rPr>
              <w:t>SENAI</w:t>
            </w:r>
            <w:r w:rsidR="00B45D58">
              <w:rPr>
                <w:rFonts w:ascii="Arial" w:hAnsi="Arial" w:cs="Arial"/>
                <w:b/>
                <w:sz w:val="24"/>
              </w:rPr>
              <w:t>-SERVIÇO NACIONAL DE APRENDIZAGEM</w:t>
            </w:r>
            <w:r w:rsidR="003C29F8" w:rsidRPr="00C577DD">
              <w:rPr>
                <w:rFonts w:ascii="Arial" w:hAnsi="Arial" w:cs="Arial"/>
                <w:b/>
                <w:sz w:val="24"/>
              </w:rPr>
              <w:t xml:space="preserve"> INDUSTRIA</w:t>
            </w:r>
            <w:r w:rsidR="00B45D58">
              <w:rPr>
                <w:rFonts w:ascii="Arial" w:hAnsi="Arial" w:cs="Arial"/>
                <w:b/>
                <w:sz w:val="24"/>
              </w:rPr>
              <w:t>L</w:t>
            </w:r>
          </w:p>
        </w:tc>
      </w:tr>
    </w:tbl>
    <w:p w:rsidR="003D7DF1" w:rsidRPr="00C577DD" w:rsidRDefault="003D7DF1" w:rsidP="003C29F8">
      <w:pPr>
        <w:spacing w:line="240" w:lineRule="auto"/>
        <w:jc w:val="center"/>
        <w:rPr>
          <w:rFonts w:ascii="Arial" w:hAnsi="Arial" w:cs="Arial"/>
          <w:b/>
          <w:sz w:val="24"/>
        </w:rPr>
      </w:pPr>
    </w:p>
    <w:tbl>
      <w:tblPr>
        <w:tblStyle w:val="Tabelacomgrade"/>
        <w:tblW w:w="0" w:type="auto"/>
        <w:tblLook w:val="04A0" w:firstRow="1" w:lastRow="0" w:firstColumn="1" w:lastColumn="0" w:noHBand="0" w:noVBand="1"/>
      </w:tblPr>
      <w:tblGrid>
        <w:gridCol w:w="8494"/>
      </w:tblGrid>
      <w:tr w:rsidR="003C29F8" w:rsidRPr="00C577DD" w:rsidTr="00C577DD">
        <w:tc>
          <w:tcPr>
            <w:tcW w:w="8494" w:type="dxa"/>
            <w:tcBorders>
              <w:top w:val="nil"/>
              <w:left w:val="nil"/>
              <w:bottom w:val="nil"/>
              <w:right w:val="nil"/>
            </w:tcBorders>
          </w:tcPr>
          <w:p w:rsidR="003C29F8" w:rsidRPr="00C577DD" w:rsidRDefault="003C29F8" w:rsidP="003C29F8">
            <w:pPr>
              <w:jc w:val="center"/>
              <w:rPr>
                <w:rFonts w:ascii="Arial" w:hAnsi="Arial" w:cs="Arial"/>
                <w:b/>
                <w:sz w:val="24"/>
              </w:rPr>
            </w:pPr>
            <w:r w:rsidRPr="00C577DD">
              <w:rPr>
                <w:rFonts w:ascii="Arial" w:hAnsi="Arial" w:cs="Arial"/>
                <w:b/>
                <w:sz w:val="24"/>
              </w:rPr>
              <w:t>AMANDA</w:t>
            </w:r>
          </w:p>
          <w:p w:rsidR="003C29F8" w:rsidRPr="00C577DD" w:rsidRDefault="003C29F8" w:rsidP="003C29F8">
            <w:pPr>
              <w:jc w:val="center"/>
              <w:rPr>
                <w:rFonts w:ascii="Arial" w:hAnsi="Arial" w:cs="Arial"/>
                <w:b/>
                <w:sz w:val="24"/>
              </w:rPr>
            </w:pPr>
            <w:r w:rsidRPr="00C577DD">
              <w:rPr>
                <w:rFonts w:ascii="Arial" w:hAnsi="Arial" w:cs="Arial"/>
                <w:b/>
                <w:sz w:val="24"/>
              </w:rPr>
              <w:t>GRABRIEL LUCCA</w:t>
            </w:r>
          </w:p>
          <w:p w:rsidR="003C29F8" w:rsidRPr="00C577DD" w:rsidRDefault="003C29F8" w:rsidP="003C29F8">
            <w:pPr>
              <w:jc w:val="center"/>
              <w:rPr>
                <w:rFonts w:ascii="Arial" w:hAnsi="Arial" w:cs="Arial"/>
                <w:b/>
                <w:sz w:val="24"/>
              </w:rPr>
            </w:pPr>
            <w:r w:rsidRPr="00C577DD">
              <w:rPr>
                <w:rFonts w:ascii="Arial" w:hAnsi="Arial" w:cs="Arial"/>
                <w:b/>
                <w:sz w:val="24"/>
              </w:rPr>
              <w:t>SARAH FIEKER</w:t>
            </w:r>
          </w:p>
        </w:tc>
      </w:tr>
    </w:tbl>
    <w:p w:rsidR="003C29F8" w:rsidRPr="00C577DD" w:rsidRDefault="003C29F8" w:rsidP="003C29F8">
      <w:pPr>
        <w:spacing w:line="240" w:lineRule="auto"/>
        <w:jc w:val="center"/>
        <w:rPr>
          <w:rFonts w:ascii="Arial" w:hAnsi="Arial" w:cs="Arial"/>
          <w:b/>
          <w:sz w:val="24"/>
        </w:rPr>
      </w:pPr>
      <w:r w:rsidRPr="00C577DD">
        <w:rPr>
          <w:rFonts w:ascii="Arial" w:hAnsi="Arial" w:cs="Arial"/>
          <w:b/>
          <w:sz w:val="24"/>
        </w:rPr>
        <w:t>GRADIENTE/TEMPLATE LAYOUT</w:t>
      </w:r>
    </w:p>
    <w:tbl>
      <w:tblPr>
        <w:tblStyle w:val="Tabelacomgrade"/>
        <w:tblW w:w="0" w:type="auto"/>
        <w:tblLook w:val="04A0" w:firstRow="1" w:lastRow="0" w:firstColumn="1" w:lastColumn="0" w:noHBand="0" w:noVBand="1"/>
      </w:tblPr>
      <w:tblGrid>
        <w:gridCol w:w="8494"/>
      </w:tblGrid>
      <w:tr w:rsidR="003C29F8" w:rsidRPr="00C577DD" w:rsidTr="00C577DD">
        <w:tc>
          <w:tcPr>
            <w:tcW w:w="8494" w:type="dxa"/>
            <w:tcBorders>
              <w:top w:val="nil"/>
              <w:left w:val="nil"/>
              <w:bottom w:val="nil"/>
              <w:right w:val="nil"/>
            </w:tcBorders>
          </w:tcPr>
          <w:p w:rsidR="003C29F8" w:rsidRPr="00C577DD" w:rsidRDefault="003C29F8" w:rsidP="003C29F8">
            <w:pPr>
              <w:jc w:val="center"/>
              <w:rPr>
                <w:rFonts w:ascii="Arial" w:hAnsi="Arial" w:cs="Arial"/>
                <w:b/>
                <w:sz w:val="24"/>
              </w:rPr>
            </w:pPr>
            <w:r w:rsidRPr="00C577DD">
              <w:rPr>
                <w:rFonts w:ascii="Arial" w:hAnsi="Arial" w:cs="Arial"/>
                <w:b/>
                <w:sz w:val="24"/>
              </w:rPr>
              <w:t>CURITIBA</w:t>
            </w:r>
          </w:p>
          <w:p w:rsidR="003C29F8" w:rsidRPr="00C577DD" w:rsidRDefault="003C29F8" w:rsidP="003C29F8">
            <w:pPr>
              <w:jc w:val="center"/>
              <w:rPr>
                <w:rFonts w:ascii="Arial" w:hAnsi="Arial" w:cs="Arial"/>
                <w:b/>
                <w:sz w:val="24"/>
              </w:rPr>
            </w:pPr>
            <w:r w:rsidRPr="00C577DD">
              <w:rPr>
                <w:rFonts w:ascii="Arial" w:hAnsi="Arial" w:cs="Arial"/>
                <w:b/>
                <w:sz w:val="24"/>
              </w:rPr>
              <w:t>2017</w:t>
            </w:r>
          </w:p>
        </w:tc>
      </w:tr>
      <w:tr w:rsidR="00B45D58" w:rsidRPr="00C577DD" w:rsidTr="00C577DD">
        <w:tc>
          <w:tcPr>
            <w:tcW w:w="8494" w:type="dxa"/>
            <w:tcBorders>
              <w:top w:val="nil"/>
              <w:left w:val="nil"/>
              <w:bottom w:val="nil"/>
              <w:right w:val="nil"/>
            </w:tcBorders>
          </w:tcPr>
          <w:p w:rsidR="00B45D58" w:rsidRPr="00C577DD" w:rsidRDefault="00B45D58" w:rsidP="003C29F8">
            <w:pPr>
              <w:jc w:val="center"/>
              <w:rPr>
                <w:rFonts w:ascii="Arial" w:hAnsi="Arial" w:cs="Arial"/>
                <w:b/>
                <w:sz w:val="24"/>
              </w:rPr>
            </w:pPr>
          </w:p>
        </w:tc>
      </w:tr>
    </w:tbl>
    <w:p w:rsidR="00B45D58" w:rsidRDefault="00B45D58" w:rsidP="00B45D58">
      <w:pPr>
        <w:spacing w:line="240" w:lineRule="auto"/>
        <w:rPr>
          <w:b/>
        </w:rPr>
      </w:pPr>
      <w:r>
        <w:rPr>
          <w:b/>
        </w:rPr>
        <w:t xml:space="preserve">  </w:t>
      </w:r>
    </w:p>
    <w:p w:rsidR="00B45D58" w:rsidRDefault="00B45D58" w:rsidP="00B45D58">
      <w:pPr>
        <w:spacing w:line="240" w:lineRule="auto"/>
        <w:rPr>
          <w:b/>
        </w:rPr>
      </w:pPr>
    </w:p>
    <w:p w:rsidR="00B45D58" w:rsidRDefault="00B45D58" w:rsidP="00B45D58">
      <w:pPr>
        <w:spacing w:line="240" w:lineRule="auto"/>
        <w:rPr>
          <w:b/>
        </w:rPr>
      </w:pPr>
    </w:p>
    <w:p w:rsidR="00B45D58" w:rsidRDefault="00B45D58" w:rsidP="00B45D58">
      <w:pPr>
        <w:spacing w:line="240" w:lineRule="auto"/>
        <w:rPr>
          <w:b/>
        </w:rPr>
      </w:pPr>
    </w:p>
    <w:p w:rsidR="00B45D58" w:rsidRDefault="00B45D58" w:rsidP="00B45D58">
      <w:pPr>
        <w:spacing w:line="240" w:lineRule="auto"/>
        <w:rPr>
          <w:b/>
        </w:rPr>
      </w:pPr>
    </w:p>
    <w:p w:rsidR="00B45D58" w:rsidRDefault="00B45D58" w:rsidP="00B45D58">
      <w:pPr>
        <w:spacing w:line="240" w:lineRule="auto"/>
        <w:rPr>
          <w:b/>
        </w:rPr>
      </w:pPr>
    </w:p>
    <w:p w:rsidR="00B45D58" w:rsidRDefault="00B45D58" w:rsidP="00B45D58">
      <w:pPr>
        <w:spacing w:line="240" w:lineRule="auto"/>
        <w:rPr>
          <w:b/>
        </w:rPr>
      </w:pPr>
      <w:r>
        <w:rPr>
          <w:b/>
        </w:rPr>
        <w:t xml:space="preserve">       </w:t>
      </w:r>
    </w:p>
    <w:p w:rsidR="00B45D58" w:rsidRDefault="00B45D58" w:rsidP="00B45D58">
      <w:pPr>
        <w:spacing w:line="240" w:lineRule="auto"/>
        <w:rPr>
          <w:b/>
        </w:rPr>
      </w:pPr>
    </w:p>
    <w:p w:rsidR="00B45D58" w:rsidRDefault="00B45D58" w:rsidP="00B45D58">
      <w:pPr>
        <w:spacing w:line="240" w:lineRule="auto"/>
        <w:rPr>
          <w:b/>
        </w:rPr>
      </w:pPr>
    </w:p>
    <w:p w:rsidR="00B45D58" w:rsidRDefault="00B45D58" w:rsidP="00B45D58">
      <w:pPr>
        <w:spacing w:line="240" w:lineRule="auto"/>
        <w:rPr>
          <w:b/>
        </w:rPr>
      </w:pPr>
    </w:p>
    <w:p w:rsidR="00B45D58" w:rsidRDefault="00B45D58" w:rsidP="00B45D58">
      <w:pPr>
        <w:spacing w:line="240" w:lineRule="auto"/>
        <w:rPr>
          <w:b/>
        </w:rPr>
        <w:sectPr w:rsidR="00B45D58" w:rsidSect="00C577DD">
          <w:headerReference w:type="default" r:id="rId8"/>
          <w:pgSz w:w="11906" w:h="16838" w:code="9"/>
          <w:pgMar w:top="1701" w:right="1134" w:bottom="1134" w:left="1701" w:header="709" w:footer="709" w:gutter="0"/>
          <w:cols w:space="708"/>
          <w:vAlign w:val="both"/>
          <w:docGrid w:linePitch="360"/>
        </w:sectPr>
      </w:pPr>
    </w:p>
    <w:p w:rsidR="00B45D58" w:rsidRDefault="00B45D58" w:rsidP="00B45D58">
      <w:pPr>
        <w:spacing w:line="240" w:lineRule="auto"/>
        <w:rPr>
          <w:b/>
        </w:rPr>
        <w:sectPr w:rsidR="00B45D58" w:rsidSect="00C577DD">
          <w:pgSz w:w="11906" w:h="16838" w:code="9"/>
          <w:pgMar w:top="1701" w:right="1134" w:bottom="1134" w:left="1701" w:header="709" w:footer="709" w:gutter="0"/>
          <w:cols w:space="708"/>
          <w:vAlign w:val="both"/>
          <w:docGrid w:linePitch="360"/>
        </w:sectPr>
      </w:pPr>
      <w:bookmarkStart w:id="0" w:name="_GoBack"/>
      <w:bookmarkEnd w:id="0"/>
    </w:p>
    <w:p w:rsidR="00C577DD" w:rsidRPr="00B45D58" w:rsidRDefault="00C577DD" w:rsidP="00B45D58">
      <w:pPr>
        <w:pStyle w:val="SemEspaamento"/>
        <w:numPr>
          <w:ilvl w:val="0"/>
          <w:numId w:val="2"/>
        </w:numPr>
      </w:pPr>
      <w:r w:rsidRPr="00B45D58">
        <w:lastRenderedPageBreak/>
        <w:t>INTRODUÇÃO</w:t>
      </w:r>
    </w:p>
    <w:p w:rsidR="00B45D58" w:rsidRDefault="00B45D58" w:rsidP="00B45D58">
      <w:pPr>
        <w:spacing w:line="240" w:lineRule="auto"/>
        <w:rPr>
          <w:rFonts w:ascii="Arial" w:hAnsi="Arial" w:cs="Arial"/>
          <w:sz w:val="24"/>
          <w:szCs w:val="24"/>
        </w:rPr>
      </w:pPr>
    </w:p>
    <w:p w:rsidR="00B45D58" w:rsidRPr="00B45D58" w:rsidRDefault="00B45D58" w:rsidP="00B45D58">
      <w:pPr>
        <w:spacing w:line="240" w:lineRule="auto"/>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r w:rsidRPr="00B45D58">
        <w:rPr>
          <w:rFonts w:ascii="Arial" w:hAnsi="Arial" w:cs="Arial"/>
          <w:sz w:val="24"/>
          <w:szCs w:val="24"/>
        </w:rPr>
        <w:t xml:space="preserve">Gradiente no CSS tem o significado de uma imagem que é constituída de no mínimo 2 cores na qual há uma transição de uma cor para </w:t>
      </w:r>
      <w:r w:rsidR="00B45D58" w:rsidRPr="00B45D58">
        <w:rPr>
          <w:rFonts w:ascii="Arial" w:hAnsi="Arial" w:cs="Arial"/>
          <w:sz w:val="24"/>
          <w:szCs w:val="24"/>
        </w:rPr>
        <w:t>outra</w:t>
      </w:r>
      <w:r w:rsidR="00B45D58">
        <w:rPr>
          <w:rFonts w:ascii="Arial" w:hAnsi="Arial" w:cs="Arial"/>
          <w:sz w:val="24"/>
          <w:szCs w:val="24"/>
        </w:rPr>
        <w:t xml:space="preserve"> fazendo assim um </w:t>
      </w:r>
      <w:r w:rsidRPr="00B45D58">
        <w:rPr>
          <w:rFonts w:ascii="Arial" w:hAnsi="Arial" w:cs="Arial"/>
          <w:sz w:val="24"/>
          <w:szCs w:val="24"/>
        </w:rPr>
        <w:t>efeito degrade, desde da parte mais escura até a mais suave, com o uso de um efeito de esfumaçamento.</w:t>
      </w: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pPr>
    </w:p>
    <w:p w:rsidR="00C577DD" w:rsidRPr="00B45D58" w:rsidRDefault="00C577DD" w:rsidP="00C577DD">
      <w:pPr>
        <w:spacing w:line="240" w:lineRule="auto"/>
        <w:jc w:val="left"/>
        <w:rPr>
          <w:rFonts w:ascii="Arial" w:hAnsi="Arial" w:cs="Arial"/>
          <w:sz w:val="24"/>
          <w:szCs w:val="24"/>
        </w:rPr>
        <w:sectPr w:rsidR="00C577DD" w:rsidRPr="00B45D58" w:rsidSect="00C577DD">
          <w:pgSz w:w="11906" w:h="16838" w:code="9"/>
          <w:pgMar w:top="1701" w:right="1134" w:bottom="1134" w:left="1701" w:header="709" w:footer="709" w:gutter="0"/>
          <w:cols w:space="708"/>
          <w:docGrid w:linePitch="360"/>
        </w:sectPr>
      </w:pPr>
    </w:p>
    <w:p w:rsidR="00C577DD" w:rsidRPr="00B45D58" w:rsidRDefault="00C577DD" w:rsidP="00B45D58">
      <w:pPr>
        <w:pStyle w:val="SemEspaamento"/>
        <w:numPr>
          <w:ilvl w:val="1"/>
          <w:numId w:val="2"/>
        </w:numPr>
      </w:pPr>
      <w:r w:rsidRPr="00B45D58">
        <w:lastRenderedPageBreak/>
        <w:t xml:space="preserve">Gradientes </w:t>
      </w:r>
    </w:p>
    <w:p w:rsidR="00C577DD" w:rsidRPr="00B45D58" w:rsidRDefault="00C577DD" w:rsidP="00B45D58">
      <w:pPr>
        <w:spacing w:line="360" w:lineRule="auto"/>
        <w:rPr>
          <w:rFonts w:ascii="Arial" w:hAnsi="Arial" w:cs="Arial"/>
          <w:sz w:val="24"/>
          <w:szCs w:val="24"/>
        </w:rPr>
      </w:pPr>
    </w:p>
    <w:p w:rsidR="00C577DD" w:rsidRPr="00B45D58" w:rsidRDefault="00C577DD" w:rsidP="00B45D58">
      <w:pPr>
        <w:spacing w:line="360" w:lineRule="auto"/>
        <w:rPr>
          <w:rFonts w:ascii="Arial" w:hAnsi="Arial" w:cs="Arial"/>
          <w:sz w:val="24"/>
          <w:szCs w:val="24"/>
        </w:rPr>
      </w:pPr>
    </w:p>
    <w:p w:rsidR="00C577DD" w:rsidRPr="00B45D58" w:rsidRDefault="00C577DD" w:rsidP="00B45D58">
      <w:pPr>
        <w:spacing w:line="360" w:lineRule="auto"/>
        <w:rPr>
          <w:rFonts w:ascii="Arial" w:hAnsi="Arial" w:cs="Arial"/>
          <w:sz w:val="24"/>
          <w:szCs w:val="24"/>
        </w:rPr>
      </w:pPr>
      <w:r w:rsidRPr="00B45D58">
        <w:rPr>
          <w:rFonts w:ascii="Arial" w:hAnsi="Arial" w:cs="Arial"/>
          <w:sz w:val="24"/>
          <w:szCs w:val="24"/>
        </w:rPr>
        <w:t xml:space="preserve">Para aplicarmos o efeito gradiente dentro da estrutura HTML  como uma imagem de fundo, é uma técnica que produz um efeito visual </w:t>
      </w:r>
      <w:r w:rsidR="00E25995" w:rsidRPr="00B45D58">
        <w:rPr>
          <w:rFonts w:ascii="Arial" w:hAnsi="Arial" w:cs="Arial"/>
          <w:sz w:val="24"/>
          <w:szCs w:val="24"/>
        </w:rPr>
        <w:t>agradável, esse efeito é mais utilizado para fundo de paginas, para apresentar uma transição de cor suave, a partir do topo da pagina.</w:t>
      </w:r>
    </w:p>
    <w:p w:rsidR="00E25995" w:rsidRPr="00B45D58" w:rsidRDefault="00E25995" w:rsidP="00B45D58">
      <w:pPr>
        <w:spacing w:line="360" w:lineRule="auto"/>
        <w:rPr>
          <w:rFonts w:ascii="Arial" w:hAnsi="Arial" w:cs="Arial"/>
          <w:sz w:val="24"/>
          <w:szCs w:val="24"/>
        </w:rPr>
      </w:pPr>
      <w:r w:rsidRPr="00B45D58">
        <w:rPr>
          <w:rFonts w:ascii="Arial" w:hAnsi="Arial" w:cs="Arial"/>
          <w:sz w:val="24"/>
          <w:szCs w:val="24"/>
        </w:rPr>
        <w:t>Já na estrutura CSS para obter esse mesmo efeito, constituímos um editor gráfico, tendo como resultado esse efeito na criação de gradiente. Em um retângulo com aproximadamente 10 px de largura e de altura e capaz de acomodar a transição de cor, aplicamos gradientes e salvamos a imagem. Por exemplo, com o nome gradiente.png, e aplicamos a imagem como fundo do elemento “boby”.</w:t>
      </w:r>
    </w:p>
    <w:p w:rsidR="00E25995" w:rsidRPr="00B45D58" w:rsidRDefault="00E25995" w:rsidP="00B45D58">
      <w:pPr>
        <w:spacing w:line="360" w:lineRule="auto"/>
        <w:rPr>
          <w:rFonts w:ascii="Arial" w:hAnsi="Arial" w:cs="Arial"/>
          <w:sz w:val="24"/>
          <w:szCs w:val="24"/>
        </w:rPr>
      </w:pPr>
      <w:r w:rsidRPr="00B45D58">
        <w:rPr>
          <w:rFonts w:ascii="Arial" w:hAnsi="Arial" w:cs="Arial"/>
          <w:sz w:val="24"/>
          <w:szCs w:val="24"/>
        </w:rPr>
        <w:t>Boby{</w:t>
      </w:r>
    </w:p>
    <w:p w:rsidR="00E25995" w:rsidRPr="00B45D58" w:rsidRDefault="00E25995" w:rsidP="00B45D58">
      <w:pPr>
        <w:spacing w:line="360" w:lineRule="auto"/>
        <w:rPr>
          <w:rFonts w:ascii="Arial" w:hAnsi="Arial" w:cs="Arial"/>
          <w:sz w:val="24"/>
          <w:szCs w:val="24"/>
        </w:rPr>
      </w:pPr>
      <w:r w:rsidRPr="00B45D58">
        <w:rPr>
          <w:rFonts w:ascii="Arial" w:hAnsi="Arial" w:cs="Arial"/>
          <w:sz w:val="24"/>
          <w:szCs w:val="24"/>
        </w:rPr>
        <w:tab/>
        <w:t>Background:#FFF url(gradiente.png)left top repeat-x;</w:t>
      </w:r>
    </w:p>
    <w:p w:rsidR="00E25995" w:rsidRPr="00B45D58" w:rsidRDefault="00E25995" w:rsidP="00B45D58">
      <w:pPr>
        <w:spacing w:line="360" w:lineRule="auto"/>
        <w:rPr>
          <w:rFonts w:ascii="Arial" w:hAnsi="Arial" w:cs="Arial"/>
          <w:sz w:val="24"/>
          <w:szCs w:val="24"/>
        </w:rPr>
      </w:pPr>
      <w:r w:rsidRPr="00B45D58">
        <w:rPr>
          <w:rFonts w:ascii="Arial" w:hAnsi="Arial" w:cs="Arial"/>
          <w:sz w:val="24"/>
          <w:szCs w:val="24"/>
        </w:rPr>
        <w:t>}</w:t>
      </w:r>
    </w:p>
    <w:p w:rsidR="00E25995" w:rsidRPr="00B45D58" w:rsidRDefault="00E25995" w:rsidP="00B45D58">
      <w:pPr>
        <w:spacing w:line="360" w:lineRule="auto"/>
        <w:rPr>
          <w:rFonts w:ascii="Arial" w:hAnsi="Arial" w:cs="Arial"/>
          <w:sz w:val="24"/>
          <w:szCs w:val="24"/>
        </w:rPr>
      </w:pPr>
    </w:p>
    <w:p w:rsidR="00E25995" w:rsidRPr="00B45D58" w:rsidRDefault="00E25995" w:rsidP="00B45D58">
      <w:pPr>
        <w:spacing w:line="360" w:lineRule="auto"/>
        <w:rPr>
          <w:rFonts w:ascii="Arial" w:hAnsi="Arial" w:cs="Arial"/>
          <w:sz w:val="24"/>
          <w:szCs w:val="24"/>
        </w:rPr>
      </w:pPr>
      <w:r w:rsidRPr="00B45D58">
        <w:rPr>
          <w:rFonts w:ascii="Arial" w:hAnsi="Arial" w:cs="Arial"/>
          <w:sz w:val="24"/>
          <w:szCs w:val="24"/>
        </w:rPr>
        <w:t>Os tipos de gradientes previstos são quatro: o linear e o r</w:t>
      </w:r>
      <w:r w:rsidR="00402F2D" w:rsidRPr="00B45D58">
        <w:rPr>
          <w:rFonts w:ascii="Arial" w:hAnsi="Arial" w:cs="Arial"/>
          <w:sz w:val="24"/>
          <w:szCs w:val="24"/>
        </w:rPr>
        <w:t xml:space="preserve">adial, simples ou com repetição. Se for necessário </w:t>
      </w:r>
      <w:r w:rsidR="00B45D58" w:rsidRPr="00B45D58">
        <w:rPr>
          <w:rFonts w:ascii="Arial" w:hAnsi="Arial" w:cs="Arial"/>
          <w:sz w:val="24"/>
          <w:szCs w:val="24"/>
        </w:rPr>
        <w:t>ser usado um gradiente não previsto, esse usa uma imagem e aplica como previsto nas CSS2 ou, se for o caso, tente combinar gradientes lineares com radiais e obter o resultado que procura.</w:t>
      </w: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Os navegadores atuais não suportam gradientes nativamente, exceto o Safari, que suporta com o uso do prefixo –WEBKIT- os exemplos citados não se aplicam ao navegador safari em sua versão atual, pois ele ainda adota sintaxe CSS diferente constante das recomendações do W3C.</w:t>
      </w:r>
    </w:p>
    <w:p w:rsidR="00B45D58" w:rsidRPr="00B45D58" w:rsidRDefault="00B45D58" w:rsidP="00B45D58">
      <w:pPr>
        <w:spacing w:line="360" w:lineRule="auto"/>
        <w:rPr>
          <w:rFonts w:ascii="Arial" w:hAnsi="Arial" w:cs="Arial"/>
          <w:sz w:val="24"/>
          <w:szCs w:val="24"/>
        </w:rPr>
      </w:pPr>
    </w:p>
    <w:p w:rsidR="00B45D58" w:rsidRPr="00B45D58" w:rsidRDefault="00B45D58" w:rsidP="00B45D58">
      <w:pPr>
        <w:pStyle w:val="SemEspaamento"/>
        <w:numPr>
          <w:ilvl w:val="1"/>
          <w:numId w:val="2"/>
        </w:numPr>
      </w:pPr>
      <w:r w:rsidRPr="00B45D58">
        <w:t xml:space="preserve">GARDIENTE LINEAR </w:t>
      </w:r>
    </w:p>
    <w:p w:rsidR="00B45D58" w:rsidRPr="00B45D58" w:rsidRDefault="00B45D58" w:rsidP="00B45D58">
      <w:pPr>
        <w:spacing w:line="360" w:lineRule="auto"/>
        <w:rPr>
          <w:rFonts w:ascii="Arial" w:hAnsi="Arial" w:cs="Arial"/>
          <w:sz w:val="24"/>
          <w:szCs w:val="24"/>
        </w:rPr>
      </w:pP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Com o CSS, inicia-se um gradiente linear que vai especificar uma linha ou direção e cores que serão colocadas ao longo e perpendicularmente a essa linha. A transição entre as cores ao longo da linha faz-se de maneira suave.</w:t>
      </w:r>
    </w:p>
    <w:p w:rsidR="00B45D58" w:rsidRPr="00B45D58" w:rsidRDefault="00B45D58" w:rsidP="00B45D58">
      <w:pPr>
        <w:spacing w:line="360" w:lineRule="auto"/>
        <w:rPr>
          <w:rFonts w:ascii="Arial" w:hAnsi="Arial" w:cs="Arial"/>
          <w:sz w:val="24"/>
          <w:szCs w:val="24"/>
        </w:rPr>
      </w:pPr>
      <w:r w:rsidRPr="00B45D58">
        <w:rPr>
          <w:rFonts w:ascii="Arial" w:hAnsi="Arial" w:cs="Arial"/>
          <w:noProof/>
          <w:sz w:val="24"/>
          <w:szCs w:val="24"/>
          <w:lang w:eastAsia="pt-BR"/>
        </w:rPr>
        <w:lastRenderedPageBreak/>
        <w:drawing>
          <wp:anchor distT="0" distB="0" distL="114300" distR="114300" simplePos="0" relativeHeight="251658240" behindDoc="0" locked="0" layoutInCell="1" allowOverlap="1">
            <wp:simplePos x="1081377" y="5852160"/>
            <wp:positionH relativeFrom="column">
              <wp:align>left</wp:align>
            </wp:positionH>
            <wp:positionV relativeFrom="paragraph">
              <wp:align>top</wp:align>
            </wp:positionV>
            <wp:extent cx="4734586" cy="1095528"/>
            <wp:effectExtent l="0" t="0" r="889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kok.PNG"/>
                    <pic:cNvPicPr/>
                  </pic:nvPicPr>
                  <pic:blipFill>
                    <a:blip r:embed="rId9">
                      <a:extLst>
                        <a:ext uri="{28A0092B-C50C-407E-A947-70E740481C1C}">
                          <a14:useLocalDpi xmlns:a14="http://schemas.microsoft.com/office/drawing/2010/main" val="0"/>
                        </a:ext>
                      </a:extLst>
                    </a:blip>
                    <a:stretch>
                      <a:fillRect/>
                    </a:stretch>
                  </pic:blipFill>
                  <pic:spPr>
                    <a:xfrm>
                      <a:off x="0" y="0"/>
                      <a:ext cx="4734586" cy="1095528"/>
                    </a:xfrm>
                    <a:prstGeom prst="rect">
                      <a:avLst/>
                    </a:prstGeom>
                  </pic:spPr>
                </pic:pic>
              </a:graphicData>
            </a:graphic>
          </wp:anchor>
        </w:drawing>
      </w:r>
      <w:r w:rsidRPr="00B45D58">
        <w:rPr>
          <w:rFonts w:ascii="Arial" w:hAnsi="Arial" w:cs="Arial"/>
          <w:sz w:val="24"/>
          <w:szCs w:val="24"/>
        </w:rPr>
        <w:br w:type="textWrapping" w:clear="all"/>
      </w: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Neste exemplo declaramos um valor igual a 50% para o parâmetro &lt; color-stop&gt; da cor vermelha e 90% para a cor verde.</w:t>
      </w: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CSS</w:t>
      </w: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div{ background-image: linear-gradient (to right, red 50%, green 90%, yellow, blue);}</w:t>
      </w:r>
    </w:p>
    <w:p w:rsidR="00B45D58" w:rsidRPr="00B45D58" w:rsidRDefault="00B45D58" w:rsidP="00B45D58">
      <w:pPr>
        <w:spacing w:line="360" w:lineRule="auto"/>
        <w:rPr>
          <w:rFonts w:ascii="Arial" w:hAnsi="Arial" w:cs="Arial"/>
          <w:sz w:val="24"/>
          <w:szCs w:val="24"/>
        </w:rPr>
      </w:pPr>
    </w:p>
    <w:p w:rsidR="00B45D58" w:rsidRPr="00B45D58" w:rsidRDefault="00B45D58" w:rsidP="00B45D58">
      <w:pPr>
        <w:spacing w:line="360" w:lineRule="auto"/>
        <w:rPr>
          <w:rFonts w:ascii="Arial" w:hAnsi="Arial" w:cs="Arial"/>
          <w:sz w:val="24"/>
          <w:szCs w:val="24"/>
        </w:rPr>
      </w:pPr>
    </w:p>
    <w:p w:rsidR="00B45D58" w:rsidRPr="00B45D58" w:rsidRDefault="00B45D58" w:rsidP="00B45D58">
      <w:pPr>
        <w:pStyle w:val="PargrafodaLista"/>
        <w:numPr>
          <w:ilvl w:val="1"/>
          <w:numId w:val="1"/>
        </w:numPr>
        <w:spacing w:line="360" w:lineRule="auto"/>
        <w:rPr>
          <w:rFonts w:ascii="Arial" w:hAnsi="Arial" w:cs="Arial"/>
          <w:b/>
          <w:sz w:val="24"/>
          <w:szCs w:val="24"/>
        </w:rPr>
      </w:pPr>
      <w:r w:rsidRPr="00B45D58">
        <w:rPr>
          <w:rFonts w:ascii="Arial" w:hAnsi="Arial" w:cs="Arial"/>
          <w:b/>
          <w:sz w:val="24"/>
          <w:szCs w:val="24"/>
        </w:rPr>
        <w:t xml:space="preserve">PARÂMETROS DA FUNÇÃO DOS GRADIENTES </w:t>
      </w: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[[&lt;ângulo&gt;|[to &lt;lado ou canto&gt;]],]?</w:t>
      </w:r>
    </w:p>
    <w:p w:rsidR="00B45D58" w:rsidRPr="00B45D58" w:rsidRDefault="00B45D58" w:rsidP="00B45D58">
      <w:pPr>
        <w:spacing w:line="360" w:lineRule="auto"/>
        <w:rPr>
          <w:rFonts w:ascii="Arial" w:hAnsi="Arial" w:cs="Arial"/>
          <w:sz w:val="24"/>
          <w:szCs w:val="24"/>
        </w:rPr>
      </w:pPr>
    </w:p>
    <w:p w:rsidR="00B45D58" w:rsidRPr="00B45D58" w:rsidRDefault="00B45D58" w:rsidP="00B45D58">
      <w:pPr>
        <w:spacing w:line="360" w:lineRule="auto"/>
        <w:rPr>
          <w:rFonts w:ascii="Arial" w:hAnsi="Arial" w:cs="Arial"/>
          <w:sz w:val="24"/>
          <w:szCs w:val="24"/>
        </w:rPr>
      </w:pP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Esse paremetro indica s direção do gradiente ou a linha do gradiente. É um parâmetro facultativo que, se for omitivo, define, por padrão, a linha do gradiente na direção de cima para baixa.</w:t>
      </w: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Para definir outra direção que não a padrão, podemos usar duas opções: uma media CSS para ângulo ou palavra chave to (Para) seguida do lado ou canto para qual o gradiente vai se desenvolver.</w:t>
      </w: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Medidas CSS para ângulo são: deg, grad, red e turn.</w:t>
      </w: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Os lados são top (superior), rigth (direito), bottom (inferior) e left (esquerdo).</w:t>
      </w: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Os contos são: top left (superior esquerdo), top right (superior direito), bottom rigth (inferior direito), bottom left (inferior esquerdo).</w:t>
      </w: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 xml:space="preserve"> </w:t>
      </w: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&lt;color-stop&gt;[,&lt;color-stop&gt;]+</w:t>
      </w:r>
    </w:p>
    <w:p w:rsidR="00B45D58" w:rsidRPr="00B45D58" w:rsidRDefault="00B45D58" w:rsidP="00B45D58">
      <w:pPr>
        <w:spacing w:line="360" w:lineRule="auto"/>
        <w:rPr>
          <w:rFonts w:ascii="Arial" w:hAnsi="Arial" w:cs="Arial"/>
          <w:sz w:val="24"/>
          <w:szCs w:val="24"/>
        </w:rPr>
      </w:pP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Esse parâmetro define as cores do gradiente. Devem ser declaradas no mínimo de cores.</w:t>
      </w:r>
    </w:p>
    <w:p w:rsidR="00B45D58" w:rsidRPr="00B45D58" w:rsidRDefault="00B45D58" w:rsidP="00B45D58">
      <w:pPr>
        <w:spacing w:line="360" w:lineRule="auto"/>
        <w:rPr>
          <w:rFonts w:ascii="Arial" w:hAnsi="Arial" w:cs="Arial"/>
          <w:sz w:val="24"/>
          <w:szCs w:val="24"/>
        </w:rPr>
      </w:pPr>
    </w:p>
    <w:p w:rsidR="00B45D58" w:rsidRDefault="00B45D58" w:rsidP="00B45D58">
      <w:pPr>
        <w:spacing w:line="360" w:lineRule="auto"/>
        <w:rPr>
          <w:rFonts w:ascii="Arial" w:hAnsi="Arial" w:cs="Arial"/>
          <w:sz w:val="24"/>
          <w:szCs w:val="24"/>
        </w:rPr>
      </w:pPr>
    </w:p>
    <w:p w:rsidR="00B45D58" w:rsidRDefault="00B45D58" w:rsidP="00B45D58">
      <w:pPr>
        <w:spacing w:line="360" w:lineRule="auto"/>
        <w:rPr>
          <w:rFonts w:ascii="Arial" w:hAnsi="Arial" w:cs="Arial"/>
          <w:sz w:val="24"/>
          <w:szCs w:val="24"/>
        </w:rPr>
      </w:pPr>
    </w:p>
    <w:p w:rsidR="00B45D58" w:rsidRPr="00B45D58" w:rsidRDefault="00B45D58" w:rsidP="00B45D58">
      <w:pPr>
        <w:pStyle w:val="PargrafodaLista"/>
        <w:numPr>
          <w:ilvl w:val="1"/>
          <w:numId w:val="1"/>
        </w:numPr>
        <w:spacing w:line="360" w:lineRule="auto"/>
        <w:rPr>
          <w:rFonts w:ascii="Arial" w:hAnsi="Arial" w:cs="Arial"/>
          <w:b/>
          <w:sz w:val="24"/>
          <w:szCs w:val="24"/>
        </w:rPr>
      </w:pPr>
      <w:r w:rsidRPr="00B45D58">
        <w:rPr>
          <w:rFonts w:ascii="Arial" w:hAnsi="Arial" w:cs="Arial"/>
          <w:b/>
          <w:sz w:val="24"/>
          <w:szCs w:val="24"/>
        </w:rPr>
        <w:lastRenderedPageBreak/>
        <w:t xml:space="preserve">GRADIENTE RADIAL </w:t>
      </w:r>
    </w:p>
    <w:p w:rsidR="00B45D58" w:rsidRDefault="00B45D58" w:rsidP="00B45D58">
      <w:pPr>
        <w:spacing w:line="360" w:lineRule="auto"/>
        <w:rPr>
          <w:rFonts w:ascii="Arial" w:hAnsi="Arial" w:cs="Arial"/>
          <w:sz w:val="24"/>
          <w:szCs w:val="24"/>
        </w:rPr>
      </w:pPr>
    </w:p>
    <w:p w:rsidR="00B45D58" w:rsidRDefault="00B45D58" w:rsidP="00B45D58">
      <w:pPr>
        <w:spacing w:line="360" w:lineRule="auto"/>
        <w:rPr>
          <w:rFonts w:ascii="Arial" w:hAnsi="Arial" w:cs="Arial"/>
          <w:sz w:val="24"/>
          <w:szCs w:val="24"/>
        </w:rPr>
      </w:pPr>
    </w:p>
    <w:p w:rsidR="00B45D58" w:rsidRPr="00B45D58" w:rsidRDefault="00B45D58" w:rsidP="00B45D58">
      <w:pPr>
        <w:spacing w:line="360" w:lineRule="auto"/>
        <w:rPr>
          <w:rFonts w:ascii="Arial" w:hAnsi="Arial" w:cs="Arial"/>
          <w:sz w:val="24"/>
          <w:szCs w:val="24"/>
        </w:rPr>
      </w:pPr>
      <w:r w:rsidRPr="00B45D58">
        <w:rPr>
          <w:rFonts w:ascii="Arial" w:hAnsi="Arial" w:cs="Arial"/>
          <w:sz w:val="24"/>
          <w:szCs w:val="24"/>
        </w:rPr>
        <w:t xml:space="preserve"> </w:t>
      </w:r>
      <w:r w:rsidRPr="00B45D58">
        <w:rPr>
          <w:rFonts w:ascii="Arial" w:hAnsi="Arial" w:cs="Arial"/>
          <w:sz w:val="24"/>
          <w:szCs w:val="24"/>
        </w:rPr>
        <w:t>Um gradiente radial é definido pelo seu centro.</w:t>
      </w:r>
    </w:p>
    <w:p w:rsidR="00B45D58" w:rsidRPr="00B45D58" w:rsidRDefault="00B45D58" w:rsidP="00B45D58">
      <w:pPr>
        <w:pStyle w:val="NormalWeb"/>
        <w:shd w:val="clear" w:color="auto" w:fill="FFFFFF"/>
        <w:spacing w:before="0" w:beforeAutospacing="0" w:after="0" w:afterAutospacing="0" w:line="360" w:lineRule="auto"/>
        <w:jc w:val="both"/>
        <w:rPr>
          <w:rFonts w:ascii="Arial" w:hAnsi="Arial" w:cs="Arial"/>
        </w:rPr>
      </w:pPr>
      <w:r w:rsidRPr="00B45D58">
        <w:rPr>
          <w:rFonts w:ascii="Arial" w:hAnsi="Arial" w:cs="Arial"/>
        </w:rPr>
        <w:t>Para criar um gradiente radial, você também deve definir pelo menos duas paradas de cores.</w:t>
      </w:r>
    </w:p>
    <w:p w:rsidR="00B45D58" w:rsidRPr="00B45D58" w:rsidRDefault="00B45D58" w:rsidP="00B45D58">
      <w:pPr>
        <w:pStyle w:val="Ttulo3"/>
        <w:shd w:val="clear" w:color="auto" w:fill="FFFFFF"/>
        <w:spacing w:before="0" w:line="360" w:lineRule="auto"/>
        <w:rPr>
          <w:rFonts w:ascii="Arial" w:hAnsi="Arial" w:cs="Arial"/>
          <w:color w:val="auto"/>
        </w:rPr>
      </w:pPr>
      <w:bookmarkStart w:id="1" w:name="_Toc483259615"/>
      <w:bookmarkStart w:id="2" w:name="_Toc483259660"/>
      <w:bookmarkStart w:id="3" w:name="_Toc483259787"/>
      <w:r w:rsidRPr="00B45D58">
        <w:rPr>
          <w:rFonts w:ascii="Arial" w:hAnsi="Arial" w:cs="Arial"/>
          <w:bCs/>
          <w:color w:val="auto"/>
        </w:rPr>
        <w:t>Sintaxe</w:t>
      </w:r>
      <w:bookmarkEnd w:id="1"/>
      <w:bookmarkEnd w:id="2"/>
      <w:bookmarkEnd w:id="3"/>
    </w:p>
    <w:p w:rsidR="00B45D58" w:rsidRPr="00B45D58" w:rsidRDefault="00B45D58" w:rsidP="00B45D58">
      <w:pPr>
        <w:shd w:val="clear" w:color="auto" w:fill="FFFFFF"/>
        <w:spacing w:line="360" w:lineRule="auto"/>
        <w:rPr>
          <w:rFonts w:ascii="Arial" w:hAnsi="Arial" w:cs="Arial"/>
          <w:sz w:val="24"/>
          <w:szCs w:val="24"/>
        </w:rPr>
      </w:pPr>
      <w:r w:rsidRPr="00B45D58">
        <w:rPr>
          <w:rFonts w:ascii="Arial" w:hAnsi="Arial" w:cs="Arial"/>
          <w:sz w:val="24"/>
          <w:szCs w:val="24"/>
        </w:rPr>
        <w:t>background: radial-gradient(</w:t>
      </w:r>
      <w:r w:rsidRPr="00B45D58">
        <w:rPr>
          <w:rStyle w:val="nfase"/>
          <w:rFonts w:ascii="Arial" w:hAnsi="Arial" w:cs="Arial"/>
          <w:i w:val="0"/>
          <w:sz w:val="24"/>
          <w:szCs w:val="24"/>
        </w:rPr>
        <w:t>shape size</w:t>
      </w:r>
      <w:r w:rsidRPr="00B45D58">
        <w:rPr>
          <w:rStyle w:val="apple-converted-space"/>
          <w:rFonts w:ascii="Arial" w:hAnsi="Arial" w:cs="Arial"/>
          <w:iCs/>
          <w:sz w:val="24"/>
          <w:szCs w:val="24"/>
        </w:rPr>
        <w:t> </w:t>
      </w:r>
      <w:r w:rsidRPr="00B45D58">
        <w:rPr>
          <w:rFonts w:ascii="Arial" w:hAnsi="Arial" w:cs="Arial"/>
          <w:sz w:val="24"/>
          <w:szCs w:val="24"/>
        </w:rPr>
        <w:t>at</w:t>
      </w:r>
      <w:r w:rsidRPr="00B45D58">
        <w:rPr>
          <w:rStyle w:val="apple-converted-space"/>
          <w:rFonts w:ascii="Arial" w:hAnsi="Arial" w:cs="Arial"/>
          <w:iCs/>
          <w:sz w:val="24"/>
          <w:szCs w:val="24"/>
        </w:rPr>
        <w:t> </w:t>
      </w:r>
      <w:r w:rsidRPr="00B45D58">
        <w:rPr>
          <w:rStyle w:val="nfase"/>
          <w:rFonts w:ascii="Arial" w:hAnsi="Arial" w:cs="Arial"/>
          <w:i w:val="0"/>
          <w:sz w:val="24"/>
          <w:szCs w:val="24"/>
        </w:rPr>
        <w:t>position, start-color, ..., last-color</w:t>
      </w:r>
      <w:r w:rsidRPr="00B45D58">
        <w:rPr>
          <w:rFonts w:ascii="Arial" w:hAnsi="Arial" w:cs="Arial"/>
          <w:sz w:val="24"/>
          <w:szCs w:val="24"/>
        </w:rPr>
        <w:t>);</w:t>
      </w:r>
    </w:p>
    <w:p w:rsidR="00B45D58" w:rsidRPr="00B45D58" w:rsidRDefault="00B45D58" w:rsidP="00B45D58">
      <w:pPr>
        <w:spacing w:line="360" w:lineRule="auto"/>
        <w:rPr>
          <w:rStyle w:val="Forte"/>
          <w:rFonts w:ascii="Arial" w:hAnsi="Arial" w:cs="Arial"/>
          <w:b w:val="0"/>
          <w:sz w:val="24"/>
          <w:szCs w:val="24"/>
          <w:shd w:val="clear" w:color="auto" w:fill="C9D7F1"/>
        </w:rPr>
      </w:pPr>
      <w:r w:rsidRPr="00B45D58">
        <w:rPr>
          <w:rStyle w:val="Forte"/>
          <w:rFonts w:ascii="Arial" w:hAnsi="Arial" w:cs="Arial"/>
          <w:b w:val="0"/>
          <w:sz w:val="24"/>
          <w:szCs w:val="24"/>
          <w:shd w:val="clear" w:color="auto" w:fill="C9D7F1"/>
        </w:rPr>
        <w:t>Gradiente Radial - Cor Parada Intermédia (esta é a opção padrão)</w:t>
      </w:r>
    </w:p>
    <w:p w:rsidR="00B45D58" w:rsidRPr="00B45D58" w:rsidRDefault="00B45D58" w:rsidP="00B45D58">
      <w:pPr>
        <w:spacing w:line="360" w:lineRule="auto"/>
        <w:rPr>
          <w:rStyle w:val="Forte"/>
          <w:rFonts w:ascii="Arial" w:hAnsi="Arial" w:cs="Arial"/>
          <w:b w:val="0"/>
          <w:sz w:val="24"/>
          <w:szCs w:val="24"/>
          <w:shd w:val="clear" w:color="auto" w:fill="C9D7F1"/>
        </w:rPr>
      </w:pPr>
    </w:p>
    <w:p w:rsidR="00B45D58" w:rsidRPr="00B45D58" w:rsidRDefault="00B45D58" w:rsidP="00B45D58">
      <w:pPr>
        <w:spacing w:line="360" w:lineRule="auto"/>
        <w:rPr>
          <w:rFonts w:ascii="Arial" w:hAnsi="Arial" w:cs="Arial"/>
          <w:sz w:val="24"/>
          <w:szCs w:val="24"/>
        </w:rPr>
      </w:pPr>
      <w:r w:rsidRPr="00B45D58">
        <w:rPr>
          <w:rFonts w:ascii="Arial" w:hAnsi="Arial" w:cs="Arial"/>
          <w:noProof/>
          <w:sz w:val="24"/>
          <w:szCs w:val="24"/>
          <w:lang w:eastAsia="pt-BR"/>
        </w:rPr>
        <w:drawing>
          <wp:inline distT="0" distB="0" distL="0" distR="0">
            <wp:extent cx="5486400" cy="887888"/>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r.PNG"/>
                    <pic:cNvPicPr/>
                  </pic:nvPicPr>
                  <pic:blipFill>
                    <a:blip r:embed="rId10">
                      <a:extLst>
                        <a:ext uri="{28A0092B-C50C-407E-A947-70E740481C1C}">
                          <a14:useLocalDpi xmlns:a14="http://schemas.microsoft.com/office/drawing/2010/main" val="0"/>
                        </a:ext>
                      </a:extLst>
                    </a:blip>
                    <a:stretch>
                      <a:fillRect/>
                    </a:stretch>
                  </pic:blipFill>
                  <pic:spPr>
                    <a:xfrm>
                      <a:off x="0" y="0"/>
                      <a:ext cx="5490454" cy="888544"/>
                    </a:xfrm>
                    <a:prstGeom prst="rect">
                      <a:avLst/>
                    </a:prstGeom>
                  </pic:spPr>
                </pic:pic>
              </a:graphicData>
            </a:graphic>
          </wp:inline>
        </w:drawing>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#grad</w:t>
      </w:r>
      <w:r w:rsidRPr="00B45D58">
        <w:rPr>
          <w:rStyle w:val="apple-converted-space"/>
          <w:rFonts w:ascii="Arial" w:hAnsi="Arial" w:cs="Arial"/>
          <w:sz w:val="24"/>
          <w:szCs w:val="24"/>
          <w:shd w:val="clear" w:color="auto" w:fill="FFFFFF"/>
        </w:rPr>
        <w:t> </w:t>
      </w:r>
      <w:r w:rsidRPr="00B45D58">
        <w:rPr>
          <w:rFonts w:ascii="Arial" w:hAnsi="Arial" w:cs="Arial"/>
          <w:sz w:val="24"/>
          <w:szCs w:val="24"/>
          <w:shd w:val="clear" w:color="auto" w:fill="FFFFFF"/>
        </w:rPr>
        <w:t>{</w:t>
      </w:r>
      <w:r w:rsidRPr="00B45D58">
        <w:rPr>
          <w:rFonts w:ascii="Arial" w:hAnsi="Arial" w:cs="Arial"/>
          <w:sz w:val="24"/>
          <w:szCs w:val="24"/>
          <w:shd w:val="clear" w:color="auto" w:fill="FFFFFF"/>
        </w:rPr>
        <w:br/>
        <w:t>  background:</w:t>
      </w:r>
      <w:r w:rsidRPr="00B45D58">
        <w:rPr>
          <w:rStyle w:val="apple-converted-space"/>
          <w:rFonts w:ascii="Arial" w:hAnsi="Arial" w:cs="Arial"/>
          <w:sz w:val="24"/>
          <w:szCs w:val="24"/>
          <w:shd w:val="clear" w:color="auto" w:fill="FFFFFF"/>
        </w:rPr>
        <w:t> </w:t>
      </w:r>
      <w:r w:rsidRPr="00B45D58">
        <w:rPr>
          <w:rFonts w:ascii="Arial" w:hAnsi="Arial" w:cs="Arial"/>
          <w:sz w:val="24"/>
          <w:szCs w:val="24"/>
          <w:shd w:val="clear" w:color="auto" w:fill="FFFFFF"/>
        </w:rPr>
        <w:t>red;</w:t>
      </w:r>
      <w:r w:rsidRPr="00B45D58">
        <w:rPr>
          <w:rStyle w:val="apple-converted-space"/>
          <w:rFonts w:ascii="Arial" w:hAnsi="Arial" w:cs="Arial"/>
          <w:sz w:val="24"/>
          <w:szCs w:val="24"/>
          <w:shd w:val="clear" w:color="auto" w:fill="FFFFFF"/>
        </w:rPr>
        <w:t> </w:t>
      </w:r>
      <w:r w:rsidRPr="00B45D58">
        <w:rPr>
          <w:rFonts w:ascii="Arial" w:hAnsi="Arial" w:cs="Arial"/>
          <w:sz w:val="24"/>
          <w:szCs w:val="24"/>
          <w:shd w:val="clear" w:color="auto" w:fill="FFFFFF"/>
        </w:rPr>
        <w:t>/* For browsers that do not support gradients */</w:t>
      </w:r>
      <w:r w:rsidRPr="00B45D58">
        <w:rPr>
          <w:rFonts w:ascii="Arial" w:hAnsi="Arial" w:cs="Arial"/>
          <w:sz w:val="24"/>
          <w:szCs w:val="24"/>
          <w:shd w:val="clear" w:color="auto" w:fill="FFFFFF"/>
        </w:rPr>
        <w:br/>
        <w:t>  background:</w:t>
      </w:r>
      <w:r w:rsidRPr="00B45D58">
        <w:rPr>
          <w:rStyle w:val="apple-converted-space"/>
          <w:rFonts w:ascii="Arial" w:hAnsi="Arial" w:cs="Arial"/>
          <w:sz w:val="24"/>
          <w:szCs w:val="24"/>
          <w:shd w:val="clear" w:color="auto" w:fill="FFFFFF"/>
        </w:rPr>
        <w:t> </w:t>
      </w:r>
      <w:r w:rsidRPr="00B45D58">
        <w:rPr>
          <w:rFonts w:ascii="Arial" w:hAnsi="Arial" w:cs="Arial"/>
          <w:sz w:val="24"/>
          <w:szCs w:val="24"/>
          <w:shd w:val="clear" w:color="auto" w:fill="FFFFFF"/>
        </w:rPr>
        <w:t>-webkit-radial-gradient(red, yellow, green);</w:t>
      </w:r>
      <w:r w:rsidRPr="00B45D58">
        <w:rPr>
          <w:rStyle w:val="apple-converted-space"/>
          <w:rFonts w:ascii="Arial" w:hAnsi="Arial" w:cs="Arial"/>
          <w:sz w:val="24"/>
          <w:szCs w:val="24"/>
          <w:shd w:val="clear" w:color="auto" w:fill="FFFFFF"/>
        </w:rPr>
        <w:t> </w:t>
      </w:r>
      <w:r w:rsidRPr="00B45D58">
        <w:rPr>
          <w:rFonts w:ascii="Arial" w:hAnsi="Arial" w:cs="Arial"/>
          <w:sz w:val="24"/>
          <w:szCs w:val="24"/>
          <w:shd w:val="clear" w:color="auto" w:fill="FFFFFF"/>
        </w:rPr>
        <w:t>/* Safari 5.1 to 6.0 */</w:t>
      </w:r>
      <w:r w:rsidRPr="00B45D58">
        <w:rPr>
          <w:rFonts w:ascii="Arial" w:hAnsi="Arial" w:cs="Arial"/>
          <w:sz w:val="24"/>
          <w:szCs w:val="24"/>
          <w:shd w:val="clear" w:color="auto" w:fill="FFFFFF"/>
        </w:rPr>
        <w:br/>
        <w:t>  background:</w:t>
      </w:r>
      <w:r w:rsidRPr="00B45D58">
        <w:rPr>
          <w:rStyle w:val="apple-converted-space"/>
          <w:rFonts w:ascii="Arial" w:hAnsi="Arial" w:cs="Arial"/>
          <w:sz w:val="24"/>
          <w:szCs w:val="24"/>
          <w:shd w:val="clear" w:color="auto" w:fill="FFFFFF"/>
        </w:rPr>
        <w:t> </w:t>
      </w:r>
      <w:r w:rsidRPr="00B45D58">
        <w:rPr>
          <w:rFonts w:ascii="Arial" w:hAnsi="Arial" w:cs="Arial"/>
          <w:sz w:val="24"/>
          <w:szCs w:val="24"/>
          <w:shd w:val="clear" w:color="auto" w:fill="FFFFFF"/>
        </w:rPr>
        <w:t>-o-radial-gradient(red, yellow, green);</w:t>
      </w:r>
      <w:r w:rsidRPr="00B45D58">
        <w:rPr>
          <w:rStyle w:val="apple-converted-space"/>
          <w:rFonts w:ascii="Arial" w:hAnsi="Arial" w:cs="Arial"/>
          <w:sz w:val="24"/>
          <w:szCs w:val="24"/>
          <w:shd w:val="clear" w:color="auto" w:fill="FFFFFF"/>
        </w:rPr>
        <w:t> </w:t>
      </w:r>
      <w:r w:rsidRPr="00B45D58">
        <w:rPr>
          <w:rFonts w:ascii="Arial" w:hAnsi="Arial" w:cs="Arial"/>
          <w:sz w:val="24"/>
          <w:szCs w:val="24"/>
          <w:shd w:val="clear" w:color="auto" w:fill="FFFFFF"/>
        </w:rPr>
        <w:t>/* For Opera 11.6 to 12.0 */</w:t>
      </w:r>
      <w:r w:rsidRPr="00B45D58">
        <w:rPr>
          <w:rFonts w:ascii="Arial" w:hAnsi="Arial" w:cs="Arial"/>
          <w:sz w:val="24"/>
          <w:szCs w:val="24"/>
          <w:shd w:val="clear" w:color="auto" w:fill="FFFFFF"/>
        </w:rPr>
        <w:br/>
        <w:t>  background:</w:t>
      </w:r>
      <w:r w:rsidRPr="00B45D58">
        <w:rPr>
          <w:rStyle w:val="apple-converted-space"/>
          <w:rFonts w:ascii="Arial" w:hAnsi="Arial" w:cs="Arial"/>
          <w:sz w:val="24"/>
          <w:szCs w:val="24"/>
          <w:shd w:val="clear" w:color="auto" w:fill="FFFFFF"/>
        </w:rPr>
        <w:t> </w:t>
      </w:r>
      <w:r w:rsidRPr="00B45D58">
        <w:rPr>
          <w:rFonts w:ascii="Arial" w:hAnsi="Arial" w:cs="Arial"/>
          <w:sz w:val="24"/>
          <w:szCs w:val="24"/>
          <w:shd w:val="clear" w:color="auto" w:fill="FFFFFF"/>
        </w:rPr>
        <w:t>-moz-radial-gradient(red, yellow, green);</w:t>
      </w:r>
      <w:r w:rsidRPr="00B45D58">
        <w:rPr>
          <w:rStyle w:val="apple-converted-space"/>
          <w:rFonts w:ascii="Arial" w:hAnsi="Arial" w:cs="Arial"/>
          <w:sz w:val="24"/>
          <w:szCs w:val="24"/>
          <w:shd w:val="clear" w:color="auto" w:fill="FFFFFF"/>
        </w:rPr>
        <w:t> </w:t>
      </w:r>
      <w:r w:rsidRPr="00B45D58">
        <w:rPr>
          <w:rFonts w:ascii="Arial" w:hAnsi="Arial" w:cs="Arial"/>
          <w:sz w:val="24"/>
          <w:szCs w:val="24"/>
          <w:shd w:val="clear" w:color="auto" w:fill="FFFFFF"/>
        </w:rPr>
        <w:t>/* For Firefox 3.6 to 15 */</w:t>
      </w:r>
      <w:r w:rsidRPr="00B45D58">
        <w:rPr>
          <w:rFonts w:ascii="Arial" w:hAnsi="Arial" w:cs="Arial"/>
          <w:sz w:val="24"/>
          <w:szCs w:val="24"/>
          <w:shd w:val="clear" w:color="auto" w:fill="FFFFFF"/>
        </w:rPr>
        <w:br/>
        <w:t>  background:</w:t>
      </w:r>
      <w:r w:rsidRPr="00B45D58">
        <w:rPr>
          <w:rStyle w:val="apple-converted-space"/>
          <w:rFonts w:ascii="Arial" w:hAnsi="Arial" w:cs="Arial"/>
          <w:sz w:val="24"/>
          <w:szCs w:val="24"/>
          <w:shd w:val="clear" w:color="auto" w:fill="FFFFFF"/>
        </w:rPr>
        <w:t> </w:t>
      </w:r>
      <w:r w:rsidRPr="00B45D58">
        <w:rPr>
          <w:rFonts w:ascii="Arial" w:hAnsi="Arial" w:cs="Arial"/>
          <w:sz w:val="24"/>
          <w:szCs w:val="24"/>
          <w:shd w:val="clear" w:color="auto" w:fill="FFFFFF"/>
        </w:rPr>
        <w:t>radial-gradient(red, yellow, green);</w:t>
      </w:r>
      <w:r w:rsidRPr="00B45D58">
        <w:rPr>
          <w:rStyle w:val="apple-converted-space"/>
          <w:rFonts w:ascii="Arial" w:hAnsi="Arial" w:cs="Arial"/>
          <w:sz w:val="24"/>
          <w:szCs w:val="24"/>
          <w:shd w:val="clear" w:color="auto" w:fill="FFFFFF"/>
        </w:rPr>
        <w:t> </w:t>
      </w:r>
      <w:r w:rsidRPr="00B45D58">
        <w:rPr>
          <w:rFonts w:ascii="Arial" w:hAnsi="Arial" w:cs="Arial"/>
          <w:sz w:val="24"/>
          <w:szCs w:val="24"/>
          <w:shd w:val="clear" w:color="auto" w:fill="FFFFFF"/>
        </w:rPr>
        <w:t>/* Standard syntax */</w:t>
      </w:r>
      <w:r w:rsidRPr="00B45D58">
        <w:rPr>
          <w:rFonts w:ascii="Arial" w:hAnsi="Arial" w:cs="Arial"/>
          <w:sz w:val="24"/>
          <w:szCs w:val="24"/>
          <w:shd w:val="clear" w:color="auto" w:fill="FFFFFF"/>
        </w:rPr>
        <w:br/>
        <w:t>}</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pStyle w:val="PargrafodaLista"/>
        <w:numPr>
          <w:ilvl w:val="1"/>
          <w:numId w:val="1"/>
        </w:numPr>
        <w:spacing w:line="360" w:lineRule="auto"/>
        <w:rPr>
          <w:rFonts w:ascii="Arial" w:hAnsi="Arial" w:cs="Arial"/>
          <w:b/>
          <w:sz w:val="24"/>
          <w:szCs w:val="24"/>
          <w:shd w:val="clear" w:color="auto" w:fill="FFFFFF"/>
        </w:rPr>
      </w:pPr>
      <w:r w:rsidRPr="00B45D58">
        <w:rPr>
          <w:rFonts w:ascii="Arial" w:hAnsi="Arial" w:cs="Arial"/>
          <w:b/>
          <w:sz w:val="24"/>
          <w:szCs w:val="24"/>
          <w:shd w:val="clear" w:color="auto" w:fill="FFFFFF"/>
        </w:rPr>
        <w:lastRenderedPageBreak/>
        <w:t xml:space="preserve">REPETIÇÃO DE GRADIENTES </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noProof/>
          <w:sz w:val="24"/>
          <w:szCs w:val="24"/>
          <w:lang w:eastAsia="pt-BR"/>
        </w:rPr>
        <w:drawing>
          <wp:inline distT="0" distB="0" distL="0" distR="0">
            <wp:extent cx="3631721" cy="3923266"/>
            <wp:effectExtent l="0" t="0" r="6985" b="1270"/>
            <wp:docPr id="4" name="Imagem 4" descr="Resultado de imagem para gradiente de repet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gradiente de repetiçã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2547" cy="3924158"/>
                    </a:xfrm>
                    <a:prstGeom prst="rect">
                      <a:avLst/>
                    </a:prstGeom>
                    <a:noFill/>
                    <a:ln>
                      <a:noFill/>
                    </a:ln>
                  </pic:spPr>
                </pic:pic>
              </a:graphicData>
            </a:graphic>
          </wp:inline>
        </w:drawing>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As especificações criam uma funcionalidade que permite repetir um gradiente, quer seja linear ou radial. Essa funcionalidade se aplica em gradientes aos quais tenham sido definidos pontos de interrupção de cores do gradiente. Ela faz com que o gradiente se repita indefinidamente a partir do ponto no qual foi interrompido.</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A sintaxe de aplicação de gradiente repetido é idêntica à sintaxe para gradiente circulares e radiais simples, com acréscimo da palavra repeating no nome da função.</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Repeating-linear-gradiente()</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Repeating-</w:t>
      </w:r>
      <w:r w:rsidRPr="00B45D58">
        <w:rPr>
          <w:rFonts w:ascii="Arial" w:hAnsi="Arial" w:cs="Arial"/>
          <w:sz w:val="24"/>
          <w:szCs w:val="24"/>
          <w:shd w:val="clear" w:color="auto" w:fill="FFFFFF"/>
        </w:rPr>
        <w:t>radial</w:t>
      </w:r>
      <w:r w:rsidRPr="00B45D58">
        <w:rPr>
          <w:rFonts w:ascii="Arial" w:hAnsi="Arial" w:cs="Arial"/>
          <w:sz w:val="24"/>
          <w:szCs w:val="24"/>
          <w:shd w:val="clear" w:color="auto" w:fill="FFFFFF"/>
        </w:rPr>
        <w:t>-gradiente()</w:t>
      </w:r>
      <w:r w:rsidRPr="00B45D58">
        <w:rPr>
          <w:rFonts w:ascii="Arial" w:hAnsi="Arial" w:cs="Arial"/>
          <w:sz w:val="24"/>
          <w:szCs w:val="24"/>
          <w:shd w:val="clear" w:color="auto" w:fill="FFFFFF"/>
        </w:rPr>
        <w:t>.</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pStyle w:val="PargrafodaLista"/>
        <w:numPr>
          <w:ilvl w:val="0"/>
          <w:numId w:val="1"/>
        </w:numPr>
        <w:spacing w:line="360" w:lineRule="auto"/>
        <w:rPr>
          <w:rFonts w:ascii="Arial" w:hAnsi="Arial" w:cs="Arial"/>
          <w:b/>
          <w:sz w:val="24"/>
          <w:szCs w:val="24"/>
          <w:shd w:val="clear" w:color="auto" w:fill="FFFFFF"/>
        </w:rPr>
      </w:pPr>
      <w:r w:rsidRPr="00B45D58">
        <w:rPr>
          <w:rFonts w:ascii="Arial" w:hAnsi="Arial" w:cs="Arial"/>
          <w:b/>
          <w:sz w:val="24"/>
          <w:szCs w:val="24"/>
          <w:shd w:val="clear" w:color="auto" w:fill="FFFFFF"/>
        </w:rPr>
        <w:lastRenderedPageBreak/>
        <w:t>TEMPLATE LAYOUT</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Nenhum navegador atual suporta esse módulo contudo o desenvolvedor alemão Alexis Richard Pieter Devéria, nascido na Inglaterra mais residente dos EUA, lançou no final de abril de 2009, um plugin jQuery denominado css-template-layout, que torna possível aos navegadores Internet Explorer 7+, Firefox 2+, Opera 9.6+. Safari 3.1+ e Chrome 1+ suportar as funcionalidades do rascunho de trabalho do W3C para esse módulo.</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 xml:space="preserve"> </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A função que inicializa o pluging pode, opcionalmente, receber vários parâmetros.</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&lt;head&gt;</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 xml:space="preserve">&lt;script src=” </w:t>
      </w:r>
      <w:hyperlink r:id="rId12" w:history="1">
        <w:r w:rsidRPr="00B45D58">
          <w:rPr>
            <w:rStyle w:val="Hyperlink"/>
            <w:rFonts w:ascii="Arial" w:hAnsi="Arial" w:cs="Arial"/>
            <w:color w:val="auto"/>
            <w:sz w:val="24"/>
            <w:szCs w:val="24"/>
            <w:u w:val="none"/>
            <w:shd w:val="clear" w:color="auto" w:fill="FFFFFF"/>
          </w:rPr>
          <w:t>http://ajax.googleapis.com/ajax/libis//jquery/1.6.4/jquery.min.js”&gt;&lt;/scrip</w:t>
        </w:r>
      </w:hyperlink>
      <w:r w:rsidRPr="00B45D58">
        <w:rPr>
          <w:rFonts w:ascii="Arial" w:hAnsi="Arial" w:cs="Arial"/>
          <w:sz w:val="24"/>
          <w:szCs w:val="24"/>
          <w:shd w:val="clear" w:color="auto" w:fill="FFFFFF"/>
        </w:rPr>
        <w:t>&gt;</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&lt;script src=”jquery.tpl_layout1.1.6.min.js”&gt;&lt;/script&gt;</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&lt;script&gt;</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$(document).ready(function(){</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$.setTemplateLayout();</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&lt;/script&gt;</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&lt;haed&gt;</w:t>
      </w:r>
    </w:p>
    <w:p w:rsidR="00B45D58" w:rsidRPr="00B45D58" w:rsidRDefault="00B45D58" w:rsidP="00B45D58">
      <w:pPr>
        <w:spacing w:line="360" w:lineRule="auto"/>
        <w:rPr>
          <w:rFonts w:ascii="Arial" w:hAnsi="Arial" w:cs="Arial"/>
          <w:b/>
          <w:sz w:val="24"/>
          <w:szCs w:val="24"/>
          <w:shd w:val="clear" w:color="auto" w:fill="FFFFFF"/>
        </w:rPr>
      </w:pPr>
    </w:p>
    <w:p w:rsidR="00B45D58" w:rsidRPr="00B45D58" w:rsidRDefault="00B45D58" w:rsidP="00B45D58">
      <w:pPr>
        <w:pStyle w:val="PargrafodaLista"/>
        <w:numPr>
          <w:ilvl w:val="1"/>
          <w:numId w:val="1"/>
        </w:numPr>
        <w:spacing w:line="360" w:lineRule="auto"/>
        <w:rPr>
          <w:rFonts w:ascii="Arial" w:hAnsi="Arial" w:cs="Arial"/>
          <w:b/>
          <w:sz w:val="24"/>
          <w:szCs w:val="24"/>
          <w:shd w:val="clear" w:color="auto" w:fill="FFFFFF"/>
        </w:rPr>
      </w:pPr>
      <w:r w:rsidRPr="00B45D58">
        <w:rPr>
          <w:rFonts w:ascii="Arial" w:hAnsi="Arial" w:cs="Arial"/>
          <w:b/>
          <w:sz w:val="24"/>
          <w:szCs w:val="24"/>
          <w:shd w:val="clear" w:color="auto" w:fill="FFFFFF"/>
        </w:rPr>
        <w:t xml:space="preserve">PROPRIEDADES </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Existem apenas duas propriedades e um psedoelemento para construção de layouts com o uso das funcionalidades do módulo template layout, conforme listado a seguir:</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Display</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Position</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::slot ()</w:t>
      </w:r>
    </w:p>
    <w:p w:rsidR="00B45D58" w:rsidRP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pStyle w:val="PargrafodaLista"/>
        <w:numPr>
          <w:ilvl w:val="1"/>
          <w:numId w:val="1"/>
        </w:numPr>
        <w:spacing w:line="360" w:lineRule="auto"/>
        <w:rPr>
          <w:rFonts w:ascii="Arial" w:hAnsi="Arial" w:cs="Arial"/>
          <w:b/>
          <w:sz w:val="24"/>
          <w:szCs w:val="24"/>
          <w:shd w:val="clear" w:color="auto" w:fill="FFFFFF"/>
        </w:rPr>
      </w:pPr>
      <w:r w:rsidRPr="00B45D58">
        <w:rPr>
          <w:rFonts w:ascii="Arial" w:hAnsi="Arial" w:cs="Arial"/>
          <w:b/>
          <w:sz w:val="24"/>
          <w:szCs w:val="24"/>
          <w:shd w:val="clear" w:color="auto" w:fill="FFFFFF"/>
        </w:rPr>
        <w:lastRenderedPageBreak/>
        <w:t>DISPLAY</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Essa propriedade destina- se a descrever layout com uma regra CSS. Para descrever o layout, a regra CSS usa as letras e os pontos que o autor escolheu para designar os boxes do layouts.</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A definição da largura das colunas, da altura das linhas e dos espaçamentos entre elas faz-se com o uso da declaração CSS inserida na regra que descreve o layout.</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A definição da largura das colunas não é obrigatório, porém todas terão a mesma largura.</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Layout fluido com uma coluna elástica:</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Body{</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ab/>
        <w:t>Display: “aaaa”</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ab/>
      </w:r>
      <w:r w:rsidRPr="00B45D58">
        <w:rPr>
          <w:rFonts w:ascii="Arial" w:hAnsi="Arial" w:cs="Arial"/>
          <w:sz w:val="24"/>
          <w:szCs w:val="24"/>
          <w:shd w:val="clear" w:color="auto" w:fill="FFFFFF"/>
        </w:rPr>
        <w:tab/>
        <w:t xml:space="preserve">   “bbbb”</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ab/>
      </w:r>
      <w:r w:rsidRPr="00B45D58">
        <w:rPr>
          <w:rFonts w:ascii="Arial" w:hAnsi="Arial" w:cs="Arial"/>
          <w:sz w:val="24"/>
          <w:szCs w:val="24"/>
          <w:shd w:val="clear" w:color="auto" w:fill="FFFFFF"/>
        </w:rPr>
        <w:tab/>
        <w:t xml:space="preserve">   “cccc”</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ab/>
      </w:r>
      <w:r w:rsidRPr="00B45D58">
        <w:rPr>
          <w:rFonts w:ascii="Arial" w:hAnsi="Arial" w:cs="Arial"/>
          <w:sz w:val="24"/>
          <w:szCs w:val="24"/>
          <w:shd w:val="clear" w:color="auto" w:fill="FFFFFF"/>
        </w:rPr>
        <w:tab/>
        <w:t xml:space="preserve">    “d.e.f”</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ab/>
      </w:r>
      <w:r w:rsidRPr="00B45D58">
        <w:rPr>
          <w:rFonts w:ascii="Arial" w:hAnsi="Arial" w:cs="Arial"/>
          <w:sz w:val="24"/>
          <w:szCs w:val="24"/>
          <w:shd w:val="clear" w:color="auto" w:fill="FFFFFF"/>
        </w:rPr>
        <w:tab/>
        <w:t xml:space="preserve">    “gggg”</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*5px 200px 5 px 150px</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Essa declaração de largura de colunas define um layout com espaçamento entre colunas igual a 5px, com as duas colunas auxiliares e navegação com largura fixa e com a coluna principal fluida.</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pStyle w:val="PargrafodaLista"/>
        <w:numPr>
          <w:ilvl w:val="1"/>
          <w:numId w:val="1"/>
        </w:numPr>
        <w:spacing w:line="360" w:lineRule="auto"/>
        <w:rPr>
          <w:rFonts w:ascii="Arial" w:hAnsi="Arial" w:cs="Arial"/>
          <w:b/>
          <w:sz w:val="24"/>
          <w:szCs w:val="24"/>
          <w:shd w:val="clear" w:color="auto" w:fill="FFFFFF"/>
        </w:rPr>
      </w:pPr>
      <w:r w:rsidRPr="00B45D58">
        <w:rPr>
          <w:rFonts w:ascii="Arial" w:hAnsi="Arial" w:cs="Arial"/>
          <w:b/>
          <w:sz w:val="24"/>
          <w:szCs w:val="24"/>
          <w:shd w:val="clear" w:color="auto" w:fill="FFFFFF"/>
        </w:rPr>
        <w:t>POSITION</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Essa propriedade destina-se a definir a posição de cada box no layout, tomando como referencia a letra que o autor atribuiu ao box na regra de CSS descritiva do layout.</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CSS</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Section article: first-child{position:a;}</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 xml:space="preserve">Section </w:t>
      </w:r>
      <w:r w:rsidRPr="00B45D58">
        <w:rPr>
          <w:rFonts w:ascii="Arial" w:hAnsi="Arial" w:cs="Arial"/>
          <w:sz w:val="24"/>
          <w:szCs w:val="24"/>
          <w:shd w:val="clear" w:color="auto" w:fill="FFFFFF"/>
        </w:rPr>
        <w:t>article: nth</w:t>
      </w:r>
      <w:r w:rsidRPr="00B45D58">
        <w:rPr>
          <w:rFonts w:ascii="Arial" w:hAnsi="Arial" w:cs="Arial"/>
          <w:sz w:val="24"/>
          <w:szCs w:val="24"/>
          <w:shd w:val="clear" w:color="auto" w:fill="FFFFFF"/>
        </w:rPr>
        <w:t>-child</w:t>
      </w:r>
      <w:r w:rsidRPr="00B45D58">
        <w:rPr>
          <w:rFonts w:ascii="Arial" w:hAnsi="Arial" w:cs="Arial"/>
          <w:sz w:val="24"/>
          <w:szCs w:val="24"/>
          <w:shd w:val="clear" w:color="auto" w:fill="FFFFFF"/>
        </w:rPr>
        <w:t>(2)</w:t>
      </w:r>
      <w:r w:rsidRPr="00B45D58">
        <w:rPr>
          <w:rFonts w:ascii="Arial" w:hAnsi="Arial" w:cs="Arial"/>
          <w:sz w:val="24"/>
          <w:szCs w:val="24"/>
          <w:shd w:val="clear" w:color="auto" w:fill="FFFFFF"/>
        </w:rPr>
        <w:t>{</w:t>
      </w:r>
      <w:r w:rsidRPr="00B45D58">
        <w:rPr>
          <w:rFonts w:ascii="Arial" w:hAnsi="Arial" w:cs="Arial"/>
          <w:sz w:val="24"/>
          <w:szCs w:val="24"/>
          <w:shd w:val="clear" w:color="auto" w:fill="FFFFFF"/>
        </w:rPr>
        <w:t>position:b</w:t>
      </w:r>
      <w:r w:rsidRPr="00B45D58">
        <w:rPr>
          <w:rFonts w:ascii="Arial" w:hAnsi="Arial" w:cs="Arial"/>
          <w:sz w:val="24"/>
          <w:szCs w:val="24"/>
          <w:shd w:val="clear" w:color="auto" w:fill="FFFFFF"/>
        </w:rPr>
        <w:t>;}</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 xml:space="preserve">Section </w:t>
      </w:r>
      <w:r w:rsidRPr="00B45D58">
        <w:rPr>
          <w:rFonts w:ascii="Arial" w:hAnsi="Arial" w:cs="Arial"/>
          <w:sz w:val="24"/>
          <w:szCs w:val="24"/>
          <w:shd w:val="clear" w:color="auto" w:fill="FFFFFF"/>
        </w:rPr>
        <w:t>article: last</w:t>
      </w:r>
      <w:r w:rsidRPr="00B45D58">
        <w:rPr>
          <w:rFonts w:ascii="Arial" w:hAnsi="Arial" w:cs="Arial"/>
          <w:sz w:val="24"/>
          <w:szCs w:val="24"/>
          <w:shd w:val="clear" w:color="auto" w:fill="FFFFFF"/>
        </w:rPr>
        <w:t>-child{</w:t>
      </w:r>
      <w:r w:rsidRPr="00B45D58">
        <w:rPr>
          <w:rFonts w:ascii="Arial" w:hAnsi="Arial" w:cs="Arial"/>
          <w:sz w:val="24"/>
          <w:szCs w:val="24"/>
          <w:shd w:val="clear" w:color="auto" w:fill="FFFFFF"/>
        </w:rPr>
        <w:t>position:c</w:t>
      </w:r>
      <w:r w:rsidRPr="00B45D58">
        <w:rPr>
          <w:rFonts w:ascii="Arial" w:hAnsi="Arial" w:cs="Arial"/>
          <w:sz w:val="24"/>
          <w:szCs w:val="24"/>
          <w:shd w:val="clear" w:color="auto" w:fill="FFFFFF"/>
        </w:rPr>
        <w:t>;}</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lastRenderedPageBreak/>
        <w:t>Essa propriedade admite ainda o valor de same, que equivale ao posicionamento idêntico ao último box posicionado com o uso de uma letra.</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pStyle w:val="PargrafodaLista"/>
        <w:numPr>
          <w:ilvl w:val="1"/>
          <w:numId w:val="1"/>
        </w:numPr>
        <w:spacing w:line="360" w:lineRule="auto"/>
        <w:rPr>
          <w:rFonts w:ascii="Arial" w:hAnsi="Arial" w:cs="Arial"/>
          <w:b/>
          <w:sz w:val="24"/>
          <w:szCs w:val="24"/>
          <w:shd w:val="clear" w:color="auto" w:fill="FFFFFF"/>
        </w:rPr>
      </w:pPr>
      <w:r w:rsidRPr="00B45D58">
        <w:rPr>
          <w:rFonts w:ascii="Arial" w:hAnsi="Arial" w:cs="Arial"/>
          <w:b/>
          <w:sz w:val="24"/>
          <w:szCs w:val="24"/>
          <w:shd w:val="clear" w:color="auto" w:fill="FFFFFF"/>
        </w:rPr>
        <w:t>SLOT()</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Esse pseudoelemento casa com os boxes criados pela regra CSS que define o layout, ou seja, cada box designada por uma letra na regra CSS declarativa do layout pode ser casado por esse pseudoelemento. No box a seguir a sintaxe para uma regra CSS destinada a definir a cor de fundo do box designado pela letra da regra CSS que descreve o layout cujo container é o div#tudo.</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#tudo::slot(a) {background:red;}</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As únicas propriedades CSS estilizáveis com o uso desse pseudoelemento são: background-* (todas as propriedades para fundo), vertical-aling e overflow. O W3C estuda a inclusão, nessa lista, das propriedades block-flow, direction e box- shadow.</w:t>
      </w:r>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Para a propriedade vertical-aling, os valores válidos são: top, middle e baseline.</w:t>
      </w: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pStyle w:val="PargrafodaLista"/>
        <w:numPr>
          <w:ilvl w:val="0"/>
          <w:numId w:val="1"/>
        </w:numPr>
        <w:spacing w:line="360" w:lineRule="auto"/>
        <w:rPr>
          <w:rFonts w:ascii="Arial" w:hAnsi="Arial" w:cs="Arial"/>
          <w:b/>
          <w:sz w:val="24"/>
          <w:szCs w:val="24"/>
          <w:shd w:val="clear" w:color="auto" w:fill="FFFFFF"/>
        </w:rPr>
      </w:pPr>
      <w:r w:rsidRPr="00B45D58">
        <w:rPr>
          <w:rFonts w:ascii="Arial" w:hAnsi="Arial" w:cs="Arial"/>
          <w:b/>
          <w:sz w:val="24"/>
          <w:szCs w:val="24"/>
          <w:shd w:val="clear" w:color="auto" w:fill="FFFFFF"/>
        </w:rPr>
        <w:lastRenderedPageBreak/>
        <w:t>CONCLUSÃO</w:t>
      </w:r>
    </w:p>
    <w:p w:rsidR="00B45D58" w:rsidRPr="00B45D58" w:rsidRDefault="00B45D58" w:rsidP="00B45D58">
      <w:pPr>
        <w:pStyle w:val="NormalWeb"/>
        <w:spacing w:before="0" w:beforeAutospacing="0" w:afterAutospacing="0"/>
      </w:pPr>
      <w:r w:rsidRPr="00B45D58">
        <w:rPr>
          <w:rFonts w:ascii="Arial" w:hAnsi="Arial" w:cs="Arial"/>
          <w:color w:val="000000"/>
        </w:rPr>
        <w:t>A definição técnica formal de gradiente encontra-se na matemática, mais precisamente, no cálculo vetorial. Não é do escopo deste tutorial entrarem detalhes sobre gradientes vetoriais da matemática.</w:t>
      </w:r>
    </w:p>
    <w:p w:rsidR="00B45D58" w:rsidRPr="00B45D58" w:rsidRDefault="00B45D58" w:rsidP="00B45D58">
      <w:pPr>
        <w:pStyle w:val="NormalWeb"/>
        <w:spacing w:before="0" w:beforeAutospacing="0" w:afterAutospacing="0"/>
      </w:pPr>
      <w:r w:rsidRPr="00B45D58">
        <w:rPr>
          <w:rFonts w:ascii="Arial" w:hAnsi="Arial" w:cs="Arial"/>
          <w:color w:val="000000"/>
        </w:rPr>
        <w:t>No contexto das CSS usou-se de forma genérica o termo gradiente para se referir agradiente de cores (degradê).</w:t>
      </w:r>
    </w:p>
    <w:p w:rsidR="00B45D58" w:rsidRPr="00B45D58" w:rsidRDefault="00B45D58" w:rsidP="00B45D58">
      <w:pPr>
        <w:pStyle w:val="NormalWeb"/>
        <w:spacing w:before="0" w:beforeAutospacing="0" w:afterAutospacing="0"/>
      </w:pPr>
      <w:r w:rsidRPr="00B45D58">
        <w:rPr>
          <w:rFonts w:ascii="Arial" w:hAnsi="Arial" w:cs="Arial"/>
          <w:color w:val="000000"/>
        </w:rPr>
        <w:t>Feita a ressalva, define-se gradiente CSS como sendo uma transição de cores em um determinado espaço. Com uso de declarações CSS é possível ao autor definir se a transição será linear ou radial, em que quantidade de espaço será feita, bem como se duas ou mais cores participam do gradiente.</w:t>
      </w: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rPr>
          <w:rFonts w:ascii="Arial" w:hAnsi="Arial" w:cs="Arial"/>
          <w:sz w:val="24"/>
          <w:szCs w:val="24"/>
          <w:shd w:val="clear" w:color="auto" w:fill="FFFFFF"/>
        </w:rPr>
      </w:pPr>
    </w:p>
    <w:p w:rsidR="00B45D58" w:rsidRDefault="00B45D58" w:rsidP="00B45D58">
      <w:pPr>
        <w:spacing w:line="360" w:lineRule="auto"/>
        <w:jc w:val="center"/>
        <w:rPr>
          <w:rFonts w:ascii="Arial" w:hAnsi="Arial" w:cs="Arial"/>
          <w:b/>
          <w:sz w:val="24"/>
          <w:szCs w:val="24"/>
          <w:shd w:val="clear" w:color="auto" w:fill="FFFFFF"/>
        </w:rPr>
      </w:pPr>
      <w:r w:rsidRPr="00B45D58">
        <w:rPr>
          <w:rFonts w:ascii="Arial" w:hAnsi="Arial" w:cs="Arial"/>
          <w:b/>
          <w:sz w:val="24"/>
          <w:szCs w:val="24"/>
          <w:shd w:val="clear" w:color="auto" w:fill="FFFFFF"/>
        </w:rPr>
        <w:lastRenderedPageBreak/>
        <w:t>REFERENCIAS</w:t>
      </w:r>
    </w:p>
    <w:p w:rsidR="00B45D58" w:rsidRDefault="00B45D58" w:rsidP="00B45D58">
      <w:pPr>
        <w:spacing w:line="360" w:lineRule="auto"/>
        <w:rPr>
          <w:rFonts w:ascii="Arial" w:hAnsi="Arial" w:cs="Arial"/>
          <w:b/>
          <w:sz w:val="24"/>
          <w:szCs w:val="24"/>
          <w:shd w:val="clear" w:color="auto" w:fill="FFFFFF"/>
        </w:rPr>
      </w:pPr>
    </w:p>
    <w:p w:rsidR="00B45D58" w:rsidRPr="00B45D58" w:rsidRDefault="00B45D58" w:rsidP="00B45D58">
      <w:pPr>
        <w:spacing w:line="360" w:lineRule="auto"/>
        <w:rPr>
          <w:rFonts w:ascii="Arial" w:hAnsi="Arial" w:cs="Arial"/>
          <w:b/>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hyperlink r:id="rId13" w:history="1">
        <w:r w:rsidRPr="00B45D58">
          <w:rPr>
            <w:rStyle w:val="Hyperlink"/>
            <w:rFonts w:ascii="Arial" w:hAnsi="Arial" w:cs="Arial"/>
            <w:color w:val="auto"/>
            <w:sz w:val="24"/>
            <w:szCs w:val="24"/>
            <w:u w:val="none"/>
            <w:shd w:val="clear" w:color="auto" w:fill="FFFFFF"/>
          </w:rPr>
          <w:t>Disponível em: http://www.maujor.com/tutorial/css3-gradientes-lineares.php</w:t>
        </w:r>
      </w:hyperlink>
    </w:p>
    <w:p w:rsidR="00B45D58" w:rsidRP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 xml:space="preserve">Disponível em: </w:t>
      </w:r>
      <w:hyperlink r:id="rId14" w:history="1">
        <w:r w:rsidRPr="00B45D58">
          <w:rPr>
            <w:rStyle w:val="Hyperlink"/>
            <w:rFonts w:ascii="Arial" w:hAnsi="Arial" w:cs="Arial"/>
            <w:color w:val="auto"/>
            <w:sz w:val="24"/>
            <w:szCs w:val="24"/>
            <w:u w:val="none"/>
            <w:shd w:val="clear" w:color="auto" w:fill="FFFFFF"/>
          </w:rPr>
          <w:t>https://tableless.com.br/gradientes-em-css/</w:t>
        </w:r>
      </w:hyperlink>
    </w:p>
    <w:p w:rsidR="00B45D58" w:rsidRDefault="00B45D58" w:rsidP="00B45D58">
      <w:pPr>
        <w:spacing w:line="360" w:lineRule="auto"/>
        <w:rPr>
          <w:rFonts w:ascii="Arial" w:hAnsi="Arial" w:cs="Arial"/>
          <w:sz w:val="24"/>
          <w:szCs w:val="24"/>
          <w:shd w:val="clear" w:color="auto" w:fill="FFFFFF"/>
        </w:rPr>
      </w:pPr>
      <w:r w:rsidRPr="00B45D58">
        <w:rPr>
          <w:rFonts w:ascii="Arial" w:hAnsi="Arial" w:cs="Arial"/>
          <w:sz w:val="24"/>
          <w:szCs w:val="24"/>
          <w:shd w:val="clear" w:color="auto" w:fill="FFFFFF"/>
        </w:rPr>
        <w:t xml:space="preserve">Disponível em: </w:t>
      </w:r>
      <w:hyperlink r:id="rId15" w:history="1">
        <w:r w:rsidRPr="00B45D58">
          <w:rPr>
            <w:rStyle w:val="Hyperlink"/>
            <w:rFonts w:ascii="Arial" w:hAnsi="Arial" w:cs="Arial"/>
            <w:color w:val="auto"/>
            <w:sz w:val="24"/>
            <w:szCs w:val="24"/>
            <w:u w:val="none"/>
            <w:shd w:val="clear" w:color="auto" w:fill="FFFFFF"/>
          </w:rPr>
          <w:t>https://www.w3schools.com/css/css3_gradients.asp</w:t>
        </w:r>
      </w:hyperlink>
    </w:p>
    <w:p w:rsidR="00B45D58" w:rsidRDefault="00B45D58" w:rsidP="00B45D58">
      <w:pPr>
        <w:spacing w:line="360" w:lineRule="auto"/>
        <w:rPr>
          <w:rFonts w:ascii="Arial" w:hAnsi="Arial" w:cs="Arial"/>
          <w:sz w:val="24"/>
          <w:szCs w:val="24"/>
          <w:shd w:val="clear" w:color="auto" w:fill="FFFFFF"/>
        </w:rPr>
      </w:pPr>
      <w:r>
        <w:rPr>
          <w:rFonts w:ascii="Arial" w:hAnsi="Arial" w:cs="Arial"/>
          <w:sz w:val="24"/>
          <w:szCs w:val="24"/>
          <w:shd w:val="clear" w:color="auto" w:fill="FFFFFF"/>
        </w:rPr>
        <w:t>Disponível em: CSS3 Desenvolva aplicações web profissionais com uso dos poderosos recursos de estilização das CSS3.</w:t>
      </w:r>
    </w:p>
    <w:p w:rsidR="00B45D58" w:rsidRPr="00B45D58" w:rsidRDefault="00B45D58" w:rsidP="00B45D58">
      <w:pPr>
        <w:spacing w:line="360" w:lineRule="auto"/>
        <w:rPr>
          <w:rFonts w:ascii="Arial" w:hAnsi="Arial" w:cs="Arial"/>
          <w:sz w:val="24"/>
          <w:szCs w:val="24"/>
          <w:shd w:val="clear" w:color="auto" w:fill="FFFFFF"/>
        </w:rPr>
      </w:pPr>
    </w:p>
    <w:p w:rsidR="00B45D58" w:rsidRPr="00B45D58" w:rsidRDefault="00B45D58" w:rsidP="00B45D58">
      <w:pPr>
        <w:spacing w:line="360" w:lineRule="auto"/>
        <w:rPr>
          <w:rFonts w:ascii="Arial" w:hAnsi="Arial" w:cs="Arial"/>
          <w:sz w:val="24"/>
          <w:szCs w:val="24"/>
          <w:shd w:val="clear" w:color="auto" w:fill="FFFFFF"/>
        </w:rPr>
      </w:pPr>
    </w:p>
    <w:sectPr w:rsidR="00B45D58" w:rsidRPr="00B45D58" w:rsidSect="00C577DD">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165" w:rsidRDefault="00781165" w:rsidP="00B45D58">
      <w:pPr>
        <w:spacing w:line="240" w:lineRule="auto"/>
      </w:pPr>
      <w:r>
        <w:separator/>
      </w:r>
    </w:p>
  </w:endnote>
  <w:endnote w:type="continuationSeparator" w:id="0">
    <w:p w:rsidR="00781165" w:rsidRDefault="00781165" w:rsidP="00B45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165" w:rsidRDefault="00781165" w:rsidP="00B45D58">
      <w:pPr>
        <w:spacing w:line="240" w:lineRule="auto"/>
      </w:pPr>
      <w:r>
        <w:separator/>
      </w:r>
    </w:p>
  </w:footnote>
  <w:footnote w:type="continuationSeparator" w:id="0">
    <w:p w:rsidR="00781165" w:rsidRDefault="00781165" w:rsidP="00B45D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D58" w:rsidRDefault="00B45D58">
    <w:pPr>
      <w:pStyle w:val="Cabealho"/>
    </w:pPr>
  </w:p>
  <w:p w:rsidR="00B45D58" w:rsidRDefault="00B45D5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70AC6"/>
    <w:multiLevelType w:val="multilevel"/>
    <w:tmpl w:val="C61A57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A65198A"/>
    <w:multiLevelType w:val="multilevel"/>
    <w:tmpl w:val="63B6D4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9F8"/>
    <w:rsid w:val="003C29F8"/>
    <w:rsid w:val="003D7DF1"/>
    <w:rsid w:val="00402F2D"/>
    <w:rsid w:val="00781165"/>
    <w:rsid w:val="00A30C73"/>
    <w:rsid w:val="00B45D58"/>
    <w:rsid w:val="00C577DD"/>
    <w:rsid w:val="00E259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CCCD0A-A861-4011-9074-3932D081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har"/>
    <w:uiPriority w:val="9"/>
    <w:semiHidden/>
    <w:unhideWhenUsed/>
    <w:qFormat/>
    <w:rsid w:val="00B45D5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har"/>
    <w:uiPriority w:val="9"/>
    <w:qFormat/>
    <w:rsid w:val="00B45D58"/>
    <w:pPr>
      <w:spacing w:before="100" w:beforeAutospacing="1" w:after="100" w:afterAutospacing="1" w:line="240" w:lineRule="auto"/>
      <w:jc w:val="left"/>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C29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rsid w:val="00B45D58"/>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B45D58"/>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B45D58"/>
  </w:style>
  <w:style w:type="character" w:styleId="CdigoHTML">
    <w:name w:val="HTML Code"/>
    <w:basedOn w:val="Fontepargpadro"/>
    <w:uiPriority w:val="99"/>
    <w:semiHidden/>
    <w:unhideWhenUsed/>
    <w:rsid w:val="00B45D58"/>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B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45D58"/>
    <w:rPr>
      <w:rFonts w:ascii="Courier New" w:eastAsia="Times New Roman" w:hAnsi="Courier New" w:cs="Courier New"/>
      <w:sz w:val="20"/>
      <w:szCs w:val="20"/>
      <w:lang w:eastAsia="pt-BR"/>
    </w:rPr>
  </w:style>
  <w:style w:type="character" w:customStyle="1" w:styleId="token">
    <w:name w:val="token"/>
    <w:basedOn w:val="Fontepargpadro"/>
    <w:rsid w:val="00B45D58"/>
  </w:style>
  <w:style w:type="character" w:customStyle="1" w:styleId="Ttulo3Char">
    <w:name w:val="Título 3 Char"/>
    <w:basedOn w:val="Fontepargpadro"/>
    <w:link w:val="Ttulo3"/>
    <w:uiPriority w:val="9"/>
    <w:semiHidden/>
    <w:rsid w:val="00B45D58"/>
    <w:rPr>
      <w:rFonts w:asciiTheme="majorHAnsi" w:eastAsiaTheme="majorEastAsia" w:hAnsiTheme="majorHAnsi" w:cstheme="majorBidi"/>
      <w:color w:val="1F4D78" w:themeColor="accent1" w:themeShade="7F"/>
      <w:sz w:val="24"/>
      <w:szCs w:val="24"/>
    </w:rPr>
  </w:style>
  <w:style w:type="character" w:styleId="nfase">
    <w:name w:val="Emphasis"/>
    <w:basedOn w:val="Fontepargpadro"/>
    <w:uiPriority w:val="20"/>
    <w:qFormat/>
    <w:rsid w:val="00B45D58"/>
    <w:rPr>
      <w:i/>
      <w:iCs/>
    </w:rPr>
  </w:style>
  <w:style w:type="character" w:styleId="Forte">
    <w:name w:val="Strong"/>
    <w:basedOn w:val="Fontepargpadro"/>
    <w:uiPriority w:val="22"/>
    <w:qFormat/>
    <w:rsid w:val="00B45D58"/>
    <w:rPr>
      <w:b/>
      <w:bCs/>
    </w:rPr>
  </w:style>
  <w:style w:type="character" w:styleId="Hyperlink">
    <w:name w:val="Hyperlink"/>
    <w:basedOn w:val="Fontepargpadro"/>
    <w:uiPriority w:val="99"/>
    <w:unhideWhenUsed/>
    <w:rsid w:val="00B45D58"/>
    <w:rPr>
      <w:color w:val="0563C1" w:themeColor="hyperlink"/>
      <w:u w:val="single"/>
    </w:rPr>
  </w:style>
  <w:style w:type="paragraph" w:styleId="Cabealho">
    <w:name w:val="header"/>
    <w:basedOn w:val="Normal"/>
    <w:link w:val="CabealhoChar"/>
    <w:uiPriority w:val="99"/>
    <w:unhideWhenUsed/>
    <w:rsid w:val="00B45D58"/>
    <w:pPr>
      <w:tabs>
        <w:tab w:val="center" w:pos="4252"/>
        <w:tab w:val="right" w:pos="8504"/>
      </w:tabs>
      <w:spacing w:line="240" w:lineRule="auto"/>
    </w:pPr>
  </w:style>
  <w:style w:type="character" w:customStyle="1" w:styleId="CabealhoChar">
    <w:name w:val="Cabeçalho Char"/>
    <w:basedOn w:val="Fontepargpadro"/>
    <w:link w:val="Cabealho"/>
    <w:uiPriority w:val="99"/>
    <w:rsid w:val="00B45D58"/>
  </w:style>
  <w:style w:type="paragraph" w:styleId="Rodap">
    <w:name w:val="footer"/>
    <w:basedOn w:val="Normal"/>
    <w:link w:val="RodapChar"/>
    <w:uiPriority w:val="99"/>
    <w:unhideWhenUsed/>
    <w:rsid w:val="00B45D58"/>
    <w:pPr>
      <w:tabs>
        <w:tab w:val="center" w:pos="4252"/>
        <w:tab w:val="right" w:pos="8504"/>
      </w:tabs>
      <w:spacing w:line="240" w:lineRule="auto"/>
    </w:pPr>
  </w:style>
  <w:style w:type="character" w:customStyle="1" w:styleId="RodapChar">
    <w:name w:val="Rodapé Char"/>
    <w:basedOn w:val="Fontepargpadro"/>
    <w:link w:val="Rodap"/>
    <w:uiPriority w:val="99"/>
    <w:rsid w:val="00B45D58"/>
  </w:style>
  <w:style w:type="paragraph" w:styleId="PargrafodaLista">
    <w:name w:val="List Paragraph"/>
    <w:basedOn w:val="Normal"/>
    <w:uiPriority w:val="34"/>
    <w:qFormat/>
    <w:rsid w:val="00B45D58"/>
    <w:pPr>
      <w:ind w:left="720"/>
      <w:contextualSpacing/>
    </w:pPr>
  </w:style>
  <w:style w:type="paragraph" w:styleId="Sumrio3">
    <w:name w:val="toc 3"/>
    <w:basedOn w:val="Normal"/>
    <w:next w:val="Normal"/>
    <w:autoRedefine/>
    <w:uiPriority w:val="39"/>
    <w:unhideWhenUsed/>
    <w:rsid w:val="00B45D58"/>
    <w:pPr>
      <w:spacing w:after="100"/>
      <w:ind w:left="440"/>
    </w:pPr>
  </w:style>
  <w:style w:type="paragraph" w:styleId="SemEspaamento">
    <w:name w:val="No Spacing"/>
    <w:uiPriority w:val="1"/>
    <w:qFormat/>
    <w:rsid w:val="00B45D5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834579">
      <w:bodyDiv w:val="1"/>
      <w:marLeft w:val="0"/>
      <w:marRight w:val="0"/>
      <w:marTop w:val="0"/>
      <w:marBottom w:val="0"/>
      <w:divBdr>
        <w:top w:val="none" w:sz="0" w:space="0" w:color="auto"/>
        <w:left w:val="none" w:sz="0" w:space="0" w:color="auto"/>
        <w:bottom w:val="none" w:sz="0" w:space="0" w:color="auto"/>
        <w:right w:val="none" w:sz="0" w:space="0" w:color="auto"/>
      </w:divBdr>
    </w:div>
    <w:div w:id="439881889">
      <w:bodyDiv w:val="1"/>
      <w:marLeft w:val="0"/>
      <w:marRight w:val="0"/>
      <w:marTop w:val="0"/>
      <w:marBottom w:val="0"/>
      <w:divBdr>
        <w:top w:val="none" w:sz="0" w:space="0" w:color="auto"/>
        <w:left w:val="none" w:sz="0" w:space="0" w:color="auto"/>
        <w:bottom w:val="none" w:sz="0" w:space="0" w:color="auto"/>
        <w:right w:val="none" w:sz="0" w:space="0" w:color="auto"/>
      </w:divBdr>
    </w:div>
    <w:div w:id="630400426">
      <w:bodyDiv w:val="1"/>
      <w:marLeft w:val="0"/>
      <w:marRight w:val="0"/>
      <w:marTop w:val="0"/>
      <w:marBottom w:val="0"/>
      <w:divBdr>
        <w:top w:val="none" w:sz="0" w:space="0" w:color="auto"/>
        <w:left w:val="none" w:sz="0" w:space="0" w:color="auto"/>
        <w:bottom w:val="none" w:sz="0" w:space="0" w:color="auto"/>
        <w:right w:val="none" w:sz="0" w:space="0" w:color="auto"/>
      </w:divBdr>
      <w:divsChild>
        <w:div w:id="119225966">
          <w:marLeft w:val="0"/>
          <w:marRight w:val="0"/>
          <w:marTop w:val="0"/>
          <w:marBottom w:val="0"/>
          <w:divBdr>
            <w:top w:val="none" w:sz="0" w:space="0" w:color="auto"/>
            <w:left w:val="none" w:sz="0" w:space="0" w:color="auto"/>
            <w:bottom w:val="none" w:sz="0" w:space="0" w:color="auto"/>
            <w:right w:val="none" w:sz="0" w:space="0" w:color="auto"/>
          </w:divBdr>
          <w:divsChild>
            <w:div w:id="11844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2830">
      <w:bodyDiv w:val="1"/>
      <w:marLeft w:val="0"/>
      <w:marRight w:val="0"/>
      <w:marTop w:val="0"/>
      <w:marBottom w:val="0"/>
      <w:divBdr>
        <w:top w:val="none" w:sz="0" w:space="0" w:color="auto"/>
        <w:left w:val="none" w:sz="0" w:space="0" w:color="auto"/>
        <w:bottom w:val="none" w:sz="0" w:space="0" w:color="auto"/>
        <w:right w:val="none" w:sz="0" w:space="0" w:color="auto"/>
      </w:divBdr>
    </w:div>
    <w:div w:id="881283596">
      <w:bodyDiv w:val="1"/>
      <w:marLeft w:val="0"/>
      <w:marRight w:val="0"/>
      <w:marTop w:val="0"/>
      <w:marBottom w:val="0"/>
      <w:divBdr>
        <w:top w:val="none" w:sz="0" w:space="0" w:color="auto"/>
        <w:left w:val="none" w:sz="0" w:space="0" w:color="auto"/>
        <w:bottom w:val="none" w:sz="0" w:space="0" w:color="auto"/>
        <w:right w:val="none" w:sz="0" w:space="0" w:color="auto"/>
      </w:divBdr>
    </w:div>
    <w:div w:id="116713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Gi%20e%20Luan\AppData\Roaming\Microsoft\Word\Dispon&#237;vel%20em:%20http:\www.maujor.com\tutorial\css3-gradientes-lineare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jax.googleapis.com/ajax/libis//jquery/1.6.4/jquery.min.js&#8221;%3e%3c/scri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w3schools.com/css/css3_gradients.asp"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ableless.com.br/gradientes-em-cs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C5A06F5-8CCC-4147-B4CA-11E8FBB8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12</Pages>
  <Words>1353</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Giovana Andrade</dc:creator>
  <cp:keywords/>
  <dc:description/>
  <cp:lastModifiedBy>Giovana Andrade</cp:lastModifiedBy>
  <cp:revision>1</cp:revision>
  <dcterms:created xsi:type="dcterms:W3CDTF">2017-05-21T23:53:00Z</dcterms:created>
  <dcterms:modified xsi:type="dcterms:W3CDTF">2017-05-23T02:45:00Z</dcterms:modified>
</cp:coreProperties>
</file>