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4EA6" w14:textId="77777777" w:rsidR="009B58D4" w:rsidRPr="00D27B38" w:rsidRDefault="00D150BA" w:rsidP="00D27B38">
      <w:pPr>
        <w:pStyle w:val="Title"/>
      </w:pPr>
      <w:proofErr w:type="spellStart"/>
      <w:r w:rsidRPr="00D27B38">
        <w:t>palaeoverse</w:t>
      </w:r>
      <w:proofErr w:type="spellEnd"/>
      <w:r w:rsidRPr="00D27B38">
        <w:t>: towards a community-driven R package</w:t>
      </w:r>
    </w:p>
    <w:p w14:paraId="146C0C7A" w14:textId="77777777" w:rsidR="009B58D4" w:rsidRPr="00FC2687" w:rsidRDefault="00D150BA" w:rsidP="00FC2687">
      <w:pPr>
        <w:pStyle w:val="Author"/>
      </w:pPr>
      <w:r w:rsidRPr="00FC2687">
        <w:t>Lewis A. Jones</w:t>
      </w:r>
      <w:r w:rsidRPr="00FC2687">
        <w:rPr>
          <w:rStyle w:val="FootnoteReference"/>
          <w:vertAlign w:val="baseline"/>
        </w:rPr>
        <w:footnoteReference w:id="1"/>
      </w:r>
      <w:r w:rsidRPr="00FC2687">
        <w:t xml:space="preserve">, Kilian </w:t>
      </w:r>
      <w:proofErr w:type="spellStart"/>
      <w:r w:rsidRPr="00FC2687">
        <w:t>Eichenseer</w:t>
      </w:r>
      <w:proofErr w:type="spellEnd"/>
      <w:r w:rsidRPr="00FC2687">
        <w:rPr>
          <w:rStyle w:val="FootnoteReference"/>
          <w:vertAlign w:val="baseline"/>
        </w:rPr>
        <w:footnoteReference w:id="2"/>
      </w:r>
      <w:r w:rsidRPr="00FC2687">
        <w:t>, Bethany Allen</w:t>
      </w:r>
      <w:r w:rsidRPr="00FC2687">
        <w:rPr>
          <w:rStyle w:val="FootnoteReference"/>
          <w:vertAlign w:val="baseline"/>
        </w:rPr>
        <w:footnoteReference w:id="3"/>
      </w:r>
      <w:r w:rsidRPr="00FC2687">
        <w:t xml:space="preserve">, William </w:t>
      </w:r>
      <w:proofErr w:type="spellStart"/>
      <w:r w:rsidRPr="00FC2687">
        <w:t>Gearty</w:t>
      </w:r>
      <w:proofErr w:type="spellEnd"/>
      <w:r w:rsidRPr="00FC2687">
        <w:rPr>
          <w:rStyle w:val="FootnoteReference"/>
          <w:vertAlign w:val="baseline"/>
        </w:rPr>
        <w:footnoteReference w:id="4"/>
      </w:r>
      <w:r w:rsidRPr="00FC2687">
        <w:t xml:space="preserve">, </w:t>
      </w:r>
      <w:proofErr w:type="spellStart"/>
      <w:r w:rsidRPr="00FC2687">
        <w:t>Miranta</w:t>
      </w:r>
      <w:proofErr w:type="spellEnd"/>
      <w:r w:rsidRPr="00FC2687">
        <w:t xml:space="preserve"> </w:t>
      </w:r>
      <w:proofErr w:type="spellStart"/>
      <w:r w:rsidRPr="00FC2687">
        <w:t>Kouvari</w:t>
      </w:r>
      <w:proofErr w:type="spellEnd"/>
      <w:r w:rsidRPr="00FC2687">
        <w:rPr>
          <w:rStyle w:val="FootnoteReference"/>
          <w:vertAlign w:val="baseline"/>
        </w:rPr>
        <w:footnoteReference w:id="5"/>
      </w:r>
      <w:r w:rsidRPr="00FC2687">
        <w:t xml:space="preserve">, Alessandro </w:t>
      </w:r>
      <w:proofErr w:type="spellStart"/>
      <w:r w:rsidRPr="00FC2687">
        <w:t>Chiarenza</w:t>
      </w:r>
      <w:proofErr w:type="spellEnd"/>
      <w:r w:rsidRPr="00FC2687">
        <w:rPr>
          <w:rStyle w:val="FootnoteReference"/>
          <w:vertAlign w:val="baseline"/>
        </w:rPr>
        <w:footnoteReference w:id="6"/>
      </w:r>
      <w:r w:rsidRPr="00FC2687">
        <w:t xml:space="preserve">, Sofía </w:t>
      </w:r>
      <w:proofErr w:type="spellStart"/>
      <w:r w:rsidRPr="00FC2687">
        <w:t>Galván</w:t>
      </w:r>
      <w:proofErr w:type="spellEnd"/>
      <w:r w:rsidRPr="00FC2687">
        <w:rPr>
          <w:rStyle w:val="FootnoteReference"/>
          <w:vertAlign w:val="baseline"/>
        </w:rPr>
        <w:footnoteReference w:id="7"/>
      </w:r>
      <w:r w:rsidRPr="00FC2687">
        <w:t>, Emma M. Dunne</w:t>
      </w:r>
      <w:r w:rsidRPr="00FC2687">
        <w:rPr>
          <w:rStyle w:val="FootnoteReference"/>
          <w:vertAlign w:val="baseline"/>
        </w:rPr>
        <w:footnoteReference w:id="8"/>
      </w:r>
    </w:p>
    <w:p w14:paraId="10275374" w14:textId="77777777" w:rsidR="009B58D4" w:rsidRPr="00582874" w:rsidRDefault="00D150BA" w:rsidP="00582874">
      <w:pPr>
        <w:pStyle w:val="Heading1"/>
      </w:pPr>
      <w:bookmarkStart w:id="0" w:name="r-markdown"/>
      <w:r w:rsidRPr="00582874">
        <w:t>R Markdown</w:t>
      </w:r>
    </w:p>
    <w:p w14:paraId="4FB94648" w14:textId="77777777" w:rsidR="009B58D4" w:rsidRDefault="00D150BA">
      <w:pPr>
        <w:pStyle w:val="FirstParagraph"/>
      </w:pPr>
      <w:r>
        <w:t xml:space="preserve">This is an R Markdown document. Markdown is a simple </w:t>
      </w:r>
      <w:r w:rsidRPr="00B503CC">
        <w:rPr>
          <w:rStyle w:val="HTMLAcronym"/>
        </w:rPr>
        <w:t>formatting</w:t>
      </w:r>
      <w:r>
        <w:t xml:space="preserve">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1CA1A64" w14:textId="77777777" w:rsidR="009B58D4" w:rsidRDefault="00D150BA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116326D4" w14:textId="77777777" w:rsidR="009B58D4" w:rsidRDefault="00D150B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3D544D8" w14:textId="77777777" w:rsidR="009B58D4" w:rsidRDefault="00D150BA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7BEE44A" w14:textId="77777777" w:rsidR="009B58D4" w:rsidRDefault="00D150BA">
      <w:pPr>
        <w:pStyle w:val="Heading2"/>
      </w:pPr>
      <w:bookmarkStart w:id="1" w:name="including-plots"/>
      <w:bookmarkEnd w:id="0"/>
      <w:r>
        <w:t>Including Plots</w:t>
      </w:r>
    </w:p>
    <w:p w14:paraId="0148D237" w14:textId="77777777" w:rsidR="009B58D4" w:rsidRDefault="00D150BA">
      <w:pPr>
        <w:pStyle w:val="FirstParagraph"/>
      </w:pPr>
      <w:r>
        <w:t>You can also embed plots, for example:</w:t>
      </w:r>
    </w:p>
    <w:p w14:paraId="61B52799" w14:textId="77777777" w:rsidR="009B58D4" w:rsidRDefault="00D150BA">
      <w:pPr>
        <w:pStyle w:val="BodyText"/>
      </w:pPr>
      <w:r>
        <w:rPr>
          <w:noProof/>
        </w:rPr>
        <w:lastRenderedPageBreak/>
        <w:drawing>
          <wp:inline distT="0" distB="0" distL="0" distR="0" wp14:anchorId="586D0B2D" wp14:editId="6A529370">
            <wp:extent cx="5943600" cy="475488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mai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D0B72" w14:textId="77777777" w:rsidR="009B58D4" w:rsidRDefault="00D150B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9B58D4" w:rsidSect="00B138A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F6821" w14:textId="77777777" w:rsidR="00FB4D5D" w:rsidRDefault="00FB4D5D">
      <w:pPr>
        <w:spacing w:after="0"/>
      </w:pPr>
      <w:r>
        <w:separator/>
      </w:r>
    </w:p>
  </w:endnote>
  <w:endnote w:type="continuationSeparator" w:id="0">
    <w:p w14:paraId="23F58336" w14:textId="77777777" w:rsidR="00FB4D5D" w:rsidRDefault="00FB4D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C8E9" w14:textId="77777777" w:rsidR="00FB4D5D" w:rsidRDefault="00FB4D5D">
      <w:r>
        <w:separator/>
      </w:r>
    </w:p>
  </w:footnote>
  <w:footnote w:type="continuationSeparator" w:id="0">
    <w:p w14:paraId="78AD6CBF" w14:textId="77777777" w:rsidR="00FB4D5D" w:rsidRDefault="00FB4D5D">
      <w:r>
        <w:continuationSeparator/>
      </w:r>
    </w:p>
  </w:footnote>
  <w:footnote w:id="1">
    <w:p w14:paraId="10A2E84C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Centro de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Mariña</w:t>
      </w:r>
      <w:proofErr w:type="spellEnd"/>
      <w:r>
        <w:t xml:space="preserve">, Grupo de </w:t>
      </w:r>
      <w:proofErr w:type="spellStart"/>
      <w:r>
        <w:t>Ecoloxía</w:t>
      </w:r>
      <w:proofErr w:type="spellEnd"/>
      <w:r>
        <w:t xml:space="preserve"> Animal, </w:t>
      </w:r>
      <w:proofErr w:type="spellStart"/>
      <w:r>
        <w:t>Universidade</w:t>
      </w:r>
      <w:proofErr w:type="spellEnd"/>
      <w:r>
        <w:t xml:space="preserve"> de Vigo, 36310 Vigo, Spain, </w:t>
      </w:r>
      <w:hyperlink r:id="rId1">
        <w:r>
          <w:rPr>
            <w:rStyle w:val="Hyperlink"/>
          </w:rPr>
          <w:t>LewisA.Jones@outlook.com</w:t>
        </w:r>
      </w:hyperlink>
    </w:p>
  </w:footnote>
  <w:footnote w:id="2">
    <w:p w14:paraId="54B66E38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Department of Earth Sciences, Durham University, South Road, DH1 3LE, Durham, United Kingdom</w:t>
      </w:r>
    </w:p>
  </w:footnote>
  <w:footnote w:id="3">
    <w:p w14:paraId="75AF468A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Department of Biosystems Science and Engineering, ETH Zürich, Basel, Switzerland; Computational Evolution Group, Swiss Institute of Bioinformatics, Lausanne, Switzerland</w:t>
      </w:r>
    </w:p>
  </w:footnote>
  <w:footnote w:id="4">
    <w:p w14:paraId="6032010F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5">
    <w:p w14:paraId="795F900F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(1) Department of Earth Sciences, University College London, Gower Street, WC1E 6BT, London, United Kingdom (2) Life Sciences Department, Natural History Museum, Cromwell Road, SW7 5BD, London, United Kingdom</w:t>
      </w:r>
    </w:p>
  </w:footnote>
  <w:footnote w:id="6">
    <w:p w14:paraId="62269A11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Centro de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Mariña</w:t>
      </w:r>
      <w:proofErr w:type="spellEnd"/>
      <w:r>
        <w:t xml:space="preserve">, Grupo de </w:t>
      </w:r>
      <w:proofErr w:type="spellStart"/>
      <w:r>
        <w:t>Ecoloxía</w:t>
      </w:r>
      <w:proofErr w:type="spellEnd"/>
      <w:r>
        <w:t xml:space="preserve"> Animal, </w:t>
      </w:r>
      <w:proofErr w:type="spellStart"/>
      <w:r>
        <w:t>Universidade</w:t>
      </w:r>
      <w:proofErr w:type="spellEnd"/>
      <w:r>
        <w:t xml:space="preserve"> de Vigo, 36310 Vigo, Spain, </w:t>
      </w:r>
      <w:hyperlink r:id="rId2">
        <w:r>
          <w:rPr>
            <w:rStyle w:val="Hyperlink"/>
          </w:rPr>
          <w:t>a.chiarenza15@gmail.com</w:t>
        </w:r>
      </w:hyperlink>
    </w:p>
  </w:footnote>
  <w:footnote w:id="7">
    <w:p w14:paraId="7DF15983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Centro de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Mariña</w:t>
      </w:r>
      <w:proofErr w:type="spellEnd"/>
      <w:r>
        <w:t xml:space="preserve">, Grupo de </w:t>
      </w:r>
      <w:proofErr w:type="spellStart"/>
      <w:r>
        <w:t>Ecoloxía</w:t>
      </w:r>
      <w:proofErr w:type="spellEnd"/>
      <w:r>
        <w:t xml:space="preserve"> Animal, </w:t>
      </w:r>
      <w:proofErr w:type="spellStart"/>
      <w:r>
        <w:t>Universidade</w:t>
      </w:r>
      <w:proofErr w:type="spellEnd"/>
      <w:r>
        <w:t xml:space="preserve"> de Vigo, 36310 Vigo, Spain, </w:t>
      </w:r>
      <w:hyperlink r:id="rId3">
        <w:r>
          <w:rPr>
            <w:rStyle w:val="Hyperlink"/>
          </w:rPr>
          <w:t>sofia.galvan@uvigo.es</w:t>
        </w:r>
      </w:hyperlink>
    </w:p>
  </w:footnote>
  <w:footnote w:id="8">
    <w:p w14:paraId="2F03E08A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School of Geography, Earth &amp; Environmental Sciences, University of Birmingham, Birmingham, B16 8GY, UK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0A18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B896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C02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9E6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C0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609A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867D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6D2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682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5C1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03845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4607270">
    <w:abstractNumId w:val="10"/>
  </w:num>
  <w:num w:numId="2" w16cid:durableId="875895870">
    <w:abstractNumId w:val="0"/>
  </w:num>
  <w:num w:numId="3" w16cid:durableId="281620880">
    <w:abstractNumId w:val="1"/>
  </w:num>
  <w:num w:numId="4" w16cid:durableId="1773629339">
    <w:abstractNumId w:val="2"/>
  </w:num>
  <w:num w:numId="5" w16cid:durableId="685718076">
    <w:abstractNumId w:val="3"/>
  </w:num>
  <w:num w:numId="6" w16cid:durableId="1066300578">
    <w:abstractNumId w:val="8"/>
  </w:num>
  <w:num w:numId="7" w16cid:durableId="1142650266">
    <w:abstractNumId w:val="4"/>
  </w:num>
  <w:num w:numId="8" w16cid:durableId="1477378528">
    <w:abstractNumId w:val="5"/>
  </w:num>
  <w:num w:numId="9" w16cid:durableId="377513812">
    <w:abstractNumId w:val="6"/>
  </w:num>
  <w:num w:numId="10" w16cid:durableId="1512333186">
    <w:abstractNumId w:val="7"/>
  </w:num>
  <w:num w:numId="11" w16cid:durableId="1275287811">
    <w:abstractNumId w:val="9"/>
  </w:num>
  <w:num w:numId="12" w16cid:durableId="713575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D4"/>
    <w:rsid w:val="000D6835"/>
    <w:rsid w:val="00283706"/>
    <w:rsid w:val="002A2716"/>
    <w:rsid w:val="002F27F4"/>
    <w:rsid w:val="00582874"/>
    <w:rsid w:val="00753134"/>
    <w:rsid w:val="0098617E"/>
    <w:rsid w:val="009B58D4"/>
    <w:rsid w:val="009D6A71"/>
    <w:rsid w:val="00A41F0B"/>
    <w:rsid w:val="00A73BF1"/>
    <w:rsid w:val="00B138AE"/>
    <w:rsid w:val="00B503CC"/>
    <w:rsid w:val="00CF0702"/>
    <w:rsid w:val="00CF7FCB"/>
    <w:rsid w:val="00D150BA"/>
    <w:rsid w:val="00D27B38"/>
    <w:rsid w:val="00DA2973"/>
    <w:rsid w:val="00E25B66"/>
    <w:rsid w:val="00ED0AEE"/>
    <w:rsid w:val="00F27762"/>
    <w:rsid w:val="00FB4D5D"/>
    <w:rsid w:val="00FC1D2F"/>
    <w:rsid w:val="00F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6D20"/>
  <w15:docId w15:val="{74AF95D9-D0E3-0046-8AA1-C29F5CAF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D0AE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D0AE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D0A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ED0A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27F4"/>
    <w:pPr>
      <w:spacing w:before="180" w:after="180" w:line="360" w:lineRule="auto"/>
      <w:jc w:val="both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D0AEE"/>
    <w:pPr>
      <w:keepNext/>
      <w:keepLines/>
      <w:spacing w:before="480" w:after="240"/>
      <w:jc w:val="center"/>
    </w:pPr>
    <w:rPr>
      <w:rFonts w:ascii="Times New Roman" w:eastAsiaTheme="majorEastAsia" w:hAnsi="Times New Roman" w:cs="Angsana New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503C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A2716"/>
    <w:pPr>
      <w:keepNext/>
      <w:keepLines/>
      <w:spacing w:before="300" w:after="300" w:line="360" w:lineRule="auto"/>
      <w:jc w:val="both"/>
    </w:pPr>
    <w:rPr>
      <w:rFonts w:ascii="Times New Roman" w:hAnsi="Times New Roman"/>
      <w:sz w:val="22"/>
      <w:szCs w:val="20"/>
    </w:rPr>
  </w:style>
  <w:style w:type="paragraph" w:styleId="Bibliography">
    <w:name w:val="Bibliography"/>
    <w:basedOn w:val="Normal"/>
    <w:qFormat/>
    <w:rsid w:val="00F27762"/>
    <w:pPr>
      <w:jc w:val="both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73BF1"/>
    <w:pPr>
      <w:spacing w:after="0"/>
    </w:pPr>
    <w:rPr>
      <w:rFonts w:ascii="Times New Roman" w:hAnsi="Times New Roman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E25B66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F27F4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semiHidden/>
    <w:unhideWhenUsed/>
    <w:rsid w:val="00E25B66"/>
    <w:pPr>
      <w:tabs>
        <w:tab w:val="center" w:pos="4513"/>
        <w:tab w:val="right" w:pos="9026"/>
      </w:tabs>
      <w:spacing w:after="0"/>
    </w:pPr>
    <w:rPr>
      <w:rFonts w:ascii="Times New Roman" w:hAnsi="Times New Roman"/>
      <w:sz w:val="16"/>
    </w:rPr>
  </w:style>
  <w:style w:type="character" w:customStyle="1" w:styleId="FooterCha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type="character" w:styleId="LineNumber">
    <w:name w:val="line number"/>
    <w:basedOn w:val="DefaultParagraphFont"/>
    <w:semiHidden/>
    <w:unhideWhenUsed/>
    <w:rsid w:val="00B138AE"/>
  </w:style>
  <w:style w:type="character" w:styleId="HTMLAcronym">
    <w:name w:val="HTML Acronym"/>
    <w:basedOn w:val="DefaultParagraphFont"/>
    <w:unhideWhenUsed/>
    <w:rsid w:val="00B5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sofia.galvan@uvigo.es" TargetMode="External"/><Relationship Id="rId2" Type="http://schemas.openxmlformats.org/officeDocument/2006/relationships/hyperlink" Target="mailto:a.chiarenza15@gmail.com" TargetMode="External"/><Relationship Id="rId1" Type="http://schemas.openxmlformats.org/officeDocument/2006/relationships/hyperlink" Target="mailto:LewisA.Jone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palaeoverse: towards a community-driven R package</dc:title>
  <dc:creator>Lewis A. Jones, Kilian Eichenseer, Bethany Allen, William Gearty, Miranta Kouvari, Alessandro Chiarenza, Sofía Galván, Emma M. Dunne</dc:creator>
  <cp:keywords/>
  <cp:lastModifiedBy>Lewis Alan Jones</cp:lastModifiedBy>
  <cp:revision>19</cp:revision>
  <dcterms:created xsi:type="dcterms:W3CDTF">2022-05-27T17:42:00Z</dcterms:created>
  <dcterms:modified xsi:type="dcterms:W3CDTF">2022-08-21T19:53:00Z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