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7E109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实现功能</w:t>
      </w:r>
    </w:p>
    <w:p w14:paraId="507D4FD2">
      <w:pPr>
        <w:rPr>
          <w:rFonts w:hint="default" w:hAnsi="Cambria Math" w:eastAsia="宋体"/>
          <w:i w:val="0"/>
          <w:sz w:val="24"/>
        </w:rPr>
      </w:pPr>
      <m:oMathPara>
        <m:oMath>
          <m:r>
            <m:rPr/>
            <w:rPr>
              <w:rFonts w:hint="default" w:ascii="Cambria Math" w:hAnsi="Cambria Math" w:eastAsia="宋体"/>
              <w:sz w:val="24"/>
            </w:rPr>
            <m:t>(ρ,ρ',K)=SHAKE256(ξ∥04∥04,128)</m:t>
          </m:r>
        </m:oMath>
      </m:oMathPara>
    </w:p>
    <w:p w14:paraId="32B5CDBD">
      <w:pPr>
        <w:ind w:left="1680" w:leftChars="0" w:firstLine="420" w:firstLineChars="0"/>
        <w:rPr>
          <w:rFonts w:hint="default" w:hAnsi="Cambria Math" w:eastAsia="宋体"/>
          <w:i w:val="0"/>
          <w:sz w:val="24"/>
          <w:lang w:val="en-US" w:eastAsia="zh-CN"/>
        </w:rPr>
      </w:pPr>
      <w:bookmarkStart w:id="0" w:name="_GoBack"/>
      <w:bookmarkEnd w:id="0"/>
      <w:r>
        <w:rPr>
          <w:rFonts w:hint="eastAsia" w:hAnsi="Cambria Math" w:eastAsia="宋体"/>
          <w:i w:val="0"/>
          <w:sz w:val="24"/>
          <w:lang w:val="en-US" w:eastAsia="zh-CN"/>
        </w:rPr>
        <w:t>逆NTT将A转换到多项式域</w:t>
      </w:r>
    </w:p>
    <w:p w14:paraId="6B9A6FC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重要零件：</w:t>
      </w:r>
    </w:p>
    <w:p w14:paraId="7DE02A04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SHAKE</w:t>
      </w:r>
      <w:r>
        <w:rPr>
          <w:rFonts w:hint="default" w:ascii="Times New Roman" w:hAnsi="Times New Roman" w:cs="Times New Roman"/>
          <w:lang w:val="en-US" w:eastAsia="zh-CN"/>
        </w:rPr>
        <w:t>128</w:t>
      </w:r>
      <w:r>
        <w:rPr>
          <w:rFonts w:hint="eastAsia" w:ascii="Times New Roman" w:hAnsi="Times New Roman" w:cs="Times New Roman"/>
          <w:lang w:val="en-US" w:eastAsia="zh-CN"/>
        </w:rPr>
        <w:t>与SHAKE256扩展</w:t>
      </w:r>
    </w:p>
    <w:p w14:paraId="5AB01B1D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随机数种子生成</w:t>
      </w:r>
    </w:p>
    <w:p w14:paraId="52F7611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Python的数据运算、类型转换</w:t>
      </w:r>
    </w:p>
    <w:p w14:paraId="728C907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18ACB"/>
    <w:multiLevelType w:val="singleLevel"/>
    <w:tmpl w:val="66818A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6C5A05"/>
    <w:rsid w:val="44D24EF9"/>
    <w:rsid w:val="639F4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</Words>
  <Characters>81</Characters>
  <Lines>0</Lines>
  <Paragraphs>0</Paragraphs>
  <TotalTime>397</TotalTime>
  <ScaleCrop>false</ScaleCrop>
  <LinksUpToDate>false</LinksUpToDate>
  <CharactersWithSpaces>81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ё</cp:lastModifiedBy>
  <dcterms:modified xsi:type="dcterms:W3CDTF">2026-10-19T19:08:12Z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eyJoZGlkIjoiMTZhNTIyOTVlNzY3ZDcyMGY2ZmY2YTIyZmJiMTRiNTEiLCJ1c2VySWQiOiI4MzEzMDg5NTgifQ==</vt:lpwstr>
  </property>
</Properties>
</file>