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Distribution Network Optimization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objective is to determine the optimal set of plants and plant-to-zone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assignments that minimize total annual network cost while satisfying demand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plant capacity constraints.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model considers: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Plant fixed operating cost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Plant variable processing cost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Plant-to-port freight cost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Plant-to-zone transportation cost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2. Sets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Plants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 = set of candidate plants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are 16 candidate plants.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Demand Zones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 = set of customer demand zones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 are 18 demand zones.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3. Parameters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each plant i: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F_i = annual fixed cost of plant 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C_i = capacity of plant i in orders per planning wave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V_i = variable processing cost per unit at plant 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each zone j: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D_j = demand orders for zone j per planning wave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U_j = demand units per day for zone j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W_j = demand weight for zone j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each plant-zone pair (i,j):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L_ij = total freight cost from plant i to zone j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distance_ij = plant-to-zone distance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Planning parameters: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Planning horizon = 5 days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Annualization factor = 50 waves/year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Last-mile transportation rate = ₹5 per tonne-km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USD/INR conversion = ₹95/USD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4. Decision Variables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Plant opening variable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y_i = 1 if plant i is opened, otherwise 0.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Assignment variable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z_ij = 1 if demand zone j is assigned to plant i,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otherwise 0.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Both y_i and z_ij are binary variables.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5. Objective Function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model minimizes total planning-wave cost: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Minimize: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Σ_i F_i^wave y_i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Σ_i Σ_j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(V_i × U_j × Planning_Days + L_ij) z_ij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F_i^wave = Annual fixed cost × (5 / 250)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resulting planning-wave objective is annualized using: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Annual Cost = Wave Cost × 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6. Constraints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6.1 Single-source assignment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Every demand zone must be assigned to exactly one feasible plant.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Σ_i z_ij =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every zone j.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6.2 Plant capacity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total number of orders assigned to a plant cannot exceed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its available capacity.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Σ_j D_j z_ij ≤ C_i y_i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every plant 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6.3 Plant-opening linkage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zone can only be assigned to a plant if that plant is open.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z_ij ≤ y_i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every feasible plant-zone pair.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7. Baseline Scenario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baseline represents the currently active network.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All active plants are forced open.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All inactive candidate plants are forced closed.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model then optimizes the assignment of demand zones among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active plants.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8. Optimized Scenario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 the optimized scenario, plant-opening decisions are free.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model determines: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Which plants should operate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Which zones each plant should serve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while minimizing total network cost.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9. Solver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optimization model was implemented using: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Python + PuLP + CBC solver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solver returns the minimum-cost feasible network.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