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6C" w:rsidRPr="007C2DC1" w:rsidRDefault="00254C53" w:rsidP="0003738C">
      <w:pPr>
        <w:pStyle w:val="Title"/>
      </w:pPr>
      <w:r w:rsidRPr="007C2DC1">
        <w:t>All About Bamboo</w:t>
      </w:r>
    </w:p>
    <w:p w:rsidR="0001276C" w:rsidRPr="007C2DC1" w:rsidRDefault="00062ED3" w:rsidP="00C66B52">
      <w:pPr>
        <w:pStyle w:val="Subtitle"/>
      </w:pPr>
      <w:r w:rsidRPr="007C2DC1">
        <w:t>Information Sheet</w:t>
      </w:r>
    </w:p>
    <w:p w:rsidR="0001276C" w:rsidRDefault="00254C53" w:rsidP="00903E25">
      <w:r>
        <w:t xml:space="preserve">Bamboo is a versatile and important part of the economy and culture in many countries. Here at </w:t>
      </w:r>
      <w:r w:rsidRPr="00386426">
        <w:rPr>
          <w:rStyle w:val="IntenseReference"/>
        </w:rPr>
        <w:t>Wide World Importers</w:t>
      </w:r>
      <w:r>
        <w:t xml:space="preserve">, we import a variety of home décor products made from bamboo. But if you want to add a tropical flair to your garden as well as in your home, try planting one or several of the many varieties </w:t>
      </w:r>
      <w:r w:rsidR="009919E9">
        <w:t>of bamboo used for landscaping.</w:t>
      </w:r>
    </w:p>
    <w:p w:rsidR="0001276C" w:rsidRDefault="00254C53" w:rsidP="00903E25">
      <w:r>
        <w:t xml:space="preserve">There are two different categories to consider, depending on the look you want to achieve and the amount of maintenance you're prepared to do: </w:t>
      </w:r>
      <w:r w:rsidRPr="00386426">
        <w:rPr>
          <w:rStyle w:val="Emphasis"/>
        </w:rPr>
        <w:t>clumping</w:t>
      </w:r>
      <w:r>
        <w:t xml:space="preserve"> and </w:t>
      </w:r>
      <w:r w:rsidRPr="00386426">
        <w:rPr>
          <w:rStyle w:val="Emphasis"/>
        </w:rPr>
        <w:t>running</w:t>
      </w:r>
      <w:r>
        <w:t xml:space="preserve">. The running varieties sent out underground runners which can show up far from the parent plant. They can be easily contained using either the trench or barrier methods described below. Runners are ideal for hedges or screens. Clumping bamboos have very short root systems, expanding no more than a few inches per year. They are less cold-hardy than runners, but </w:t>
      </w:r>
      <w:r w:rsidR="009919E9">
        <w:t>make excellent specimen plants.</w:t>
      </w:r>
    </w:p>
    <w:p w:rsidR="0001276C" w:rsidRPr="005E14A0" w:rsidRDefault="0080191B" w:rsidP="00577F4C">
      <w:pPr>
        <w:pStyle w:val="Heading1"/>
      </w:pPr>
      <w:r w:rsidRPr="005E14A0">
        <w:t>Moving to a New Home</w:t>
      </w:r>
    </w:p>
    <w:p w:rsidR="0001276C" w:rsidRDefault="00254C53" w:rsidP="00903E25">
      <w:r>
        <w:t>Bamboos grow best in a moderately acidic loamy soil. A forest plant, it's best if mulch is kept over the roots and rhizomes. Grass makes a good mulch, since it's high in nitrogen</w:t>
      </w:r>
      <w:bookmarkStart w:id="0" w:name="_GoBack"/>
      <w:bookmarkEnd w:id="0"/>
      <w:r>
        <w:t xml:space="preserve"> and silica, as does chipped trees or manure (as long as it's not too hot). Bamboo can be planted any time of the year in areas with mild climates.</w:t>
      </w:r>
    </w:p>
    <w:p w:rsidR="0001276C" w:rsidRDefault="00254C53" w:rsidP="00903E25">
      <w:r>
        <w:t>A newly planted bamboo requires frequent and liberal watering, twice a week or more often during hot or windy weather.</w:t>
      </w:r>
    </w:p>
    <w:p w:rsidR="0001276C" w:rsidRDefault="00254C53" w:rsidP="00903E25">
      <w:r>
        <w:t xml:space="preserve">To control spread of any of the running bamboo varieties, install a barrier of at least </w:t>
      </w:r>
      <w:smartTag w:uri="urn:schemas-microsoft-com:office:smarttags" w:element="metricconverter">
        <w:smartTagPr>
          <w:attr w:name="ProductID" w:val="30 inches"/>
        </w:smartTagPr>
        <w:r>
          <w:t>30 inches</w:t>
        </w:r>
      </w:smartTag>
      <w:r>
        <w:t xml:space="preserve"> deep. Tightly compact the soil next to the barrier to discourage deep rhizome growth.</w:t>
      </w:r>
    </w:p>
    <w:p w:rsidR="0001276C" w:rsidRPr="005E14A0" w:rsidRDefault="0080191B" w:rsidP="008F1274">
      <w:pPr>
        <w:pStyle w:val="Heading1"/>
      </w:pPr>
      <w:r w:rsidRPr="005E14A0">
        <w:t>Staying Healthy</w:t>
      </w:r>
    </w:p>
    <w:p w:rsidR="0001276C" w:rsidRDefault="00254C53" w:rsidP="00903E25">
      <w:r>
        <w:t>Do not rake or sweep the bamboo leaves from under the plant, as they provide an effective mulch to keep the soil soft and moist.</w:t>
      </w:r>
    </w:p>
    <w:p w:rsidR="0001276C" w:rsidRDefault="00254C53" w:rsidP="00903E25">
      <w:r w:rsidRPr="00816375">
        <w:t>If you d</w:t>
      </w:r>
      <w:r>
        <w:t>i</w:t>
      </w:r>
      <w:r w:rsidRPr="00816375">
        <w:t>g a trench to control running bamboo varieties, check it each fall to see if any rhizomes have tried to cross it. If so, cut them off.</w:t>
      </w:r>
    </w:p>
    <w:p w:rsidR="0001276C" w:rsidRDefault="00254C53" w:rsidP="00903E25">
      <w:r w:rsidRPr="00816375">
        <w:t>Stake tall and slender bamboos.</w:t>
      </w:r>
    </w:p>
    <w:p w:rsidR="0001276C" w:rsidRDefault="00254C53" w:rsidP="00903E25">
      <w:r>
        <w:t>In the spring, there is excessive yellowing of the leaves and leaf drop, which is normal for the growth cycle.</w:t>
      </w:r>
    </w:p>
    <w:p w:rsidR="0001276C" w:rsidRPr="005E14A0" w:rsidRDefault="0080191B" w:rsidP="008F1274">
      <w:pPr>
        <w:pStyle w:val="Heading1"/>
      </w:pPr>
      <w:r w:rsidRPr="005E14A0">
        <w:lastRenderedPageBreak/>
        <w:t>Keeping Bugs at Bay</w:t>
      </w:r>
    </w:p>
    <w:p w:rsidR="0001276C" w:rsidRPr="005E14A0" w:rsidRDefault="00254C53" w:rsidP="008F1274">
      <w:pPr>
        <w:pStyle w:val="Heading2"/>
      </w:pPr>
      <w:r w:rsidRPr="005E14A0">
        <w:t>Mites</w:t>
      </w:r>
    </w:p>
    <w:p w:rsidR="0001276C" w:rsidRDefault="00254C53" w:rsidP="00903E25">
      <w:r>
        <w:t>Bamboo mites, not to be confused with spider mites, cause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miticide.</w:t>
      </w:r>
    </w:p>
    <w:p w:rsidR="0001276C" w:rsidRPr="005E14A0" w:rsidRDefault="00254C53" w:rsidP="008F1274">
      <w:pPr>
        <w:pStyle w:val="Heading2"/>
      </w:pPr>
      <w:r w:rsidRPr="005E14A0">
        <w:t>Mealy</w:t>
      </w:r>
      <w:r w:rsidR="00992343" w:rsidRPr="005E14A0">
        <w:t xml:space="preserve"> B</w:t>
      </w:r>
      <w:r w:rsidRPr="005E14A0">
        <w:t>ugs</w:t>
      </w:r>
    </w:p>
    <w:p w:rsidR="0001276C" w:rsidRDefault="00254C53" w:rsidP="00903E25">
      <w:r w:rsidRPr="00E3117F">
        <w:t>These can be an occasional problem on clumping varieties, and can be controlled by injecting dimethoate directly in the culm. If you prefer not to use this method, you can try submersing the entire plant (assuming it is potted) in water for 12-24 hours; long enough to kill the bugs but not enough to harm the plant. Since bamboo is native to floodplains, they are able to tolerate immersion fairly well.</w:t>
      </w:r>
    </w:p>
    <w:p w:rsidR="0001276C" w:rsidRDefault="0001276C" w:rsidP="00903E25"/>
    <w:sectPr w:rsidR="0001276C" w:rsidSect="00BB0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845E2A"/>
    <w:lvl w:ilvl="0">
      <w:start w:val="1"/>
      <w:numFmt w:val="decimal"/>
      <w:lvlText w:val="%1."/>
      <w:lvlJc w:val="left"/>
      <w:pPr>
        <w:tabs>
          <w:tab w:val="num" w:pos="1800"/>
        </w:tabs>
        <w:ind w:left="1800" w:hanging="360"/>
      </w:pPr>
    </w:lvl>
  </w:abstractNum>
  <w:abstractNum w:abstractNumId="1">
    <w:nsid w:val="FFFFFF7D"/>
    <w:multiLevelType w:val="singleLevel"/>
    <w:tmpl w:val="488A336C"/>
    <w:lvl w:ilvl="0">
      <w:start w:val="1"/>
      <w:numFmt w:val="decimal"/>
      <w:lvlText w:val="%1."/>
      <w:lvlJc w:val="left"/>
      <w:pPr>
        <w:tabs>
          <w:tab w:val="num" w:pos="1440"/>
        </w:tabs>
        <w:ind w:left="1440" w:hanging="360"/>
      </w:pPr>
    </w:lvl>
  </w:abstractNum>
  <w:abstractNum w:abstractNumId="2">
    <w:nsid w:val="FFFFFF7E"/>
    <w:multiLevelType w:val="singleLevel"/>
    <w:tmpl w:val="E7761C4A"/>
    <w:lvl w:ilvl="0">
      <w:start w:val="1"/>
      <w:numFmt w:val="decimal"/>
      <w:lvlText w:val="%1."/>
      <w:lvlJc w:val="left"/>
      <w:pPr>
        <w:tabs>
          <w:tab w:val="num" w:pos="1080"/>
        </w:tabs>
        <w:ind w:left="1080" w:hanging="360"/>
      </w:pPr>
    </w:lvl>
  </w:abstractNum>
  <w:abstractNum w:abstractNumId="3">
    <w:nsid w:val="FFFFFF7F"/>
    <w:multiLevelType w:val="singleLevel"/>
    <w:tmpl w:val="D5CC9174"/>
    <w:lvl w:ilvl="0">
      <w:start w:val="1"/>
      <w:numFmt w:val="decimal"/>
      <w:lvlText w:val="%1."/>
      <w:lvlJc w:val="left"/>
      <w:pPr>
        <w:tabs>
          <w:tab w:val="num" w:pos="720"/>
        </w:tabs>
        <w:ind w:left="720" w:hanging="360"/>
      </w:pPr>
    </w:lvl>
  </w:abstractNum>
  <w:abstractNum w:abstractNumId="4">
    <w:nsid w:val="FFFFFF80"/>
    <w:multiLevelType w:val="singleLevel"/>
    <w:tmpl w:val="A09E78A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E2DC4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B0A93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6BEC5F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44EC504"/>
    <w:lvl w:ilvl="0">
      <w:start w:val="1"/>
      <w:numFmt w:val="decimal"/>
      <w:lvlText w:val="%1."/>
      <w:lvlJc w:val="left"/>
      <w:pPr>
        <w:tabs>
          <w:tab w:val="num" w:pos="360"/>
        </w:tabs>
        <w:ind w:left="360" w:hanging="360"/>
      </w:pPr>
    </w:lvl>
  </w:abstractNum>
  <w:abstractNum w:abstractNumId="9">
    <w:nsid w:val="FFFFFF89"/>
    <w:multiLevelType w:val="singleLevel"/>
    <w:tmpl w:val="26C23EBA"/>
    <w:lvl w:ilvl="0">
      <w:start w:val="1"/>
      <w:numFmt w:val="bullet"/>
      <w:lvlText w:val=""/>
      <w:lvlJc w:val="left"/>
      <w:pPr>
        <w:tabs>
          <w:tab w:val="num" w:pos="360"/>
        </w:tabs>
        <w:ind w:left="360" w:hanging="360"/>
      </w:pPr>
      <w:rPr>
        <w:rFonts w:ascii="Symbol" w:hAnsi="Symbol" w:hint="default"/>
      </w:rPr>
    </w:lvl>
  </w:abstractNum>
  <w:abstractNum w:abstractNumId="1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53"/>
    <w:rsid w:val="0001276C"/>
    <w:rsid w:val="00012E84"/>
    <w:rsid w:val="0003738C"/>
    <w:rsid w:val="000535B3"/>
    <w:rsid w:val="00062ED3"/>
    <w:rsid w:val="00082036"/>
    <w:rsid w:val="000D27DB"/>
    <w:rsid w:val="001D6940"/>
    <w:rsid w:val="00237E97"/>
    <w:rsid w:val="00254C53"/>
    <w:rsid w:val="0028172C"/>
    <w:rsid w:val="0032357B"/>
    <w:rsid w:val="00386426"/>
    <w:rsid w:val="003E47C1"/>
    <w:rsid w:val="0040268C"/>
    <w:rsid w:val="00577F4C"/>
    <w:rsid w:val="005831B1"/>
    <w:rsid w:val="005E14A0"/>
    <w:rsid w:val="00612353"/>
    <w:rsid w:val="007C2DC1"/>
    <w:rsid w:val="007E1686"/>
    <w:rsid w:val="0080191B"/>
    <w:rsid w:val="008B7215"/>
    <w:rsid w:val="008E0D04"/>
    <w:rsid w:val="008F1274"/>
    <w:rsid w:val="00903E25"/>
    <w:rsid w:val="009919E9"/>
    <w:rsid w:val="00992343"/>
    <w:rsid w:val="00A82995"/>
    <w:rsid w:val="00A908CC"/>
    <w:rsid w:val="00A93E3A"/>
    <w:rsid w:val="00B50261"/>
    <w:rsid w:val="00BB0D8C"/>
    <w:rsid w:val="00BE11A2"/>
    <w:rsid w:val="00C66B52"/>
    <w:rsid w:val="00D706F0"/>
    <w:rsid w:val="00D742E1"/>
    <w:rsid w:val="00E03E9D"/>
    <w:rsid w:val="00E90CDA"/>
    <w:rsid w:val="00EE3167"/>
    <w:rsid w:val="00F502C8"/>
    <w:rsid w:val="00FD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7C2BDD02-C553-4AEB-83A5-B95C458A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en-US"/>
        <w14:ligatures w14:val="standard"/>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E97"/>
  </w:style>
  <w:style w:type="paragraph" w:styleId="Heading1">
    <w:name w:val="heading 1"/>
    <w:basedOn w:val="Normal"/>
    <w:next w:val="Normal"/>
    <w:link w:val="Heading1Char"/>
    <w:uiPriority w:val="9"/>
    <w:qFormat/>
    <w:rsid w:val="00237E97"/>
    <w:pPr>
      <w:keepNext/>
      <w:keepLines/>
      <w:spacing w:before="400" w:after="40" w:line="240" w:lineRule="auto"/>
      <w:outlineLvl w:val="0"/>
    </w:pPr>
    <w:rPr>
      <w:rFonts w:asciiTheme="majorHAnsi" w:eastAsiaTheme="majorEastAsia" w:hAnsiTheme="majorHAnsi" w:cstheme="majorBidi"/>
      <w:caps/>
      <w:color w:val="365F91" w:themeColor="accent1" w:themeShade="BF"/>
      <w:sz w:val="36"/>
    </w:rPr>
  </w:style>
  <w:style w:type="paragraph" w:styleId="Heading2">
    <w:name w:val="heading 2"/>
    <w:basedOn w:val="Normal"/>
    <w:next w:val="Normal"/>
    <w:link w:val="Heading2Char"/>
    <w:uiPriority w:val="9"/>
    <w:unhideWhenUsed/>
    <w:qFormat/>
    <w:rsid w:val="00237E97"/>
    <w:pPr>
      <w:keepNext/>
      <w:keepLines/>
      <w:spacing w:before="120" w:after="0" w:line="240" w:lineRule="auto"/>
      <w:outlineLvl w:val="1"/>
    </w:pPr>
    <w:rPr>
      <w:rFonts w:asciiTheme="majorHAnsi" w:eastAsiaTheme="majorEastAsia" w:hAnsiTheme="majorHAnsi" w:cstheme="majorBidi"/>
      <w:color w:val="365F91" w:themeColor="accent1" w:themeShade="BF"/>
      <w:sz w:val="32"/>
    </w:rPr>
  </w:style>
  <w:style w:type="paragraph" w:styleId="Heading3">
    <w:name w:val="heading 3"/>
    <w:basedOn w:val="Normal"/>
    <w:next w:val="Normal"/>
    <w:link w:val="Heading3Char"/>
    <w:uiPriority w:val="9"/>
    <w:semiHidden/>
    <w:unhideWhenUsed/>
    <w:qFormat/>
    <w:rsid w:val="00237E97"/>
    <w:pPr>
      <w:keepNext/>
      <w:keepLines/>
      <w:spacing w:before="120" w:after="0" w:line="240" w:lineRule="auto"/>
      <w:outlineLvl w:val="2"/>
    </w:pPr>
    <w:rPr>
      <w:rFonts w:asciiTheme="majorHAnsi" w:eastAsiaTheme="majorEastAsia" w:hAnsiTheme="majorHAnsi" w:cstheme="majorBidi"/>
      <w:color w:val="365F91" w:themeColor="accent1" w:themeShade="BF"/>
      <w:sz w:val="28"/>
    </w:rPr>
  </w:style>
  <w:style w:type="paragraph" w:styleId="Heading4">
    <w:name w:val="heading 4"/>
    <w:basedOn w:val="Normal"/>
    <w:next w:val="Normal"/>
    <w:link w:val="Heading4Char"/>
    <w:uiPriority w:val="9"/>
    <w:semiHidden/>
    <w:unhideWhenUsed/>
    <w:qFormat/>
    <w:rsid w:val="00237E97"/>
    <w:pPr>
      <w:keepNext/>
      <w:keepLines/>
      <w:spacing w:before="160" w:after="0"/>
      <w:outlineLvl w:val="3"/>
    </w:pPr>
    <w:rPr>
      <w:rFonts w:asciiTheme="majorHAnsi" w:eastAsiaTheme="majorEastAsia" w:hAnsiTheme="majorHAnsi" w:cstheme="majorBidi"/>
      <w:color w:val="365F91" w:themeColor="accent1" w:themeShade="BF"/>
      <w:sz w:val="24"/>
    </w:rPr>
  </w:style>
  <w:style w:type="paragraph" w:styleId="Heading5">
    <w:name w:val="heading 5"/>
    <w:basedOn w:val="Normal"/>
    <w:next w:val="Normal"/>
    <w:link w:val="Heading5Char"/>
    <w:uiPriority w:val="9"/>
    <w:semiHidden/>
    <w:unhideWhenUsed/>
    <w:qFormat/>
    <w:rsid w:val="00237E97"/>
    <w:pPr>
      <w:keepNext/>
      <w:keepLines/>
      <w:spacing w:before="16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37E97"/>
    <w:pPr>
      <w:keepNext/>
      <w:keepLines/>
      <w:spacing w:before="16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37E97"/>
    <w:pPr>
      <w:keepNext/>
      <w:keepLines/>
      <w:spacing w:before="12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37E97"/>
    <w:pPr>
      <w:keepNext/>
      <w:keepLines/>
      <w:spacing w:before="12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37E97"/>
    <w:pPr>
      <w:keepNext/>
      <w:keepLines/>
      <w:spacing w:before="12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basedOn w:val="DefaultParagraphFont"/>
    <w:uiPriority w:val="20"/>
    <w:qFormat/>
    <w:rsid w:val="00237E97"/>
    <w:rPr>
      <w:i/>
      <w:iCs/>
    </w:rPr>
  </w:style>
  <w:style w:type="paragraph" w:styleId="Title">
    <w:name w:val="Title"/>
    <w:basedOn w:val="Normal"/>
    <w:next w:val="Normal"/>
    <w:link w:val="TitleChar"/>
    <w:uiPriority w:val="10"/>
    <w:qFormat/>
    <w:rsid w:val="00237E97"/>
    <w:pPr>
      <w:spacing w:after="0" w:line="204" w:lineRule="auto"/>
      <w:contextualSpacing/>
    </w:pPr>
    <w:rPr>
      <w:rFonts w:asciiTheme="majorHAnsi" w:eastAsiaTheme="majorEastAsia" w:hAnsiTheme="majorHAnsi" w:cstheme="majorBidi"/>
      <w:caps/>
      <w:color w:val="1F497D" w:themeColor="text2"/>
      <w:spacing w:val="-15"/>
      <w:sz w:val="72"/>
    </w:rPr>
  </w:style>
  <w:style w:type="character" w:customStyle="1" w:styleId="TitleChar">
    <w:name w:val="Title Char"/>
    <w:basedOn w:val="DefaultParagraphFont"/>
    <w:link w:val="Title"/>
    <w:uiPriority w:val="10"/>
    <w:rsid w:val="00237E97"/>
    <w:rPr>
      <w:rFonts w:asciiTheme="majorHAnsi" w:eastAsiaTheme="majorEastAsia" w:hAnsiTheme="majorHAnsi" w:cstheme="majorBidi"/>
      <w:caps/>
      <w:color w:val="1F497D" w:themeColor="text2"/>
      <w:spacing w:val="-15"/>
      <w:sz w:val="72"/>
    </w:rPr>
  </w:style>
  <w:style w:type="character" w:customStyle="1" w:styleId="Heading1Char">
    <w:name w:val="Heading 1 Char"/>
    <w:basedOn w:val="DefaultParagraphFont"/>
    <w:link w:val="Heading1"/>
    <w:uiPriority w:val="9"/>
    <w:rsid w:val="00237E97"/>
    <w:rPr>
      <w:rFonts w:asciiTheme="majorHAnsi" w:eastAsiaTheme="majorEastAsia" w:hAnsiTheme="majorHAnsi" w:cstheme="majorBidi"/>
      <w:caps/>
      <w:color w:val="365F91" w:themeColor="accent1" w:themeShade="BF"/>
      <w:sz w:val="36"/>
    </w:rPr>
  </w:style>
  <w:style w:type="paragraph" w:styleId="ListParagraph">
    <w:name w:val="List Paragraph"/>
    <w:basedOn w:val="Normal"/>
    <w:uiPriority w:val="34"/>
    <w:qFormat/>
    <w:rsid w:val="00237E97"/>
    <w:pPr>
      <w:spacing w:after="240" w:line="240" w:lineRule="auto"/>
      <w:ind w:left="720"/>
      <w:contextualSpacing/>
    </w:pPr>
    <w:rPr>
      <w:color w:val="404040" w:themeColor="text1" w:themeTint="BF"/>
    </w:rPr>
  </w:style>
  <w:style w:type="character" w:customStyle="1" w:styleId="Heading2Char">
    <w:name w:val="Heading 2 Char"/>
    <w:basedOn w:val="DefaultParagraphFont"/>
    <w:link w:val="Heading2"/>
    <w:uiPriority w:val="9"/>
    <w:rsid w:val="00237E97"/>
    <w:rPr>
      <w:rFonts w:asciiTheme="majorHAnsi" w:eastAsiaTheme="majorEastAsia" w:hAnsiTheme="majorHAnsi" w:cstheme="majorBidi"/>
      <w:color w:val="365F91" w:themeColor="accent1" w:themeShade="BF"/>
      <w:sz w:val="32"/>
    </w:rPr>
  </w:style>
  <w:style w:type="paragraph" w:styleId="Subtitle">
    <w:name w:val="Subtitle"/>
    <w:basedOn w:val="Normal"/>
    <w:next w:val="Normal"/>
    <w:link w:val="SubtitleChar"/>
    <w:uiPriority w:val="11"/>
    <w:qFormat/>
    <w:rsid w:val="00237E97"/>
    <w:pPr>
      <w:numPr>
        <w:ilvl w:val="1"/>
      </w:numPr>
      <w:spacing w:after="240" w:line="240" w:lineRule="auto"/>
    </w:pPr>
    <w:rPr>
      <w:rFonts w:asciiTheme="majorHAnsi" w:eastAsiaTheme="majorEastAsia" w:hAnsiTheme="majorHAnsi" w:cstheme="majorBidi"/>
      <w:color w:val="4F81BD" w:themeColor="accent1"/>
      <w:sz w:val="28"/>
    </w:rPr>
  </w:style>
  <w:style w:type="character" w:customStyle="1" w:styleId="SubtitleChar">
    <w:name w:val="Subtitle Char"/>
    <w:basedOn w:val="DefaultParagraphFont"/>
    <w:link w:val="Subtitle"/>
    <w:uiPriority w:val="11"/>
    <w:rsid w:val="00237E97"/>
    <w:rPr>
      <w:rFonts w:asciiTheme="majorHAnsi" w:eastAsiaTheme="majorEastAsia" w:hAnsiTheme="majorHAnsi" w:cstheme="majorBidi"/>
      <w:color w:val="4F81BD" w:themeColor="accent1"/>
      <w:sz w:val="28"/>
    </w:rPr>
  </w:style>
  <w:style w:type="character" w:customStyle="1" w:styleId="Heading3Char">
    <w:name w:val="Heading 3 Char"/>
    <w:basedOn w:val="DefaultParagraphFont"/>
    <w:link w:val="Heading3"/>
    <w:uiPriority w:val="9"/>
    <w:semiHidden/>
    <w:rsid w:val="00237E97"/>
    <w:rPr>
      <w:rFonts w:asciiTheme="majorHAnsi" w:eastAsiaTheme="majorEastAsia" w:hAnsiTheme="majorHAnsi" w:cstheme="majorBidi"/>
      <w:color w:val="365F91" w:themeColor="accent1" w:themeShade="BF"/>
      <w:sz w:val="28"/>
    </w:rPr>
  </w:style>
  <w:style w:type="character" w:customStyle="1" w:styleId="Heading4Char">
    <w:name w:val="Heading 4 Char"/>
    <w:basedOn w:val="DefaultParagraphFont"/>
    <w:link w:val="Heading4"/>
    <w:uiPriority w:val="9"/>
    <w:semiHidden/>
    <w:rsid w:val="00237E97"/>
    <w:rPr>
      <w:rFonts w:asciiTheme="majorHAnsi" w:eastAsiaTheme="majorEastAsia" w:hAnsiTheme="majorHAnsi" w:cstheme="majorBidi"/>
      <w:color w:val="365F91" w:themeColor="accent1" w:themeShade="BF"/>
      <w:sz w:val="24"/>
    </w:rPr>
  </w:style>
  <w:style w:type="character" w:customStyle="1" w:styleId="Heading5Char">
    <w:name w:val="Heading 5 Char"/>
    <w:basedOn w:val="DefaultParagraphFont"/>
    <w:link w:val="Heading5"/>
    <w:uiPriority w:val="9"/>
    <w:semiHidden/>
    <w:rsid w:val="00237E9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37E9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37E9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37E9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37E9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237E97"/>
    <w:pPr>
      <w:spacing w:line="240" w:lineRule="auto"/>
    </w:pPr>
    <w:rPr>
      <w:b/>
      <w:bCs/>
      <w:smallCaps/>
      <w:color w:val="1F497D" w:themeColor="text2"/>
    </w:rPr>
  </w:style>
  <w:style w:type="character" w:styleId="Strong">
    <w:name w:val="Strong"/>
    <w:basedOn w:val="DefaultParagraphFont"/>
    <w:uiPriority w:val="22"/>
    <w:qFormat/>
    <w:rsid w:val="00237E97"/>
    <w:rPr>
      <w:b/>
      <w:bCs/>
    </w:rPr>
  </w:style>
  <w:style w:type="paragraph" w:styleId="NoSpacing">
    <w:name w:val="No Spacing"/>
    <w:link w:val="NoSpacingChar"/>
    <w:uiPriority w:val="1"/>
    <w:qFormat/>
    <w:rsid w:val="00237E97"/>
    <w:pPr>
      <w:spacing w:after="0" w:line="240" w:lineRule="auto"/>
    </w:pPr>
  </w:style>
  <w:style w:type="character" w:customStyle="1" w:styleId="NoSpacingChar">
    <w:name w:val="No Spacing Char"/>
    <w:basedOn w:val="DefaultParagraphFont"/>
    <w:link w:val="NoSpacing"/>
    <w:uiPriority w:val="1"/>
    <w:rsid w:val="005831B1"/>
  </w:style>
  <w:style w:type="paragraph" w:styleId="Quote">
    <w:name w:val="Quote"/>
    <w:basedOn w:val="Normal"/>
    <w:next w:val="Normal"/>
    <w:link w:val="QuoteChar"/>
    <w:uiPriority w:val="29"/>
    <w:qFormat/>
    <w:rsid w:val="00237E97"/>
    <w:pPr>
      <w:spacing w:before="120" w:after="120"/>
      <w:ind w:left="720"/>
    </w:pPr>
    <w:rPr>
      <w:color w:val="1F497D" w:themeColor="text2"/>
      <w:sz w:val="24"/>
    </w:rPr>
  </w:style>
  <w:style w:type="character" w:customStyle="1" w:styleId="QuoteChar">
    <w:name w:val="Quote Char"/>
    <w:basedOn w:val="DefaultParagraphFont"/>
    <w:link w:val="Quote"/>
    <w:uiPriority w:val="29"/>
    <w:rsid w:val="00237E97"/>
    <w:rPr>
      <w:color w:val="1F497D" w:themeColor="text2"/>
      <w:sz w:val="24"/>
    </w:rPr>
  </w:style>
  <w:style w:type="paragraph" w:styleId="IntenseQuote">
    <w:name w:val="Intense Quote"/>
    <w:basedOn w:val="Normal"/>
    <w:next w:val="Normal"/>
    <w:link w:val="IntenseQuoteChar"/>
    <w:uiPriority w:val="30"/>
    <w:qFormat/>
    <w:rsid w:val="00237E97"/>
    <w:pPr>
      <w:spacing w:before="100" w:beforeAutospacing="1" w:after="240"/>
      <w:ind w:left="720"/>
      <w:jc w:val="center"/>
    </w:pPr>
    <w:rPr>
      <w:rFonts w:asciiTheme="majorHAnsi" w:eastAsiaTheme="majorEastAsia" w:hAnsiTheme="majorHAnsi" w:cstheme="majorBidi"/>
      <w:color w:val="1F497D" w:themeColor="text2"/>
      <w:sz w:val="32"/>
    </w:rPr>
  </w:style>
  <w:style w:type="character" w:customStyle="1" w:styleId="IntenseQuoteChar">
    <w:name w:val="Intense Quote Char"/>
    <w:basedOn w:val="DefaultParagraphFont"/>
    <w:link w:val="IntenseQuote"/>
    <w:uiPriority w:val="30"/>
    <w:rsid w:val="00237E97"/>
    <w:rPr>
      <w:rFonts w:asciiTheme="majorHAnsi" w:eastAsiaTheme="majorEastAsia" w:hAnsiTheme="majorHAnsi" w:cstheme="majorBidi"/>
      <w:color w:val="1F497D" w:themeColor="text2"/>
      <w:sz w:val="32"/>
    </w:rPr>
  </w:style>
  <w:style w:type="character" w:styleId="SubtleEmphasis">
    <w:name w:val="Subtle Emphasis"/>
    <w:basedOn w:val="DefaultParagraphFont"/>
    <w:uiPriority w:val="19"/>
    <w:qFormat/>
    <w:rsid w:val="00237E97"/>
    <w:rPr>
      <w:i/>
      <w:iCs/>
      <w:color w:val="595959" w:themeColor="text1" w:themeTint="A6"/>
    </w:rPr>
  </w:style>
  <w:style w:type="character" w:styleId="IntenseEmphasis">
    <w:name w:val="Intense Emphasis"/>
    <w:basedOn w:val="DefaultParagraphFont"/>
    <w:uiPriority w:val="21"/>
    <w:qFormat/>
    <w:rsid w:val="00237E97"/>
    <w:rPr>
      <w:b/>
      <w:bCs/>
      <w:i/>
      <w:iCs/>
    </w:rPr>
  </w:style>
  <w:style w:type="character" w:styleId="SubtleReference">
    <w:name w:val="Subtle Reference"/>
    <w:basedOn w:val="DefaultParagraphFont"/>
    <w:uiPriority w:val="31"/>
    <w:qFormat/>
    <w:rsid w:val="00237E9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7E97"/>
    <w:rPr>
      <w:b/>
      <w:bCs/>
      <w:smallCaps/>
      <w:color w:val="1F497D" w:themeColor="text2"/>
      <w:u w:val="single"/>
    </w:rPr>
  </w:style>
  <w:style w:type="character" w:styleId="BookTitle">
    <w:name w:val="Book Title"/>
    <w:basedOn w:val="DefaultParagraphFont"/>
    <w:uiPriority w:val="33"/>
    <w:qFormat/>
    <w:rsid w:val="00237E97"/>
    <w:rPr>
      <w:b/>
      <w:bCs/>
      <w:smallCaps/>
      <w:spacing w:val="10"/>
    </w:rPr>
  </w:style>
  <w:style w:type="paragraph" w:customStyle="1" w:styleId="TOCHeading1">
    <w:name w:val="TOC Heading1"/>
    <w:basedOn w:val="Heading1"/>
    <w:next w:val="Normal"/>
    <w:uiPriority w:val="39"/>
    <w:semiHidden/>
    <w:unhideWhenUsed/>
    <w:rsid w:val="005831B1"/>
    <w:pPr>
      <w:outlineLvl w:val="9"/>
    </w:pPr>
  </w:style>
  <w:style w:type="paragraph" w:styleId="TOCHeading">
    <w:name w:val="TOC Heading"/>
    <w:basedOn w:val="Heading1"/>
    <w:next w:val="Normal"/>
    <w:uiPriority w:val="39"/>
    <w:semiHidden/>
    <w:unhideWhenUsed/>
    <w:qFormat/>
    <w:rsid w:val="00237E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customXml/item5.xml"/><Relationship Id="rId5" Type="http://schemas.openxmlformats.org/officeDocument/2006/relationships/numbering" Target="numbering.xml"/><Relationship Id="rId10" Type="http://schemas.openxmlformats.org/officeDocument/2006/relationships/theme" Target="theme/theme1.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file>

<file path=customXml/item2.xml><?xml version="1.0" encoding="utf-8"?>
<p:properties xmlns:p="http://schemas.microsoft.com/office/2006/metadata/properties" xmlns:xsi="http://www.w3.org/2001/XMLSchema-instance">
  <documentManagement>
    <Stage-Notes xmlns="b49051fe-4646-4981-af49-10bb2dc686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E1F9B7B5563E546BDCC4FF750137663" ma:contentTypeVersion="3" ma:contentTypeDescription="Create a new document." ma:contentTypeScope="" ma:versionID="97a9d11f39ef692acaa44798f81713e9">
  <xsd:schema xmlns:xsd="http://www.w3.org/2001/XMLSchema" xmlns:xs="http://www.w3.org/2001/XMLSchema" xmlns:p="http://schemas.microsoft.com/office/2006/metadata/properties" xmlns:ns2="26fae966-843c-4d4f-81a0-161e61761eff" targetNamespace="http://schemas.microsoft.com/office/2006/metadata/properties" ma:root="true" ma:fieldsID="d7a63135b84176e1140ea05e2499b8df" ns2:_="">
    <xsd:import namespace="26fae966-843c-4d4f-81a0-161e61761ef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ae966-843c-4d4f-81a0-161e61761e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8826216A0906B04E89BB89C1075B88C4" ma:contentTypeVersion="" ma:contentTypeDescription="Create a new document." ma:contentTypeScope="" ma:versionID="21342baeeefee87134c2571e90364d9e">
  <xsd:schema xmlns:xsd="http://www.w3.org/2001/XMLSchema" xmlns:xs="http://www.w3.org/2001/XMLSchema" xmlns:p="http://schemas.microsoft.com/office/2006/metadata/properties" xmlns:ns2="b49051fe-4646-4981-af49-10bb2dc6861b" targetNamespace="http://schemas.microsoft.com/office/2006/metadata/properties" ma:root="true" ma:fieldsID="8cb98404e8479986d4d3fa8fd5071fe3" ns2:_="">
    <xsd:import namespace="b49051fe-4646-4981-af49-10bb2dc6861b"/>
    <xsd:element name="properties">
      <xsd:complexType>
        <xsd:sequence>
          <xsd:element name="documentManagement">
            <xsd:complexType>
              <xsd:all>
                <xsd:element ref="ns2:Stage-Not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051fe-4646-4981-af49-10bb2dc6861b" elementFormDefault="qualified">
    <xsd:import namespace="http://schemas.microsoft.com/office/2006/documentManagement/types"/>
    <xsd:import namespace="http://schemas.microsoft.com/office/infopath/2007/PartnerControls"/>
    <xsd:element name="Stage-Notes" ma:index="8" nillable="true" ma:displayName="Stage-Notes" ma:description="Optional status notes" ma:internalName="Stage_x002d_Notes">
      <xsd:simpleType>
        <xsd:restriction base="dms:Text">
          <xsd:maxLength value="50"/>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35AF97-8303-4B81-BADD-0EAC072C7F95}"/>
</file>

<file path=customXml/itemProps2.xml><?xml version="1.0" encoding="utf-8"?>
<ds:datastoreItem xmlns:ds="http://schemas.openxmlformats.org/officeDocument/2006/customXml" ds:itemID="{EF2030AA-6508-4679-9836-03F15C05E8BD}"/>
</file>

<file path=customXml/itemProps3.xml><?xml version="1.0" encoding="utf-8"?>
<ds:datastoreItem xmlns:ds="http://schemas.openxmlformats.org/officeDocument/2006/customXml" ds:itemID="{6F187DDA-FA53-4FBF-A0C7-1F099A0C438C}"/>
</file>

<file path=customXml/itemProps4.xml><?xml version="1.0" encoding="utf-8"?>
<ds:datastoreItem xmlns:ds="http://schemas.openxmlformats.org/officeDocument/2006/customXml" ds:itemID="{DDB880F8-3163-45AD-B36D-DD82D257218F}"/>
</file>

<file path=customXml/itemProps5.xml><?xml version="1.0" encoding="utf-8"?>
<ds:datastoreItem xmlns:ds="http://schemas.openxmlformats.org/officeDocument/2006/customXml" ds:itemID="{BC4272C7-84BA-4180-8B44-5780B6A3EBD6}"/>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2454</Characters>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2012-10-23T17:41:00Z</dcterms:created>
  <dcterms:modified xsi:type="dcterms:W3CDTF">2012-10-23T17:41:00Z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0x0101008826216A0906B04E89BB89C1075B88C4</vt:lpwstr>
  </property>
  <property fmtid="{D5CDD505-2E9C-101B-9397-08002B2CF9AE}" pid="3" name="Used in Chapter">
    <vt:lpwstr>true</vt:lpwstr>
  </property>
  <property fmtid="{D5CDD505-2E9C-101B-9397-08002B2CF9AE}" pid="4" name="_dlc_DocIdItemGuid">
    <vt:lpwstr>5b18571e-b498-4ea2-bacb-0fb2f2b70efd</vt:lpwstr>
  </property>
</Properties>
</file>