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How to build expat with cmake (experimental) 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cmake based buildsystem for expat works on Windows (cygwin, mingw, Visual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Studio) and should work on all other platform cmake supports.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~/expat-2.2.5 is the source directory of expat, add a subdirectory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and change into that directory: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~/expat-2.2.5$ mkdir build &amp;&amp; cd build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~/expat-2.2.5/build$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directory, call cmake first, then call make, make test and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 in the usual way: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~/expat-2.2.5/build$ cmake 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/home/patrick/expat-2.2.5/build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specify the install location for your files, append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-DCMAKE_INSTALL_PREFIX=/your/install/path to the cmake call.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~/expat-2.2.5/build$ make &amp;&amp; make test &amp;&amp; make install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 dependencies of target expat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5%] Building C object CMakeFiles/expat.dir/lib/xmlparse.c.o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[ 11%] Building C object CMakeFiles/expat.dir/lib/xmlrole.c.o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Installing: /usr/local/lib/pkgconfig/expat.pc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Installing: /usr/local/bin/xmlwf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Installing: /usr/local/share/man/man1/xmlwf.1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Windows builds, you must make sure to call cmake from an environment where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compiler is reachable, that means either you call it from the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Command Prompt or when using mingw, you must open a cmd.exe and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gcc can be called. On Windows, you also might want to specify a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Generator for CMake: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Visual Studio builds do: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.. -G "Visual Studio 10" &amp;&amp; vcexpress expat.sln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mingw builds do: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.. -G "MinGW Makefiles" -DCMAKE_INSTALL_PREFIX=D:\expat-install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&amp;&amp; gmake &amp;&amp; gmake install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