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39" w:rsidRPr="00AA5F39" w:rsidRDefault="00AA5F39" w:rsidP="00AA5F39">
      <w:pPr>
        <w:spacing w:after="22" w:line="259" w:lineRule="auto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 w:rsidRPr="00AA5F3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AA5F39" w:rsidRPr="00AA5F39" w:rsidRDefault="00AA5F39" w:rsidP="00AA5F39">
      <w:pPr>
        <w:spacing w:after="81" w:line="259" w:lineRule="auto"/>
        <w:ind w:left="397" w:right="3"/>
        <w:jc w:val="center"/>
        <w:rPr>
          <w:rFonts w:ascii="Times New Roman" w:hAnsi="Times New Roman" w:cs="Times New Roman"/>
          <w:sz w:val="28"/>
          <w:szCs w:val="28"/>
        </w:rPr>
      </w:pPr>
      <w:r w:rsidRPr="00AA5F39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AA5F39" w:rsidRPr="00AA5F39" w:rsidRDefault="00AA5F39" w:rsidP="00AA5F39">
      <w:pPr>
        <w:spacing w:after="22" w:line="259" w:lineRule="auto"/>
        <w:ind w:left="397" w:right="1"/>
        <w:jc w:val="center"/>
        <w:rPr>
          <w:rFonts w:ascii="Times New Roman" w:hAnsi="Times New Roman" w:cs="Times New Roman"/>
          <w:sz w:val="28"/>
          <w:szCs w:val="28"/>
        </w:rPr>
      </w:pPr>
      <w:r w:rsidRPr="00AA5F3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ІНСТИТУТ» </w:t>
      </w:r>
    </w:p>
    <w:p w:rsidR="00973499" w:rsidRDefault="00973499" w:rsidP="00AA5F39">
      <w:pPr>
        <w:jc w:val="center"/>
        <w:rPr>
          <w:rFonts w:ascii="Times New Roman" w:hAnsi="Times New Roman" w:cs="Times New Roman"/>
          <w:szCs w:val="24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Cs w:val="24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Cs w:val="24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</w:t>
      </w:r>
      <w:r>
        <w:rPr>
          <w:rFonts w:ascii="Times New Roman" w:hAnsi="Times New Roman" w:cs="Times New Roman"/>
          <w:sz w:val="28"/>
          <w:szCs w:val="28"/>
          <w:lang w:val="uk-UA"/>
        </w:rPr>
        <w:t>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 енергетичних процесів та систем</w:t>
      </w: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Pr="00AA5F39" w:rsidRDefault="00AA5F39" w:rsidP="00AA5F3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5F39" w:rsidRPr="00AA5F39" w:rsidRDefault="00AA5F39" w:rsidP="00AA5F3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5F3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 3</w:t>
      </w: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P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2-го курсу </w:t>
      </w:r>
    </w:p>
    <w:p w:rsid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ТЕФ, ТМ-72</w:t>
      </w:r>
    </w:p>
    <w:p w:rsid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Євгеній</w:t>
      </w:r>
    </w:p>
    <w:p w:rsid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Молодід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О.К</w:t>
      </w:r>
    </w:p>
    <w:p w:rsidR="00AA5F39" w:rsidRDefault="00AA5F39" w:rsidP="00AA5F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- 2019</w:t>
      </w:r>
    </w:p>
    <w:p w:rsidR="00AA5F39" w:rsidRDefault="00AA5F39" w:rsidP="00AA5F3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5F3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Розв’язування задачі Коші для одного рівняння першого порядку </w:t>
      </w:r>
      <w:proofErr w:type="spellStart"/>
      <w:r w:rsidRPr="00AA5F39">
        <w:rPr>
          <w:rFonts w:ascii="Times New Roman" w:hAnsi="Times New Roman" w:cs="Times New Roman"/>
          <w:b/>
          <w:sz w:val="28"/>
          <w:szCs w:val="28"/>
          <w:lang w:val="uk-UA"/>
        </w:rPr>
        <w:t>однокроковим</w:t>
      </w:r>
      <w:proofErr w:type="spellEnd"/>
      <w:r w:rsidRPr="00AA5F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методом з фіксованим кроком</w:t>
      </w:r>
    </w:p>
    <w:p w:rsidR="00AA5F39" w:rsidRPr="00AA5F39" w:rsidRDefault="00AA5F39" w:rsidP="00AA5F3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5F39" w:rsidRDefault="00AA5F39" w:rsidP="00AA5F3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5F39">
        <w:rPr>
          <w:rFonts w:ascii="Times New Roman" w:hAnsi="Times New Roman" w:cs="Times New Roman"/>
          <w:sz w:val="28"/>
          <w:szCs w:val="28"/>
          <w:lang w:val="uk-UA"/>
        </w:rPr>
        <w:t>Скласти програм</w:t>
      </w:r>
      <w:r w:rsidRPr="00AA5F39">
        <w:rPr>
          <w:rFonts w:ascii="Times New Roman" w:hAnsi="Times New Roman" w:cs="Times New Roman"/>
          <w:sz w:val="28"/>
          <w:szCs w:val="28"/>
          <w:lang w:val="uk-UA"/>
        </w:rPr>
        <w:t>у для розв'язування задачі Коші</w:t>
      </w:r>
    </w:p>
    <w:p w:rsidR="00AA5F39" w:rsidRDefault="00AA5F39" w:rsidP="00AA5F3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735" w:type="dxa"/>
        <w:tblInd w:w="-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"/>
        <w:gridCol w:w="2730"/>
        <w:gridCol w:w="1245"/>
        <w:gridCol w:w="630"/>
        <w:gridCol w:w="660"/>
        <w:gridCol w:w="915"/>
        <w:gridCol w:w="2850"/>
      </w:tblGrid>
      <w:tr w:rsidR="00AA5F39" w:rsidTr="00AA5F39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705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</w:t>
            </w:r>
          </w:p>
        </w:tc>
        <w:tc>
          <w:tcPr>
            <w:tcW w:w="2730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Рівняння</w:t>
            </w:r>
          </w:p>
        </w:tc>
        <w:tc>
          <w:tcPr>
            <w:tcW w:w="1245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630" w:type="dxa"/>
          </w:tcPr>
          <w:p w:rsidR="00AA5F39" w:rsidRP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60" w:type="dxa"/>
          </w:tcPr>
          <w:p w:rsidR="00AA5F39" w:rsidRP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15" w:type="dxa"/>
          </w:tcPr>
          <w:p w:rsidR="00AA5F39" w:rsidRP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>h</w:t>
            </w:r>
            <w:r w:rsidRPr="005117CA">
              <w:rPr>
                <w:szCs w:val="24"/>
                <w:vertAlign w:val="subscript"/>
                <w:lang w:val="uk-UA"/>
              </w:rPr>
              <w:t>o</w:t>
            </w:r>
          </w:p>
        </w:tc>
        <w:tc>
          <w:tcPr>
            <w:tcW w:w="2850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Точний </w:t>
            </w:r>
          </w:p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  <w:tr w:rsidR="00AA5F39" w:rsidTr="00AA5F39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705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730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17CA">
              <w:rPr>
                <w:szCs w:val="24"/>
                <w:lang w:val="uk-UA"/>
              </w:rPr>
              <w:t>(</w:t>
            </w:r>
            <w:r w:rsidRPr="005117CA">
              <w:rPr>
                <w:i/>
                <w:szCs w:val="24"/>
                <w:lang w:val="uk-UA"/>
              </w:rPr>
              <w:t>y</w:t>
            </w:r>
            <w:r w:rsidRPr="005117CA">
              <w:rPr>
                <w:szCs w:val="24"/>
                <w:vertAlign w:val="superscript"/>
                <w:lang w:val="uk-UA"/>
              </w:rPr>
              <w:t>’</w:t>
            </w:r>
            <w:r w:rsidRPr="005117CA">
              <w:rPr>
                <w:szCs w:val="24"/>
                <w:lang w:val="uk-UA"/>
              </w:rPr>
              <w:t>)</w:t>
            </w:r>
            <w:r w:rsidRPr="005117CA">
              <w:rPr>
                <w:szCs w:val="24"/>
                <w:vertAlign w:val="superscript"/>
                <w:lang w:val="uk-UA"/>
              </w:rPr>
              <w:t>2</w:t>
            </w:r>
            <w:r w:rsidRPr="005117CA">
              <w:rPr>
                <w:szCs w:val="24"/>
                <w:lang w:val="uk-UA"/>
              </w:rPr>
              <w:t>+</w:t>
            </w:r>
            <w:r w:rsidRPr="005117CA">
              <w:rPr>
                <w:i/>
                <w:szCs w:val="24"/>
                <w:lang w:val="uk-UA"/>
              </w:rPr>
              <w:t>y</w:t>
            </w:r>
            <w:r w:rsidRPr="005117CA">
              <w:rPr>
                <w:szCs w:val="24"/>
                <w:vertAlign w:val="superscript"/>
                <w:lang w:val="uk-UA"/>
              </w:rPr>
              <w:t>2</w:t>
            </w:r>
            <w:r w:rsidRPr="005117CA">
              <w:rPr>
                <w:szCs w:val="24"/>
                <w:lang w:val="uk-UA"/>
              </w:rPr>
              <w:t>=1</w:t>
            </w:r>
          </w:p>
        </w:tc>
        <w:tc>
          <w:tcPr>
            <w:tcW w:w="1245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30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60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15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2850" w:type="dxa"/>
          </w:tcPr>
          <w:p w:rsid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A5F39" w:rsidRPr="00AA5F39" w:rsidRDefault="00AA5F39" w:rsidP="00AA5F39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sinx</w:t>
            </w:r>
          </w:p>
        </w:tc>
      </w:tr>
    </w:tbl>
    <w:p w:rsidR="00AA5F39" w:rsidRDefault="00AA5F39" w:rsidP="00AA5F3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5F39" w:rsidRDefault="00AA5F39" w:rsidP="00AA5F39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5F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r w:rsidRPr="00AA5F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AA5F39">
        <w:rPr>
          <w:rFonts w:ascii="Times New Roman" w:hAnsi="Times New Roman" w:cs="Times New Roman"/>
          <w:b/>
          <w:sz w:val="28"/>
          <w:szCs w:val="28"/>
          <w:lang w:val="uk-UA"/>
        </w:rPr>
        <w:t>Трапецій</w:t>
      </w:r>
    </w:p>
    <w:p w:rsidR="00AA5F39" w:rsidRDefault="00AA5F39" w:rsidP="00AA5F39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5F39" w:rsidRDefault="00AA5F39" w:rsidP="00AA5F3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 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h = 0.5, a = 0, b = </w:t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1 ;</w:t>
      </w:r>
      <w:bookmarkStart w:id="0" w:name="_GoBack"/>
      <w:bookmarkEnd w:id="0"/>
      <w:proofErr w:type="gramEnd"/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massX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= [];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massH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= [];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massH5 </w:t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=[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];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massH21 = [];</w:t>
      </w:r>
      <w:proofErr w:type="spellStart"/>
    </w:p>
    <w:p w:rsidR="00AA5F39" w:rsidRPr="00AA5F39" w:rsidRDefault="00AA5F39" w:rsidP="00AA5F39">
      <w:pPr>
        <w:pStyle w:val="a3"/>
        <w:ind w:left="0" w:firstLine="0"/>
        <w:rPr>
          <w:rFonts w:ascii="Times New Roman" w:hAnsi="Times New Roman" w:cs="Times New Roman"/>
          <w:szCs w:val="24"/>
          <w:lang w:val="en-US"/>
        </w:rPr>
      </w:pPr>
      <w:proofErr w:type="spellEnd"/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draw(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generateTable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h,massH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),'table1');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draw(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generateTable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(h/</w:t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5,massH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5),'table2');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draw(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generateTable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(h/</w:t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21,massH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21),'table3');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generateTable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(h</w:t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1,mass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){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= 1;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y = 0, x = a, y0 = 0;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yi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E = 0;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table = '&lt;h1&gt; h = '+h1+'&lt;/h1&gt; &lt;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br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/&gt;'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'&lt;table class="simple-little-table"&gt;';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tr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&gt;';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+='&lt;td&gt;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&lt;/td&gt; &lt;td&gt;x&lt;/td&gt; &lt;td&gt;y&lt;/td&gt; &lt;td&gt;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Ftoch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&lt;/td&gt; &lt;td&gt;e(x)&lt;/td&gt;'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'&lt;/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tr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&gt;';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do{</w:t>
      </w:r>
      <w:proofErr w:type="gramEnd"/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//draw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tr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&gt;';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'&lt;td&gt;' +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+'&lt;/td&gt;'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'&lt;td&gt;' +</w:t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x.toFixed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(6) +'&lt;/td&gt;'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'&lt;td&gt;' +</w:t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y.toFixed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(6) +'&lt;/td&gt;'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'&lt;td&gt;' +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ftoch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(x</w:t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).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toFixed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(6) +'&lt;/td&gt;'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'&lt;td&gt;' +</w:t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E.toFixed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(5) +'&lt;/td&gt;'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'&lt;/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tr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&gt;';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//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calc</w:t>
      </w:r>
      <w:proofErr w:type="spellEnd"/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lastRenderedPageBreak/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 xml:space="preserve">y0 = y + h1 *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calc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(y)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yi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= y + h1/2 * (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calc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(y) +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calc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(y0));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 xml:space="preserve">y =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yi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massX.push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(x);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x+=h1;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 xml:space="preserve">E = </w:t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Math.abs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 xml:space="preserve">y -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ftoch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(x));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mass.push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(E);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++;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}while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(x&lt;=b+0.01)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table += '&lt;/table&gt;';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r w:rsidRPr="00AA5F39">
        <w:rPr>
          <w:rFonts w:ascii="Times New Roman" w:hAnsi="Times New Roman" w:cs="Times New Roman"/>
          <w:szCs w:val="24"/>
          <w:lang w:val="en-US"/>
        </w:rPr>
        <w:tab/>
        <w:t>return table;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>}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>function draw(</w:t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table,id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)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>{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if(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id == 'table1')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document.getElementById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('table1').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innerHTML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= table;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if(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id == 'table2')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document.getElementById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('table2').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innerHTML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= table;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if(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id == 'table3')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document.getElementById</w:t>
      </w:r>
      <w:proofErr w:type="spellEnd"/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('table3').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innerHTML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= table;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>}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calc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(y)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>{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return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Math.sqrt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(1-y*y);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>}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ftoch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(x)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>{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ab/>
        <w:t xml:space="preserve">return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Math.sin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(x);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>}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trace1 = {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x: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massX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y: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massH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type: 'scatter',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name: "h"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};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trace2 = {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x: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massX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y: massH5,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type: 'scatter',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name: "h/5"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};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trace3</w:t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={</w:t>
      </w:r>
      <w:proofErr w:type="gramEnd"/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x: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massX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>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y: massH21,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type: 'scatter',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    name: "h/21"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}</w:t>
      </w:r>
    </w:p>
    <w:p w:rsidR="00AA5F39" w:rsidRPr="00AA5F39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AA5F39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AA5F39">
        <w:rPr>
          <w:rFonts w:ascii="Times New Roman" w:hAnsi="Times New Roman" w:cs="Times New Roman"/>
          <w:szCs w:val="24"/>
          <w:lang w:val="en-US"/>
        </w:rPr>
        <w:t xml:space="preserve"> data = [trace1, trace</w:t>
      </w:r>
      <w:proofErr w:type="gramStart"/>
      <w:r w:rsidRPr="00AA5F39">
        <w:rPr>
          <w:rFonts w:ascii="Times New Roman" w:hAnsi="Times New Roman" w:cs="Times New Roman"/>
          <w:szCs w:val="24"/>
          <w:lang w:val="en-US"/>
        </w:rPr>
        <w:t>2,trace</w:t>
      </w:r>
      <w:proofErr w:type="gramEnd"/>
      <w:r w:rsidRPr="00AA5F39">
        <w:rPr>
          <w:rFonts w:ascii="Times New Roman" w:hAnsi="Times New Roman" w:cs="Times New Roman"/>
          <w:szCs w:val="24"/>
          <w:lang w:val="en-US"/>
        </w:rPr>
        <w:t>3];</w:t>
      </w:r>
    </w:p>
    <w:p w:rsidR="00AA5F39" w:rsidRPr="00FF7460" w:rsidRDefault="00AA5F39" w:rsidP="00AA5F39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AA5F39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FF7460">
        <w:rPr>
          <w:rFonts w:ascii="Times New Roman" w:hAnsi="Times New Roman" w:cs="Times New Roman"/>
          <w:szCs w:val="24"/>
          <w:lang w:val="en-US"/>
        </w:rPr>
        <w:t>Plotly.newPlot('tester', data);</w:t>
      </w:r>
    </w:p>
    <w:p w:rsidR="00AA5F39" w:rsidRDefault="00FF7460" w:rsidP="00AA5F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F74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виконання </w:t>
      </w:r>
    </w:p>
    <w:p w:rsidR="00FF7460" w:rsidRDefault="00FF7460" w:rsidP="00AA5F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 = h</w:t>
      </w:r>
    </w:p>
    <w:p w:rsidR="00FF7460" w:rsidRDefault="00FF7460" w:rsidP="00AA5F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838AF" wp14:editId="390355C2">
            <wp:extent cx="3571875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60" w:rsidRDefault="00FF7460" w:rsidP="00AA5F3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F7460" w:rsidRPr="00FF7460" w:rsidRDefault="00FF7460" w:rsidP="00FF7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= h/5</w:t>
      </w:r>
    </w:p>
    <w:p w:rsidR="00AA5F39" w:rsidRPr="00FF7460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 wp14:anchorId="5902B62D" wp14:editId="5813B8F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62350" cy="5524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2"/>
          <w:lang w:val="en-US"/>
        </w:rPr>
        <w:br w:type="textWrapping" w:clear="all"/>
      </w:r>
    </w:p>
    <w:p w:rsidR="00AA5F39" w:rsidRPr="00FF7460" w:rsidRDefault="00FF7460" w:rsidP="00FF74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33800" cy="883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39" w:rsidRPr="00FF7460" w:rsidRDefault="00AA5F39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AA5F39" w:rsidRPr="00FF7460" w:rsidRDefault="00AA5F39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AA5F39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>
            <wp:extent cx="3695700" cy="824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60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2"/>
          <w:lang w:val="en-US"/>
        </w:rPr>
      </w:pPr>
    </w:p>
    <w:p w:rsidR="00FF7460" w:rsidRDefault="00FF7460" w:rsidP="00FF7460">
      <w:pPr>
        <w:pStyle w:val="a3"/>
        <w:ind w:left="2134" w:firstLine="0"/>
        <w:rPr>
          <w:rFonts w:ascii="Times New Roman" w:hAnsi="Times New Roman" w:cs="Times New Roman"/>
          <w:sz w:val="28"/>
          <w:szCs w:val="28"/>
        </w:rPr>
      </w:pPr>
      <w:r w:rsidRPr="00FF7460">
        <w:rPr>
          <w:rFonts w:ascii="Times New Roman" w:hAnsi="Times New Roman" w:cs="Times New Roman"/>
          <w:sz w:val="28"/>
          <w:szCs w:val="28"/>
        </w:rPr>
        <w:t xml:space="preserve">  </w:t>
      </w:r>
      <w:r w:rsidRPr="00FF746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значень похибки </w:t>
      </w:r>
      <w:r w:rsidRPr="00FF746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7460">
        <w:rPr>
          <w:rFonts w:ascii="Times New Roman" w:hAnsi="Times New Roman" w:cs="Times New Roman"/>
          <w:sz w:val="28"/>
          <w:szCs w:val="28"/>
        </w:rPr>
        <w:t>(</w:t>
      </w:r>
      <w:r w:rsidRPr="00FF74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7460">
        <w:rPr>
          <w:rFonts w:ascii="Times New Roman" w:hAnsi="Times New Roman" w:cs="Times New Roman"/>
          <w:sz w:val="28"/>
          <w:szCs w:val="28"/>
        </w:rPr>
        <w:t>)</w:t>
      </w:r>
    </w:p>
    <w:p w:rsidR="00FF7460" w:rsidRDefault="00FF7460" w:rsidP="00AA5F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7460" w:rsidRPr="002C7D04" w:rsidRDefault="002C7D04" w:rsidP="00AA5F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h, h/5, h/21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</w:p>
    <w:p w:rsidR="00FF7460" w:rsidRDefault="00FF7460" w:rsidP="00AA5F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7460" w:rsidRDefault="00FF7460" w:rsidP="00AA5F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7460" w:rsidRPr="00FF7460" w:rsidRDefault="00FF7460" w:rsidP="002C7D0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458FE" wp14:editId="09B6E2F1">
            <wp:extent cx="75247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42950" cy="481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D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42950" cy="7505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39" w:rsidRPr="00FF7460" w:rsidRDefault="00AA5F39" w:rsidP="00AA5F39">
      <w:pPr>
        <w:pStyle w:val="a3"/>
        <w:rPr>
          <w:rFonts w:ascii="Times New Roman" w:hAnsi="Times New Roman" w:cs="Times New Roman"/>
          <w:sz w:val="22"/>
        </w:rPr>
      </w:pPr>
    </w:p>
    <w:p w:rsidR="00AA5F39" w:rsidRPr="00FF7460" w:rsidRDefault="00AA5F39" w:rsidP="00AA5F39">
      <w:pPr>
        <w:pStyle w:val="a3"/>
        <w:rPr>
          <w:rFonts w:ascii="Times New Roman" w:hAnsi="Times New Roman" w:cs="Times New Roman"/>
          <w:sz w:val="22"/>
        </w:rPr>
      </w:pPr>
    </w:p>
    <w:p w:rsidR="00AA5F39" w:rsidRPr="00FF7460" w:rsidRDefault="00AA5F39" w:rsidP="00AA5F39">
      <w:pPr>
        <w:pStyle w:val="a3"/>
        <w:rPr>
          <w:rFonts w:ascii="Times New Roman" w:hAnsi="Times New Roman" w:cs="Times New Roman"/>
          <w:sz w:val="22"/>
        </w:rPr>
      </w:pPr>
    </w:p>
    <w:p w:rsidR="00AA5F39" w:rsidRPr="00FF7460" w:rsidRDefault="00AA5F39" w:rsidP="00AA5F39">
      <w:pPr>
        <w:pStyle w:val="a3"/>
        <w:rPr>
          <w:rFonts w:ascii="Times New Roman" w:hAnsi="Times New Roman" w:cs="Times New Roman"/>
          <w:sz w:val="22"/>
        </w:rPr>
      </w:pPr>
    </w:p>
    <w:p w:rsidR="00AA5F39" w:rsidRDefault="002C7D04" w:rsidP="00AA5F39">
      <w:pPr>
        <w:pStyle w:val="a3"/>
        <w:rPr>
          <w:sz w:val="28"/>
          <w:lang w:val="uk-UA"/>
        </w:rPr>
      </w:pPr>
      <w:r w:rsidRPr="00A658AD">
        <w:rPr>
          <w:sz w:val="28"/>
          <w:lang w:val="uk-UA"/>
        </w:rPr>
        <w:t xml:space="preserve">2. Накреслити графіки функцій </w:t>
      </w:r>
      <w:r w:rsidRPr="00A658AD">
        <w:rPr>
          <w:i/>
          <w:sz w:val="28"/>
          <w:lang w:val="uk-UA"/>
        </w:rPr>
        <w:t>e</w:t>
      </w:r>
      <w:r w:rsidRPr="0073489B">
        <w:rPr>
          <w:sz w:val="28"/>
          <w:lang w:val="uk-UA"/>
        </w:rPr>
        <w:t>(</w:t>
      </w:r>
      <w:r w:rsidRPr="00A658AD">
        <w:rPr>
          <w:i/>
          <w:sz w:val="28"/>
          <w:lang w:val="uk-UA"/>
        </w:rPr>
        <w:t>x</w:t>
      </w:r>
      <w:r w:rsidRPr="0073489B">
        <w:rPr>
          <w:sz w:val="28"/>
          <w:lang w:val="uk-UA"/>
        </w:rPr>
        <w:t>)</w:t>
      </w:r>
      <w:r w:rsidRPr="00A658AD">
        <w:rPr>
          <w:i/>
          <w:sz w:val="28"/>
          <w:lang w:val="uk-UA"/>
        </w:rPr>
        <w:t>/y</w:t>
      </w:r>
      <w:r w:rsidRPr="0073489B">
        <w:rPr>
          <w:sz w:val="28"/>
          <w:lang w:val="uk-UA"/>
        </w:rPr>
        <w:t>(</w:t>
      </w:r>
      <w:proofErr w:type="spellStart"/>
      <w:r w:rsidRPr="00A658AD">
        <w:rPr>
          <w:i/>
          <w:sz w:val="28"/>
          <w:lang w:val="uk-UA"/>
        </w:rPr>
        <w:t>x</w:t>
      </w:r>
      <w:r w:rsidRPr="00A658AD">
        <w:rPr>
          <w:i/>
          <w:sz w:val="28"/>
          <w:vertAlign w:val="subscript"/>
          <w:lang w:val="uk-UA"/>
        </w:rPr>
        <w:t>k</w:t>
      </w:r>
      <w:proofErr w:type="spellEnd"/>
      <w:r w:rsidRPr="0073489B">
        <w:rPr>
          <w:sz w:val="28"/>
          <w:lang w:val="uk-UA"/>
        </w:rPr>
        <w:t xml:space="preserve">) </w:t>
      </w:r>
      <w:r w:rsidRPr="00A658AD">
        <w:rPr>
          <w:sz w:val="28"/>
          <w:lang w:val="uk-UA"/>
        </w:rPr>
        <w:t xml:space="preserve">при </w:t>
      </w:r>
      <w:r w:rsidRPr="00A658AD">
        <w:rPr>
          <w:i/>
          <w:sz w:val="28"/>
          <w:lang w:val="uk-UA"/>
        </w:rPr>
        <w:t>h</w:t>
      </w:r>
      <w:r w:rsidRPr="00A658AD">
        <w:rPr>
          <w:sz w:val="28"/>
          <w:vertAlign w:val="subscript"/>
          <w:lang w:val="uk-UA"/>
        </w:rPr>
        <w:t>0</w:t>
      </w:r>
      <w:r w:rsidRPr="00A658AD">
        <w:rPr>
          <w:sz w:val="28"/>
          <w:lang w:val="uk-UA"/>
        </w:rPr>
        <w:t xml:space="preserve">, </w:t>
      </w:r>
      <w:r w:rsidRPr="00A658AD">
        <w:rPr>
          <w:i/>
          <w:sz w:val="28"/>
          <w:lang w:val="uk-UA"/>
        </w:rPr>
        <w:t>h</w:t>
      </w:r>
      <w:r w:rsidRPr="00A658AD">
        <w:rPr>
          <w:sz w:val="28"/>
          <w:vertAlign w:val="subscript"/>
          <w:lang w:val="uk-UA"/>
        </w:rPr>
        <w:t>1</w:t>
      </w:r>
      <w:r w:rsidRPr="00A658AD">
        <w:rPr>
          <w:sz w:val="28"/>
          <w:lang w:val="uk-UA"/>
        </w:rPr>
        <w:t xml:space="preserve">, </w:t>
      </w:r>
      <w:r w:rsidRPr="00A658AD">
        <w:rPr>
          <w:i/>
          <w:sz w:val="28"/>
          <w:lang w:val="uk-UA"/>
        </w:rPr>
        <w:t>h</w:t>
      </w:r>
      <w:r w:rsidRPr="00A658AD">
        <w:rPr>
          <w:sz w:val="28"/>
          <w:vertAlign w:val="subscript"/>
          <w:lang w:val="uk-UA"/>
        </w:rPr>
        <w:t>2</w:t>
      </w:r>
      <w:r w:rsidRPr="00A658AD">
        <w:rPr>
          <w:sz w:val="28"/>
          <w:lang w:val="uk-UA"/>
        </w:rPr>
        <w:t xml:space="preserve"> на одному полі зі спільним масштабом.</w:t>
      </w:r>
    </w:p>
    <w:p w:rsidR="002C7D04" w:rsidRPr="00FF7460" w:rsidRDefault="002C7D04" w:rsidP="00AA5F39">
      <w:pPr>
        <w:pStyle w:val="a3"/>
        <w:rPr>
          <w:rFonts w:ascii="Times New Roman" w:hAnsi="Times New Roman" w:cs="Times New Roman"/>
          <w:sz w:val="22"/>
        </w:rPr>
      </w:pPr>
    </w:p>
    <w:p w:rsidR="00AA5F39" w:rsidRDefault="002C7D04" w:rsidP="002C7D04">
      <w:pPr>
        <w:pStyle w:val="a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543550" cy="3781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04" w:rsidRDefault="002C7D04" w:rsidP="002C7D04">
      <w:pPr>
        <w:pStyle w:val="a3"/>
        <w:rPr>
          <w:rFonts w:ascii="Times New Roman" w:hAnsi="Times New Roman" w:cs="Times New Roman"/>
          <w:sz w:val="22"/>
        </w:rPr>
      </w:pPr>
    </w:p>
    <w:p w:rsidR="002C7D04" w:rsidRPr="00FF7460" w:rsidRDefault="002C7D04" w:rsidP="002C7D04">
      <w:pPr>
        <w:pStyle w:val="a3"/>
        <w:rPr>
          <w:rFonts w:ascii="Times New Roman" w:hAnsi="Times New Roman" w:cs="Times New Roman"/>
          <w:sz w:val="22"/>
        </w:rPr>
      </w:pPr>
    </w:p>
    <w:sectPr w:rsidR="002C7D04" w:rsidRPr="00FF7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6B"/>
    <w:rsid w:val="002C7D04"/>
    <w:rsid w:val="00973499"/>
    <w:rsid w:val="00AA5F39"/>
    <w:rsid w:val="00AF6B6B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136C"/>
  <w15:chartTrackingRefBased/>
  <w15:docId w15:val="{FA143CB5-E50A-4F40-8254-F6668579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F39"/>
    <w:pPr>
      <w:spacing w:after="8" w:line="249" w:lineRule="auto"/>
      <w:ind w:left="577" w:hanging="10"/>
    </w:pPr>
    <w:rPr>
      <w:rFonts w:ascii="Consolas" w:eastAsia="Consolas" w:hAnsi="Consolas" w:cs="Consolas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A5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5F39"/>
    <w:pPr>
      <w:spacing w:after="0" w:line="240" w:lineRule="auto"/>
      <w:ind w:left="577" w:hanging="10"/>
    </w:pPr>
    <w:rPr>
      <w:rFonts w:ascii="Consolas" w:eastAsia="Consolas" w:hAnsi="Consolas" w:cs="Consolas"/>
      <w:color w:val="000000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5F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5F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0E631-F24B-42F3-A6A6-5A8A1A3D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</dc:creator>
  <cp:keywords/>
  <dc:description/>
  <cp:lastModifiedBy>Damon</cp:lastModifiedBy>
  <cp:revision>2</cp:revision>
  <dcterms:created xsi:type="dcterms:W3CDTF">2019-06-01T14:06:00Z</dcterms:created>
  <dcterms:modified xsi:type="dcterms:W3CDTF">2019-06-01T14:38:00Z</dcterms:modified>
</cp:coreProperties>
</file>