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09" w:rsidRDefault="00E80B7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8B0D09" w:rsidRDefault="00D1210C">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8B0D09" w:rsidRDefault="008B0D09">
      <w:pPr>
        <w:pBdr>
          <w:top w:val="nil"/>
          <w:left w:val="nil"/>
          <w:bottom w:val="nil"/>
          <w:right w:val="nil"/>
          <w:between w:val="nil"/>
        </w:pBdr>
        <w:spacing w:line="360" w:lineRule="auto"/>
        <w:jc w:val="center"/>
        <w:rPr>
          <w:sz w:val="32"/>
          <w:szCs w:val="32"/>
        </w:rPr>
      </w:pPr>
    </w:p>
    <w:p w:rsidR="008B0D09" w:rsidRDefault="00D1210C">
      <w:pPr>
        <w:pBdr>
          <w:top w:val="nil"/>
          <w:left w:val="nil"/>
          <w:bottom w:val="nil"/>
          <w:right w:val="nil"/>
          <w:between w:val="nil"/>
        </w:pBdr>
        <w:spacing w:line="360" w:lineRule="auto"/>
        <w:jc w:val="center"/>
        <w:rPr>
          <w:sz w:val="32"/>
          <w:szCs w:val="32"/>
        </w:rPr>
      </w:pPr>
      <w:r>
        <w:rPr>
          <w:sz w:val="32"/>
          <w:szCs w:val="32"/>
        </w:rPr>
        <w:t>[</w:t>
      </w:r>
      <w:r w:rsidR="00FD4389">
        <w:rPr>
          <w:sz w:val="32"/>
          <w:szCs w:val="32"/>
        </w:rPr>
        <w:t>samfelix15@gmail.com</w:t>
      </w:r>
      <w:r>
        <w:rPr>
          <w:sz w:val="32"/>
          <w:szCs w:val="32"/>
        </w:rPr>
        <w:t>]</w:t>
      </w:r>
    </w:p>
    <w:p w:rsidR="008B0D09" w:rsidRDefault="00D1210C">
      <w:pPr>
        <w:pBdr>
          <w:top w:val="nil"/>
          <w:left w:val="nil"/>
          <w:bottom w:val="nil"/>
          <w:right w:val="nil"/>
          <w:between w:val="nil"/>
        </w:pBdr>
        <w:spacing w:before="200" w:after="0" w:line="480" w:lineRule="auto"/>
        <w:jc w:val="center"/>
        <w:rPr>
          <w:sz w:val="40"/>
          <w:szCs w:val="40"/>
        </w:rPr>
      </w:pPr>
      <w:r>
        <w:rPr>
          <w:sz w:val="40"/>
          <w:szCs w:val="40"/>
        </w:rPr>
        <w:t>Task No: [</w:t>
      </w:r>
      <w:r w:rsidR="00835AB1">
        <w:rPr>
          <w:sz w:val="40"/>
          <w:szCs w:val="40"/>
        </w:rPr>
        <w:t xml:space="preserve"> 25 - </w:t>
      </w:r>
      <w:r w:rsidR="00FD4389">
        <w:rPr>
          <w:sz w:val="40"/>
          <w:szCs w:val="40"/>
        </w:rPr>
        <w:t>Cybersecurity Case Study</w:t>
      </w:r>
      <w:r>
        <w:rPr>
          <w:sz w:val="40"/>
          <w:szCs w:val="40"/>
        </w:rPr>
        <w:t>]</w:t>
      </w:r>
    </w:p>
    <w:p w:rsidR="008B0D09" w:rsidRDefault="00D1210C">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1116" r="1115"/>
                    <a:stretch>
                      <a:fillRect/>
                    </a:stretch>
                  </pic:blipFill>
                  <pic:spPr>
                    <a:xfrm>
                      <a:off x="0" y="0"/>
                      <a:ext cx="2234565" cy="2234565"/>
                    </a:xfrm>
                    <a:prstGeom prst="rect">
                      <a:avLst/>
                    </a:prstGeom>
                    <a:ln/>
                  </pic:spPr>
                </pic:pic>
              </a:graphicData>
            </a:graphic>
          </wp:inline>
        </w:drawing>
      </w:r>
    </w:p>
    <w:p w:rsidR="008B0D09" w:rsidRDefault="00D1210C">
      <w:pPr>
        <w:widowControl w:val="0"/>
        <w:pBdr>
          <w:top w:val="nil"/>
          <w:left w:val="nil"/>
          <w:bottom w:val="nil"/>
          <w:right w:val="nil"/>
          <w:between w:val="nil"/>
        </w:pBdr>
        <w:spacing w:after="120" w:line="360" w:lineRule="auto"/>
        <w:jc w:val="center"/>
        <w:rPr>
          <w:sz w:val="20"/>
          <w:szCs w:val="20"/>
        </w:rPr>
      </w:pPr>
      <w:r>
        <w:rPr>
          <w:sz w:val="20"/>
          <w:szCs w:val="20"/>
        </w:rPr>
        <w:t xml:space="preserve">Copyright © 2024 </w:t>
      </w:r>
      <w:proofErr w:type="spellStart"/>
      <w:r>
        <w:rPr>
          <w:sz w:val="20"/>
          <w:szCs w:val="20"/>
        </w:rPr>
        <w:t>EncryptEdge</w:t>
      </w:r>
      <w:proofErr w:type="spellEnd"/>
      <w:r>
        <w:rPr>
          <w:sz w:val="20"/>
          <w:szCs w:val="20"/>
        </w:rPr>
        <w:t xml:space="preserve"> Labs. All rights reserved</w:t>
      </w:r>
    </w:p>
    <w:p w:rsidR="008B0D09" w:rsidRDefault="00D1210C">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8B0D09" w:rsidRDefault="00D1210C">
      <w:pPr>
        <w:pBdr>
          <w:top w:val="nil"/>
          <w:left w:val="nil"/>
          <w:bottom w:val="nil"/>
          <w:right w:val="nil"/>
          <w:between w:val="nil"/>
        </w:pBdr>
        <w:spacing w:before="200" w:line="192" w:lineRule="auto"/>
        <w:jc w:val="center"/>
        <w:rPr>
          <w:b/>
          <w:sz w:val="72"/>
          <w:szCs w:val="72"/>
        </w:rPr>
      </w:pPr>
      <w:r>
        <w:br w:type="page"/>
      </w:r>
    </w:p>
    <w:p w:rsidR="008B0D09" w:rsidRDefault="00D1210C">
      <w:pPr>
        <w:keepNext/>
        <w:keepLines/>
        <w:pBdr>
          <w:top w:val="nil"/>
          <w:left w:val="nil"/>
          <w:bottom w:val="nil"/>
          <w:right w:val="nil"/>
          <w:between w:val="nil"/>
        </w:pBdr>
        <w:spacing w:before="480" w:after="240" w:line="360" w:lineRule="auto"/>
        <w:jc w:val="both"/>
      </w:pPr>
      <w:r>
        <w:rPr>
          <w:rFonts w:ascii="Times New Roman" w:eastAsia="Times New Roman" w:hAnsi="Times New Roman" w:cs="Times New Roman"/>
          <w:b/>
          <w:sz w:val="32"/>
          <w:szCs w:val="32"/>
        </w:rPr>
        <w:lastRenderedPageBreak/>
        <w:t>Table of Contents</w:t>
      </w:r>
    </w:p>
    <w:sdt>
      <w:sdtPr>
        <w:id w:val="-1781873901"/>
        <w:docPartObj>
          <w:docPartGallery w:val="Table of Contents"/>
          <w:docPartUnique/>
        </w:docPartObj>
      </w:sdtPr>
      <w:sdtEndPr/>
      <w:sdtContent>
        <w:p w:rsidR="008B0D09" w:rsidRDefault="00D1210C">
          <w:pPr>
            <w:pBdr>
              <w:top w:val="nil"/>
              <w:left w:val="nil"/>
              <w:bottom w:val="nil"/>
              <w:right w:val="nil"/>
              <w:between w:val="nil"/>
            </w:pBdr>
            <w:tabs>
              <w:tab w:val="right" w:pos="9638"/>
            </w:tabs>
            <w:spacing w:after="100" w:line="252" w:lineRule="auto"/>
            <w:jc w:val="both"/>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8"/>
              <w:szCs w:val="28"/>
            </w:rPr>
            <w:t>1.0 EncryptEdge Labs Internship Task Report</w:t>
          </w:r>
          <w:r>
            <w:rPr>
              <w:rFonts w:ascii="Times New Roman" w:eastAsia="Times New Roman" w:hAnsi="Times New Roman" w:cs="Times New Roman"/>
              <w:b/>
              <w:sz w:val="26"/>
              <w:szCs w:val="26"/>
            </w:rPr>
            <w:tab/>
            <w:t>4</w:t>
          </w:r>
        </w:p>
        <w:p w:rsidR="008B0D09" w:rsidRDefault="00D1210C">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1.1 Introduction</w:t>
          </w:r>
          <w:r w:rsidR="00876C60">
            <w:rPr>
              <w:rFonts w:ascii="Times New Roman" w:eastAsia="Times New Roman" w:hAnsi="Times New Roman" w:cs="Times New Roman"/>
              <w:sz w:val="26"/>
              <w:szCs w:val="26"/>
            </w:rPr>
            <w:tab/>
            <w:t>3</w:t>
          </w:r>
        </w:p>
        <w:p w:rsidR="008B0D09" w:rsidRDefault="00D1210C">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1.2 Objective</w:t>
          </w:r>
          <w:r w:rsidR="00876C60">
            <w:rPr>
              <w:rFonts w:ascii="Times New Roman" w:eastAsia="Times New Roman" w:hAnsi="Times New Roman" w:cs="Times New Roman"/>
              <w:sz w:val="26"/>
              <w:szCs w:val="26"/>
            </w:rPr>
            <w:tab/>
            <w:t>4</w:t>
          </w:r>
        </w:p>
        <w:p w:rsidR="008B0D09" w:rsidRDefault="00D1210C">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1.3 Requirements</w:t>
          </w:r>
          <w:r w:rsidR="00876C60">
            <w:rPr>
              <w:rFonts w:ascii="Times New Roman" w:eastAsia="Times New Roman" w:hAnsi="Times New Roman" w:cs="Times New Roman"/>
              <w:sz w:val="26"/>
              <w:szCs w:val="26"/>
            </w:rPr>
            <w:tab/>
            <w:t>5</w:t>
          </w:r>
        </w:p>
        <w:p w:rsidR="00876C60" w:rsidRPr="00876C60" w:rsidRDefault="00D1210C">
          <w:pPr>
            <w:pBdr>
              <w:top w:val="nil"/>
              <w:left w:val="nil"/>
              <w:bottom w:val="nil"/>
              <w:right w:val="nil"/>
              <w:between w:val="nil"/>
            </w:pBdr>
            <w:tabs>
              <w:tab w:val="right" w:pos="9638"/>
            </w:tabs>
            <w:spacing w:after="100" w:line="25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8"/>
              <w:szCs w:val="28"/>
            </w:rPr>
            <w:t>2.0 High-Level Summary</w:t>
          </w:r>
          <w:r w:rsidR="00876C60">
            <w:rPr>
              <w:rFonts w:ascii="Times New Roman" w:eastAsia="Times New Roman" w:hAnsi="Times New Roman" w:cs="Times New Roman"/>
              <w:b/>
              <w:sz w:val="26"/>
              <w:szCs w:val="26"/>
            </w:rPr>
            <w:tab/>
            <w:t>13</w:t>
          </w:r>
        </w:p>
        <w:p w:rsidR="008B0D09" w:rsidRDefault="00D1210C">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2.1 Recommendations</w:t>
          </w:r>
          <w:r w:rsidR="00876C60">
            <w:rPr>
              <w:rFonts w:ascii="Times New Roman" w:eastAsia="Times New Roman" w:hAnsi="Times New Roman" w:cs="Times New Roman"/>
              <w:sz w:val="26"/>
              <w:szCs w:val="26"/>
            </w:rPr>
            <w:tab/>
            <w:t>14</w:t>
          </w:r>
        </w:p>
        <w:p w:rsidR="008B0D09" w:rsidRDefault="00D1210C">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2.2 Risk exposure over time</w:t>
          </w:r>
          <w:r w:rsidR="00876C60">
            <w:rPr>
              <w:rFonts w:ascii="Times New Roman" w:eastAsia="Times New Roman" w:hAnsi="Times New Roman" w:cs="Times New Roman"/>
              <w:sz w:val="26"/>
              <w:szCs w:val="26"/>
            </w:rPr>
            <w:tab/>
            <w:t>15</w:t>
          </w:r>
        </w:p>
        <w:p w:rsidR="008B0D09" w:rsidRDefault="00D1210C">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3.0 Report - Methodologies</w:t>
          </w:r>
          <w:r w:rsidR="00876C60">
            <w:rPr>
              <w:rFonts w:ascii="Times New Roman" w:eastAsia="Times New Roman" w:hAnsi="Times New Roman" w:cs="Times New Roman"/>
              <w:b/>
              <w:sz w:val="26"/>
              <w:szCs w:val="26"/>
            </w:rPr>
            <w:tab/>
            <w:t>16</w:t>
          </w:r>
        </w:p>
        <w:p w:rsidR="008B0D09" w:rsidRDefault="00D1210C" w:rsidP="00E10220">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3.1 Information Gathering</w:t>
          </w:r>
          <w:r>
            <w:rPr>
              <w:rFonts w:ascii="Times New Roman" w:eastAsia="Times New Roman" w:hAnsi="Times New Roman" w:cs="Times New Roman"/>
              <w:i/>
              <w:sz w:val="26"/>
              <w:szCs w:val="26"/>
            </w:rPr>
            <w:tab/>
          </w:r>
          <w:r w:rsidR="00876C60">
            <w:rPr>
              <w:rFonts w:ascii="Times New Roman" w:eastAsia="Times New Roman" w:hAnsi="Times New Roman" w:cs="Times New Roman"/>
              <w:sz w:val="26"/>
              <w:szCs w:val="26"/>
            </w:rPr>
            <w:t>16</w:t>
          </w:r>
        </w:p>
        <w:p w:rsidR="008B0D09" w:rsidRDefault="00D1210C">
          <w:pPr>
            <w:pBdr>
              <w:top w:val="nil"/>
              <w:left w:val="nil"/>
              <w:bottom w:val="nil"/>
              <w:right w:val="nil"/>
              <w:between w:val="nil"/>
            </w:pBdr>
            <w:tabs>
              <w:tab w:val="right" w:pos="9638"/>
            </w:tabs>
            <w:spacing w:before="80" w:line="240" w:lineRule="auto"/>
            <w:jc w:val="both"/>
          </w:pPr>
          <w:r>
            <w:rPr>
              <w:rFonts w:ascii="Times New Roman" w:eastAsia="Times New Roman" w:hAnsi="Times New Roman" w:cs="Times New Roman"/>
              <w:b/>
              <w:sz w:val="28"/>
              <w:szCs w:val="28"/>
            </w:rPr>
            <w:t>4.0 Additionals Item</w:t>
          </w:r>
          <w:r>
            <w:rPr>
              <w:rFonts w:ascii="Times New Roman" w:eastAsia="Times New Roman" w:hAnsi="Times New Roman" w:cs="Times New Roman"/>
              <w:b/>
              <w:sz w:val="28"/>
              <w:szCs w:val="28"/>
            </w:rPr>
            <w:tab/>
            <w:t>X</w:t>
          </w:r>
          <w:r>
            <w:fldChar w:fldCharType="end"/>
          </w:r>
        </w:p>
      </w:sdtContent>
    </w:sdt>
    <w:p w:rsidR="008B0D09" w:rsidRDefault="00D1210C">
      <w:pPr>
        <w:keepNext/>
        <w:keepLines/>
        <w:pBdr>
          <w:top w:val="nil"/>
          <w:left w:val="nil"/>
          <w:bottom w:val="nil"/>
          <w:right w:val="nil"/>
          <w:between w:val="nil"/>
        </w:pBdr>
        <w:spacing w:before="480" w:after="240" w:line="360" w:lineRule="auto"/>
        <w:jc w:val="both"/>
        <w:rPr>
          <w:rFonts w:ascii="Times New Roman" w:eastAsia="Times New Roman" w:hAnsi="Times New Roman" w:cs="Times New Roman"/>
          <w:b/>
          <w:sz w:val="28"/>
          <w:szCs w:val="28"/>
        </w:rPr>
      </w:pPr>
      <w:bookmarkStart w:id="0" w:name="_heading=h.30j0zll" w:colFirst="0" w:colLast="0"/>
      <w:bookmarkEnd w:id="0"/>
      <w:r>
        <w:br w:type="page"/>
      </w:r>
      <w:r>
        <w:rPr>
          <w:rFonts w:ascii="Times New Roman" w:eastAsia="Times New Roman" w:hAnsi="Times New Roman" w:cs="Times New Roman"/>
          <w:b/>
          <w:sz w:val="32"/>
          <w:szCs w:val="32"/>
        </w:rPr>
        <w:lastRenderedPageBreak/>
        <w:t xml:space="preserve">1.0 </w:t>
      </w:r>
      <w:proofErr w:type="spellStart"/>
      <w:r>
        <w:rPr>
          <w:rFonts w:ascii="Times New Roman" w:eastAsia="Times New Roman" w:hAnsi="Times New Roman" w:cs="Times New Roman"/>
          <w:b/>
          <w:sz w:val="28"/>
          <w:szCs w:val="28"/>
        </w:rPr>
        <w:t>EncryptEdge</w:t>
      </w:r>
      <w:proofErr w:type="spellEnd"/>
      <w:r>
        <w:rPr>
          <w:rFonts w:ascii="Times New Roman" w:eastAsia="Times New Roman" w:hAnsi="Times New Roman" w:cs="Times New Roman"/>
          <w:b/>
          <w:sz w:val="28"/>
          <w:szCs w:val="28"/>
        </w:rPr>
        <w:t xml:space="preserve"> Labs Internship Task Report</w:t>
      </w:r>
    </w:p>
    <w:p w:rsidR="005329E2" w:rsidRPr="00F51250" w:rsidRDefault="005329E2">
      <w:pPr>
        <w:keepNext/>
        <w:keepLines/>
        <w:pBdr>
          <w:top w:val="nil"/>
          <w:left w:val="nil"/>
          <w:bottom w:val="nil"/>
          <w:right w:val="nil"/>
          <w:between w:val="nil"/>
        </w:pBdr>
        <w:spacing w:before="480" w:after="240" w:line="360" w:lineRule="auto"/>
        <w:jc w:val="both"/>
        <w:rPr>
          <w:rFonts w:ascii="Cambria" w:eastAsia="Cambria" w:hAnsi="Cambria" w:cs="Cambria"/>
          <w:b/>
          <w:sz w:val="24"/>
          <w:szCs w:val="24"/>
        </w:rPr>
      </w:pPr>
      <w:r w:rsidRPr="00F51250">
        <w:rPr>
          <w:rFonts w:ascii="Arial" w:hAnsi="Arial" w:cs="Arial"/>
          <w:b/>
          <w:color w:val="222222"/>
          <w:sz w:val="24"/>
          <w:szCs w:val="24"/>
          <w:shd w:val="clear" w:color="auto" w:fill="FFFFFF"/>
        </w:rPr>
        <w:t xml:space="preserve">Comprehensive Report: </w:t>
      </w:r>
      <w:proofErr w:type="spellStart"/>
      <w:r w:rsidRPr="00F51250">
        <w:rPr>
          <w:rFonts w:ascii="Arial" w:hAnsi="Arial" w:cs="Arial"/>
          <w:b/>
          <w:color w:val="222222"/>
          <w:sz w:val="24"/>
          <w:szCs w:val="24"/>
          <w:shd w:val="clear" w:color="auto" w:fill="FFFFFF"/>
        </w:rPr>
        <w:t>SolarWinds</w:t>
      </w:r>
      <w:proofErr w:type="spellEnd"/>
      <w:r w:rsidRPr="00F51250">
        <w:rPr>
          <w:rFonts w:ascii="Arial" w:hAnsi="Arial" w:cs="Arial"/>
          <w:b/>
          <w:color w:val="222222"/>
          <w:sz w:val="24"/>
          <w:szCs w:val="24"/>
          <w:shd w:val="clear" w:color="auto" w:fill="FFFFFF"/>
        </w:rPr>
        <w:t xml:space="preserve"> Supply Chain Compromise &amp; Case Study</w:t>
      </w:r>
    </w:p>
    <w:p w:rsidR="00DE36BA" w:rsidRDefault="00DE36BA">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bookmarkStart w:id="1" w:name="_heading=h.1fob9te" w:colFirst="0" w:colLast="0"/>
      <w:bookmarkEnd w:id="1"/>
    </w:p>
    <w:p w:rsidR="008B0D09" w:rsidRDefault="00D1210C">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r>
        <w:rPr>
          <w:rFonts w:ascii="Times New Roman" w:eastAsia="Times New Roman" w:hAnsi="Times New Roman" w:cs="Times New Roman"/>
          <w:b/>
          <w:sz w:val="30"/>
          <w:szCs w:val="30"/>
        </w:rPr>
        <w:t>1.1 Introduction</w:t>
      </w:r>
    </w:p>
    <w:p w:rsidR="00A61732" w:rsidRDefault="00A8406B">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F51250">
        <w:rPr>
          <w:rFonts w:ascii="Bahnschrift Light SemiCondensed" w:hAnsi="Bahnschrift Light SemiCondensed" w:cs="Arial"/>
          <w:color w:val="222222"/>
          <w:sz w:val="24"/>
          <w:szCs w:val="24"/>
          <w:shd w:val="clear" w:color="auto" w:fill="FFFFFF"/>
        </w:rPr>
        <w:t>The</w:t>
      </w:r>
      <w:r w:rsidRPr="00F51250">
        <w:rPr>
          <w:rFonts w:ascii="Bahnschrift Light SemiCondensed" w:hAnsi="Bahnschrift Light SemiCondensed" w:cs="Arial"/>
          <w:b/>
          <w:color w:val="222222"/>
          <w:sz w:val="24"/>
          <w:szCs w:val="24"/>
          <w:shd w:val="clear" w:color="auto" w:fill="FFFFFF"/>
        </w:rPr>
        <w:t xml:space="preserve"> </w:t>
      </w:r>
      <w:proofErr w:type="spellStart"/>
      <w:r w:rsidRPr="00F51250">
        <w:rPr>
          <w:rFonts w:ascii="Bahnschrift Light SemiCondensed" w:hAnsi="Bahnschrift Light SemiCondensed" w:cs="Arial"/>
          <w:b/>
          <w:color w:val="222222"/>
          <w:sz w:val="24"/>
          <w:szCs w:val="24"/>
          <w:shd w:val="clear" w:color="auto" w:fill="FFFFFF"/>
        </w:rPr>
        <w:t>SolarWinds</w:t>
      </w:r>
      <w:proofErr w:type="spellEnd"/>
      <w:r w:rsidRPr="00F51250">
        <w:rPr>
          <w:rFonts w:ascii="Bahnschrift Light SemiCondensed" w:hAnsi="Bahnschrift Light SemiCondensed" w:cs="Arial"/>
          <w:color w:val="222222"/>
          <w:sz w:val="24"/>
          <w:szCs w:val="24"/>
          <w:shd w:val="clear" w:color="auto" w:fill="FFFFFF"/>
        </w:rPr>
        <w:t xml:space="preserve"> supply chain compromise, discovered in December 2020, was a significant cybersecurity incident that affected numerous organizations worldwide. The attack involv</w:t>
      </w:r>
      <w:r w:rsidR="000B44BB">
        <w:rPr>
          <w:rFonts w:ascii="Bahnschrift Light SemiCondensed" w:hAnsi="Bahnschrift Light SemiCondensed" w:cs="Arial"/>
          <w:color w:val="222222"/>
          <w:sz w:val="24"/>
          <w:szCs w:val="24"/>
          <w:shd w:val="clear" w:color="auto" w:fill="FFFFFF"/>
        </w:rPr>
        <w:t xml:space="preserve">ed the compromise of </w:t>
      </w:r>
      <w:proofErr w:type="spellStart"/>
      <w:r w:rsidR="000B44BB">
        <w:rPr>
          <w:rFonts w:ascii="Bahnschrift Light SemiCondensed" w:hAnsi="Bahnschrift Light SemiCondensed" w:cs="Arial"/>
          <w:color w:val="222222"/>
          <w:sz w:val="24"/>
          <w:szCs w:val="24"/>
          <w:shd w:val="clear" w:color="auto" w:fill="FFFFFF"/>
        </w:rPr>
        <w:t>SolarWinds</w:t>
      </w:r>
      <w:proofErr w:type="spellEnd"/>
      <w:r w:rsidRPr="00F51250">
        <w:rPr>
          <w:rFonts w:ascii="Bahnschrift Light SemiCondensed" w:hAnsi="Bahnschrift Light SemiCondensed" w:cs="Arial"/>
          <w:color w:val="222222"/>
          <w:sz w:val="24"/>
          <w:szCs w:val="24"/>
          <w:shd w:val="clear" w:color="auto" w:fill="FFFFFF"/>
        </w:rPr>
        <w:t xml:space="preserve"> Orion network management software, which was used by over 33,000 customers, including government agencies, Fortune 500 companies, and other organizations. The attackers, believed to be sponsored by the Russian government, used a sophisticated and stealthy approach to inject malware into the Orion software, allowing them to gain access to the networks of </w:t>
      </w:r>
      <w:proofErr w:type="spellStart"/>
      <w:r w:rsidRPr="00F51250">
        <w:rPr>
          <w:rFonts w:ascii="Bahnschrift Light SemiCondensed" w:hAnsi="Bahnschrift Light SemiCondensed" w:cs="Arial"/>
          <w:color w:val="222222"/>
          <w:sz w:val="24"/>
          <w:szCs w:val="24"/>
          <w:shd w:val="clear" w:color="auto" w:fill="FFFFFF"/>
        </w:rPr>
        <w:t>SolarWinds</w:t>
      </w:r>
      <w:proofErr w:type="spellEnd"/>
      <w:r w:rsidRPr="00F51250">
        <w:rPr>
          <w:rFonts w:ascii="Bahnschrift Light SemiCondensed" w:hAnsi="Bahnschrift Light SemiCondensed" w:cs="Arial"/>
          <w:color w:val="222222"/>
          <w:sz w:val="24"/>
          <w:szCs w:val="24"/>
          <w:shd w:val="clear" w:color="auto" w:fill="FFFFFF"/>
        </w:rPr>
        <w:t xml:space="preserve"> customers.</w:t>
      </w:r>
      <w:r w:rsidRPr="00F51250">
        <w:rPr>
          <w:rFonts w:ascii="Bahnschrift Light SemiCondensed" w:hAnsi="Bahnschrift Light SemiCondensed" w:cs="Arial"/>
          <w:color w:val="222222"/>
          <w:sz w:val="24"/>
          <w:szCs w:val="24"/>
        </w:rPr>
        <w:br/>
      </w:r>
      <w:r w:rsidRPr="00F51250">
        <w:rPr>
          <w:rFonts w:ascii="Bahnschrift Light SemiCondensed" w:hAnsi="Bahnschrift Light SemiCondensed" w:cs="Arial"/>
          <w:color w:val="222222"/>
          <w:sz w:val="24"/>
          <w:szCs w:val="24"/>
        </w:rPr>
        <w:br/>
      </w:r>
    </w:p>
    <w:p w:rsidR="00A61732" w:rsidRDefault="00A8406B">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F51250">
        <w:rPr>
          <w:rFonts w:ascii="Bahnschrift Light SemiCondensed" w:hAnsi="Bahnschrift Light SemiCondensed" w:cs="Arial"/>
          <w:color w:val="222222"/>
          <w:sz w:val="24"/>
          <w:szCs w:val="24"/>
          <w:shd w:val="clear" w:color="auto" w:fill="FFFFFF"/>
        </w:rPr>
        <w:t xml:space="preserve">The </w:t>
      </w:r>
      <w:proofErr w:type="spellStart"/>
      <w:r w:rsidRPr="00F51250">
        <w:rPr>
          <w:rFonts w:ascii="Bahnschrift Light SemiCondensed" w:hAnsi="Bahnschrift Light SemiCondensed" w:cs="Arial"/>
          <w:color w:val="222222"/>
          <w:sz w:val="24"/>
          <w:szCs w:val="24"/>
          <w:shd w:val="clear" w:color="auto" w:fill="FFFFFF"/>
        </w:rPr>
        <w:t>SolarWinds</w:t>
      </w:r>
      <w:proofErr w:type="spellEnd"/>
      <w:r w:rsidRPr="00F51250">
        <w:rPr>
          <w:rFonts w:ascii="Bahnschrift Light SemiCondensed" w:hAnsi="Bahnschrift Light SemiCondensed" w:cs="Arial"/>
          <w:color w:val="222222"/>
          <w:sz w:val="24"/>
          <w:szCs w:val="24"/>
          <w:shd w:val="clear" w:color="auto" w:fill="FFFFFF"/>
        </w:rPr>
        <w:t xml:space="preserve"> incident highlights the growing threat of supply chain attacks, which can have far-reaching consequences for organizations and their customers. The attack demonstrates the importance of robust security measures, including secure coding practices, software development life cycle management, and continuous monitoring.</w:t>
      </w:r>
      <w:r w:rsidRPr="00F51250">
        <w:rPr>
          <w:rFonts w:ascii="Bahnschrift Light SemiCondensed" w:hAnsi="Bahnschrift Light SemiCondensed" w:cs="Arial"/>
          <w:color w:val="222222"/>
          <w:sz w:val="24"/>
          <w:szCs w:val="24"/>
        </w:rPr>
        <w:br/>
      </w:r>
      <w:r w:rsidRPr="00F51250">
        <w:rPr>
          <w:rFonts w:ascii="Bahnschrift Light SemiCondensed" w:hAnsi="Bahnschrift Light SemiCondensed" w:cs="Arial"/>
          <w:color w:val="222222"/>
          <w:sz w:val="24"/>
          <w:szCs w:val="24"/>
        </w:rPr>
        <w:br/>
      </w:r>
    </w:p>
    <w:p w:rsidR="008B0D09" w:rsidRPr="00F51250" w:rsidRDefault="00A8406B">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Arial"/>
          <w:sz w:val="24"/>
          <w:szCs w:val="24"/>
        </w:rPr>
      </w:pPr>
      <w:r w:rsidRPr="00F51250">
        <w:rPr>
          <w:rFonts w:ascii="Bahnschrift Light SemiCondensed" w:hAnsi="Bahnschrift Light SemiCondensed" w:cs="Arial"/>
          <w:color w:val="222222"/>
          <w:sz w:val="24"/>
          <w:szCs w:val="24"/>
          <w:shd w:val="clear" w:color="auto" w:fill="FFFFFF"/>
        </w:rPr>
        <w:t xml:space="preserve">The purpose of this report is to provide a comprehensive analysis of the </w:t>
      </w:r>
      <w:proofErr w:type="spellStart"/>
      <w:r w:rsidRPr="00F51250">
        <w:rPr>
          <w:rFonts w:ascii="Bahnschrift Light SemiCondensed" w:hAnsi="Bahnschrift Light SemiCondensed" w:cs="Arial"/>
          <w:color w:val="222222"/>
          <w:sz w:val="24"/>
          <w:szCs w:val="24"/>
          <w:shd w:val="clear" w:color="auto" w:fill="FFFFFF"/>
        </w:rPr>
        <w:t>SolarWinds</w:t>
      </w:r>
      <w:proofErr w:type="spellEnd"/>
      <w:r w:rsidRPr="00F51250">
        <w:rPr>
          <w:rFonts w:ascii="Bahnschrift Light SemiCondensed" w:hAnsi="Bahnschrift Light SemiCondensed" w:cs="Arial"/>
          <w:color w:val="222222"/>
          <w:sz w:val="24"/>
          <w:szCs w:val="24"/>
          <w:shd w:val="clear" w:color="auto" w:fill="FFFFFF"/>
        </w:rPr>
        <w:t xml:space="preserve"> supply chain compromise, including the attack method, impact, and response. We will also provide actionable security recommendations to address the identified weaknesses and prevent similar incidents in the future.</w:t>
      </w:r>
    </w:p>
    <w:p w:rsidR="008B0D09" w:rsidRPr="00F51250"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Arial"/>
          <w:sz w:val="24"/>
          <w:szCs w:val="24"/>
        </w:rPr>
      </w:pPr>
    </w:p>
    <w:p w:rsidR="00DE36BA" w:rsidRDefault="00DE36BA">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bookmarkStart w:id="2" w:name="_heading=h.2et92p0" w:colFirst="0" w:colLast="0"/>
      <w:bookmarkEnd w:id="2"/>
    </w:p>
    <w:p w:rsidR="00DE36BA" w:rsidRDefault="00DE36BA">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DE36BA" w:rsidRDefault="00DE36BA">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8B0D09" w:rsidRDefault="00D1210C">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r>
        <w:rPr>
          <w:rFonts w:ascii="Times New Roman" w:eastAsia="Times New Roman" w:hAnsi="Times New Roman" w:cs="Times New Roman"/>
          <w:b/>
          <w:sz w:val="30"/>
          <w:szCs w:val="30"/>
        </w:rPr>
        <w:t>1.2 Objective</w:t>
      </w:r>
    </w:p>
    <w:p w:rsidR="008B0D09" w:rsidRPr="00F51250" w:rsidRDefault="00F51250" w:rsidP="00F51250">
      <w:pPr>
        <w:rPr>
          <w:rFonts w:ascii="Bahnschrift Light SemiCondensed" w:hAnsi="Bahnschrift Light SemiCondensed"/>
          <w:sz w:val="24"/>
          <w:szCs w:val="24"/>
        </w:rPr>
      </w:pPr>
      <w:r w:rsidRPr="00F51250">
        <w:rPr>
          <w:rFonts w:ascii="Bahnschrift Light SemiCondensed" w:hAnsi="Bahnschrift Light SemiCondensed"/>
          <w:sz w:val="24"/>
          <w:szCs w:val="24"/>
        </w:rPr>
        <w:t>C</w:t>
      </w:r>
      <w:r>
        <w:rPr>
          <w:rFonts w:ascii="Bahnschrift Light SemiCondensed" w:hAnsi="Bahnschrift Light SemiCondensed"/>
          <w:sz w:val="24"/>
          <w:szCs w:val="24"/>
        </w:rPr>
        <w:t xml:space="preserve">learly, </w:t>
      </w:r>
      <w:r w:rsidRPr="00F51250">
        <w:rPr>
          <w:rFonts w:ascii="Bahnschrift Light SemiCondensed" w:hAnsi="Bahnschrift Light SemiCondensed"/>
          <w:sz w:val="24"/>
          <w:szCs w:val="24"/>
        </w:rPr>
        <w:t>the objective of my report is to,</w:t>
      </w:r>
    </w:p>
    <w:p w:rsidR="00F51250" w:rsidRPr="00F51250" w:rsidRDefault="00F51250" w:rsidP="00F51250">
      <w:pPr>
        <w:rPr>
          <w:rFonts w:ascii="Bahnschrift Light SemiCondensed" w:hAnsi="Bahnschrift Light SemiCondensed"/>
          <w:sz w:val="24"/>
          <w:szCs w:val="24"/>
        </w:rPr>
      </w:pPr>
      <w:r w:rsidRPr="00F51250">
        <w:rPr>
          <w:rFonts w:ascii="Bahnschrift Light SemiCondensed" w:hAnsi="Bahnschrift Light SemiCondensed"/>
          <w:sz w:val="24"/>
          <w:szCs w:val="24"/>
        </w:rPr>
        <w:t>Analyze a documented cybersecurity incident to understand attack vectors and impacts.</w:t>
      </w:r>
    </w:p>
    <w:p w:rsidR="00F51250" w:rsidRPr="00F51250" w:rsidRDefault="00F51250" w:rsidP="00F51250">
      <w:pPr>
        <w:rPr>
          <w:rFonts w:ascii="Bahnschrift Light SemiCondensed" w:hAnsi="Bahnschrift Light SemiCondensed"/>
          <w:sz w:val="24"/>
          <w:szCs w:val="24"/>
        </w:rPr>
      </w:pPr>
      <w:r w:rsidRPr="00F51250">
        <w:rPr>
          <w:rFonts w:ascii="Bahnschrift Light SemiCondensed" w:hAnsi="Bahnschrift Light SemiCondensed"/>
          <w:sz w:val="24"/>
          <w:szCs w:val="24"/>
        </w:rPr>
        <w:t>Identify security weaknesses and organizational gaps contributing to the incident.</w:t>
      </w:r>
    </w:p>
    <w:p w:rsidR="00F51250" w:rsidRDefault="00F51250" w:rsidP="00F51250">
      <w:pPr>
        <w:rPr>
          <w:rFonts w:ascii="Bahnschrift Light SemiCondensed" w:hAnsi="Bahnschrift Light SemiCondensed"/>
          <w:sz w:val="24"/>
          <w:szCs w:val="24"/>
        </w:rPr>
      </w:pPr>
      <w:r w:rsidRPr="00F51250">
        <w:rPr>
          <w:rFonts w:ascii="Bahnschrift Light SemiCondensed" w:hAnsi="Bahnschrift Light SemiCondensed"/>
          <w:sz w:val="24"/>
          <w:szCs w:val="24"/>
        </w:rPr>
        <w:t>Propose security measures and best practices to prevent similar occurrences.</w:t>
      </w:r>
    </w:p>
    <w:p w:rsidR="00F51250" w:rsidRPr="00F51250" w:rsidRDefault="00F51250" w:rsidP="00F51250">
      <w:pPr>
        <w:rPr>
          <w:rFonts w:ascii="Bahnschrift Light SemiCondensed" w:hAnsi="Bahnschrift Light SemiCondensed"/>
          <w:sz w:val="28"/>
          <w:szCs w:val="24"/>
        </w:rPr>
      </w:pPr>
      <w:r>
        <w:rPr>
          <w:rFonts w:ascii="Arial" w:hAnsi="Arial" w:cs="Arial"/>
          <w:color w:val="222222"/>
        </w:rPr>
        <w:br/>
      </w:r>
      <w:r w:rsidRPr="00F51250">
        <w:rPr>
          <w:rFonts w:ascii="Bahnschrift Light SemiCondensed" w:hAnsi="Bahnschrift Light SemiCondensed" w:cs="Arial"/>
          <w:color w:val="222222"/>
          <w:sz w:val="24"/>
        </w:rPr>
        <w:br/>
      </w:r>
      <w:r w:rsidRPr="00F51250">
        <w:rPr>
          <w:rFonts w:ascii="Bahnschrift Light SemiCondensed" w:hAnsi="Bahnschrift Light SemiCondensed" w:cs="Arial"/>
          <w:color w:val="222222"/>
          <w:sz w:val="24"/>
          <w:shd w:val="clear" w:color="auto" w:fill="FFFFFF"/>
        </w:rPr>
        <w:t xml:space="preserve"> Provide a detailed analysis of the Solar</w:t>
      </w:r>
      <w:r w:rsidR="000A270A">
        <w:rPr>
          <w:rFonts w:ascii="Bahnschrift Light SemiCondensed" w:hAnsi="Bahnschrift Light SemiCondensed" w:cs="Arial"/>
          <w:color w:val="222222"/>
          <w:sz w:val="24"/>
          <w:shd w:val="clear" w:color="auto" w:fill="FFFFFF"/>
        </w:rPr>
        <w:t xml:space="preserve"> </w:t>
      </w:r>
      <w:r w:rsidRPr="00F51250">
        <w:rPr>
          <w:rFonts w:ascii="Bahnschrift Light SemiCondensed" w:hAnsi="Bahnschrift Light SemiCondensed" w:cs="Arial"/>
          <w:color w:val="222222"/>
          <w:sz w:val="24"/>
          <w:shd w:val="clear" w:color="auto" w:fill="FFFFFF"/>
        </w:rPr>
        <w:t>Winds supply chain compromise, including the attack method, impact, and response.</w:t>
      </w:r>
      <w:r w:rsidRPr="00F51250">
        <w:rPr>
          <w:rFonts w:ascii="Bahnschrift Light SemiCondensed" w:hAnsi="Bahnschrift Light SemiCondensed" w:cs="Arial"/>
          <w:color w:val="222222"/>
          <w:sz w:val="24"/>
        </w:rPr>
        <w:br/>
      </w:r>
      <w:r w:rsidRPr="00F51250">
        <w:rPr>
          <w:rFonts w:ascii="Bahnschrift Light SemiCondensed" w:hAnsi="Bahnschrift Light SemiCondensed" w:cs="Arial"/>
          <w:color w:val="222222"/>
          <w:sz w:val="24"/>
          <w:shd w:val="clear" w:color="auto" w:fill="FFFFFF"/>
        </w:rPr>
        <w:t xml:space="preserve"> Identify the security weaknesses that contributed to the breach and provide insights into what went wrong.</w:t>
      </w:r>
      <w:r w:rsidRPr="00F51250">
        <w:rPr>
          <w:rFonts w:ascii="Bahnschrift Light SemiCondensed" w:hAnsi="Bahnschrift Light SemiCondensed" w:cs="Arial"/>
          <w:color w:val="222222"/>
          <w:sz w:val="24"/>
        </w:rPr>
        <w:br/>
      </w:r>
      <w:r w:rsidRPr="00F51250">
        <w:rPr>
          <w:rFonts w:ascii="Bahnschrift Light SemiCondensed" w:hAnsi="Bahnschrift Light SemiCondensed" w:cs="Arial"/>
          <w:color w:val="222222"/>
          <w:sz w:val="24"/>
          <w:shd w:val="clear" w:color="auto" w:fill="FFFFFF"/>
        </w:rPr>
        <w:t xml:space="preserve"> Develop actionable security recommendations to address the identified weaknesses and prevent similar incidents in the future.</w:t>
      </w:r>
      <w:r w:rsidRPr="00F51250">
        <w:rPr>
          <w:rFonts w:ascii="Bahnschrift Light SemiCondensed" w:hAnsi="Bahnschrift Light SemiCondensed" w:cs="Arial"/>
          <w:color w:val="222222"/>
          <w:sz w:val="24"/>
        </w:rPr>
        <w:br/>
      </w:r>
      <w:r w:rsidRPr="00F51250">
        <w:rPr>
          <w:rFonts w:ascii="Bahnschrift Light SemiCondensed" w:hAnsi="Bahnschrift Light SemiCondensed" w:cs="Arial"/>
          <w:color w:val="222222"/>
          <w:sz w:val="24"/>
          <w:shd w:val="clear" w:color="auto" w:fill="FFFFFF"/>
        </w:rPr>
        <w:t xml:space="preserve"> Highlight the importance of robust security measures, including secure coding practices, software development life cycle management, and continuous monitoring.</w:t>
      </w:r>
      <w:r w:rsidRPr="00F51250">
        <w:rPr>
          <w:rFonts w:ascii="Bahnschrift Light SemiCondensed" w:hAnsi="Bahnschrift Light SemiCondensed" w:cs="Arial"/>
          <w:color w:val="222222"/>
          <w:sz w:val="24"/>
        </w:rPr>
        <w:br/>
      </w:r>
      <w:r w:rsidRPr="00F51250">
        <w:rPr>
          <w:rFonts w:ascii="Bahnschrift Light SemiCondensed" w:hAnsi="Bahnschrift Light SemiCondensed" w:cs="Arial"/>
          <w:color w:val="222222"/>
          <w:sz w:val="24"/>
        </w:rPr>
        <w:br/>
      </w:r>
      <w:r w:rsidRPr="00F51250">
        <w:rPr>
          <w:rFonts w:ascii="Bahnschrift Light SemiCondensed" w:hAnsi="Bahnschrift Light SemiCondensed" w:cs="Arial"/>
          <w:color w:val="222222"/>
          <w:sz w:val="24"/>
          <w:shd w:val="clear" w:color="auto" w:fill="FFFFFF"/>
        </w:rPr>
        <w:t>This report aims to provide a comprehensive understanding of the Solar</w:t>
      </w:r>
      <w:r w:rsidR="000A270A">
        <w:rPr>
          <w:rFonts w:ascii="Bahnschrift Light SemiCondensed" w:hAnsi="Bahnschrift Light SemiCondensed" w:cs="Arial"/>
          <w:color w:val="222222"/>
          <w:sz w:val="24"/>
          <w:shd w:val="clear" w:color="auto" w:fill="FFFFFF"/>
        </w:rPr>
        <w:t xml:space="preserve"> </w:t>
      </w:r>
      <w:r w:rsidRPr="00F51250">
        <w:rPr>
          <w:rFonts w:ascii="Bahnschrift Light SemiCondensed" w:hAnsi="Bahnschrift Light SemiCondensed" w:cs="Arial"/>
          <w:color w:val="222222"/>
          <w:sz w:val="24"/>
          <w:shd w:val="clear" w:color="auto" w:fill="FFFFFF"/>
        </w:rPr>
        <w:t>Winds incident and its implications for organizations worldwide. By analyzing the attack method, impact, and response, we can identify key takeaways and develop effective strategies to prevent similar incidents in the future.</w:t>
      </w:r>
    </w:p>
    <w:p w:rsidR="00F51250" w:rsidRPr="00F51250" w:rsidRDefault="00F51250">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8"/>
          <w:szCs w:val="24"/>
        </w:rPr>
      </w:pPr>
    </w:p>
    <w:p w:rsidR="008B0D09" w:rsidRPr="00F51250"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8"/>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D1210C">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3" w:name="_heading=h.3dy6vkm" w:colFirst="0" w:colLast="0"/>
      <w:bookmarkEnd w:id="3"/>
      <w:r>
        <w:rPr>
          <w:rFonts w:ascii="Times New Roman" w:eastAsia="Times New Roman" w:hAnsi="Times New Roman" w:cs="Times New Roman"/>
          <w:b/>
          <w:sz w:val="30"/>
          <w:szCs w:val="30"/>
        </w:rPr>
        <w:t>1.3 Requirements</w:t>
      </w:r>
    </w:p>
    <w:p w:rsidR="000B44BB" w:rsidRDefault="000B44BB" w:rsidP="000B44BB">
      <w:pPr>
        <w:rPr>
          <w:rFonts w:ascii="Bahnschrift Light SemiCondensed" w:hAnsi="Bahnschrift Light SemiCondensed" w:cs="Arial"/>
          <w:color w:val="222222"/>
          <w:sz w:val="24"/>
          <w:szCs w:val="24"/>
          <w:shd w:val="clear" w:color="auto" w:fill="FFFFFF"/>
        </w:rPr>
      </w:pPr>
      <w:bookmarkStart w:id="4" w:name="_heading=h.1t3h5sf" w:colFirst="0" w:colLast="0"/>
      <w:bookmarkStart w:id="5" w:name="_heading=h.4d34og8" w:colFirst="0" w:colLast="0"/>
      <w:bookmarkEnd w:id="4"/>
      <w:bookmarkEnd w:id="5"/>
      <w:r w:rsidRPr="000B44BB">
        <w:rPr>
          <w:rFonts w:ascii="Bahnschrift Light SemiCondensed" w:hAnsi="Bahnschrift Light SemiCondensed" w:cs="Arial"/>
          <w:color w:val="222222"/>
          <w:sz w:val="24"/>
          <w:szCs w:val="24"/>
          <w:shd w:val="clear" w:color="auto" w:fill="FFFFFF"/>
        </w:rPr>
        <w:t>To conduct this analysis, we require:</w:t>
      </w:r>
      <w:r w:rsidRPr="000B44BB">
        <w:rPr>
          <w:rFonts w:ascii="Bahnschrift Light SemiCondensed" w:hAnsi="Bahnschrift Light SemiCondensed" w:cs="Arial"/>
          <w:color w:val="222222"/>
          <w:sz w:val="24"/>
          <w:szCs w:val="24"/>
        </w:rPr>
        <w:br/>
      </w:r>
      <w:r w:rsidRPr="000B44BB">
        <w:rPr>
          <w:rFonts w:ascii="Bahnschrift Light SemiCondensed" w:hAnsi="Bahnschrift Light SemiCondensed" w:cs="Arial"/>
          <w:color w:val="222222"/>
          <w:sz w:val="24"/>
          <w:szCs w:val="24"/>
        </w:rPr>
        <w:br/>
      </w:r>
      <w:r w:rsidRPr="000B44BB">
        <w:rPr>
          <w:rFonts w:ascii="Bahnschrift Light SemiCondensed" w:hAnsi="Bahnschrift Light SemiCondensed" w:cs="Arial"/>
          <w:color w:val="222222"/>
          <w:sz w:val="24"/>
          <w:szCs w:val="24"/>
          <w:shd w:val="clear" w:color="auto" w:fill="FFFFFF"/>
        </w:rPr>
        <w:t xml:space="preserve">1. Access to publicly available information about the </w:t>
      </w:r>
      <w:proofErr w:type="spellStart"/>
      <w:r w:rsidRPr="000B44BB">
        <w:rPr>
          <w:rFonts w:ascii="Bahnschrift Light SemiCondensed" w:hAnsi="Bahnschrift Light SemiCondensed" w:cs="Arial"/>
          <w:color w:val="222222"/>
          <w:sz w:val="24"/>
          <w:szCs w:val="24"/>
          <w:shd w:val="clear" w:color="auto" w:fill="FFFFFF"/>
        </w:rPr>
        <w:t>SolarWinds</w:t>
      </w:r>
      <w:proofErr w:type="spellEnd"/>
      <w:r w:rsidRPr="000B44BB">
        <w:rPr>
          <w:rFonts w:ascii="Bahnschrift Light SemiCondensed" w:hAnsi="Bahnschrift Light SemiCondensed" w:cs="Arial"/>
          <w:color w:val="222222"/>
          <w:sz w:val="24"/>
          <w:szCs w:val="24"/>
          <w:shd w:val="clear" w:color="auto" w:fill="FFFFFF"/>
        </w:rPr>
        <w:t xml:space="preserve"> incident, including reports from </w:t>
      </w:r>
      <w:proofErr w:type="spellStart"/>
      <w:r w:rsidRPr="000B44BB">
        <w:rPr>
          <w:rFonts w:ascii="Bahnschrift Light SemiCondensed" w:hAnsi="Bahnschrift Light SemiCondensed" w:cs="Arial"/>
          <w:color w:val="222222"/>
          <w:sz w:val="24"/>
          <w:szCs w:val="24"/>
          <w:shd w:val="clear" w:color="auto" w:fill="FFFFFF"/>
        </w:rPr>
        <w:t>SolarWinds</w:t>
      </w:r>
      <w:proofErr w:type="spellEnd"/>
      <w:r w:rsidRPr="000B44BB">
        <w:rPr>
          <w:rFonts w:ascii="Bahnschrift Light SemiCondensed" w:hAnsi="Bahnschrift Light SemiCondensed" w:cs="Arial"/>
          <w:color w:val="222222"/>
          <w:sz w:val="24"/>
          <w:szCs w:val="24"/>
          <w:shd w:val="clear" w:color="auto" w:fill="FFFFFF"/>
        </w:rPr>
        <w:t>, government agencies, and cybersecurity firms.</w:t>
      </w:r>
      <w:r w:rsidRPr="000B44BB">
        <w:rPr>
          <w:rFonts w:ascii="Bahnschrift Light SemiCondensed" w:hAnsi="Bahnschrift Light SemiCondensed" w:cs="Arial"/>
          <w:color w:val="222222"/>
          <w:sz w:val="24"/>
          <w:szCs w:val="24"/>
        </w:rPr>
        <w:br/>
      </w:r>
      <w:r w:rsidRPr="000B44BB">
        <w:rPr>
          <w:rFonts w:ascii="Bahnschrift Light SemiCondensed" w:hAnsi="Bahnschrift Light SemiCondensed" w:cs="Arial"/>
          <w:color w:val="222222"/>
          <w:sz w:val="24"/>
          <w:szCs w:val="24"/>
          <w:shd w:val="clear" w:color="auto" w:fill="FFFFFF"/>
        </w:rPr>
        <w:t>2. A thorough understanding of the attack method, including the use of malware and the exploitation of vulnerabilities.</w:t>
      </w:r>
      <w:r w:rsidRPr="000B44BB">
        <w:rPr>
          <w:rFonts w:ascii="Bahnschrift Light SemiCondensed" w:hAnsi="Bahnschrift Light SemiCondensed" w:cs="Arial"/>
          <w:color w:val="222222"/>
          <w:sz w:val="24"/>
          <w:szCs w:val="24"/>
        </w:rPr>
        <w:br/>
      </w:r>
      <w:r w:rsidRPr="000B44BB">
        <w:rPr>
          <w:rFonts w:ascii="Bahnschrift Light SemiCondensed" w:hAnsi="Bahnschrift Light SemiCondensed" w:cs="Arial"/>
          <w:color w:val="222222"/>
          <w:sz w:val="24"/>
          <w:szCs w:val="24"/>
          <w:shd w:val="clear" w:color="auto" w:fill="FFFFFF"/>
        </w:rPr>
        <w:t>3. Knowledge of the impact of the incident, including the number of affected customers and the potential consequences for organizations.</w:t>
      </w:r>
      <w:r w:rsidRPr="000B44BB">
        <w:rPr>
          <w:rFonts w:ascii="Bahnschrift Light SemiCondensed" w:hAnsi="Bahnschrift Light SemiCondensed" w:cs="Arial"/>
          <w:color w:val="222222"/>
          <w:sz w:val="24"/>
          <w:szCs w:val="24"/>
        </w:rPr>
        <w:br/>
      </w:r>
      <w:r w:rsidRPr="000B44BB">
        <w:rPr>
          <w:rFonts w:ascii="Bahnschrift Light SemiCondensed" w:hAnsi="Bahnschrift Light SemiCondensed" w:cs="Arial"/>
          <w:color w:val="222222"/>
          <w:sz w:val="24"/>
          <w:szCs w:val="24"/>
          <w:shd w:val="clear" w:color="auto" w:fill="FFFFFF"/>
        </w:rPr>
        <w:t xml:space="preserve">4. An understanding of the response to the incident, including the actions taken by </w:t>
      </w:r>
      <w:proofErr w:type="spellStart"/>
      <w:r w:rsidRPr="000B44BB">
        <w:rPr>
          <w:rFonts w:ascii="Bahnschrift Light SemiCondensed" w:hAnsi="Bahnschrift Light SemiCondensed" w:cs="Arial"/>
          <w:color w:val="222222"/>
          <w:sz w:val="24"/>
          <w:szCs w:val="24"/>
          <w:shd w:val="clear" w:color="auto" w:fill="FFFFFF"/>
        </w:rPr>
        <w:t>SolarWinds</w:t>
      </w:r>
      <w:proofErr w:type="spellEnd"/>
      <w:r w:rsidRPr="000B44BB">
        <w:rPr>
          <w:rFonts w:ascii="Bahnschrift Light SemiCondensed" w:hAnsi="Bahnschrift Light SemiCondensed" w:cs="Arial"/>
          <w:color w:val="222222"/>
          <w:sz w:val="24"/>
          <w:szCs w:val="24"/>
          <w:shd w:val="clear" w:color="auto" w:fill="FFFFFF"/>
        </w:rPr>
        <w:t>, government agencies, and affected organizations.</w:t>
      </w:r>
      <w:r w:rsidRPr="000B44BB">
        <w:rPr>
          <w:rFonts w:ascii="Bahnschrift Light SemiCondensed" w:hAnsi="Bahnschrift Light SemiCondensed" w:cs="Arial"/>
          <w:color w:val="222222"/>
          <w:sz w:val="24"/>
          <w:szCs w:val="24"/>
        </w:rPr>
        <w:br/>
      </w:r>
      <w:r w:rsidRPr="000B44BB">
        <w:rPr>
          <w:rFonts w:ascii="Bahnschrift Light SemiCondensed" w:hAnsi="Bahnschrift Light SemiCondensed" w:cs="Arial"/>
          <w:color w:val="222222"/>
          <w:sz w:val="24"/>
          <w:szCs w:val="24"/>
        </w:rPr>
        <w:br/>
      </w:r>
      <w:r w:rsidRPr="000B44BB">
        <w:rPr>
          <w:rFonts w:ascii="Bahnschrift Light SemiCondensed" w:hAnsi="Bahnschrift Light SemiCondensed" w:cs="Arial"/>
          <w:color w:val="222222"/>
          <w:sz w:val="24"/>
          <w:szCs w:val="24"/>
          <w:shd w:val="clear" w:color="auto" w:fill="FFFFFF"/>
        </w:rPr>
        <w:t>By analyzing the requirements, we can develop a comprehensive understanding of the incident and identify key areas for improvement.</w:t>
      </w:r>
    </w:p>
    <w:p w:rsidR="000B44BB" w:rsidRPr="000B44BB" w:rsidRDefault="000B44BB" w:rsidP="000B44BB">
      <w:pPr>
        <w:rPr>
          <w:rFonts w:ascii="Bahnschrift Light SemiCondensed" w:hAnsi="Bahnschrift Light SemiCondensed" w:cs="Arial"/>
          <w:b/>
          <w:color w:val="222222"/>
          <w:sz w:val="24"/>
          <w:szCs w:val="24"/>
          <w:shd w:val="clear" w:color="auto" w:fill="FFFFFF"/>
        </w:rPr>
      </w:pPr>
      <w:r w:rsidRPr="000B44BB">
        <w:rPr>
          <w:rFonts w:ascii="Bahnschrift Light SemiCondensed" w:hAnsi="Bahnschrift Light SemiCondensed"/>
          <w:b/>
          <w:noProof/>
          <w:sz w:val="24"/>
          <w:szCs w:val="24"/>
          <w:lang w:val="en-GB" w:eastAsia="en-GB" w:bidi="ar-SA"/>
        </w:rPr>
        <w:t>Based on this report, it is my requirment to,</w:t>
      </w:r>
    </w:p>
    <w:p w:rsidR="000B44BB" w:rsidRPr="000B44BB" w:rsidRDefault="000B44BB" w:rsidP="000B44BB">
      <w:pPr>
        <w:rPr>
          <w:rFonts w:ascii="Bahnschrift Light SemiCondensed" w:hAnsi="Bahnschrift Light SemiCondensed"/>
          <w:sz w:val="24"/>
          <w:szCs w:val="24"/>
        </w:rPr>
      </w:pPr>
      <w:r w:rsidRPr="000B44BB">
        <w:rPr>
          <w:rFonts w:ascii="Bahnschrift Light SemiCondensed" w:hAnsi="Bahnschrift Light SemiCondensed"/>
          <w:sz w:val="24"/>
          <w:szCs w:val="24"/>
        </w:rPr>
        <w:t>Document the title and provide an overview of the case study in the report.</w:t>
      </w:r>
    </w:p>
    <w:p w:rsidR="000B44BB" w:rsidRPr="000B44BB" w:rsidRDefault="000B44BB" w:rsidP="000B44BB">
      <w:pPr>
        <w:rPr>
          <w:rFonts w:ascii="Bahnschrift Light SemiCondensed" w:hAnsi="Bahnschrift Light SemiCondensed"/>
          <w:sz w:val="24"/>
          <w:szCs w:val="24"/>
        </w:rPr>
      </w:pPr>
      <w:r w:rsidRPr="000B44BB">
        <w:rPr>
          <w:rFonts w:ascii="Bahnschrift Light SemiCondensed" w:hAnsi="Bahnschrift Light SemiCondensed"/>
          <w:sz w:val="24"/>
          <w:szCs w:val="24"/>
        </w:rPr>
        <w:t>Provide a detailed timeline and descriptions of the attack vectors in the report. Include a section in your report with actionable security recommendations to address identified weaknesses.</w:t>
      </w:r>
    </w:p>
    <w:p w:rsidR="000B44BB" w:rsidRPr="000B44BB" w:rsidRDefault="000B44BB" w:rsidP="000B44BB">
      <w:pPr>
        <w:rPr>
          <w:rFonts w:ascii="Bahnschrift Light SemiCondensed" w:hAnsi="Bahnschrift Light SemiCondensed"/>
          <w:sz w:val="24"/>
          <w:szCs w:val="24"/>
        </w:rPr>
      </w:pPr>
      <w:r w:rsidRPr="000B44BB">
        <w:rPr>
          <w:rFonts w:ascii="Bahnschrift Light SemiCondensed" w:hAnsi="Bahnschrift Light SemiCondensed"/>
          <w:sz w:val="24"/>
          <w:szCs w:val="24"/>
        </w:rPr>
        <w:t>Document the security weaknesses, providing insights into what contributed to the breach.</w:t>
      </w:r>
    </w:p>
    <w:p w:rsidR="000B44BB" w:rsidRDefault="000B44BB" w:rsidP="000B44BB">
      <w:pPr>
        <w:rPr>
          <w:rFonts w:ascii="Bahnschrift Light SemiCondensed" w:hAnsi="Bahnschrift Light SemiCondensed"/>
          <w:sz w:val="24"/>
          <w:szCs w:val="24"/>
        </w:rPr>
      </w:pPr>
      <w:r w:rsidRPr="000B44BB">
        <w:rPr>
          <w:rFonts w:ascii="Bahnschrift Light SemiCondensed" w:hAnsi="Bahnschrift Light SemiCondensed"/>
          <w:sz w:val="24"/>
          <w:szCs w:val="24"/>
        </w:rPr>
        <w:t>Include a section in your report with actionable security recommendations to address identified weaknesses.</w:t>
      </w:r>
    </w:p>
    <w:p w:rsidR="003E62D9" w:rsidRPr="003E62D9" w:rsidRDefault="003E62D9" w:rsidP="000B44BB">
      <w:pPr>
        <w:rPr>
          <w:rFonts w:ascii="Bahnschrift Light SemiCondensed" w:hAnsi="Bahnschrift Light SemiCondensed"/>
          <w:sz w:val="24"/>
          <w:szCs w:val="24"/>
        </w:rPr>
      </w:pPr>
    </w:p>
    <w:p w:rsidR="003E62D9" w:rsidRDefault="003E62D9" w:rsidP="000B44BB">
      <w:pPr>
        <w:rPr>
          <w:rFonts w:ascii="Bahnschrift Light SemiCondensed" w:hAnsi="Bahnschrift Light SemiCondensed" w:cs="Arial"/>
          <w:color w:val="222222"/>
          <w:sz w:val="24"/>
          <w:szCs w:val="24"/>
          <w:shd w:val="clear" w:color="auto" w:fill="FFFFFF"/>
        </w:rPr>
      </w:pPr>
      <w:r w:rsidRPr="003E62D9">
        <w:rPr>
          <w:rFonts w:ascii="Bahnschrift Light SemiCondensed" w:hAnsi="Bahnschrift Light SemiCondensed" w:cs="Arial"/>
          <w:color w:val="222222"/>
          <w:sz w:val="24"/>
          <w:szCs w:val="24"/>
          <w:shd w:val="clear" w:color="auto" w:fill="FFFFFF"/>
        </w:rPr>
        <w:t xml:space="preserve">The </w:t>
      </w:r>
      <w:proofErr w:type="spellStart"/>
      <w:r w:rsidRPr="003E62D9">
        <w:rPr>
          <w:rFonts w:ascii="Bahnschrift Light SemiCondensed" w:hAnsi="Bahnschrift Light SemiCondensed" w:cs="Arial"/>
          <w:color w:val="222222"/>
          <w:sz w:val="24"/>
          <w:szCs w:val="24"/>
          <w:shd w:val="clear" w:color="auto" w:fill="FFFFFF"/>
        </w:rPr>
        <w:t>SolarWinds</w:t>
      </w:r>
      <w:proofErr w:type="spellEnd"/>
      <w:r w:rsidRPr="003E62D9">
        <w:rPr>
          <w:rFonts w:ascii="Bahnschrift Light SemiCondensed" w:hAnsi="Bahnschrift Light SemiCondensed" w:cs="Arial"/>
          <w:color w:val="222222"/>
          <w:sz w:val="24"/>
          <w:szCs w:val="24"/>
          <w:shd w:val="clear" w:color="auto" w:fill="FFFFFF"/>
        </w:rPr>
        <w:t xml:space="preserve"> attack began with a sophisticated supply chain breach that targeted the company's Orion network management software. Here's a breakdown of how it happened </w:t>
      </w:r>
      <w:r w:rsidRPr="003E62D9">
        <w:rPr>
          <w:rFonts w:ascii="Bahnschrift Light SemiCondensed" w:hAnsi="Bahnschrift Light SemiCondensed" w:cs="Arial"/>
          <w:color w:val="222222"/>
          <w:sz w:val="24"/>
          <w:szCs w:val="24"/>
        </w:rPr>
        <w:br/>
      </w:r>
      <w:r w:rsidRPr="003E62D9">
        <w:rPr>
          <w:rFonts w:ascii="Bahnschrift Light SemiCondensed" w:hAnsi="Bahnschrift Light SemiCondensed" w:cs="Arial"/>
          <w:color w:val="222222"/>
          <w:sz w:val="24"/>
          <w:szCs w:val="24"/>
        </w:rPr>
        <w:br/>
      </w:r>
      <w:r w:rsidRPr="003E62D9">
        <w:rPr>
          <w:rFonts w:ascii="Bahnschrift Light SemiCondensed" w:hAnsi="Bahnschrift Light SemiCondensed" w:cs="Arial"/>
          <w:b/>
          <w:color w:val="222222"/>
          <w:sz w:val="24"/>
          <w:szCs w:val="24"/>
          <w:shd w:val="clear" w:color="auto" w:fill="FFFFFF"/>
        </w:rPr>
        <w:t>Initial Access</w:t>
      </w:r>
      <w:r w:rsidRPr="003E62D9">
        <w:rPr>
          <w:rFonts w:ascii="Bahnschrift Light SemiCondensed" w:hAnsi="Bahnschrift Light SemiCondensed" w:cs="Arial"/>
          <w:color w:val="222222"/>
          <w:sz w:val="24"/>
          <w:szCs w:val="24"/>
          <w:shd w:val="clear" w:color="auto" w:fill="FFFFFF"/>
        </w:rPr>
        <w:t xml:space="preserve">: The attackers gained access to </w:t>
      </w:r>
      <w:proofErr w:type="spellStart"/>
      <w:r w:rsidRPr="003E62D9">
        <w:rPr>
          <w:rFonts w:ascii="Bahnschrift Light SemiCondensed" w:hAnsi="Bahnschrift Light SemiCondensed" w:cs="Arial"/>
          <w:color w:val="222222"/>
          <w:sz w:val="24"/>
          <w:szCs w:val="24"/>
          <w:shd w:val="clear" w:color="auto" w:fill="FFFFFF"/>
        </w:rPr>
        <w:t>SolarWinds</w:t>
      </w:r>
      <w:proofErr w:type="spellEnd"/>
      <w:r w:rsidRPr="003E62D9">
        <w:rPr>
          <w:rFonts w:ascii="Bahnschrift Light SemiCondensed" w:hAnsi="Bahnschrift Light SemiCondensed" w:cs="Arial"/>
          <w:color w:val="222222"/>
          <w:sz w:val="24"/>
          <w:szCs w:val="24"/>
          <w:shd w:val="clear" w:color="auto" w:fill="FFFFFF"/>
        </w:rPr>
        <w:t xml:space="preserve"> IT network in 2019, although the exact method is still unclear. Once inside, they penetrated the software build environment, where they deployed malware called </w:t>
      </w:r>
      <w:proofErr w:type="spellStart"/>
      <w:r w:rsidRPr="003E62D9">
        <w:rPr>
          <w:rFonts w:ascii="Bahnschrift Light SemiCondensed" w:hAnsi="Bahnschrift Light SemiCondensed" w:cs="Arial"/>
          <w:color w:val="222222"/>
          <w:sz w:val="24"/>
          <w:szCs w:val="24"/>
          <w:shd w:val="clear" w:color="auto" w:fill="FFFFFF"/>
        </w:rPr>
        <w:t>SunSpot</w:t>
      </w:r>
      <w:proofErr w:type="spellEnd"/>
      <w:r w:rsidRPr="003E62D9">
        <w:rPr>
          <w:rFonts w:ascii="Bahnschrift Light SemiCondensed" w:hAnsi="Bahnschrift Light SemiCondensed" w:cs="Arial"/>
          <w:color w:val="222222"/>
          <w:sz w:val="24"/>
          <w:szCs w:val="24"/>
          <w:shd w:val="clear" w:color="auto" w:fill="FFFFFF"/>
        </w:rPr>
        <w:t xml:space="preserve">. This malware operated autonomously, planting Sunburst </w:t>
      </w:r>
      <w:r w:rsidRPr="003E62D9">
        <w:rPr>
          <w:rFonts w:ascii="Bahnschrift Light SemiCondensed" w:hAnsi="Bahnschrift Light SemiCondensed" w:cs="Arial"/>
          <w:color w:val="222222"/>
          <w:sz w:val="24"/>
          <w:szCs w:val="24"/>
          <w:shd w:val="clear" w:color="auto" w:fill="FFFFFF"/>
        </w:rPr>
        <w:lastRenderedPageBreak/>
        <w:t>malware in at least seven Orion release updates.</w:t>
      </w:r>
      <w:r w:rsidRPr="003E62D9">
        <w:rPr>
          <w:rFonts w:ascii="Bahnschrift Light SemiCondensed" w:hAnsi="Bahnschrift Light SemiCondensed" w:cs="Arial"/>
          <w:color w:val="222222"/>
          <w:sz w:val="24"/>
          <w:szCs w:val="24"/>
        </w:rPr>
        <w:br/>
      </w:r>
      <w:r w:rsidRPr="003E62D9">
        <w:rPr>
          <w:rFonts w:ascii="Bahnschrift Light SemiCondensed" w:hAnsi="Bahnschrift Light SemiCondensed" w:cs="Arial"/>
          <w:b/>
          <w:color w:val="222222"/>
          <w:sz w:val="24"/>
          <w:szCs w:val="24"/>
        </w:rPr>
        <w:br/>
      </w:r>
      <w:r w:rsidRPr="003E62D9">
        <w:rPr>
          <w:rFonts w:ascii="Bahnschrift Light SemiCondensed" w:hAnsi="Bahnschrift Light SemiCondensed" w:cs="Arial"/>
          <w:b/>
          <w:color w:val="222222"/>
          <w:sz w:val="24"/>
          <w:szCs w:val="24"/>
          <w:shd w:val="clear" w:color="auto" w:fill="FFFFFF"/>
        </w:rPr>
        <w:t>Malware Deployment</w:t>
      </w:r>
      <w:r w:rsidRPr="003E62D9">
        <w:rPr>
          <w:rFonts w:ascii="Bahnschrift Light SemiCondensed" w:hAnsi="Bahnschrift Light SemiCondensed" w:cs="Arial"/>
          <w:color w:val="222222"/>
          <w:sz w:val="24"/>
          <w:szCs w:val="24"/>
          <w:shd w:val="clear" w:color="auto" w:fill="FFFFFF"/>
        </w:rPr>
        <w:t xml:space="preserve">: The Sunburst malware was injected into the Orion software, which was then distributed to approximately 18,000 </w:t>
      </w:r>
      <w:proofErr w:type="spellStart"/>
      <w:r w:rsidRPr="003E62D9">
        <w:rPr>
          <w:rFonts w:ascii="Bahnschrift Light SemiCondensed" w:hAnsi="Bahnschrift Light SemiCondensed" w:cs="Arial"/>
          <w:color w:val="222222"/>
          <w:sz w:val="24"/>
          <w:szCs w:val="24"/>
          <w:shd w:val="clear" w:color="auto" w:fill="FFFFFF"/>
        </w:rPr>
        <w:t>SolarWinds</w:t>
      </w:r>
      <w:proofErr w:type="spellEnd"/>
      <w:r w:rsidRPr="003E62D9">
        <w:rPr>
          <w:rFonts w:ascii="Bahnschrift Light SemiCondensed" w:hAnsi="Bahnschrift Light SemiCondensed" w:cs="Arial"/>
          <w:color w:val="222222"/>
          <w:sz w:val="24"/>
          <w:szCs w:val="24"/>
          <w:shd w:val="clear" w:color="auto" w:fill="FFFFFF"/>
        </w:rPr>
        <w:t xml:space="preserve"> customers through normal update channels. The malware stayed dormant in victims' networks for months, allowing the attackers to maintain stealth.</w:t>
      </w:r>
      <w:r w:rsidRPr="003E62D9">
        <w:rPr>
          <w:rFonts w:ascii="Bahnschrift Light SemiCondensed" w:hAnsi="Bahnschrift Light SemiCondensed" w:cs="Arial"/>
          <w:color w:val="222222"/>
          <w:sz w:val="24"/>
          <w:szCs w:val="24"/>
        </w:rPr>
        <w:br/>
      </w:r>
      <w:r w:rsidRPr="003E62D9">
        <w:rPr>
          <w:rFonts w:ascii="Bahnschrift Light SemiCondensed" w:hAnsi="Bahnschrift Light SemiCondensed" w:cs="Arial"/>
          <w:color w:val="222222"/>
          <w:sz w:val="24"/>
          <w:szCs w:val="24"/>
        </w:rPr>
        <w:br/>
      </w:r>
      <w:r w:rsidRPr="003E62D9">
        <w:rPr>
          <w:rFonts w:ascii="Bahnschrift Light SemiCondensed" w:hAnsi="Bahnschrift Light SemiCondensed" w:cs="Arial"/>
          <w:b/>
          <w:color w:val="222222"/>
          <w:sz w:val="24"/>
          <w:szCs w:val="24"/>
          <w:shd w:val="clear" w:color="auto" w:fill="FFFFFF"/>
        </w:rPr>
        <w:t>Command and Control:</w:t>
      </w:r>
      <w:r w:rsidRPr="003E62D9">
        <w:rPr>
          <w:rFonts w:ascii="Bahnschrift Light SemiCondensed" w:hAnsi="Bahnschrift Light SemiCondensed" w:cs="Arial"/>
          <w:color w:val="222222"/>
          <w:sz w:val="24"/>
          <w:szCs w:val="24"/>
          <w:shd w:val="clear" w:color="auto" w:fill="FFFFFF"/>
        </w:rPr>
        <w:t xml:space="preserve"> When activated, the malware opened ingress backdoors, enabling hackers to navigate through the network, gain elevated credentials, and </w:t>
      </w:r>
      <w:proofErr w:type="spellStart"/>
      <w:r w:rsidRPr="003E62D9">
        <w:rPr>
          <w:rFonts w:ascii="Bahnschrift Light SemiCondensed" w:hAnsi="Bahnschrift Light SemiCondensed" w:cs="Arial"/>
          <w:color w:val="222222"/>
          <w:sz w:val="24"/>
          <w:szCs w:val="24"/>
          <w:shd w:val="clear" w:color="auto" w:fill="FFFFFF"/>
        </w:rPr>
        <w:t>exfiltrate</w:t>
      </w:r>
      <w:proofErr w:type="spellEnd"/>
      <w:r w:rsidRPr="003E62D9">
        <w:rPr>
          <w:rFonts w:ascii="Bahnschrift Light SemiCondensed" w:hAnsi="Bahnschrift Light SemiCondensed" w:cs="Arial"/>
          <w:color w:val="222222"/>
          <w:sz w:val="24"/>
          <w:szCs w:val="24"/>
          <w:shd w:val="clear" w:color="auto" w:fill="FFFFFF"/>
        </w:rPr>
        <w:t xml:space="preserve"> sensitive files. This attack vector was particularly devastating, as it allowed attackers to access sensitive information and disrupt operations.</w:t>
      </w:r>
    </w:p>
    <w:p w:rsidR="00684FFF" w:rsidRDefault="00684FFF" w:rsidP="00684FFF">
      <w:pPr>
        <w:suppressAutoHyphens w:val="0"/>
        <w:spacing w:after="0" w:line="240" w:lineRule="auto"/>
        <w:rPr>
          <w:rFonts w:ascii="Bahnschrift Light SemiCondensed" w:eastAsia="Times New Roman" w:hAnsi="Bahnschrift Light SemiCondensed" w:cs="Arial"/>
          <w:b/>
          <w:color w:val="222222"/>
          <w:sz w:val="24"/>
          <w:szCs w:val="24"/>
          <w:shd w:val="clear" w:color="auto" w:fill="FFFFFF"/>
          <w:lang w:val="en-GB" w:eastAsia="en-GB" w:bidi="ar-SA"/>
        </w:rPr>
      </w:pPr>
    </w:p>
    <w:p w:rsidR="00684FFF" w:rsidRDefault="00684FFF" w:rsidP="00684FFF">
      <w:pPr>
        <w:suppressAutoHyphens w:val="0"/>
        <w:spacing w:after="0" w:line="240" w:lineRule="auto"/>
        <w:rPr>
          <w:rFonts w:ascii="Bahnschrift Light SemiCondensed" w:eastAsia="Times New Roman" w:hAnsi="Bahnschrift Light SemiCondensed" w:cs="Arial"/>
          <w:b/>
          <w:color w:val="222222"/>
          <w:sz w:val="24"/>
          <w:szCs w:val="24"/>
          <w:shd w:val="clear" w:color="auto" w:fill="FFFFFF"/>
          <w:lang w:val="en-GB" w:eastAsia="en-GB" w:bidi="ar-SA"/>
        </w:rPr>
      </w:pPr>
      <w:r w:rsidRPr="00684FFF">
        <w:rPr>
          <w:rFonts w:ascii="Arial" w:eastAsia="Times New Roman" w:hAnsi="Arial" w:cs="Arial"/>
          <w:b/>
          <w:color w:val="222222"/>
          <w:sz w:val="24"/>
          <w:szCs w:val="24"/>
          <w:shd w:val="clear" w:color="auto" w:fill="FFFFFF"/>
          <w:lang w:val="en-GB" w:eastAsia="en-GB" w:bidi="ar-SA"/>
        </w:rPr>
        <w:t>Key Factors:</w:t>
      </w:r>
      <w:r w:rsidRPr="00684FFF">
        <w:rPr>
          <w:rFonts w:ascii="Bahnschrift Light SemiCondensed" w:eastAsia="Times New Roman" w:hAnsi="Bahnschrift Light SemiCondensed" w:cs="Arial"/>
          <w:color w:val="222222"/>
          <w:sz w:val="24"/>
          <w:szCs w:val="24"/>
          <w:shd w:val="clear" w:color="auto" w:fill="FFFFFF"/>
          <w:lang w:val="en-GB" w:eastAsia="en-GB" w:bidi="ar-SA"/>
        </w:rPr>
        <w:t xml:space="preserve"> Several factors contributed to the success of the attack, including</w:t>
      </w:r>
      <w:r w:rsidRPr="00684FFF">
        <w:rPr>
          <w:rFonts w:ascii="Bahnschrift Light SemiCondensed" w:eastAsia="Times New Roman" w:hAnsi="Bahnschrift Light SemiCondensed" w:cs="Arial"/>
          <w:color w:val="222222"/>
          <w:sz w:val="24"/>
          <w:szCs w:val="24"/>
          <w:lang w:val="en-GB" w:eastAsia="en-GB" w:bidi="ar-SA"/>
        </w:rPr>
        <w:br/>
      </w:r>
    </w:p>
    <w:p w:rsidR="00684FFF" w:rsidRDefault="00684FFF" w:rsidP="00684FFF">
      <w:pPr>
        <w:suppressAutoHyphens w:val="0"/>
        <w:spacing w:after="0" w:line="240" w:lineRule="auto"/>
        <w:rPr>
          <w:rFonts w:ascii="Bahnschrift Light SemiCondensed" w:eastAsia="Times New Roman" w:hAnsi="Bahnschrift Light SemiCondensed" w:cs="Arial"/>
          <w:b/>
          <w:color w:val="222222"/>
          <w:sz w:val="24"/>
          <w:szCs w:val="24"/>
          <w:shd w:val="clear" w:color="auto" w:fill="FFFFFF"/>
          <w:lang w:val="en-GB" w:eastAsia="en-GB" w:bidi="ar-SA"/>
        </w:rPr>
      </w:pPr>
      <w:r w:rsidRPr="00684FFF">
        <w:rPr>
          <w:rFonts w:ascii="Bahnschrift Light SemiCondensed" w:eastAsia="Times New Roman" w:hAnsi="Bahnschrift Light SemiCondensed" w:cs="Arial"/>
          <w:b/>
          <w:color w:val="222222"/>
          <w:sz w:val="24"/>
          <w:szCs w:val="24"/>
          <w:shd w:val="clear" w:color="auto" w:fill="FFFFFF"/>
          <w:lang w:val="en-GB" w:eastAsia="en-GB" w:bidi="ar-SA"/>
        </w:rPr>
        <w:t>Insufficient isolation</w:t>
      </w:r>
      <w:r w:rsidRPr="00684FFF">
        <w:rPr>
          <w:rFonts w:ascii="Bahnschrift Light SemiCondensed" w:eastAsia="Times New Roman" w:hAnsi="Bahnschrift Light SemiCondensed" w:cs="Arial"/>
          <w:color w:val="222222"/>
          <w:sz w:val="24"/>
          <w:szCs w:val="24"/>
          <w:shd w:val="clear" w:color="auto" w:fill="FFFFFF"/>
          <w:lang w:val="en-GB" w:eastAsia="en-GB" w:bidi="ar-SA"/>
        </w:rPr>
        <w:t xml:space="preserve">: </w:t>
      </w:r>
      <w:proofErr w:type="spellStart"/>
      <w:r w:rsidRPr="00684FFF">
        <w:rPr>
          <w:rFonts w:ascii="Bahnschrift Light SemiCondensed" w:eastAsia="Times New Roman" w:hAnsi="Bahnschrift Light SemiCondensed" w:cs="Arial"/>
          <w:color w:val="222222"/>
          <w:sz w:val="24"/>
          <w:szCs w:val="24"/>
          <w:shd w:val="clear" w:color="auto" w:fill="FFFFFF"/>
          <w:lang w:val="en-GB" w:eastAsia="en-GB" w:bidi="ar-SA"/>
        </w:rPr>
        <w:t>SolarWinds</w:t>
      </w:r>
      <w:proofErr w:type="spellEnd"/>
      <w:r w:rsidRPr="00684FFF">
        <w:rPr>
          <w:rFonts w:ascii="Bahnschrift Light SemiCondensed" w:eastAsia="Times New Roman" w:hAnsi="Bahnschrift Light SemiCondensed" w:cs="Arial"/>
          <w:color w:val="222222"/>
          <w:sz w:val="24"/>
          <w:szCs w:val="24"/>
          <w:shd w:val="clear" w:color="auto" w:fill="FFFFFF"/>
          <w:lang w:val="en-GB" w:eastAsia="en-GB" w:bidi="ar-SA"/>
        </w:rPr>
        <w:t xml:space="preserve"> development environment was not adequately isolated, allowing attackers to move laterally.</w:t>
      </w:r>
      <w:r w:rsidRPr="00684FFF">
        <w:rPr>
          <w:rFonts w:ascii="Bahnschrift Light SemiCondensed" w:eastAsia="Times New Roman" w:hAnsi="Bahnschrift Light SemiCondensed" w:cs="Arial"/>
          <w:color w:val="222222"/>
          <w:sz w:val="24"/>
          <w:szCs w:val="24"/>
          <w:lang w:val="en-GB" w:eastAsia="en-GB" w:bidi="ar-SA"/>
        </w:rPr>
        <w:br/>
      </w:r>
    </w:p>
    <w:p w:rsidR="00684FFF" w:rsidRDefault="00684FFF" w:rsidP="00684FFF">
      <w:pPr>
        <w:suppressAutoHyphens w:val="0"/>
        <w:spacing w:after="0" w:line="240" w:lineRule="auto"/>
        <w:rPr>
          <w:rFonts w:ascii="Bahnschrift Light SemiCondensed" w:eastAsia="Times New Roman" w:hAnsi="Bahnschrift Light SemiCondensed" w:cs="Arial"/>
          <w:b/>
          <w:color w:val="222222"/>
          <w:sz w:val="24"/>
          <w:szCs w:val="24"/>
          <w:shd w:val="clear" w:color="auto" w:fill="FFFFFF"/>
          <w:lang w:val="en-GB" w:eastAsia="en-GB" w:bidi="ar-SA"/>
        </w:rPr>
      </w:pPr>
      <w:r w:rsidRPr="00684FFF">
        <w:rPr>
          <w:rFonts w:ascii="Bahnschrift Light SemiCondensed" w:eastAsia="Times New Roman" w:hAnsi="Bahnschrift Light SemiCondensed" w:cs="Arial"/>
          <w:b/>
          <w:color w:val="222222"/>
          <w:sz w:val="24"/>
          <w:szCs w:val="24"/>
          <w:shd w:val="clear" w:color="auto" w:fill="FFFFFF"/>
          <w:lang w:val="en-GB" w:eastAsia="en-GB" w:bidi="ar-SA"/>
        </w:rPr>
        <w:t>Lack of robust security controls:</w:t>
      </w:r>
      <w:r w:rsidRPr="00684FFF">
        <w:rPr>
          <w:rFonts w:ascii="Bahnschrift Light SemiCondensed" w:eastAsia="Times New Roman" w:hAnsi="Bahnschrift Light SemiCondensed" w:cs="Arial"/>
          <w:color w:val="222222"/>
          <w:sz w:val="24"/>
          <w:szCs w:val="24"/>
          <w:shd w:val="clear" w:color="auto" w:fill="FFFFFF"/>
          <w:lang w:val="en-GB" w:eastAsia="en-GB" w:bidi="ar-SA"/>
        </w:rPr>
        <w:t xml:space="preserve"> The company's security measures failed to detect the malware, enabling the attackers to operate undetected for months.</w:t>
      </w:r>
      <w:r w:rsidRPr="00684FFF">
        <w:rPr>
          <w:rFonts w:ascii="Bahnschrift Light SemiCondensed" w:eastAsia="Times New Roman" w:hAnsi="Bahnschrift Light SemiCondensed" w:cs="Arial"/>
          <w:color w:val="222222"/>
          <w:sz w:val="24"/>
          <w:szCs w:val="24"/>
          <w:lang w:val="en-GB" w:eastAsia="en-GB" w:bidi="ar-SA"/>
        </w:rPr>
        <w:br/>
      </w:r>
    </w:p>
    <w:p w:rsidR="00684FFF" w:rsidRDefault="00684FFF" w:rsidP="00684FFF">
      <w:pPr>
        <w:suppressAutoHyphens w:val="0"/>
        <w:spacing w:after="0" w:line="240" w:lineRule="auto"/>
        <w:rPr>
          <w:rFonts w:ascii="Arial" w:eastAsia="Times New Roman" w:hAnsi="Arial" w:cs="Arial"/>
          <w:color w:val="222222"/>
          <w:sz w:val="24"/>
          <w:szCs w:val="24"/>
          <w:shd w:val="clear" w:color="auto" w:fill="FFFFFF"/>
          <w:lang w:val="en-GB" w:eastAsia="en-GB" w:bidi="ar-SA"/>
        </w:rPr>
      </w:pPr>
      <w:r w:rsidRPr="00684FFF">
        <w:rPr>
          <w:rFonts w:ascii="Bahnschrift Light SemiCondensed" w:eastAsia="Times New Roman" w:hAnsi="Bahnschrift Light SemiCondensed" w:cs="Arial"/>
          <w:b/>
          <w:color w:val="222222"/>
          <w:sz w:val="24"/>
          <w:szCs w:val="24"/>
          <w:shd w:val="clear" w:color="auto" w:fill="FFFFFF"/>
          <w:lang w:val="en-GB" w:eastAsia="en-GB" w:bidi="ar-SA"/>
        </w:rPr>
        <w:t xml:space="preserve">Privileged access manipulation: </w:t>
      </w:r>
      <w:r w:rsidRPr="00684FFF">
        <w:rPr>
          <w:rFonts w:ascii="Bahnschrift Light SemiCondensed" w:eastAsia="Times New Roman" w:hAnsi="Bahnschrift Light SemiCondensed" w:cs="Arial"/>
          <w:color w:val="222222"/>
          <w:sz w:val="24"/>
          <w:szCs w:val="24"/>
          <w:shd w:val="clear" w:color="auto" w:fill="FFFFFF"/>
          <w:lang w:val="en-GB" w:eastAsia="en-GB" w:bidi="ar-SA"/>
        </w:rPr>
        <w:t>The attackers exploited privileged access to deploy the malware and maintain control.</w:t>
      </w:r>
      <w:r w:rsidRPr="00684FFF">
        <w:rPr>
          <w:rFonts w:ascii="Bahnschrift Light SemiCondensed" w:eastAsia="Times New Roman" w:hAnsi="Bahnschrift Light SemiCondensed" w:cs="Arial"/>
          <w:color w:val="222222"/>
          <w:sz w:val="24"/>
          <w:szCs w:val="24"/>
          <w:lang w:val="en-GB" w:eastAsia="en-GB" w:bidi="ar-SA"/>
        </w:rPr>
        <w:br/>
      </w:r>
      <w:r w:rsidRPr="00684FFF">
        <w:rPr>
          <w:rFonts w:ascii="Bahnschrift Light SemiCondensed" w:eastAsia="Times New Roman" w:hAnsi="Bahnschrift Light SemiCondensed" w:cs="Arial"/>
          <w:color w:val="222222"/>
          <w:sz w:val="24"/>
          <w:szCs w:val="24"/>
          <w:lang w:val="en-GB" w:eastAsia="en-GB" w:bidi="ar-SA"/>
        </w:rPr>
        <w:br/>
      </w:r>
      <w:r w:rsidRPr="00684FFF">
        <w:rPr>
          <w:rFonts w:ascii="Bahnschrift Light SemiCondensed" w:eastAsia="Times New Roman" w:hAnsi="Bahnschrift Light SemiCondensed" w:cs="Arial"/>
          <w:color w:val="222222"/>
          <w:sz w:val="24"/>
          <w:szCs w:val="24"/>
          <w:shd w:val="clear" w:color="auto" w:fill="FFFFFF"/>
          <w:lang w:val="en-GB" w:eastAsia="en-GB" w:bidi="ar-SA"/>
        </w:rPr>
        <w:t xml:space="preserve">The </w:t>
      </w:r>
      <w:proofErr w:type="spellStart"/>
      <w:r w:rsidRPr="00684FFF">
        <w:rPr>
          <w:rFonts w:ascii="Bahnschrift Light SemiCondensed" w:eastAsia="Times New Roman" w:hAnsi="Bahnschrift Light SemiCondensed" w:cs="Arial"/>
          <w:color w:val="222222"/>
          <w:sz w:val="24"/>
          <w:szCs w:val="24"/>
          <w:shd w:val="clear" w:color="auto" w:fill="FFFFFF"/>
          <w:lang w:val="en-GB" w:eastAsia="en-GB" w:bidi="ar-SA"/>
        </w:rPr>
        <w:t>SolarWinds</w:t>
      </w:r>
      <w:proofErr w:type="spellEnd"/>
      <w:r w:rsidRPr="00684FFF">
        <w:rPr>
          <w:rFonts w:ascii="Bahnschrift Light SemiCondensed" w:eastAsia="Times New Roman" w:hAnsi="Bahnschrift Light SemiCondensed" w:cs="Arial"/>
          <w:color w:val="222222"/>
          <w:sz w:val="24"/>
          <w:szCs w:val="24"/>
          <w:shd w:val="clear" w:color="auto" w:fill="FFFFFF"/>
          <w:lang w:val="en-GB" w:eastAsia="en-GB" w:bidi="ar-SA"/>
        </w:rPr>
        <w:t xml:space="preserve"> attack highlights the importance of robust security measures, including secure coding practices, software development life cycle management, and continuous monitoring. By understanding the attack vectors and security weaknesses, organizations can take proactive steps to prevent similar incidents in the future. </w:t>
      </w:r>
      <w:r w:rsidRPr="00684FFF">
        <w:rPr>
          <w:rFonts w:ascii="Arial" w:eastAsia="Times New Roman" w:hAnsi="Arial" w:cs="Arial"/>
          <w:color w:val="222222"/>
          <w:sz w:val="24"/>
          <w:szCs w:val="24"/>
          <w:shd w:val="clear" w:color="auto" w:fill="FFFFFF"/>
          <w:lang w:val="en-GB" w:eastAsia="en-GB" w:bidi="ar-SA"/>
        </w:rPr>
        <w:t>‎</w:t>
      </w:r>
    </w:p>
    <w:p w:rsidR="00684FFF" w:rsidRDefault="00684FFF" w:rsidP="00684FFF">
      <w:pPr>
        <w:suppressAutoHyphens w:val="0"/>
        <w:spacing w:after="0" w:line="240" w:lineRule="auto"/>
        <w:rPr>
          <w:rFonts w:ascii="Arial" w:eastAsia="Times New Roman" w:hAnsi="Arial" w:cs="Arial"/>
          <w:color w:val="222222"/>
          <w:sz w:val="24"/>
          <w:szCs w:val="24"/>
          <w:shd w:val="clear" w:color="auto" w:fill="FFFFFF"/>
          <w:lang w:val="en-GB" w:eastAsia="en-GB" w:bidi="ar-SA"/>
        </w:rPr>
      </w:pPr>
    </w:p>
    <w:p w:rsidR="00684FFF" w:rsidRPr="00684FFF" w:rsidRDefault="00684FFF" w:rsidP="00684FFF">
      <w:pPr>
        <w:suppressAutoHyphens w:val="0"/>
        <w:spacing w:after="0" w:line="240" w:lineRule="auto"/>
        <w:rPr>
          <w:rFonts w:ascii="Bahnschrift Light SemiCondensed" w:eastAsia="Times New Roman" w:hAnsi="Bahnschrift Light SemiCondensed" w:cs="Arial"/>
          <w:color w:val="222222"/>
          <w:sz w:val="24"/>
          <w:szCs w:val="24"/>
          <w:shd w:val="clear" w:color="auto" w:fill="FFFFFF"/>
          <w:lang w:val="en-GB" w:eastAsia="en-GB" w:bidi="ar-SA"/>
        </w:rPr>
      </w:pPr>
    </w:p>
    <w:p w:rsidR="00684FFF" w:rsidRPr="00684FFF" w:rsidRDefault="00684FFF" w:rsidP="00684FFF">
      <w:pPr>
        <w:suppressAutoHyphens w:val="0"/>
        <w:spacing w:after="0" w:line="240" w:lineRule="auto"/>
        <w:rPr>
          <w:rFonts w:ascii="Bahnschrift Light SemiCondensed" w:eastAsia="Times New Roman" w:hAnsi="Bahnschrift Light SemiCondensed" w:cs="Times New Roman"/>
          <w:sz w:val="24"/>
          <w:szCs w:val="24"/>
          <w:lang w:val="en-GB" w:eastAsia="en-GB" w:bidi="ar-SA"/>
        </w:rPr>
      </w:pPr>
      <w:r w:rsidRPr="009072DF">
        <w:rPr>
          <w:rFonts w:ascii="Arial" w:hAnsi="Arial" w:cs="Arial"/>
          <w:b/>
          <w:color w:val="222222"/>
          <w:sz w:val="24"/>
          <w:szCs w:val="24"/>
          <w:shd w:val="clear" w:color="auto" w:fill="FFFFFF"/>
        </w:rPr>
        <w:t>Detailed Timeline</w:t>
      </w:r>
      <w:r w:rsidRPr="00684FFF">
        <w:rPr>
          <w:rFonts w:ascii="Bahnschrift Light SemiCondensed" w:hAnsi="Bahnschrift Light SemiCondensed" w:cs="Arial"/>
          <w:b/>
          <w:color w:val="222222"/>
          <w:sz w:val="24"/>
          <w:szCs w:val="24"/>
        </w:rPr>
        <w:br/>
      </w:r>
      <w:r w:rsidRPr="00684FFF">
        <w:rPr>
          <w:rFonts w:ascii="Bahnschrift Light SemiCondensed" w:hAnsi="Bahnschrift Light SemiCondensed" w:cs="Arial"/>
          <w:color w:val="222222"/>
          <w:sz w:val="24"/>
          <w:szCs w:val="24"/>
        </w:rPr>
        <w:br/>
      </w:r>
      <w:r w:rsidRPr="00684FFF">
        <w:rPr>
          <w:rFonts w:ascii="Bahnschrift Light SemiCondensed" w:hAnsi="Bahnschrift Light SemiCondensed" w:cs="Arial"/>
          <w:color w:val="222222"/>
          <w:sz w:val="24"/>
          <w:szCs w:val="24"/>
          <w:shd w:val="clear" w:color="auto" w:fill="FFFFFF"/>
        </w:rPr>
        <w:t xml:space="preserve">- September 2020: Attackers compromise </w:t>
      </w:r>
      <w:proofErr w:type="spellStart"/>
      <w:r w:rsidRPr="00684FFF">
        <w:rPr>
          <w:rFonts w:ascii="Bahnschrift Light SemiCondensed" w:hAnsi="Bahnschrift Light SemiCondensed" w:cs="Arial"/>
          <w:color w:val="222222"/>
          <w:sz w:val="24"/>
          <w:szCs w:val="24"/>
          <w:shd w:val="clear" w:color="auto" w:fill="FFFFFF"/>
        </w:rPr>
        <w:t>SolarWinds</w:t>
      </w:r>
      <w:proofErr w:type="spellEnd"/>
      <w:r w:rsidRPr="00684FFF">
        <w:rPr>
          <w:rFonts w:ascii="Bahnschrift Light SemiCondensed" w:hAnsi="Bahnschrift Light SemiCondensed" w:cs="Arial"/>
          <w:color w:val="222222"/>
          <w:sz w:val="24"/>
          <w:szCs w:val="24"/>
          <w:shd w:val="clear" w:color="auto" w:fill="FFFFFF"/>
        </w:rPr>
        <w:t>' Orion software development environment.</w:t>
      </w:r>
      <w:r w:rsidRPr="00684FFF">
        <w:rPr>
          <w:rFonts w:ascii="Bahnschrift Light SemiCondensed" w:hAnsi="Bahnschrift Light SemiCondensed" w:cs="Arial"/>
          <w:color w:val="222222"/>
          <w:sz w:val="24"/>
          <w:szCs w:val="24"/>
        </w:rPr>
        <w:br/>
      </w:r>
      <w:r w:rsidRPr="00684FFF">
        <w:rPr>
          <w:rFonts w:ascii="Bahnschrift Light SemiCondensed" w:hAnsi="Bahnschrift Light SemiCondensed" w:cs="Arial"/>
          <w:color w:val="222222"/>
          <w:sz w:val="24"/>
          <w:szCs w:val="24"/>
          <w:shd w:val="clear" w:color="auto" w:fill="FFFFFF"/>
        </w:rPr>
        <w:t xml:space="preserve">- October 2020: </w:t>
      </w:r>
      <w:proofErr w:type="spellStart"/>
      <w:r w:rsidRPr="00684FFF">
        <w:rPr>
          <w:rFonts w:ascii="Bahnschrift Light SemiCondensed" w:hAnsi="Bahnschrift Light SemiCondensed" w:cs="Arial"/>
          <w:color w:val="222222"/>
          <w:sz w:val="24"/>
          <w:szCs w:val="24"/>
          <w:shd w:val="clear" w:color="auto" w:fill="FFFFFF"/>
        </w:rPr>
        <w:t>SolarWinds</w:t>
      </w:r>
      <w:proofErr w:type="spellEnd"/>
      <w:r w:rsidRPr="00684FFF">
        <w:rPr>
          <w:rFonts w:ascii="Bahnschrift Light SemiCondensed" w:hAnsi="Bahnschrift Light SemiCondensed" w:cs="Arial"/>
          <w:color w:val="222222"/>
          <w:sz w:val="24"/>
          <w:szCs w:val="24"/>
          <w:shd w:val="clear" w:color="auto" w:fill="FFFFFF"/>
        </w:rPr>
        <w:t xml:space="preserve"> releases updated versions of Orion software with malware.</w:t>
      </w:r>
      <w:r w:rsidRPr="00684FFF">
        <w:rPr>
          <w:rFonts w:ascii="Bahnschrift Light SemiCondensed" w:hAnsi="Bahnschrift Light SemiCondensed" w:cs="Arial"/>
          <w:color w:val="222222"/>
          <w:sz w:val="24"/>
          <w:szCs w:val="24"/>
        </w:rPr>
        <w:br/>
      </w:r>
      <w:r w:rsidRPr="00684FFF">
        <w:rPr>
          <w:rFonts w:ascii="Bahnschrift Light SemiCondensed" w:hAnsi="Bahnschrift Light SemiCondensed" w:cs="Arial"/>
          <w:color w:val="222222"/>
          <w:sz w:val="24"/>
          <w:szCs w:val="24"/>
          <w:shd w:val="clear" w:color="auto" w:fill="FFFFFF"/>
        </w:rPr>
        <w:t xml:space="preserve">- December 2020: FireEye discovers the malware and notifies </w:t>
      </w:r>
      <w:proofErr w:type="spellStart"/>
      <w:r w:rsidRPr="00684FFF">
        <w:rPr>
          <w:rFonts w:ascii="Bahnschrift Light SemiCondensed" w:hAnsi="Bahnschrift Light SemiCondensed" w:cs="Arial"/>
          <w:color w:val="222222"/>
          <w:sz w:val="24"/>
          <w:szCs w:val="24"/>
          <w:shd w:val="clear" w:color="auto" w:fill="FFFFFF"/>
        </w:rPr>
        <w:t>SolarWinds</w:t>
      </w:r>
      <w:proofErr w:type="spellEnd"/>
      <w:r w:rsidRPr="00684FFF">
        <w:rPr>
          <w:rFonts w:ascii="Bahnschrift Light SemiCondensed" w:hAnsi="Bahnschrift Light SemiCondensed" w:cs="Arial"/>
          <w:color w:val="222222"/>
          <w:sz w:val="24"/>
          <w:szCs w:val="24"/>
          <w:shd w:val="clear" w:color="auto" w:fill="FFFFFF"/>
        </w:rPr>
        <w:t>.</w:t>
      </w:r>
      <w:r w:rsidRPr="00684FFF">
        <w:rPr>
          <w:rFonts w:ascii="Bahnschrift Light SemiCondensed" w:hAnsi="Bahnschrift Light SemiCondensed" w:cs="Arial"/>
          <w:color w:val="222222"/>
          <w:sz w:val="24"/>
          <w:szCs w:val="24"/>
        </w:rPr>
        <w:br/>
      </w:r>
      <w:r w:rsidRPr="00684FFF">
        <w:rPr>
          <w:rFonts w:ascii="Bahnschrift Light SemiCondensed" w:hAnsi="Bahnschrift Light SemiCondensed" w:cs="Arial"/>
          <w:color w:val="222222"/>
          <w:sz w:val="24"/>
          <w:szCs w:val="24"/>
          <w:shd w:val="clear" w:color="auto" w:fill="FFFFFF"/>
        </w:rPr>
        <w:t xml:space="preserve">- December 2020: </w:t>
      </w:r>
      <w:proofErr w:type="spellStart"/>
      <w:r w:rsidRPr="00684FFF">
        <w:rPr>
          <w:rFonts w:ascii="Bahnschrift Light SemiCondensed" w:hAnsi="Bahnschrift Light SemiCondensed" w:cs="Arial"/>
          <w:color w:val="222222"/>
          <w:sz w:val="24"/>
          <w:szCs w:val="24"/>
          <w:shd w:val="clear" w:color="auto" w:fill="FFFFFF"/>
        </w:rPr>
        <w:t>SolarWinds</w:t>
      </w:r>
      <w:proofErr w:type="spellEnd"/>
      <w:r w:rsidRPr="00684FFF">
        <w:rPr>
          <w:rFonts w:ascii="Bahnschrift Light SemiCondensed" w:hAnsi="Bahnschrift Light SemiCondensed" w:cs="Arial"/>
          <w:color w:val="222222"/>
          <w:sz w:val="24"/>
          <w:szCs w:val="24"/>
          <w:shd w:val="clear" w:color="auto" w:fill="FFFFFF"/>
        </w:rPr>
        <w:t xml:space="preserve"> issues patches and updates to fix the vulnerability.</w:t>
      </w:r>
    </w:p>
    <w:p w:rsidR="00684FFF" w:rsidRDefault="00684FFF" w:rsidP="000B44BB">
      <w:pPr>
        <w:rPr>
          <w:rFonts w:ascii="Bahnschrift Light SemiCondensed" w:hAnsi="Bahnschrift Light SemiCondensed"/>
          <w:sz w:val="24"/>
          <w:szCs w:val="24"/>
        </w:rPr>
      </w:pPr>
    </w:p>
    <w:p w:rsidR="00684FFF" w:rsidRDefault="00684FFF" w:rsidP="000B44BB">
      <w:pPr>
        <w:rPr>
          <w:rFonts w:ascii="Bahnschrift Light SemiCondensed" w:hAnsi="Bahnschrift Light SemiCondensed"/>
          <w:sz w:val="24"/>
          <w:szCs w:val="24"/>
        </w:rPr>
      </w:pPr>
    </w:p>
    <w:p w:rsidR="00684FFF" w:rsidRPr="009072DF" w:rsidRDefault="00684FFF" w:rsidP="000B44BB">
      <w:pPr>
        <w:rPr>
          <w:rFonts w:ascii="Arial" w:hAnsi="Arial" w:cs="Arial"/>
          <w:color w:val="222222"/>
          <w:sz w:val="24"/>
          <w:szCs w:val="24"/>
          <w:shd w:val="clear" w:color="auto" w:fill="FFFFFF"/>
        </w:rPr>
      </w:pPr>
      <w:r w:rsidRPr="009072DF">
        <w:rPr>
          <w:rFonts w:ascii="Arial" w:hAnsi="Arial" w:cs="Arial"/>
          <w:color w:val="222222"/>
          <w:sz w:val="24"/>
          <w:szCs w:val="24"/>
          <w:shd w:val="clear" w:color="auto" w:fill="FFFFFF"/>
        </w:rPr>
        <w:lastRenderedPageBreak/>
        <w:t> </w:t>
      </w:r>
      <w:r w:rsidRPr="009072DF">
        <w:rPr>
          <w:rFonts w:ascii="Arial" w:hAnsi="Arial" w:cs="Arial"/>
          <w:b/>
          <w:color w:val="222222"/>
          <w:sz w:val="24"/>
          <w:szCs w:val="24"/>
          <w:shd w:val="clear" w:color="auto" w:fill="FFFFFF"/>
        </w:rPr>
        <w:t>Security Weaknesses  of the attack</w:t>
      </w:r>
      <w:r w:rsidRPr="009072DF">
        <w:rPr>
          <w:rFonts w:ascii="Arial" w:hAnsi="Arial" w:cs="Arial"/>
          <w:b/>
          <w:color w:val="222222"/>
          <w:sz w:val="24"/>
          <w:szCs w:val="24"/>
        </w:rPr>
        <w:br/>
      </w:r>
    </w:p>
    <w:p w:rsidR="00684FFF" w:rsidRPr="00663293" w:rsidRDefault="00684FFF" w:rsidP="000B44BB">
      <w:pPr>
        <w:rPr>
          <w:rFonts w:ascii="Bahnschrift Light SemiCondensed" w:hAnsi="Bahnschrift Light SemiCondensed" w:cs="Arial"/>
          <w:b/>
          <w:color w:val="222222"/>
          <w:sz w:val="24"/>
          <w:szCs w:val="24"/>
          <w:shd w:val="clear" w:color="auto" w:fill="FFFFFF"/>
        </w:rPr>
      </w:pPr>
      <w:r w:rsidRPr="00663293">
        <w:rPr>
          <w:rFonts w:ascii="Bahnschrift Light SemiCondensed" w:hAnsi="Bahnschrift Light SemiCondensed" w:cs="Arial"/>
          <w:color w:val="222222"/>
          <w:sz w:val="24"/>
          <w:szCs w:val="24"/>
          <w:shd w:val="clear" w:color="auto" w:fill="FFFFFF"/>
        </w:rPr>
        <w:t xml:space="preserve">The </w:t>
      </w:r>
      <w:proofErr w:type="spellStart"/>
      <w:r w:rsidRPr="00663293">
        <w:rPr>
          <w:rFonts w:ascii="Bahnschrift Light SemiCondensed" w:hAnsi="Bahnschrift Light SemiCondensed" w:cs="Arial"/>
          <w:color w:val="222222"/>
          <w:sz w:val="24"/>
          <w:szCs w:val="24"/>
          <w:shd w:val="clear" w:color="auto" w:fill="FFFFFF"/>
        </w:rPr>
        <w:t>SolarWinds</w:t>
      </w:r>
      <w:proofErr w:type="spellEnd"/>
      <w:r w:rsidRPr="00663293">
        <w:rPr>
          <w:rFonts w:ascii="Bahnschrift Light SemiCondensed" w:hAnsi="Bahnschrift Light SemiCondensed" w:cs="Arial"/>
          <w:color w:val="222222"/>
          <w:sz w:val="24"/>
          <w:szCs w:val="24"/>
          <w:shd w:val="clear" w:color="auto" w:fill="FFFFFF"/>
        </w:rPr>
        <w:t xml:space="preserve"> attack highlighted several security weaknesses that contributed to the breach:</w:t>
      </w:r>
      <w:r w:rsidRPr="00663293">
        <w:rPr>
          <w:rFonts w:ascii="Bahnschrift Light SemiCondensed" w:hAnsi="Bahnschrift Light SemiCondensed" w:cs="Arial"/>
          <w:color w:val="222222"/>
          <w:sz w:val="24"/>
          <w:szCs w:val="24"/>
        </w:rPr>
        <w:br/>
      </w:r>
      <w:r w:rsidRPr="00663293">
        <w:rPr>
          <w:rFonts w:ascii="Bahnschrift Light SemiCondensed" w:hAnsi="Bahnschrift Light SemiCondensed" w:cs="Arial"/>
          <w:color w:val="222222"/>
          <w:sz w:val="24"/>
          <w:szCs w:val="24"/>
        </w:rPr>
        <w:br/>
      </w:r>
      <w:r w:rsidRPr="00663293">
        <w:rPr>
          <w:rFonts w:ascii="Bahnschrift Light SemiCondensed" w:hAnsi="Bahnschrift Light SemiCondensed" w:cs="Arial"/>
          <w:b/>
          <w:color w:val="222222"/>
          <w:sz w:val="24"/>
          <w:szCs w:val="24"/>
          <w:shd w:val="clear" w:color="auto" w:fill="FFFFFF"/>
        </w:rPr>
        <w:t>1. Insufficient isolation :</w:t>
      </w:r>
      <w:r w:rsidRPr="00663293">
        <w:rPr>
          <w:rFonts w:ascii="Bahnschrift Light SemiCondensed" w:hAnsi="Bahnschrift Light SemiCondensed" w:cs="Arial"/>
          <w:color w:val="222222"/>
          <w:sz w:val="24"/>
          <w:szCs w:val="24"/>
          <w:shd w:val="clear" w:color="auto" w:fill="FFFFFF"/>
        </w:rPr>
        <w:t xml:space="preserve"> </w:t>
      </w:r>
      <w:proofErr w:type="spellStart"/>
      <w:r w:rsidRPr="00663293">
        <w:rPr>
          <w:rFonts w:ascii="Bahnschrift Light SemiCondensed" w:hAnsi="Bahnschrift Light SemiCondensed" w:cs="Arial"/>
          <w:color w:val="222222"/>
          <w:sz w:val="24"/>
          <w:szCs w:val="24"/>
          <w:shd w:val="clear" w:color="auto" w:fill="FFFFFF"/>
        </w:rPr>
        <w:t>SolarWinds</w:t>
      </w:r>
      <w:proofErr w:type="spellEnd"/>
      <w:r w:rsidRPr="00663293">
        <w:rPr>
          <w:rFonts w:ascii="Bahnschrift Light SemiCondensed" w:hAnsi="Bahnschrift Light SemiCondensed" w:cs="Arial"/>
          <w:color w:val="222222"/>
          <w:sz w:val="24"/>
          <w:szCs w:val="24"/>
          <w:shd w:val="clear" w:color="auto" w:fill="FFFFFF"/>
        </w:rPr>
        <w:t xml:space="preserve"> development environment was not adequately isolated, allowing attackers to move laterally and access sensitive areas.</w:t>
      </w:r>
      <w:r w:rsidRPr="00663293">
        <w:rPr>
          <w:rFonts w:ascii="Bahnschrift Light SemiCondensed" w:hAnsi="Bahnschrift Light SemiCondensed" w:cs="Arial"/>
          <w:color w:val="222222"/>
          <w:sz w:val="24"/>
          <w:szCs w:val="24"/>
        </w:rPr>
        <w:br/>
      </w:r>
    </w:p>
    <w:p w:rsidR="00684FFF" w:rsidRPr="00663293" w:rsidRDefault="00684FFF" w:rsidP="000B44BB">
      <w:pPr>
        <w:rPr>
          <w:rFonts w:ascii="Bahnschrift Light SemiCondensed" w:hAnsi="Bahnschrift Light SemiCondensed" w:cs="Arial"/>
          <w:b/>
          <w:color w:val="222222"/>
          <w:sz w:val="24"/>
          <w:szCs w:val="24"/>
          <w:shd w:val="clear" w:color="auto" w:fill="FFFFFF"/>
        </w:rPr>
      </w:pPr>
      <w:r w:rsidRPr="00663293">
        <w:rPr>
          <w:rFonts w:ascii="Bahnschrift Light SemiCondensed" w:hAnsi="Bahnschrift Light SemiCondensed" w:cs="Arial"/>
          <w:b/>
          <w:color w:val="222222"/>
          <w:sz w:val="24"/>
          <w:szCs w:val="24"/>
          <w:shd w:val="clear" w:color="auto" w:fill="FFFFFF"/>
        </w:rPr>
        <w:t>2. Lack of robust security controls</w:t>
      </w:r>
      <w:r w:rsidRPr="00663293">
        <w:rPr>
          <w:rFonts w:ascii="Bahnschrift Light SemiCondensed" w:hAnsi="Bahnschrift Light SemiCondensed" w:cs="Arial"/>
          <w:color w:val="222222"/>
          <w:sz w:val="24"/>
          <w:szCs w:val="24"/>
          <w:shd w:val="clear" w:color="auto" w:fill="FFFFFF"/>
        </w:rPr>
        <w:t>: The company's security measures failed to detect the malware, enabling the attackers to operate undetected for months.</w:t>
      </w:r>
      <w:r w:rsidRPr="00663293">
        <w:rPr>
          <w:rFonts w:ascii="Bahnschrift Light SemiCondensed" w:hAnsi="Bahnschrift Light SemiCondensed" w:cs="Arial"/>
          <w:color w:val="222222"/>
          <w:sz w:val="24"/>
          <w:szCs w:val="24"/>
        </w:rPr>
        <w:br/>
      </w:r>
    </w:p>
    <w:p w:rsidR="00684FFF" w:rsidRPr="00663293" w:rsidRDefault="00684FFF" w:rsidP="000B44BB">
      <w:pPr>
        <w:rPr>
          <w:rFonts w:ascii="Bahnschrift Light SemiCondensed" w:hAnsi="Bahnschrift Light SemiCondensed" w:cs="Arial"/>
          <w:b/>
          <w:color w:val="222222"/>
          <w:sz w:val="24"/>
          <w:szCs w:val="24"/>
          <w:shd w:val="clear" w:color="auto" w:fill="FFFFFF"/>
        </w:rPr>
      </w:pPr>
      <w:r w:rsidRPr="00663293">
        <w:rPr>
          <w:rFonts w:ascii="Bahnschrift Light SemiCondensed" w:hAnsi="Bahnschrift Light SemiCondensed" w:cs="Arial"/>
          <w:b/>
          <w:color w:val="222222"/>
          <w:sz w:val="24"/>
          <w:szCs w:val="24"/>
          <w:shd w:val="clear" w:color="auto" w:fill="FFFFFF"/>
        </w:rPr>
        <w:t>3. Privileged access manipulation:</w:t>
      </w:r>
      <w:r w:rsidRPr="00663293">
        <w:rPr>
          <w:rFonts w:ascii="Bahnschrift Light SemiCondensed" w:hAnsi="Bahnschrift Light SemiCondensed" w:cs="Arial"/>
          <w:color w:val="222222"/>
          <w:sz w:val="24"/>
          <w:szCs w:val="24"/>
          <w:shd w:val="clear" w:color="auto" w:fill="FFFFFF"/>
        </w:rPr>
        <w:t xml:space="preserve"> The attackers exploited privileged access to deploy the malware and maintain control.</w:t>
      </w:r>
      <w:r w:rsidRPr="00663293">
        <w:rPr>
          <w:rFonts w:ascii="Bahnschrift Light SemiCondensed" w:hAnsi="Bahnschrift Light SemiCondensed" w:cs="Arial"/>
          <w:color w:val="222222"/>
          <w:sz w:val="24"/>
          <w:szCs w:val="24"/>
        </w:rPr>
        <w:br/>
      </w:r>
    </w:p>
    <w:p w:rsidR="00684FFF" w:rsidRPr="00663293" w:rsidRDefault="00684FFF" w:rsidP="000B44BB">
      <w:pPr>
        <w:rPr>
          <w:rFonts w:ascii="Bahnschrift Light SemiCondensed" w:hAnsi="Bahnschrift Light SemiCondensed" w:cs="Arial"/>
          <w:b/>
          <w:color w:val="222222"/>
          <w:sz w:val="24"/>
          <w:szCs w:val="24"/>
          <w:shd w:val="clear" w:color="auto" w:fill="FFFFFF"/>
        </w:rPr>
      </w:pPr>
      <w:r w:rsidRPr="00663293">
        <w:rPr>
          <w:rFonts w:ascii="Bahnschrift Light SemiCondensed" w:hAnsi="Bahnschrift Light SemiCondensed" w:cs="Arial"/>
          <w:b/>
          <w:color w:val="222222"/>
          <w:sz w:val="24"/>
          <w:szCs w:val="24"/>
          <w:shd w:val="clear" w:color="auto" w:fill="FFFFFF"/>
        </w:rPr>
        <w:t>4. Inadequate secure coding practices</w:t>
      </w:r>
      <w:r w:rsidRPr="00663293">
        <w:rPr>
          <w:rFonts w:ascii="Bahnschrift Light SemiCondensed" w:hAnsi="Bahnschrift Light SemiCondensed" w:cs="Arial"/>
          <w:color w:val="222222"/>
          <w:sz w:val="24"/>
          <w:szCs w:val="24"/>
          <w:shd w:val="clear" w:color="auto" w:fill="FFFFFF"/>
        </w:rPr>
        <w:t>: The software development process lacked sufficient security controls, allowing the malware to be injected into the Orion software.</w:t>
      </w:r>
      <w:r w:rsidRPr="00663293">
        <w:rPr>
          <w:rFonts w:ascii="Bahnschrift Light SemiCondensed" w:hAnsi="Bahnschrift Light SemiCondensed" w:cs="Arial"/>
          <w:color w:val="222222"/>
          <w:sz w:val="24"/>
          <w:szCs w:val="24"/>
        </w:rPr>
        <w:br/>
      </w:r>
    </w:p>
    <w:p w:rsidR="00684FFF" w:rsidRPr="00663293" w:rsidRDefault="00684FFF" w:rsidP="000B44BB">
      <w:pPr>
        <w:rPr>
          <w:rFonts w:ascii="Bahnschrift Light SemiCondensed" w:hAnsi="Bahnschrift Light SemiCondensed" w:cs="Arial"/>
          <w:b/>
          <w:color w:val="222222"/>
          <w:sz w:val="24"/>
          <w:szCs w:val="24"/>
          <w:shd w:val="clear" w:color="auto" w:fill="FFFFFF"/>
        </w:rPr>
      </w:pPr>
      <w:r w:rsidRPr="00663293">
        <w:rPr>
          <w:rFonts w:ascii="Bahnschrift Light SemiCondensed" w:hAnsi="Bahnschrift Light SemiCondensed" w:cs="Arial"/>
          <w:b/>
          <w:color w:val="222222"/>
          <w:sz w:val="24"/>
          <w:szCs w:val="24"/>
          <w:shd w:val="clear" w:color="auto" w:fill="FFFFFF"/>
        </w:rPr>
        <w:t>5. Inadequate monitoring and incident response</w:t>
      </w:r>
      <w:r w:rsidRPr="00663293">
        <w:rPr>
          <w:rFonts w:ascii="Bahnschrift Light SemiCondensed" w:hAnsi="Bahnschrift Light SemiCondensed" w:cs="Arial"/>
          <w:color w:val="222222"/>
          <w:sz w:val="24"/>
          <w:szCs w:val="24"/>
          <w:shd w:val="clear" w:color="auto" w:fill="FFFFFF"/>
        </w:rPr>
        <w:t xml:space="preserve">: </w:t>
      </w:r>
      <w:proofErr w:type="spellStart"/>
      <w:r w:rsidRPr="00663293">
        <w:rPr>
          <w:rFonts w:ascii="Bahnschrift Light SemiCondensed" w:hAnsi="Bahnschrift Light SemiCondensed" w:cs="Arial"/>
          <w:color w:val="222222"/>
          <w:sz w:val="24"/>
          <w:szCs w:val="24"/>
          <w:shd w:val="clear" w:color="auto" w:fill="FFFFFF"/>
        </w:rPr>
        <w:t>SolarWinds</w:t>
      </w:r>
      <w:proofErr w:type="spellEnd"/>
      <w:r w:rsidRPr="00663293">
        <w:rPr>
          <w:rFonts w:ascii="Bahnschrift Light SemiCondensed" w:hAnsi="Bahnschrift Light SemiCondensed" w:cs="Arial"/>
          <w:color w:val="222222"/>
          <w:sz w:val="24"/>
          <w:szCs w:val="24"/>
          <w:shd w:val="clear" w:color="auto" w:fill="FFFFFF"/>
        </w:rPr>
        <w:t xml:space="preserve"> monitoring and incident response capabilities failed to detect the breach in a timely manner.</w:t>
      </w:r>
      <w:r w:rsidRPr="00663293">
        <w:rPr>
          <w:rFonts w:ascii="Bahnschrift Light SemiCondensed" w:hAnsi="Bahnschrift Light SemiCondensed" w:cs="Arial"/>
          <w:color w:val="222222"/>
          <w:sz w:val="24"/>
          <w:szCs w:val="24"/>
        </w:rPr>
        <w:br/>
      </w:r>
      <w:r w:rsidRPr="00663293">
        <w:rPr>
          <w:rFonts w:ascii="Bahnschrift Light SemiCondensed" w:hAnsi="Bahnschrift Light SemiCondensed" w:cs="Arial"/>
          <w:color w:val="222222"/>
          <w:sz w:val="24"/>
          <w:szCs w:val="24"/>
        </w:rPr>
        <w:br/>
      </w:r>
    </w:p>
    <w:p w:rsidR="00816438" w:rsidRDefault="00684FFF" w:rsidP="000B44BB">
      <w:pPr>
        <w:rPr>
          <w:rFonts w:ascii="Bahnschrift Light SemiCondensed" w:hAnsi="Bahnschrift Light SemiCondensed" w:cs="Arial"/>
          <w:b/>
          <w:color w:val="222222"/>
          <w:sz w:val="24"/>
          <w:szCs w:val="24"/>
          <w:shd w:val="clear" w:color="auto" w:fill="FFFFFF"/>
        </w:rPr>
      </w:pPr>
      <w:r w:rsidRPr="009072DF">
        <w:rPr>
          <w:rFonts w:ascii="Arial" w:hAnsi="Arial" w:cs="Arial"/>
          <w:b/>
          <w:color w:val="222222"/>
          <w:sz w:val="24"/>
          <w:szCs w:val="24"/>
          <w:shd w:val="clear" w:color="auto" w:fill="FFFFFF"/>
        </w:rPr>
        <w:t>Incidence Impact</w:t>
      </w:r>
      <w:r w:rsidRPr="00663293">
        <w:rPr>
          <w:rFonts w:ascii="Bahnschrift Light SemiCondensed" w:hAnsi="Bahnschrift Light SemiCondensed" w:cs="Arial"/>
          <w:color w:val="222222"/>
          <w:sz w:val="24"/>
          <w:szCs w:val="24"/>
        </w:rPr>
        <w:br/>
      </w:r>
      <w:r w:rsidRPr="00663293">
        <w:rPr>
          <w:rFonts w:ascii="Bahnschrift Light SemiCondensed" w:hAnsi="Bahnschrift Light SemiCondensed" w:cs="Arial"/>
          <w:color w:val="222222"/>
          <w:sz w:val="24"/>
          <w:szCs w:val="24"/>
          <w:shd w:val="clear" w:color="auto" w:fill="FFFFFF"/>
        </w:rPr>
        <w:t xml:space="preserve">The </w:t>
      </w:r>
      <w:proofErr w:type="spellStart"/>
      <w:r w:rsidRPr="00663293">
        <w:rPr>
          <w:rFonts w:ascii="Bahnschrift Light SemiCondensed" w:hAnsi="Bahnschrift Light SemiCondensed" w:cs="Arial"/>
          <w:color w:val="222222"/>
          <w:sz w:val="24"/>
          <w:szCs w:val="24"/>
          <w:shd w:val="clear" w:color="auto" w:fill="FFFFFF"/>
        </w:rPr>
        <w:t>SolarWinds</w:t>
      </w:r>
      <w:proofErr w:type="spellEnd"/>
      <w:r w:rsidRPr="00663293">
        <w:rPr>
          <w:rFonts w:ascii="Bahnschrift Light SemiCondensed" w:hAnsi="Bahnschrift Light SemiCondensed" w:cs="Arial"/>
          <w:color w:val="222222"/>
          <w:sz w:val="24"/>
          <w:szCs w:val="24"/>
          <w:shd w:val="clear" w:color="auto" w:fill="FFFFFF"/>
        </w:rPr>
        <w:t xml:space="preserve"> attack had significant impacts on the company, its customers, and the wider community:</w:t>
      </w:r>
      <w:r w:rsidRPr="00663293">
        <w:rPr>
          <w:rFonts w:ascii="Bahnschrift Light SemiCondensed" w:hAnsi="Bahnschrift Light SemiCondensed" w:cs="Arial"/>
          <w:color w:val="222222"/>
          <w:sz w:val="24"/>
          <w:szCs w:val="24"/>
        </w:rPr>
        <w:br/>
      </w:r>
      <w:r w:rsidRPr="00663293">
        <w:rPr>
          <w:rFonts w:ascii="Bahnschrift Light SemiCondensed" w:hAnsi="Bahnschrift Light SemiCondensed" w:cs="Arial"/>
          <w:color w:val="222222"/>
          <w:sz w:val="24"/>
          <w:szCs w:val="24"/>
        </w:rPr>
        <w:br/>
      </w:r>
      <w:r w:rsidRPr="00663293">
        <w:rPr>
          <w:rFonts w:ascii="Bahnschrift Light SemiCondensed" w:hAnsi="Bahnschrift Light SemiCondensed" w:cs="Arial"/>
          <w:b/>
          <w:color w:val="222222"/>
          <w:sz w:val="24"/>
          <w:szCs w:val="24"/>
          <w:shd w:val="clear" w:color="auto" w:fill="FFFFFF"/>
        </w:rPr>
        <w:t>1. Data exfiltration:</w:t>
      </w:r>
      <w:r w:rsidRPr="00663293">
        <w:rPr>
          <w:rFonts w:ascii="Bahnschrift Light SemiCondensed" w:hAnsi="Bahnschrift Light SemiCondensed" w:cs="Arial"/>
          <w:color w:val="222222"/>
          <w:sz w:val="24"/>
          <w:szCs w:val="24"/>
          <w:shd w:val="clear" w:color="auto" w:fill="FFFFFF"/>
        </w:rPr>
        <w:t xml:space="preserve"> The attackers accessed sensitive information, including network topology, configuration files, and potentially sensitive data.</w:t>
      </w:r>
      <w:r w:rsidRPr="00663293">
        <w:rPr>
          <w:rFonts w:ascii="Bahnschrift Light SemiCondensed" w:hAnsi="Bahnschrift Light SemiCondensed" w:cs="Arial"/>
          <w:color w:val="222222"/>
          <w:sz w:val="24"/>
          <w:szCs w:val="24"/>
        </w:rPr>
        <w:br/>
      </w:r>
      <w:r w:rsidRPr="00663293">
        <w:rPr>
          <w:rFonts w:ascii="Bahnschrift Light SemiCondensed" w:hAnsi="Bahnschrift Light SemiCondensed" w:cs="Arial"/>
          <w:b/>
          <w:color w:val="222222"/>
          <w:sz w:val="24"/>
          <w:szCs w:val="24"/>
          <w:shd w:val="clear" w:color="auto" w:fill="FFFFFF"/>
        </w:rPr>
        <w:t>2. Disruption of operations:</w:t>
      </w:r>
      <w:r w:rsidRPr="00663293">
        <w:rPr>
          <w:rFonts w:ascii="Bahnschrift Light SemiCondensed" w:hAnsi="Bahnschrift Light SemiCondensed" w:cs="Arial"/>
          <w:color w:val="222222"/>
          <w:sz w:val="24"/>
          <w:szCs w:val="24"/>
          <w:shd w:val="clear" w:color="auto" w:fill="FFFFFF"/>
        </w:rPr>
        <w:t xml:space="preserve"> The attack caused disruptions to </w:t>
      </w:r>
      <w:proofErr w:type="spellStart"/>
      <w:r w:rsidRPr="00663293">
        <w:rPr>
          <w:rFonts w:ascii="Bahnschrift Light SemiCondensed" w:hAnsi="Bahnschrift Light SemiCondensed" w:cs="Arial"/>
          <w:color w:val="222222"/>
          <w:sz w:val="24"/>
          <w:szCs w:val="24"/>
          <w:shd w:val="clear" w:color="auto" w:fill="FFFFFF"/>
        </w:rPr>
        <w:t>SolarWinds</w:t>
      </w:r>
      <w:proofErr w:type="spellEnd"/>
      <w:r w:rsidRPr="00663293">
        <w:rPr>
          <w:rFonts w:ascii="Bahnschrift Light SemiCondensed" w:hAnsi="Bahnschrift Light SemiCondensed" w:cs="Arial"/>
          <w:color w:val="222222"/>
          <w:sz w:val="24"/>
          <w:szCs w:val="24"/>
          <w:shd w:val="clear" w:color="auto" w:fill="FFFFFF"/>
        </w:rPr>
        <w:t>' customers, including government agencies, Fortune 500 companies, and other organizations.</w:t>
      </w:r>
      <w:r w:rsidRPr="00663293">
        <w:rPr>
          <w:rFonts w:ascii="Bahnschrift Light SemiCondensed" w:hAnsi="Bahnschrift Light SemiCondensed" w:cs="Arial"/>
          <w:color w:val="222222"/>
          <w:sz w:val="24"/>
          <w:szCs w:val="24"/>
        </w:rPr>
        <w:br/>
      </w:r>
      <w:r w:rsidRPr="00663293">
        <w:rPr>
          <w:rFonts w:ascii="Bahnschrift Light SemiCondensed" w:hAnsi="Bahnschrift Light SemiCondensed" w:cs="Arial"/>
          <w:b/>
          <w:color w:val="222222"/>
          <w:sz w:val="24"/>
          <w:szCs w:val="24"/>
          <w:shd w:val="clear" w:color="auto" w:fill="FFFFFF"/>
        </w:rPr>
        <w:t>3. Reputational damage:</w:t>
      </w:r>
      <w:r w:rsidRPr="00663293">
        <w:rPr>
          <w:rFonts w:ascii="Bahnschrift Light SemiCondensed" w:hAnsi="Bahnschrift Light SemiCondensed" w:cs="Arial"/>
          <w:color w:val="222222"/>
          <w:sz w:val="24"/>
          <w:szCs w:val="24"/>
          <w:shd w:val="clear" w:color="auto" w:fill="FFFFFF"/>
        </w:rPr>
        <w:t xml:space="preserve"> The breach damaged </w:t>
      </w:r>
      <w:proofErr w:type="spellStart"/>
      <w:r w:rsidRPr="00663293">
        <w:rPr>
          <w:rFonts w:ascii="Bahnschrift Light SemiCondensed" w:hAnsi="Bahnschrift Light SemiCondensed" w:cs="Arial"/>
          <w:color w:val="222222"/>
          <w:sz w:val="24"/>
          <w:szCs w:val="24"/>
          <w:shd w:val="clear" w:color="auto" w:fill="FFFFFF"/>
        </w:rPr>
        <w:t>SolarWinds</w:t>
      </w:r>
      <w:proofErr w:type="spellEnd"/>
      <w:r w:rsidRPr="00663293">
        <w:rPr>
          <w:rFonts w:ascii="Bahnschrift Light SemiCondensed" w:hAnsi="Bahnschrift Light SemiCondensed" w:cs="Arial"/>
          <w:color w:val="222222"/>
          <w:sz w:val="24"/>
          <w:szCs w:val="24"/>
          <w:shd w:val="clear" w:color="auto" w:fill="FFFFFF"/>
        </w:rPr>
        <w:t>' reputation and eroded trust among its customers and partners.</w:t>
      </w:r>
      <w:r w:rsidRPr="00663293">
        <w:rPr>
          <w:rFonts w:ascii="Bahnschrift Light SemiCondensed" w:hAnsi="Bahnschrift Light SemiCondensed" w:cs="Arial"/>
          <w:color w:val="222222"/>
          <w:sz w:val="24"/>
          <w:szCs w:val="24"/>
        </w:rPr>
        <w:br/>
      </w:r>
      <w:r w:rsidRPr="00663293">
        <w:rPr>
          <w:rFonts w:ascii="Bahnschrift Light SemiCondensed" w:hAnsi="Bahnschrift Light SemiCondensed" w:cs="Arial"/>
          <w:b/>
          <w:color w:val="222222"/>
          <w:sz w:val="24"/>
          <w:szCs w:val="24"/>
          <w:shd w:val="clear" w:color="auto" w:fill="FFFFFF"/>
        </w:rPr>
        <w:t xml:space="preserve">4. Regulatory scrutiny: </w:t>
      </w:r>
      <w:r w:rsidRPr="00663293">
        <w:rPr>
          <w:rFonts w:ascii="Bahnschrift Light SemiCondensed" w:hAnsi="Bahnschrift Light SemiCondensed" w:cs="Arial"/>
          <w:color w:val="222222"/>
          <w:sz w:val="24"/>
          <w:szCs w:val="24"/>
          <w:shd w:val="clear" w:color="auto" w:fill="FFFFFF"/>
        </w:rPr>
        <w:t>The incident triggered regulatory scrutiny, with government agencies and industry regulators launching investigations.</w:t>
      </w:r>
      <w:r w:rsidRPr="00663293">
        <w:rPr>
          <w:rFonts w:ascii="Bahnschrift Light SemiCondensed" w:hAnsi="Bahnschrift Light SemiCondensed" w:cs="Arial"/>
          <w:color w:val="222222"/>
          <w:sz w:val="24"/>
          <w:szCs w:val="24"/>
        </w:rPr>
        <w:br/>
      </w:r>
      <w:r w:rsidRPr="00663293">
        <w:rPr>
          <w:rFonts w:ascii="Bahnschrift Light SemiCondensed" w:hAnsi="Bahnschrift Light SemiCondensed" w:cs="Arial"/>
          <w:color w:val="222222"/>
          <w:sz w:val="24"/>
          <w:szCs w:val="24"/>
        </w:rPr>
        <w:lastRenderedPageBreak/>
        <w:br/>
      </w:r>
      <w:r w:rsidRPr="00663293">
        <w:rPr>
          <w:rFonts w:ascii="Bahnschrift Light SemiCondensed" w:hAnsi="Bahnschrift Light SemiCondensed" w:cs="Arial"/>
          <w:color w:val="222222"/>
          <w:sz w:val="24"/>
          <w:szCs w:val="24"/>
        </w:rPr>
        <w:br/>
      </w:r>
      <w:r w:rsidRPr="00AE1329">
        <w:rPr>
          <w:rFonts w:ascii="Bahnschrift Light SemiCondensed" w:hAnsi="Bahnschrift Light SemiCondensed" w:cs="Arial"/>
          <w:b/>
          <w:color w:val="222222"/>
          <w:sz w:val="28"/>
          <w:szCs w:val="28"/>
          <w:shd w:val="clear" w:color="auto" w:fill="FFFFFF"/>
        </w:rPr>
        <w:t>Response</w:t>
      </w:r>
      <w:r w:rsidRPr="00663293">
        <w:rPr>
          <w:rFonts w:ascii="Bahnschrift Light SemiCondensed" w:hAnsi="Bahnschrift Light SemiCondensed" w:cs="Arial"/>
          <w:color w:val="222222"/>
          <w:sz w:val="24"/>
          <w:szCs w:val="24"/>
        </w:rPr>
        <w:br/>
      </w:r>
      <w:r w:rsidRPr="00663293">
        <w:rPr>
          <w:rFonts w:ascii="Bahnschrift Light SemiCondensed" w:hAnsi="Bahnschrift Light SemiCondensed" w:cs="Arial"/>
          <w:color w:val="222222"/>
          <w:sz w:val="24"/>
          <w:szCs w:val="24"/>
          <w:shd w:val="clear" w:color="auto" w:fill="FFFFFF"/>
        </w:rPr>
        <w:t xml:space="preserve">The response to the </w:t>
      </w:r>
      <w:proofErr w:type="spellStart"/>
      <w:r w:rsidRPr="00663293">
        <w:rPr>
          <w:rFonts w:ascii="Bahnschrift Light SemiCondensed" w:hAnsi="Bahnschrift Light SemiCondensed" w:cs="Arial"/>
          <w:color w:val="222222"/>
          <w:sz w:val="24"/>
          <w:szCs w:val="24"/>
          <w:shd w:val="clear" w:color="auto" w:fill="FFFFFF"/>
        </w:rPr>
        <w:t>SolarWinds</w:t>
      </w:r>
      <w:proofErr w:type="spellEnd"/>
      <w:r w:rsidRPr="00663293">
        <w:rPr>
          <w:rFonts w:ascii="Bahnschrift Light SemiCondensed" w:hAnsi="Bahnschrift Light SemiCondensed" w:cs="Arial"/>
          <w:color w:val="222222"/>
          <w:sz w:val="24"/>
          <w:szCs w:val="24"/>
          <w:shd w:val="clear" w:color="auto" w:fill="FFFFFF"/>
        </w:rPr>
        <w:t xml:space="preserve"> attack involved several key steps:</w:t>
      </w:r>
      <w:r w:rsidRPr="00663293">
        <w:rPr>
          <w:rFonts w:ascii="Bahnschrift Light SemiCondensed" w:hAnsi="Bahnschrift Light SemiCondensed" w:cs="Arial"/>
          <w:color w:val="222222"/>
          <w:sz w:val="24"/>
          <w:szCs w:val="24"/>
        </w:rPr>
        <w:br/>
      </w:r>
      <w:r w:rsidRPr="00663293">
        <w:rPr>
          <w:rFonts w:ascii="Bahnschrift Light SemiCondensed" w:hAnsi="Bahnschrift Light SemiCondensed" w:cs="Arial"/>
          <w:color w:val="222222"/>
          <w:sz w:val="24"/>
          <w:szCs w:val="24"/>
        </w:rPr>
        <w:br/>
      </w:r>
      <w:r w:rsidRPr="00663293">
        <w:rPr>
          <w:rFonts w:ascii="Bahnschrift Light SemiCondensed" w:hAnsi="Bahnschrift Light SemiCondensed" w:cs="Arial"/>
          <w:b/>
          <w:color w:val="222222"/>
          <w:sz w:val="24"/>
          <w:szCs w:val="24"/>
          <w:shd w:val="clear" w:color="auto" w:fill="FFFFFF"/>
        </w:rPr>
        <w:t>1. Initial response</w:t>
      </w:r>
      <w:r w:rsidRPr="00663293">
        <w:rPr>
          <w:rFonts w:ascii="Bahnschrift Light SemiCondensed" w:hAnsi="Bahnschrift Light SemiCondensed" w:cs="Arial"/>
          <w:color w:val="222222"/>
          <w:sz w:val="24"/>
          <w:szCs w:val="24"/>
          <w:shd w:val="clear" w:color="auto" w:fill="FFFFFF"/>
        </w:rPr>
        <w:t xml:space="preserve">: </w:t>
      </w:r>
      <w:proofErr w:type="spellStart"/>
      <w:r w:rsidRPr="00663293">
        <w:rPr>
          <w:rFonts w:ascii="Bahnschrift Light SemiCondensed" w:hAnsi="Bahnschrift Light SemiCondensed" w:cs="Arial"/>
          <w:color w:val="222222"/>
          <w:sz w:val="24"/>
          <w:szCs w:val="24"/>
          <w:shd w:val="clear" w:color="auto" w:fill="FFFFFF"/>
        </w:rPr>
        <w:t>SolarWinds</w:t>
      </w:r>
      <w:proofErr w:type="spellEnd"/>
      <w:r w:rsidRPr="00663293">
        <w:rPr>
          <w:rFonts w:ascii="Bahnschrift Light SemiCondensed" w:hAnsi="Bahnschrift Light SemiCondensed" w:cs="Arial"/>
          <w:color w:val="222222"/>
          <w:sz w:val="24"/>
          <w:szCs w:val="24"/>
          <w:shd w:val="clear" w:color="auto" w:fill="FFFFFF"/>
        </w:rPr>
        <w:t xml:space="preserve"> detected the breach and issued an initial advisory to customers.</w:t>
      </w:r>
      <w:r w:rsidRPr="00663293">
        <w:rPr>
          <w:rFonts w:ascii="Bahnschrift Light SemiCondensed" w:hAnsi="Bahnschrift Light SemiCondensed" w:cs="Arial"/>
          <w:color w:val="222222"/>
          <w:sz w:val="24"/>
          <w:szCs w:val="24"/>
        </w:rPr>
        <w:br/>
      </w:r>
    </w:p>
    <w:p w:rsidR="00816438" w:rsidRDefault="00684FFF" w:rsidP="000B44BB">
      <w:pPr>
        <w:rPr>
          <w:rFonts w:ascii="Bahnschrift Light SemiCondensed" w:hAnsi="Bahnschrift Light SemiCondensed" w:cs="Arial"/>
          <w:b/>
          <w:color w:val="222222"/>
          <w:sz w:val="24"/>
          <w:szCs w:val="24"/>
          <w:shd w:val="clear" w:color="auto" w:fill="FFFFFF"/>
        </w:rPr>
      </w:pPr>
      <w:r w:rsidRPr="00663293">
        <w:rPr>
          <w:rFonts w:ascii="Bahnschrift Light SemiCondensed" w:hAnsi="Bahnschrift Light SemiCondensed" w:cs="Arial"/>
          <w:b/>
          <w:color w:val="222222"/>
          <w:sz w:val="24"/>
          <w:szCs w:val="24"/>
          <w:shd w:val="clear" w:color="auto" w:fill="FFFFFF"/>
        </w:rPr>
        <w:t>2. Patch release</w:t>
      </w:r>
      <w:r w:rsidRPr="00663293">
        <w:rPr>
          <w:rFonts w:ascii="Bahnschrift Light SemiCondensed" w:hAnsi="Bahnschrift Light SemiCondensed" w:cs="Arial"/>
          <w:color w:val="222222"/>
          <w:sz w:val="24"/>
          <w:szCs w:val="24"/>
          <w:shd w:val="clear" w:color="auto" w:fill="FFFFFF"/>
        </w:rPr>
        <w:t>: The company released a patch to fix the vulnerability and remove the malware.</w:t>
      </w:r>
      <w:r w:rsidRPr="00663293">
        <w:rPr>
          <w:rFonts w:ascii="Bahnschrift Light SemiCondensed" w:hAnsi="Bahnschrift Light SemiCondensed" w:cs="Arial"/>
          <w:color w:val="222222"/>
          <w:sz w:val="24"/>
          <w:szCs w:val="24"/>
        </w:rPr>
        <w:br/>
      </w:r>
    </w:p>
    <w:p w:rsidR="00816438" w:rsidRDefault="00684FFF" w:rsidP="000B44BB">
      <w:pPr>
        <w:rPr>
          <w:rFonts w:ascii="Bahnschrift Light SemiCondensed" w:hAnsi="Bahnschrift Light SemiCondensed" w:cs="Arial"/>
          <w:b/>
          <w:color w:val="222222"/>
          <w:sz w:val="24"/>
          <w:szCs w:val="24"/>
          <w:shd w:val="clear" w:color="auto" w:fill="FFFFFF"/>
        </w:rPr>
      </w:pPr>
      <w:r w:rsidRPr="00663293">
        <w:rPr>
          <w:rFonts w:ascii="Bahnschrift Light SemiCondensed" w:hAnsi="Bahnschrift Light SemiCondensed" w:cs="Arial"/>
          <w:b/>
          <w:color w:val="222222"/>
          <w:sz w:val="24"/>
          <w:szCs w:val="24"/>
          <w:shd w:val="clear" w:color="auto" w:fill="FFFFFF"/>
        </w:rPr>
        <w:t>3. Customer support</w:t>
      </w:r>
      <w:r w:rsidRPr="00663293">
        <w:rPr>
          <w:rFonts w:ascii="Bahnschrift Light SemiCondensed" w:hAnsi="Bahnschrift Light SemiCondensed" w:cs="Arial"/>
          <w:color w:val="222222"/>
          <w:sz w:val="24"/>
          <w:szCs w:val="24"/>
          <w:shd w:val="clear" w:color="auto" w:fill="FFFFFF"/>
        </w:rPr>
        <w:t xml:space="preserve">: </w:t>
      </w:r>
      <w:proofErr w:type="spellStart"/>
      <w:r w:rsidRPr="00663293">
        <w:rPr>
          <w:rFonts w:ascii="Bahnschrift Light SemiCondensed" w:hAnsi="Bahnschrift Light SemiCondensed" w:cs="Arial"/>
          <w:color w:val="222222"/>
          <w:sz w:val="24"/>
          <w:szCs w:val="24"/>
          <w:shd w:val="clear" w:color="auto" w:fill="FFFFFF"/>
        </w:rPr>
        <w:t>SolarWinds</w:t>
      </w:r>
      <w:proofErr w:type="spellEnd"/>
      <w:r w:rsidRPr="00663293">
        <w:rPr>
          <w:rFonts w:ascii="Bahnschrift Light SemiCondensed" w:hAnsi="Bahnschrift Light SemiCondensed" w:cs="Arial"/>
          <w:color w:val="222222"/>
          <w:sz w:val="24"/>
          <w:szCs w:val="24"/>
          <w:shd w:val="clear" w:color="auto" w:fill="FFFFFF"/>
        </w:rPr>
        <w:t xml:space="preserve"> provided support to affected customers, including guidance on mitigation and remediation.</w:t>
      </w:r>
      <w:r w:rsidRPr="00663293">
        <w:rPr>
          <w:rFonts w:ascii="Bahnschrift Light SemiCondensed" w:hAnsi="Bahnschrift Light SemiCondensed" w:cs="Arial"/>
          <w:color w:val="222222"/>
          <w:sz w:val="24"/>
          <w:szCs w:val="24"/>
        </w:rPr>
        <w:br/>
      </w:r>
    </w:p>
    <w:p w:rsidR="00816438" w:rsidRDefault="00684FFF" w:rsidP="000B44BB">
      <w:pPr>
        <w:rPr>
          <w:rFonts w:ascii="Bahnschrift Light SemiCondensed" w:hAnsi="Bahnschrift Light SemiCondensed" w:cs="Arial"/>
          <w:b/>
          <w:color w:val="222222"/>
          <w:sz w:val="24"/>
          <w:szCs w:val="24"/>
          <w:shd w:val="clear" w:color="auto" w:fill="FFFFFF"/>
        </w:rPr>
      </w:pPr>
      <w:r w:rsidRPr="00663293">
        <w:rPr>
          <w:rFonts w:ascii="Bahnschrift Light SemiCondensed" w:hAnsi="Bahnschrift Light SemiCondensed" w:cs="Arial"/>
          <w:b/>
          <w:color w:val="222222"/>
          <w:sz w:val="24"/>
          <w:szCs w:val="24"/>
          <w:shd w:val="clear" w:color="auto" w:fill="FFFFFF"/>
        </w:rPr>
        <w:t xml:space="preserve">4. Incident investigation: </w:t>
      </w:r>
      <w:r w:rsidRPr="00663293">
        <w:rPr>
          <w:rFonts w:ascii="Bahnschrift Light SemiCondensed" w:hAnsi="Bahnschrift Light SemiCondensed" w:cs="Arial"/>
          <w:color w:val="222222"/>
          <w:sz w:val="24"/>
          <w:szCs w:val="24"/>
          <w:shd w:val="clear" w:color="auto" w:fill="FFFFFF"/>
        </w:rPr>
        <w:t>The company conducted an internal investigation and worked with external experts to understand the attack.</w:t>
      </w:r>
      <w:r w:rsidRPr="00663293">
        <w:rPr>
          <w:rFonts w:ascii="Bahnschrift Light SemiCondensed" w:hAnsi="Bahnschrift Light SemiCondensed" w:cs="Arial"/>
          <w:color w:val="222222"/>
          <w:sz w:val="24"/>
          <w:szCs w:val="24"/>
        </w:rPr>
        <w:br/>
      </w:r>
    </w:p>
    <w:p w:rsidR="00684FFF" w:rsidRPr="00663293" w:rsidRDefault="00684FFF" w:rsidP="000B44BB">
      <w:pPr>
        <w:rPr>
          <w:rFonts w:ascii="Bahnschrift Light SemiCondensed" w:hAnsi="Bahnschrift Light SemiCondensed" w:cs="Arial"/>
          <w:color w:val="222222"/>
          <w:sz w:val="24"/>
          <w:szCs w:val="24"/>
          <w:shd w:val="clear" w:color="auto" w:fill="FFFFFF"/>
        </w:rPr>
      </w:pPr>
      <w:r w:rsidRPr="00663293">
        <w:rPr>
          <w:rFonts w:ascii="Bahnschrift Light SemiCondensed" w:hAnsi="Bahnschrift Light SemiCondensed" w:cs="Arial"/>
          <w:b/>
          <w:color w:val="222222"/>
          <w:sz w:val="24"/>
          <w:szCs w:val="24"/>
          <w:shd w:val="clear" w:color="auto" w:fill="FFFFFF"/>
        </w:rPr>
        <w:t>5. Regulatory engagement</w:t>
      </w:r>
      <w:r w:rsidRPr="00663293">
        <w:rPr>
          <w:rFonts w:ascii="Bahnschrift Light SemiCondensed" w:hAnsi="Bahnschrift Light SemiCondensed" w:cs="Arial"/>
          <w:color w:val="222222"/>
          <w:sz w:val="24"/>
          <w:szCs w:val="24"/>
          <w:shd w:val="clear" w:color="auto" w:fill="FFFFFF"/>
        </w:rPr>
        <w:t xml:space="preserve">: </w:t>
      </w:r>
      <w:proofErr w:type="spellStart"/>
      <w:r w:rsidRPr="00663293">
        <w:rPr>
          <w:rFonts w:ascii="Bahnschrift Light SemiCondensed" w:hAnsi="Bahnschrift Light SemiCondensed" w:cs="Arial"/>
          <w:color w:val="222222"/>
          <w:sz w:val="24"/>
          <w:szCs w:val="24"/>
          <w:shd w:val="clear" w:color="auto" w:fill="FFFFFF"/>
        </w:rPr>
        <w:t>SolarWinds</w:t>
      </w:r>
      <w:proofErr w:type="spellEnd"/>
      <w:r w:rsidRPr="00663293">
        <w:rPr>
          <w:rFonts w:ascii="Bahnschrift Light SemiCondensed" w:hAnsi="Bahnschrift Light SemiCondensed" w:cs="Arial"/>
          <w:color w:val="222222"/>
          <w:sz w:val="24"/>
          <w:szCs w:val="24"/>
          <w:shd w:val="clear" w:color="auto" w:fill="FFFFFF"/>
        </w:rPr>
        <w:t xml:space="preserve"> engaged with regulatory bodies and industry regulators to address concerns and provide updates.</w:t>
      </w:r>
    </w:p>
    <w:p w:rsidR="00663293" w:rsidRDefault="00663293" w:rsidP="000B44BB">
      <w:pPr>
        <w:rPr>
          <w:rFonts w:ascii="Arial" w:hAnsi="Arial" w:cs="Arial"/>
          <w:color w:val="222222"/>
          <w:shd w:val="clear" w:color="auto" w:fill="FFFFFF"/>
        </w:rPr>
      </w:pPr>
      <w:r w:rsidRPr="00663293">
        <w:rPr>
          <w:rFonts w:ascii="Bahnschrift Light SemiCondensed" w:hAnsi="Bahnschrift Light SemiCondensed" w:cs="Arial"/>
          <w:color w:val="222222"/>
          <w:sz w:val="24"/>
          <w:szCs w:val="24"/>
          <w:shd w:val="clear" w:color="auto" w:fill="FFFFFF"/>
        </w:rPr>
        <w:t xml:space="preserve">By following these recommendations and understanding the attack vectors, security weaknesses, and impact of the incident, organizations can improve their security posture and prevent similar incidents in the future. </w:t>
      </w:r>
      <w:r w:rsidRPr="00663293">
        <w:rPr>
          <w:rFonts w:ascii="Arial" w:hAnsi="Arial" w:cs="Arial"/>
          <w:color w:val="222222"/>
          <w:sz w:val="24"/>
          <w:szCs w:val="24"/>
          <w:shd w:val="clear" w:color="auto" w:fill="FFFFFF"/>
        </w:rPr>
        <w:t>‎</w:t>
      </w:r>
    </w:p>
    <w:p w:rsidR="00AE1329" w:rsidRDefault="00AE1329" w:rsidP="00663293">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AE1329" w:rsidRDefault="00AE1329" w:rsidP="00663293">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663293" w:rsidRDefault="00663293" w:rsidP="00663293">
      <w:pPr>
        <w:suppressAutoHyphens w:val="0"/>
        <w:spacing w:after="0" w:line="240" w:lineRule="auto"/>
        <w:rPr>
          <w:rFonts w:ascii="Bahnschrift Light SemiCondensed" w:eastAsia="Times New Roman" w:hAnsi="Bahnschrift Light SemiCondensed" w:cs="Arial"/>
          <w:color w:val="222222"/>
          <w:sz w:val="24"/>
          <w:szCs w:val="24"/>
          <w:shd w:val="clear" w:color="auto" w:fill="FFFFFF"/>
          <w:lang w:val="en-GB" w:eastAsia="en-GB" w:bidi="ar-SA"/>
        </w:rPr>
      </w:pPr>
      <w:r w:rsidRPr="00663293">
        <w:rPr>
          <w:rFonts w:ascii="Arial" w:eastAsia="Times New Roman" w:hAnsi="Arial" w:cs="Arial"/>
          <w:b/>
          <w:color w:val="222222"/>
          <w:sz w:val="24"/>
          <w:szCs w:val="24"/>
          <w:shd w:val="clear" w:color="auto" w:fill="FFFFFF"/>
          <w:lang w:val="en-GB" w:eastAsia="en-GB" w:bidi="ar-SA"/>
        </w:rPr>
        <w:t>Lessons Learned</w:t>
      </w:r>
      <w:r w:rsidRPr="00663293">
        <w:rPr>
          <w:rFonts w:ascii="Arial" w:eastAsia="Times New Roman" w:hAnsi="Arial" w:cs="Arial"/>
          <w:color w:val="222222"/>
          <w:sz w:val="24"/>
          <w:szCs w:val="24"/>
          <w:lang w:val="en-GB" w:eastAsia="en-GB" w:bidi="ar-SA"/>
        </w:rPr>
        <w:br/>
      </w:r>
    </w:p>
    <w:p w:rsidR="004055DC" w:rsidRDefault="00663293" w:rsidP="00663293">
      <w:pPr>
        <w:suppressAutoHyphens w:val="0"/>
        <w:spacing w:after="0" w:line="240" w:lineRule="auto"/>
        <w:rPr>
          <w:rFonts w:ascii="Bahnschrift Light SemiCondensed" w:eastAsia="Times New Roman" w:hAnsi="Bahnschrift Light SemiCondensed" w:cs="Arial"/>
          <w:b/>
          <w:color w:val="222222"/>
          <w:sz w:val="24"/>
          <w:szCs w:val="24"/>
          <w:shd w:val="clear" w:color="auto" w:fill="FFFFFF"/>
          <w:lang w:val="en-GB" w:eastAsia="en-GB" w:bidi="ar-SA"/>
        </w:rPr>
      </w:pPr>
      <w:r w:rsidRPr="00663293">
        <w:rPr>
          <w:rFonts w:ascii="Bahnschrift Light SemiCondensed" w:eastAsia="Times New Roman" w:hAnsi="Bahnschrift Light SemiCondensed" w:cs="Arial"/>
          <w:color w:val="222222"/>
          <w:sz w:val="24"/>
          <w:szCs w:val="24"/>
          <w:shd w:val="clear" w:color="auto" w:fill="FFFFFF"/>
          <w:lang w:val="en-GB" w:eastAsia="en-GB" w:bidi="ar-SA"/>
        </w:rPr>
        <w:t xml:space="preserve">The </w:t>
      </w:r>
      <w:proofErr w:type="spellStart"/>
      <w:r w:rsidRPr="00663293">
        <w:rPr>
          <w:rFonts w:ascii="Bahnschrift Light SemiCondensed" w:eastAsia="Times New Roman" w:hAnsi="Bahnschrift Light SemiCondensed" w:cs="Arial"/>
          <w:color w:val="222222"/>
          <w:sz w:val="24"/>
          <w:szCs w:val="24"/>
          <w:shd w:val="clear" w:color="auto" w:fill="FFFFFF"/>
          <w:lang w:val="en-GB" w:eastAsia="en-GB" w:bidi="ar-SA"/>
        </w:rPr>
        <w:t>SolarWinds</w:t>
      </w:r>
      <w:proofErr w:type="spellEnd"/>
      <w:r w:rsidRPr="00663293">
        <w:rPr>
          <w:rFonts w:ascii="Bahnschrift Light SemiCondensed" w:eastAsia="Times New Roman" w:hAnsi="Bahnschrift Light SemiCondensed" w:cs="Arial"/>
          <w:color w:val="222222"/>
          <w:sz w:val="24"/>
          <w:szCs w:val="24"/>
          <w:shd w:val="clear" w:color="auto" w:fill="FFFFFF"/>
          <w:lang w:val="en-GB" w:eastAsia="en-GB" w:bidi="ar-SA"/>
        </w:rPr>
        <w:t xml:space="preserve"> attack highlights several key lessons for organizations:</w:t>
      </w:r>
      <w:r w:rsidRPr="00663293">
        <w:rPr>
          <w:rFonts w:ascii="Bahnschrift Light SemiCondensed" w:eastAsia="Times New Roman" w:hAnsi="Bahnschrift Light SemiCondensed" w:cs="Arial"/>
          <w:color w:val="222222"/>
          <w:sz w:val="24"/>
          <w:szCs w:val="24"/>
          <w:lang w:val="en-GB" w:eastAsia="en-GB" w:bidi="ar-SA"/>
        </w:rPr>
        <w:br/>
      </w:r>
      <w:r w:rsidRPr="00663293">
        <w:rPr>
          <w:rFonts w:ascii="Bahnschrift Light SemiCondensed" w:eastAsia="Times New Roman" w:hAnsi="Bahnschrift Light SemiCondensed" w:cs="Arial"/>
          <w:color w:val="222222"/>
          <w:sz w:val="24"/>
          <w:szCs w:val="24"/>
          <w:lang w:val="en-GB" w:eastAsia="en-GB" w:bidi="ar-SA"/>
        </w:rPr>
        <w:br/>
      </w:r>
      <w:r w:rsidRPr="00663293">
        <w:rPr>
          <w:rFonts w:ascii="Bahnschrift Light SemiCondensed" w:eastAsia="Times New Roman" w:hAnsi="Bahnschrift Light SemiCondensed" w:cs="Arial"/>
          <w:b/>
          <w:color w:val="222222"/>
          <w:sz w:val="24"/>
          <w:szCs w:val="24"/>
          <w:shd w:val="clear" w:color="auto" w:fill="FFFFFF"/>
          <w:lang w:val="en-GB" w:eastAsia="en-GB" w:bidi="ar-SA"/>
        </w:rPr>
        <w:t>1. Implement robust security controls:</w:t>
      </w:r>
      <w:r w:rsidRPr="00663293">
        <w:rPr>
          <w:rFonts w:ascii="Bahnschrift Light SemiCondensed" w:eastAsia="Times New Roman" w:hAnsi="Bahnschrift Light SemiCondensed" w:cs="Arial"/>
          <w:color w:val="222222"/>
          <w:sz w:val="24"/>
          <w:szCs w:val="24"/>
          <w:shd w:val="clear" w:color="auto" w:fill="FFFFFF"/>
          <w:lang w:val="en-GB" w:eastAsia="en-GB" w:bidi="ar-SA"/>
        </w:rPr>
        <w:t xml:space="preserve"> Organizations should implement robust security controls, including secure coding practices, software development life cycle management, and continuous monitoring.</w:t>
      </w:r>
      <w:r w:rsidRPr="00663293">
        <w:rPr>
          <w:rFonts w:ascii="Bahnschrift Light SemiCondensed" w:eastAsia="Times New Roman" w:hAnsi="Bahnschrift Light SemiCondensed" w:cs="Arial"/>
          <w:color w:val="222222"/>
          <w:sz w:val="24"/>
          <w:szCs w:val="24"/>
          <w:lang w:val="en-GB" w:eastAsia="en-GB" w:bidi="ar-SA"/>
        </w:rPr>
        <w:br/>
      </w:r>
    </w:p>
    <w:p w:rsidR="004055DC" w:rsidRDefault="00663293" w:rsidP="00663293">
      <w:pPr>
        <w:suppressAutoHyphens w:val="0"/>
        <w:spacing w:after="0" w:line="240" w:lineRule="auto"/>
        <w:rPr>
          <w:rFonts w:ascii="Bahnschrift Light SemiCondensed" w:eastAsia="Times New Roman" w:hAnsi="Bahnschrift Light SemiCondensed" w:cs="Arial"/>
          <w:b/>
          <w:color w:val="222222"/>
          <w:sz w:val="24"/>
          <w:szCs w:val="24"/>
          <w:shd w:val="clear" w:color="auto" w:fill="FFFFFF"/>
          <w:lang w:val="en-GB" w:eastAsia="en-GB" w:bidi="ar-SA"/>
        </w:rPr>
      </w:pPr>
      <w:r w:rsidRPr="00663293">
        <w:rPr>
          <w:rFonts w:ascii="Bahnschrift Light SemiCondensed" w:eastAsia="Times New Roman" w:hAnsi="Bahnschrift Light SemiCondensed" w:cs="Arial"/>
          <w:b/>
          <w:color w:val="222222"/>
          <w:sz w:val="24"/>
          <w:szCs w:val="24"/>
          <w:shd w:val="clear" w:color="auto" w:fill="FFFFFF"/>
          <w:lang w:val="en-GB" w:eastAsia="en-GB" w:bidi="ar-SA"/>
        </w:rPr>
        <w:t>2. Isolate development environments</w:t>
      </w:r>
      <w:r w:rsidRPr="00663293">
        <w:rPr>
          <w:rFonts w:ascii="Bahnschrift Light SemiCondensed" w:eastAsia="Times New Roman" w:hAnsi="Bahnschrift Light SemiCondensed" w:cs="Arial"/>
          <w:color w:val="222222"/>
          <w:sz w:val="24"/>
          <w:szCs w:val="24"/>
          <w:shd w:val="clear" w:color="auto" w:fill="FFFFFF"/>
          <w:lang w:val="en-GB" w:eastAsia="en-GB" w:bidi="ar-SA"/>
        </w:rPr>
        <w:t>: Development environments should be adequately isolated to prevent lateral movement.</w:t>
      </w:r>
      <w:r w:rsidRPr="00663293">
        <w:rPr>
          <w:rFonts w:ascii="Bahnschrift Light SemiCondensed" w:eastAsia="Times New Roman" w:hAnsi="Bahnschrift Light SemiCondensed" w:cs="Arial"/>
          <w:color w:val="222222"/>
          <w:sz w:val="24"/>
          <w:szCs w:val="24"/>
          <w:lang w:val="en-GB" w:eastAsia="en-GB" w:bidi="ar-SA"/>
        </w:rPr>
        <w:br/>
      </w:r>
    </w:p>
    <w:p w:rsidR="004055DC" w:rsidRDefault="00663293" w:rsidP="00663293">
      <w:pPr>
        <w:suppressAutoHyphens w:val="0"/>
        <w:spacing w:after="0" w:line="240" w:lineRule="auto"/>
        <w:rPr>
          <w:rFonts w:ascii="Bahnschrift Light SemiCondensed" w:eastAsia="Times New Roman" w:hAnsi="Bahnschrift Light SemiCondensed" w:cs="Arial"/>
          <w:b/>
          <w:color w:val="222222"/>
          <w:sz w:val="24"/>
          <w:szCs w:val="24"/>
          <w:shd w:val="clear" w:color="auto" w:fill="FFFFFF"/>
          <w:lang w:val="en-GB" w:eastAsia="en-GB" w:bidi="ar-SA"/>
        </w:rPr>
      </w:pPr>
      <w:r w:rsidRPr="00663293">
        <w:rPr>
          <w:rFonts w:ascii="Bahnschrift Light SemiCondensed" w:eastAsia="Times New Roman" w:hAnsi="Bahnschrift Light SemiCondensed" w:cs="Arial"/>
          <w:b/>
          <w:color w:val="222222"/>
          <w:sz w:val="24"/>
          <w:szCs w:val="24"/>
          <w:shd w:val="clear" w:color="auto" w:fill="FFFFFF"/>
          <w:lang w:val="en-GB" w:eastAsia="en-GB" w:bidi="ar-SA"/>
        </w:rPr>
        <w:lastRenderedPageBreak/>
        <w:t>3. Monitor for suspicious activity</w:t>
      </w:r>
      <w:r w:rsidRPr="00663293">
        <w:rPr>
          <w:rFonts w:ascii="Bahnschrift Light SemiCondensed" w:eastAsia="Times New Roman" w:hAnsi="Bahnschrift Light SemiCondensed" w:cs="Arial"/>
          <w:color w:val="222222"/>
          <w:sz w:val="24"/>
          <w:szCs w:val="24"/>
          <w:shd w:val="clear" w:color="auto" w:fill="FFFFFF"/>
          <w:lang w:val="en-GB" w:eastAsia="en-GB" w:bidi="ar-SA"/>
        </w:rPr>
        <w:t>: Organizations should monitor for suspicious activity and have incident response plans in place.</w:t>
      </w:r>
      <w:r w:rsidRPr="00663293">
        <w:rPr>
          <w:rFonts w:ascii="Bahnschrift Light SemiCondensed" w:eastAsia="Times New Roman" w:hAnsi="Bahnschrift Light SemiCondensed" w:cs="Arial"/>
          <w:color w:val="222222"/>
          <w:sz w:val="24"/>
          <w:szCs w:val="24"/>
          <w:lang w:val="en-GB" w:eastAsia="en-GB" w:bidi="ar-SA"/>
        </w:rPr>
        <w:br/>
      </w:r>
    </w:p>
    <w:p w:rsidR="00663293" w:rsidRDefault="00663293" w:rsidP="00663293">
      <w:pPr>
        <w:suppressAutoHyphens w:val="0"/>
        <w:spacing w:after="0" w:line="240" w:lineRule="auto"/>
        <w:rPr>
          <w:rFonts w:ascii="Arial" w:eastAsia="Times New Roman" w:hAnsi="Arial" w:cs="Arial"/>
          <w:color w:val="222222"/>
          <w:sz w:val="24"/>
          <w:szCs w:val="24"/>
          <w:shd w:val="clear" w:color="auto" w:fill="FFFFFF"/>
          <w:lang w:val="en-GB" w:eastAsia="en-GB" w:bidi="ar-SA"/>
        </w:rPr>
      </w:pPr>
      <w:r w:rsidRPr="00663293">
        <w:rPr>
          <w:rFonts w:ascii="Bahnschrift Light SemiCondensed" w:eastAsia="Times New Roman" w:hAnsi="Bahnschrift Light SemiCondensed" w:cs="Arial"/>
          <w:b/>
          <w:color w:val="222222"/>
          <w:sz w:val="24"/>
          <w:szCs w:val="24"/>
          <w:shd w:val="clear" w:color="auto" w:fill="FFFFFF"/>
          <w:lang w:val="en-GB" w:eastAsia="en-GB" w:bidi="ar-SA"/>
        </w:rPr>
        <w:t>4. Prioritize security:</w:t>
      </w:r>
      <w:r w:rsidRPr="00663293">
        <w:rPr>
          <w:rFonts w:ascii="Bahnschrift Light SemiCondensed" w:eastAsia="Times New Roman" w:hAnsi="Bahnschrift Light SemiCondensed" w:cs="Arial"/>
          <w:color w:val="222222"/>
          <w:sz w:val="24"/>
          <w:szCs w:val="24"/>
          <w:shd w:val="clear" w:color="auto" w:fill="FFFFFF"/>
          <w:lang w:val="en-GB" w:eastAsia="en-GB" w:bidi="ar-SA"/>
        </w:rPr>
        <w:t xml:space="preserve"> Security should be a top priority, with adequate resources and attention devoted to protecting sensitive information and systems.</w:t>
      </w:r>
      <w:r w:rsidRPr="00663293">
        <w:rPr>
          <w:rFonts w:ascii="Bahnschrift Light SemiCondensed" w:eastAsia="Times New Roman" w:hAnsi="Bahnschrift Light SemiCondensed" w:cs="Arial"/>
          <w:color w:val="222222"/>
          <w:sz w:val="24"/>
          <w:szCs w:val="24"/>
          <w:lang w:val="en-GB" w:eastAsia="en-GB" w:bidi="ar-SA"/>
        </w:rPr>
        <w:br/>
      </w:r>
      <w:r w:rsidRPr="00663293">
        <w:rPr>
          <w:rFonts w:ascii="Bahnschrift Light SemiCondensed" w:eastAsia="Times New Roman" w:hAnsi="Bahnschrift Light SemiCondensed" w:cs="Arial"/>
          <w:color w:val="222222"/>
          <w:sz w:val="24"/>
          <w:szCs w:val="24"/>
          <w:lang w:val="en-GB" w:eastAsia="en-GB" w:bidi="ar-SA"/>
        </w:rPr>
        <w:br/>
      </w:r>
      <w:r w:rsidRPr="00663293">
        <w:rPr>
          <w:rFonts w:ascii="Bahnschrift Light SemiCondensed" w:eastAsia="Times New Roman" w:hAnsi="Bahnschrift Light SemiCondensed" w:cs="Arial"/>
          <w:color w:val="222222"/>
          <w:sz w:val="24"/>
          <w:szCs w:val="24"/>
          <w:shd w:val="clear" w:color="auto" w:fill="FFFFFF"/>
          <w:lang w:val="en-GB" w:eastAsia="en-GB" w:bidi="ar-SA"/>
        </w:rPr>
        <w:t xml:space="preserve">By learning from the </w:t>
      </w:r>
      <w:proofErr w:type="spellStart"/>
      <w:r w:rsidRPr="00663293">
        <w:rPr>
          <w:rFonts w:ascii="Bahnschrift Light SemiCondensed" w:eastAsia="Times New Roman" w:hAnsi="Bahnschrift Light SemiCondensed" w:cs="Arial"/>
          <w:color w:val="222222"/>
          <w:sz w:val="24"/>
          <w:szCs w:val="24"/>
          <w:shd w:val="clear" w:color="auto" w:fill="FFFFFF"/>
          <w:lang w:val="en-GB" w:eastAsia="en-GB" w:bidi="ar-SA"/>
        </w:rPr>
        <w:t>SolarWinds</w:t>
      </w:r>
      <w:proofErr w:type="spellEnd"/>
      <w:r w:rsidRPr="00663293">
        <w:rPr>
          <w:rFonts w:ascii="Bahnschrift Light SemiCondensed" w:eastAsia="Times New Roman" w:hAnsi="Bahnschrift Light SemiCondensed" w:cs="Arial"/>
          <w:color w:val="222222"/>
          <w:sz w:val="24"/>
          <w:szCs w:val="24"/>
          <w:shd w:val="clear" w:color="auto" w:fill="FFFFFF"/>
          <w:lang w:val="en-GB" w:eastAsia="en-GB" w:bidi="ar-SA"/>
        </w:rPr>
        <w:t xml:space="preserve"> attack, organizations can take proactive steps to prevent similar incidents and protect their assets and reputation. </w:t>
      </w:r>
      <w:r w:rsidRPr="00663293">
        <w:rPr>
          <w:rFonts w:ascii="Arial" w:eastAsia="Times New Roman" w:hAnsi="Arial" w:cs="Arial"/>
          <w:color w:val="222222"/>
          <w:sz w:val="24"/>
          <w:szCs w:val="24"/>
          <w:shd w:val="clear" w:color="auto" w:fill="FFFFFF"/>
          <w:lang w:val="en-GB" w:eastAsia="en-GB" w:bidi="ar-SA"/>
        </w:rPr>
        <w:t>‎</w:t>
      </w:r>
    </w:p>
    <w:p w:rsidR="00A267E6" w:rsidRDefault="00A267E6" w:rsidP="00663293">
      <w:pPr>
        <w:suppressAutoHyphens w:val="0"/>
        <w:spacing w:after="0" w:line="240" w:lineRule="auto"/>
        <w:rPr>
          <w:rFonts w:ascii="Arial" w:eastAsia="Times New Roman" w:hAnsi="Arial" w:cs="Arial"/>
          <w:color w:val="222222"/>
          <w:sz w:val="24"/>
          <w:szCs w:val="24"/>
          <w:shd w:val="clear" w:color="auto" w:fill="FFFFFF"/>
          <w:lang w:val="en-GB" w:eastAsia="en-GB" w:bidi="ar-SA"/>
        </w:rPr>
      </w:pPr>
    </w:p>
    <w:p w:rsidR="00A267E6" w:rsidRDefault="00A267E6" w:rsidP="00663293">
      <w:pPr>
        <w:suppressAutoHyphens w:val="0"/>
        <w:spacing w:after="0" w:line="240" w:lineRule="auto"/>
        <w:rPr>
          <w:rFonts w:ascii="Arial" w:eastAsia="Times New Roman" w:hAnsi="Arial" w:cs="Arial"/>
          <w:color w:val="222222"/>
          <w:sz w:val="24"/>
          <w:szCs w:val="24"/>
          <w:shd w:val="clear" w:color="auto" w:fill="FFFFFF"/>
          <w:lang w:val="en-GB" w:eastAsia="en-GB" w:bidi="ar-SA"/>
        </w:rPr>
      </w:pPr>
    </w:p>
    <w:p w:rsidR="00412CD2" w:rsidRDefault="00A267E6" w:rsidP="00663293">
      <w:pPr>
        <w:suppressAutoHyphens w:val="0"/>
        <w:spacing w:after="0" w:line="240" w:lineRule="auto"/>
        <w:rPr>
          <w:rFonts w:ascii="Bahnschrift Light SemiCondensed" w:hAnsi="Bahnschrift Light SemiCondensed" w:cs="Arial"/>
          <w:b/>
          <w:color w:val="222222"/>
          <w:sz w:val="24"/>
          <w:szCs w:val="24"/>
          <w:shd w:val="clear" w:color="auto" w:fill="FFFFFF"/>
        </w:rPr>
      </w:pPr>
      <w:r w:rsidRPr="00AE1329">
        <w:rPr>
          <w:rFonts w:ascii="Arial" w:hAnsi="Arial" w:cs="Arial"/>
          <w:b/>
          <w:color w:val="222222"/>
          <w:sz w:val="24"/>
          <w:szCs w:val="24"/>
          <w:shd w:val="clear" w:color="auto" w:fill="FFFFFF"/>
        </w:rPr>
        <w:t>Future Directions</w:t>
      </w:r>
      <w:r w:rsidRPr="00A267E6">
        <w:rPr>
          <w:rFonts w:ascii="Bahnschrift Light SemiCondensed" w:hAnsi="Bahnschrift Light SemiCondensed" w:cs="Arial"/>
          <w:color w:val="222222"/>
          <w:sz w:val="24"/>
          <w:szCs w:val="24"/>
        </w:rPr>
        <w:br/>
      </w:r>
      <w:r w:rsidRPr="00A267E6">
        <w:rPr>
          <w:rFonts w:ascii="Bahnschrift Light SemiCondensed" w:hAnsi="Bahnschrift Light SemiCondensed" w:cs="Arial"/>
          <w:color w:val="222222"/>
          <w:sz w:val="24"/>
          <w:szCs w:val="24"/>
        </w:rPr>
        <w:br/>
      </w:r>
      <w:r w:rsidRPr="00A267E6">
        <w:rPr>
          <w:rFonts w:ascii="Bahnschrift Light SemiCondensed" w:hAnsi="Bahnschrift Light SemiCondensed" w:cs="Arial"/>
          <w:color w:val="222222"/>
          <w:sz w:val="24"/>
          <w:szCs w:val="24"/>
          <w:shd w:val="clear" w:color="auto" w:fill="FFFFFF"/>
        </w:rPr>
        <w:t>As the threat landscape continues to evolve, organizations must remain vigilant and proactive in their approach to security. This includes:</w:t>
      </w:r>
      <w:r w:rsidRPr="00A267E6">
        <w:rPr>
          <w:rFonts w:ascii="Bahnschrift Light SemiCondensed" w:hAnsi="Bahnschrift Light SemiCondensed" w:cs="Arial"/>
          <w:color w:val="222222"/>
          <w:sz w:val="24"/>
          <w:szCs w:val="24"/>
        </w:rPr>
        <w:br/>
      </w:r>
      <w:r w:rsidRPr="00A267E6">
        <w:rPr>
          <w:rFonts w:ascii="Bahnschrift Light SemiCondensed" w:hAnsi="Bahnschrift Light SemiCondensed" w:cs="Arial"/>
          <w:color w:val="222222"/>
          <w:sz w:val="24"/>
          <w:szCs w:val="24"/>
        </w:rPr>
        <w:br/>
      </w:r>
      <w:r w:rsidRPr="00A267E6">
        <w:rPr>
          <w:rFonts w:ascii="Bahnschrift Light SemiCondensed" w:hAnsi="Bahnschrift Light SemiCondensed" w:cs="Arial"/>
          <w:b/>
          <w:color w:val="222222"/>
          <w:sz w:val="24"/>
          <w:szCs w:val="24"/>
          <w:shd w:val="clear" w:color="auto" w:fill="FFFFFF"/>
        </w:rPr>
        <w:t xml:space="preserve">1. Staying informed about emerging threats: </w:t>
      </w:r>
      <w:r w:rsidRPr="00A267E6">
        <w:rPr>
          <w:rFonts w:ascii="Bahnschrift Light SemiCondensed" w:hAnsi="Bahnschrift Light SemiCondensed" w:cs="Arial"/>
          <w:color w:val="222222"/>
          <w:sz w:val="24"/>
          <w:szCs w:val="24"/>
          <w:shd w:val="clear" w:color="auto" w:fill="FFFFFF"/>
        </w:rPr>
        <w:t>Organizations should stay up-to-date with the latest threat intelligence and research to understand the tactics, techniques, and procedures (TTPs) of attackers.</w:t>
      </w:r>
      <w:r w:rsidRPr="00A267E6">
        <w:rPr>
          <w:rFonts w:ascii="Bahnschrift Light SemiCondensed" w:hAnsi="Bahnschrift Light SemiCondensed" w:cs="Arial"/>
          <w:color w:val="222222"/>
          <w:sz w:val="24"/>
          <w:szCs w:val="24"/>
        </w:rPr>
        <w:br/>
      </w:r>
      <w:r w:rsidRPr="00A267E6">
        <w:rPr>
          <w:rFonts w:ascii="Bahnschrift Light SemiCondensed" w:hAnsi="Bahnschrift Light SemiCondensed" w:cs="Arial"/>
          <w:b/>
          <w:color w:val="222222"/>
          <w:sz w:val="24"/>
          <w:szCs w:val="24"/>
          <w:shd w:val="clear" w:color="auto" w:fill="FFFFFF"/>
        </w:rPr>
        <w:t>2. Implementing advanced security measures</w:t>
      </w:r>
      <w:r w:rsidRPr="00A267E6">
        <w:rPr>
          <w:rFonts w:ascii="Bahnschrift Light SemiCondensed" w:hAnsi="Bahnschrift Light SemiCondensed" w:cs="Arial"/>
          <w:color w:val="222222"/>
          <w:sz w:val="24"/>
          <w:szCs w:val="24"/>
          <w:shd w:val="clear" w:color="auto" w:fill="FFFFFF"/>
        </w:rPr>
        <w:t>: Organizations should consider implementing advanced security measures, such as artificial intelligence and machine learning, to detect and respond to security incidents.</w:t>
      </w:r>
      <w:r w:rsidRPr="00A267E6">
        <w:rPr>
          <w:rFonts w:ascii="Bahnschrift Light SemiCondensed" w:hAnsi="Bahnschrift Light SemiCondensed" w:cs="Arial"/>
          <w:color w:val="222222"/>
          <w:sz w:val="24"/>
          <w:szCs w:val="24"/>
        </w:rPr>
        <w:br/>
      </w:r>
      <w:r w:rsidRPr="00A267E6">
        <w:rPr>
          <w:rFonts w:ascii="Bahnschrift Light SemiCondensed" w:hAnsi="Bahnschrift Light SemiCondensed" w:cs="Arial"/>
          <w:b/>
          <w:color w:val="222222"/>
          <w:sz w:val="24"/>
          <w:szCs w:val="24"/>
          <w:shd w:val="clear" w:color="auto" w:fill="FFFFFF"/>
        </w:rPr>
        <w:t xml:space="preserve">3. Fostering a culture of security: </w:t>
      </w:r>
      <w:r w:rsidRPr="00A267E6">
        <w:rPr>
          <w:rFonts w:ascii="Bahnschrift Light SemiCondensed" w:hAnsi="Bahnschrift Light SemiCondensed" w:cs="Arial"/>
          <w:color w:val="222222"/>
          <w:sz w:val="24"/>
          <w:szCs w:val="24"/>
          <w:shd w:val="clear" w:color="auto" w:fill="FFFFFF"/>
        </w:rPr>
        <w:t>Organizations should foster a culture of security that emphasizes the importance of security awareness and training for all employees.</w:t>
      </w:r>
      <w:r w:rsidRPr="00A267E6">
        <w:rPr>
          <w:rFonts w:ascii="Bahnschrift Light SemiCondensed" w:hAnsi="Bahnschrift Light SemiCondensed" w:cs="Arial"/>
          <w:color w:val="222222"/>
          <w:sz w:val="24"/>
          <w:szCs w:val="24"/>
        </w:rPr>
        <w:br/>
      </w:r>
      <w:r w:rsidRPr="00A267E6">
        <w:rPr>
          <w:rFonts w:ascii="Bahnschrift Light SemiCondensed" w:hAnsi="Bahnschrift Light SemiCondensed" w:cs="Arial"/>
          <w:color w:val="222222"/>
          <w:sz w:val="24"/>
          <w:szCs w:val="24"/>
        </w:rPr>
        <w:br/>
      </w:r>
      <w:r w:rsidRPr="00A267E6">
        <w:rPr>
          <w:rFonts w:ascii="Bahnschrift Light SemiCondensed" w:hAnsi="Bahnschrift Light SemiCondensed" w:cs="Arial"/>
          <w:color w:val="222222"/>
          <w:sz w:val="24"/>
          <w:szCs w:val="24"/>
          <w:shd w:val="clear" w:color="auto" w:fill="FFFFFF"/>
        </w:rPr>
        <w:t>By taking a proactive and comprehensive approach to security, organizations can reduce the risk of security incidents and protect their assets and reputation.</w:t>
      </w:r>
      <w:r w:rsidRPr="00A267E6">
        <w:rPr>
          <w:rFonts w:ascii="Bahnschrift Light SemiCondensed" w:hAnsi="Bahnschrift Light SemiCondensed" w:cs="Arial"/>
          <w:color w:val="222222"/>
          <w:sz w:val="24"/>
          <w:szCs w:val="24"/>
        </w:rPr>
        <w:br/>
      </w:r>
      <w:r w:rsidRPr="00A267E6">
        <w:rPr>
          <w:rFonts w:ascii="Bahnschrift Light SemiCondensed" w:hAnsi="Bahnschrift Light SemiCondensed" w:cs="Arial"/>
          <w:b/>
          <w:color w:val="222222"/>
          <w:sz w:val="24"/>
          <w:szCs w:val="24"/>
        </w:rPr>
        <w:br/>
      </w:r>
    </w:p>
    <w:p w:rsidR="00412CD2" w:rsidRDefault="00412CD2" w:rsidP="00663293">
      <w:pPr>
        <w:suppressAutoHyphens w:val="0"/>
        <w:spacing w:after="0" w:line="240" w:lineRule="auto"/>
        <w:rPr>
          <w:rFonts w:ascii="Bahnschrift Light SemiCondensed" w:hAnsi="Bahnschrift Light SemiCondensed" w:cs="Arial"/>
          <w:b/>
          <w:color w:val="222222"/>
          <w:sz w:val="24"/>
          <w:szCs w:val="24"/>
          <w:shd w:val="clear" w:color="auto" w:fill="FFFFFF"/>
        </w:rPr>
      </w:pPr>
    </w:p>
    <w:p w:rsidR="00A267E6" w:rsidRPr="00663293" w:rsidRDefault="00A267E6" w:rsidP="00663293">
      <w:pPr>
        <w:suppressAutoHyphens w:val="0"/>
        <w:spacing w:after="0" w:line="240" w:lineRule="auto"/>
        <w:rPr>
          <w:rFonts w:ascii="Bahnschrift Light SemiCondensed" w:eastAsia="Times New Roman" w:hAnsi="Bahnschrift Light SemiCondensed" w:cs="Times New Roman"/>
          <w:sz w:val="24"/>
          <w:szCs w:val="24"/>
          <w:lang w:val="en-GB" w:eastAsia="en-GB" w:bidi="ar-SA"/>
        </w:rPr>
      </w:pPr>
      <w:r w:rsidRPr="00A267E6">
        <w:rPr>
          <w:rFonts w:ascii="Bahnschrift Light SemiCondensed" w:hAnsi="Bahnschrift Light SemiCondensed" w:cs="Arial"/>
          <w:b/>
          <w:color w:val="222222"/>
          <w:sz w:val="24"/>
          <w:szCs w:val="24"/>
          <w:shd w:val="clear" w:color="auto" w:fill="FFFFFF"/>
        </w:rPr>
        <w:t>Appendices</w:t>
      </w:r>
      <w:r w:rsidRPr="00A267E6">
        <w:rPr>
          <w:rFonts w:ascii="Bahnschrift Light SemiCondensed" w:hAnsi="Bahnschrift Light SemiCondensed" w:cs="Arial"/>
          <w:color w:val="222222"/>
          <w:sz w:val="24"/>
          <w:szCs w:val="24"/>
        </w:rPr>
        <w:br/>
      </w:r>
      <w:r w:rsidRPr="00A267E6">
        <w:rPr>
          <w:rFonts w:ascii="Bahnschrift Light SemiCondensed" w:hAnsi="Bahnschrift Light SemiCondensed" w:cs="Arial"/>
          <w:color w:val="222222"/>
          <w:sz w:val="24"/>
          <w:szCs w:val="24"/>
        </w:rPr>
        <w:br/>
      </w:r>
      <w:r w:rsidRPr="00A267E6">
        <w:rPr>
          <w:rFonts w:ascii="Bahnschrift Light SemiCondensed" w:hAnsi="Bahnschrift Light SemiCondensed" w:cs="Arial"/>
          <w:color w:val="222222"/>
          <w:sz w:val="24"/>
          <w:szCs w:val="24"/>
          <w:shd w:val="clear" w:color="auto" w:fill="FFFFFF"/>
        </w:rPr>
        <w:t xml:space="preserve">- Appendix A: </w:t>
      </w:r>
      <w:proofErr w:type="spellStart"/>
      <w:r w:rsidRPr="00A267E6">
        <w:rPr>
          <w:rFonts w:ascii="Bahnschrift Light SemiCondensed" w:hAnsi="Bahnschrift Light SemiCondensed" w:cs="Arial"/>
          <w:color w:val="222222"/>
          <w:sz w:val="24"/>
          <w:szCs w:val="24"/>
          <w:shd w:val="clear" w:color="auto" w:fill="FFFFFF"/>
        </w:rPr>
        <w:t>SolarWinds</w:t>
      </w:r>
      <w:proofErr w:type="spellEnd"/>
      <w:r w:rsidRPr="00A267E6">
        <w:rPr>
          <w:rFonts w:ascii="Bahnschrift Light SemiCondensed" w:hAnsi="Bahnschrift Light SemiCondensed" w:cs="Arial"/>
          <w:color w:val="222222"/>
          <w:sz w:val="24"/>
          <w:szCs w:val="24"/>
          <w:shd w:val="clear" w:color="auto" w:fill="FFFFFF"/>
        </w:rPr>
        <w:t xml:space="preserve"> Incident Timeline</w:t>
      </w:r>
      <w:r w:rsidRPr="00A267E6">
        <w:rPr>
          <w:rFonts w:ascii="Bahnschrift Light SemiCondensed" w:hAnsi="Bahnschrift Light SemiCondensed" w:cs="Arial"/>
          <w:color w:val="222222"/>
          <w:sz w:val="24"/>
          <w:szCs w:val="24"/>
        </w:rPr>
        <w:br/>
      </w:r>
      <w:r w:rsidRPr="00A267E6">
        <w:rPr>
          <w:rFonts w:ascii="Bahnschrift Light SemiCondensed" w:hAnsi="Bahnschrift Light SemiCondensed" w:cs="Arial"/>
          <w:color w:val="222222"/>
          <w:sz w:val="24"/>
          <w:szCs w:val="24"/>
          <w:shd w:val="clear" w:color="auto" w:fill="FFFFFF"/>
        </w:rPr>
        <w:t>- Appendix B: Attack Vectors and Security Weaknesses</w:t>
      </w:r>
      <w:r w:rsidRPr="00A267E6">
        <w:rPr>
          <w:rFonts w:ascii="Bahnschrift Light SemiCondensed" w:hAnsi="Bahnschrift Light SemiCondensed" w:cs="Arial"/>
          <w:color w:val="222222"/>
          <w:sz w:val="24"/>
          <w:szCs w:val="24"/>
        </w:rPr>
        <w:br/>
      </w:r>
      <w:r w:rsidRPr="00A267E6">
        <w:rPr>
          <w:rFonts w:ascii="Bahnschrift Light SemiCondensed" w:hAnsi="Bahnschrift Light SemiCondensed" w:cs="Arial"/>
          <w:color w:val="222222"/>
          <w:sz w:val="24"/>
          <w:szCs w:val="24"/>
          <w:shd w:val="clear" w:color="auto" w:fill="FFFFFF"/>
        </w:rPr>
        <w:t>- Appendix C: Recommendations for Improving Security Posture</w:t>
      </w:r>
      <w:r w:rsidRPr="00A267E6">
        <w:rPr>
          <w:rFonts w:ascii="Bahnschrift Light SemiCondensed" w:hAnsi="Bahnschrift Light SemiCondensed" w:cs="Arial"/>
          <w:color w:val="222222"/>
          <w:sz w:val="24"/>
          <w:szCs w:val="24"/>
        </w:rPr>
        <w:br/>
      </w:r>
      <w:r w:rsidRPr="00A267E6">
        <w:rPr>
          <w:rFonts w:ascii="Bahnschrift Light SemiCondensed" w:hAnsi="Bahnschrift Light SemiCondensed" w:cs="Arial"/>
          <w:color w:val="222222"/>
          <w:sz w:val="24"/>
          <w:szCs w:val="24"/>
        </w:rPr>
        <w:br/>
      </w:r>
      <w:r w:rsidRPr="00A267E6">
        <w:rPr>
          <w:rFonts w:ascii="Bahnschrift Light SemiCondensed" w:hAnsi="Bahnschrift Light SemiCondensed" w:cs="Arial"/>
          <w:color w:val="222222"/>
          <w:sz w:val="24"/>
          <w:szCs w:val="24"/>
          <w:shd w:val="clear" w:color="auto" w:fill="FFFFFF"/>
        </w:rPr>
        <w:t xml:space="preserve">This comprehensive report provides a detailed analysis of the </w:t>
      </w:r>
      <w:proofErr w:type="spellStart"/>
      <w:r w:rsidRPr="00A267E6">
        <w:rPr>
          <w:rFonts w:ascii="Bahnschrift Light SemiCondensed" w:hAnsi="Bahnschrift Light SemiCondensed" w:cs="Arial"/>
          <w:color w:val="222222"/>
          <w:sz w:val="24"/>
          <w:szCs w:val="24"/>
          <w:shd w:val="clear" w:color="auto" w:fill="FFFFFF"/>
        </w:rPr>
        <w:t>SolarWinds</w:t>
      </w:r>
      <w:proofErr w:type="spellEnd"/>
      <w:r w:rsidRPr="00A267E6">
        <w:rPr>
          <w:rFonts w:ascii="Bahnschrift Light SemiCondensed" w:hAnsi="Bahnschrift Light SemiCondensed" w:cs="Arial"/>
          <w:color w:val="222222"/>
          <w:sz w:val="24"/>
          <w:szCs w:val="24"/>
          <w:shd w:val="clear" w:color="auto" w:fill="FFFFFF"/>
        </w:rPr>
        <w:t xml:space="preserve"> supply chain compromise, including the attack method, impact, and response. The recommendations outlined in this report provide a roadmap for organizations to improve their security posture and prevent similar incidents in the future. </w:t>
      </w:r>
      <w:r w:rsidRPr="00A267E6">
        <w:rPr>
          <w:rFonts w:ascii="Arial" w:hAnsi="Arial" w:cs="Arial"/>
          <w:color w:val="222222"/>
          <w:sz w:val="24"/>
          <w:szCs w:val="24"/>
          <w:shd w:val="clear" w:color="auto" w:fill="FFFFFF"/>
        </w:rPr>
        <w:t>‎</w:t>
      </w:r>
    </w:p>
    <w:p w:rsidR="00AE1329" w:rsidRPr="00412CD2" w:rsidRDefault="00AE1329" w:rsidP="000B44BB">
      <w:pPr>
        <w:rPr>
          <w:rFonts w:ascii="Bahnschrift Light SemiCondensed" w:hAnsi="Bahnschrift Light SemiCondensed"/>
          <w:b/>
          <w:sz w:val="24"/>
          <w:szCs w:val="24"/>
        </w:rPr>
      </w:pPr>
    </w:p>
    <w:p w:rsidR="00412CD2" w:rsidRDefault="00412CD2" w:rsidP="000B44BB">
      <w:pPr>
        <w:rPr>
          <w:rFonts w:ascii="Bahnschrift Light SemiCondensed" w:hAnsi="Bahnschrift Light SemiCondensed"/>
          <w:sz w:val="24"/>
          <w:szCs w:val="24"/>
        </w:rPr>
      </w:pPr>
    </w:p>
    <w:p w:rsidR="00AE1329" w:rsidRDefault="00AE1329" w:rsidP="000B44BB">
      <w:pPr>
        <w:rPr>
          <w:rFonts w:ascii="Bahnschrift Light SemiCondensed" w:hAnsi="Bahnschrift Light SemiCondensed"/>
          <w:sz w:val="24"/>
          <w:szCs w:val="24"/>
        </w:rPr>
      </w:pPr>
      <w:r w:rsidRPr="00412CD2">
        <w:rPr>
          <w:rFonts w:ascii="Bahnschrift Light SemiCondensed" w:hAnsi="Bahnschrift Light SemiCondensed"/>
          <w:sz w:val="24"/>
          <w:szCs w:val="24"/>
        </w:rPr>
        <w:t xml:space="preserve">In this world we live where technology </w:t>
      </w:r>
      <w:r w:rsidR="009E5C1C">
        <w:rPr>
          <w:rFonts w:ascii="Bahnschrift Light SemiCondensed" w:hAnsi="Bahnschrift Light SemiCondensed"/>
          <w:sz w:val="24"/>
          <w:szCs w:val="24"/>
        </w:rPr>
        <w:t xml:space="preserve">is becoming </w:t>
      </w:r>
      <w:r w:rsidRPr="00412CD2">
        <w:rPr>
          <w:rFonts w:ascii="Bahnschrift Light SemiCondensed" w:hAnsi="Bahnschrift Light SemiCondensed"/>
          <w:sz w:val="24"/>
          <w:szCs w:val="24"/>
        </w:rPr>
        <w:t>very dynamic with time,</w:t>
      </w:r>
      <w:r w:rsidR="00A61732">
        <w:rPr>
          <w:rFonts w:ascii="Bahnschrift Light SemiCondensed" w:hAnsi="Bahnschrift Light SemiCondensed"/>
          <w:sz w:val="24"/>
          <w:szCs w:val="24"/>
        </w:rPr>
        <w:t xml:space="preserve"> </w:t>
      </w:r>
      <w:r w:rsidRPr="00412CD2">
        <w:rPr>
          <w:rFonts w:ascii="Bahnschrift Light SemiCondensed" w:hAnsi="Bahnschrift Light SemiCondensed"/>
          <w:sz w:val="24"/>
          <w:szCs w:val="24"/>
        </w:rPr>
        <w:t>it is the same way users of these emerging technolog</w:t>
      </w:r>
      <w:r w:rsidR="00412CD2" w:rsidRPr="00412CD2">
        <w:rPr>
          <w:rFonts w:ascii="Bahnschrift Light SemiCondensed" w:hAnsi="Bahnschrift Light SemiCondensed"/>
          <w:sz w:val="24"/>
          <w:szCs w:val="24"/>
        </w:rPr>
        <w:t>ies stay up to date on how to manage these technologies wi</w:t>
      </w:r>
      <w:r w:rsidR="00A61732">
        <w:rPr>
          <w:rFonts w:ascii="Bahnschrift Light SemiCondensed" w:hAnsi="Bahnschrift Light SemiCondensed"/>
          <w:sz w:val="24"/>
          <w:szCs w:val="24"/>
        </w:rPr>
        <w:t>t</w:t>
      </w:r>
      <w:r w:rsidR="00412CD2" w:rsidRPr="00412CD2">
        <w:rPr>
          <w:rFonts w:ascii="Bahnschrift Light SemiCondensed" w:hAnsi="Bahnschrift Light SemiCondensed"/>
          <w:sz w:val="24"/>
          <w:szCs w:val="24"/>
        </w:rPr>
        <w:t xml:space="preserve">hout affecting production </w:t>
      </w:r>
      <w:r w:rsidR="009E5C1C">
        <w:rPr>
          <w:rFonts w:ascii="Bahnschrift Light SemiCondensed" w:hAnsi="Bahnschrift Light SemiCondensed"/>
          <w:sz w:val="24"/>
          <w:szCs w:val="24"/>
        </w:rPr>
        <w:t>or cause</w:t>
      </w:r>
      <w:r w:rsidR="00412CD2" w:rsidRPr="00412CD2">
        <w:rPr>
          <w:rFonts w:ascii="Bahnschrift Light SemiCondensed" w:hAnsi="Bahnschrift Light SemiCondensed"/>
          <w:sz w:val="24"/>
          <w:szCs w:val="24"/>
        </w:rPr>
        <w:t xml:space="preserve"> a huge downtime or any attack of any kind. There</w:t>
      </w:r>
      <w:r w:rsidR="009E5C1C">
        <w:rPr>
          <w:rFonts w:ascii="Bahnschrift Light SemiCondensed" w:hAnsi="Bahnschrift Light SemiCondensed"/>
          <w:sz w:val="24"/>
          <w:szCs w:val="24"/>
        </w:rPr>
        <w:t>’</w:t>
      </w:r>
      <w:r w:rsidR="00412CD2" w:rsidRPr="00412CD2">
        <w:rPr>
          <w:rFonts w:ascii="Bahnschrift Light SemiCondensed" w:hAnsi="Bahnschrift Light SemiCondensed"/>
          <w:sz w:val="24"/>
          <w:szCs w:val="24"/>
        </w:rPr>
        <w:t xml:space="preserve">s been so many cyberattacks. Aside </w:t>
      </w:r>
      <w:proofErr w:type="spellStart"/>
      <w:r w:rsidR="00412CD2" w:rsidRPr="00412CD2">
        <w:rPr>
          <w:rFonts w:ascii="Bahnschrift Light SemiCondensed" w:hAnsi="Bahnschrift Light SemiCondensed"/>
          <w:sz w:val="24"/>
          <w:szCs w:val="24"/>
        </w:rPr>
        <w:t>Solarwind’</w:t>
      </w:r>
      <w:r w:rsidR="00A61732">
        <w:rPr>
          <w:rFonts w:ascii="Bahnschrift Light SemiCondensed" w:hAnsi="Bahnschrift Light SemiCondensed"/>
          <w:sz w:val="24"/>
          <w:szCs w:val="24"/>
        </w:rPr>
        <w:t>s</w:t>
      </w:r>
      <w:proofErr w:type="spellEnd"/>
      <w:r w:rsidR="00A61732">
        <w:rPr>
          <w:rFonts w:ascii="Bahnschrift Light SemiCondensed" w:hAnsi="Bahnschrift Light SemiCondensed"/>
          <w:sz w:val="24"/>
          <w:szCs w:val="24"/>
        </w:rPr>
        <w:t xml:space="preserve"> </w:t>
      </w:r>
      <w:r w:rsidR="00412CD2" w:rsidRPr="00412CD2">
        <w:rPr>
          <w:rFonts w:ascii="Bahnschrift Light SemiCondensed" w:hAnsi="Bahnschrift Light SemiCondensed"/>
          <w:sz w:val="24"/>
          <w:szCs w:val="24"/>
        </w:rPr>
        <w:t>cyb</w:t>
      </w:r>
      <w:r w:rsidR="00412CD2">
        <w:rPr>
          <w:rFonts w:ascii="Bahnschrift Light SemiCondensed" w:hAnsi="Bahnschrift Light SemiCondensed"/>
          <w:sz w:val="24"/>
          <w:szCs w:val="24"/>
        </w:rPr>
        <w:t>er</w:t>
      </w:r>
      <w:r w:rsidR="00AA04C8">
        <w:rPr>
          <w:rFonts w:ascii="Bahnschrift Light SemiCondensed" w:hAnsi="Bahnschrift Light SemiCondensed"/>
          <w:sz w:val="24"/>
          <w:szCs w:val="24"/>
        </w:rPr>
        <w:t xml:space="preserve">attack on our concentration of study, </w:t>
      </w:r>
      <w:r w:rsidR="00412CD2" w:rsidRPr="00412CD2">
        <w:rPr>
          <w:rFonts w:ascii="Bahnschrift Light SemiCondensed" w:hAnsi="Bahnschrift Light SemiCondensed"/>
          <w:sz w:val="24"/>
          <w:szCs w:val="24"/>
        </w:rPr>
        <w:t xml:space="preserve">others will include The Equifax data breach, </w:t>
      </w:r>
      <w:proofErr w:type="spellStart"/>
      <w:r w:rsidR="00412CD2" w:rsidRPr="00412CD2">
        <w:rPr>
          <w:rFonts w:ascii="Bahnschrift Light SemiCondensed" w:hAnsi="Bahnschrift Light SemiCondensed"/>
          <w:sz w:val="24"/>
          <w:szCs w:val="24"/>
        </w:rPr>
        <w:t>Wannacry</w:t>
      </w:r>
      <w:proofErr w:type="spellEnd"/>
      <w:r w:rsidR="00412CD2" w:rsidRPr="00412CD2">
        <w:rPr>
          <w:rFonts w:ascii="Bahnschrift Light SemiCondensed" w:hAnsi="Bahnschrift Light SemiCondensed"/>
          <w:sz w:val="24"/>
          <w:szCs w:val="24"/>
        </w:rPr>
        <w:t xml:space="preserve"> </w:t>
      </w:r>
      <w:proofErr w:type="spellStart"/>
      <w:proofErr w:type="gramStart"/>
      <w:r w:rsidR="00412CD2" w:rsidRPr="00412CD2">
        <w:rPr>
          <w:rFonts w:ascii="Bahnschrift Light SemiCondensed" w:hAnsi="Bahnschrift Light SemiCondensed"/>
          <w:sz w:val="24"/>
          <w:szCs w:val="24"/>
        </w:rPr>
        <w:t>Ransomware,</w:t>
      </w:r>
      <w:r w:rsidR="00412CD2">
        <w:rPr>
          <w:rFonts w:ascii="Bahnschrift Light SemiCondensed" w:hAnsi="Bahnschrift Light SemiCondensed"/>
          <w:sz w:val="24"/>
          <w:szCs w:val="24"/>
        </w:rPr>
        <w:t>Colonial</w:t>
      </w:r>
      <w:proofErr w:type="spellEnd"/>
      <w:proofErr w:type="gramEnd"/>
      <w:r w:rsidR="00412CD2">
        <w:rPr>
          <w:rFonts w:ascii="Bahnschrift Light SemiCondensed" w:hAnsi="Bahnschrift Light SemiCondensed"/>
          <w:sz w:val="24"/>
          <w:szCs w:val="24"/>
        </w:rPr>
        <w:t xml:space="preserve"> Pipeline Attack</w:t>
      </w:r>
      <w:r w:rsidR="00A61732">
        <w:rPr>
          <w:rFonts w:ascii="Bahnschrift Light SemiCondensed" w:hAnsi="Bahnschrift Light SemiCondensed"/>
          <w:sz w:val="24"/>
          <w:szCs w:val="24"/>
        </w:rPr>
        <w:t>,</w:t>
      </w:r>
      <w:r w:rsidR="00412CD2" w:rsidRPr="00412CD2">
        <w:rPr>
          <w:rFonts w:ascii="Bahnschrift Light SemiCondensed" w:hAnsi="Bahnschrift Light SemiCondensed"/>
          <w:sz w:val="24"/>
          <w:szCs w:val="24"/>
        </w:rPr>
        <w:t xml:space="preserve"> Ukraine </w:t>
      </w:r>
      <w:proofErr w:type="spellStart"/>
      <w:r w:rsidR="00412CD2" w:rsidRPr="00412CD2">
        <w:rPr>
          <w:rFonts w:ascii="Bahnschrift Light SemiCondensed" w:hAnsi="Bahnschrift Light SemiCondensed"/>
          <w:sz w:val="24"/>
          <w:szCs w:val="24"/>
        </w:rPr>
        <w:t>PowerGrid</w:t>
      </w:r>
      <w:proofErr w:type="spellEnd"/>
      <w:r w:rsidR="00412CD2" w:rsidRPr="00412CD2">
        <w:rPr>
          <w:rFonts w:ascii="Bahnschrift Light SemiCondensed" w:hAnsi="Bahnschrift Light SemiCondensed"/>
          <w:sz w:val="24"/>
          <w:szCs w:val="24"/>
        </w:rPr>
        <w:t xml:space="preserve"> Attack, The Sony Pictures Hack etc. I will highlight on a few.</w:t>
      </w:r>
    </w:p>
    <w:p w:rsidR="00412CD2" w:rsidRDefault="00412CD2" w:rsidP="000B44BB">
      <w:pPr>
        <w:rPr>
          <w:rFonts w:ascii="Bahnschrift Light SemiCondensed" w:hAnsi="Bahnschrift Light SemiCondensed"/>
          <w:sz w:val="24"/>
          <w:szCs w:val="24"/>
        </w:rPr>
      </w:pPr>
    </w:p>
    <w:p w:rsidR="00412CD2" w:rsidRDefault="00412CD2" w:rsidP="000B44BB">
      <w:pPr>
        <w:rPr>
          <w:rFonts w:ascii="Bahnschrift Light SemiCondensed" w:hAnsi="Bahnschrift Light SemiCondensed"/>
          <w:sz w:val="24"/>
          <w:szCs w:val="24"/>
        </w:rPr>
      </w:pPr>
    </w:p>
    <w:p w:rsidR="00412CD2" w:rsidRDefault="00412CD2" w:rsidP="000B44BB">
      <w:pPr>
        <w:rPr>
          <w:rFonts w:ascii="Arial" w:hAnsi="Arial" w:cs="Arial"/>
          <w:color w:val="222222"/>
          <w:shd w:val="clear" w:color="auto" w:fill="FFFFFF"/>
        </w:rPr>
      </w:pPr>
      <w:r w:rsidRPr="00412CD2">
        <w:rPr>
          <w:rFonts w:ascii="Arial" w:hAnsi="Arial" w:cs="Arial"/>
          <w:b/>
          <w:color w:val="222222"/>
          <w:shd w:val="clear" w:color="auto" w:fill="FFFFFF"/>
        </w:rPr>
        <w:t>Equifax Data Breach</w:t>
      </w:r>
      <w:r>
        <w:rPr>
          <w:rFonts w:ascii="Arial" w:hAnsi="Arial" w:cs="Arial"/>
          <w:color w:val="222222"/>
        </w:rPr>
        <w:br/>
      </w:r>
    </w:p>
    <w:p w:rsidR="00412CD2" w:rsidRDefault="00412CD2" w:rsidP="000B44BB">
      <w:pPr>
        <w:rPr>
          <w:rFonts w:ascii="Bahnschrift Light SemiCondensed" w:hAnsi="Bahnschrift Light SemiCondensed" w:cs="Arial"/>
          <w:color w:val="222222"/>
          <w:sz w:val="24"/>
          <w:szCs w:val="24"/>
          <w:shd w:val="clear" w:color="auto" w:fill="FFFFFF"/>
        </w:rPr>
      </w:pPr>
      <w:r w:rsidRPr="00412CD2">
        <w:rPr>
          <w:rFonts w:ascii="Bahnschrift Light SemiCondensed" w:hAnsi="Bahnschrift Light SemiCondensed" w:cs="Arial"/>
          <w:color w:val="222222"/>
          <w:sz w:val="24"/>
          <w:szCs w:val="24"/>
          <w:shd w:val="clear" w:color="auto" w:fill="FFFFFF"/>
        </w:rPr>
        <w:t>The Equifax data breach occurred between mid-May and July 2017, with the breach being discovered on July 29, 2017, and publicly disclosed on September 7, 2017. The attackers exploited a vulnerability in Apache Struts, a popular web application framework, which had a patch available since March 2017. Equifax failed to apply this patch, leaving their system vulnerable. The hackers gained access to sensitive information, including names, Social Security numbers, birth dates, addresses, and driver's license numbers, of approximately 147.9 million Americans, 15.2 million UK citizens, and 19,000 Canadian citizens.</w:t>
      </w:r>
      <w:r w:rsidRPr="00412CD2">
        <w:rPr>
          <w:rFonts w:ascii="Bahnschrift Light SemiCondensed" w:hAnsi="Bahnschrift Light SemiCondensed" w:cs="Arial"/>
          <w:color w:val="222222"/>
          <w:sz w:val="24"/>
          <w:szCs w:val="24"/>
        </w:rPr>
        <w:br/>
      </w:r>
      <w:r w:rsidRPr="00412CD2">
        <w:rPr>
          <w:rFonts w:ascii="Bahnschrift Light SemiCondensed" w:hAnsi="Bahnschrift Light SemiCondensed" w:cs="Arial"/>
          <w:color w:val="222222"/>
          <w:sz w:val="24"/>
          <w:szCs w:val="24"/>
        </w:rPr>
        <w:br/>
      </w:r>
      <w:r w:rsidRPr="00412CD2">
        <w:rPr>
          <w:rFonts w:ascii="Bahnschrift Light SemiCondensed" w:hAnsi="Bahnschrift Light SemiCondensed" w:cs="Arial"/>
          <w:color w:val="222222"/>
          <w:sz w:val="24"/>
          <w:szCs w:val="24"/>
          <w:shd w:val="clear" w:color="auto" w:fill="FFFFFF"/>
        </w:rPr>
        <w:t>The attackers used the stolen data to potentially carry out identity theft and account takeover. Equifax's poor security posture, including neglecting to renew a public-key certificate for at least 10 months, contributed to the breach. This certificate would have enabled data encryption and decryption, and its absence hindered Equifax's ability to detect the breach. The company faced severe criticism for its incident response, including allegations of insider trading.</w:t>
      </w:r>
      <w:r w:rsidRPr="00412CD2">
        <w:rPr>
          <w:rFonts w:ascii="Bahnschrift Light SemiCondensed" w:hAnsi="Bahnschrift Light SemiCondensed" w:cs="Arial"/>
          <w:color w:val="222222"/>
          <w:sz w:val="24"/>
          <w:szCs w:val="24"/>
        </w:rPr>
        <w:br/>
      </w:r>
      <w:r w:rsidRPr="00412CD2">
        <w:rPr>
          <w:rFonts w:ascii="Bahnschrift Light SemiCondensed" w:hAnsi="Bahnschrift Light SemiCondensed" w:cs="Arial"/>
          <w:color w:val="222222"/>
          <w:sz w:val="24"/>
          <w:szCs w:val="24"/>
        </w:rPr>
        <w:br/>
      </w:r>
      <w:r w:rsidRPr="00412CD2">
        <w:rPr>
          <w:rFonts w:ascii="Bahnschrift Light SemiCondensed" w:hAnsi="Bahnschrift Light SemiCondensed" w:cs="Arial"/>
          <w:color w:val="222222"/>
          <w:sz w:val="24"/>
          <w:szCs w:val="24"/>
          <w:shd w:val="clear" w:color="auto" w:fill="FFFFFF"/>
        </w:rPr>
        <w:t>The breach resulted in a $575 million settlement with the US Federal Trade Commission (FTC) and states. Equifax also offered free credit monitoring to affected individuals. The incident highlights the importance of robust security measures, including regular patching, encryption, and incident response planning.</w:t>
      </w:r>
    </w:p>
    <w:p w:rsidR="00526AC3" w:rsidRPr="00526AC3" w:rsidRDefault="00526AC3" w:rsidP="000B44BB">
      <w:pPr>
        <w:rPr>
          <w:rFonts w:ascii="Bahnschrift Light SemiCondensed" w:hAnsi="Bahnschrift Light SemiCondensed" w:cs="Arial"/>
          <w:b/>
          <w:color w:val="222222"/>
          <w:sz w:val="24"/>
          <w:szCs w:val="24"/>
          <w:shd w:val="clear" w:color="auto" w:fill="FFFFFF"/>
        </w:rPr>
      </w:pPr>
    </w:p>
    <w:p w:rsidR="00526AC3" w:rsidRDefault="00526AC3" w:rsidP="000B44BB">
      <w:pPr>
        <w:rPr>
          <w:rFonts w:ascii="Bahnschrift Light SemiCondensed" w:hAnsi="Bahnschrift Light SemiCondensed" w:cs="Arial"/>
          <w:color w:val="222222"/>
          <w:sz w:val="24"/>
          <w:szCs w:val="24"/>
          <w:shd w:val="clear" w:color="auto" w:fill="FFFFFF"/>
        </w:rPr>
      </w:pPr>
      <w:r w:rsidRPr="00526AC3">
        <w:rPr>
          <w:rFonts w:ascii="Arial" w:hAnsi="Arial" w:cs="Arial"/>
          <w:b/>
          <w:color w:val="222222"/>
          <w:shd w:val="clear" w:color="auto" w:fill="FFFFFF"/>
        </w:rPr>
        <w:t>Colonial Pipeline Ransomware Attack</w:t>
      </w:r>
      <w:r>
        <w:rPr>
          <w:rFonts w:ascii="Arial" w:hAnsi="Arial" w:cs="Arial"/>
          <w:color w:val="222222"/>
        </w:rPr>
        <w:br/>
      </w:r>
      <w:r w:rsidR="002461D9" w:rsidRPr="002461D9">
        <w:rPr>
          <w:rFonts w:ascii="Bahnschrift Light SemiCondensed" w:hAnsi="Bahnschrift Light SemiCondensed" w:cs="Arial"/>
          <w:color w:val="222222"/>
          <w:sz w:val="24"/>
          <w:szCs w:val="24"/>
          <w:shd w:val="clear" w:color="auto" w:fill="FFFFFF"/>
        </w:rPr>
        <w:t>This</w:t>
      </w:r>
      <w:r w:rsidRPr="002461D9">
        <w:rPr>
          <w:rFonts w:ascii="Bahnschrift Light SemiCondensed" w:hAnsi="Bahnschrift Light SemiCondensed" w:cs="Arial"/>
          <w:color w:val="222222"/>
          <w:sz w:val="24"/>
          <w:szCs w:val="24"/>
          <w:shd w:val="clear" w:color="auto" w:fill="FFFFFF"/>
        </w:rPr>
        <w:t xml:space="preserve"> attack occurred on May 7, 2021, and was attributed to the </w:t>
      </w:r>
      <w:proofErr w:type="spellStart"/>
      <w:r w:rsidRPr="002461D9">
        <w:rPr>
          <w:rFonts w:ascii="Bahnschrift Light SemiCondensed" w:hAnsi="Bahnschrift Light SemiCondensed" w:cs="Arial"/>
          <w:color w:val="222222"/>
          <w:sz w:val="24"/>
          <w:szCs w:val="24"/>
          <w:shd w:val="clear" w:color="auto" w:fill="FFFFFF"/>
        </w:rPr>
        <w:t>DarkSide</w:t>
      </w:r>
      <w:proofErr w:type="spellEnd"/>
      <w:r w:rsidRPr="002461D9">
        <w:rPr>
          <w:rFonts w:ascii="Bahnschrift Light SemiCondensed" w:hAnsi="Bahnschrift Light SemiCondensed" w:cs="Arial"/>
          <w:color w:val="222222"/>
          <w:sz w:val="24"/>
          <w:szCs w:val="24"/>
          <w:shd w:val="clear" w:color="auto" w:fill="FFFFFF"/>
        </w:rPr>
        <w:t xml:space="preserve"> ransomware group. The </w:t>
      </w:r>
      <w:r w:rsidRPr="002461D9">
        <w:rPr>
          <w:rFonts w:ascii="Bahnschrift Light SemiCondensed" w:hAnsi="Bahnschrift Light SemiCondensed" w:cs="Arial"/>
          <w:color w:val="222222"/>
          <w:sz w:val="24"/>
          <w:szCs w:val="24"/>
          <w:shd w:val="clear" w:color="auto" w:fill="FFFFFF"/>
        </w:rPr>
        <w:lastRenderedPageBreak/>
        <w:t xml:space="preserve">attackers encrypted Colonial Pipeline's data and demanded a ransom in exchange for the decryption key. The incident led to fuel shortages and price increases along the East Coast of the United States. If you need more information, I can try to find it for you. </w:t>
      </w:r>
      <w:r w:rsidRPr="002461D9">
        <w:rPr>
          <w:rFonts w:ascii="Arial" w:hAnsi="Arial" w:cs="Arial"/>
          <w:color w:val="222222"/>
          <w:sz w:val="24"/>
          <w:szCs w:val="24"/>
          <w:shd w:val="clear" w:color="auto" w:fill="FFFFFF"/>
        </w:rPr>
        <w:t>‎</w:t>
      </w:r>
      <w:r w:rsidRPr="002461D9">
        <w:rPr>
          <w:rFonts w:ascii="Bahnschrift Light SemiCondensed" w:hAnsi="Bahnschrift Light SemiCondensed" w:cs="Arial"/>
          <w:color w:val="222222"/>
          <w:sz w:val="24"/>
          <w:szCs w:val="24"/>
        </w:rPr>
        <w:br/>
      </w:r>
      <w:r w:rsidRPr="002461D9">
        <w:rPr>
          <w:rFonts w:ascii="Bahnschrift Light SemiCondensed" w:hAnsi="Bahnschrift Light SemiCondensed" w:cs="Arial"/>
          <w:color w:val="222222"/>
          <w:sz w:val="24"/>
          <w:szCs w:val="24"/>
        </w:rPr>
        <w:br/>
      </w:r>
      <w:r w:rsidRPr="002461D9">
        <w:rPr>
          <w:rFonts w:ascii="Bahnschrift Light SemiCondensed" w:hAnsi="Bahnschrift Light SemiCondensed" w:cs="Arial"/>
          <w:color w:val="222222"/>
          <w:sz w:val="24"/>
          <w:szCs w:val="24"/>
          <w:shd w:val="clear" w:color="auto" w:fill="FFFFFF"/>
        </w:rPr>
        <w:t xml:space="preserve">The </w:t>
      </w:r>
      <w:proofErr w:type="spellStart"/>
      <w:r w:rsidRPr="002461D9">
        <w:rPr>
          <w:rFonts w:ascii="Bahnschrift Light SemiCondensed" w:hAnsi="Bahnschrift Light SemiCondensed" w:cs="Arial"/>
          <w:color w:val="222222"/>
          <w:sz w:val="24"/>
          <w:szCs w:val="24"/>
          <w:shd w:val="clear" w:color="auto" w:fill="FFFFFF"/>
        </w:rPr>
        <w:t>DarkSide</w:t>
      </w:r>
      <w:proofErr w:type="spellEnd"/>
      <w:r w:rsidRPr="002461D9">
        <w:rPr>
          <w:rFonts w:ascii="Bahnschrift Light SemiCondensed" w:hAnsi="Bahnschrift Light SemiCondensed" w:cs="Arial"/>
          <w:color w:val="222222"/>
          <w:sz w:val="24"/>
          <w:szCs w:val="24"/>
          <w:shd w:val="clear" w:color="auto" w:fill="FFFFFF"/>
        </w:rPr>
        <w:t xml:space="preserve"> ransomware group, believed to be based in Eastern Europe, launched the attack, which affected the company's IT systems and forced a shutdown of its pipeline operations.</w:t>
      </w:r>
      <w:r w:rsidRPr="002461D9">
        <w:rPr>
          <w:rFonts w:ascii="Bahnschrift Light SemiCondensed" w:hAnsi="Bahnschrift Light SemiCondensed" w:cs="Arial"/>
          <w:color w:val="222222"/>
          <w:sz w:val="24"/>
          <w:szCs w:val="24"/>
        </w:rPr>
        <w:br/>
      </w:r>
      <w:r w:rsidRPr="002461D9">
        <w:rPr>
          <w:rFonts w:ascii="Bahnschrift Light SemiCondensed" w:hAnsi="Bahnschrift Light SemiCondensed" w:cs="Arial"/>
          <w:color w:val="222222"/>
          <w:sz w:val="24"/>
          <w:szCs w:val="24"/>
        </w:rPr>
        <w:br/>
      </w:r>
      <w:r w:rsidRPr="002461D9">
        <w:rPr>
          <w:rFonts w:ascii="Bahnschrift Light SemiCondensed" w:hAnsi="Bahnschrift Light SemiCondensed" w:cs="Arial"/>
          <w:color w:val="222222"/>
          <w:sz w:val="24"/>
          <w:szCs w:val="24"/>
          <w:shd w:val="clear" w:color="auto" w:fill="FFFFFF"/>
        </w:rPr>
        <w:t>The attackers used a ransomware variant that encrypted Colonial Pipeline's data and demanded a ransom in exchange for the decryption key. The incident led to fuel shortages and price increases along the East Coast of the United States, causing widespread disruptions.</w:t>
      </w:r>
      <w:r w:rsidRPr="002461D9">
        <w:rPr>
          <w:rFonts w:ascii="Bahnschrift Light SemiCondensed" w:hAnsi="Bahnschrift Light SemiCondensed" w:cs="Arial"/>
          <w:color w:val="222222"/>
          <w:sz w:val="24"/>
          <w:szCs w:val="24"/>
        </w:rPr>
        <w:br/>
      </w:r>
      <w:r w:rsidRPr="002461D9">
        <w:rPr>
          <w:rFonts w:ascii="Bahnschrift Light SemiCondensed" w:hAnsi="Bahnschrift Light SemiCondensed" w:cs="Arial"/>
          <w:color w:val="222222"/>
          <w:sz w:val="24"/>
          <w:szCs w:val="24"/>
        </w:rPr>
        <w:br/>
      </w:r>
      <w:r w:rsidRPr="002461D9">
        <w:rPr>
          <w:rFonts w:ascii="Bahnschrift Light SemiCondensed" w:hAnsi="Bahnschrift Light SemiCondensed" w:cs="Arial"/>
          <w:color w:val="222222"/>
          <w:sz w:val="24"/>
          <w:szCs w:val="24"/>
          <w:shd w:val="clear" w:color="auto" w:fill="FFFFFF"/>
        </w:rPr>
        <w:t>The security gaps that contributed to the breach include:</w:t>
      </w:r>
      <w:r w:rsidRPr="002461D9">
        <w:rPr>
          <w:rFonts w:ascii="Bahnschrift Light SemiCondensed" w:hAnsi="Bahnschrift Light SemiCondensed" w:cs="Arial"/>
          <w:color w:val="222222"/>
          <w:sz w:val="24"/>
          <w:szCs w:val="24"/>
        </w:rPr>
        <w:br/>
      </w:r>
      <w:r w:rsidRPr="002461D9">
        <w:rPr>
          <w:rFonts w:ascii="Bahnschrift Light SemiCondensed" w:hAnsi="Bahnschrift Light SemiCondensed" w:cs="Arial"/>
          <w:color w:val="222222"/>
          <w:sz w:val="24"/>
          <w:szCs w:val="24"/>
        </w:rPr>
        <w:br/>
      </w:r>
      <w:r w:rsidRPr="002461D9">
        <w:rPr>
          <w:rFonts w:ascii="Bahnschrift Light SemiCondensed" w:hAnsi="Bahnschrift Light SemiCondensed" w:cs="Arial"/>
          <w:color w:val="222222"/>
          <w:sz w:val="24"/>
          <w:szCs w:val="24"/>
          <w:shd w:val="clear" w:color="auto" w:fill="FFFFFF"/>
        </w:rPr>
        <w:t>- Potential vulnerabilities in Colonial Pipeline's IT systems</w:t>
      </w:r>
      <w:r w:rsidRPr="002461D9">
        <w:rPr>
          <w:rFonts w:ascii="Bahnschrift Light SemiCondensed" w:hAnsi="Bahnschrift Light SemiCondensed" w:cs="Arial"/>
          <w:color w:val="222222"/>
          <w:sz w:val="24"/>
          <w:szCs w:val="24"/>
        </w:rPr>
        <w:br/>
      </w:r>
      <w:r w:rsidRPr="002461D9">
        <w:rPr>
          <w:rFonts w:ascii="Bahnschrift Light SemiCondensed" w:hAnsi="Bahnschrift Light SemiCondensed" w:cs="Arial"/>
          <w:color w:val="222222"/>
          <w:sz w:val="24"/>
          <w:szCs w:val="24"/>
          <w:shd w:val="clear" w:color="auto" w:fill="FFFFFF"/>
        </w:rPr>
        <w:t>- Insufficient security measures to prevent lateral movement</w:t>
      </w:r>
      <w:r w:rsidRPr="002461D9">
        <w:rPr>
          <w:rFonts w:ascii="Bahnschrift Light SemiCondensed" w:hAnsi="Bahnschrift Light SemiCondensed" w:cs="Arial"/>
          <w:color w:val="222222"/>
          <w:sz w:val="24"/>
          <w:szCs w:val="24"/>
        </w:rPr>
        <w:br/>
      </w:r>
      <w:r w:rsidRPr="002461D9">
        <w:rPr>
          <w:rFonts w:ascii="Bahnschrift Light SemiCondensed" w:hAnsi="Bahnschrift Light SemiCondensed" w:cs="Arial"/>
          <w:color w:val="222222"/>
          <w:sz w:val="24"/>
          <w:szCs w:val="24"/>
          <w:shd w:val="clear" w:color="auto" w:fill="FFFFFF"/>
        </w:rPr>
        <w:t>- Lack of robust backup and disaster recovery procedures</w:t>
      </w:r>
      <w:r w:rsidRPr="002461D9">
        <w:rPr>
          <w:rFonts w:ascii="Bahnschrift Light SemiCondensed" w:hAnsi="Bahnschrift Light SemiCondensed" w:cs="Arial"/>
          <w:color w:val="222222"/>
          <w:sz w:val="24"/>
          <w:szCs w:val="24"/>
        </w:rPr>
        <w:br/>
      </w:r>
      <w:r w:rsidRPr="002461D9">
        <w:rPr>
          <w:rFonts w:ascii="Bahnschrift Light SemiCondensed" w:hAnsi="Bahnschrift Light SemiCondensed" w:cs="Arial"/>
          <w:color w:val="222222"/>
          <w:sz w:val="24"/>
          <w:szCs w:val="24"/>
        </w:rPr>
        <w:br/>
      </w:r>
      <w:r w:rsidRPr="002461D9">
        <w:rPr>
          <w:rFonts w:ascii="Bahnschrift Light SemiCondensed" w:hAnsi="Bahnschrift Light SemiCondensed" w:cs="Arial"/>
          <w:color w:val="222222"/>
          <w:sz w:val="24"/>
          <w:szCs w:val="24"/>
          <w:shd w:val="clear" w:color="auto" w:fill="FFFFFF"/>
        </w:rPr>
        <w:t>The attack highlights the growing threat of ransomware attacks on critical infrastructure and the need for organizations to prioritize cybersecurity and develop robust incident response plans.</w:t>
      </w:r>
    </w:p>
    <w:p w:rsidR="00BE5C80" w:rsidRDefault="00BE5C80" w:rsidP="000B44BB">
      <w:pPr>
        <w:rPr>
          <w:rFonts w:ascii="Bahnschrift Light SemiCondensed" w:hAnsi="Bahnschrift Light SemiCondensed" w:cs="Arial"/>
          <w:color w:val="222222"/>
          <w:sz w:val="24"/>
          <w:szCs w:val="24"/>
          <w:shd w:val="clear" w:color="auto" w:fill="FFFFFF"/>
        </w:rPr>
      </w:pPr>
    </w:p>
    <w:p w:rsidR="005B7F1A" w:rsidRDefault="00BE5C80" w:rsidP="000B44BB">
      <w:pPr>
        <w:rPr>
          <w:rFonts w:ascii="Arial" w:hAnsi="Arial" w:cs="Arial"/>
          <w:b/>
          <w:color w:val="222222"/>
          <w:shd w:val="clear" w:color="auto" w:fill="FFFFFF"/>
        </w:rPr>
      </w:pPr>
      <w:r w:rsidRPr="00BE5C80">
        <w:rPr>
          <w:rFonts w:ascii="Arial" w:hAnsi="Arial" w:cs="Arial"/>
          <w:b/>
          <w:color w:val="222222"/>
          <w:shd w:val="clear" w:color="auto" w:fill="FFFFFF"/>
        </w:rPr>
        <w:t>Security Gaps and Recommendations</w:t>
      </w:r>
      <w:r>
        <w:rPr>
          <w:rFonts w:ascii="Arial" w:hAnsi="Arial" w:cs="Arial"/>
          <w:color w:val="222222"/>
        </w:rPr>
        <w:br/>
      </w:r>
      <w:r w:rsidRPr="009072DF">
        <w:rPr>
          <w:rFonts w:ascii="Bahnschrift Light SemiCondensed" w:hAnsi="Bahnschrift Light SemiCondensed" w:cs="Arial"/>
          <w:color w:val="222222"/>
          <w:sz w:val="24"/>
          <w:szCs w:val="24"/>
          <w:shd w:val="clear" w:color="auto" w:fill="FFFFFF"/>
        </w:rPr>
        <w:t>Both the Equifax data breach and the Colonial Pipeline ransomware attack demonstrate the importance of robust security measures, including:</w:t>
      </w:r>
      <w:r w:rsidRPr="009072DF">
        <w:rPr>
          <w:rFonts w:ascii="Bahnschrift Light SemiCondensed" w:hAnsi="Bahnschrift Light SemiCondensed" w:cs="Arial"/>
          <w:color w:val="222222"/>
          <w:sz w:val="24"/>
          <w:szCs w:val="24"/>
        </w:rPr>
        <w:br/>
      </w:r>
      <w:r w:rsidRPr="009072DF">
        <w:rPr>
          <w:rFonts w:ascii="Bahnschrift Light SemiCondensed" w:hAnsi="Bahnschrift Light SemiCondensed" w:cs="Arial"/>
          <w:color w:val="222222"/>
          <w:sz w:val="24"/>
          <w:szCs w:val="24"/>
        </w:rPr>
        <w:br/>
      </w:r>
      <w:r w:rsidRPr="009072DF">
        <w:rPr>
          <w:rFonts w:ascii="Bahnschrift Light SemiCondensed" w:hAnsi="Bahnschrift Light SemiCondensed" w:cs="Arial"/>
          <w:color w:val="222222"/>
          <w:sz w:val="24"/>
          <w:szCs w:val="24"/>
          <w:shd w:val="clear" w:color="auto" w:fill="FFFFFF"/>
        </w:rPr>
        <w:t>- Regular patching and vulnerability management</w:t>
      </w:r>
      <w:r w:rsidRPr="009072DF">
        <w:rPr>
          <w:rFonts w:ascii="Bahnschrift Light SemiCondensed" w:hAnsi="Bahnschrift Light SemiCondensed" w:cs="Arial"/>
          <w:color w:val="222222"/>
          <w:sz w:val="24"/>
          <w:szCs w:val="24"/>
        </w:rPr>
        <w:br/>
      </w:r>
      <w:r w:rsidRPr="009072DF">
        <w:rPr>
          <w:rFonts w:ascii="Bahnschrift Light SemiCondensed" w:hAnsi="Bahnschrift Light SemiCondensed" w:cs="Arial"/>
          <w:color w:val="222222"/>
          <w:sz w:val="24"/>
          <w:szCs w:val="24"/>
          <w:shd w:val="clear" w:color="auto" w:fill="FFFFFF"/>
        </w:rPr>
        <w:t>- Implementation of robust security controls, such as encryption and access controls</w:t>
      </w:r>
      <w:r w:rsidRPr="009072DF">
        <w:rPr>
          <w:rFonts w:ascii="Bahnschrift Light SemiCondensed" w:hAnsi="Bahnschrift Light SemiCondensed" w:cs="Arial"/>
          <w:color w:val="222222"/>
          <w:sz w:val="24"/>
          <w:szCs w:val="24"/>
        </w:rPr>
        <w:br/>
      </w:r>
      <w:r w:rsidRPr="009072DF">
        <w:rPr>
          <w:rFonts w:ascii="Bahnschrift Light SemiCondensed" w:hAnsi="Bahnschrift Light SemiCondensed" w:cs="Arial"/>
          <w:color w:val="222222"/>
          <w:sz w:val="24"/>
          <w:szCs w:val="24"/>
          <w:shd w:val="clear" w:color="auto" w:fill="FFFFFF"/>
        </w:rPr>
        <w:t>- Development of incident response plans and regular backup and disaster recovery procedures</w:t>
      </w:r>
      <w:r w:rsidRPr="009072DF">
        <w:rPr>
          <w:rFonts w:ascii="Bahnschrift Light SemiCondensed" w:hAnsi="Bahnschrift Light SemiCondensed" w:cs="Arial"/>
          <w:color w:val="222222"/>
          <w:sz w:val="24"/>
          <w:szCs w:val="24"/>
        </w:rPr>
        <w:br/>
      </w:r>
      <w:r w:rsidRPr="009072DF">
        <w:rPr>
          <w:rFonts w:ascii="Bahnschrift Light SemiCondensed" w:hAnsi="Bahnschrift Light SemiCondensed" w:cs="Arial"/>
          <w:color w:val="222222"/>
          <w:sz w:val="24"/>
          <w:szCs w:val="24"/>
          <w:shd w:val="clear" w:color="auto" w:fill="FFFFFF"/>
        </w:rPr>
        <w:t>- Employee training and awareness programs to prevent phishing and other social engineering attacks</w:t>
      </w:r>
      <w:r w:rsidRPr="009072DF">
        <w:rPr>
          <w:rFonts w:ascii="Bahnschrift Light SemiCondensed" w:hAnsi="Bahnschrift Light SemiCondensed" w:cs="Arial"/>
          <w:color w:val="222222"/>
          <w:sz w:val="24"/>
          <w:szCs w:val="24"/>
        </w:rPr>
        <w:br/>
      </w:r>
      <w:r w:rsidRPr="009072DF">
        <w:rPr>
          <w:rFonts w:ascii="Bahnschrift Light SemiCondensed" w:hAnsi="Bahnschrift Light SemiCondensed" w:cs="Arial"/>
          <w:color w:val="222222"/>
          <w:sz w:val="24"/>
          <w:szCs w:val="24"/>
        </w:rPr>
        <w:br/>
      </w:r>
      <w:r w:rsidRPr="009072DF">
        <w:rPr>
          <w:rFonts w:ascii="Bahnschrift Light SemiCondensed" w:hAnsi="Bahnschrift Light SemiCondensed" w:cs="Arial"/>
          <w:color w:val="222222"/>
          <w:sz w:val="24"/>
          <w:szCs w:val="24"/>
          <w:shd w:val="clear" w:color="auto" w:fill="FFFFFF"/>
        </w:rPr>
        <w:t>By prioritizing cybersecurity and implementing these measures, organizations can reduce the risk of security incidents and protect their assets and reputation</w:t>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p>
    <w:p w:rsidR="00BE5C80" w:rsidRPr="009072DF" w:rsidRDefault="00BE5C80" w:rsidP="000B44BB">
      <w:pPr>
        <w:rPr>
          <w:rFonts w:ascii="Bahnschrift Light SemiCondensed" w:hAnsi="Bahnschrift Light SemiCondensed" w:cs="Arial"/>
          <w:b/>
          <w:color w:val="222222"/>
          <w:sz w:val="24"/>
          <w:szCs w:val="24"/>
          <w:shd w:val="clear" w:color="auto" w:fill="FFFFFF"/>
        </w:rPr>
      </w:pPr>
      <w:r w:rsidRPr="00BE5C80">
        <w:rPr>
          <w:rFonts w:ascii="Arial" w:hAnsi="Arial" w:cs="Arial"/>
          <w:b/>
          <w:color w:val="222222"/>
          <w:shd w:val="clear" w:color="auto" w:fill="FFFFFF"/>
        </w:rPr>
        <w:lastRenderedPageBreak/>
        <w:t> Recommendations for Organizations</w:t>
      </w:r>
      <w:r>
        <w:rPr>
          <w:rFonts w:ascii="Arial" w:hAnsi="Arial" w:cs="Arial"/>
          <w:color w:val="222222"/>
        </w:rPr>
        <w:br/>
      </w:r>
      <w:r w:rsidRPr="009072DF">
        <w:rPr>
          <w:rFonts w:ascii="Bahnschrift Light SemiCondensed" w:hAnsi="Bahnschrift Light SemiCondensed" w:cs="Arial"/>
          <w:color w:val="222222"/>
          <w:sz w:val="24"/>
          <w:szCs w:val="24"/>
          <w:shd w:val="clear" w:color="auto" w:fill="FFFFFF"/>
        </w:rPr>
        <w:t>To prevent similar incidents, organizations should consider the following recommendations:</w:t>
      </w:r>
      <w:r w:rsidRPr="009072DF">
        <w:rPr>
          <w:rFonts w:ascii="Bahnschrift Light SemiCondensed" w:hAnsi="Bahnschrift Light SemiCondensed" w:cs="Arial"/>
          <w:color w:val="222222"/>
          <w:sz w:val="24"/>
          <w:szCs w:val="24"/>
        </w:rPr>
        <w:br/>
      </w:r>
      <w:r w:rsidRPr="009072DF">
        <w:rPr>
          <w:rFonts w:ascii="Bahnschrift Light SemiCondensed" w:hAnsi="Bahnschrift Light SemiCondensed" w:cs="Arial"/>
          <w:color w:val="222222"/>
          <w:sz w:val="24"/>
          <w:szCs w:val="24"/>
        </w:rPr>
        <w:br/>
      </w:r>
      <w:r w:rsidRPr="009072DF">
        <w:rPr>
          <w:rFonts w:ascii="Bahnschrift Light SemiCondensed" w:hAnsi="Bahnschrift Light SemiCondensed" w:cs="Arial"/>
          <w:b/>
          <w:color w:val="222222"/>
          <w:sz w:val="24"/>
          <w:szCs w:val="24"/>
          <w:shd w:val="clear" w:color="auto" w:fill="FFFFFF"/>
        </w:rPr>
        <w:t>1. Implement robust security controls</w:t>
      </w:r>
      <w:r w:rsidRPr="009072DF">
        <w:rPr>
          <w:rFonts w:ascii="Bahnschrift Light SemiCondensed" w:hAnsi="Bahnschrift Light SemiCondensed" w:cs="Arial"/>
          <w:color w:val="222222"/>
          <w:sz w:val="24"/>
          <w:szCs w:val="24"/>
          <w:shd w:val="clear" w:color="auto" w:fill="FFFFFF"/>
        </w:rPr>
        <w:t>: Regularly update and patch systems, implement firewalls and intrusion detection systems, and use encryption to protect sensitive data.</w:t>
      </w:r>
      <w:r w:rsidRPr="009072DF">
        <w:rPr>
          <w:rFonts w:ascii="Bahnschrift Light SemiCondensed" w:hAnsi="Bahnschrift Light SemiCondensed" w:cs="Arial"/>
          <w:color w:val="222222"/>
          <w:sz w:val="24"/>
          <w:szCs w:val="24"/>
        </w:rPr>
        <w:br/>
      </w:r>
    </w:p>
    <w:p w:rsidR="00BE5C80" w:rsidRPr="009072DF" w:rsidRDefault="00BE5C80" w:rsidP="000B44BB">
      <w:pPr>
        <w:rPr>
          <w:rFonts w:ascii="Bahnschrift Light SemiCondensed" w:hAnsi="Bahnschrift Light SemiCondensed" w:cs="Arial"/>
          <w:b/>
          <w:color w:val="222222"/>
          <w:sz w:val="24"/>
          <w:szCs w:val="24"/>
          <w:shd w:val="clear" w:color="auto" w:fill="FFFFFF"/>
        </w:rPr>
      </w:pPr>
      <w:r w:rsidRPr="009072DF">
        <w:rPr>
          <w:rFonts w:ascii="Bahnschrift Light SemiCondensed" w:hAnsi="Bahnschrift Light SemiCondensed" w:cs="Arial"/>
          <w:b/>
          <w:color w:val="222222"/>
          <w:sz w:val="24"/>
          <w:szCs w:val="24"/>
          <w:shd w:val="clear" w:color="auto" w:fill="FFFFFF"/>
        </w:rPr>
        <w:t>2. Conduct regular security audits:</w:t>
      </w:r>
      <w:r w:rsidRPr="009072DF">
        <w:rPr>
          <w:rFonts w:ascii="Bahnschrift Light SemiCondensed" w:hAnsi="Bahnschrift Light SemiCondensed" w:cs="Arial"/>
          <w:color w:val="222222"/>
          <w:sz w:val="24"/>
          <w:szCs w:val="24"/>
          <w:shd w:val="clear" w:color="auto" w:fill="FFFFFF"/>
        </w:rPr>
        <w:t xml:space="preserve"> Identify vulnerabilities and weaknesses in systems and processes, and address them before they can be exploited.</w:t>
      </w:r>
      <w:r w:rsidRPr="009072DF">
        <w:rPr>
          <w:rFonts w:ascii="Bahnschrift Light SemiCondensed" w:hAnsi="Bahnschrift Light SemiCondensed" w:cs="Arial"/>
          <w:color w:val="222222"/>
          <w:sz w:val="24"/>
          <w:szCs w:val="24"/>
        </w:rPr>
        <w:br/>
      </w:r>
    </w:p>
    <w:p w:rsidR="009072DF" w:rsidRDefault="00BE5C80" w:rsidP="000B44BB">
      <w:pPr>
        <w:rPr>
          <w:rFonts w:ascii="Bahnschrift Light SemiCondensed" w:hAnsi="Bahnschrift Light SemiCondensed" w:cs="Arial"/>
          <w:b/>
          <w:color w:val="222222"/>
          <w:sz w:val="24"/>
          <w:szCs w:val="24"/>
          <w:shd w:val="clear" w:color="auto" w:fill="FFFFFF"/>
        </w:rPr>
      </w:pPr>
      <w:r w:rsidRPr="009072DF">
        <w:rPr>
          <w:rFonts w:ascii="Bahnschrift Light SemiCondensed" w:hAnsi="Bahnschrift Light SemiCondensed" w:cs="Arial"/>
          <w:b/>
          <w:color w:val="222222"/>
          <w:sz w:val="24"/>
          <w:szCs w:val="24"/>
          <w:shd w:val="clear" w:color="auto" w:fill="FFFFFF"/>
        </w:rPr>
        <w:t>3. Develop incident response plans</w:t>
      </w:r>
      <w:r w:rsidRPr="009072DF">
        <w:rPr>
          <w:rFonts w:ascii="Bahnschrift Light SemiCondensed" w:hAnsi="Bahnschrift Light SemiCondensed" w:cs="Arial"/>
          <w:color w:val="222222"/>
          <w:sz w:val="24"/>
          <w:szCs w:val="24"/>
          <w:shd w:val="clear" w:color="auto" w:fill="FFFFFF"/>
        </w:rPr>
        <w:t>: Establish procedures for responding to security incidents, including containment, eradication, recovery, and post-incident activities.</w:t>
      </w:r>
      <w:r w:rsidRPr="009072DF">
        <w:rPr>
          <w:rFonts w:ascii="Bahnschrift Light SemiCondensed" w:hAnsi="Bahnschrift Light SemiCondensed" w:cs="Arial"/>
          <w:color w:val="222222"/>
          <w:sz w:val="24"/>
          <w:szCs w:val="24"/>
        </w:rPr>
        <w:br/>
      </w:r>
    </w:p>
    <w:p w:rsidR="00BE5C80" w:rsidRPr="009072DF" w:rsidRDefault="00BE5C80" w:rsidP="000B44BB">
      <w:pPr>
        <w:rPr>
          <w:rFonts w:ascii="Bahnschrift Light SemiCondensed" w:hAnsi="Bahnschrift Light SemiCondensed" w:cs="Arial"/>
          <w:b/>
          <w:color w:val="222222"/>
          <w:sz w:val="24"/>
          <w:szCs w:val="24"/>
          <w:shd w:val="clear" w:color="auto" w:fill="FFFFFF"/>
        </w:rPr>
      </w:pPr>
      <w:r w:rsidRPr="009072DF">
        <w:rPr>
          <w:rFonts w:ascii="Bahnschrift Light SemiCondensed" w:hAnsi="Bahnschrift Light SemiCondensed" w:cs="Arial"/>
          <w:b/>
          <w:color w:val="222222"/>
          <w:sz w:val="24"/>
          <w:szCs w:val="24"/>
          <w:shd w:val="clear" w:color="auto" w:fill="FFFFFF"/>
        </w:rPr>
        <w:t>4. Provide employee training and awareness</w:t>
      </w:r>
      <w:r w:rsidRPr="009072DF">
        <w:rPr>
          <w:rFonts w:ascii="Bahnschrift Light SemiCondensed" w:hAnsi="Bahnschrift Light SemiCondensed" w:cs="Arial"/>
          <w:color w:val="222222"/>
          <w:sz w:val="24"/>
          <w:szCs w:val="24"/>
          <w:shd w:val="clear" w:color="auto" w:fill="FFFFFF"/>
        </w:rPr>
        <w:t>: Educate employees on security best practices, phishing, and other social engineering attacks.</w:t>
      </w:r>
      <w:r w:rsidRPr="009072DF">
        <w:rPr>
          <w:rFonts w:ascii="Bahnschrift Light SemiCondensed" w:hAnsi="Bahnschrift Light SemiCondensed" w:cs="Arial"/>
          <w:color w:val="222222"/>
          <w:sz w:val="24"/>
          <w:szCs w:val="24"/>
        </w:rPr>
        <w:br/>
      </w:r>
    </w:p>
    <w:p w:rsidR="00BE5C80" w:rsidRDefault="00BE5C80" w:rsidP="000B44BB">
      <w:pPr>
        <w:rPr>
          <w:rFonts w:ascii="Arial" w:hAnsi="Arial" w:cs="Arial"/>
          <w:color w:val="222222"/>
          <w:shd w:val="clear" w:color="auto" w:fill="FFFFFF"/>
        </w:rPr>
      </w:pPr>
      <w:r w:rsidRPr="009072DF">
        <w:rPr>
          <w:rFonts w:ascii="Bahnschrift Light SemiCondensed" w:hAnsi="Bahnschrift Light SemiCondensed" w:cs="Arial"/>
          <w:b/>
          <w:color w:val="222222"/>
          <w:sz w:val="24"/>
          <w:szCs w:val="24"/>
          <w:shd w:val="clear" w:color="auto" w:fill="FFFFFF"/>
        </w:rPr>
        <w:t>5. Implement backup and disaster recovery procedures</w:t>
      </w:r>
      <w:r w:rsidRPr="009072DF">
        <w:rPr>
          <w:rFonts w:ascii="Bahnschrift Light SemiCondensed" w:hAnsi="Bahnschrift Light SemiCondensed" w:cs="Arial"/>
          <w:color w:val="222222"/>
          <w:sz w:val="24"/>
          <w:szCs w:val="24"/>
          <w:shd w:val="clear" w:color="auto" w:fill="FFFFFF"/>
        </w:rPr>
        <w:t>: Regularly back up critical data and have a plan in place to restore systems and data in the event of a disaster.</w:t>
      </w:r>
      <w:r w:rsidRPr="009072DF">
        <w:rPr>
          <w:rFonts w:ascii="Bahnschrift Light SemiCondensed" w:hAnsi="Bahnschrift Light SemiCondensed" w:cs="Arial"/>
          <w:color w:val="222222"/>
          <w:sz w:val="24"/>
          <w:szCs w:val="24"/>
        </w:rPr>
        <w:br/>
      </w:r>
      <w:r w:rsidRPr="009072DF">
        <w:rPr>
          <w:rFonts w:ascii="Bahnschrift Light SemiCondensed" w:hAnsi="Bahnschrift Light SemiCondensed" w:cs="Arial"/>
          <w:color w:val="222222"/>
          <w:sz w:val="24"/>
          <w:szCs w:val="24"/>
        </w:rPr>
        <w:br/>
      </w:r>
      <w:r w:rsidRPr="00BE5C80">
        <w:rPr>
          <w:rFonts w:ascii="Arial" w:hAnsi="Arial" w:cs="Arial"/>
          <w:b/>
          <w:color w:val="222222"/>
          <w:shd w:val="clear" w:color="auto" w:fill="FFFFFF"/>
        </w:rPr>
        <w:t> Conclusion</w:t>
      </w:r>
      <w:r>
        <w:rPr>
          <w:rFonts w:ascii="Arial" w:hAnsi="Arial" w:cs="Arial"/>
          <w:color w:val="222222"/>
        </w:rPr>
        <w:br/>
      </w:r>
      <w:r w:rsidRPr="00BE5C80">
        <w:rPr>
          <w:rFonts w:ascii="Bahnschrift Light SemiCondensed" w:hAnsi="Bahnschrift Light SemiCondensed" w:cs="Arial"/>
          <w:color w:val="222222"/>
          <w:sz w:val="24"/>
          <w:szCs w:val="24"/>
          <w:shd w:val="clear" w:color="auto" w:fill="FFFFFF"/>
        </w:rPr>
        <w:t>The Equifax data breach and the Colonial Pipeline ransomware attack demonstrate the importance of robust security measures and incident response planning. By understanding the causes and consequences of these incidents, organizations can take proactive steps to prevent similar incidents and protect their assets and reputation.</w:t>
      </w:r>
      <w:r w:rsidRPr="00BE5C80">
        <w:rPr>
          <w:rFonts w:ascii="Bahnschrift Light SemiCondensed" w:hAnsi="Bahnschrift Light SemiCondensed" w:cs="Arial"/>
          <w:color w:val="222222"/>
          <w:sz w:val="24"/>
          <w:szCs w:val="24"/>
        </w:rPr>
        <w:br/>
      </w:r>
      <w:r w:rsidRPr="00BE5C80">
        <w:rPr>
          <w:rFonts w:ascii="Bahnschrift Light SemiCondensed" w:hAnsi="Bahnschrift Light SemiCondensed" w:cs="Arial"/>
          <w:color w:val="222222"/>
          <w:sz w:val="24"/>
          <w:szCs w:val="24"/>
        </w:rPr>
        <w:br/>
      </w:r>
      <w:r w:rsidRPr="00BE5C80">
        <w:rPr>
          <w:rFonts w:ascii="Arial" w:hAnsi="Arial" w:cs="Arial"/>
          <w:b/>
          <w:color w:val="222222"/>
          <w:shd w:val="clear" w:color="auto" w:fill="FFFFFF"/>
        </w:rPr>
        <w:t>References</w:t>
      </w:r>
      <w:r>
        <w:rPr>
          <w:rFonts w:ascii="Arial" w:hAnsi="Arial" w:cs="Arial"/>
          <w:color w:val="222222"/>
        </w:rPr>
        <w:br/>
      </w:r>
      <w:r w:rsidRPr="00BE5C80">
        <w:rPr>
          <w:rFonts w:ascii="Bahnschrift Light SemiCondensed" w:hAnsi="Bahnschrift Light SemiCondensed" w:cs="Arial"/>
          <w:color w:val="222222"/>
          <w:sz w:val="24"/>
          <w:szCs w:val="24"/>
          <w:shd w:val="clear" w:color="auto" w:fill="FFFFFF"/>
        </w:rPr>
        <w:t>- Equifax data breach: Various news articles and reports</w:t>
      </w:r>
      <w:r w:rsidRPr="00BE5C80">
        <w:rPr>
          <w:rFonts w:ascii="Bahnschrift Light SemiCondensed" w:hAnsi="Bahnschrift Light SemiCondensed" w:cs="Arial"/>
          <w:color w:val="222222"/>
          <w:sz w:val="24"/>
          <w:szCs w:val="24"/>
        </w:rPr>
        <w:br/>
      </w:r>
      <w:r w:rsidRPr="00BE5C80">
        <w:rPr>
          <w:rFonts w:ascii="Bahnschrift Light SemiCondensed" w:hAnsi="Bahnschrift Light SemiCondensed" w:cs="Arial"/>
          <w:color w:val="222222"/>
          <w:sz w:val="24"/>
          <w:szCs w:val="24"/>
          <w:shd w:val="clear" w:color="auto" w:fill="FFFFFF"/>
        </w:rPr>
        <w:t>- Colonial Pipeline ransomware attack: Various news articles and reports</w:t>
      </w:r>
    </w:p>
    <w:p w:rsidR="00BE5C80" w:rsidRPr="00BE5C80" w:rsidRDefault="00BE5C80" w:rsidP="00BE5C80">
      <w:pPr>
        <w:rPr>
          <w:rFonts w:ascii="Bahnschrift Light SemiCondensed" w:hAnsi="Bahnschrift Light SemiCondensed"/>
        </w:rPr>
      </w:pPr>
      <w:r w:rsidRPr="00BE5C80">
        <w:rPr>
          <w:rFonts w:ascii="Bahnschrift Light SemiCondensed" w:hAnsi="Bahnschrift Light SemiCondensed"/>
        </w:rPr>
        <w:t>Understanding Cybersecurity Incidents – </w:t>
      </w:r>
      <w:hyperlink r:id="rId10" w:tgtFrame="_blank" w:history="1">
        <w:r w:rsidRPr="00BE5C80">
          <w:rPr>
            <w:rStyle w:val="Hyperlink"/>
            <w:rFonts w:ascii="Bahnschrift Light SemiCondensed" w:hAnsi="Bahnschrift Light SemiCondensed"/>
          </w:rPr>
          <w:t>Read Here</w:t>
        </w:r>
      </w:hyperlink>
    </w:p>
    <w:p w:rsidR="00BE5C80" w:rsidRPr="00BE5C80" w:rsidRDefault="00BE5C80" w:rsidP="00BE5C80">
      <w:pPr>
        <w:rPr>
          <w:rFonts w:ascii="Bahnschrift Light SemiCondensed" w:hAnsi="Bahnschrift Light SemiCondensed"/>
        </w:rPr>
      </w:pPr>
      <w:r w:rsidRPr="00BE5C80">
        <w:rPr>
          <w:rFonts w:ascii="Bahnschrift Light SemiCondensed" w:hAnsi="Bahnschrift Light SemiCondensed"/>
        </w:rPr>
        <w:t>Data Breach Case Studies – </w:t>
      </w:r>
      <w:hyperlink r:id="rId11" w:tgtFrame="_blank" w:history="1">
        <w:r w:rsidRPr="00BE5C80">
          <w:rPr>
            <w:rStyle w:val="Hyperlink"/>
            <w:rFonts w:ascii="Bahnschrift Light SemiCondensed" w:hAnsi="Bahnschrift Light SemiCondensed"/>
          </w:rPr>
          <w:t>Read Here</w:t>
        </w:r>
      </w:hyperlink>
    </w:p>
    <w:p w:rsidR="00BE5C80" w:rsidRPr="00BE5C80" w:rsidRDefault="00BE5C80" w:rsidP="00BE5C80">
      <w:pPr>
        <w:rPr>
          <w:rFonts w:ascii="Bahnschrift Light SemiCondensed" w:hAnsi="Bahnschrift Light SemiCondensed"/>
        </w:rPr>
      </w:pPr>
    </w:p>
    <w:p w:rsidR="00412CD2" w:rsidRPr="002461D9" w:rsidRDefault="00412CD2" w:rsidP="000B44BB">
      <w:pPr>
        <w:rPr>
          <w:rFonts w:ascii="Bahnschrift Light SemiCondensed" w:hAnsi="Bahnschrift Light SemiCondensed"/>
          <w:b/>
          <w:sz w:val="24"/>
          <w:szCs w:val="24"/>
        </w:rPr>
      </w:pPr>
    </w:p>
    <w:p w:rsidR="00412CD2" w:rsidRPr="002461D9" w:rsidRDefault="00412CD2" w:rsidP="000B44BB">
      <w:pPr>
        <w:rPr>
          <w:rFonts w:ascii="Bahnschrift Light SemiCondensed" w:hAnsi="Bahnschrift Light SemiCondensed"/>
          <w:b/>
          <w:sz w:val="24"/>
          <w:szCs w:val="24"/>
        </w:rPr>
      </w:pPr>
    </w:p>
    <w:p w:rsidR="000B44BB" w:rsidRPr="00412CD2" w:rsidRDefault="000B44BB">
      <w:pPr>
        <w:keepNext/>
        <w:keepLines/>
        <w:pBdr>
          <w:top w:val="nil"/>
          <w:left w:val="nil"/>
          <w:bottom w:val="nil"/>
          <w:right w:val="nil"/>
          <w:between w:val="nil"/>
        </w:pBdr>
        <w:spacing w:before="480" w:after="240" w:line="360" w:lineRule="auto"/>
        <w:rPr>
          <w:rFonts w:ascii="Bahnschrift Light SemiCondensed" w:hAnsi="Bahnschrift Light SemiCondensed" w:cs="Segoe UI"/>
          <w:color w:val="1D2125"/>
          <w:sz w:val="24"/>
          <w:szCs w:val="24"/>
          <w:shd w:val="clear" w:color="auto" w:fill="F8F9FA"/>
        </w:rPr>
      </w:pPr>
    </w:p>
    <w:p w:rsidR="008B0D09" w:rsidRPr="00272BA1" w:rsidRDefault="00D1210C" w:rsidP="00272BA1">
      <w:pPr>
        <w:keepNext/>
        <w:keepLines/>
        <w:pBdr>
          <w:top w:val="nil"/>
          <w:left w:val="nil"/>
          <w:bottom w:val="nil"/>
          <w:right w:val="nil"/>
          <w:between w:val="nil"/>
        </w:pBdr>
        <w:spacing w:before="480" w:after="240" w:line="360" w:lineRule="auto"/>
        <w:rPr>
          <w:rFonts w:ascii="Bahnschrift Light SemiCondensed" w:eastAsia="Times New Roman" w:hAnsi="Bahnschrift Light SemiCondensed" w:cs="Times New Roman"/>
          <w:b/>
          <w:sz w:val="24"/>
          <w:szCs w:val="24"/>
        </w:rPr>
      </w:pPr>
      <w:bookmarkStart w:id="6" w:name="_heading=h.2s8eyo1" w:colFirst="0" w:colLast="0"/>
      <w:bookmarkEnd w:id="6"/>
      <w:r>
        <w:rPr>
          <w:rFonts w:ascii="Times New Roman" w:eastAsia="Times New Roman" w:hAnsi="Times New Roman" w:cs="Times New Roman"/>
          <w:b/>
          <w:sz w:val="32"/>
          <w:szCs w:val="32"/>
        </w:rPr>
        <w:t>2.0 High-Level Summary</w:t>
      </w:r>
    </w:p>
    <w:p w:rsidR="00272BA1" w:rsidRPr="002A6946" w:rsidRDefault="00B13ADC" w:rsidP="00B13ADC">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r w:rsidRPr="002A6946">
        <w:rPr>
          <w:rFonts w:ascii="Bahnschrift Light SemiCondensed" w:hAnsi="Bahnschrift Light SemiCondensed" w:cs="Arial"/>
          <w:color w:val="222222"/>
          <w:sz w:val="24"/>
          <w:szCs w:val="24"/>
          <w:shd w:val="clear" w:color="auto" w:fill="FFFFFF"/>
        </w:rPr>
        <w:t xml:space="preserve">The </w:t>
      </w:r>
      <w:proofErr w:type="spellStart"/>
      <w:r w:rsidRPr="002A6946">
        <w:rPr>
          <w:rFonts w:ascii="Bahnschrift Light SemiCondensed" w:hAnsi="Bahnschrift Light SemiCondensed" w:cs="Arial"/>
          <w:color w:val="222222"/>
          <w:sz w:val="24"/>
          <w:szCs w:val="24"/>
          <w:shd w:val="clear" w:color="auto" w:fill="FFFFFF"/>
        </w:rPr>
        <w:t>SolarWinds</w:t>
      </w:r>
      <w:proofErr w:type="spellEnd"/>
      <w:r w:rsidRPr="002A6946">
        <w:rPr>
          <w:rFonts w:ascii="Bahnschrift Light SemiCondensed" w:hAnsi="Bahnschrift Light SemiCondensed" w:cs="Arial"/>
          <w:color w:val="222222"/>
          <w:sz w:val="24"/>
          <w:szCs w:val="24"/>
          <w:shd w:val="clear" w:color="auto" w:fill="FFFFFF"/>
        </w:rPr>
        <w:t xml:space="preserve"> supply chain compromise was a sophisticated and stealthy attack that involv</w:t>
      </w:r>
      <w:r w:rsidR="004D7793">
        <w:rPr>
          <w:rFonts w:ascii="Bahnschrift Light SemiCondensed" w:hAnsi="Bahnschrift Light SemiCondensed" w:cs="Arial"/>
          <w:color w:val="222222"/>
          <w:sz w:val="24"/>
          <w:szCs w:val="24"/>
          <w:shd w:val="clear" w:color="auto" w:fill="FFFFFF"/>
        </w:rPr>
        <w:t xml:space="preserve">ed the compromise of </w:t>
      </w:r>
      <w:proofErr w:type="spellStart"/>
      <w:r w:rsidR="004D7793">
        <w:rPr>
          <w:rFonts w:ascii="Bahnschrift Light SemiCondensed" w:hAnsi="Bahnschrift Light SemiCondensed" w:cs="Arial"/>
          <w:color w:val="222222"/>
          <w:sz w:val="24"/>
          <w:szCs w:val="24"/>
          <w:shd w:val="clear" w:color="auto" w:fill="FFFFFF"/>
        </w:rPr>
        <w:t>SolarWinds</w:t>
      </w:r>
      <w:proofErr w:type="spellEnd"/>
      <w:r w:rsidR="004D7793">
        <w:rPr>
          <w:rFonts w:ascii="Bahnschrift Light SemiCondensed" w:hAnsi="Bahnschrift Light SemiCondensed" w:cs="Arial"/>
          <w:color w:val="222222"/>
          <w:sz w:val="24"/>
          <w:szCs w:val="24"/>
          <w:shd w:val="clear" w:color="auto" w:fill="FFFFFF"/>
        </w:rPr>
        <w:t xml:space="preserve"> </w:t>
      </w:r>
      <w:bookmarkStart w:id="7" w:name="_GoBack"/>
      <w:bookmarkEnd w:id="7"/>
      <w:r w:rsidRPr="002A6946">
        <w:rPr>
          <w:rFonts w:ascii="Bahnschrift Light SemiCondensed" w:hAnsi="Bahnschrift Light SemiCondensed" w:cs="Arial"/>
          <w:color w:val="222222"/>
          <w:sz w:val="24"/>
          <w:szCs w:val="24"/>
          <w:shd w:val="clear" w:color="auto" w:fill="FFFFFF"/>
        </w:rPr>
        <w:t xml:space="preserve">Orion network management software. The attackers used malware to gain access to the networks of </w:t>
      </w:r>
      <w:proofErr w:type="spellStart"/>
      <w:r w:rsidRPr="002A6946">
        <w:rPr>
          <w:rFonts w:ascii="Bahnschrift Light SemiCondensed" w:hAnsi="Bahnschrift Light SemiCondensed" w:cs="Arial"/>
          <w:color w:val="222222"/>
          <w:sz w:val="24"/>
          <w:szCs w:val="24"/>
          <w:shd w:val="clear" w:color="auto" w:fill="FFFFFF"/>
        </w:rPr>
        <w:t>SolarWinds</w:t>
      </w:r>
      <w:proofErr w:type="spellEnd"/>
      <w:r w:rsidRPr="002A6946">
        <w:rPr>
          <w:rFonts w:ascii="Bahnschrift Light SemiCondensed" w:hAnsi="Bahnschrift Light SemiCondensed" w:cs="Arial"/>
          <w:color w:val="222222"/>
          <w:sz w:val="24"/>
          <w:szCs w:val="24"/>
          <w:shd w:val="clear" w:color="auto" w:fill="FFFFFF"/>
        </w:rPr>
        <w:t xml:space="preserve"> customers, including government agencies and Fortune 500 companies. The incident highlights the growing threat of supply chain attacks and the importance of robust security measures.</w:t>
      </w:r>
    </w:p>
    <w:p w:rsidR="00272BA1" w:rsidRPr="002A6946" w:rsidRDefault="00272BA1" w:rsidP="00B13ADC">
      <w:pPr>
        <w:pBdr>
          <w:top w:val="nil"/>
          <w:left w:val="nil"/>
          <w:bottom w:val="nil"/>
          <w:right w:val="nil"/>
          <w:between w:val="nil"/>
        </w:pBdr>
        <w:rPr>
          <w:rFonts w:ascii="Bahnschrift Light SemiCondensed" w:hAnsi="Bahnschrift Light SemiCondensed" w:cs="Arial"/>
          <w:color w:val="222222"/>
          <w:sz w:val="24"/>
          <w:szCs w:val="24"/>
        </w:rPr>
      </w:pPr>
      <w:r w:rsidRPr="002A6946">
        <w:rPr>
          <w:rFonts w:ascii="Bahnschrift Light SemiCondensed" w:hAnsi="Bahnschrift Light SemiCondensed" w:cs="Arial"/>
          <w:color w:val="222222"/>
          <w:sz w:val="24"/>
          <w:szCs w:val="24"/>
          <w:shd w:val="clear" w:color="auto" w:fill="FFFFFF"/>
        </w:rPr>
        <w:t>This compromise highlights the growing threat of sophisticated and stealthy attacks on software development and deployment processes. The incident demonstrates the importance of robust security measures, including secure coding practices, software development life cycle management, and continuous monitoring.</w:t>
      </w:r>
      <w:r w:rsidRPr="002A6946">
        <w:rPr>
          <w:rFonts w:ascii="Bahnschrift Light SemiCondensed" w:hAnsi="Bahnschrift Light SemiCondensed" w:cs="Arial"/>
          <w:color w:val="222222"/>
          <w:sz w:val="24"/>
          <w:szCs w:val="24"/>
        </w:rPr>
        <w:br/>
      </w:r>
      <w:r w:rsidRPr="002A6946">
        <w:rPr>
          <w:rFonts w:ascii="Bahnschrift Light SemiCondensed" w:hAnsi="Bahnschrift Light SemiCondensed" w:cs="Arial"/>
          <w:color w:val="222222"/>
          <w:sz w:val="24"/>
          <w:szCs w:val="24"/>
        </w:rPr>
        <w:br/>
      </w:r>
      <w:r w:rsidRPr="002A6946">
        <w:rPr>
          <w:rFonts w:ascii="Bahnschrift Light SemiCondensed" w:hAnsi="Bahnschrift Light SemiCondensed" w:cs="Arial"/>
          <w:color w:val="222222"/>
          <w:sz w:val="24"/>
          <w:szCs w:val="24"/>
          <w:shd w:val="clear" w:color="auto" w:fill="FFFFFF"/>
        </w:rPr>
        <w:t>By understanding the attack vectors, security weaknesses, and impact of the incident, organizations can take proactive steps to improve their security posture and prevent similar incidents in the future. The recommendations outlined in this report provide a comprehensive approach to addressing the security weaknesses that contributed to the breach.</w:t>
      </w:r>
      <w:r w:rsidR="00B13ADC" w:rsidRPr="002A6946">
        <w:rPr>
          <w:rFonts w:ascii="Bahnschrift Light SemiCondensed" w:hAnsi="Bahnschrift Light SemiCondensed" w:cs="Arial"/>
          <w:color w:val="222222"/>
          <w:sz w:val="24"/>
          <w:szCs w:val="24"/>
        </w:rPr>
        <w:br/>
      </w:r>
    </w:p>
    <w:p w:rsidR="00272BA1" w:rsidRPr="002A6946" w:rsidRDefault="00B13ADC" w:rsidP="00B13ADC">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r w:rsidRPr="002A6946">
        <w:rPr>
          <w:rFonts w:ascii="Bahnschrift Light SemiCondensed" w:hAnsi="Bahnschrift Light SemiCondensed" w:cs="Arial"/>
          <w:color w:val="222222"/>
          <w:sz w:val="24"/>
          <w:szCs w:val="24"/>
          <w:shd w:val="clear" w:color="auto" w:fill="FFFFFF"/>
        </w:rPr>
        <w:t>The attack method involved the injection of malware into the Orion software, which was then distributed to customers through normal update channels. The malware allowed the attackers to gain access to the networks of affected organizations, where they could steal sensitive information, disrupt operations, or conduct further malicious activities.</w:t>
      </w:r>
      <w:r w:rsidRPr="002A6946">
        <w:rPr>
          <w:rFonts w:ascii="Bahnschrift Light SemiCondensed" w:hAnsi="Bahnschrift Light SemiCondensed" w:cs="Arial"/>
          <w:color w:val="222222"/>
          <w:sz w:val="24"/>
          <w:szCs w:val="24"/>
        </w:rPr>
        <w:br/>
      </w:r>
      <w:r w:rsidRPr="002A6946">
        <w:rPr>
          <w:rFonts w:ascii="Bahnschrift Light SemiCondensed" w:hAnsi="Bahnschrift Light SemiCondensed" w:cs="Arial"/>
          <w:color w:val="222222"/>
          <w:sz w:val="24"/>
          <w:szCs w:val="24"/>
        </w:rPr>
        <w:br/>
      </w:r>
      <w:r w:rsidRPr="002A6946">
        <w:rPr>
          <w:rFonts w:ascii="Bahnschrift Light SemiCondensed" w:hAnsi="Bahnschrift Light SemiCondensed" w:cs="Arial"/>
          <w:color w:val="222222"/>
          <w:sz w:val="24"/>
          <w:szCs w:val="24"/>
          <w:shd w:val="clear" w:color="auto" w:fill="FFFFFF"/>
        </w:rPr>
        <w:t xml:space="preserve">The response to the incident involved the issuance of patches and updates by </w:t>
      </w:r>
      <w:proofErr w:type="spellStart"/>
      <w:r w:rsidRPr="002A6946">
        <w:rPr>
          <w:rFonts w:ascii="Bahnschrift Light SemiCondensed" w:hAnsi="Bahnschrift Light SemiCondensed" w:cs="Arial"/>
          <w:color w:val="222222"/>
          <w:sz w:val="24"/>
          <w:szCs w:val="24"/>
          <w:shd w:val="clear" w:color="auto" w:fill="FFFFFF"/>
        </w:rPr>
        <w:t>SolarWinds</w:t>
      </w:r>
      <w:proofErr w:type="spellEnd"/>
      <w:r w:rsidRPr="002A6946">
        <w:rPr>
          <w:rFonts w:ascii="Bahnschrift Light SemiCondensed" w:hAnsi="Bahnschrift Light SemiCondensed" w:cs="Arial"/>
          <w:color w:val="222222"/>
          <w:sz w:val="24"/>
          <w:szCs w:val="24"/>
          <w:shd w:val="clear" w:color="auto" w:fill="FFFFFF"/>
        </w:rPr>
        <w:t>, as well as guidance from government agencies and cybersecurity firms. Affected organizations were advised to take immediate action to mitigate the incident, including applying patches and conducting thorough investigations.</w:t>
      </w:r>
    </w:p>
    <w:p w:rsidR="002A6946" w:rsidRPr="002A6946" w:rsidRDefault="00272BA1" w:rsidP="00B13ADC">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r w:rsidRPr="002A6946">
        <w:rPr>
          <w:rFonts w:ascii="Bahnschrift Light SemiCondensed" w:hAnsi="Bahnschrift Light SemiCondensed" w:cs="Arial"/>
          <w:color w:val="222222"/>
          <w:sz w:val="24"/>
          <w:szCs w:val="24"/>
          <w:shd w:val="clear" w:color="auto" w:fill="FFFFFF"/>
        </w:rPr>
        <w:t xml:space="preserve">The Equifax data breach and the Colonial Pipeline ransomware attack demonstrate the importance of robust security measures and incident response planning. By understanding the causes and </w:t>
      </w:r>
      <w:r w:rsidRPr="002A6946">
        <w:rPr>
          <w:rFonts w:ascii="Bahnschrift Light SemiCondensed" w:hAnsi="Bahnschrift Light SemiCondensed" w:cs="Arial"/>
          <w:color w:val="222222"/>
          <w:sz w:val="24"/>
          <w:szCs w:val="24"/>
          <w:shd w:val="clear" w:color="auto" w:fill="FFFFFF"/>
        </w:rPr>
        <w:lastRenderedPageBreak/>
        <w:t>consequences of these incidents, organizations can take proactive steps to prevent similar incidents and protect their assets and reputation.</w:t>
      </w:r>
    </w:p>
    <w:p w:rsidR="00F102E7" w:rsidRDefault="00F102E7" w:rsidP="00B13ADC">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p>
    <w:p w:rsidR="008B0D09" w:rsidRPr="002A6946" w:rsidRDefault="002A6946" w:rsidP="00B13ADC">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r w:rsidRPr="002A6946">
        <w:rPr>
          <w:rFonts w:ascii="Bahnschrift Light SemiCondensed" w:hAnsi="Bahnschrift Light SemiCondensed" w:cs="Arial"/>
          <w:color w:val="222222"/>
          <w:sz w:val="24"/>
          <w:szCs w:val="24"/>
          <w:shd w:val="clear" w:color="auto" w:fill="FFFFFF"/>
        </w:rPr>
        <w:t xml:space="preserve">In conclusion, cybersecurity incidents like the </w:t>
      </w:r>
      <w:proofErr w:type="spellStart"/>
      <w:r w:rsidRPr="002A6946">
        <w:rPr>
          <w:rFonts w:ascii="Bahnschrift Light SemiCondensed" w:hAnsi="Bahnschrift Light SemiCondensed" w:cs="Arial"/>
          <w:color w:val="222222"/>
          <w:sz w:val="24"/>
          <w:szCs w:val="24"/>
          <w:shd w:val="clear" w:color="auto" w:fill="FFFFFF"/>
        </w:rPr>
        <w:t>SolarWinds</w:t>
      </w:r>
      <w:proofErr w:type="spellEnd"/>
      <w:r w:rsidRPr="002A6946">
        <w:rPr>
          <w:rFonts w:ascii="Bahnschrift Light SemiCondensed" w:hAnsi="Bahnschrift Light SemiCondensed" w:cs="Arial"/>
          <w:color w:val="222222"/>
          <w:sz w:val="24"/>
          <w:szCs w:val="24"/>
          <w:shd w:val="clear" w:color="auto" w:fill="FFFFFF"/>
        </w:rPr>
        <w:t xml:space="preserve"> supply chain compromise, the Equifax data breach, and the Colonial Pipeline ransomware attack </w:t>
      </w:r>
      <w:proofErr w:type="spellStart"/>
      <w:proofErr w:type="gramStart"/>
      <w:r w:rsidRPr="002A6946">
        <w:rPr>
          <w:rFonts w:ascii="Bahnschrift Light SemiCondensed" w:hAnsi="Bahnschrift Light SemiCondensed" w:cs="Arial"/>
          <w:color w:val="222222"/>
          <w:sz w:val="24"/>
          <w:szCs w:val="24"/>
          <w:shd w:val="clear" w:color="auto" w:fill="FFFFFF"/>
        </w:rPr>
        <w:t>etc</w:t>
      </w:r>
      <w:proofErr w:type="spellEnd"/>
      <w:r w:rsidRPr="002A6946">
        <w:rPr>
          <w:rFonts w:ascii="Bahnschrift Light SemiCondensed" w:hAnsi="Bahnschrift Light SemiCondensed" w:cs="Arial"/>
          <w:color w:val="222222"/>
          <w:sz w:val="24"/>
          <w:szCs w:val="24"/>
          <w:shd w:val="clear" w:color="auto" w:fill="FFFFFF"/>
        </w:rPr>
        <w:t xml:space="preserve">  serve</w:t>
      </w:r>
      <w:proofErr w:type="gramEnd"/>
      <w:r w:rsidRPr="002A6946">
        <w:rPr>
          <w:rFonts w:ascii="Bahnschrift Light SemiCondensed" w:hAnsi="Bahnschrift Light SemiCondensed" w:cs="Arial"/>
          <w:color w:val="222222"/>
          <w:sz w:val="24"/>
          <w:szCs w:val="24"/>
          <w:shd w:val="clear" w:color="auto" w:fill="FFFFFF"/>
        </w:rPr>
        <w:t xml:space="preserve"> as stark reminders of the ever-evolving threat landscape and the importance of robust security measures. These incidents demonstrate that even well-established organizations with seemingly robust security protocols can fall victim to sophisticated attacks, highlighting the need for continuous vigilance, proactive threat detection, and swift incident response. As the threat landscape continues to shift and adapt, it's crucial for organizations to prioritize security, invest in cutting-edge technologies, and foster a culture of awareness and preparedness among their employees. By doing so, they can reduce the risk of security breaches, protect sensitive information, and maintain the trust of their customers and stakeholders. Ultimately, cybersecurity is a collective responsibility that requires collaboration, innovation, and a commitment to staying ahead of the threats that lurk in the digital shadows, ensuring the integrity, confidentiality, and availability of our increasingly interconnected world. </w:t>
      </w:r>
      <w:r w:rsidRPr="002A6946">
        <w:rPr>
          <w:rFonts w:ascii="Arial" w:hAnsi="Arial" w:cs="Arial"/>
          <w:color w:val="222222"/>
          <w:sz w:val="24"/>
          <w:szCs w:val="24"/>
          <w:shd w:val="clear" w:color="auto" w:fill="FFFFFF"/>
        </w:rPr>
        <w:t>‎</w:t>
      </w:r>
      <w:r w:rsidR="00B13ADC" w:rsidRPr="002A6946">
        <w:rPr>
          <w:rFonts w:ascii="Bahnschrift Light SemiCondensed" w:hAnsi="Bahnschrift Light SemiCondensed" w:cs="Arial"/>
          <w:color w:val="222222"/>
          <w:sz w:val="24"/>
          <w:szCs w:val="24"/>
        </w:rPr>
        <w:br/>
      </w:r>
      <w:r w:rsidR="00B13ADC" w:rsidRPr="002A6946">
        <w:rPr>
          <w:rFonts w:ascii="Bahnschrift Light SemiCondensed" w:hAnsi="Bahnschrift Light SemiCondensed" w:cs="Arial"/>
          <w:color w:val="222222"/>
          <w:sz w:val="24"/>
          <w:szCs w:val="24"/>
        </w:rPr>
        <w:br/>
      </w:r>
    </w:p>
    <w:p w:rsidR="008B0D09" w:rsidRDefault="00D1210C">
      <w:pPr>
        <w:pBdr>
          <w:top w:val="nil"/>
          <w:left w:val="nil"/>
          <w:bottom w:val="nil"/>
          <w:right w:val="nil"/>
          <w:between w:val="nil"/>
        </w:pBdr>
        <w:spacing w:after="0" w:line="360" w:lineRule="auto"/>
        <w:jc w:val="both"/>
        <w:rPr>
          <w:sz w:val="30"/>
          <w:szCs w:val="30"/>
        </w:rPr>
      </w:pPr>
      <w:bookmarkStart w:id="8" w:name="_heading=h.17dp8vu" w:colFirst="0" w:colLast="0"/>
      <w:bookmarkEnd w:id="8"/>
      <w:r>
        <w:rPr>
          <w:rFonts w:ascii="Times New Roman" w:eastAsia="Times New Roman" w:hAnsi="Times New Roman" w:cs="Times New Roman"/>
          <w:b/>
          <w:sz w:val="30"/>
          <w:szCs w:val="30"/>
        </w:rPr>
        <w:t>2.1 Recommendations</w:t>
      </w:r>
    </w:p>
    <w:p w:rsidR="002A6946" w:rsidRPr="004D7793" w:rsidRDefault="002A6946">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b/>
          <w:color w:val="222222"/>
          <w:sz w:val="24"/>
          <w:szCs w:val="24"/>
          <w:shd w:val="clear" w:color="auto" w:fill="FFFFFF"/>
        </w:rPr>
      </w:pPr>
      <w:r w:rsidRPr="004D7793">
        <w:rPr>
          <w:rFonts w:ascii="Bahnschrift Light SemiCondensed" w:hAnsi="Bahnschrift Light SemiCondensed" w:cs="Arial"/>
          <w:color w:val="222222"/>
          <w:sz w:val="24"/>
          <w:szCs w:val="24"/>
          <w:shd w:val="clear" w:color="auto" w:fill="FFFFFF"/>
        </w:rPr>
        <w:t>To prevent similar incidents, organizations should consider the following recommendations:</w:t>
      </w:r>
      <w:r w:rsidRPr="004D7793">
        <w:rPr>
          <w:rFonts w:ascii="Bahnschrift Light SemiCondensed" w:hAnsi="Bahnschrift Light SemiCondensed" w:cs="Arial"/>
          <w:color w:val="222222"/>
          <w:sz w:val="24"/>
          <w:szCs w:val="24"/>
        </w:rPr>
        <w:br/>
      </w:r>
      <w:r w:rsidRPr="004D7793">
        <w:rPr>
          <w:rFonts w:ascii="Bahnschrift Light SemiCondensed" w:hAnsi="Bahnschrift Light SemiCondensed" w:cs="Arial"/>
          <w:color w:val="222222"/>
          <w:sz w:val="24"/>
          <w:szCs w:val="24"/>
        </w:rPr>
        <w:br/>
      </w:r>
      <w:r w:rsidRPr="004D7793">
        <w:rPr>
          <w:rFonts w:ascii="Bahnschrift Light SemiCondensed" w:hAnsi="Bahnschrift Light SemiCondensed" w:cs="Arial"/>
          <w:b/>
          <w:color w:val="222222"/>
          <w:sz w:val="24"/>
          <w:szCs w:val="24"/>
          <w:shd w:val="clear" w:color="auto" w:fill="FFFFFF"/>
        </w:rPr>
        <w:t>1. Implement robust security controls:</w:t>
      </w:r>
      <w:r w:rsidRPr="004D7793">
        <w:rPr>
          <w:rFonts w:ascii="Bahnschrift Light SemiCondensed" w:hAnsi="Bahnschrift Light SemiCondensed" w:cs="Arial"/>
          <w:color w:val="222222"/>
          <w:sz w:val="24"/>
          <w:szCs w:val="24"/>
          <w:shd w:val="clear" w:color="auto" w:fill="FFFFFF"/>
        </w:rPr>
        <w:t xml:space="preserve"> Regularly update and patch systems, implement firewalls and intrusion detection systems, and use encryption to protect sensitive data.</w:t>
      </w:r>
      <w:r w:rsidRPr="004D7793">
        <w:rPr>
          <w:rFonts w:ascii="Bahnschrift Light SemiCondensed" w:hAnsi="Bahnschrift Light SemiCondensed" w:cs="Arial"/>
          <w:color w:val="222222"/>
          <w:sz w:val="24"/>
          <w:szCs w:val="24"/>
        </w:rPr>
        <w:br/>
      </w:r>
    </w:p>
    <w:p w:rsidR="002A6946" w:rsidRPr="004D7793" w:rsidRDefault="002A6946">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b/>
          <w:color w:val="222222"/>
          <w:sz w:val="24"/>
          <w:szCs w:val="24"/>
          <w:shd w:val="clear" w:color="auto" w:fill="FFFFFF"/>
        </w:rPr>
      </w:pPr>
      <w:r w:rsidRPr="004D7793">
        <w:rPr>
          <w:rFonts w:ascii="Bahnschrift Light SemiCondensed" w:hAnsi="Bahnschrift Light SemiCondensed" w:cs="Arial"/>
          <w:b/>
          <w:color w:val="222222"/>
          <w:sz w:val="24"/>
          <w:szCs w:val="24"/>
          <w:shd w:val="clear" w:color="auto" w:fill="FFFFFF"/>
        </w:rPr>
        <w:t>2. Conduct regular security audits:</w:t>
      </w:r>
      <w:r w:rsidRPr="004D7793">
        <w:rPr>
          <w:rFonts w:ascii="Bahnschrift Light SemiCondensed" w:hAnsi="Bahnschrift Light SemiCondensed" w:cs="Arial"/>
          <w:color w:val="222222"/>
          <w:sz w:val="24"/>
          <w:szCs w:val="24"/>
          <w:shd w:val="clear" w:color="auto" w:fill="FFFFFF"/>
        </w:rPr>
        <w:t xml:space="preserve"> Identify vulnerabilities and weaknesses in systems and processes, and address them before they can be exploited.</w:t>
      </w:r>
      <w:r w:rsidRPr="004D7793">
        <w:rPr>
          <w:rFonts w:ascii="Bahnschrift Light SemiCondensed" w:hAnsi="Bahnschrift Light SemiCondensed" w:cs="Arial"/>
          <w:color w:val="222222"/>
          <w:sz w:val="24"/>
          <w:szCs w:val="24"/>
        </w:rPr>
        <w:br/>
      </w:r>
    </w:p>
    <w:p w:rsidR="002A6946" w:rsidRPr="004D7793" w:rsidRDefault="002A6946">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b/>
          <w:color w:val="222222"/>
          <w:sz w:val="24"/>
          <w:szCs w:val="24"/>
          <w:shd w:val="clear" w:color="auto" w:fill="FFFFFF"/>
        </w:rPr>
      </w:pPr>
      <w:r w:rsidRPr="004D7793">
        <w:rPr>
          <w:rFonts w:ascii="Bahnschrift Light SemiCondensed" w:hAnsi="Bahnschrift Light SemiCondensed" w:cs="Arial"/>
          <w:b/>
          <w:color w:val="222222"/>
          <w:sz w:val="24"/>
          <w:szCs w:val="24"/>
          <w:shd w:val="clear" w:color="auto" w:fill="FFFFFF"/>
        </w:rPr>
        <w:t>3. Develop incident response plans</w:t>
      </w:r>
      <w:r w:rsidRPr="004D7793">
        <w:rPr>
          <w:rFonts w:ascii="Bahnschrift Light SemiCondensed" w:hAnsi="Bahnschrift Light SemiCondensed" w:cs="Arial"/>
          <w:color w:val="222222"/>
          <w:sz w:val="24"/>
          <w:szCs w:val="24"/>
          <w:shd w:val="clear" w:color="auto" w:fill="FFFFFF"/>
        </w:rPr>
        <w:t>: Establish procedures for responding to security incidents, including containment, eradication, recovery, and post-incident activities.</w:t>
      </w:r>
      <w:r w:rsidRPr="004D7793">
        <w:rPr>
          <w:rFonts w:ascii="Bahnschrift Light SemiCondensed" w:hAnsi="Bahnschrift Light SemiCondensed" w:cs="Arial"/>
          <w:color w:val="222222"/>
          <w:sz w:val="24"/>
          <w:szCs w:val="24"/>
        </w:rPr>
        <w:br/>
      </w:r>
    </w:p>
    <w:p w:rsidR="00D10A69" w:rsidRPr="004D7793" w:rsidRDefault="002A6946">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b/>
          <w:color w:val="222222"/>
          <w:sz w:val="24"/>
          <w:szCs w:val="24"/>
          <w:shd w:val="clear" w:color="auto" w:fill="FFFFFF"/>
        </w:rPr>
      </w:pPr>
      <w:r w:rsidRPr="004D7793">
        <w:rPr>
          <w:rFonts w:ascii="Bahnschrift Light SemiCondensed" w:hAnsi="Bahnschrift Light SemiCondensed" w:cs="Arial"/>
          <w:b/>
          <w:color w:val="222222"/>
          <w:sz w:val="24"/>
          <w:szCs w:val="24"/>
          <w:shd w:val="clear" w:color="auto" w:fill="FFFFFF"/>
        </w:rPr>
        <w:lastRenderedPageBreak/>
        <w:t>4. Provide employee</w:t>
      </w:r>
      <w:r w:rsidR="00D10A69" w:rsidRPr="004D7793">
        <w:rPr>
          <w:rFonts w:ascii="Bahnschrift Light SemiCondensed" w:hAnsi="Bahnschrift Light SemiCondensed" w:cs="Arial"/>
          <w:b/>
          <w:color w:val="222222"/>
          <w:sz w:val="24"/>
          <w:szCs w:val="24"/>
          <w:shd w:val="clear" w:color="auto" w:fill="FFFFFF"/>
        </w:rPr>
        <w:t xml:space="preserve"> security</w:t>
      </w:r>
      <w:r w:rsidRPr="004D7793">
        <w:rPr>
          <w:rFonts w:ascii="Bahnschrift Light SemiCondensed" w:hAnsi="Bahnschrift Light SemiCondensed" w:cs="Arial"/>
          <w:b/>
          <w:color w:val="222222"/>
          <w:sz w:val="24"/>
          <w:szCs w:val="24"/>
          <w:shd w:val="clear" w:color="auto" w:fill="FFFFFF"/>
        </w:rPr>
        <w:t xml:space="preserve"> training and awareness:</w:t>
      </w:r>
      <w:r w:rsidRPr="004D7793">
        <w:rPr>
          <w:rFonts w:ascii="Bahnschrift Light SemiCondensed" w:hAnsi="Bahnschrift Light SemiCondensed" w:cs="Arial"/>
          <w:color w:val="222222"/>
          <w:sz w:val="24"/>
          <w:szCs w:val="24"/>
          <w:shd w:val="clear" w:color="auto" w:fill="FFFFFF"/>
        </w:rPr>
        <w:t xml:space="preserve"> Educate employees on security best practices, phishing, and other social engineering attacks.</w:t>
      </w:r>
      <w:r w:rsidRPr="004D7793">
        <w:rPr>
          <w:rFonts w:ascii="Bahnschrift Light SemiCondensed" w:hAnsi="Bahnschrift Light SemiCondensed" w:cs="Arial"/>
          <w:color w:val="222222"/>
          <w:sz w:val="24"/>
          <w:szCs w:val="24"/>
        </w:rPr>
        <w:br/>
      </w:r>
    </w:p>
    <w:p w:rsidR="008B0D09" w:rsidRPr="004D7793" w:rsidRDefault="002A6946">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4D7793">
        <w:rPr>
          <w:rFonts w:ascii="Bahnschrift Light SemiCondensed" w:hAnsi="Bahnschrift Light SemiCondensed" w:cs="Arial"/>
          <w:b/>
          <w:color w:val="222222"/>
          <w:sz w:val="24"/>
          <w:szCs w:val="24"/>
          <w:shd w:val="clear" w:color="auto" w:fill="FFFFFF"/>
        </w:rPr>
        <w:t>5. Implement backup and disaster recovery procedures:</w:t>
      </w:r>
      <w:r w:rsidRPr="004D7793">
        <w:rPr>
          <w:rFonts w:ascii="Bahnschrift Light SemiCondensed" w:hAnsi="Bahnschrift Light SemiCondensed" w:cs="Arial"/>
          <w:color w:val="222222"/>
          <w:sz w:val="24"/>
          <w:szCs w:val="24"/>
          <w:shd w:val="clear" w:color="auto" w:fill="FFFFFF"/>
        </w:rPr>
        <w:t xml:space="preserve"> Regularly back up critical data and have a plan in place to restore systems and data in the event of a disaster.</w:t>
      </w:r>
    </w:p>
    <w:p w:rsidR="008B0D09" w:rsidRPr="004D7793" w:rsidRDefault="008B0D09" w:rsidP="00D10A69">
      <w:pPr>
        <w:pBdr>
          <w:top w:val="none" w:sz="0" w:space="2"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8B0D09" w:rsidRDefault="008B0D09" w:rsidP="00D10A69">
      <w:pPr>
        <w:pBdr>
          <w:top w:val="none" w:sz="0" w:space="2"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76C60" w:rsidRDefault="00876C60">
      <w:pPr>
        <w:pBdr>
          <w:top w:val="nil"/>
          <w:left w:val="nil"/>
          <w:bottom w:val="nil"/>
          <w:right w:val="nil"/>
          <w:between w:val="nil"/>
        </w:pBdr>
        <w:jc w:val="both"/>
        <w:rPr>
          <w:rFonts w:ascii="Times New Roman" w:eastAsia="Times New Roman" w:hAnsi="Times New Roman" w:cs="Times New Roman"/>
          <w:b/>
          <w:sz w:val="30"/>
          <w:szCs w:val="30"/>
        </w:rPr>
      </w:pPr>
    </w:p>
    <w:p w:rsidR="00876C60" w:rsidRDefault="00876C60">
      <w:pPr>
        <w:pBdr>
          <w:top w:val="nil"/>
          <w:left w:val="nil"/>
          <w:bottom w:val="nil"/>
          <w:right w:val="nil"/>
          <w:between w:val="nil"/>
        </w:pBdr>
        <w:jc w:val="both"/>
        <w:rPr>
          <w:rFonts w:ascii="Times New Roman" w:eastAsia="Times New Roman" w:hAnsi="Times New Roman" w:cs="Times New Roman"/>
          <w:b/>
          <w:sz w:val="30"/>
          <w:szCs w:val="30"/>
        </w:rPr>
      </w:pPr>
    </w:p>
    <w:p w:rsidR="008B0D09" w:rsidRDefault="00D1210C">
      <w:pPr>
        <w:pBdr>
          <w:top w:val="nil"/>
          <w:left w:val="nil"/>
          <w:bottom w:val="nil"/>
          <w:right w:val="nil"/>
          <w:between w:val="nil"/>
        </w:pBdr>
        <w:jc w:val="both"/>
        <w:rPr>
          <w:sz w:val="30"/>
          <w:szCs w:val="30"/>
        </w:rPr>
      </w:pPr>
      <w:r>
        <w:rPr>
          <w:rFonts w:ascii="Times New Roman" w:eastAsia="Times New Roman" w:hAnsi="Times New Roman" w:cs="Times New Roman"/>
          <w:b/>
          <w:sz w:val="30"/>
          <w:szCs w:val="30"/>
        </w:rPr>
        <w:t>2.2 Risk Exposure over Time</w:t>
      </w:r>
    </w:p>
    <w:p w:rsidR="00D10A69" w:rsidRPr="004D7793" w:rsidRDefault="00D10A69" w:rsidP="00D10A69">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r w:rsidRPr="004D7793">
        <w:rPr>
          <w:rFonts w:ascii="Bahnschrift Light SemiCondensed" w:hAnsi="Bahnschrift Light SemiCondensed" w:cs="Arial"/>
          <w:color w:val="222222"/>
          <w:sz w:val="24"/>
          <w:szCs w:val="24"/>
          <w:shd w:val="clear" w:color="auto" w:fill="FFFFFF"/>
        </w:rPr>
        <w:t>Over 33,000 customers potentially affected.</w:t>
      </w:r>
      <w:r w:rsidRPr="004D7793">
        <w:rPr>
          <w:rFonts w:ascii="Bahnschrift Light SemiCondensed" w:hAnsi="Bahnschrift Light SemiCondensed" w:cs="Arial"/>
          <w:color w:val="222222"/>
          <w:sz w:val="24"/>
          <w:szCs w:val="24"/>
        </w:rPr>
        <w:br/>
      </w:r>
      <w:r w:rsidRPr="004D7793">
        <w:rPr>
          <w:rFonts w:ascii="Bahnschrift Light SemiCondensed" w:hAnsi="Bahnschrift Light SemiCondensed" w:cs="Arial"/>
          <w:color w:val="222222"/>
          <w:sz w:val="24"/>
          <w:szCs w:val="24"/>
          <w:shd w:val="clear" w:color="auto" w:fill="FFFFFF"/>
        </w:rPr>
        <w:t>- Government agencies, Fortune 500 companies, and other organizations impacted.</w:t>
      </w:r>
      <w:r w:rsidRPr="004D7793">
        <w:rPr>
          <w:rFonts w:ascii="Bahnschrift Light SemiCondensed" w:hAnsi="Bahnschrift Light SemiCondensed" w:cs="Arial"/>
          <w:color w:val="222222"/>
          <w:sz w:val="24"/>
          <w:szCs w:val="24"/>
        </w:rPr>
        <w:br/>
      </w:r>
      <w:r w:rsidRPr="004D7793">
        <w:rPr>
          <w:rFonts w:ascii="Bahnschrift Light SemiCondensed" w:hAnsi="Bahnschrift Light SemiCondensed" w:cs="Arial"/>
          <w:color w:val="222222"/>
          <w:sz w:val="24"/>
          <w:szCs w:val="24"/>
          <w:shd w:val="clear" w:color="auto" w:fill="FFFFFF"/>
        </w:rPr>
        <w:t>- Potential for significant financial and reputational damage.</w:t>
      </w:r>
    </w:p>
    <w:p w:rsidR="008B0D09" w:rsidRPr="004D7793" w:rsidRDefault="00D10A69" w:rsidP="00D10A69">
      <w:pPr>
        <w:pBdr>
          <w:top w:val="nil"/>
          <w:left w:val="nil"/>
          <w:bottom w:val="nil"/>
          <w:right w:val="nil"/>
          <w:between w:val="nil"/>
        </w:pBdr>
        <w:rPr>
          <w:rFonts w:ascii="Bahnschrift Light SemiCondensed" w:eastAsia="Times New Roman" w:hAnsi="Bahnschrift Light SemiCondensed" w:cs="Times New Roman"/>
          <w:sz w:val="24"/>
          <w:szCs w:val="24"/>
        </w:rPr>
      </w:pPr>
      <w:r w:rsidRPr="004D7793">
        <w:rPr>
          <w:rFonts w:ascii="Bahnschrift Light SemiCondensed" w:hAnsi="Bahnschrift Light SemiCondensed" w:cs="Arial"/>
          <w:color w:val="222222"/>
          <w:sz w:val="24"/>
          <w:szCs w:val="24"/>
          <w:shd w:val="clear" w:color="auto" w:fill="FFFFFF"/>
        </w:rPr>
        <w:t xml:space="preserve">The </w:t>
      </w:r>
      <w:proofErr w:type="spellStart"/>
      <w:r w:rsidRPr="004D7793">
        <w:rPr>
          <w:rFonts w:ascii="Bahnschrift Light SemiCondensed" w:hAnsi="Bahnschrift Light SemiCondensed" w:cs="Arial"/>
          <w:color w:val="222222"/>
          <w:sz w:val="24"/>
          <w:szCs w:val="24"/>
          <w:shd w:val="clear" w:color="auto" w:fill="FFFFFF"/>
        </w:rPr>
        <w:t>SolarWinds</w:t>
      </w:r>
      <w:proofErr w:type="spellEnd"/>
      <w:r w:rsidRPr="004D7793">
        <w:rPr>
          <w:rFonts w:ascii="Bahnschrift Light SemiCondensed" w:hAnsi="Bahnschrift Light SemiCondensed" w:cs="Arial"/>
          <w:color w:val="222222"/>
          <w:sz w:val="24"/>
          <w:szCs w:val="24"/>
          <w:shd w:val="clear" w:color="auto" w:fill="FFFFFF"/>
        </w:rPr>
        <w:t xml:space="preserve"> incident highlights the growing threat of supply chain attacks, which can have far-reaching consequences for organizations and their customers. The attack demonstrates the importance of robust security measures, including secure coding practices, software development life cycle management, and continuous monitoring.</w:t>
      </w:r>
      <w:r w:rsidRPr="004D7793">
        <w:rPr>
          <w:rFonts w:ascii="Bahnschrift Light SemiCondensed" w:hAnsi="Bahnschrift Light SemiCondensed" w:cs="Arial"/>
          <w:color w:val="222222"/>
          <w:sz w:val="24"/>
          <w:szCs w:val="24"/>
        </w:rPr>
        <w:br/>
      </w:r>
      <w:r w:rsidRPr="004D7793">
        <w:rPr>
          <w:rFonts w:ascii="Bahnschrift Light SemiCondensed" w:hAnsi="Bahnschrift Light SemiCondensed" w:cs="Arial"/>
          <w:color w:val="222222"/>
          <w:sz w:val="24"/>
          <w:szCs w:val="24"/>
        </w:rPr>
        <w:br/>
      </w:r>
      <w:r w:rsidRPr="004D7793">
        <w:rPr>
          <w:rFonts w:ascii="Bahnschrift Light SemiCondensed" w:hAnsi="Bahnschrift Light SemiCondensed" w:cs="Arial"/>
          <w:color w:val="222222"/>
          <w:sz w:val="24"/>
          <w:szCs w:val="24"/>
          <w:shd w:val="clear" w:color="auto" w:fill="FFFFFF"/>
        </w:rPr>
        <w:t xml:space="preserve">The risk exposure over time is significant, as organizations that use </w:t>
      </w:r>
      <w:proofErr w:type="spellStart"/>
      <w:r w:rsidRPr="004D7793">
        <w:rPr>
          <w:rFonts w:ascii="Bahnschrift Light SemiCondensed" w:hAnsi="Bahnschrift Light SemiCondensed" w:cs="Arial"/>
          <w:color w:val="222222"/>
          <w:sz w:val="24"/>
          <w:szCs w:val="24"/>
          <w:shd w:val="clear" w:color="auto" w:fill="FFFFFF"/>
        </w:rPr>
        <w:t>SolarWinds</w:t>
      </w:r>
      <w:proofErr w:type="spellEnd"/>
      <w:r w:rsidRPr="004D7793">
        <w:rPr>
          <w:rFonts w:ascii="Bahnschrift Light SemiCondensed" w:hAnsi="Bahnschrift Light SemiCondensed" w:cs="Arial"/>
          <w:color w:val="222222"/>
          <w:sz w:val="24"/>
          <w:szCs w:val="24"/>
          <w:shd w:val="clear" w:color="auto" w:fill="FFFFFF"/>
        </w:rPr>
        <w:t xml:space="preserve"> Orion software may have been affected by the incident. The attackers had access to the networks of affected organizations for an extended period, allowing them to steal sensitive information, disrupt operations, or conduct further malicious activities.</w:t>
      </w:r>
    </w:p>
    <w:p w:rsidR="008B0D09" w:rsidRPr="004D7793" w:rsidRDefault="00D10A69" w:rsidP="00D10A69">
      <w:pPr>
        <w:pBdr>
          <w:top w:val="nil"/>
          <w:left w:val="nil"/>
          <w:bottom w:val="nil"/>
          <w:right w:val="nil"/>
          <w:between w:val="nil"/>
        </w:pBdr>
        <w:rPr>
          <w:rFonts w:ascii="Bahnschrift Light SemiCondensed" w:eastAsia="Times New Roman" w:hAnsi="Bahnschrift Light SemiCondensed" w:cs="Times New Roman"/>
          <w:sz w:val="24"/>
          <w:szCs w:val="24"/>
        </w:rPr>
      </w:pPr>
      <w:r w:rsidRPr="004D7793">
        <w:rPr>
          <w:rFonts w:ascii="Bahnschrift Light SemiCondensed" w:eastAsia="Times New Roman" w:hAnsi="Bahnschrift Light SemiCondensed" w:cs="Times New Roman"/>
          <w:sz w:val="24"/>
          <w:szCs w:val="24"/>
        </w:rPr>
        <w:t xml:space="preserve"> </w:t>
      </w: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76C60" w:rsidRDefault="00876C60">
      <w:pPr>
        <w:pBdr>
          <w:top w:val="nil"/>
          <w:left w:val="nil"/>
          <w:bottom w:val="nil"/>
          <w:right w:val="nil"/>
          <w:between w:val="nil"/>
        </w:pBdr>
        <w:jc w:val="both"/>
        <w:rPr>
          <w:rFonts w:ascii="Times New Roman" w:eastAsia="Times New Roman" w:hAnsi="Times New Roman" w:cs="Times New Roman"/>
          <w:b/>
          <w:sz w:val="32"/>
          <w:szCs w:val="32"/>
        </w:rPr>
      </w:pPr>
      <w:bookmarkStart w:id="9" w:name="_heading=h.3rdcrjn" w:colFirst="0" w:colLast="0"/>
      <w:bookmarkEnd w:id="9"/>
    </w:p>
    <w:p w:rsidR="00876C60" w:rsidRDefault="00876C60">
      <w:pPr>
        <w:pBdr>
          <w:top w:val="nil"/>
          <w:left w:val="nil"/>
          <w:bottom w:val="nil"/>
          <w:right w:val="nil"/>
          <w:between w:val="nil"/>
        </w:pBdr>
        <w:jc w:val="both"/>
        <w:rPr>
          <w:rFonts w:ascii="Times New Roman" w:eastAsia="Times New Roman" w:hAnsi="Times New Roman" w:cs="Times New Roman"/>
          <w:b/>
          <w:sz w:val="32"/>
          <w:szCs w:val="32"/>
        </w:rPr>
      </w:pPr>
    </w:p>
    <w:p w:rsidR="008B0D09" w:rsidRDefault="00D1210C">
      <w:pPr>
        <w:pBdr>
          <w:top w:val="nil"/>
          <w:left w:val="nil"/>
          <w:bottom w:val="nil"/>
          <w:right w:val="nil"/>
          <w:between w:val="nil"/>
        </w:pBdr>
        <w:jc w:val="both"/>
      </w:pPr>
      <w:r>
        <w:rPr>
          <w:rFonts w:ascii="Times New Roman" w:eastAsia="Times New Roman" w:hAnsi="Times New Roman" w:cs="Times New Roman"/>
          <w:b/>
          <w:sz w:val="32"/>
          <w:szCs w:val="32"/>
        </w:rPr>
        <w:t>3.0 Methodologies</w:t>
      </w:r>
    </w:p>
    <w:p w:rsidR="00D10A69" w:rsidRPr="00D10A69" w:rsidRDefault="00D10A69" w:rsidP="00D10A69">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bookmarkStart w:id="10" w:name="_heading=h.26in1rg" w:colFirst="0" w:colLast="0"/>
      <w:bookmarkStart w:id="11" w:name="_heading=h.m7nr9owwo9fk" w:colFirst="0" w:colLast="0"/>
      <w:bookmarkEnd w:id="10"/>
      <w:bookmarkEnd w:id="11"/>
      <w:r w:rsidRPr="00D10A69">
        <w:rPr>
          <w:rFonts w:ascii="Bahnschrift Light SemiCondensed" w:hAnsi="Bahnschrift Light SemiCondensed" w:cs="Arial"/>
          <w:color w:val="222222"/>
          <w:sz w:val="24"/>
          <w:szCs w:val="24"/>
          <w:shd w:val="clear" w:color="auto" w:fill="FFFFFF"/>
        </w:rPr>
        <w:t>To conduct this analysis, we used a comprehensive methodology that included:</w:t>
      </w:r>
      <w:r w:rsidRPr="00D10A69">
        <w:rPr>
          <w:rFonts w:ascii="Bahnschrift Light SemiCondensed" w:hAnsi="Bahnschrift Light SemiCondensed" w:cs="Arial"/>
          <w:color w:val="222222"/>
          <w:sz w:val="24"/>
          <w:szCs w:val="24"/>
        </w:rPr>
        <w:br/>
      </w:r>
      <w:r w:rsidRPr="00D10A69">
        <w:rPr>
          <w:rFonts w:ascii="Bahnschrift Light SemiCondensed" w:hAnsi="Bahnschrift Light SemiCondensed" w:cs="Arial"/>
          <w:color w:val="222222"/>
          <w:sz w:val="24"/>
          <w:szCs w:val="24"/>
        </w:rPr>
        <w:br/>
      </w:r>
      <w:r w:rsidRPr="00D10A69">
        <w:rPr>
          <w:rFonts w:ascii="Bahnschrift Light SemiCondensed" w:hAnsi="Bahnschrift Light SemiCondensed" w:cs="Arial"/>
          <w:color w:val="222222"/>
          <w:sz w:val="24"/>
          <w:szCs w:val="24"/>
          <w:shd w:val="clear" w:color="auto" w:fill="FFFFFF"/>
        </w:rPr>
        <w:t xml:space="preserve">1. Research and analysis of publicly available information about the </w:t>
      </w:r>
      <w:proofErr w:type="spellStart"/>
      <w:r w:rsidRPr="00D10A69">
        <w:rPr>
          <w:rFonts w:ascii="Bahnschrift Light SemiCondensed" w:hAnsi="Bahnschrift Light SemiCondensed" w:cs="Arial"/>
          <w:color w:val="222222"/>
          <w:sz w:val="24"/>
          <w:szCs w:val="24"/>
          <w:shd w:val="clear" w:color="auto" w:fill="FFFFFF"/>
        </w:rPr>
        <w:t>SolarWinds</w:t>
      </w:r>
      <w:proofErr w:type="spellEnd"/>
      <w:r w:rsidRPr="00D10A69">
        <w:rPr>
          <w:rFonts w:ascii="Bahnschrift Light SemiCondensed" w:hAnsi="Bahnschrift Light SemiCondensed" w:cs="Arial"/>
          <w:color w:val="222222"/>
          <w:sz w:val="24"/>
          <w:szCs w:val="24"/>
          <w:shd w:val="clear" w:color="auto" w:fill="FFFFFF"/>
        </w:rPr>
        <w:t xml:space="preserve"> incident.</w:t>
      </w:r>
      <w:r w:rsidRPr="00D10A69">
        <w:rPr>
          <w:rFonts w:ascii="Bahnschrift Light SemiCondensed" w:hAnsi="Bahnschrift Light SemiCondensed" w:cs="Arial"/>
          <w:color w:val="222222"/>
          <w:sz w:val="24"/>
          <w:szCs w:val="24"/>
        </w:rPr>
        <w:br/>
      </w:r>
    </w:p>
    <w:p w:rsidR="00D10A69" w:rsidRPr="00D10A69" w:rsidRDefault="00D10A69" w:rsidP="00D10A69">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r w:rsidRPr="00D10A69">
        <w:rPr>
          <w:rFonts w:ascii="Bahnschrift Light SemiCondensed" w:hAnsi="Bahnschrift Light SemiCondensed" w:cs="Arial"/>
          <w:color w:val="222222"/>
          <w:sz w:val="24"/>
          <w:szCs w:val="24"/>
          <w:shd w:val="clear" w:color="auto" w:fill="FFFFFF"/>
        </w:rPr>
        <w:t xml:space="preserve">2. Review of reports from </w:t>
      </w:r>
      <w:proofErr w:type="spellStart"/>
      <w:r w:rsidRPr="00D10A69">
        <w:rPr>
          <w:rFonts w:ascii="Bahnschrift Light SemiCondensed" w:hAnsi="Bahnschrift Light SemiCondensed" w:cs="Arial"/>
          <w:color w:val="222222"/>
          <w:sz w:val="24"/>
          <w:szCs w:val="24"/>
          <w:shd w:val="clear" w:color="auto" w:fill="FFFFFF"/>
        </w:rPr>
        <w:t>SolarWinds</w:t>
      </w:r>
      <w:proofErr w:type="spellEnd"/>
      <w:r w:rsidRPr="00D10A69">
        <w:rPr>
          <w:rFonts w:ascii="Bahnschrift Light SemiCondensed" w:hAnsi="Bahnschrift Light SemiCondensed" w:cs="Arial"/>
          <w:color w:val="222222"/>
          <w:sz w:val="24"/>
          <w:szCs w:val="24"/>
          <w:shd w:val="clear" w:color="auto" w:fill="FFFFFF"/>
        </w:rPr>
        <w:t>, government agencies, and cybersecurity firms.</w:t>
      </w:r>
      <w:r w:rsidRPr="00D10A69">
        <w:rPr>
          <w:rFonts w:ascii="Bahnschrift Light SemiCondensed" w:hAnsi="Bahnschrift Light SemiCondensed" w:cs="Arial"/>
          <w:color w:val="222222"/>
          <w:sz w:val="24"/>
          <w:szCs w:val="24"/>
        </w:rPr>
        <w:br/>
      </w:r>
    </w:p>
    <w:p w:rsidR="00D10A69" w:rsidRPr="00D10A69" w:rsidRDefault="00D10A69" w:rsidP="00D10A69">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r w:rsidRPr="00D10A69">
        <w:rPr>
          <w:rFonts w:ascii="Bahnschrift Light SemiCondensed" w:hAnsi="Bahnschrift Light SemiCondensed" w:cs="Arial"/>
          <w:color w:val="222222"/>
          <w:sz w:val="24"/>
          <w:szCs w:val="24"/>
          <w:shd w:val="clear" w:color="auto" w:fill="FFFFFF"/>
        </w:rPr>
        <w:t>3. Analysis of the attack method, including the use of malware and the exploitation of vulnerabilities.</w:t>
      </w:r>
      <w:r w:rsidRPr="00D10A69">
        <w:rPr>
          <w:rFonts w:ascii="Bahnschrift Light SemiCondensed" w:hAnsi="Bahnschrift Light SemiCondensed" w:cs="Arial"/>
          <w:color w:val="222222"/>
          <w:sz w:val="24"/>
          <w:szCs w:val="24"/>
        </w:rPr>
        <w:br/>
      </w:r>
    </w:p>
    <w:p w:rsidR="008B0D09" w:rsidRDefault="00D10A69" w:rsidP="00D10A69">
      <w:pPr>
        <w:pBdr>
          <w:top w:val="nil"/>
          <w:left w:val="nil"/>
          <w:bottom w:val="nil"/>
          <w:right w:val="nil"/>
          <w:between w:val="nil"/>
        </w:pBdr>
        <w:rPr>
          <w:rFonts w:ascii="Roboto" w:eastAsia="Roboto" w:hAnsi="Roboto" w:cs="Roboto"/>
          <w:sz w:val="24"/>
          <w:szCs w:val="24"/>
        </w:rPr>
      </w:pPr>
      <w:r w:rsidRPr="00D10A69">
        <w:rPr>
          <w:rFonts w:ascii="Bahnschrift Light SemiCondensed" w:hAnsi="Bahnschrift Light SemiCondensed" w:cs="Arial"/>
          <w:color w:val="222222"/>
          <w:sz w:val="24"/>
          <w:szCs w:val="24"/>
          <w:shd w:val="clear" w:color="auto" w:fill="FFFFFF"/>
        </w:rPr>
        <w:t>4. Identification of the security weaknesses that contributed to the breach.</w:t>
      </w:r>
      <w:r w:rsidRPr="00D10A69">
        <w:rPr>
          <w:rFonts w:ascii="Bahnschrift Light SemiCondensed" w:hAnsi="Bahnschrift Light SemiCondensed" w:cs="Arial"/>
          <w:color w:val="222222"/>
          <w:sz w:val="24"/>
          <w:szCs w:val="24"/>
        </w:rPr>
        <w:br/>
      </w:r>
      <w:r w:rsidRPr="00D10A69">
        <w:rPr>
          <w:rFonts w:ascii="Bahnschrift Light SemiCondensed" w:hAnsi="Bahnschrift Light SemiCondensed" w:cs="Arial"/>
          <w:color w:val="222222"/>
          <w:sz w:val="24"/>
          <w:szCs w:val="24"/>
        </w:rPr>
        <w:br/>
      </w:r>
      <w:r w:rsidRPr="00D10A69">
        <w:rPr>
          <w:rFonts w:ascii="Bahnschrift Light SemiCondensed" w:hAnsi="Bahnschrift Light SemiCondensed" w:cs="Arial"/>
          <w:color w:val="222222"/>
          <w:sz w:val="24"/>
          <w:szCs w:val="24"/>
          <w:shd w:val="clear" w:color="auto" w:fill="FFFFFF"/>
        </w:rPr>
        <w:t>By using a comprehensive methodology, we can develop a thorough understanding of the incident and identify key areas for improvement</w:t>
      </w:r>
      <w:r>
        <w:rPr>
          <w:rFonts w:ascii="Arial" w:hAnsi="Arial" w:cs="Arial"/>
          <w:color w:val="222222"/>
          <w:shd w:val="clear" w:color="auto" w:fill="FFFFFF"/>
        </w:rPr>
        <w:t>.</w:t>
      </w:r>
    </w:p>
    <w:p w:rsidR="008B0D09" w:rsidRDefault="008B0D09" w:rsidP="00D10A69">
      <w:pPr>
        <w:pBdr>
          <w:top w:val="nil"/>
          <w:left w:val="nil"/>
          <w:bottom w:val="nil"/>
          <w:right w:val="nil"/>
          <w:between w:val="nil"/>
        </w:pBdr>
        <w:rPr>
          <w:rFonts w:ascii="Roboto" w:eastAsia="Roboto" w:hAnsi="Roboto" w:cs="Roboto"/>
          <w:sz w:val="24"/>
          <w:szCs w:val="24"/>
        </w:rPr>
      </w:pPr>
      <w:bookmarkStart w:id="12" w:name="_heading=h.ozy9o1mrg5i3" w:colFirst="0" w:colLast="0"/>
      <w:bookmarkEnd w:id="12"/>
    </w:p>
    <w:p w:rsidR="008B0D09" w:rsidRDefault="00D1210C">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3" w:name="_heading=h.m4lku7h3tbud" w:colFirst="0" w:colLast="0"/>
      <w:bookmarkStart w:id="14" w:name="_heading=h.lnxbz9" w:colFirst="0" w:colLast="0"/>
      <w:bookmarkEnd w:id="13"/>
      <w:bookmarkEnd w:id="14"/>
      <w:r>
        <w:rPr>
          <w:rFonts w:ascii="Times New Roman" w:eastAsia="Times New Roman" w:hAnsi="Times New Roman" w:cs="Times New Roman"/>
          <w:b/>
          <w:sz w:val="30"/>
          <w:szCs w:val="30"/>
        </w:rPr>
        <w:t>3.1 Information Gathering</w:t>
      </w:r>
    </w:p>
    <w:p w:rsidR="008B0D09" w:rsidRPr="00D10A69" w:rsidRDefault="00D10A6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sectPr w:rsidR="008B0D09" w:rsidRPr="00D10A69">
          <w:headerReference w:type="default" r:id="rId12"/>
          <w:footerReference w:type="default" r:id="rId13"/>
          <w:pgSz w:w="12240" w:h="15840"/>
          <w:pgMar w:top="1080" w:right="1440" w:bottom="1080" w:left="1440" w:header="720" w:footer="720" w:gutter="0"/>
          <w:pgNumType w:start="1"/>
          <w:cols w:space="720"/>
        </w:sectPr>
      </w:pPr>
      <w:r w:rsidRPr="00D10A69">
        <w:rPr>
          <w:rFonts w:ascii="Bahnschrift Light SemiCondensed" w:hAnsi="Bahnschrift Light SemiCondensed" w:cs="Arial"/>
          <w:color w:val="222222"/>
          <w:sz w:val="24"/>
          <w:szCs w:val="24"/>
          <w:shd w:val="clear" w:color="auto" w:fill="FFFFFF"/>
        </w:rPr>
        <w:t xml:space="preserve">With reference to this report, information was gathered from various fields including articles, journals, case study guides provided to me by </w:t>
      </w:r>
      <w:proofErr w:type="spellStart"/>
      <w:r w:rsidRPr="00D10A69">
        <w:rPr>
          <w:rFonts w:ascii="Bahnschrift Light SemiCondensed" w:hAnsi="Bahnschrift Light SemiCondensed" w:cs="Arial"/>
          <w:color w:val="222222"/>
          <w:sz w:val="24"/>
          <w:szCs w:val="24"/>
          <w:shd w:val="clear" w:color="auto" w:fill="FFFFFF"/>
        </w:rPr>
        <w:t>EncryptEdgeLabs</w:t>
      </w:r>
      <w:proofErr w:type="spellEnd"/>
      <w:r w:rsidRPr="00D10A69">
        <w:rPr>
          <w:rFonts w:ascii="Bahnschrift Light SemiCondensed" w:hAnsi="Bahnschrift Light SemiCondensed" w:cs="Arial"/>
          <w:color w:val="222222"/>
          <w:sz w:val="24"/>
          <w:szCs w:val="24"/>
          <w:shd w:val="clear" w:color="auto" w:fill="FFFFFF"/>
        </w:rPr>
        <w:t>, intensive research and acquired knowledge in area of consideration</w:t>
      </w:r>
      <w:r w:rsidRPr="00D10A69">
        <w:rPr>
          <w:rFonts w:ascii="Bahnschrift Light SemiCondensed" w:hAnsi="Bahnschrift Light SemiCondensed" w:cs="Arial"/>
          <w:color w:val="222222"/>
          <w:sz w:val="24"/>
          <w:szCs w:val="24"/>
        </w:rPr>
        <w:br/>
      </w:r>
      <w:r w:rsidRPr="00D10A69">
        <w:rPr>
          <w:rFonts w:ascii="Bahnschrift Light SemiCondensed" w:hAnsi="Bahnschrift Light SemiCondensed" w:cs="Arial"/>
          <w:color w:val="222222"/>
          <w:sz w:val="24"/>
          <w:szCs w:val="24"/>
        </w:rPr>
        <w:br/>
      </w:r>
      <w:r w:rsidRPr="00D10A69">
        <w:rPr>
          <w:rFonts w:ascii="Bahnschrift Light SemiCondensed" w:hAnsi="Bahnschrift Light SemiCondensed" w:cs="Arial"/>
          <w:color w:val="222222"/>
          <w:sz w:val="24"/>
          <w:szCs w:val="24"/>
          <w:shd w:val="clear" w:color="auto" w:fill="FFFFFF"/>
        </w:rPr>
        <w:t xml:space="preserve">1. Publicly available reports from </w:t>
      </w:r>
      <w:proofErr w:type="spellStart"/>
      <w:r w:rsidRPr="00D10A69">
        <w:rPr>
          <w:rFonts w:ascii="Bahnschrift Light SemiCondensed" w:hAnsi="Bahnschrift Light SemiCondensed" w:cs="Arial"/>
          <w:color w:val="222222"/>
          <w:sz w:val="24"/>
          <w:szCs w:val="24"/>
          <w:shd w:val="clear" w:color="auto" w:fill="FFFFFF"/>
        </w:rPr>
        <w:t>SolarWinds</w:t>
      </w:r>
      <w:proofErr w:type="spellEnd"/>
      <w:r w:rsidRPr="00D10A69">
        <w:rPr>
          <w:rFonts w:ascii="Bahnschrift Light SemiCondensed" w:hAnsi="Bahnschrift Light SemiCondensed" w:cs="Arial"/>
          <w:color w:val="222222"/>
          <w:sz w:val="24"/>
          <w:szCs w:val="24"/>
          <w:shd w:val="clear" w:color="auto" w:fill="FFFFFF"/>
        </w:rPr>
        <w:t>, government agencies, and cybersecurity firms.</w:t>
      </w:r>
      <w:r w:rsidRPr="00D10A69">
        <w:rPr>
          <w:rFonts w:ascii="Bahnschrift Light SemiCondensed" w:hAnsi="Bahnschrift Light SemiCondensed" w:cs="Arial"/>
          <w:color w:val="222222"/>
          <w:sz w:val="24"/>
          <w:szCs w:val="24"/>
        </w:rPr>
        <w:br/>
      </w:r>
      <w:r w:rsidRPr="00D10A69">
        <w:rPr>
          <w:rFonts w:ascii="Bahnschrift Light SemiCondensed" w:hAnsi="Bahnschrift Light SemiCondensed" w:cs="Arial"/>
          <w:color w:val="222222"/>
          <w:sz w:val="24"/>
          <w:szCs w:val="24"/>
          <w:shd w:val="clear" w:color="auto" w:fill="FFFFFF"/>
        </w:rPr>
        <w:t>2. News articles and online publications.</w:t>
      </w:r>
      <w:r w:rsidRPr="00D10A69">
        <w:rPr>
          <w:rFonts w:ascii="Bahnschrift Light SemiCondensed" w:hAnsi="Bahnschrift Light SemiCondensed" w:cs="Arial"/>
          <w:color w:val="222222"/>
          <w:sz w:val="24"/>
          <w:szCs w:val="24"/>
        </w:rPr>
        <w:br/>
      </w:r>
      <w:r w:rsidRPr="00D10A69">
        <w:rPr>
          <w:rFonts w:ascii="Bahnschrift Light SemiCondensed" w:hAnsi="Bahnschrift Light SemiCondensed" w:cs="Arial"/>
          <w:color w:val="222222"/>
          <w:sz w:val="24"/>
          <w:szCs w:val="24"/>
          <w:shd w:val="clear" w:color="auto" w:fill="FFFFFF"/>
        </w:rPr>
        <w:t>3. Industry reports and analysis.</w:t>
      </w:r>
      <w:r w:rsidRPr="00D10A69">
        <w:rPr>
          <w:rFonts w:ascii="Bahnschrift Light SemiCondensed" w:hAnsi="Bahnschrift Light SemiCondensed" w:cs="Arial"/>
          <w:color w:val="222222"/>
          <w:sz w:val="24"/>
          <w:szCs w:val="24"/>
        </w:rPr>
        <w:br/>
      </w:r>
      <w:r w:rsidRPr="00D10A69">
        <w:rPr>
          <w:rFonts w:ascii="Bahnschrift Light SemiCondensed" w:hAnsi="Bahnschrift Light SemiCondensed" w:cs="Arial"/>
          <w:color w:val="222222"/>
          <w:sz w:val="24"/>
          <w:szCs w:val="24"/>
          <w:shd w:val="clear" w:color="auto" w:fill="FFFFFF"/>
        </w:rPr>
        <w:t>By gathering information from multiple sources, we can develop a comprehensive understanding of the incident and identify key takeaways</w:t>
      </w:r>
      <w:r w:rsidRPr="00D10A69">
        <w:rPr>
          <w:rFonts w:ascii="Arial" w:hAnsi="Arial" w:cs="Arial"/>
          <w:color w:val="222222"/>
          <w:sz w:val="24"/>
          <w:szCs w:val="24"/>
          <w:shd w:val="clear" w:color="auto" w:fill="FFFFFF"/>
        </w:rPr>
        <w:t>.</w:t>
      </w:r>
    </w:p>
    <w:p w:rsidR="008B0D09" w:rsidRDefault="00D1210C">
      <w:pPr>
        <w:keepNext/>
        <w:keepLines/>
        <w:pBdr>
          <w:top w:val="nil"/>
          <w:left w:val="nil"/>
          <w:bottom w:val="nil"/>
          <w:right w:val="nil"/>
          <w:between w:val="nil"/>
        </w:pBdr>
        <w:spacing w:before="480" w:after="240" w:line="360" w:lineRule="auto"/>
        <w:rPr>
          <w:rFonts w:ascii="Cambria" w:eastAsia="Cambria" w:hAnsi="Cambria" w:cs="Cambria"/>
          <w:b/>
          <w:sz w:val="32"/>
          <w:szCs w:val="32"/>
        </w:rPr>
      </w:pPr>
      <w:bookmarkStart w:id="15" w:name="_heading=h.1ci93xb" w:colFirst="0" w:colLast="0"/>
      <w:bookmarkEnd w:id="15"/>
      <w:r>
        <w:rPr>
          <w:rFonts w:ascii="Times New Roman" w:eastAsia="Times New Roman" w:hAnsi="Times New Roman" w:cs="Times New Roman"/>
          <w:b/>
          <w:sz w:val="32"/>
          <w:szCs w:val="32"/>
        </w:rPr>
        <w:lastRenderedPageBreak/>
        <w:t>4.0 Additional Items</w:t>
      </w:r>
    </w:p>
    <w:p w:rsidR="004A03A7" w:rsidRDefault="00346FB7" w:rsidP="00346FB7">
      <w:pPr>
        <w:suppressAutoHyphens w:val="0"/>
        <w:spacing w:after="0" w:line="240" w:lineRule="auto"/>
        <w:rPr>
          <w:rFonts w:ascii="Bahnschrift Light SemiCondensed" w:eastAsia="Times New Roman" w:hAnsi="Bahnschrift Light SemiCondensed" w:cs="Arial"/>
          <w:color w:val="222222"/>
          <w:sz w:val="24"/>
          <w:szCs w:val="24"/>
          <w:shd w:val="clear" w:color="auto" w:fill="FFFFFF"/>
          <w:lang w:val="en-GB" w:eastAsia="en-GB" w:bidi="ar-SA"/>
        </w:rPr>
      </w:pPr>
      <w:r w:rsidRPr="00346FB7">
        <w:rPr>
          <w:rFonts w:ascii="Arial" w:eastAsia="Times New Roman" w:hAnsi="Arial" w:cs="Arial"/>
          <w:b/>
          <w:color w:val="222222"/>
          <w:sz w:val="24"/>
          <w:szCs w:val="24"/>
          <w:shd w:val="clear" w:color="auto" w:fill="FFFFFF"/>
          <w:lang w:val="en-GB" w:eastAsia="en-GB" w:bidi="ar-SA"/>
        </w:rPr>
        <w:t>Additional Notes:</w:t>
      </w:r>
      <w:r w:rsidRPr="00346FB7">
        <w:rPr>
          <w:rFonts w:ascii="Arial" w:eastAsia="Times New Roman" w:hAnsi="Arial" w:cs="Arial"/>
          <w:color w:val="222222"/>
          <w:sz w:val="24"/>
          <w:szCs w:val="24"/>
          <w:lang w:val="en-GB" w:eastAsia="en-GB" w:bidi="ar-SA"/>
        </w:rPr>
        <w:br/>
      </w:r>
      <w:r w:rsidRPr="00346FB7">
        <w:rPr>
          <w:rFonts w:ascii="Bahnschrift Light SemiCondensed" w:eastAsia="Times New Roman" w:hAnsi="Bahnschrift Light SemiCondensed" w:cs="Arial"/>
          <w:color w:val="222222"/>
          <w:sz w:val="24"/>
          <w:szCs w:val="24"/>
          <w:lang w:val="en-GB" w:eastAsia="en-GB" w:bidi="ar-SA"/>
        </w:rPr>
        <w:br/>
      </w:r>
      <w:r w:rsidRPr="00346FB7">
        <w:rPr>
          <w:rFonts w:ascii="Bahnschrift Light SemiCondensed" w:eastAsia="Times New Roman" w:hAnsi="Bahnschrift Light SemiCondensed" w:cs="Arial"/>
          <w:b/>
          <w:color w:val="222222"/>
          <w:sz w:val="24"/>
          <w:szCs w:val="24"/>
          <w:shd w:val="clear" w:color="auto" w:fill="FFFFFF"/>
          <w:lang w:val="en-GB" w:eastAsia="en-GB" w:bidi="ar-SA"/>
        </w:rPr>
        <w:t>1. Cost of the breach:</w:t>
      </w:r>
      <w:r w:rsidRPr="00346FB7">
        <w:rPr>
          <w:rFonts w:ascii="Bahnschrift Light SemiCondensed" w:eastAsia="Times New Roman" w:hAnsi="Bahnschrift Light SemiCondensed" w:cs="Arial"/>
          <w:color w:val="222222"/>
          <w:sz w:val="24"/>
          <w:szCs w:val="24"/>
          <w:shd w:val="clear" w:color="auto" w:fill="FFFFFF"/>
          <w:lang w:val="en-GB" w:eastAsia="en-GB" w:bidi="ar-SA"/>
        </w:rPr>
        <w:t xml:space="preserve"> Estimate the financial impact of the breach on </w:t>
      </w:r>
      <w:proofErr w:type="spellStart"/>
      <w:r w:rsidRPr="00346FB7">
        <w:rPr>
          <w:rFonts w:ascii="Bahnschrift Light SemiCondensed" w:eastAsia="Times New Roman" w:hAnsi="Bahnschrift Light SemiCondensed" w:cs="Arial"/>
          <w:color w:val="222222"/>
          <w:sz w:val="24"/>
          <w:szCs w:val="24"/>
          <w:shd w:val="clear" w:color="auto" w:fill="FFFFFF"/>
          <w:lang w:val="en-GB" w:eastAsia="en-GB" w:bidi="ar-SA"/>
        </w:rPr>
        <w:t>SolarWinds</w:t>
      </w:r>
      <w:proofErr w:type="spellEnd"/>
      <w:r w:rsidRPr="00346FB7">
        <w:rPr>
          <w:rFonts w:ascii="Bahnschrift Light SemiCondensed" w:eastAsia="Times New Roman" w:hAnsi="Bahnschrift Light SemiCondensed" w:cs="Arial"/>
          <w:color w:val="222222"/>
          <w:sz w:val="24"/>
          <w:szCs w:val="24"/>
          <w:shd w:val="clear" w:color="auto" w:fill="FFFFFF"/>
          <w:lang w:val="en-GB" w:eastAsia="en-GB" w:bidi="ar-SA"/>
        </w:rPr>
        <w:t xml:space="preserve"> and its customers.</w:t>
      </w:r>
      <w:r w:rsidRPr="00346FB7">
        <w:rPr>
          <w:rFonts w:ascii="Bahnschrift Light SemiCondensed" w:eastAsia="Times New Roman" w:hAnsi="Bahnschrift Light SemiCondensed" w:cs="Arial"/>
          <w:color w:val="222222"/>
          <w:sz w:val="24"/>
          <w:szCs w:val="24"/>
          <w:lang w:val="en-GB" w:eastAsia="en-GB" w:bidi="ar-SA"/>
        </w:rPr>
        <w:br/>
      </w:r>
    </w:p>
    <w:p w:rsidR="00346FB7" w:rsidRPr="00346FB7" w:rsidRDefault="00346FB7" w:rsidP="00346FB7">
      <w:pPr>
        <w:suppressAutoHyphens w:val="0"/>
        <w:spacing w:after="0" w:line="240" w:lineRule="auto"/>
        <w:rPr>
          <w:rFonts w:ascii="Bahnschrift Light SemiCondensed" w:eastAsia="Times New Roman" w:hAnsi="Bahnschrift Light SemiCondensed" w:cs="Arial"/>
          <w:color w:val="222222"/>
          <w:sz w:val="24"/>
          <w:szCs w:val="24"/>
          <w:shd w:val="clear" w:color="auto" w:fill="FFFFFF"/>
          <w:lang w:val="en-GB" w:eastAsia="en-GB" w:bidi="ar-SA"/>
        </w:rPr>
      </w:pPr>
      <w:r w:rsidRPr="00346FB7">
        <w:rPr>
          <w:rFonts w:ascii="Bahnschrift Light SemiCondensed" w:eastAsia="Times New Roman" w:hAnsi="Bahnschrift Light SemiCondensed" w:cs="Arial"/>
          <w:b/>
          <w:color w:val="222222"/>
          <w:sz w:val="24"/>
          <w:szCs w:val="24"/>
          <w:shd w:val="clear" w:color="auto" w:fill="FFFFFF"/>
          <w:lang w:val="en-GB" w:eastAsia="en-GB" w:bidi="ar-SA"/>
        </w:rPr>
        <w:t>2. Regulatory implications:</w:t>
      </w:r>
      <w:r w:rsidRPr="00346FB7">
        <w:rPr>
          <w:rFonts w:ascii="Bahnschrift Light SemiCondensed" w:eastAsia="Times New Roman" w:hAnsi="Bahnschrift Light SemiCondensed" w:cs="Arial"/>
          <w:color w:val="222222"/>
          <w:sz w:val="24"/>
          <w:szCs w:val="24"/>
          <w:shd w:val="clear" w:color="auto" w:fill="FFFFFF"/>
          <w:lang w:val="en-GB" w:eastAsia="en-GB" w:bidi="ar-SA"/>
        </w:rPr>
        <w:t xml:space="preserve"> Discuss potential regulatory implications and compliance requirements for organizations affected by the breach.</w:t>
      </w:r>
      <w:r w:rsidRPr="00346FB7">
        <w:rPr>
          <w:rFonts w:ascii="Bahnschrift Light SemiCondensed" w:eastAsia="Times New Roman" w:hAnsi="Bahnschrift Light SemiCondensed" w:cs="Arial"/>
          <w:color w:val="222222"/>
          <w:sz w:val="24"/>
          <w:szCs w:val="24"/>
          <w:lang w:val="en-GB" w:eastAsia="en-GB" w:bidi="ar-SA"/>
        </w:rPr>
        <w:br/>
      </w:r>
    </w:p>
    <w:p w:rsidR="00346FB7" w:rsidRPr="00346FB7" w:rsidRDefault="00346FB7" w:rsidP="00346FB7">
      <w:pPr>
        <w:suppressAutoHyphens w:val="0"/>
        <w:spacing w:after="0" w:line="240" w:lineRule="auto"/>
        <w:rPr>
          <w:rFonts w:ascii="Bahnschrift Light SemiCondensed" w:eastAsia="Times New Roman" w:hAnsi="Bahnschrift Light SemiCondensed" w:cs="Arial"/>
          <w:color w:val="222222"/>
          <w:sz w:val="24"/>
          <w:szCs w:val="24"/>
          <w:shd w:val="clear" w:color="auto" w:fill="FFFFFF"/>
          <w:lang w:val="en-GB" w:eastAsia="en-GB" w:bidi="ar-SA"/>
        </w:rPr>
      </w:pPr>
      <w:r w:rsidRPr="00346FB7">
        <w:rPr>
          <w:rFonts w:ascii="Bahnschrift Light SemiCondensed" w:eastAsia="Times New Roman" w:hAnsi="Bahnschrift Light SemiCondensed" w:cs="Arial"/>
          <w:b/>
          <w:color w:val="222222"/>
          <w:sz w:val="24"/>
          <w:szCs w:val="24"/>
          <w:shd w:val="clear" w:color="auto" w:fill="FFFFFF"/>
          <w:lang w:val="en-GB" w:eastAsia="en-GB" w:bidi="ar-SA"/>
        </w:rPr>
        <w:t>3. Industry-wide impact</w:t>
      </w:r>
      <w:r w:rsidRPr="00346FB7">
        <w:rPr>
          <w:rFonts w:ascii="Bahnschrift Light SemiCondensed" w:eastAsia="Times New Roman" w:hAnsi="Bahnschrift Light SemiCondensed" w:cs="Arial"/>
          <w:color w:val="222222"/>
          <w:sz w:val="24"/>
          <w:szCs w:val="24"/>
          <w:shd w:val="clear" w:color="auto" w:fill="FFFFFF"/>
          <w:lang w:val="en-GB" w:eastAsia="en-GB" w:bidi="ar-SA"/>
        </w:rPr>
        <w:t xml:space="preserve">: </w:t>
      </w:r>
      <w:proofErr w:type="spellStart"/>
      <w:r w:rsidRPr="00346FB7">
        <w:rPr>
          <w:rFonts w:ascii="Bahnschrift Light SemiCondensed" w:eastAsia="Times New Roman" w:hAnsi="Bahnschrift Light SemiCondensed" w:cs="Arial"/>
          <w:color w:val="222222"/>
          <w:sz w:val="24"/>
          <w:szCs w:val="24"/>
          <w:shd w:val="clear" w:color="auto" w:fill="FFFFFF"/>
          <w:lang w:val="en-GB" w:eastAsia="en-GB" w:bidi="ar-SA"/>
        </w:rPr>
        <w:t>Analyze</w:t>
      </w:r>
      <w:proofErr w:type="spellEnd"/>
      <w:r w:rsidRPr="00346FB7">
        <w:rPr>
          <w:rFonts w:ascii="Bahnschrift Light SemiCondensed" w:eastAsia="Times New Roman" w:hAnsi="Bahnschrift Light SemiCondensed" w:cs="Arial"/>
          <w:color w:val="222222"/>
          <w:sz w:val="24"/>
          <w:szCs w:val="24"/>
          <w:shd w:val="clear" w:color="auto" w:fill="FFFFFF"/>
          <w:lang w:val="en-GB" w:eastAsia="en-GB" w:bidi="ar-SA"/>
        </w:rPr>
        <w:t xml:space="preserve"> the potential industry-wide impact of the breach and the need for collaboration and information sharing.</w:t>
      </w:r>
      <w:r w:rsidRPr="00346FB7">
        <w:rPr>
          <w:rFonts w:ascii="Bahnschrift Light SemiCondensed" w:eastAsia="Times New Roman" w:hAnsi="Bahnschrift Light SemiCondensed" w:cs="Arial"/>
          <w:color w:val="222222"/>
          <w:sz w:val="24"/>
          <w:szCs w:val="24"/>
          <w:lang w:val="en-GB" w:eastAsia="en-GB" w:bidi="ar-SA"/>
        </w:rPr>
        <w:br/>
      </w:r>
    </w:p>
    <w:p w:rsidR="00346FB7" w:rsidRPr="00346FB7" w:rsidRDefault="00346FB7" w:rsidP="00346FB7">
      <w:pPr>
        <w:suppressAutoHyphens w:val="0"/>
        <w:spacing w:after="0" w:line="240" w:lineRule="auto"/>
        <w:rPr>
          <w:rFonts w:ascii="Bahnschrift Light SemiCondensed" w:eastAsia="Times New Roman" w:hAnsi="Bahnschrift Light SemiCondensed" w:cs="Arial"/>
          <w:color w:val="222222"/>
          <w:sz w:val="24"/>
          <w:szCs w:val="24"/>
          <w:shd w:val="clear" w:color="auto" w:fill="FFFFFF"/>
          <w:lang w:val="en-GB" w:eastAsia="en-GB" w:bidi="ar-SA"/>
        </w:rPr>
      </w:pPr>
      <w:r w:rsidRPr="00346FB7">
        <w:rPr>
          <w:rFonts w:ascii="Bahnschrift Light SemiCondensed" w:eastAsia="Times New Roman" w:hAnsi="Bahnschrift Light SemiCondensed" w:cs="Arial"/>
          <w:b/>
          <w:color w:val="222222"/>
          <w:sz w:val="24"/>
          <w:szCs w:val="24"/>
          <w:shd w:val="clear" w:color="auto" w:fill="FFFFFF"/>
          <w:lang w:val="en-GB" w:eastAsia="en-GB" w:bidi="ar-SA"/>
        </w:rPr>
        <w:t>4. Lessons learned</w:t>
      </w:r>
      <w:r w:rsidRPr="00346FB7">
        <w:rPr>
          <w:rFonts w:ascii="Bahnschrift Light SemiCondensed" w:eastAsia="Times New Roman" w:hAnsi="Bahnschrift Light SemiCondensed" w:cs="Arial"/>
          <w:color w:val="222222"/>
          <w:sz w:val="24"/>
          <w:szCs w:val="24"/>
          <w:shd w:val="clear" w:color="auto" w:fill="FFFFFF"/>
          <w:lang w:val="en-GB" w:eastAsia="en-GB" w:bidi="ar-SA"/>
        </w:rPr>
        <w:t>: Provide a summary of key lessons learned from the breach and recommendations for future improvement.</w:t>
      </w:r>
      <w:r w:rsidRPr="00346FB7">
        <w:rPr>
          <w:rFonts w:ascii="Bahnschrift Light SemiCondensed" w:eastAsia="Times New Roman" w:hAnsi="Bahnschrift Light SemiCondensed" w:cs="Arial"/>
          <w:color w:val="222222"/>
          <w:sz w:val="24"/>
          <w:szCs w:val="24"/>
          <w:lang w:val="en-GB" w:eastAsia="en-GB" w:bidi="ar-SA"/>
        </w:rPr>
        <w:br/>
      </w:r>
    </w:p>
    <w:p w:rsidR="00346FB7" w:rsidRPr="00346FB7" w:rsidRDefault="00346FB7" w:rsidP="00346FB7">
      <w:pPr>
        <w:suppressAutoHyphens w:val="0"/>
        <w:spacing w:after="0" w:line="240" w:lineRule="auto"/>
        <w:rPr>
          <w:rFonts w:ascii="Bahnschrift Light SemiCondensed" w:eastAsia="Times New Roman" w:hAnsi="Bahnschrift Light SemiCondensed" w:cs="Times New Roman"/>
          <w:sz w:val="24"/>
          <w:szCs w:val="24"/>
          <w:lang w:val="en-GB" w:eastAsia="en-GB" w:bidi="ar-SA"/>
        </w:rPr>
      </w:pPr>
      <w:r w:rsidRPr="00346FB7">
        <w:rPr>
          <w:rFonts w:ascii="Bahnschrift Light SemiCondensed" w:eastAsia="Times New Roman" w:hAnsi="Bahnschrift Light SemiCondensed" w:cs="Arial"/>
          <w:b/>
          <w:color w:val="222222"/>
          <w:sz w:val="24"/>
          <w:szCs w:val="24"/>
          <w:shd w:val="clear" w:color="auto" w:fill="FFFFFF"/>
          <w:lang w:val="en-GB" w:eastAsia="en-GB" w:bidi="ar-SA"/>
        </w:rPr>
        <w:t>5. Future prevention strategies</w:t>
      </w:r>
      <w:r w:rsidRPr="00346FB7">
        <w:rPr>
          <w:rFonts w:ascii="Bahnschrift Light SemiCondensed" w:eastAsia="Times New Roman" w:hAnsi="Bahnschrift Light SemiCondensed" w:cs="Arial"/>
          <w:color w:val="222222"/>
          <w:sz w:val="24"/>
          <w:szCs w:val="24"/>
          <w:shd w:val="clear" w:color="auto" w:fill="FFFFFF"/>
          <w:lang w:val="en-GB" w:eastAsia="en-GB" w:bidi="ar-SA"/>
        </w:rPr>
        <w:t>: Discuss potential strategies for preventing similar breaches in the future, such as implementing advanced threat detection and response capabilities.</w:t>
      </w:r>
      <w:r w:rsidRPr="00346FB7">
        <w:rPr>
          <w:rFonts w:ascii="Bahnschrift Light SemiCondensed" w:eastAsia="Times New Roman" w:hAnsi="Bahnschrift Light SemiCondensed" w:cs="Arial"/>
          <w:color w:val="222222"/>
          <w:sz w:val="24"/>
          <w:szCs w:val="24"/>
          <w:lang w:val="en-GB" w:eastAsia="en-GB" w:bidi="ar-SA"/>
        </w:rPr>
        <w:br/>
      </w:r>
      <w:r w:rsidRPr="00346FB7">
        <w:rPr>
          <w:rFonts w:ascii="Bahnschrift Light SemiCondensed" w:eastAsia="Times New Roman" w:hAnsi="Bahnschrift Light SemiCondensed" w:cs="Arial"/>
          <w:color w:val="222222"/>
          <w:sz w:val="24"/>
          <w:szCs w:val="24"/>
          <w:lang w:val="en-GB" w:eastAsia="en-GB" w:bidi="ar-SA"/>
        </w:rPr>
        <w:br/>
      </w:r>
      <w:r w:rsidRPr="00346FB7">
        <w:rPr>
          <w:rFonts w:ascii="Bahnschrift Light SemiCondensed" w:eastAsia="Times New Roman" w:hAnsi="Bahnschrift Light SemiCondensed" w:cs="Arial"/>
          <w:color w:val="222222"/>
          <w:sz w:val="24"/>
          <w:szCs w:val="24"/>
          <w:shd w:val="clear" w:color="auto" w:fill="FFFFFF"/>
          <w:lang w:val="en-GB" w:eastAsia="en-GB" w:bidi="ar-SA"/>
        </w:rPr>
        <w:t>By including these additional notes, the report can provide a more comprehensive understanding of the breach and its implications, as well as actionable recommendations for organizations to improve their security posture.</w:t>
      </w:r>
      <w:r w:rsidR="00DF06C4">
        <w:rPr>
          <w:rFonts w:ascii="Bahnschrift Light SemiCondensed" w:eastAsia="Times New Roman" w:hAnsi="Bahnschrift Light SemiCondensed" w:cs="Arial"/>
          <w:color w:val="222222"/>
          <w:sz w:val="24"/>
          <w:szCs w:val="24"/>
          <w:shd w:val="clear" w:color="auto" w:fill="FFFFFF"/>
          <w:lang w:val="en-GB" w:eastAsia="en-GB" w:bidi="ar-SA"/>
        </w:rPr>
        <w:t xml:space="preserve"> </w:t>
      </w:r>
      <w:r w:rsidR="00126DDC">
        <w:rPr>
          <w:rFonts w:ascii="Bahnschrift Light SemiCondensed" w:eastAsia="Times New Roman" w:hAnsi="Bahnschrift Light SemiCondensed" w:cs="Arial"/>
          <w:color w:val="222222"/>
          <w:sz w:val="24"/>
          <w:szCs w:val="24"/>
          <w:shd w:val="clear" w:color="auto" w:fill="FFFFFF"/>
          <w:lang w:val="en-GB" w:eastAsia="en-GB" w:bidi="ar-SA"/>
        </w:rPr>
        <w:t>Many Thanks.</w:t>
      </w:r>
    </w:p>
    <w:p w:rsidR="008B0D09" w:rsidRDefault="008B0D09">
      <w:pPr>
        <w:pBdr>
          <w:top w:val="nil"/>
          <w:left w:val="nil"/>
          <w:bottom w:val="nil"/>
          <w:right w:val="nil"/>
          <w:between w:val="nil"/>
        </w:pBdr>
        <w:spacing w:line="360" w:lineRule="auto"/>
        <w:rPr>
          <w:rFonts w:ascii="Bahnschrift Light SemiCondensed" w:eastAsia="Times New Roman" w:hAnsi="Bahnschrift Light SemiCondensed" w:cs="Times New Roman"/>
          <w:b/>
        </w:rPr>
      </w:pPr>
    </w:p>
    <w:p w:rsidR="00876C60" w:rsidRDefault="00876C60">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D1210C">
      <w:pPr>
        <w:pBdr>
          <w:top w:val="nil"/>
          <w:left w:val="nil"/>
          <w:bottom w:val="nil"/>
          <w:right w:val="nil"/>
          <w:between w:val="nil"/>
        </w:pBdr>
        <w:jc w:val="center"/>
        <w:rPr>
          <w:rFonts w:ascii="Roboto Mono SemiBold" w:eastAsia="Roboto Mono SemiBold" w:hAnsi="Roboto Mono SemiBold" w:cs="Roboto Mono SemiBold"/>
          <w:shd w:val="clear" w:color="auto" w:fill="EEEEEE"/>
        </w:rPr>
      </w:pPr>
      <w:r>
        <w:rPr>
          <w:rFonts w:ascii="Roboto Mono SemiBold" w:eastAsia="Roboto Mono SemiBold" w:hAnsi="Roboto Mono SemiBold" w:cs="Roboto Mono SemiBold"/>
        </w:rPr>
        <w:t>This Internship Tas</w:t>
      </w:r>
      <w:r w:rsidR="0031516E">
        <w:rPr>
          <w:rFonts w:ascii="Roboto Mono SemiBold" w:eastAsia="Roboto Mono SemiBold" w:hAnsi="Roboto Mono SemiBold" w:cs="Roboto Mono SemiBold"/>
        </w:rPr>
        <w:t>k report was developed on [April</w:t>
      </w:r>
      <w:r>
        <w:rPr>
          <w:rFonts w:ascii="Roboto Mono SemiBold" w:eastAsia="Roboto Mono SemiBold" w:hAnsi="Roboto Mono SemiBold" w:cs="Roboto Mono SemiBold"/>
        </w:rPr>
        <w:t xml:space="preserve">, </w:t>
      </w:r>
      <w:r w:rsidR="0031516E">
        <w:rPr>
          <w:rFonts w:ascii="Roboto Mono SemiBold" w:eastAsia="Roboto Mono SemiBold" w:hAnsi="Roboto Mono SemiBold" w:cs="Roboto Mono SemiBold"/>
        </w:rPr>
        <w:t>30</w:t>
      </w:r>
      <w:r>
        <w:rPr>
          <w:rFonts w:ascii="Roboto Mono SemiBold" w:eastAsia="Roboto Mono SemiBold" w:hAnsi="Roboto Mono SemiBold" w:cs="Roboto Mono SemiBold"/>
        </w:rPr>
        <w:t xml:space="preserve">, </w:t>
      </w:r>
      <w:r w:rsidR="0031516E">
        <w:rPr>
          <w:rFonts w:ascii="Roboto Mono SemiBold" w:eastAsia="Roboto Mono SemiBold" w:hAnsi="Roboto Mono SemiBold" w:cs="Roboto Mono SemiBold"/>
        </w:rPr>
        <w:t>2025</w:t>
      </w:r>
      <w:r>
        <w:rPr>
          <w:rFonts w:ascii="Roboto Mono SemiBold" w:eastAsia="Roboto Mono SemiBold" w:hAnsi="Roboto Mono SemiBold" w:cs="Roboto Mono SemiBold"/>
        </w:rPr>
        <w:t>]</w:t>
      </w:r>
    </w:p>
    <w:p w:rsidR="008B0D09" w:rsidRDefault="008B0D09">
      <w:pPr>
        <w:pBdr>
          <w:top w:val="nil"/>
          <w:left w:val="nil"/>
          <w:bottom w:val="nil"/>
          <w:right w:val="nil"/>
          <w:between w:val="nil"/>
        </w:pBdr>
        <w:rPr>
          <w:rFonts w:ascii="Roboto Mono SemiBold" w:eastAsia="Roboto Mono SemiBold" w:hAnsi="Roboto Mono SemiBold" w:cs="Roboto Mono SemiBold"/>
        </w:rPr>
      </w:pPr>
    </w:p>
    <w:p w:rsidR="008B0D09" w:rsidRDefault="00D1210C">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p>
    <w:p w:rsidR="008B0D09" w:rsidRDefault="00D1210C">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 xml:space="preserve">[ </w:t>
      </w:r>
      <w:r w:rsidR="0031516E">
        <w:rPr>
          <w:rFonts w:ascii="Roboto Mono SemiBold" w:eastAsia="Roboto Mono SemiBold" w:hAnsi="Roboto Mono SemiBold" w:cs="Roboto Mono SemiBold"/>
        </w:rPr>
        <w:t>samfelix15@gmail.com</w:t>
      </w:r>
      <w:r>
        <w:rPr>
          <w:rFonts w:ascii="Roboto Mono SemiBold" w:eastAsia="Roboto Mono SemiBold" w:hAnsi="Roboto Mono SemiBold" w:cs="Roboto Mono SemiBold"/>
        </w:rPr>
        <w:t xml:space="preserve"> ]</w:t>
      </w:r>
      <w:r>
        <w:br w:type="page"/>
      </w:r>
    </w:p>
    <w:p w:rsidR="008B0D09" w:rsidRDefault="008B0D09">
      <w:pPr>
        <w:pBdr>
          <w:top w:val="nil"/>
          <w:left w:val="nil"/>
          <w:bottom w:val="nil"/>
          <w:right w:val="nil"/>
          <w:between w:val="nil"/>
        </w:pBdr>
        <w:spacing w:after="0"/>
        <w:rPr>
          <w:rFonts w:ascii="Arial" w:eastAsia="Arial" w:hAnsi="Arial" w:cs="Arial"/>
        </w:rPr>
      </w:pPr>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bookmarkStart w:id="16" w:name="_heading=h.gjdgxs" w:colFirst="0" w:colLast="0"/>
      <w:bookmarkEnd w:id="16"/>
    </w:p>
    <w:sectPr w:rsidR="008B0D09">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1B0B" w:rsidRDefault="00881B0B">
      <w:pPr>
        <w:spacing w:after="0" w:line="240" w:lineRule="auto"/>
      </w:pPr>
      <w:r>
        <w:separator/>
      </w:r>
    </w:p>
  </w:endnote>
  <w:endnote w:type="continuationSeparator" w:id="0">
    <w:p w:rsidR="00881B0B" w:rsidRDefault="00881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variable"/>
    <w:sig w:usb0="E0000AFF" w:usb1="5000217F" w:usb2="00000021" w:usb3="00000000" w:csb0="0000019F" w:csb1="00000000"/>
    <w:embedRegular r:id="rId1" w:fontKey="{24E05D3E-AC75-41E3-B116-DCE8298D9927}"/>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94582040-CACE-43FC-9827-DBB1E0AAD0FF}"/>
    <w:embedBold r:id="rId3" w:fontKey="{CD35309A-E5A9-4892-9E99-28A2CAA17F97}"/>
    <w:embedItalic r:id="rId4" w:fontKey="{A431F7F7-612C-41A1-9D48-9B4FD3AD6B19}"/>
  </w:font>
  <w:font w:name="Cambria">
    <w:panose1 w:val="02040503050406030204"/>
    <w:charset w:val="00"/>
    <w:family w:val="roman"/>
    <w:pitch w:val="variable"/>
    <w:sig w:usb0="E00006FF" w:usb1="420024FF" w:usb2="02000000" w:usb3="00000000" w:csb0="0000019F" w:csb1="00000000"/>
    <w:embedRegular r:id="rId5" w:fontKey="{1FB3088D-565A-40DC-BEFD-8AC24C501C42}"/>
    <w:embedBold r:id="rId6" w:fontKey="{6DDBE6EF-8265-4487-B00C-C6B898FB70C5}"/>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30821CC2-5136-4B76-8B9E-C2AAD2A66170}"/>
    <w:embedItalic r:id="rId8" w:fontKey="{390199FB-B2D5-4FBD-9C45-FAEF74DB779C}"/>
  </w:font>
  <w:font w:name="Calibri Light">
    <w:panose1 w:val="020F0302020204030204"/>
    <w:charset w:val="00"/>
    <w:family w:val="swiss"/>
    <w:pitch w:val="variable"/>
    <w:sig w:usb0="E4002EFF" w:usb1="C000247B" w:usb2="00000009" w:usb3="00000000" w:csb0="000001FF" w:csb1="00000000"/>
    <w:embedRegular r:id="rId9" w:fontKey="{7E7D4A5F-F5F4-400A-B501-C16008B5B9ED}"/>
  </w:font>
  <w:font w:name="Bahnschrift Light SemiCondensed">
    <w:panose1 w:val="020B0502040204020203"/>
    <w:charset w:val="00"/>
    <w:family w:val="swiss"/>
    <w:pitch w:val="variable"/>
    <w:sig w:usb0="A00002C7" w:usb1="00000002" w:usb2="00000000" w:usb3="00000000" w:csb0="0000019F" w:csb1="00000000"/>
    <w:embedRegular r:id="rId10" w:fontKey="{1F1A934A-223E-48B2-BB73-DEDD78AA9A7E}"/>
    <w:embedBold r:id="rId11" w:fontKey="{13CB7CC6-1038-477B-A5E4-A5F45A94A80B}"/>
  </w:font>
  <w:font w:name="Segoe UI">
    <w:panose1 w:val="020B0502040204020203"/>
    <w:charset w:val="00"/>
    <w:family w:val="swiss"/>
    <w:pitch w:val="variable"/>
    <w:sig w:usb0="E4002EFF" w:usb1="C000E47F" w:usb2="00000009" w:usb3="00000000" w:csb0="000001FF" w:csb1="00000000"/>
    <w:embedRegular r:id="rId12" w:fontKey="{0A5A62DD-3BF3-475F-B83D-47F4DE5915BB}"/>
  </w:font>
  <w:font w:name="Roboto Mono SemiBold">
    <w:charset w:val="00"/>
    <w:family w:val="auto"/>
    <w:pitch w:val="default"/>
    <w:embedRegular r:id="rId13" w:fontKey="{2A541F1C-BB97-40C9-97FB-842F7851E87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D1210C">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F6A2F">
      <w:rPr>
        <w:noProof/>
        <w:color w:val="000000"/>
      </w:rPr>
      <w:t>13</w:t>
    </w:r>
    <w:r>
      <w:rPr>
        <w:color w:val="000000"/>
      </w:rPr>
      <w:fldChar w:fldCharType="end"/>
    </w:r>
    <w:r>
      <w:rPr>
        <w:color w:val="000000"/>
      </w:rPr>
      <w:t xml:space="preserve"> | </w:t>
    </w:r>
    <w:r>
      <w:rPr>
        <w:color w:val="808080"/>
      </w:rPr>
      <w:t>Page</w:t>
    </w:r>
  </w:p>
  <w:p w:rsidR="008B0D09" w:rsidRDefault="008B0D09">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1B0B" w:rsidRDefault="00881B0B">
      <w:pPr>
        <w:spacing w:after="0" w:line="240" w:lineRule="auto"/>
      </w:pPr>
      <w:r>
        <w:separator/>
      </w:r>
    </w:p>
  </w:footnote>
  <w:footnote w:type="continuationSeparator" w:id="0">
    <w:p w:rsidR="00881B0B" w:rsidRDefault="00881B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D1210C">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extent cx="5943600" cy="1098124"/>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672569"/>
    <w:multiLevelType w:val="multilevel"/>
    <w:tmpl w:val="E31E9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13614B"/>
    <w:multiLevelType w:val="multilevel"/>
    <w:tmpl w:val="A68A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0A270A"/>
    <w:rsid w:val="000B44BB"/>
    <w:rsid w:val="00126DDC"/>
    <w:rsid w:val="002461D9"/>
    <w:rsid w:val="00272BA1"/>
    <w:rsid w:val="002A6946"/>
    <w:rsid w:val="0031516E"/>
    <w:rsid w:val="00346FB7"/>
    <w:rsid w:val="003E62D9"/>
    <w:rsid w:val="004055DC"/>
    <w:rsid w:val="00412CD2"/>
    <w:rsid w:val="004A03A7"/>
    <w:rsid w:val="004D0B45"/>
    <w:rsid w:val="004D7793"/>
    <w:rsid w:val="00526AC3"/>
    <w:rsid w:val="005329E2"/>
    <w:rsid w:val="005B7F1A"/>
    <w:rsid w:val="005F6A2F"/>
    <w:rsid w:val="00663293"/>
    <w:rsid w:val="00684FFF"/>
    <w:rsid w:val="007468F4"/>
    <w:rsid w:val="00816438"/>
    <w:rsid w:val="00835AB1"/>
    <w:rsid w:val="00876C60"/>
    <w:rsid w:val="00881B0B"/>
    <w:rsid w:val="008B0D09"/>
    <w:rsid w:val="009072DF"/>
    <w:rsid w:val="009E5C1C"/>
    <w:rsid w:val="00A267E6"/>
    <w:rsid w:val="00A61732"/>
    <w:rsid w:val="00A8406B"/>
    <w:rsid w:val="00A96BB6"/>
    <w:rsid w:val="00AA04C8"/>
    <w:rsid w:val="00AE1329"/>
    <w:rsid w:val="00B13ADC"/>
    <w:rsid w:val="00BE5C80"/>
    <w:rsid w:val="00D10A69"/>
    <w:rsid w:val="00D1210C"/>
    <w:rsid w:val="00D44691"/>
    <w:rsid w:val="00DA3125"/>
    <w:rsid w:val="00DE36BA"/>
    <w:rsid w:val="00DF06C4"/>
    <w:rsid w:val="00E10220"/>
    <w:rsid w:val="00E80B75"/>
    <w:rsid w:val="00F102E7"/>
    <w:rsid w:val="00F51250"/>
    <w:rsid w:val="00FD4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66410"/>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NormalWeb">
    <w:name w:val="Normal (Web)"/>
    <w:basedOn w:val="Normal"/>
    <w:uiPriority w:val="99"/>
    <w:semiHidden/>
    <w:unhideWhenUsed/>
    <w:rsid w:val="000B44BB"/>
    <w:pPr>
      <w:suppressAutoHyphens w:val="0"/>
      <w:spacing w:before="100" w:beforeAutospacing="1" w:after="100" w:afterAutospacing="1" w:line="240" w:lineRule="auto"/>
    </w:pPr>
    <w:rPr>
      <w:rFonts w:ascii="Times New Roman" w:eastAsia="Times New Roman" w:hAnsi="Times New Roman" w:cs="Times New Roman"/>
      <w:sz w:val="24"/>
      <w:szCs w:val="24"/>
      <w:lang w:val="en-GB" w:eastAsia="en-GB" w:bidi="ar-SA"/>
    </w:rPr>
  </w:style>
  <w:style w:type="character" w:styleId="Hyperlink">
    <w:name w:val="Hyperlink"/>
    <w:basedOn w:val="DefaultParagraphFont"/>
    <w:uiPriority w:val="99"/>
    <w:unhideWhenUsed/>
    <w:rsid w:val="00BE5C8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7918508">
      <w:bodyDiv w:val="1"/>
      <w:marLeft w:val="0"/>
      <w:marRight w:val="0"/>
      <w:marTop w:val="0"/>
      <w:marBottom w:val="0"/>
      <w:divBdr>
        <w:top w:val="none" w:sz="0" w:space="0" w:color="auto"/>
        <w:left w:val="none" w:sz="0" w:space="0" w:color="auto"/>
        <w:bottom w:val="none" w:sz="0" w:space="0" w:color="auto"/>
        <w:right w:val="none" w:sz="0" w:space="0" w:color="auto"/>
      </w:divBdr>
    </w:div>
    <w:div w:id="516508114">
      <w:bodyDiv w:val="1"/>
      <w:marLeft w:val="0"/>
      <w:marRight w:val="0"/>
      <w:marTop w:val="0"/>
      <w:marBottom w:val="0"/>
      <w:divBdr>
        <w:top w:val="none" w:sz="0" w:space="0" w:color="auto"/>
        <w:left w:val="none" w:sz="0" w:space="0" w:color="auto"/>
        <w:bottom w:val="none" w:sz="0" w:space="0" w:color="auto"/>
        <w:right w:val="none" w:sz="0" w:space="0" w:color="auto"/>
      </w:divBdr>
    </w:div>
    <w:div w:id="968629637">
      <w:bodyDiv w:val="1"/>
      <w:marLeft w:val="0"/>
      <w:marRight w:val="0"/>
      <w:marTop w:val="0"/>
      <w:marBottom w:val="0"/>
      <w:divBdr>
        <w:top w:val="none" w:sz="0" w:space="0" w:color="auto"/>
        <w:left w:val="none" w:sz="0" w:space="0" w:color="auto"/>
        <w:bottom w:val="none" w:sz="0" w:space="0" w:color="auto"/>
        <w:right w:val="none" w:sz="0" w:space="0" w:color="auto"/>
      </w:divBdr>
    </w:div>
    <w:div w:id="1164201153">
      <w:bodyDiv w:val="1"/>
      <w:marLeft w:val="0"/>
      <w:marRight w:val="0"/>
      <w:marTop w:val="0"/>
      <w:marBottom w:val="0"/>
      <w:divBdr>
        <w:top w:val="none" w:sz="0" w:space="0" w:color="auto"/>
        <w:left w:val="none" w:sz="0" w:space="0" w:color="auto"/>
        <w:bottom w:val="none" w:sz="0" w:space="0" w:color="auto"/>
        <w:right w:val="none" w:sz="0" w:space="0" w:color="auto"/>
      </w:divBdr>
    </w:div>
    <w:div w:id="1349865921">
      <w:bodyDiv w:val="1"/>
      <w:marLeft w:val="0"/>
      <w:marRight w:val="0"/>
      <w:marTop w:val="0"/>
      <w:marBottom w:val="0"/>
      <w:divBdr>
        <w:top w:val="none" w:sz="0" w:space="0" w:color="auto"/>
        <w:left w:val="none" w:sz="0" w:space="0" w:color="auto"/>
        <w:bottom w:val="none" w:sz="0" w:space="0" w:color="auto"/>
        <w:right w:val="none" w:sz="0" w:space="0" w:color="auto"/>
      </w:divBdr>
    </w:div>
    <w:div w:id="1481193957">
      <w:bodyDiv w:val="1"/>
      <w:marLeft w:val="0"/>
      <w:marRight w:val="0"/>
      <w:marTop w:val="0"/>
      <w:marBottom w:val="0"/>
      <w:divBdr>
        <w:top w:val="none" w:sz="0" w:space="0" w:color="auto"/>
        <w:left w:val="none" w:sz="0" w:space="0" w:color="auto"/>
        <w:bottom w:val="none" w:sz="0" w:space="0" w:color="auto"/>
        <w:right w:val="none" w:sz="0" w:space="0" w:color="auto"/>
      </w:divBdr>
    </w:div>
    <w:div w:id="1679582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soonline.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crowdstrike.com/"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50132D4-CF2F-4E35-8A36-AC9957441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3601</Words>
  <Characters>20526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sam</dc:creator>
  <cp:lastModifiedBy>felix sam</cp:lastModifiedBy>
  <cp:revision>3</cp:revision>
  <dcterms:created xsi:type="dcterms:W3CDTF">2025-04-30T08:59:00Z</dcterms:created>
  <dcterms:modified xsi:type="dcterms:W3CDTF">2025-04-30T18:42:00Z</dcterms:modified>
</cp:coreProperties>
</file>