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72D" w:rsidRPr="00372E30" w:rsidRDefault="00F80FAC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  <w:r w:rsidR="00DF772D">
        <w:rPr>
          <w:b/>
          <w:sz w:val="24"/>
          <w:szCs w:val="24"/>
        </w:rPr>
        <w:br/>
      </w:r>
      <w:r w:rsidR="00DF772D">
        <w:rPr>
          <w:b/>
          <w:sz w:val="24"/>
          <w:szCs w:val="24"/>
        </w:rPr>
        <w:br/>
      </w:r>
      <w:r w:rsidR="00DF772D">
        <w:rPr>
          <w:b/>
          <w:sz w:val="24"/>
          <w:szCs w:val="24"/>
        </w:rPr>
        <w:br/>
      </w:r>
      <w:r w:rsidR="00DF772D">
        <w:rPr>
          <w:b/>
          <w:sz w:val="24"/>
          <w:szCs w:val="24"/>
        </w:rPr>
        <w:br/>
      </w:r>
      <w:r w:rsidR="00DF772D">
        <w:rPr>
          <w:b/>
          <w:sz w:val="24"/>
          <w:szCs w:val="24"/>
        </w:rPr>
        <w:br/>
        <w:t xml:space="preserve">  </w:t>
      </w:r>
      <w:r w:rsidR="00DF772D">
        <w:rPr>
          <w:b/>
          <w:sz w:val="24"/>
          <w:szCs w:val="24"/>
        </w:rPr>
        <w:br/>
      </w:r>
      <w:r w:rsidR="00DF772D">
        <w:rPr>
          <w:b/>
          <w:sz w:val="24"/>
          <w:szCs w:val="24"/>
        </w:rPr>
        <w:br/>
      </w:r>
    </w:p>
    <w:sectPr w:rsidR="00DF772D" w:rsidRPr="00372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E30"/>
    <w:rsid w:val="000118D4"/>
    <w:rsid w:val="00372E30"/>
    <w:rsid w:val="00501E42"/>
    <w:rsid w:val="00737005"/>
    <w:rsid w:val="008026A9"/>
    <w:rsid w:val="00B33556"/>
    <w:rsid w:val="00B614FD"/>
    <w:rsid w:val="00DF772D"/>
    <w:rsid w:val="00EB6A14"/>
    <w:rsid w:val="00F8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F873E"/>
  <w15:chartTrackingRefBased/>
  <w15:docId w15:val="{527FA7C7-CF93-4D93-9493-312D7043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2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B6A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Сведения о доходах и расходах фирмы</a:t>
            </a:r>
            <a:r>
              <a:rPr lang="ru-RU" b="1" baseline="0"/>
              <a:t> "Ритм" за январь-март 1997 г.</a:t>
            </a:r>
            <a:r>
              <a:rPr lang="ru-RU" b="1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Январь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Объем продаж </c:v>
                </c:pt>
                <c:pt idx="1">
                  <c:v>Затраты на покупку</c:v>
                </c:pt>
                <c:pt idx="2">
                  <c:v>Затраты на доставку</c:v>
                </c:pt>
                <c:pt idx="3">
                  <c:v>Доход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45000000</c:v>
                </c:pt>
                <c:pt idx="1">
                  <c:v>15000000</c:v>
                </c:pt>
                <c:pt idx="2">
                  <c:v>6000000</c:v>
                </c:pt>
                <c:pt idx="3">
                  <c:v>24000000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9C3-457D-8769-6C50548F871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Февраль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Объем продаж </c:v>
                </c:pt>
                <c:pt idx="1">
                  <c:v>Затраты на покупку</c:v>
                </c:pt>
                <c:pt idx="2">
                  <c:v>Затраты на доставку</c:v>
                </c:pt>
                <c:pt idx="3">
                  <c:v>Доход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50000000</c:v>
                </c:pt>
                <c:pt idx="1">
                  <c:v>12000000</c:v>
                </c:pt>
                <c:pt idx="2">
                  <c:v>8000000</c:v>
                </c:pt>
                <c:pt idx="3">
                  <c:v>30000000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9C3-457D-8769-6C50548F871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Март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Объем продаж </c:v>
                </c:pt>
                <c:pt idx="1">
                  <c:v>Затраты на покупку</c:v>
                </c:pt>
                <c:pt idx="2">
                  <c:v>Затраты на доставку</c:v>
                </c:pt>
                <c:pt idx="3">
                  <c:v>Доход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48000000</c:v>
                </c:pt>
                <c:pt idx="1">
                  <c:v>18000000</c:v>
                </c:pt>
                <c:pt idx="2">
                  <c:v>10000000</c:v>
                </c:pt>
                <c:pt idx="3">
                  <c:v>20000000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9C3-457D-8769-6C50548F8713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Сумма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Объем продаж </c:v>
                </c:pt>
                <c:pt idx="1">
                  <c:v>Затраты на покупку</c:v>
                </c:pt>
                <c:pt idx="2">
                  <c:v>Затраты на доставку</c:v>
                </c:pt>
                <c:pt idx="3">
                  <c:v>Доход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143000000</c:v>
                </c:pt>
                <c:pt idx="1">
                  <c:v>45000000</c:v>
                </c:pt>
                <c:pt idx="2">
                  <c:v>24000000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9C3-457D-8769-6C50548F87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46447807"/>
        <c:axId val="746448639"/>
      </c:barChart>
      <c:catAx>
        <c:axId val="746447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6448639"/>
        <c:crosses val="autoZero"/>
        <c:auto val="1"/>
        <c:lblAlgn val="ctr"/>
        <c:lblOffset val="100"/>
        <c:noMultiLvlLbl val="0"/>
      </c:catAx>
      <c:valAx>
        <c:axId val="746448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6447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BF961-9303-4578-A92E-25661CA6F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79307180896</cp:lastModifiedBy>
  <cp:revision>3</cp:revision>
  <dcterms:created xsi:type="dcterms:W3CDTF">2019-12-07T18:53:00Z</dcterms:created>
  <dcterms:modified xsi:type="dcterms:W3CDTF">2019-12-07T18:53:00Z</dcterms:modified>
</cp:coreProperties>
</file>