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F4E79"/>
          <w:sz w:val="36"/>
        </w:rPr>
        <w:t>TÀI LIỆU ĐẶC TẢ YÊU CẦU PHẦN MỀM (SOFTWARE REQUIREMENTS SPECIFICATION - SRS)</w:t>
      </w:r>
    </w:p>
    <w:p>
      <w:pPr>
        <w:pStyle w:val="Heading2"/>
      </w:pPr>
      <w:r>
        <w:rPr>
          <w:b/>
          <w:color w:val="2E75B5"/>
          <w:sz w:val="28"/>
        </w:rPr>
        <w:t>Dự án: Invera — AI Interview Practice Platform</w:t>
      </w:r>
    </w:p>
    <w:p>
      <w:pPr>
        <w:pStyle w:val="ListBullet"/>
      </w:pPr>
      <w:r>
        <w:rPr>
          <w:b/>
        </w:rPr>
        <w:t>Phiên bản:</w:t>
      </w:r>
      <w:r>
        <w:t xml:space="preserve"> 1.0 (Giai đoạn MVP / Phase 1)</w:t>
      </w:r>
    </w:p>
    <w:p>
      <w:pPr>
        <w:pStyle w:val="ListBullet"/>
      </w:pPr>
      <w:r>
        <w:rPr>
          <w:b/>
        </w:rPr>
        <w:t>Ngày lập:</w:t>
      </w:r>
      <w:r>
        <w:t xml:space="preserve"> 30/05/2026</w:t>
      </w:r>
    </w:p>
    <w:p>
      <w:pPr>
        <w:pStyle w:val="ListBullet"/>
      </w:pPr>
      <w:r>
        <w:rPr>
          <w:b/>
        </w:rPr>
        <w:t>Tác giả:</w:t>
      </w:r>
      <w:r>
        <w:t xml:space="preserve"> Đội ngũ Phát triển Sản phẩm Invera (FPT University - Class IB1902 - Course EXE101)</w:t>
      </w:r>
    </w:p>
    <w:p>
      <w:pPr>
        <w:pStyle w:val="ListBullet"/>
      </w:pPr>
      <w:r>
        <w:rPr>
          <w:b/>
        </w:rPr>
        <w:t>Đơn vị chủ quản:</w:t>
      </w:r>
      <w:r>
        <w:t xml:space="preserve"> Invera Co-founders (Nguyễn Nhật Bằng - CEO, Đoàn Minh Tuấn - CTO, Phạm Yến Nhi - CPO, Đỗ Nguyệt Minh - CMO)</w:t>
      </w:r>
    </w:p>
    <w:p>
      <w:pPr>
        <w:pStyle w:val="ListBullet"/>
      </w:pPr>
      <w:r>
        <w:rPr>
          <w:b/>
        </w:rPr>
        <w:t>Môi trường Production:</w:t>
      </w:r>
      <w:r>
        <w:t xml:space="preserve"> [https://invera.pp.ua](https://invera.pp.ua)</w:t>
      </w:r>
    </w:p>
    <w:p>
      <w:r>
        <w:t>---</w:t>
      </w:r>
    </w:p>
    <w:p>
      <w:pPr>
        <w:pStyle w:val="Heading2"/>
      </w:pPr>
      <w:r>
        <w:rPr>
          <w:b/>
          <w:color w:val="2E75B5"/>
          <w:sz w:val="28"/>
        </w:rPr>
        <w:t>1. GIỚI THIỆU (INTRODUCTION)</w:t>
      </w:r>
    </w:p>
    <w:p>
      <w:pPr>
        <w:pStyle w:val="Heading3"/>
      </w:pPr>
      <w:r>
        <w:rPr>
          <w:b/>
          <w:color w:val="000000"/>
          <w:sz w:val="24"/>
        </w:rPr>
        <w:t>1.1 Mục đích (Purpose)</w:t>
      </w:r>
    </w:p>
    <w:p>
      <w:r>
        <w:t xml:space="preserve">Tài liệu này đặc tả chi tiết các yêu cầu chức năng, phi chức năng, kiến trúc cơ sở dữ liệu và các ràng buộc kỹ thuật đối với hệ thống </w:t>
      </w:r>
      <w:r>
        <w:rPr>
          <w:b/>
        </w:rPr>
        <w:t>Invera — AI Interview Practice Platform</w:t>
      </w:r>
      <w:r>
        <w:t>. Tài liệu được biên soạn nhằm định hướng cho đội ngũ kỹ sư phát triển phần mềm, kiểm thử viên (QA/QC), quản lý dự án và các đối tác liên quan trong việc triển khai và kiểm soát chất lượng sản phẩm Invera giai đoạn MVP.</w:t>
      </w:r>
    </w:p>
    <w:p>
      <w:pPr>
        <w:pStyle w:val="Heading3"/>
      </w:pPr>
      <w:r>
        <w:rPr>
          <w:b/>
          <w:color w:val="000000"/>
          <w:sz w:val="24"/>
        </w:rPr>
        <w:t>1.2 Phạm vi sản phẩm (Product Scope)</w:t>
      </w:r>
    </w:p>
    <w:p>
      <w:r>
        <w:t>Invera là nền tảng SaaS hỗ trợ ứng viên (đặc biệt là sinh viên năm cuối, người mới tốt nghiệp tại Việt Nam) chuẩn bị cho các kỳ thi tuyển phỏng vấn (mock interview) thông qua công nghệ trí tuệ nhân tạo (AI).</w:t>
      </w:r>
    </w:p>
    <w:p>
      <w:r>
        <w:t>Hệ thống kết hợp các tính năng:</w:t>
      </w:r>
    </w:p>
    <w:p>
      <w:pPr>
        <w:pStyle w:val="ListBullet"/>
      </w:pPr>
      <w:r>
        <w:t>Đăng ký/Đăng nhập và xác thực OTP 6 chữ số gửi qua Gmail SMTP.</w:t>
      </w:r>
    </w:p>
    <w:p>
      <w:pPr>
        <w:pStyle w:val="ListBullet"/>
      </w:pPr>
      <w:r>
        <w:t>Đăng nhập nhanh qua OAuth2 Google &amp; GitHub.</w:t>
      </w:r>
    </w:p>
    <w:p>
      <w:pPr>
        <w:pStyle w:val="ListBullet"/>
      </w:pPr>
      <w:r>
        <w:t>Phòng phỏng vấn giả định tùy biến (chọn ngành Tech, Business, Finance; chọn cấp độ Intern, Fresher, Junior).</w:t>
      </w:r>
    </w:p>
    <w:p>
      <w:pPr>
        <w:pStyle w:val="ListBullet"/>
      </w:pPr>
      <w:r>
        <w:t>Chấm điểm và đưa ra feedback phân tích dựa trên Rubric 5 tiêu chí bằng API DeepSeek-chat.</w:t>
      </w:r>
    </w:p>
    <w:p>
      <w:pPr>
        <w:pStyle w:val="ListBullet"/>
      </w:pPr>
      <w:r>
        <w:t>Tải lên và quản lý Sơ yếu lý lịch (CV/Resume PDF) bảo mật để AI cá nhân hóa câu hỏi phỏng vấn.</w:t>
      </w:r>
    </w:p>
    <w:p>
      <w:pPr>
        <w:pStyle w:val="ListBullet"/>
      </w:pPr>
      <w:r>
        <w:t>Nâng cấp gói cước thanh toán trực tuyến qua cổng VNPay (tích hợp sandbox/merchant).</w:t>
      </w:r>
    </w:p>
    <w:p>
      <w:pPr>
        <w:pStyle w:val="ListBullet"/>
      </w:pPr>
      <w:r>
        <w:t>Trang quản trị (Admin Dashboard) quản lý danh sách câu hỏi (Question Bank), xem biểu đồ phân tích và phân quyền quản trị thông qua admin invites.</w:t>
      </w:r>
    </w:p>
    <w:p>
      <w:pPr>
        <w:pStyle w:val="Heading3"/>
      </w:pPr>
      <w:r>
        <w:rPr>
          <w:b/>
          <w:color w:val="000000"/>
          <w:sz w:val="24"/>
        </w:rPr>
        <w:t>1.3 Đối tượng người dùng &amp; Độc giả tài liệu</w:t>
      </w:r>
    </w:p>
    <w:p>
      <w:pPr>
        <w:pStyle w:val="ListBullet"/>
      </w:pPr>
      <w:r>
        <w:rPr>
          <w:b/>
        </w:rPr>
        <w:t>Sinh viên &amp; Ứng viên (Users):</w:t>
      </w:r>
      <w:r>
        <w:t xml:space="preserve"> Đọc tài liệu hướng dẫn hoặc sơ đồ sitemap để nắm bắt luồng đi của hệ thống.</w:t>
      </w:r>
    </w:p>
    <w:p>
      <w:pPr>
        <w:pStyle w:val="ListBullet"/>
      </w:pPr>
      <w:r>
        <w:rPr>
          <w:b/>
        </w:rPr>
        <w:t>Đội ngũ Lập trình (Developers/CTO):</w:t>
      </w:r>
      <w:r>
        <w:t xml:space="preserve"> Sử dụng tài liệu này để kiểm soát API endpoints, cấu trúc DB schema và các nghiệp vụ AI.</w:t>
      </w:r>
    </w:p>
    <w:p>
      <w:pPr>
        <w:pStyle w:val="ListBullet"/>
      </w:pPr>
      <w:r>
        <w:rPr>
          <w:b/>
        </w:rPr>
        <w:t>Đội ngũ Kiểm thử (QA/QC):</w:t>
      </w:r>
      <w:r>
        <w:t xml:space="preserve"> Sử dụng làm căn cứ viết các test cases kiểm thử tự động (Pytest, Vitest) và thủ công (UAT).</w:t>
      </w:r>
    </w:p>
    <w:p>
      <w:pPr>
        <w:pStyle w:val="ListBullet"/>
      </w:pPr>
      <w:r>
        <w:rPr>
          <w:b/>
        </w:rPr>
        <w:t>Đội ngũ Vận hành &amp; Quản lý (CEO/CPO/CMO):</w:t>
      </w:r>
      <w:r>
        <w:t xml:space="preserve"> Sử dụng để đối chiếu quy trình 6 bước phát triển sản phẩm và Go-to-market.</w:t>
      </w:r>
    </w:p>
    <w:p>
      <w:pPr>
        <w:pStyle w:val="Heading3"/>
      </w:pPr>
      <w:r>
        <w:rPr>
          <w:b/>
          <w:color w:val="000000"/>
          <w:sz w:val="24"/>
        </w:rPr>
        <w:t>1.4 Tài liệu tham khảo (References)</w:t>
      </w:r>
    </w:p>
    <w:p>
      <w:pPr>
        <w:pStyle w:val="ListBullet"/>
      </w:pPr>
      <w:r>
        <w:t>Báo cáo đề án: `EXE101_IB1902_GROUP5_FINAL_REPORT.pdf`</w:t>
      </w:r>
    </w:p>
    <w:p>
      <w:pPr>
        <w:pStyle w:val="ListBullet"/>
      </w:pPr>
      <w:r>
        <w:t>Báo cáo quy trình 6 bước: [PRODUCT_DEVELOPMENT_AUDIT.md](file:///home/nhatbang/EXE101/PRJ/docs/PRODUCT_DEVELOPMENT_AUDIT.md)</w:t>
      </w:r>
    </w:p>
    <w:p>
      <w:pPr>
        <w:pStyle w:val="ListBullet"/>
      </w:pPr>
      <w:r>
        <w:t>Cẩm nang toàn diện dự án: [INVERA_PROJECT_DOCUMENTATION.md](file:///home/nhatbang/EXE101/PRJ/docs/INVERA_PROJECT_DOCUMENTATION.md)</w:t>
      </w:r>
    </w:p>
    <w:p>
      <w:pPr>
        <w:pStyle w:val="ListBullet"/>
      </w:pPr>
      <w:r>
        <w:t>Bộ Rubric đánh giá AI: `BE/docs/AI_SCORING_RUBRIC.md`</w:t>
      </w:r>
    </w:p>
    <w:p>
      <w:pPr>
        <w:pStyle w:val="ListBullet"/>
      </w:pPr>
      <w:r>
        <w:t>Dữ liệu khảo sát thực tế: `Survey result.xlsx`</w:t>
      </w:r>
    </w:p>
    <w:p>
      <w:r>
        <w:t>---</w:t>
      </w:r>
    </w:p>
    <w:p>
      <w:pPr>
        <w:pStyle w:val="Heading2"/>
      </w:pPr>
      <w:r>
        <w:rPr>
          <w:b/>
          <w:color w:val="2E75B5"/>
          <w:sz w:val="28"/>
        </w:rPr>
        <w:t>2. MÔ TẢ TỔNG QUAN (OVERALL DESCRIPTION)</w:t>
      </w:r>
    </w:p>
    <w:p>
      <w:pPr>
        <w:pStyle w:val="Heading3"/>
      </w:pPr>
      <w:r>
        <w:rPr>
          <w:b/>
          <w:color w:val="000000"/>
          <w:sz w:val="24"/>
        </w:rPr>
        <w:t>2.1 Kiến trúc Hệ thống (System Perspective)</w:t>
      </w:r>
    </w:p>
    <w:p>
      <w:r>
        <w:t>Invera được thiết kế theo kiến trúc Single Page Application (SPA) kết hợp RESTful API:</w:t>
      </w:r>
    </w:p>
    <w:p>
      <w:pPr>
        <w:pStyle w:val="ListBullet"/>
      </w:pPr>
      <w:r>
        <w:rPr>
          <w:b/>
        </w:rPr>
        <w:t>Frontend SPA:</w:t>
      </w:r>
      <w:r>
        <w:t xml:space="preserve"> Sử dụng React 18, Vite 5, TypeScript và Tailwind CSS kết hợp shadcn/ui để tối ưu giao diện hiển thị. Giao tiếp với Backend qua giao thức HTTP/HTTPS bất đồng bộ sử dụng TanStack Query.</w:t>
      </w:r>
    </w:p>
    <w:p>
      <w:pPr>
        <w:pStyle w:val="ListBullet"/>
      </w:pPr>
      <w:r>
        <w:rPr>
          <w:b/>
        </w:rPr>
        <w:t>Backend API:</w:t>
      </w:r>
      <w:r>
        <w:t xml:space="preserve"> FastAPI (Python 3.11) đảm nhiệm xử lý logic nghiệp vụ, quản lý phiên làm việc JWT, kết nối cổng thanh toán VNPay và tích hợp DeepSeek API.</w:t>
      </w:r>
    </w:p>
    <w:p>
      <w:pPr>
        <w:pStyle w:val="ListBullet"/>
      </w:pPr>
      <w:r>
        <w:rPr>
          <w:b/>
        </w:rPr>
        <w:t>Database:</w:t>
      </w:r>
      <w:r>
        <w:t xml:space="preserve"> PostgreSQL lưu trữ dữ liệu người dùng, phiên phỏng vấn, ngân hàng câu hỏi, và lịch sử giao dịch.</w:t>
      </w:r>
    </w:p>
    <w:p>
      <w:pPr>
        <w:pStyle w:val="ListBullet"/>
      </w:pPr>
      <w:r>
        <w:rPr>
          <w:b/>
        </w:rPr>
        <w:t>Ingress &amp; Proxy:</w:t>
      </w:r>
      <w:r>
        <w:t xml:space="preserve"> Cloudflare Tunnel chuyển tiếp lưu lượng truy cập từ tên miền `invera.pp.ua` vào dịch vụ FastAPI chạy nội bộ tại cổng `9000`. FastAPI kiêm nhiệm phục vụ các file tĩnh của FE trong thư mục `FE/dist` để tăng hiệu năng và tự đóng gói hệ thống.</w:t>
      </w:r>
    </w:p>
    <w:p>
      <w:pPr>
        <w:ind w:left="720"/>
      </w:pPr>
      <w:r>
        <w:rPr>
          <w:rFonts w:ascii="Courier New" w:hAnsi="Courier New"/>
          <w:sz w:val="19"/>
        </w:rPr>
        <w:t>graph TD</w:t>
        <w:br/>
        <w:t xml:space="preserve">    User([Khách hàng / Admin]) --&gt;|HTTPS / Cloudflare Tunnel| CF[cloudflared.service]</w:t>
        <w:br/>
        <w:t xml:space="preserve">    CF --&gt;|127.0.0.1:9000| FastAPI[FastAPI Server app.main:app]</w:t>
        <w:br/>
        <w:t xml:space="preserve">    FastAPI --&gt;|Serve Static Files| FE_Dist[FE/dist - React SPA]</w:t>
        <w:br/>
        <w:t xml:space="preserve">    FastAPI --&gt;|Endpoints /api/*| Core[Logic Nghiệp Vụ]</w:t>
        <w:br/>
        <w:t xml:space="preserve">    Core --&gt;|AsyncPG| Postgres[(PostgreSQL Database)]</w:t>
        <w:br/>
        <w:t xml:space="preserve">    Core --&gt;|SMTP SSL/TLS| SMTP[Gmail SMTP Server]</w:t>
        <w:br/>
        <w:t xml:space="preserve">    Core --&gt;|HTTPS Request| DeepSeek[DeepSeek API deepseek-chat]</w:t>
        <w:br/>
        <w:t xml:space="preserve">    Core --&gt;|Redirect / Webhook| VNPay[VNPay Payment Gateway]</w:t>
      </w:r>
    </w:p>
    <w:p>
      <w:pPr>
        <w:pStyle w:val="Heading3"/>
      </w:pPr>
      <w:r>
        <w:rPr>
          <w:b/>
          <w:color w:val="000000"/>
          <w:sz w:val="24"/>
        </w:rPr>
        <w:t>2.2 Quy trình Nghiệp vụ Chính (Core Business Process)</w:t>
      </w:r>
    </w:p>
    <w:p>
      <w:r>
        <w:t>Quy trình thực hiện một phiên mock interview của người dùng:</w:t>
      </w:r>
    </w:p>
    <w:p>
      <w:r>
        <w:t xml:space="preserve">1. </w:t>
      </w:r>
      <w:r>
        <w:rPr>
          <w:b/>
        </w:rPr>
        <w:t>Đăng ký/Đăng nhập:</w:t>
      </w:r>
      <w:r>
        <w:t xml:space="preserve"> Người dùng tạo tài khoản local, nhận mã OTP 6 số qua email để xác thực, hoặc sử dụng Google/GitHub OAuth để vào hệ thống.</w:t>
      </w:r>
    </w:p>
    <w:p>
      <w:r>
        <w:t xml:space="preserve">2. </w:t>
      </w:r>
      <w:r>
        <w:rPr>
          <w:b/>
        </w:rPr>
        <w:t>Khởi tạo session:</w:t>
      </w:r>
      <w:r>
        <w:t xml:space="preserve"> Chọn Major (Công nghệ, Tài chính, Kinh doanh), Level (Intern, Fresher, Junior), số câu hỏi, thời gian giới hạn. Có thể chọn sử dụng CV đã upload để AI gen câu hỏi riêng.</w:t>
      </w:r>
    </w:p>
    <w:p>
      <w:r>
        <w:t xml:space="preserve">3. </w:t>
      </w:r>
      <w:r>
        <w:rPr>
          <w:b/>
        </w:rPr>
        <w:t>Phòng phỏng vấn (Interview Room):</w:t>
      </w:r>
      <w:r>
        <w:t xml:space="preserve"> Trả lời từng câu hỏi bằng cách nhập văn bản (Hệ thống có video hướng dẫn đính kèm).</w:t>
      </w:r>
    </w:p>
    <w:p>
      <w:r>
        <w:t xml:space="preserve">4. </w:t>
      </w:r>
      <w:r>
        <w:rPr>
          <w:b/>
        </w:rPr>
        <w:t>Nộp bài &amp; AI chấm điểm:</w:t>
      </w:r>
      <w:r>
        <w:t xml:space="preserve"> API DeepSeek-chat tiếp nhận câu hỏi &amp; câu trả lời, tiến hành chấm điểm hệ 10 và đưa ra nhận xét theo 5 tiêu chí Rubric. Nếu lỗi API, hệ thống tự động kích hoạt Keyword-matching fallback.</w:t>
      </w:r>
    </w:p>
    <w:p>
      <w:r>
        <w:t xml:space="preserve">5. </w:t>
      </w:r>
      <w:r>
        <w:rPr>
          <w:b/>
        </w:rPr>
        <w:t>Hiển thị báo cáo:</w:t>
      </w:r>
      <w:r>
        <w:t xml:space="preserve"> Người dùng xem điểm tổng quan, biểu đồ kỹ năng, điểm mạnh, lỗ hổng kiến thức, phương án cải thiện và dàn ý lý tưởng.</w:t>
      </w:r>
    </w:p>
    <w:p>
      <w:r>
        <w:t>---</w:t>
      </w:r>
    </w:p>
    <w:p>
      <w:pPr>
        <w:pStyle w:val="Heading2"/>
      </w:pPr>
      <w:r>
        <w:rPr>
          <w:b/>
          <w:color w:val="2E75B5"/>
          <w:sz w:val="28"/>
        </w:rPr>
        <w:t>3. CÁC TÍNH NĂNG CHI TIẾT CỦA HỆ THỐNG (SYSTEM FEATURES)</w:t>
      </w:r>
    </w:p>
    <w:p>
      <w:pPr>
        <w:pStyle w:val="Heading3"/>
      </w:pPr>
      <w:r>
        <w:rPr>
          <w:b/>
          <w:color w:val="000000"/>
          <w:sz w:val="24"/>
        </w:rPr>
        <w:t>3.1 Phân hệ Xác thực &amp; Bảo mật (Authentication &amp; Security)</w:t>
      </w:r>
    </w:p>
    <w:p>
      <w:pPr>
        <w:pStyle w:val="ListBullet"/>
      </w:pPr>
      <w:r>
        <w:rPr>
          <w:b/>
        </w:rPr>
        <w:t>Yêu cầu chức năng:</w:t>
      </w:r>
    </w:p>
    <w:p>
      <w:pPr>
        <w:pStyle w:val="ListBullet"/>
      </w:pPr>
      <w:r>
        <w:rPr>
          <w:b/>
        </w:rPr>
        <w:t>Đăng ký tài khoản local:</w:t>
      </w:r>
      <w:r>
        <w:t xml:space="preserve"> Người dùng đăng ký bằng Email &amp; Mật khẩu. Mật khẩu phải được băm bảo mật bằng thuật toán </w:t>
      </w:r>
      <w:r>
        <w:rPr>
          <w:b/>
        </w:rPr>
        <w:t>Argon2id</w:t>
      </w:r>
      <w:r>
        <w:t xml:space="preserve"> trước khi lưu vào DB.</w:t>
      </w:r>
    </w:p>
    <w:p>
      <w:pPr>
        <w:pStyle w:val="ListBullet"/>
      </w:pPr>
      <w:r>
        <w:rPr>
          <w:b/>
        </w:rPr>
        <w:t>Xác thực tài khoản qua OTP:</w:t>
      </w:r>
      <w:r>
        <w:t xml:space="preserve"> Sau khi đăng ký, tài khoản ở trạng thái `is_verified = False`. Hệ thống tự động tạo mã OTP 6 số (hạn dùng 15 phút, cooldown gửi lại là 30 giây) gửi qua email thật qua SMTP Gmail. Người dùng nhập đúng OTP mới được đăng nhập.</w:t>
      </w:r>
    </w:p>
    <w:p>
      <w:pPr>
        <w:pStyle w:val="ListBullet"/>
      </w:pPr>
      <w:r>
        <w:rPr>
          <w:b/>
        </w:rPr>
        <w:t>Đăng nhập:</w:t>
      </w:r>
      <w:r>
        <w:t xml:space="preserve"> Đăng nhập trả về JWT token (`access_token`) lưu trữ an toàn ở Client.</w:t>
      </w:r>
    </w:p>
    <w:p>
      <w:pPr>
        <w:pStyle w:val="ListBullet"/>
      </w:pPr>
      <w:r>
        <w:rPr>
          <w:b/>
        </w:rPr>
        <w:t>Đăng nhập bên thứ ba (OAuth2):</w:t>
      </w:r>
      <w:r>
        <w:t xml:space="preserve"> Hỗ trợ Google OAuth và GitHub OAuth cho quy trình đăng ký/đăng nhập nhanh.</w:t>
      </w:r>
    </w:p>
    <w:p>
      <w:pPr>
        <w:pStyle w:val="ListBullet"/>
      </w:pPr>
      <w:r>
        <w:rPr>
          <w:b/>
        </w:rPr>
        <w:t>Khôi phục mật khẩu:</w:t>
      </w:r>
      <w:r>
        <w:t xml:space="preserve"> Luồng gửi link reset mật khẩu qua email.</w:t>
      </w:r>
    </w:p>
    <w:p>
      <w:pPr>
        <w:pStyle w:val="ListBullet"/>
      </w:pPr>
      <w:r>
        <w:rPr>
          <w:b/>
        </w:rPr>
        <w:t>Tài khoản Admin:</w:t>
      </w:r>
      <w:r>
        <w:t xml:space="preserve"> Phân quyền chuyên biệt. Đăng nhập qua `/admin/login` (chỉ chấp nhận các tài khoản có flag `is_admin = True` và chặn đăng nhập OAuth đối với Admin vì lý do bảo mật).</w:t>
      </w:r>
    </w:p>
    <w:p>
      <w:pPr>
        <w:pStyle w:val="ListBullet"/>
      </w:pPr>
      <w:r>
        <w:rPr>
          <w:b/>
        </w:rPr>
        <w:t>API Endpoints liên quan:</w:t>
      </w:r>
    </w:p>
    <w:p>
      <w:pPr>
        <w:pStyle w:val="ListBullet"/>
      </w:pPr>
      <w:r>
        <w:t>`POST /api/auth/register` - Đăng ký user local.</w:t>
      </w:r>
    </w:p>
    <w:p>
      <w:pPr>
        <w:pStyle w:val="ListBullet"/>
      </w:pPr>
      <w:r>
        <w:t>`POST /api/auth/login` - Đăng nhập user, trả về JWT.</w:t>
      </w:r>
    </w:p>
    <w:p>
      <w:pPr>
        <w:pStyle w:val="ListBullet"/>
      </w:pPr>
      <w:r>
        <w:t>`POST /api/auth/verify-email` - Xác thực OTP kích hoạt tài khoản.</w:t>
      </w:r>
    </w:p>
    <w:p>
      <w:pPr>
        <w:pStyle w:val="ListBullet"/>
      </w:pPr>
      <w:r>
        <w:t>`POST /api/auth/resend-verification-code` - Gửi lại OTP (chặn cooldown 30s).</w:t>
      </w:r>
    </w:p>
    <w:p>
      <w:pPr>
        <w:pStyle w:val="ListBullet"/>
      </w:pPr>
      <w:r>
        <w:t>`POST /api/auth/forgot-password` / `POST /api/auth/reset-password` - Quên/Đổi mật khẩu.</w:t>
      </w:r>
    </w:p>
    <w:p>
      <w:pPr>
        <w:pStyle w:val="ListBullet"/>
      </w:pPr>
      <w:r>
        <w:t>`GET /api/auth/oauth/{provider}` / `GET /api/auth/oauth/{provider}/callback` - Liên kết OAuth.</w:t>
      </w:r>
    </w:p>
    <w:p>
      <w:r>
        <w:t>---</w:t>
      </w:r>
    </w:p>
    <w:p>
      <w:pPr>
        <w:pStyle w:val="Heading3"/>
      </w:pPr>
      <w:r>
        <w:rPr>
          <w:b/>
          <w:color w:val="000000"/>
          <w:sz w:val="24"/>
        </w:rPr>
        <w:t>3.2 Phòng phỏng vấn AI (AI Mock Interview Room)</w:t>
      </w:r>
    </w:p>
    <w:p>
      <w:pPr>
        <w:pStyle w:val="ListBullet"/>
      </w:pPr>
      <w:r>
        <w:rPr>
          <w:b/>
        </w:rPr>
        <w:t>Yêu cầu chức năng:</w:t>
      </w:r>
    </w:p>
    <w:p>
      <w:pPr>
        <w:pStyle w:val="ListBullet"/>
      </w:pPr>
      <w:r>
        <w:rPr>
          <w:b/>
        </w:rPr>
        <w:t>Cấu hình phiên phỏng vấn:</w:t>
      </w:r>
      <w:r>
        <w:t xml:space="preserve"> Người dùng chọn Ngành nghề (`major`), Cấp độ (`level`), Số lượng câu hỏi (từ 1 đến 10), và Giới hạn thời gian (`time_limit`). Nếu user gói `Pro`, có thể chọn tùy chọn "Phỏng vấn dựa trên CV/Resume".</w:t>
      </w:r>
    </w:p>
    <w:p>
      <w:pPr>
        <w:pStyle w:val="ListBullet"/>
      </w:pPr>
      <w:r>
        <w:rPr>
          <w:b/>
        </w:rPr>
        <w:t>Giao diện phòng phỏng vấn:</w:t>
      </w:r>
      <w:r>
        <w:t xml:space="preserve"> Hiển thị câu hỏi hiện tại, thanh tiến trình (Progress bar), đồng hồ đếm ngược dựa trên `time_limit`. Hỗ trợ player phát video hướng dẫn/phỏng vấn mẫu ngay bên dưới khung nhập liệu.</w:t>
      </w:r>
    </w:p>
    <w:p>
      <w:pPr>
        <w:pStyle w:val="ListBullet"/>
      </w:pPr>
      <w:r>
        <w:rPr>
          <w:b/>
        </w:rPr>
        <w:t>Nhập câu trả lời:</w:t>
      </w:r>
      <w:r>
        <w:t xml:space="preserve"> Ô nhập văn bản hỗ trợ kiểm tra số ký tự tối thiểu (validate đầu vào).</w:t>
      </w:r>
    </w:p>
    <w:p>
      <w:pPr>
        <w:pStyle w:val="ListBullet"/>
      </w:pPr>
      <w:r>
        <w:rPr>
          <w:b/>
        </w:rPr>
        <w:t>Hoàn thành phiên:</w:t>
      </w:r>
      <w:r>
        <w:t xml:space="preserve"> Khi người dùng trả lời xong tất cả câu hỏi hoặc hết thời gian, hệ thống tự động gọi API DeepSeek-chat để phân tích toàn bộ phiên làm việc.</w:t>
      </w:r>
    </w:p>
    <w:p>
      <w:pPr>
        <w:pStyle w:val="ListBullet"/>
      </w:pPr>
      <w:r>
        <w:rPr>
          <w:b/>
        </w:rPr>
        <w:t>AI Rubric Scoring (Đánh giá Rubric):</w:t>
      </w:r>
      <w:r>
        <w:t xml:space="preserve"> DeepSeek chấm điểm từ 1-10 dựa trên 5 tiêu chí:</w:t>
      </w:r>
    </w:p>
    <w:p>
      <w:r>
        <w:t xml:space="preserve">1. </w:t>
      </w:r>
      <w:r>
        <w:rPr>
          <w:b/>
        </w:rPr>
        <w:t>Relevance (Độ liên quan):</w:t>
      </w:r>
      <w:r>
        <w:t xml:space="preserve"> Câu trả lời bám sát câu hỏi thế nào.</w:t>
      </w:r>
    </w:p>
    <w:p>
      <w:r>
        <w:t xml:space="preserve">2. </w:t>
      </w:r>
      <w:r>
        <w:rPr>
          <w:b/>
        </w:rPr>
        <w:t>Structure (Bố cục):</w:t>
      </w:r>
      <w:r>
        <w:t xml:space="preserve"> Bố cục lập luận (Ví dụ: mô hình STAR).</w:t>
      </w:r>
    </w:p>
    <w:p>
      <w:r>
        <w:t xml:space="preserve">3. </w:t>
      </w:r>
      <w:r>
        <w:rPr>
          <w:b/>
        </w:rPr>
        <w:t>Logical Thinking (Tư duy logic):</w:t>
      </w:r>
      <w:r>
        <w:t xml:space="preserve"> Lập luận mạch lạc, khoa học.</w:t>
      </w:r>
    </w:p>
    <w:p>
      <w:r>
        <w:t xml:space="preserve">4. </w:t>
      </w:r>
      <w:r>
        <w:rPr>
          <w:b/>
        </w:rPr>
        <w:t>Communication &amp; Clarity (Giao tiếp &amp; Rõ ràng):</w:t>
      </w:r>
      <w:r>
        <w:t xml:space="preserve"> Trình bày dễ hiểu.</w:t>
      </w:r>
    </w:p>
    <w:p>
      <w:r>
        <w:t xml:space="preserve">5. </w:t>
      </w:r>
      <w:r>
        <w:rPr>
          <w:b/>
        </w:rPr>
        <w:t>Completeness (Độ đầy đủ):</w:t>
      </w:r>
      <w:r>
        <w:t xml:space="preserve"> Điền đủ các thông tin cốt lõi cần thiết.</w:t>
      </w:r>
    </w:p>
    <w:p>
      <w:pPr>
        <w:pStyle w:val="ListBullet"/>
      </w:pPr>
      <w:r>
        <w:rPr>
          <w:b/>
        </w:rPr>
        <w:t>Keyword Fallback:</w:t>
      </w:r>
      <w:r>
        <w:t xml:space="preserve"> Nếu API DeepSeek gặp lỗi/timeout, hệ thống tự động chuyển sang giải thuật so khớp từ khóa nghiệp vụ (Keyword-matching) để chấm điểm cơ bản, đảm bảo phiên phỏng vấn không bị đứt gãy.</w:t>
      </w:r>
    </w:p>
    <w:p>
      <w:pPr>
        <w:pStyle w:val="ListBullet"/>
      </w:pPr>
      <w:r>
        <w:rPr>
          <w:b/>
        </w:rPr>
        <w:t>Feedback UI Renderer:</w:t>
      </w:r>
      <w:r>
        <w:t xml:space="preserve"> Client phân tích chuỗi text trả về từ AI để render thành các thẻ giao diện trực quan (Summary card, Strengths, Gaps, Improvements, Ideal Outline).</w:t>
      </w:r>
    </w:p>
    <w:p>
      <w:pPr>
        <w:pStyle w:val="ListBullet"/>
      </w:pPr>
      <w:r>
        <w:rPr>
          <w:b/>
        </w:rPr>
        <w:t>API Endpoints liên quan:</w:t>
      </w:r>
    </w:p>
    <w:p>
      <w:pPr>
        <w:pStyle w:val="ListBullet"/>
      </w:pPr>
      <w:r>
        <w:t>`POST /api/sessions` - Khởi tạo phiên phỏng vấn mới.</w:t>
      </w:r>
    </w:p>
    <w:p>
      <w:pPr>
        <w:pStyle w:val="ListBullet"/>
      </w:pPr>
      <w:r>
        <w:t>`GET /api/sessions` - Lấy danh sách lịch sử phiên của User.</w:t>
      </w:r>
    </w:p>
    <w:p>
      <w:pPr>
        <w:pStyle w:val="ListBullet"/>
      </w:pPr>
      <w:r>
        <w:t>`GET /api/sessions/{session_id}` - Xem chi tiết kết quả chấm điểm của một phiên.</w:t>
      </w:r>
    </w:p>
    <w:p>
      <w:pPr>
        <w:pStyle w:val="ListBullet"/>
      </w:pPr>
      <w:r>
        <w:t>`POST /api/sessions/{session_id}/answers` - Gửi câu trả lời của từng câu hỏi.</w:t>
      </w:r>
    </w:p>
    <w:p>
      <w:pPr>
        <w:pStyle w:val="ListBullet"/>
      </w:pPr>
      <w:r>
        <w:t>`PUT /api/sessions/{session_id}/complete` - Chốt phiên và trigger AI chấm điểm.</w:t>
      </w:r>
    </w:p>
    <w:p>
      <w:r>
        <w:t>---</w:t>
      </w:r>
    </w:p>
    <w:p>
      <w:pPr>
        <w:pStyle w:val="Heading3"/>
      </w:pPr>
      <w:r>
        <w:rPr>
          <w:b/>
          <w:color w:val="000000"/>
          <w:sz w:val="24"/>
        </w:rPr>
        <w:t>3.3 Quản lý Hồ sơ &amp; Hồ sơ năng lực (Profile &amp; CV Management)</w:t>
      </w:r>
    </w:p>
    <w:p>
      <w:pPr>
        <w:pStyle w:val="ListBullet"/>
      </w:pPr>
      <w:r>
        <w:rPr>
          <w:b/>
        </w:rPr>
        <w:t>Yêu cầu chức năng:</w:t>
      </w:r>
    </w:p>
    <w:p>
      <w:pPr>
        <w:pStyle w:val="ListBullet"/>
      </w:pPr>
      <w:r>
        <w:rPr>
          <w:b/>
        </w:rPr>
        <w:t>Thông tin cá nhân:</w:t>
      </w:r>
      <w:r>
        <w:t xml:space="preserve"> Cho phép cập nhật Họ tên, mục tiêu nghề nghiệp, ngành học (lưu trữ đồng bộ local/server).</w:t>
      </w:r>
    </w:p>
    <w:p>
      <w:pPr>
        <w:pStyle w:val="ListBullet"/>
      </w:pPr>
      <w:r>
        <w:rPr>
          <w:b/>
        </w:rPr>
        <w:t>Upload Avatar:</w:t>
      </w:r>
      <w:r>
        <w:t xml:space="preserve"> Người dùng tải lên ảnh đại diện dạng PNG/JPG, hệ thống lưu trữ tại thư mục `/media/avatars`.</w:t>
      </w:r>
    </w:p>
    <w:p>
      <w:pPr>
        <w:pStyle w:val="ListBullet"/>
      </w:pPr>
      <w:r>
        <w:rPr>
          <w:b/>
        </w:rPr>
        <w:t>Upload CV/Resume PDF:</w:t>
      </w:r>
      <w:r>
        <w:t xml:space="preserve"> Tải lên file CV định dạng PDF để hệ thống phân tích. Tệp CV của người dùng phải được lưu trữ bảo mật tại thư mục riêng tư `private_uploads` (chỉ chủ sở hữu CV và tài khoản Admin có quyền truy cập tải xuống, các truy cập vãng lai đều bị trả về lỗi HTTP 403/401).</w:t>
      </w:r>
    </w:p>
    <w:p>
      <w:pPr>
        <w:pStyle w:val="ListBullet"/>
      </w:pPr>
      <w:r>
        <w:rPr>
          <w:b/>
        </w:rPr>
        <w:t>Cá nhân hóa câu hỏi:</w:t>
      </w:r>
      <w:r>
        <w:t xml:space="preserve"> Khi tạo session mới, nếu người dùng chọn tùy chọn sử dụng CV, hệ thống sẽ gửi CV đã giải mã sang API DeepSeek để tạo ra bộ câu hỏi bám sát kinh nghiệm thực tế ghi trong CV.</w:t>
      </w:r>
    </w:p>
    <w:p>
      <w:pPr>
        <w:pStyle w:val="ListBullet"/>
      </w:pPr>
      <w:r>
        <w:rPr>
          <w:b/>
        </w:rPr>
        <w:t>API Endpoints liên quan:</w:t>
      </w:r>
    </w:p>
    <w:p>
      <w:pPr>
        <w:pStyle w:val="ListBullet"/>
      </w:pPr>
      <w:r>
        <w:t>`GET /api/auth/me` - Lấy thông tin user hiện tại kèm các thông tin CV/Avatar đính kèm.</w:t>
      </w:r>
    </w:p>
    <w:p>
      <w:pPr>
        <w:pStyle w:val="ListBullet"/>
      </w:pPr>
      <w:r>
        <w:t>`POST /api/profile/avatar` - Tải lên ảnh đại diện.</w:t>
      </w:r>
    </w:p>
    <w:p>
      <w:pPr>
        <w:pStyle w:val="ListBullet"/>
      </w:pPr>
      <w:r>
        <w:t>`POST /api/profile/resume` - Tải lên CV (lưu trong `private_uploads`).</w:t>
      </w:r>
    </w:p>
    <w:p>
      <w:pPr>
        <w:pStyle w:val="ListBullet"/>
      </w:pPr>
      <w:r>
        <w:t>`GET /api/profile/resume` - Tải xuống CV riêng tư (kiểm tra quyền sở hữu).</w:t>
      </w:r>
    </w:p>
    <w:p>
      <w:pPr>
        <w:pStyle w:val="ListBullet"/>
      </w:pPr>
      <w:r>
        <w:t>`DELETE /api/profile/resume` - Xóa CV đã tải lên.</w:t>
      </w:r>
    </w:p>
    <w:p>
      <w:r>
        <w:t>---</w:t>
      </w:r>
    </w:p>
    <w:p>
      <w:pPr>
        <w:pStyle w:val="Heading3"/>
      </w:pPr>
      <w:r>
        <w:rPr>
          <w:b/>
          <w:color w:val="000000"/>
          <w:sz w:val="24"/>
        </w:rPr>
        <w:t>3.4 Phân hệ Thanh toán &amp; Nâng cấp Gói cước (Billing &amp; Upgrade)</w:t>
      </w:r>
    </w:p>
    <w:p>
      <w:pPr>
        <w:pStyle w:val="ListBullet"/>
      </w:pPr>
      <w:r>
        <w:rPr>
          <w:b/>
        </w:rPr>
        <w:t>Yêu cầu chức năng:</w:t>
      </w:r>
    </w:p>
    <w:p>
      <w:pPr>
        <w:pStyle w:val="ListBullet"/>
      </w:pPr>
      <w:r>
        <w:rPr>
          <w:b/>
        </w:rPr>
        <w:t>Giới hạn hạn ngạch gói miễn phí (Quota limit):</w:t>
      </w:r>
      <w:r>
        <w:t xml:space="preserve"> Mọi tài khoản mới đăng ký đều mặc định ở gói `free_trial`. Backend thực hiện kiểm tra nghiêm ngặt: Tài khoản `free_trial` chỉ được phép tạo và thực hiện </w:t>
      </w:r>
      <w:r>
        <w:rPr>
          <w:b/>
        </w:rPr>
        <w:t>tối đa 1 phiên phỏng vấn (session)</w:t>
      </w:r>
      <w:r>
        <w:t xml:space="preserve"> duy nhất trong vòng đời. Nếu cố tạo thêm, backend trả về lỗi HTTP 403 yêu cầu nâng cấp gói. Tài khoản Admin được miễn trừ giới hạn này.</w:t>
      </w:r>
    </w:p>
    <w:p>
      <w:pPr>
        <w:pStyle w:val="ListBullet"/>
      </w:pPr>
      <w:r>
        <w:rPr>
          <w:b/>
        </w:rPr>
        <w:t>Cấu trúc gói nâng cấp:</w:t>
      </w:r>
    </w:p>
    <w:p>
      <w:pPr>
        <w:pStyle w:val="ListBullet"/>
      </w:pPr>
      <w:r>
        <w:t>Gói Basic: 99.000 VND / tháng.</w:t>
      </w:r>
    </w:p>
    <w:p>
      <w:pPr>
        <w:pStyle w:val="ListBullet"/>
      </w:pPr>
      <w:r>
        <w:t>Gói Pro: 199.000 VND / tháng.</w:t>
      </w:r>
    </w:p>
    <w:p>
      <w:pPr>
        <w:pStyle w:val="ListBullet"/>
      </w:pPr>
      <w:r>
        <w:t>Gói Premium: 299.000 VND / tháng.</w:t>
      </w:r>
    </w:p>
    <w:p>
      <w:pPr>
        <w:pStyle w:val="ListBullet"/>
      </w:pPr>
      <w:r>
        <w:rPr>
          <w:b/>
        </w:rPr>
        <w:t>Tích hợp cổng VNPay:</w:t>
      </w:r>
    </w:p>
    <w:p>
      <w:pPr>
        <w:pStyle w:val="ListBullet"/>
      </w:pPr>
      <w:r>
        <w:t>Người dùng bấm nâng cấp gói -&gt; Hệ thống sinh mã giao dịch (`order_id`) -&gt; Tạo URL redirect dẫn sang cổng thanh toán VNPay Sandbox/Merchant.</w:t>
      </w:r>
    </w:p>
    <w:p>
      <w:pPr>
        <w:pStyle w:val="ListBullet"/>
      </w:pPr>
      <w:r>
        <w:t>Sau khi người dùng thanh toán trên VNPay, VNPay redirect user về frontend URL `/app/upgrade?payment=...` kèm trạng thái giao dịch.</w:t>
      </w:r>
    </w:p>
    <w:p>
      <w:pPr>
        <w:pStyle w:val="ListBullet"/>
      </w:pPr>
      <w:r>
        <w:t>Backend đón nhận dữ liệu thanh toán thông qua callback `IPN (Instant Payment Notification)` để cập nhật trạng thái gói cước của người dùng một cách an toàn và tự động cập nhật hạn ngạch.</w:t>
      </w:r>
    </w:p>
    <w:p>
      <w:pPr>
        <w:pStyle w:val="ListBullet"/>
      </w:pPr>
      <w:r>
        <w:rPr>
          <w:b/>
        </w:rPr>
        <w:t>Mã ưu đãi (Redeem Code):</w:t>
      </w:r>
      <w:r>
        <w:t xml:space="preserve"> Hỗ trợ nhập mã coupon giảm giá/kích hoạt gói cước nhanh để phục vụ chiến dịch khuyến mãi Pilot test.</w:t>
      </w:r>
    </w:p>
    <w:p>
      <w:pPr>
        <w:pStyle w:val="ListBullet"/>
      </w:pPr>
      <w:r>
        <w:rPr>
          <w:b/>
        </w:rPr>
        <w:t>API Endpoints liên quan:</w:t>
      </w:r>
    </w:p>
    <w:p>
      <w:pPr>
        <w:pStyle w:val="ListBullet"/>
      </w:pPr>
      <w:r>
        <w:t>`POST /api/billing/vnpay/checkout` - Sinh url thanh toán VNPay cho gói tương ứng.</w:t>
      </w:r>
    </w:p>
    <w:p>
      <w:pPr>
        <w:pStyle w:val="ListBullet"/>
      </w:pPr>
      <w:r>
        <w:t>`GET /api/billing/vnpay/return` - Đón nhận redirect từ VNPay và chuyển hướng về FE.</w:t>
      </w:r>
    </w:p>
    <w:p>
      <w:pPr>
        <w:pStyle w:val="ListBullet"/>
      </w:pPr>
      <w:r>
        <w:t>`GET /api/billing/vnpay/ipn` - Cổng Webhook nhận kết quả giao dịch chính thức của VNPay merchant.</w:t>
      </w:r>
    </w:p>
    <w:p>
      <w:pPr>
        <w:pStyle w:val="ListBullet"/>
      </w:pPr>
      <w:r>
        <w:t>`GET /api/billing/orders` - Lấy lịch sử giao dịch hóa đơn của User.</w:t>
      </w:r>
    </w:p>
    <w:p>
      <w:r>
        <w:t>---</w:t>
      </w:r>
    </w:p>
    <w:p>
      <w:pPr>
        <w:pStyle w:val="Heading3"/>
      </w:pPr>
      <w:r>
        <w:rPr>
          <w:b/>
          <w:color w:val="000000"/>
          <w:sz w:val="24"/>
        </w:rPr>
        <w:t>3.5 Trang quản trị (Admin Dashboard)</w:t>
      </w:r>
    </w:p>
    <w:p>
      <w:pPr>
        <w:pStyle w:val="ListBullet"/>
      </w:pPr>
      <w:r>
        <w:rPr>
          <w:b/>
        </w:rPr>
        <w:t>Yêu cầu chức năng:</w:t>
      </w:r>
    </w:p>
    <w:p>
      <w:pPr>
        <w:pStyle w:val="ListBullet"/>
      </w:pPr>
      <w:r>
        <w:rPr>
          <w:b/>
        </w:rPr>
        <w:t>Biểu đồ thống kê:</w:t>
      </w:r>
      <w:r>
        <w:t xml:space="preserve"> Thống kê số lượng đăng ký mới, số phiên phỏng vấn hoạt động theo thời gian, tỷ lệ phân bố câu hỏi theo majors bằng biểu đồ Recharts trực quan.</w:t>
      </w:r>
    </w:p>
    <w:p>
      <w:pPr>
        <w:pStyle w:val="ListBullet"/>
      </w:pPr>
      <w:r>
        <w:rPr>
          <w:b/>
        </w:rPr>
        <w:t>Quản trị Question Bank (Ngân hàng câu hỏi):</w:t>
      </w:r>
    </w:p>
    <w:p>
      <w:pPr>
        <w:pStyle w:val="ListBullet"/>
      </w:pPr>
      <w:r>
        <w:t>CRUD (Thêm, sửa, xóa, xem) ngân hàng câu hỏi dùng chung cho toàn bộ hệ thống.</w:t>
      </w:r>
    </w:p>
    <w:p>
      <w:pPr>
        <w:pStyle w:val="ListBullet"/>
      </w:pPr>
      <w:r>
        <w:t>Phân loại câu hỏi theo Major (Tech, Business, Finance), Cấp độ, Tag tùy chọn, và Câu trả lời lý tưởng mẫu.</w:t>
      </w:r>
    </w:p>
    <w:p>
      <w:pPr>
        <w:pStyle w:val="ListBullet"/>
      </w:pPr>
      <w:r>
        <w:rPr>
          <w:b/>
        </w:rPr>
        <w:t>AI Draft Question (AI tự động soạn câu hỏi):</w:t>
      </w:r>
      <w:r>
        <w:t xml:space="preserve"> Tích hợp nút bấm gọi AI tạo nháp câu hỏi nhanh dựa trên mô tả công việc (JD) hoặc vị trí cần tuyển dụng để Admin duyệt nhanh đưa vào ngân hàng đề.</w:t>
      </w:r>
    </w:p>
    <w:p>
      <w:pPr>
        <w:pStyle w:val="ListBullet"/>
      </w:pPr>
      <w:r>
        <w:rPr>
          <w:b/>
        </w:rPr>
        <w:t>Mời Admin mới (Admin Access Management):</w:t>
      </w:r>
    </w:p>
    <w:p>
      <w:pPr>
        <w:pStyle w:val="ListBullet"/>
      </w:pPr>
      <w:r>
        <w:t>Hệ thống không cho phép đăng ký admin công khai.</w:t>
      </w:r>
    </w:p>
    <w:p>
      <w:pPr>
        <w:pStyle w:val="ListBullet"/>
      </w:pPr>
      <w:r>
        <w:t>Admin hiện tại sẽ gửi một thư mời (`admin invite`) đến email của admin mới qua `/admin/access`.</w:t>
      </w:r>
    </w:p>
    <w:p>
      <w:pPr>
        <w:pStyle w:val="ListBullet"/>
      </w:pPr>
      <w:r>
        <w:t>Thư mời gửi link kích hoạt đặc quyền đến inbox. Khi người nhận click và hoàn tất verify OTP, tài khoản của họ tự động được set flag `is_admin = True`.</w:t>
      </w:r>
    </w:p>
    <w:p>
      <w:pPr>
        <w:pStyle w:val="ListBullet"/>
      </w:pPr>
      <w:r>
        <w:t>Hỗ trợ gỡ quyền admin hoặc xóa các invite chưa sử dụng.</w:t>
      </w:r>
    </w:p>
    <w:p>
      <w:pPr>
        <w:pStyle w:val="ListBullet"/>
      </w:pPr>
      <w:r>
        <w:rPr>
          <w:b/>
        </w:rPr>
        <w:t>API Endpoints liên quan:</w:t>
      </w:r>
    </w:p>
    <w:p>
      <w:pPr>
        <w:pStyle w:val="ListBullet"/>
      </w:pPr>
      <w:r>
        <w:t>`GET /api/admin/stats` - Xem số liệu tổng quan hệ thống.</w:t>
      </w:r>
    </w:p>
    <w:p>
      <w:pPr>
        <w:pStyle w:val="ListBullet"/>
      </w:pPr>
      <w:r>
        <w:t>`GET /api/admin/users` / `GET /api/admin/admin-users` - Quản lý danh sách người dùng/admin.</w:t>
      </w:r>
    </w:p>
    <w:p>
      <w:pPr>
        <w:pStyle w:val="ListBullet"/>
      </w:pPr>
      <w:r>
        <w:t>`POST /api/admin/invites` - Tạo thư mời admin mới.</w:t>
      </w:r>
    </w:p>
    <w:p>
      <w:pPr>
        <w:pStyle w:val="ListBullet"/>
      </w:pPr>
      <w:r>
        <w:t>`GET /api/admin/questions` - CRUD ngân hàng câu hỏi.</w:t>
      </w:r>
    </w:p>
    <w:p>
      <w:pPr>
        <w:pStyle w:val="ListBullet"/>
      </w:pPr>
      <w:r>
        <w:t>`POST /api/admin/questions/generate` - Gọi AI gen nháp câu hỏi.</w:t>
      </w:r>
    </w:p>
    <w:p>
      <w:r>
        <w:t>---</w:t>
      </w:r>
    </w:p>
    <w:p>
      <w:pPr>
        <w:pStyle w:val="Heading2"/>
      </w:pPr>
      <w:r>
        <w:rPr>
          <w:b/>
          <w:color w:val="2E75B5"/>
          <w:sz w:val="28"/>
        </w:rPr>
        <w:t>4. GIAO DIỆN &amp; LIÊN KẾT NGOÀI (EXTERNAL INTERFACES)</w:t>
      </w:r>
    </w:p>
    <w:p>
      <w:pPr>
        <w:pStyle w:val="Heading3"/>
      </w:pPr>
      <w:r>
        <w:rPr>
          <w:b/>
          <w:color w:val="000000"/>
          <w:sz w:val="24"/>
        </w:rPr>
        <w:t>4.1 Giao diện Người dùng (User Interface - UI)</w:t>
      </w:r>
    </w:p>
    <w:p>
      <w:r>
        <w:t>Thiết kế giao diện Invera tuân thủ triết lý tối giản, hiện đại, tương thích cao với thiết bị di động (Mobile-responsive).</w:t>
      </w:r>
    </w:p>
    <w:p>
      <w:pPr>
        <w:pStyle w:val="ListBullet"/>
      </w:pPr>
      <w:r>
        <w:rPr>
          <w:b/>
        </w:rPr>
        <w:t>Màu sắc:</w:t>
      </w:r>
      <w:r>
        <w:t xml:space="preserve"> Tông màu trầm/tối (Dark mode và Sleek-dark elements), tạo cảm giác tập trung và cao cấp.</w:t>
      </w:r>
    </w:p>
    <w:p>
      <w:pPr>
        <w:pStyle w:val="ListBullet"/>
      </w:pPr>
      <w:r>
        <w:rPr>
          <w:b/>
        </w:rPr>
        <w:t>Typography:</w:t>
      </w:r>
      <w:r>
        <w:t xml:space="preserve"> Sử dụng font chữ tiêu chuẩn hệ thống (không chân như Inter hoặc San Francisco).</w:t>
      </w:r>
    </w:p>
    <w:p>
      <w:pPr>
        <w:pStyle w:val="ListBullet"/>
      </w:pPr>
      <w:r>
        <w:rPr>
          <w:b/>
        </w:rPr>
        <w:t>Giao diện cốt lõi:</w:t>
      </w:r>
    </w:p>
    <w:p>
      <w:pPr>
        <w:pStyle w:val="ListBullet"/>
      </w:pPr>
      <w:r>
        <w:rPr>
          <w:b/>
        </w:rPr>
        <w:t>Public Landing Page:</w:t>
      </w:r>
      <w:r>
        <w:t xml:space="preserve"> Giới thiệu tính năng, demo dashboard và bảng so sánh giá cước (Pricing).</w:t>
      </w:r>
    </w:p>
    <w:p>
      <w:pPr>
        <w:pStyle w:val="ListBullet"/>
      </w:pPr>
      <w:r>
        <w:rPr>
          <w:b/>
        </w:rPr>
        <w:t>Dashboard App:</w:t>
      </w:r>
      <w:r>
        <w:t xml:space="preserve"> Danh sách lịch sử phỏng vấn dạng thẻ (cards) hiển thị điểm số, ngày tạo, và nút "Start Mock Interview".</w:t>
      </w:r>
    </w:p>
    <w:p>
      <w:pPr>
        <w:pStyle w:val="ListBullet"/>
      </w:pPr>
      <w:r>
        <w:rPr>
          <w:b/>
        </w:rPr>
        <w:t>Interview Room:</w:t>
      </w:r>
      <w:r>
        <w:t xml:space="preserve"> Giao diện tập trung toàn màn hình, giảm thiểu các nút điều hướng phụ để tránh làm ứng viên mất tập trung.</w:t>
      </w:r>
    </w:p>
    <w:p>
      <w:pPr>
        <w:pStyle w:val="ListBullet"/>
      </w:pPr>
      <w:r>
        <w:rPr>
          <w:b/>
        </w:rPr>
        <w:t>Admin Panel:</w:t>
      </w:r>
      <w:r>
        <w:t xml:space="preserve"> Sử dụng cấu trúc Sidebar cố định bên trái, bên phải là danh mục câu hỏi và biểu đồ dạng Line/Bar Chart (Recharts).</w:t>
      </w:r>
    </w:p>
    <w:p>
      <w:pPr>
        <w:pStyle w:val="Heading3"/>
      </w:pPr>
      <w:r>
        <w:rPr>
          <w:b/>
          <w:color w:val="000000"/>
          <w:sz w:val="24"/>
        </w:rPr>
        <w:t>4.2 Giao diện Phần mềm &amp; Tích hợp (Software Interfaces)</w:t>
      </w:r>
    </w:p>
    <w:p>
      <w:pPr>
        <w:pStyle w:val="ListBullet"/>
      </w:pPr>
      <w:r>
        <w:rPr>
          <w:b/>
        </w:rPr>
        <w:t>Cơ sở dữ liệu:</w:t>
      </w:r>
      <w:r>
        <w:t xml:space="preserve"> PostgreSQL (kết nối bất đồng bộ qua driver `asyncpg` của Python).</w:t>
      </w:r>
    </w:p>
    <w:p>
      <w:pPr>
        <w:pStyle w:val="ListBullet"/>
      </w:pPr>
      <w:r>
        <w:rPr>
          <w:b/>
        </w:rPr>
        <w:t>Cổng thanh toán:</w:t>
      </w:r>
      <w:r>
        <w:t xml:space="preserve"> API kết nối cổng thanh toán VNPay Sandbox / Merchant bằng mã băm SHA256 để ký giao dịch bảo mật.</w:t>
      </w:r>
    </w:p>
    <w:p>
      <w:pPr>
        <w:pStyle w:val="ListBullet"/>
      </w:pPr>
      <w:r>
        <w:rPr>
          <w:b/>
        </w:rPr>
        <w:t>AI Model:</w:t>
      </w:r>
      <w:r>
        <w:t xml:space="preserve"> API OpenAI-Compatible kết nối với mô hình `deepseek-chat` qua giao thức REST API bảo mật bằng API Key truyền trong Header.</w:t>
      </w:r>
    </w:p>
    <w:p>
      <w:pPr>
        <w:pStyle w:val="ListBullet"/>
      </w:pPr>
      <w:r>
        <w:rPr>
          <w:b/>
        </w:rPr>
        <w:t>Mail Server:</w:t>
      </w:r>
      <w:r>
        <w:t xml:space="preserve"> Giao thức SMTP (Simple Mail Transfer Protocol) sử dụng SSL/TLS kết nối máy chủ Gmail qua cổng `465` hoặc `587`.</w:t>
      </w:r>
    </w:p>
    <w:p>
      <w:r>
        <w:t>---</w:t>
      </w:r>
    </w:p>
    <w:p>
      <w:pPr>
        <w:pStyle w:val="Heading2"/>
      </w:pPr>
      <w:r>
        <w:rPr>
          <w:b/>
          <w:color w:val="2E75B5"/>
          <w:sz w:val="28"/>
        </w:rPr>
        <w:t>5. YÊU CẦU PHI CHỨC NĂNG (NON-FUNCTIONAL REQUIREMENTS)</w:t>
      </w:r>
    </w:p>
    <w:p>
      <w:pPr>
        <w:pStyle w:val="Heading3"/>
      </w:pPr>
      <w:r>
        <w:rPr>
          <w:b/>
          <w:color w:val="000000"/>
          <w:sz w:val="24"/>
        </w:rPr>
        <w:t>5.1 Hiệu năng &amp; Khả năng đáp ứng (Performance)</w:t>
      </w:r>
    </w:p>
    <w:p>
      <w:pPr>
        <w:pStyle w:val="ListBullet"/>
      </w:pPr>
      <w:r>
        <w:rPr>
          <w:b/>
        </w:rPr>
        <w:t>Thời gian chấm điểm của AI:</w:t>
      </w:r>
      <w:r>
        <w:t xml:space="preserve"> Do tính toán rubric chi tiết bằng DeepSeek, thời gian xử lý khi người dùng nhấn "Nộp bài" có thể lên tới 5-15 giây. Hệ thống phải hiển thị hiệu ứng Loading/Skeleton màn hình rõ ràng để người dùng không bấm lặp hoặc tải lại trang. (Giai đoạn sau khuyến nghị chuyển sang xử lý bất đồng bộ qua Celery/Redis).</w:t>
      </w:r>
    </w:p>
    <w:p>
      <w:pPr>
        <w:pStyle w:val="ListBullet"/>
      </w:pPr>
      <w:r>
        <w:rPr>
          <w:b/>
        </w:rPr>
        <w:t>Khả năng chịu tải:</w:t>
      </w:r>
      <w:r>
        <w:t xml:space="preserve"> Hệ thống hỗ trợ xử lý song song tối thiểu 20 luồng chấm điểm AI đồng thời trong giai đoạn MVP mà không làm treo backend FastAPI.</w:t>
      </w:r>
    </w:p>
    <w:p>
      <w:pPr>
        <w:pStyle w:val="ListBullet"/>
      </w:pPr>
      <w:r>
        <w:rPr>
          <w:b/>
        </w:rPr>
        <w:t>Độ trễ API:</w:t>
      </w:r>
      <w:r>
        <w:t xml:space="preserve"> Các API thông thường (auth, profile, session history) có thời gian phản hồi dưới </w:t>
      </w:r>
      <w:r>
        <w:rPr>
          <w:b/>
        </w:rPr>
        <w:t>300ms</w:t>
      </w:r>
      <w:r>
        <w:t xml:space="preserve"> trong điều kiện mạng bình thường.</w:t>
      </w:r>
    </w:p>
    <w:p>
      <w:pPr>
        <w:pStyle w:val="Heading3"/>
      </w:pPr>
      <w:r>
        <w:rPr>
          <w:b/>
          <w:color w:val="000000"/>
          <w:sz w:val="24"/>
        </w:rPr>
        <w:t>5.2 An toàn &amp; Bảo mật (Security &amp; Safety)</w:t>
      </w:r>
    </w:p>
    <w:p>
      <w:pPr>
        <w:pStyle w:val="ListBullet"/>
      </w:pPr>
      <w:r>
        <w:rPr>
          <w:b/>
        </w:rPr>
        <w:t>Bảo vệ mật khẩu:</w:t>
      </w:r>
      <w:r>
        <w:t xml:space="preserve"> Mã hóa mật khẩu lưu trữ trong DB bằng thuật toán băm mạnh </w:t>
      </w:r>
      <w:r>
        <w:rPr>
          <w:b/>
        </w:rPr>
        <w:t>Argon2id</w:t>
      </w:r>
      <w:r>
        <w:t>.</w:t>
      </w:r>
    </w:p>
    <w:p>
      <w:pPr>
        <w:pStyle w:val="ListBullet"/>
      </w:pPr>
      <w:r>
        <w:rPr>
          <w:b/>
        </w:rPr>
        <w:t>Bảo vệ dữ liệu CV:</w:t>
      </w:r>
      <w:r>
        <w:t xml:space="preserve"> File PDF tải lên lưu trong `private_uploads` không được expose tĩnh trực tiếp ra nginx/cloudflare. Mọi truy cập xem/tải CV phải đi qua middleware FastAPI để kiểm tra quyền sở hữu (`user_id` khớp với `owner_id` hoặc là `is_admin = True`).</w:t>
      </w:r>
    </w:p>
    <w:p>
      <w:pPr>
        <w:pStyle w:val="ListBullet"/>
      </w:pPr>
      <w:r>
        <w:rPr>
          <w:b/>
        </w:rPr>
        <w:t>JWT Expiry:</w:t>
      </w:r>
      <w:r>
        <w:t xml:space="preserve"> Access token có thời gian hết hạn cố định (mặc định 60 phút) để tránh rò rỉ token.</w:t>
      </w:r>
    </w:p>
    <w:p>
      <w:pPr>
        <w:pStyle w:val="ListBullet"/>
      </w:pPr>
      <w:r>
        <w:rPr>
          <w:b/>
        </w:rPr>
        <w:t>Thanh toán an toàn:</w:t>
      </w:r>
      <w:r>
        <w:t xml:space="preserve"> Mọi transaction VNPay gửi đi hoặc nhận về đều phải đối chiếu chữ ký bảo mật HmacSHA512.</w:t>
      </w:r>
    </w:p>
    <w:p>
      <w:pPr>
        <w:pStyle w:val="Heading3"/>
      </w:pPr>
      <w:r>
        <w:rPr>
          <w:b/>
          <w:color w:val="000000"/>
          <w:sz w:val="24"/>
        </w:rPr>
        <w:t>5.3 Độ chính xác &amp; Fallback (Accuracy)</w:t>
      </w:r>
    </w:p>
    <w:p>
      <w:pPr>
        <w:pStyle w:val="ListBullet"/>
      </w:pPr>
      <w:r>
        <w:rPr>
          <w:b/>
        </w:rPr>
        <w:t>AI Scoring:</w:t>
      </w:r>
      <w:r>
        <w:t xml:space="preserve"> Độ tin cậy chấm điểm của mô hình Deepseek-chat phải bám sát rubric (hệ 10).</w:t>
      </w:r>
    </w:p>
    <w:p>
      <w:pPr>
        <w:pStyle w:val="ListBullet"/>
      </w:pPr>
      <w:r>
        <w:rPr>
          <w:b/>
        </w:rPr>
        <w:t>ASR / Keyword matching:</w:t>
      </w:r>
      <w:r>
        <w:t xml:space="preserve"> Khi AI gặp sự cố, hệ thống fallback keyword-matching phải tính điểm sơ bộ dựa trên số lượng từ vựng chuyên ngành khớp được để đảm bảo tính sẵn sàng của website (High Availability).</w:t>
      </w:r>
    </w:p>
    <w:p>
      <w:pPr>
        <w:pStyle w:val="Heading3"/>
      </w:pPr>
      <w:r>
        <w:rPr>
          <w:b/>
          <w:color w:val="000000"/>
          <w:sz w:val="24"/>
        </w:rPr>
        <w:t>5.4 Môi trường Triển khai (Operating Environment)</w:t>
      </w:r>
    </w:p>
    <w:p>
      <w:pPr>
        <w:pStyle w:val="ListBullet"/>
      </w:pPr>
      <w:r>
        <w:rPr>
          <w:b/>
        </w:rPr>
        <w:t>Hệ điều hành:</w:t>
      </w:r>
      <w:r>
        <w:t xml:space="preserve"> Linux Ubuntu 22.04 LTS hoặc cao hơn.</w:t>
      </w:r>
    </w:p>
    <w:p>
      <w:pPr>
        <w:pStyle w:val="ListBullet"/>
      </w:pPr>
      <w:r>
        <w:rPr>
          <w:b/>
        </w:rPr>
        <w:t>Deployment:</w:t>
      </w:r>
      <w:r>
        <w:t xml:space="preserve"> Chạy dưới dạng các dịch vụ hệ thống `systemd` cấp độ user (user-level systemd) để chạy ngầm và tự động restart khi server khởi động lại.</w:t>
      </w:r>
    </w:p>
    <w:p>
      <w:pPr>
        <w:pStyle w:val="ListBullet"/>
      </w:pPr>
      <w:r>
        <w:rPr>
          <w:b/>
        </w:rPr>
        <w:t>Domain &amp; SSL:</w:t>
      </w:r>
      <w:r>
        <w:t xml:space="preserve"> Cấu hình qua Cloudflare Tunnel để bảo mật lớp SSL/TLS đầu cuối và ẩn IP thật của máy chủ gốc.</w:t>
      </w:r>
    </w:p>
    <w:p>
      <w:r>
        <w:t>---</w:t>
      </w:r>
    </w:p>
    <w:p>
      <w:pPr>
        <w:pStyle w:val="Heading2"/>
      </w:pPr>
      <w:r>
        <w:rPr>
          <w:b/>
          <w:color w:val="2E75B5"/>
          <w:sz w:val="28"/>
        </w:rPr>
        <w:t>6. THIẾT KẾ CƠ SỞ DỮ LIỆU (DATABASE SCHEMA DESIGN)</w:t>
      </w:r>
    </w:p>
    <w:p>
      <w:r>
        <w:t>Dưới đây là cấu trúc các bảng dữ liệu chính của Invera được ánh xạ trực tiếp từ 18 migrations SQL thực tế trong codebase:</w:t>
      </w:r>
    </w:p>
    <w:p>
      <w:pPr>
        <w:pStyle w:val="Heading3"/>
      </w:pPr>
      <w:r>
        <w:rPr>
          <w:b/>
          <w:color w:val="000000"/>
          <w:sz w:val="24"/>
        </w:rPr>
        <w:t>6.1 Bảng `users` (Quản lý Người dùng)</w:t>
      </w:r>
    </w:p>
    <w:p>
      <w:r>
        <w:t>Lưu trữ thông tin tài khoản người dùng và trạng thái verify email, phân quyền admin.</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p>
            <w:r>
              <w:rPr>
                <w:b/>
              </w:rPr>
              <w:t>Tên cột</w:t>
            </w:r>
          </w:p>
        </w:tc>
        <w:tc>
          <w:tcPr>
            <w:tcW w:type="dxa" w:w="2340"/>
          </w:tcPr>
          <w:p/>
          <w:p>
            <w:r>
              <w:rPr>
                <w:b/>
              </w:rPr>
              <w:t>Kiểu dữ liệu</w:t>
            </w:r>
          </w:p>
        </w:tc>
        <w:tc>
          <w:tcPr>
            <w:tcW w:type="dxa" w:w="2340"/>
          </w:tcPr>
          <w:p/>
          <w:p>
            <w:r>
              <w:rPr>
                <w:b/>
              </w:rPr>
              <w:t>Ràng buộc</w:t>
            </w:r>
          </w:p>
        </w:tc>
        <w:tc>
          <w:tcPr>
            <w:tcW w:type="dxa" w:w="2340"/>
          </w:tcPr>
          <w:p/>
          <w:p>
            <w:r>
              <w:rPr>
                <w:b/>
              </w:rPr>
              <w:t>Mô tả</w:t>
            </w:r>
          </w:p>
        </w:tc>
      </w:tr>
      <w:tr>
        <w:tc>
          <w:tcPr>
            <w:tcW w:type="dxa" w:w="2340"/>
          </w:tcPr>
          <w:p/>
          <w:p>
            <w:r>
              <w:t>`id`</w:t>
            </w:r>
          </w:p>
        </w:tc>
        <w:tc>
          <w:tcPr>
            <w:tcW w:type="dxa" w:w="2340"/>
          </w:tcPr>
          <w:p/>
          <w:p>
            <w:r>
              <w:t>UUID / INT</w:t>
            </w:r>
          </w:p>
        </w:tc>
        <w:tc>
          <w:tcPr>
            <w:tcW w:type="dxa" w:w="2340"/>
          </w:tcPr>
          <w:p/>
          <w:p>
            <w:r>
              <w:t>Primary Key</w:t>
            </w:r>
          </w:p>
        </w:tc>
        <w:tc>
          <w:tcPr>
            <w:tcW w:type="dxa" w:w="2340"/>
          </w:tcPr>
          <w:p/>
          <w:p>
            <w:r>
              <w:t>Định danh duy nhất người dùng.</w:t>
            </w:r>
          </w:p>
        </w:tc>
      </w:tr>
      <w:tr>
        <w:tc>
          <w:tcPr>
            <w:tcW w:type="dxa" w:w="2340"/>
          </w:tcPr>
          <w:p/>
          <w:p>
            <w:r>
              <w:t>`email`</w:t>
            </w:r>
          </w:p>
        </w:tc>
        <w:tc>
          <w:tcPr>
            <w:tcW w:type="dxa" w:w="2340"/>
          </w:tcPr>
          <w:p/>
          <w:p>
            <w:r>
              <w:t>VARCHAR(255)</w:t>
            </w:r>
          </w:p>
        </w:tc>
        <w:tc>
          <w:tcPr>
            <w:tcW w:type="dxa" w:w="2340"/>
          </w:tcPr>
          <w:p/>
          <w:p>
            <w:r>
              <w:t>Unique, Not Null</w:t>
            </w:r>
          </w:p>
        </w:tc>
        <w:tc>
          <w:tcPr>
            <w:tcW w:type="dxa" w:w="2340"/>
          </w:tcPr>
          <w:p/>
          <w:p>
            <w:r>
              <w:t>Địa chỉ email đăng nhập.</w:t>
            </w:r>
          </w:p>
        </w:tc>
      </w:tr>
      <w:tr>
        <w:tc>
          <w:tcPr>
            <w:tcW w:type="dxa" w:w="2340"/>
          </w:tcPr>
          <w:p/>
          <w:p>
            <w:r>
              <w:t>`hashed_password`</w:t>
            </w:r>
          </w:p>
        </w:tc>
        <w:tc>
          <w:tcPr>
            <w:tcW w:type="dxa" w:w="2340"/>
          </w:tcPr>
          <w:p/>
          <w:p>
            <w:r>
              <w:t>VARCHAR(255)</w:t>
            </w:r>
          </w:p>
        </w:tc>
        <w:tc>
          <w:tcPr>
            <w:tcW w:type="dxa" w:w="2340"/>
          </w:tcPr>
          <w:p/>
          <w:p>
            <w:r>
              <w:t>Nullable (for OAuth)</w:t>
            </w:r>
          </w:p>
        </w:tc>
        <w:tc>
          <w:tcPr>
            <w:tcW w:type="dxa" w:w="2340"/>
          </w:tcPr>
          <w:p/>
          <w:p>
            <w:r>
              <w:t>Mật khẩu băm Argon2id.</w:t>
            </w:r>
          </w:p>
        </w:tc>
      </w:tr>
      <w:tr>
        <w:tc>
          <w:tcPr>
            <w:tcW w:type="dxa" w:w="2340"/>
          </w:tcPr>
          <w:p/>
          <w:p>
            <w:r>
              <w:t>`full_name`</w:t>
            </w:r>
          </w:p>
        </w:tc>
        <w:tc>
          <w:tcPr>
            <w:tcW w:type="dxa" w:w="2340"/>
          </w:tcPr>
          <w:p/>
          <w:p>
            <w:r>
              <w:t>VARCHAR(255)</w:t>
            </w:r>
          </w:p>
        </w:tc>
        <w:tc>
          <w:tcPr>
            <w:tcW w:type="dxa" w:w="2340"/>
          </w:tcPr>
          <w:p/>
          <w:p>
            <w:r>
              <w:t>Nullable</w:t>
            </w:r>
          </w:p>
        </w:tc>
        <w:tc>
          <w:tcPr>
            <w:tcW w:type="dxa" w:w="2340"/>
          </w:tcPr>
          <w:p/>
          <w:p>
            <w:r>
              <w:t>Họ và tên.</w:t>
            </w:r>
          </w:p>
        </w:tc>
      </w:tr>
      <w:tr>
        <w:tc>
          <w:tcPr>
            <w:tcW w:type="dxa" w:w="2340"/>
          </w:tcPr>
          <w:p/>
          <w:p>
            <w:r>
              <w:t>`is_active`</w:t>
            </w:r>
          </w:p>
        </w:tc>
        <w:tc>
          <w:tcPr>
            <w:tcW w:type="dxa" w:w="2340"/>
          </w:tcPr>
          <w:p/>
          <w:p>
            <w:r>
              <w:t>BOOLEAN</w:t>
            </w:r>
          </w:p>
        </w:tc>
        <w:tc>
          <w:tcPr>
            <w:tcW w:type="dxa" w:w="2340"/>
          </w:tcPr>
          <w:p/>
          <w:p>
            <w:r>
              <w:t>Default True</w:t>
            </w:r>
          </w:p>
        </w:tc>
        <w:tc>
          <w:tcPr>
            <w:tcW w:type="dxa" w:w="2340"/>
          </w:tcPr>
          <w:p/>
          <w:p>
            <w:r>
              <w:t>Trạng thái tài khoản hoạt động.</w:t>
            </w:r>
          </w:p>
        </w:tc>
      </w:tr>
      <w:tr>
        <w:tc>
          <w:tcPr>
            <w:tcW w:type="dxa" w:w="2340"/>
          </w:tcPr>
          <w:p/>
          <w:p>
            <w:r>
              <w:t>`is_verified`</w:t>
            </w:r>
          </w:p>
        </w:tc>
        <w:tc>
          <w:tcPr>
            <w:tcW w:type="dxa" w:w="2340"/>
          </w:tcPr>
          <w:p/>
          <w:p>
            <w:r>
              <w:t>BOOLEAN</w:t>
            </w:r>
          </w:p>
        </w:tc>
        <w:tc>
          <w:tcPr>
            <w:tcW w:type="dxa" w:w="2340"/>
          </w:tcPr>
          <w:p/>
          <w:p>
            <w:r>
              <w:t>Default False</w:t>
            </w:r>
          </w:p>
        </w:tc>
        <w:tc>
          <w:tcPr>
            <w:tcW w:type="dxa" w:w="2340"/>
          </w:tcPr>
          <w:p/>
          <w:p>
            <w:r>
              <w:t>Đã xác thực email thành công hay chưa.</w:t>
            </w:r>
          </w:p>
        </w:tc>
      </w:tr>
      <w:tr>
        <w:tc>
          <w:tcPr>
            <w:tcW w:type="dxa" w:w="2340"/>
          </w:tcPr>
          <w:p/>
          <w:p>
            <w:r>
              <w:t>`is_admin`</w:t>
            </w:r>
          </w:p>
        </w:tc>
        <w:tc>
          <w:tcPr>
            <w:tcW w:type="dxa" w:w="2340"/>
          </w:tcPr>
          <w:p/>
          <w:p>
            <w:r>
              <w:t>BOOLEAN</w:t>
            </w:r>
          </w:p>
        </w:tc>
        <w:tc>
          <w:tcPr>
            <w:tcW w:type="dxa" w:w="2340"/>
          </w:tcPr>
          <w:p/>
          <w:p>
            <w:r>
              <w:t>Default False</w:t>
            </w:r>
          </w:p>
        </w:tc>
        <w:tc>
          <w:tcPr>
            <w:tcW w:type="dxa" w:w="2340"/>
          </w:tcPr>
          <w:p/>
          <w:p>
            <w:r>
              <w:t>Quyền quản trị hệ thống.</w:t>
            </w:r>
          </w:p>
        </w:tc>
      </w:tr>
      <w:tr>
        <w:tc>
          <w:tcPr>
            <w:tcW w:type="dxa" w:w="2340"/>
          </w:tcPr>
          <w:p/>
          <w:p>
            <w:r>
              <w:t>`avatar_url`</w:t>
            </w:r>
          </w:p>
        </w:tc>
        <w:tc>
          <w:tcPr>
            <w:tcW w:type="dxa" w:w="2340"/>
          </w:tcPr>
          <w:p/>
          <w:p>
            <w:r>
              <w:t>VARCHAR(255)</w:t>
            </w:r>
          </w:p>
        </w:tc>
        <w:tc>
          <w:tcPr>
            <w:tcW w:type="dxa" w:w="2340"/>
          </w:tcPr>
          <w:p/>
          <w:p>
            <w:r>
              <w:t>Nullable</w:t>
            </w:r>
          </w:p>
        </w:tc>
        <w:tc>
          <w:tcPr>
            <w:tcW w:type="dxa" w:w="2340"/>
          </w:tcPr>
          <w:p/>
          <w:p>
            <w:r>
              <w:t>Link ảnh đại diện lưu trong hệ thống.</w:t>
            </w:r>
          </w:p>
        </w:tc>
      </w:tr>
      <w:tr>
        <w:tc>
          <w:tcPr>
            <w:tcW w:type="dxa" w:w="2340"/>
          </w:tcPr>
          <w:p/>
          <w:p>
            <w:r>
              <w:t>`resume_path`</w:t>
            </w:r>
          </w:p>
        </w:tc>
        <w:tc>
          <w:tcPr>
            <w:tcW w:type="dxa" w:w="2340"/>
          </w:tcPr>
          <w:p/>
          <w:p>
            <w:r>
              <w:t>VARCHAR(255)</w:t>
            </w:r>
          </w:p>
        </w:tc>
        <w:tc>
          <w:tcPr>
            <w:tcW w:type="dxa" w:w="2340"/>
          </w:tcPr>
          <w:p/>
          <w:p>
            <w:r>
              <w:t>Nullable</w:t>
            </w:r>
          </w:p>
        </w:tc>
        <w:tc>
          <w:tcPr>
            <w:tcW w:type="dxa" w:w="2340"/>
          </w:tcPr>
          <w:p/>
          <w:p>
            <w:r>
              <w:t>Đường dẫn file CV PDF lưu trong private_uploads.</w:t>
            </w:r>
          </w:p>
        </w:tc>
      </w:tr>
      <w:tr>
        <w:tc>
          <w:tcPr>
            <w:tcW w:type="dxa" w:w="2340"/>
          </w:tcPr>
          <w:p/>
          <w:p>
            <w:r>
              <w:t>`plan`</w:t>
            </w:r>
          </w:p>
        </w:tc>
        <w:tc>
          <w:tcPr>
            <w:tcW w:type="dxa" w:w="2340"/>
          </w:tcPr>
          <w:p/>
          <w:p>
            <w:r>
              <w:t>VARCHAR(50)</w:t>
            </w:r>
          </w:p>
        </w:tc>
        <w:tc>
          <w:tcPr>
            <w:tcW w:type="dxa" w:w="2340"/>
          </w:tcPr>
          <w:p/>
          <w:p>
            <w:r>
              <w:t>Default 'free_trial'</w:t>
            </w:r>
          </w:p>
        </w:tc>
        <w:tc>
          <w:tcPr>
            <w:tcW w:type="dxa" w:w="2340"/>
          </w:tcPr>
          <w:p/>
          <w:p>
            <w:r>
              <w:t>Gói dịch vụ hiện tại: free_trial, basic, pro, premium.</w:t>
            </w:r>
          </w:p>
        </w:tc>
      </w:tr>
      <w:tr>
        <w:tc>
          <w:tcPr>
            <w:tcW w:type="dxa" w:w="2340"/>
          </w:tcPr>
          <w:p/>
          <w:p>
            <w:r>
              <w:t>`created_at`</w:t>
            </w:r>
          </w:p>
        </w:tc>
        <w:tc>
          <w:tcPr>
            <w:tcW w:type="dxa" w:w="2340"/>
          </w:tcPr>
          <w:p/>
          <w:p>
            <w:r>
              <w:t>TIMESTAMP</w:t>
            </w:r>
          </w:p>
        </w:tc>
        <w:tc>
          <w:tcPr>
            <w:tcW w:type="dxa" w:w="2340"/>
          </w:tcPr>
          <w:p/>
          <w:p>
            <w:r>
              <w:t>Default NOW()</w:t>
            </w:r>
          </w:p>
        </w:tc>
        <w:tc>
          <w:tcPr>
            <w:tcW w:type="dxa" w:w="2340"/>
          </w:tcPr>
          <w:p/>
          <w:p>
            <w:r>
              <w:t>Thời gian khởi tạo tài khoản.</w:t>
            </w:r>
          </w:p>
        </w:tc>
      </w:tr>
    </w:tbl>
    <w:p>
      <w:pPr>
        <w:pStyle w:val="Heading3"/>
      </w:pPr>
      <w:r>
        <w:rPr>
          <w:b/>
          <w:color w:val="000000"/>
          <w:sz w:val="24"/>
        </w:rPr>
        <w:t>6.2 Bảng `sessions` (Phiên phỏng vấn)</w:t>
      </w:r>
    </w:p>
    <w:p>
      <w:r>
        <w:t>Lưu thông tin chi tiết một phiên mock interview của người dùng.</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p>
            <w:r>
              <w:rPr>
                <w:b/>
              </w:rPr>
              <w:t>Tên cột</w:t>
            </w:r>
          </w:p>
        </w:tc>
        <w:tc>
          <w:tcPr>
            <w:tcW w:type="dxa" w:w="2340"/>
          </w:tcPr>
          <w:p/>
          <w:p>
            <w:r>
              <w:rPr>
                <w:b/>
              </w:rPr>
              <w:t>Kiểu dữ liệu</w:t>
            </w:r>
          </w:p>
        </w:tc>
        <w:tc>
          <w:tcPr>
            <w:tcW w:type="dxa" w:w="2340"/>
          </w:tcPr>
          <w:p/>
          <w:p>
            <w:r>
              <w:rPr>
                <w:b/>
              </w:rPr>
              <w:t>Ràng buộc</w:t>
            </w:r>
          </w:p>
        </w:tc>
        <w:tc>
          <w:tcPr>
            <w:tcW w:type="dxa" w:w="2340"/>
          </w:tcPr>
          <w:p/>
          <w:p>
            <w:r>
              <w:rPr>
                <w:b/>
              </w:rPr>
              <w:t>Mô tả</w:t>
            </w:r>
          </w:p>
        </w:tc>
      </w:tr>
      <w:tr>
        <w:tc>
          <w:tcPr>
            <w:tcW w:type="dxa" w:w="2340"/>
          </w:tcPr>
          <w:p/>
          <w:p>
            <w:r>
              <w:t>`id`</w:t>
            </w:r>
          </w:p>
        </w:tc>
        <w:tc>
          <w:tcPr>
            <w:tcW w:type="dxa" w:w="2340"/>
          </w:tcPr>
          <w:p/>
          <w:p>
            <w:r>
              <w:t>UUID</w:t>
            </w:r>
          </w:p>
        </w:tc>
        <w:tc>
          <w:tcPr>
            <w:tcW w:type="dxa" w:w="2340"/>
          </w:tcPr>
          <w:p/>
          <w:p>
            <w:r>
              <w:t>Primary Key</w:t>
            </w:r>
          </w:p>
        </w:tc>
        <w:tc>
          <w:tcPr>
            <w:tcW w:type="dxa" w:w="2340"/>
          </w:tcPr>
          <w:p/>
          <w:p>
            <w:r>
              <w:t>Định danh phiên phỏng vấn.</w:t>
            </w:r>
          </w:p>
        </w:tc>
      </w:tr>
      <w:tr>
        <w:tc>
          <w:tcPr>
            <w:tcW w:type="dxa" w:w="2340"/>
          </w:tcPr>
          <w:p/>
          <w:p>
            <w:r>
              <w:t>`user_id`</w:t>
            </w:r>
          </w:p>
        </w:tc>
        <w:tc>
          <w:tcPr>
            <w:tcW w:type="dxa" w:w="2340"/>
          </w:tcPr>
          <w:p/>
          <w:p>
            <w:r>
              <w:t>INT / UUID</w:t>
            </w:r>
          </w:p>
        </w:tc>
        <w:tc>
          <w:tcPr>
            <w:tcW w:type="dxa" w:w="2340"/>
          </w:tcPr>
          <w:p/>
          <w:p>
            <w:r>
              <w:t>Foreign Key -&gt; `users`</w:t>
            </w:r>
          </w:p>
        </w:tc>
        <w:tc>
          <w:tcPr>
            <w:tcW w:type="dxa" w:w="2340"/>
          </w:tcPr>
          <w:p/>
          <w:p>
            <w:r>
              <w:t>Người thực hiện phỏng vấn.</w:t>
            </w:r>
          </w:p>
        </w:tc>
      </w:tr>
      <w:tr>
        <w:tc>
          <w:tcPr>
            <w:tcW w:type="dxa" w:w="2340"/>
          </w:tcPr>
          <w:p/>
          <w:p>
            <w:r>
              <w:t>`major`</w:t>
            </w:r>
          </w:p>
        </w:tc>
        <w:tc>
          <w:tcPr>
            <w:tcW w:type="dxa" w:w="2340"/>
          </w:tcPr>
          <w:p/>
          <w:p>
            <w:r>
              <w:t>VARCHAR(100)</w:t>
            </w:r>
          </w:p>
        </w:tc>
        <w:tc>
          <w:tcPr>
            <w:tcW w:type="dxa" w:w="2340"/>
          </w:tcPr>
          <w:p/>
          <w:p>
            <w:r>
              <w:t>Not Null</w:t>
            </w:r>
          </w:p>
        </w:tc>
        <w:tc>
          <w:tcPr>
            <w:tcW w:type="dxa" w:w="2340"/>
          </w:tcPr>
          <w:p/>
          <w:p>
            <w:r>
              <w:t>Ngành phỏng vấn: Technology, Finance, Business.</w:t>
            </w:r>
          </w:p>
        </w:tc>
      </w:tr>
      <w:tr>
        <w:tc>
          <w:tcPr>
            <w:tcW w:type="dxa" w:w="2340"/>
          </w:tcPr>
          <w:p/>
          <w:p>
            <w:r>
              <w:t>`level`</w:t>
            </w:r>
          </w:p>
        </w:tc>
        <w:tc>
          <w:tcPr>
            <w:tcW w:type="dxa" w:w="2340"/>
          </w:tcPr>
          <w:p/>
          <w:p>
            <w:r>
              <w:t>VARCHAR(50)</w:t>
            </w:r>
          </w:p>
        </w:tc>
        <w:tc>
          <w:tcPr>
            <w:tcW w:type="dxa" w:w="2340"/>
          </w:tcPr>
          <w:p/>
          <w:p>
            <w:r>
              <w:t>Not Null</w:t>
            </w:r>
          </w:p>
        </w:tc>
        <w:tc>
          <w:tcPr>
            <w:tcW w:type="dxa" w:w="2340"/>
          </w:tcPr>
          <w:p/>
          <w:p>
            <w:r>
              <w:t>Cấp độ: Intern, Fresher, Junior.</w:t>
            </w:r>
          </w:p>
        </w:tc>
      </w:tr>
      <w:tr>
        <w:tc>
          <w:tcPr>
            <w:tcW w:type="dxa" w:w="2340"/>
          </w:tcPr>
          <w:p/>
          <w:p>
            <w:r>
              <w:t>`question_count`</w:t>
            </w:r>
          </w:p>
        </w:tc>
        <w:tc>
          <w:tcPr>
            <w:tcW w:type="dxa" w:w="2340"/>
          </w:tcPr>
          <w:p/>
          <w:p>
            <w:r>
              <w:t>INT</w:t>
            </w:r>
          </w:p>
        </w:tc>
        <w:tc>
          <w:tcPr>
            <w:tcW w:type="dxa" w:w="2340"/>
          </w:tcPr>
          <w:p/>
          <w:p>
            <w:r>
              <w:t>Not Null</w:t>
            </w:r>
          </w:p>
        </w:tc>
        <w:tc>
          <w:tcPr>
            <w:tcW w:type="dxa" w:w="2340"/>
          </w:tcPr>
          <w:p/>
          <w:p>
            <w:r>
              <w:t>Số câu hỏi cấu hình trong phiên.</w:t>
            </w:r>
          </w:p>
        </w:tc>
      </w:tr>
      <w:tr>
        <w:tc>
          <w:tcPr>
            <w:tcW w:type="dxa" w:w="2340"/>
          </w:tcPr>
          <w:p/>
          <w:p>
            <w:r>
              <w:t>`time_limit`</w:t>
            </w:r>
          </w:p>
        </w:tc>
        <w:tc>
          <w:tcPr>
            <w:tcW w:type="dxa" w:w="2340"/>
          </w:tcPr>
          <w:p/>
          <w:p>
            <w:r>
              <w:t>INT</w:t>
            </w:r>
          </w:p>
        </w:tc>
        <w:tc>
          <w:tcPr>
            <w:tcW w:type="dxa" w:w="2340"/>
          </w:tcPr>
          <w:p/>
          <w:p>
            <w:r>
              <w:t>Nullable</w:t>
            </w:r>
          </w:p>
        </w:tc>
        <w:tc>
          <w:tcPr>
            <w:tcW w:type="dxa" w:w="2340"/>
          </w:tcPr>
          <w:p/>
          <w:p>
            <w:r>
              <w:t>Thời gian giới hạn trả lời (giây).</w:t>
            </w:r>
          </w:p>
        </w:tc>
      </w:tr>
      <w:tr>
        <w:tc>
          <w:tcPr>
            <w:tcW w:type="dxa" w:w="2340"/>
          </w:tcPr>
          <w:p/>
          <w:p>
            <w:r>
              <w:t>`status`</w:t>
            </w:r>
          </w:p>
        </w:tc>
        <w:tc>
          <w:tcPr>
            <w:tcW w:type="dxa" w:w="2340"/>
          </w:tcPr>
          <w:p/>
          <w:p>
            <w:r>
              <w:t>VARCHAR(50)</w:t>
            </w:r>
          </w:p>
        </w:tc>
        <w:tc>
          <w:tcPr>
            <w:tcW w:type="dxa" w:w="2340"/>
          </w:tcPr>
          <w:p/>
          <w:p>
            <w:r>
              <w:t>Default 'active'</w:t>
            </w:r>
          </w:p>
        </w:tc>
        <w:tc>
          <w:tcPr>
            <w:tcW w:type="dxa" w:w="2340"/>
          </w:tcPr>
          <w:p/>
          <w:p>
            <w:r>
              <w:t>Trạng thái phiên: active, completed, evaluating, failed.</w:t>
            </w:r>
          </w:p>
        </w:tc>
      </w:tr>
      <w:tr>
        <w:tc>
          <w:tcPr>
            <w:tcW w:type="dxa" w:w="2340"/>
          </w:tcPr>
          <w:p/>
          <w:p>
            <w:r>
              <w:t>`score`</w:t>
            </w:r>
          </w:p>
        </w:tc>
        <w:tc>
          <w:tcPr>
            <w:tcW w:type="dxa" w:w="2340"/>
          </w:tcPr>
          <w:p/>
          <w:p>
            <w:r>
              <w:t>NUMERIC(4,2)</w:t>
            </w:r>
          </w:p>
        </w:tc>
        <w:tc>
          <w:tcPr>
            <w:tcW w:type="dxa" w:w="2340"/>
          </w:tcPr>
          <w:p/>
          <w:p>
            <w:r>
              <w:t>Nullable</w:t>
            </w:r>
          </w:p>
        </w:tc>
        <w:tc>
          <w:tcPr>
            <w:tcW w:type="dxa" w:w="2340"/>
          </w:tcPr>
          <w:p/>
          <w:p>
            <w:r>
              <w:t>Điểm số tổng quát (hệ 10).</w:t>
            </w:r>
          </w:p>
        </w:tc>
      </w:tr>
      <w:tr>
        <w:tc>
          <w:tcPr>
            <w:tcW w:type="dxa" w:w="2340"/>
          </w:tcPr>
          <w:p/>
          <w:p>
            <w:r>
              <w:t>`feedback`</w:t>
            </w:r>
          </w:p>
        </w:tc>
        <w:tc>
          <w:tcPr>
            <w:tcW w:type="dxa" w:w="2340"/>
          </w:tcPr>
          <w:p/>
          <w:p>
            <w:r>
              <w:t>TEXT</w:t>
            </w:r>
          </w:p>
        </w:tc>
        <w:tc>
          <w:tcPr>
            <w:tcW w:type="dxa" w:w="2340"/>
          </w:tcPr>
          <w:p/>
          <w:p>
            <w:r>
              <w:t>Nullable</w:t>
            </w:r>
          </w:p>
        </w:tc>
        <w:tc>
          <w:tcPr>
            <w:tcW w:type="dxa" w:w="2340"/>
          </w:tcPr>
          <w:p/>
          <w:p>
            <w:r>
              <w:t>Nhận xét phân tích chi tiết của AI.</w:t>
            </w:r>
          </w:p>
        </w:tc>
      </w:tr>
      <w:tr>
        <w:tc>
          <w:tcPr>
            <w:tcW w:type="dxa" w:w="2340"/>
          </w:tcPr>
          <w:p/>
          <w:p>
            <w:r>
              <w:t>`created_at`</w:t>
            </w:r>
          </w:p>
        </w:tc>
        <w:tc>
          <w:tcPr>
            <w:tcW w:type="dxa" w:w="2340"/>
          </w:tcPr>
          <w:p/>
          <w:p>
            <w:r>
              <w:t>TIMESTAMP</w:t>
            </w:r>
          </w:p>
        </w:tc>
        <w:tc>
          <w:tcPr>
            <w:tcW w:type="dxa" w:w="2340"/>
          </w:tcPr>
          <w:p/>
          <w:p>
            <w:r>
              <w:t>Default NOW()</w:t>
            </w:r>
          </w:p>
        </w:tc>
        <w:tc>
          <w:tcPr>
            <w:tcW w:type="dxa" w:w="2340"/>
          </w:tcPr>
          <w:p/>
          <w:p>
            <w:r>
              <w:t>Thời gian bắt đầu.</w:t>
            </w:r>
          </w:p>
        </w:tc>
      </w:tr>
      <w:tr>
        <w:tc>
          <w:tcPr>
            <w:tcW w:type="dxa" w:w="2340"/>
          </w:tcPr>
          <w:p/>
          <w:p>
            <w:r>
              <w:t>`completed_at`</w:t>
            </w:r>
          </w:p>
        </w:tc>
        <w:tc>
          <w:tcPr>
            <w:tcW w:type="dxa" w:w="2340"/>
          </w:tcPr>
          <w:p/>
          <w:p>
            <w:r>
              <w:t>TIMESTAMP</w:t>
            </w:r>
          </w:p>
        </w:tc>
        <w:tc>
          <w:tcPr>
            <w:tcW w:type="dxa" w:w="2340"/>
          </w:tcPr>
          <w:p/>
          <w:p>
            <w:r>
              <w:t>Nullable</w:t>
            </w:r>
          </w:p>
        </w:tc>
        <w:tc>
          <w:tcPr>
            <w:tcW w:type="dxa" w:w="2340"/>
          </w:tcPr>
          <w:p/>
          <w:p>
            <w:r>
              <w:t>Thời gian nộp bài hoàn tất.</w:t>
            </w:r>
          </w:p>
        </w:tc>
      </w:tr>
    </w:tbl>
    <w:p>
      <w:pPr>
        <w:pStyle w:val="Heading3"/>
      </w:pPr>
      <w:r>
        <w:rPr>
          <w:b/>
          <w:color w:val="000000"/>
          <w:sz w:val="24"/>
        </w:rPr>
        <w:t>6.3 Bảng `session_questions` &amp; `answers` (Câu hỏi &amp; Trả lời của phiên)</w:t>
      </w:r>
    </w:p>
    <w:p>
      <w:pPr>
        <w:pStyle w:val="ListBullet"/>
      </w:pPr>
      <w:r>
        <w:rPr>
          <w:b/>
        </w:rPr>
        <w:t>`session_questions`</w:t>
      </w:r>
      <w:r>
        <w:t>: Bộ câu hỏi được gán tĩnh vào phiên khi khởi tạo (được chọn từ question bank hoặc gen từ CV).</w:t>
      </w:r>
    </w:p>
    <w:p>
      <w:pPr>
        <w:pStyle w:val="ListBullet"/>
      </w:pPr>
      <w:r>
        <w:rPr>
          <w:b/>
        </w:rPr>
        <w:t>`answers`</w:t>
      </w:r>
      <w:r>
        <w:t>: Câu trả lời tương ứng của người dùng kèm điểm số thành phần và feedback của từng câu.</w:t>
      </w:r>
    </w:p>
    <w:p>
      <w:pPr>
        <w:pStyle w:val="Heading3"/>
      </w:pPr>
      <w:r>
        <w:rPr>
          <w:b/>
          <w:color w:val="000000"/>
          <w:sz w:val="24"/>
        </w:rPr>
        <w:t>6.4 Bảng `questions` (Ngân hàng câu hỏi dùng chung)</w:t>
      </w:r>
    </w:p>
    <w:p>
      <w:r>
        <w:t>Chứa toàn bộ câu hỏi được biên soạn bởi Admin hoặc sinh nháp từ AI.</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p>
            <w:r>
              <w:rPr>
                <w:b/>
              </w:rPr>
              <w:t>Tên cột</w:t>
            </w:r>
          </w:p>
        </w:tc>
        <w:tc>
          <w:tcPr>
            <w:tcW w:type="dxa" w:w="2340"/>
          </w:tcPr>
          <w:p/>
          <w:p>
            <w:r>
              <w:rPr>
                <w:b/>
              </w:rPr>
              <w:t>Kiểu dữ liệu</w:t>
            </w:r>
          </w:p>
        </w:tc>
        <w:tc>
          <w:tcPr>
            <w:tcW w:type="dxa" w:w="2340"/>
          </w:tcPr>
          <w:p/>
          <w:p>
            <w:r>
              <w:rPr>
                <w:b/>
              </w:rPr>
              <w:t>Ràng buộc</w:t>
            </w:r>
          </w:p>
        </w:tc>
        <w:tc>
          <w:tcPr>
            <w:tcW w:type="dxa" w:w="2340"/>
          </w:tcPr>
          <w:p/>
          <w:p>
            <w:r>
              <w:rPr>
                <w:b/>
              </w:rPr>
              <w:t>Mô tả</w:t>
            </w:r>
          </w:p>
        </w:tc>
      </w:tr>
      <w:tr>
        <w:tc>
          <w:tcPr>
            <w:tcW w:type="dxa" w:w="2340"/>
          </w:tcPr>
          <w:p/>
          <w:p>
            <w:r>
              <w:t>`id`</w:t>
            </w:r>
          </w:p>
        </w:tc>
        <w:tc>
          <w:tcPr>
            <w:tcW w:type="dxa" w:w="2340"/>
          </w:tcPr>
          <w:p/>
          <w:p>
            <w:r>
              <w:t>INT / UUID</w:t>
            </w:r>
          </w:p>
        </w:tc>
        <w:tc>
          <w:tcPr>
            <w:tcW w:type="dxa" w:w="2340"/>
          </w:tcPr>
          <w:p/>
          <w:p>
            <w:r>
              <w:t>Primary Key</w:t>
            </w:r>
          </w:p>
        </w:tc>
        <w:tc>
          <w:tcPr>
            <w:tcW w:type="dxa" w:w="2340"/>
          </w:tcPr>
          <w:p/>
          <w:p>
            <w:r>
              <w:t>Định danh câu hỏi.</w:t>
            </w:r>
          </w:p>
        </w:tc>
      </w:tr>
      <w:tr>
        <w:tc>
          <w:tcPr>
            <w:tcW w:type="dxa" w:w="2340"/>
          </w:tcPr>
          <w:p/>
          <w:p>
            <w:r>
              <w:t>`major`</w:t>
            </w:r>
          </w:p>
        </w:tc>
        <w:tc>
          <w:tcPr>
            <w:tcW w:type="dxa" w:w="2340"/>
          </w:tcPr>
          <w:p/>
          <w:p>
            <w:r>
              <w:t>VARCHAR(100)</w:t>
            </w:r>
          </w:p>
        </w:tc>
        <w:tc>
          <w:tcPr>
            <w:tcW w:type="dxa" w:w="2340"/>
          </w:tcPr>
          <w:p/>
          <w:p>
            <w:r>
              <w:t>Not Null</w:t>
            </w:r>
          </w:p>
        </w:tc>
        <w:tc>
          <w:tcPr>
            <w:tcW w:type="dxa" w:w="2340"/>
          </w:tcPr>
          <w:p/>
          <w:p>
            <w:r>
              <w:t>Phân loại ngành (Tech, Finance, Business).</w:t>
            </w:r>
          </w:p>
        </w:tc>
      </w:tr>
      <w:tr>
        <w:tc>
          <w:tcPr>
            <w:tcW w:type="dxa" w:w="2340"/>
          </w:tcPr>
          <w:p/>
          <w:p>
            <w:r>
              <w:t>`role`</w:t>
            </w:r>
          </w:p>
        </w:tc>
        <w:tc>
          <w:tcPr>
            <w:tcW w:type="dxa" w:w="2340"/>
          </w:tcPr>
          <w:p/>
          <w:p>
            <w:r>
              <w:t>VARCHAR(100)</w:t>
            </w:r>
          </w:p>
        </w:tc>
        <w:tc>
          <w:tcPr>
            <w:tcW w:type="dxa" w:w="2340"/>
          </w:tcPr>
          <w:p/>
          <w:p>
            <w:r>
              <w:t>Nullable</w:t>
            </w:r>
          </w:p>
        </w:tc>
        <w:tc>
          <w:tcPr>
            <w:tcW w:type="dxa" w:w="2340"/>
          </w:tcPr>
          <w:p/>
          <w:p>
            <w:r>
              <w:t>Vị trí cụ thể (Ví dụ: React Developer).</w:t>
            </w:r>
          </w:p>
        </w:tc>
      </w:tr>
      <w:tr>
        <w:tc>
          <w:tcPr>
            <w:tcW w:type="dxa" w:w="2340"/>
          </w:tcPr>
          <w:p/>
          <w:p>
            <w:r>
              <w:t>`level`</w:t>
            </w:r>
          </w:p>
        </w:tc>
        <w:tc>
          <w:tcPr>
            <w:tcW w:type="dxa" w:w="2340"/>
          </w:tcPr>
          <w:p/>
          <w:p>
            <w:r>
              <w:t>VARCHAR(50)</w:t>
            </w:r>
          </w:p>
        </w:tc>
        <w:tc>
          <w:tcPr>
            <w:tcW w:type="dxa" w:w="2340"/>
          </w:tcPr>
          <w:p/>
          <w:p>
            <w:r>
              <w:t>Not Null</w:t>
            </w:r>
          </w:p>
        </w:tc>
        <w:tc>
          <w:tcPr>
            <w:tcW w:type="dxa" w:w="2340"/>
          </w:tcPr>
          <w:p/>
          <w:p>
            <w:r>
              <w:t>Cấp độ phù hợp.</w:t>
            </w:r>
          </w:p>
        </w:tc>
      </w:tr>
      <w:tr>
        <w:tc>
          <w:tcPr>
            <w:tcW w:type="dxa" w:w="2340"/>
          </w:tcPr>
          <w:p/>
          <w:p>
            <w:r>
              <w:t>`question_text`</w:t>
            </w:r>
          </w:p>
        </w:tc>
        <w:tc>
          <w:tcPr>
            <w:tcW w:type="dxa" w:w="2340"/>
          </w:tcPr>
          <w:p/>
          <w:p>
            <w:r>
              <w:t>TEXT</w:t>
            </w:r>
          </w:p>
        </w:tc>
        <w:tc>
          <w:tcPr>
            <w:tcW w:type="dxa" w:w="2340"/>
          </w:tcPr>
          <w:p/>
          <w:p>
            <w:r>
              <w:t>Not Null</w:t>
            </w:r>
          </w:p>
        </w:tc>
        <w:tc>
          <w:tcPr>
            <w:tcW w:type="dxa" w:w="2340"/>
          </w:tcPr>
          <w:p/>
          <w:p>
            <w:r>
              <w:t>Nội dung câu hỏi.</w:t>
            </w:r>
          </w:p>
        </w:tc>
      </w:tr>
      <w:tr>
        <w:tc>
          <w:tcPr>
            <w:tcW w:type="dxa" w:w="2340"/>
          </w:tcPr>
          <w:p/>
          <w:p>
            <w:r>
              <w:t>`ideal_answer`</w:t>
            </w:r>
          </w:p>
        </w:tc>
        <w:tc>
          <w:tcPr>
            <w:tcW w:type="dxa" w:w="2340"/>
          </w:tcPr>
          <w:p/>
          <w:p>
            <w:r>
              <w:t>TEXT</w:t>
            </w:r>
          </w:p>
        </w:tc>
        <w:tc>
          <w:tcPr>
            <w:tcW w:type="dxa" w:w="2340"/>
          </w:tcPr>
          <w:p/>
          <w:p>
            <w:r>
              <w:t>Nullable</w:t>
            </w:r>
          </w:p>
        </w:tc>
        <w:tc>
          <w:tcPr>
            <w:tcW w:type="dxa" w:w="2340"/>
          </w:tcPr>
          <w:p/>
          <w:p>
            <w:r>
              <w:t>Dàn ý trả lời lý tưởng/mẫu.</w:t>
            </w:r>
          </w:p>
        </w:tc>
      </w:tr>
      <w:tr>
        <w:tc>
          <w:tcPr>
            <w:tcW w:type="dxa" w:w="2340"/>
          </w:tcPr>
          <w:p/>
          <w:p>
            <w:r>
              <w:t>`tags`</w:t>
            </w:r>
          </w:p>
        </w:tc>
        <w:tc>
          <w:tcPr>
            <w:tcW w:type="dxa" w:w="2340"/>
          </w:tcPr>
          <w:p/>
          <w:p>
            <w:r>
              <w:t>VARCHAR(255)[]</w:t>
            </w:r>
          </w:p>
        </w:tc>
        <w:tc>
          <w:tcPr>
            <w:tcW w:type="dxa" w:w="2340"/>
          </w:tcPr>
          <w:p/>
          <w:p>
            <w:r>
              <w:t>Nullable</w:t>
            </w:r>
          </w:p>
        </w:tc>
        <w:tc>
          <w:tcPr>
            <w:tcW w:type="dxa" w:w="2340"/>
          </w:tcPr>
          <w:p/>
          <w:p>
            <w:r>
              <w:t>Các tag từ khóa nghiệp vụ.</w:t>
            </w:r>
          </w:p>
        </w:tc>
      </w:tr>
      <w:tr>
        <w:tc>
          <w:tcPr>
            <w:tcW w:type="dxa" w:w="2340"/>
          </w:tcPr>
          <w:p/>
          <w:p>
            <w:r>
              <w:t>`created_at`</w:t>
            </w:r>
          </w:p>
        </w:tc>
        <w:tc>
          <w:tcPr>
            <w:tcW w:type="dxa" w:w="2340"/>
          </w:tcPr>
          <w:p/>
          <w:p>
            <w:r>
              <w:t>TIMESTAMP</w:t>
            </w:r>
          </w:p>
        </w:tc>
        <w:tc>
          <w:tcPr>
            <w:tcW w:type="dxa" w:w="2340"/>
          </w:tcPr>
          <w:p/>
          <w:p>
            <w:r>
              <w:t>Default NOW()</w:t>
            </w:r>
          </w:p>
        </w:tc>
        <w:tc>
          <w:tcPr>
            <w:tcW w:type="dxa" w:w="2340"/>
          </w:tcPr>
          <w:p/>
          <w:p>
            <w:r>
              <w:t>Thời gian tạo câu hỏi.</w:t>
            </w:r>
          </w:p>
        </w:tc>
      </w:tr>
    </w:tbl>
    <w:p>
      <w:pPr>
        <w:pStyle w:val="Heading3"/>
      </w:pPr>
      <w:r>
        <w:rPr>
          <w:b/>
          <w:color w:val="000000"/>
          <w:sz w:val="24"/>
        </w:rPr>
        <w:t>6.5 Bảng `payment_orders` (Quản lý giao dịch)</w:t>
      </w:r>
    </w:p>
    <w:p>
      <w:r>
        <w:t>Lưu vết các giao dịch nâng cấp gói cước VNPay của người dùng.</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p>
            <w:r>
              <w:rPr>
                <w:b/>
              </w:rPr>
              <w:t>Tên cột</w:t>
            </w:r>
          </w:p>
        </w:tc>
        <w:tc>
          <w:tcPr>
            <w:tcW w:type="dxa" w:w="2340"/>
          </w:tcPr>
          <w:p/>
          <w:p>
            <w:r>
              <w:rPr>
                <w:b/>
              </w:rPr>
              <w:t>Kiểu dữ liệu</w:t>
            </w:r>
          </w:p>
        </w:tc>
        <w:tc>
          <w:tcPr>
            <w:tcW w:type="dxa" w:w="2340"/>
          </w:tcPr>
          <w:p/>
          <w:p>
            <w:r>
              <w:rPr>
                <w:b/>
              </w:rPr>
              <w:t>Ràng buộc</w:t>
            </w:r>
          </w:p>
        </w:tc>
        <w:tc>
          <w:tcPr>
            <w:tcW w:type="dxa" w:w="2340"/>
          </w:tcPr>
          <w:p/>
          <w:p>
            <w:r>
              <w:rPr>
                <w:b/>
              </w:rPr>
              <w:t>Mô tả</w:t>
            </w:r>
          </w:p>
        </w:tc>
      </w:tr>
      <w:tr>
        <w:tc>
          <w:tcPr>
            <w:tcW w:type="dxa" w:w="2340"/>
          </w:tcPr>
          <w:p/>
          <w:p>
            <w:r>
              <w:t>`order_id`</w:t>
            </w:r>
          </w:p>
        </w:tc>
        <w:tc>
          <w:tcPr>
            <w:tcW w:type="dxa" w:w="2340"/>
          </w:tcPr>
          <w:p/>
          <w:p>
            <w:r>
              <w:t>VARCHAR(100)</w:t>
            </w:r>
          </w:p>
        </w:tc>
        <w:tc>
          <w:tcPr>
            <w:tcW w:type="dxa" w:w="2340"/>
          </w:tcPr>
          <w:p/>
          <w:p>
            <w:r>
              <w:t>Primary Key</w:t>
            </w:r>
          </w:p>
        </w:tc>
        <w:tc>
          <w:tcPr>
            <w:tcW w:type="dxa" w:w="2340"/>
          </w:tcPr>
          <w:p/>
          <w:p>
            <w:r>
              <w:t>Mã giao dịch duy nhất tự sinh.</w:t>
            </w:r>
          </w:p>
        </w:tc>
      </w:tr>
      <w:tr>
        <w:tc>
          <w:tcPr>
            <w:tcW w:type="dxa" w:w="2340"/>
          </w:tcPr>
          <w:p/>
          <w:p>
            <w:r>
              <w:t>`user_id`</w:t>
            </w:r>
          </w:p>
        </w:tc>
        <w:tc>
          <w:tcPr>
            <w:tcW w:type="dxa" w:w="2340"/>
          </w:tcPr>
          <w:p/>
          <w:p>
            <w:r>
              <w:t>INT / UUID</w:t>
            </w:r>
          </w:p>
        </w:tc>
        <w:tc>
          <w:tcPr>
            <w:tcW w:type="dxa" w:w="2340"/>
          </w:tcPr>
          <w:p/>
          <w:p>
            <w:r>
              <w:t>Foreign Key -&gt; `users`</w:t>
            </w:r>
          </w:p>
        </w:tc>
        <w:tc>
          <w:tcPr>
            <w:tcW w:type="dxa" w:w="2340"/>
          </w:tcPr>
          <w:p/>
          <w:p>
            <w:r>
              <w:t>Người thanh toán.</w:t>
            </w:r>
          </w:p>
        </w:tc>
      </w:tr>
      <w:tr>
        <w:tc>
          <w:tcPr>
            <w:tcW w:type="dxa" w:w="2340"/>
          </w:tcPr>
          <w:p/>
          <w:p>
            <w:r>
              <w:t>`amount`</w:t>
            </w:r>
          </w:p>
        </w:tc>
        <w:tc>
          <w:tcPr>
            <w:tcW w:type="dxa" w:w="2340"/>
          </w:tcPr>
          <w:p/>
          <w:p>
            <w:r>
              <w:t>NUMERIC(12,2)</w:t>
            </w:r>
          </w:p>
        </w:tc>
        <w:tc>
          <w:tcPr>
            <w:tcW w:type="dxa" w:w="2340"/>
          </w:tcPr>
          <w:p/>
          <w:p>
            <w:r>
              <w:t>Not Null</w:t>
            </w:r>
          </w:p>
        </w:tc>
        <w:tc>
          <w:tcPr>
            <w:tcW w:type="dxa" w:w="2340"/>
          </w:tcPr>
          <w:p/>
          <w:p>
            <w:r>
              <w:t>Số tiền thanh toán.</w:t>
            </w:r>
          </w:p>
        </w:tc>
      </w:tr>
      <w:tr>
        <w:tc>
          <w:tcPr>
            <w:tcW w:type="dxa" w:w="2340"/>
          </w:tcPr>
          <w:p/>
          <w:p>
            <w:r>
              <w:t>`plan`</w:t>
            </w:r>
          </w:p>
        </w:tc>
        <w:tc>
          <w:tcPr>
            <w:tcW w:type="dxa" w:w="2340"/>
          </w:tcPr>
          <w:p/>
          <w:p>
            <w:r>
              <w:t>VARCHAR(50)</w:t>
            </w:r>
          </w:p>
        </w:tc>
        <w:tc>
          <w:tcPr>
            <w:tcW w:type="dxa" w:w="2340"/>
          </w:tcPr>
          <w:p/>
          <w:p>
            <w:r>
              <w:t>Not Null</w:t>
            </w:r>
          </w:p>
        </w:tc>
        <w:tc>
          <w:tcPr>
            <w:tcW w:type="dxa" w:w="2340"/>
          </w:tcPr>
          <w:p/>
          <w:p>
            <w:r>
              <w:t>Gói cước nâng cấp đăng ký.</w:t>
            </w:r>
          </w:p>
        </w:tc>
      </w:tr>
      <w:tr>
        <w:tc>
          <w:tcPr>
            <w:tcW w:type="dxa" w:w="2340"/>
          </w:tcPr>
          <w:p/>
          <w:p>
            <w:r>
              <w:t>`status`</w:t>
            </w:r>
          </w:p>
        </w:tc>
        <w:tc>
          <w:tcPr>
            <w:tcW w:type="dxa" w:w="2340"/>
          </w:tcPr>
          <w:p/>
          <w:p>
            <w:r>
              <w:t>VARCHAR(50)</w:t>
            </w:r>
          </w:p>
        </w:tc>
        <w:tc>
          <w:tcPr>
            <w:tcW w:type="dxa" w:w="2340"/>
          </w:tcPr>
          <w:p/>
          <w:p>
            <w:r>
              <w:t>Default 'pending'</w:t>
            </w:r>
          </w:p>
        </w:tc>
        <w:tc>
          <w:tcPr>
            <w:tcW w:type="dxa" w:w="2340"/>
          </w:tcPr>
          <w:p/>
          <w:p>
            <w:r>
              <w:t>Trạng thái hóa đơn: pending, completed, failed.</w:t>
            </w:r>
          </w:p>
        </w:tc>
      </w:tr>
      <w:tr>
        <w:tc>
          <w:tcPr>
            <w:tcW w:type="dxa" w:w="2340"/>
          </w:tcPr>
          <w:p/>
          <w:p>
            <w:r>
              <w:t>`vnpay_txn_ref`</w:t>
            </w:r>
          </w:p>
        </w:tc>
        <w:tc>
          <w:tcPr>
            <w:tcW w:type="dxa" w:w="2340"/>
          </w:tcPr>
          <w:p/>
          <w:p>
            <w:r>
              <w:t>VARCHAR(100)</w:t>
            </w:r>
          </w:p>
        </w:tc>
        <w:tc>
          <w:tcPr>
            <w:tcW w:type="dxa" w:w="2340"/>
          </w:tcPr>
          <w:p/>
          <w:p>
            <w:r>
              <w:t>Nullable</w:t>
            </w:r>
          </w:p>
        </w:tc>
        <w:tc>
          <w:tcPr>
            <w:tcW w:type="dxa" w:w="2340"/>
          </w:tcPr>
          <w:p/>
          <w:p>
            <w:r>
              <w:t>Mã giao dịch tham chiếu của VNPay.</w:t>
            </w:r>
          </w:p>
        </w:tc>
      </w:tr>
      <w:tr>
        <w:tc>
          <w:tcPr>
            <w:tcW w:type="dxa" w:w="2340"/>
          </w:tcPr>
          <w:p/>
          <w:p>
            <w:r>
              <w:t>`created_at`</w:t>
            </w:r>
          </w:p>
        </w:tc>
        <w:tc>
          <w:tcPr>
            <w:tcW w:type="dxa" w:w="2340"/>
          </w:tcPr>
          <w:p/>
          <w:p>
            <w:r>
              <w:t>TIMESTAMP</w:t>
            </w:r>
          </w:p>
        </w:tc>
        <w:tc>
          <w:tcPr>
            <w:tcW w:type="dxa" w:w="2340"/>
          </w:tcPr>
          <w:p/>
          <w:p>
            <w:r>
              <w:t>Default NOW()</w:t>
            </w:r>
          </w:p>
        </w:tc>
        <w:tc>
          <w:tcPr>
            <w:tcW w:type="dxa" w:w="2340"/>
          </w:tcPr>
          <w:p/>
          <w:p>
            <w:r>
              <w:t>Thời gian tạo hóa đơn.</w:t>
            </w:r>
          </w:p>
        </w:tc>
      </w:tr>
      <w:tr>
        <w:tc>
          <w:tcPr>
            <w:tcW w:type="dxa" w:w="2340"/>
          </w:tcPr>
          <w:p/>
          <w:p>
            <w:r>
              <w:t>`updated_at`</w:t>
            </w:r>
          </w:p>
        </w:tc>
        <w:tc>
          <w:tcPr>
            <w:tcW w:type="dxa" w:w="2340"/>
          </w:tcPr>
          <w:p/>
          <w:p>
            <w:r>
              <w:t>TIMESTAMP</w:t>
            </w:r>
          </w:p>
        </w:tc>
        <w:tc>
          <w:tcPr>
            <w:tcW w:type="dxa" w:w="2340"/>
          </w:tcPr>
          <w:p/>
          <w:p>
            <w:r>
              <w:t>Nullable</w:t>
            </w:r>
          </w:p>
        </w:tc>
        <w:tc>
          <w:tcPr>
            <w:tcW w:type="dxa" w:w="2340"/>
          </w:tcPr>
          <w:p/>
          <w:p>
            <w:r>
              <w:t>Thời gian cập nhật trạng thái thanh toán.</w:t>
            </w:r>
          </w:p>
        </w:tc>
      </w:tr>
    </w:tbl>
    <w:p>
      <w:pPr>
        <w:pStyle w:val="Heading3"/>
      </w:pPr>
      <w:r>
        <w:rPr>
          <w:b/>
          <w:color w:val="000000"/>
          <w:sz w:val="24"/>
        </w:rPr>
        <w:t>6.6 Bảng `admin_invites` (Quản trị mời Admin)</w:t>
      </w:r>
    </w:p>
    <w:p>
      <w:r>
        <w:t>Quản lý thư mời tài khoản admin.</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p>
            <w:r>
              <w:rPr>
                <w:b/>
              </w:rPr>
              <w:t>Tên cột</w:t>
            </w:r>
          </w:p>
        </w:tc>
        <w:tc>
          <w:tcPr>
            <w:tcW w:type="dxa" w:w="2340"/>
          </w:tcPr>
          <w:p/>
          <w:p>
            <w:r>
              <w:rPr>
                <w:b/>
              </w:rPr>
              <w:t>Kiểu dữ liệu</w:t>
            </w:r>
          </w:p>
        </w:tc>
        <w:tc>
          <w:tcPr>
            <w:tcW w:type="dxa" w:w="2340"/>
          </w:tcPr>
          <w:p/>
          <w:p>
            <w:r>
              <w:rPr>
                <w:b/>
              </w:rPr>
              <w:t>Ràng buộc</w:t>
            </w:r>
          </w:p>
        </w:tc>
        <w:tc>
          <w:tcPr>
            <w:tcW w:type="dxa" w:w="2340"/>
          </w:tcPr>
          <w:p/>
          <w:p>
            <w:r>
              <w:rPr>
                <w:b/>
              </w:rPr>
              <w:t>Mô tả</w:t>
            </w:r>
          </w:p>
        </w:tc>
      </w:tr>
      <w:tr>
        <w:tc>
          <w:tcPr>
            <w:tcW w:type="dxa" w:w="2340"/>
          </w:tcPr>
          <w:p/>
          <w:p>
            <w:r>
              <w:t>`id`</w:t>
            </w:r>
          </w:p>
        </w:tc>
        <w:tc>
          <w:tcPr>
            <w:tcW w:type="dxa" w:w="2340"/>
          </w:tcPr>
          <w:p/>
          <w:p>
            <w:r>
              <w:t>UUID</w:t>
            </w:r>
          </w:p>
        </w:tc>
        <w:tc>
          <w:tcPr>
            <w:tcW w:type="dxa" w:w="2340"/>
          </w:tcPr>
          <w:p/>
          <w:p>
            <w:r>
              <w:t>Primary Key</w:t>
            </w:r>
          </w:p>
        </w:tc>
        <w:tc>
          <w:tcPr>
            <w:tcW w:type="dxa" w:w="2340"/>
          </w:tcPr>
          <w:p/>
          <w:p>
            <w:r>
              <w:t>Định danh thư mời.</w:t>
            </w:r>
          </w:p>
        </w:tc>
      </w:tr>
      <w:tr>
        <w:tc>
          <w:tcPr>
            <w:tcW w:type="dxa" w:w="2340"/>
          </w:tcPr>
          <w:p/>
          <w:p>
            <w:r>
              <w:t>`email`</w:t>
            </w:r>
          </w:p>
        </w:tc>
        <w:tc>
          <w:tcPr>
            <w:tcW w:type="dxa" w:w="2340"/>
          </w:tcPr>
          <w:p/>
          <w:p>
            <w:r>
              <w:t>VARCHAR(255)</w:t>
            </w:r>
          </w:p>
        </w:tc>
        <w:tc>
          <w:tcPr>
            <w:tcW w:type="dxa" w:w="2340"/>
          </w:tcPr>
          <w:p/>
          <w:p>
            <w:r>
              <w:t>Unique, Not Null</w:t>
            </w:r>
          </w:p>
        </w:tc>
        <w:tc>
          <w:tcPr>
            <w:tcW w:type="dxa" w:w="2340"/>
          </w:tcPr>
          <w:p/>
          <w:p>
            <w:r>
              <w:t>Email được mời làm Admin.</w:t>
            </w:r>
          </w:p>
        </w:tc>
      </w:tr>
      <w:tr>
        <w:tc>
          <w:tcPr>
            <w:tcW w:type="dxa" w:w="2340"/>
          </w:tcPr>
          <w:p/>
          <w:p>
            <w:r>
              <w:t>`invite_code`</w:t>
            </w:r>
          </w:p>
        </w:tc>
        <w:tc>
          <w:tcPr>
            <w:tcW w:type="dxa" w:w="2340"/>
          </w:tcPr>
          <w:p/>
          <w:p>
            <w:r>
              <w:t>VARCHAR(100)</w:t>
            </w:r>
          </w:p>
        </w:tc>
        <w:tc>
          <w:tcPr>
            <w:tcW w:type="dxa" w:w="2340"/>
          </w:tcPr>
          <w:p/>
          <w:p>
            <w:r>
              <w:t>Unique, Not Null</w:t>
            </w:r>
          </w:p>
        </w:tc>
        <w:tc>
          <w:tcPr>
            <w:tcW w:type="dxa" w:w="2340"/>
          </w:tcPr>
          <w:p/>
          <w:p>
            <w:r>
              <w:t>Mã token bí mật đính kèm trong link email.</w:t>
            </w:r>
          </w:p>
        </w:tc>
      </w:tr>
      <w:tr>
        <w:tc>
          <w:tcPr>
            <w:tcW w:type="dxa" w:w="2340"/>
          </w:tcPr>
          <w:p/>
          <w:p>
            <w:r>
              <w:t>`is_used`</w:t>
            </w:r>
          </w:p>
        </w:tc>
        <w:tc>
          <w:tcPr>
            <w:tcW w:type="dxa" w:w="2340"/>
          </w:tcPr>
          <w:p/>
          <w:p>
            <w:r>
              <w:t>BOOLEAN</w:t>
            </w:r>
          </w:p>
        </w:tc>
        <w:tc>
          <w:tcPr>
            <w:tcW w:type="dxa" w:w="2340"/>
          </w:tcPr>
          <w:p/>
          <w:p>
            <w:r>
              <w:t>Default False</w:t>
            </w:r>
          </w:p>
        </w:tc>
        <w:tc>
          <w:tcPr>
            <w:tcW w:type="dxa" w:w="2340"/>
          </w:tcPr>
          <w:p/>
          <w:p>
            <w:r>
              <w:t>Thư mời đã được sử dụng hay chưa.</w:t>
            </w:r>
          </w:p>
        </w:tc>
      </w:tr>
      <w:tr>
        <w:tc>
          <w:tcPr>
            <w:tcW w:type="dxa" w:w="2340"/>
          </w:tcPr>
          <w:p/>
          <w:p>
            <w:r>
              <w:t>`created_at`</w:t>
            </w:r>
          </w:p>
        </w:tc>
        <w:tc>
          <w:tcPr>
            <w:tcW w:type="dxa" w:w="2340"/>
          </w:tcPr>
          <w:p/>
          <w:p>
            <w:r>
              <w:t>TIMESTAMP</w:t>
            </w:r>
          </w:p>
        </w:tc>
        <w:tc>
          <w:tcPr>
            <w:tcW w:type="dxa" w:w="2340"/>
          </w:tcPr>
          <w:p/>
          <w:p>
            <w:r>
              <w:t>Default NOW()</w:t>
            </w:r>
          </w:p>
        </w:tc>
        <w:tc>
          <w:tcPr>
            <w:tcW w:type="dxa" w:w="2340"/>
          </w:tcPr>
          <w:p/>
          <w:p>
            <w:r>
              <w:t>Thời gian tạo thư mời.</w:t>
            </w:r>
          </w:p>
        </w:tc>
      </w:tr>
    </w:tbl>
    <w:p>
      <w:r>
        <w:t>---</w:t>
      </w:r>
    </w:p>
    <w:p>
      <w:pPr>
        <w:pStyle w:val="Heading2"/>
      </w:pPr>
      <w:r>
        <w:rPr>
          <w:b/>
          <w:color w:val="2E75B5"/>
          <w:sz w:val="28"/>
        </w:rPr>
        <w:t>7. PHỤ LỤC (APPENDIX) &amp; RÀNG BUỘC NGHIỆP VỤ</w:t>
      </w:r>
    </w:p>
    <w:p>
      <w:pPr>
        <w:pStyle w:val="Heading3"/>
      </w:pPr>
      <w:r>
        <w:rPr>
          <w:b/>
          <w:color w:val="000000"/>
          <w:sz w:val="24"/>
        </w:rPr>
        <w:t>7.1 Ràng buộc hạn ngạch (Quota Business Rules)</w:t>
      </w:r>
    </w:p>
    <w:p>
      <w:pPr>
        <w:pStyle w:val="ListBullet"/>
      </w:pPr>
      <w:r>
        <w:rPr>
          <w:b/>
        </w:rPr>
        <w:t>BR-01 (Trial Quota):</w:t>
      </w:r>
      <w:r>
        <w:t xml:space="preserve"> Người dùng sở hữu gói `free_trial` chỉ được phép hoàn thành tối đa 01 session. Mọi yêu cầu tạo session mới từ user `free_trial` khi đã có session cũ trong bảng `sessions` sẽ lập tức bị hệ thống từ chối.</w:t>
      </w:r>
    </w:p>
    <w:p>
      <w:pPr>
        <w:pStyle w:val="ListBullet"/>
      </w:pPr>
      <w:r>
        <w:rPr>
          <w:b/>
        </w:rPr>
        <w:t>BR-02 (File Size Limit):</w:t>
      </w:r>
      <w:r>
        <w:t xml:space="preserve"> Dung lượng file CV PDF tải lên không vượt quá 5MB để tránh quá tải tài nguyên lưu trữ và độ trễ phân tích text.</w:t>
      </w:r>
    </w:p>
    <w:p>
      <w:pPr>
        <w:pStyle w:val="ListBullet"/>
      </w:pPr>
      <w:r>
        <w:rPr>
          <w:b/>
        </w:rPr>
        <w:t>BR-03 (OTP Cooldown):</w:t>
      </w:r>
      <w:r>
        <w:t xml:space="preserve"> Người dùng chỉ được yêu cầu gửi lại OTP xác thực tài khoản sau mỗi 30 giây kể từ lần gửi cuối cùng. Mã OTP có hiệu lực tối đa 15 phút.</w:t>
      </w:r>
    </w:p>
    <w:p>
      <w:pPr>
        <w:pStyle w:val="ListBullet"/>
      </w:pPr>
      <w:r>
        <w:rPr>
          <w:b/>
        </w:rPr>
        <w:t>BR-04 (Admin Invite Expiry):</w:t>
      </w:r>
      <w:r>
        <w:t xml:space="preserve"> Link mời Admin trong email có giá trị sử dụng một lần. Nếu tài khoản email được mời đã tồn tại và đã verified trên hệ thống, hệ thống sẽ cấp quyền `is_admin = True` trực tiếp mà không cần chạy qua luồng đăng ký tài khoản mới.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