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Pr="00B21361" w:rsidRDefault="005D0838" w:rsidP="005D0838">
      <w:pPr>
        <w:pStyle w:val="a6"/>
        <w:rPr>
          <w:color w:val="0F243E" w:themeColor="text2" w:themeShade="80"/>
        </w:rPr>
      </w:pPr>
      <w:r w:rsidRPr="00B21361">
        <w:rPr>
          <w:color w:val="0F243E" w:themeColor="text2" w:themeShade="80"/>
        </w:rPr>
        <w:t>Ответы на вопросы</w:t>
      </w:r>
    </w:p>
    <w:p w:rsidR="005D0838" w:rsidRPr="00B21361" w:rsidRDefault="005D0838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let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(современный) и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var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(устаревший), а также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const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, которая задаёт значение, которое не может быть изменено.</w:t>
      </w:r>
    </w:p>
    <w:p w:rsidR="005D0838" w:rsidRPr="00B21361" w:rsidRDefault="005D0838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hello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1, hello name, hello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Ilya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.</w:t>
      </w:r>
    </w:p>
    <w:p w:rsidR="005D0838" w:rsidRPr="00B21361" w:rsidRDefault="00B1370A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7.</w:t>
      </w:r>
    </w:p>
    <w:p w:rsidR="00B1370A" w:rsidRPr="00B21361" w:rsidRDefault="00A73BE7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</w:rPr>
        <w:t>а)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писать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JavaScript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код прямо в странице внутри тега &lt;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script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&gt; (его можно размещать либо внутри тега &lt;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head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&gt;, либо внутри тега &lt;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body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&gt;, лучше всего перед закрытием тега;</w:t>
      </w:r>
    </w:p>
    <w:p w:rsidR="00A73BE7" w:rsidRPr="00B21361" w:rsidRDefault="00A73BE7" w:rsidP="00A73BE7">
      <w:pPr>
        <w:pStyle w:val="a4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</w:rPr>
        <w:t>б)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подключить через внешний файл;</w:t>
      </w:r>
    </w:p>
    <w:p w:rsidR="00A73BE7" w:rsidRPr="00B21361" w:rsidRDefault="00A73BE7" w:rsidP="00A73BE7">
      <w:pPr>
        <w:pStyle w:val="a4"/>
        <w:rPr>
          <w:rFonts w:asciiTheme="majorHAnsi" w:hAnsiTheme="majorHAnsi"/>
          <w:color w:val="0F243E" w:themeColor="text2" w:themeShade="80"/>
          <w:sz w:val="28"/>
          <w:szCs w:val="28"/>
        </w:rPr>
      </w:pP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</w:rPr>
        <w:t xml:space="preserve">в)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использовать строковую запись прямо внутри тега вместе с событием, по наступлению которого этот код должен выполниться (здесь это событие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onClick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- нажатие на кнопку);</w:t>
      </w:r>
    </w:p>
    <w:p w:rsidR="002B37B2" w:rsidRPr="00B21361" w:rsidRDefault="002B37B2" w:rsidP="002B37B2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1. </w:t>
      </w: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c</w:t>
      </w:r>
      <w:proofErr w:type="spellStart"/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интаксис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оператора: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 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`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typeof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x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`.</w:t>
      </w:r>
    </w:p>
    <w:p w:rsidR="002B37B2" w:rsidRPr="00B21361" w:rsidRDefault="002B37B2" w:rsidP="002B37B2">
      <w:pPr>
        <w:pStyle w:val="a4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2. </w:t>
      </w: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c</w:t>
      </w:r>
      <w:proofErr w:type="spellStart"/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интаксис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функции: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 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`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typeof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(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x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)`.</w:t>
      </w:r>
    </w:p>
    <w:p w:rsidR="002B37B2" w:rsidRPr="00B21361" w:rsidRDefault="002B37B2" w:rsidP="002B37B2">
      <w:pPr>
        <w:pStyle w:val="a4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proofErr w:type="spellStart"/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typeof</w:t>
      </w:r>
      <w:proofErr w:type="spellEnd"/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работает со скобками или без скобок. Результат одинаковый.</w:t>
      </w:r>
    </w:p>
    <w:p w:rsidR="00B1370A" w:rsidRPr="00B21361" w:rsidRDefault="00B1370A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28.</w:t>
      </w:r>
    </w:p>
    <w:p w:rsidR="00B1370A" w:rsidRPr="00B21361" w:rsidRDefault="002B37B2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10, -1, 1, 2, 6, 9px, </w:t>
      </w:r>
      <w:r w:rsidR="00B21361"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$45, 2, </w:t>
      </w:r>
      <w:proofErr w:type="spellStart"/>
      <w:r w:rsidR="00B21361"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NaN</w:t>
      </w:r>
      <w:proofErr w:type="spellEnd"/>
      <w:r w:rsidR="00B21361"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, Infinity, -9 5, -14, 1, </w:t>
      </w:r>
      <w:proofErr w:type="spellStart"/>
      <w:r w:rsidR="00B21361"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NaN</w:t>
      </w:r>
      <w:proofErr w:type="spellEnd"/>
      <w:r w:rsidR="00B21361"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, -2;</w:t>
      </w:r>
    </w:p>
    <w:p w:rsidR="00A57ACE" w:rsidRPr="00B21361" w:rsidRDefault="00A57ACE" w:rsidP="005D0838">
      <w:pPr>
        <w:pStyle w:val="a4"/>
        <w:numPr>
          <w:ilvl w:val="0"/>
          <w:numId w:val="1"/>
        </w:numPr>
        <w:rPr>
          <w:rFonts w:asciiTheme="majorHAnsi" w:hAnsiTheme="majorHAnsi"/>
          <w:color w:val="0F243E" w:themeColor="text2" w:themeShade="80"/>
          <w:sz w:val="28"/>
          <w:szCs w:val="28"/>
          <w:u w:val="single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Варианты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u w:val="single"/>
          <w:lang w:val="en-US"/>
        </w:rPr>
        <w:t xml:space="preserve">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решения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u w:val="single"/>
          <w:lang w:val="en-US"/>
        </w:rPr>
        <w:t>:</w:t>
      </w:r>
    </w:p>
    <w:p w:rsidR="00A57ACE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</w:rPr>
        <w:t>а</w:t>
      </w: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  <w:lang w:val="en-US"/>
        </w:rPr>
        <w:t>)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let a = prompt("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Первое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число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?", 1);</w:t>
      </w:r>
    </w:p>
    <w:p w:rsidR="00A57ACE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let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b = prompt("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Второе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число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?", 2);</w:t>
      </w:r>
    </w:p>
    <w:p w:rsidR="00B1370A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alert(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+a + +b);</w:t>
      </w:r>
    </w:p>
    <w:p w:rsidR="00A57ACE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</w:rPr>
        <w:t>б</w:t>
      </w:r>
      <w:r w:rsidRPr="00B21361">
        <w:rPr>
          <w:rFonts w:asciiTheme="majorHAnsi" w:hAnsiTheme="majorHAnsi"/>
          <w:b/>
          <w:color w:val="0F243E" w:themeColor="text2" w:themeShade="80"/>
          <w:sz w:val="28"/>
          <w:szCs w:val="28"/>
          <w:lang w:val="en-US"/>
        </w:rPr>
        <w:t>)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let a = prompt("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Первое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 xml:space="preserve"> </w:t>
      </w:r>
      <w:proofErr w:type="spell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число</w:t>
      </w:r>
      <w:proofErr w:type="spell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?", 1);</w:t>
      </w:r>
    </w:p>
    <w:p w:rsidR="00A57ACE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let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b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 xml:space="preserve"> = 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prompt</w:t>
      </w:r>
      <w:r w:rsidRPr="00B21361">
        <w:rPr>
          <w:rFonts w:asciiTheme="majorHAnsi" w:hAnsiTheme="majorHAnsi"/>
          <w:color w:val="0F243E" w:themeColor="text2" w:themeShade="80"/>
          <w:sz w:val="28"/>
          <w:szCs w:val="28"/>
        </w:rPr>
        <w:t>("Второе число?", 2);</w:t>
      </w:r>
    </w:p>
    <w:p w:rsidR="00A57ACE" w:rsidRPr="00B21361" w:rsidRDefault="00A57ACE" w:rsidP="00FD308C">
      <w:pPr>
        <w:jc w:val="center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proofErr w:type="gramStart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alert(</w:t>
      </w:r>
      <w:proofErr w:type="gramEnd"/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Number (a) + Number (b));</w:t>
      </w:r>
    </w:p>
    <w:p w:rsidR="00A57ACE" w:rsidRPr="00B21361" w:rsidRDefault="00FD308C" w:rsidP="00FD308C">
      <w:pPr>
        <w:ind w:left="709" w:hanging="425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9) 4.</w:t>
      </w:r>
    </w:p>
    <w:p w:rsidR="00FD308C" w:rsidRPr="00B21361" w:rsidRDefault="00FD308C" w:rsidP="00FD308C">
      <w:pPr>
        <w:ind w:left="709" w:hanging="425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  <w:r w:rsidRPr="00B21361"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  <w:t>10) 5.</w:t>
      </w:r>
    </w:p>
    <w:p w:rsidR="002B37B2" w:rsidRDefault="002B37B2" w:rsidP="00FD308C">
      <w:pPr>
        <w:ind w:left="709" w:hanging="425"/>
        <w:rPr>
          <w:rFonts w:asciiTheme="majorHAnsi" w:hAnsiTheme="majorHAnsi"/>
          <w:color w:val="0F243E" w:themeColor="text2" w:themeShade="80"/>
          <w:sz w:val="28"/>
          <w:szCs w:val="28"/>
          <w:lang w:val="en-US"/>
        </w:rPr>
      </w:pPr>
    </w:p>
    <w:p w:rsidR="00FD308C" w:rsidRPr="002B37B2" w:rsidRDefault="00FD308C"/>
    <w:sectPr w:rsidR="00FD308C" w:rsidRPr="002B37B2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C18"/>
    <w:multiLevelType w:val="hybridMultilevel"/>
    <w:tmpl w:val="D83AC5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0838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E1D2F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37B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D0838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2768C"/>
    <w:rsid w:val="008416D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57ACE"/>
    <w:rsid w:val="00A73BE7"/>
    <w:rsid w:val="00A75A4C"/>
    <w:rsid w:val="00A76140"/>
    <w:rsid w:val="00A9797A"/>
    <w:rsid w:val="00AA7A3C"/>
    <w:rsid w:val="00AC0389"/>
    <w:rsid w:val="00AC4ED3"/>
    <w:rsid w:val="00AE74FA"/>
    <w:rsid w:val="00AF7564"/>
    <w:rsid w:val="00B10329"/>
    <w:rsid w:val="00B13539"/>
    <w:rsid w:val="00B1370A"/>
    <w:rsid w:val="00B21361"/>
    <w:rsid w:val="00B2308D"/>
    <w:rsid w:val="00B34319"/>
    <w:rsid w:val="00B458E8"/>
    <w:rsid w:val="00B5538A"/>
    <w:rsid w:val="00B558ED"/>
    <w:rsid w:val="00B569C2"/>
    <w:rsid w:val="00B656F0"/>
    <w:rsid w:val="00B73923"/>
    <w:rsid w:val="00B8200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86CAF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D308C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5D08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D08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2022-11-06T19:44:00Z</dcterms:created>
  <dcterms:modified xsi:type="dcterms:W3CDTF">2022-11-06T20:34:00Z</dcterms:modified>
</cp:coreProperties>
</file>