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87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165"/>
      </w:tblGrid>
      <w:tr w:rsidR="005809BD" w14:paraId="21BA9CE6" w14:textId="77777777">
        <w:tc>
          <w:tcPr>
            <w:tcW w:w="2625" w:type="dxa"/>
            <w:tcMar>
              <w:left w:w="70" w:type="dxa"/>
              <w:right w:w="70" w:type="dxa"/>
            </w:tcMar>
          </w:tcPr>
          <w:p w14:paraId="2202E5E3" w14:textId="77777777" w:rsidR="005809BD" w:rsidRDefault="00071D87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  <w:sz w:val="22"/>
              </w:rPr>
              <w:t>Asignatura</w:t>
            </w:r>
          </w:p>
        </w:tc>
        <w:tc>
          <w:tcPr>
            <w:tcW w:w="6165" w:type="dxa"/>
            <w:tcMar>
              <w:left w:w="70" w:type="dxa"/>
              <w:right w:w="70" w:type="dxa"/>
            </w:tcMar>
          </w:tcPr>
          <w:p w14:paraId="643A0ABB" w14:textId="77777777" w:rsidR="005809BD" w:rsidRDefault="00F024C5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Programación </w:t>
            </w:r>
            <w:r w:rsidR="00071D87">
              <w:rPr>
                <w:rFonts w:ascii="Calibri" w:eastAsia="Calibri" w:hAnsi="Calibri" w:cs="Calibri"/>
                <w:b/>
                <w:sz w:val="22"/>
              </w:rPr>
              <w:t>Web</w:t>
            </w:r>
          </w:p>
        </w:tc>
      </w:tr>
      <w:tr w:rsidR="005809BD" w14:paraId="1C4FDDDF" w14:textId="77777777">
        <w:tc>
          <w:tcPr>
            <w:tcW w:w="2625" w:type="dxa"/>
            <w:shd w:val="clear" w:color="auto" w:fill="D9D9D9"/>
            <w:tcMar>
              <w:left w:w="70" w:type="dxa"/>
              <w:right w:w="70" w:type="dxa"/>
            </w:tcMar>
          </w:tcPr>
          <w:p w14:paraId="0F21EBCA" w14:textId="77777777" w:rsidR="005809BD" w:rsidRDefault="00071D87">
            <w:pPr>
              <w:contextualSpacing w:val="0"/>
              <w:jc w:val="both"/>
            </w:pPr>
            <w:r>
              <w:rPr>
                <w:rFonts w:ascii="Calibri" w:eastAsia="Calibri" w:hAnsi="Calibri" w:cs="Calibri"/>
                <w:b/>
                <w:sz w:val="22"/>
              </w:rPr>
              <w:t>Código</w:t>
            </w:r>
          </w:p>
        </w:tc>
        <w:tc>
          <w:tcPr>
            <w:tcW w:w="6165" w:type="dxa"/>
            <w:tcMar>
              <w:left w:w="70" w:type="dxa"/>
              <w:right w:w="70" w:type="dxa"/>
            </w:tcMar>
          </w:tcPr>
          <w:p w14:paraId="235F5BC2" w14:textId="77777777" w:rsidR="005809BD" w:rsidRDefault="00F024C5">
            <w:pPr>
              <w:contextualSpacing w:val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1155606    </w:t>
            </w:r>
            <w:r w:rsidR="00071D87">
              <w:rPr>
                <w:rFonts w:ascii="Calibri" w:eastAsia="Calibri" w:hAnsi="Calibri" w:cs="Calibri"/>
                <w:b/>
                <w:sz w:val="22"/>
              </w:rPr>
              <w:t xml:space="preserve">                   </w:t>
            </w:r>
          </w:p>
        </w:tc>
      </w:tr>
      <w:tr w:rsidR="005809BD" w:rsidRPr="00EC0E50" w14:paraId="3FB04C7F" w14:textId="77777777" w:rsidTr="00EC0E50">
        <w:trPr>
          <w:trHeight w:val="60"/>
        </w:trPr>
        <w:tc>
          <w:tcPr>
            <w:tcW w:w="2625" w:type="dxa"/>
            <w:shd w:val="clear" w:color="auto" w:fill="D9D9D9"/>
            <w:tcMar>
              <w:left w:w="70" w:type="dxa"/>
              <w:right w:w="70" w:type="dxa"/>
            </w:tcMar>
          </w:tcPr>
          <w:p w14:paraId="3EFF76EC" w14:textId="77777777" w:rsidR="005809BD" w:rsidRPr="00EC0E50" w:rsidRDefault="00071D87">
            <w:pPr>
              <w:contextualSpacing w:val="0"/>
              <w:jc w:val="both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Tipo de asignatura:</w:t>
            </w:r>
          </w:p>
        </w:tc>
        <w:tc>
          <w:tcPr>
            <w:tcW w:w="6165" w:type="dxa"/>
            <w:tcMar>
              <w:left w:w="70" w:type="dxa"/>
              <w:right w:w="70" w:type="dxa"/>
            </w:tcMar>
          </w:tcPr>
          <w:p w14:paraId="69821D70" w14:textId="77777777" w:rsidR="005809BD" w:rsidRPr="00EC0E50" w:rsidRDefault="00F024C5" w:rsidP="00EC0E50">
            <w:pPr>
              <w:contextualSpacing w:val="0"/>
              <w:jc w:val="both"/>
              <w:rPr>
                <w:rFonts w:ascii="Calibri" w:eastAsia="Calibri" w:hAnsi="Calibri" w:cs="Calibri"/>
                <w:b/>
                <w:sz w:val="22"/>
              </w:rPr>
            </w:pPr>
            <w:r w:rsidRPr="00EC0E50">
              <w:rPr>
                <w:rFonts w:ascii="Calibri" w:eastAsia="Calibri" w:hAnsi="Calibri" w:cs="Calibri"/>
                <w:b/>
                <w:sz w:val="22"/>
              </w:rPr>
              <w:t>Obligatoria – 6 Semestre</w:t>
            </w:r>
          </w:p>
        </w:tc>
      </w:tr>
    </w:tbl>
    <w:p w14:paraId="697372CF" w14:textId="77777777" w:rsidR="005809BD" w:rsidRDefault="005809BD">
      <w:pPr>
        <w:contextualSpacing w:val="0"/>
        <w:jc w:val="both"/>
      </w:pPr>
    </w:p>
    <w:p w14:paraId="0D0864C4" w14:textId="68001E31" w:rsidR="005809BD" w:rsidRPr="00EC1755" w:rsidRDefault="00F024C5">
      <w:pPr>
        <w:numPr>
          <w:ilvl w:val="0"/>
          <w:numId w:val="4"/>
        </w:numPr>
        <w:ind w:hanging="359"/>
        <w:jc w:val="both"/>
        <w:rPr>
          <w:rFonts w:ascii="Arial" w:hAnsi="Arial" w:cs="Arial"/>
          <w:sz w:val="22"/>
          <w:szCs w:val="22"/>
        </w:rPr>
      </w:pPr>
      <w:r w:rsidRPr="00EC1755">
        <w:rPr>
          <w:rFonts w:ascii="Arial" w:eastAsia="Calibri" w:hAnsi="Arial" w:cs="Arial"/>
          <w:sz w:val="22"/>
          <w:szCs w:val="22"/>
        </w:rPr>
        <w:t>Semestre:  I  (</w:t>
      </w:r>
      <w:r w:rsidR="00BA7FFA">
        <w:rPr>
          <w:rFonts w:ascii="Arial" w:eastAsia="Calibri" w:hAnsi="Arial" w:cs="Arial"/>
          <w:sz w:val="22"/>
          <w:szCs w:val="22"/>
        </w:rPr>
        <w:t>X</w:t>
      </w:r>
      <w:r w:rsidR="00071D87" w:rsidRPr="00EC1755">
        <w:rPr>
          <w:rFonts w:ascii="Arial" w:eastAsia="Calibri" w:hAnsi="Arial" w:cs="Arial"/>
          <w:sz w:val="22"/>
          <w:szCs w:val="22"/>
        </w:rPr>
        <w:t>)   II (</w:t>
      </w:r>
      <w:r w:rsidR="00BB612E">
        <w:rPr>
          <w:rFonts w:ascii="Arial" w:eastAsia="Calibri" w:hAnsi="Arial" w:cs="Arial"/>
          <w:sz w:val="22"/>
          <w:szCs w:val="22"/>
        </w:rPr>
        <w:t>)  año : 20</w:t>
      </w:r>
      <w:r w:rsidR="00BA7FFA">
        <w:rPr>
          <w:rFonts w:ascii="Arial" w:eastAsia="Calibri" w:hAnsi="Arial" w:cs="Arial"/>
          <w:sz w:val="22"/>
          <w:szCs w:val="22"/>
        </w:rPr>
        <w:t>20</w:t>
      </w:r>
    </w:p>
    <w:p w14:paraId="160E6675" w14:textId="46A8E6A3" w:rsidR="005809BD" w:rsidRPr="00EC1755" w:rsidRDefault="00F024C5">
      <w:pPr>
        <w:numPr>
          <w:ilvl w:val="0"/>
          <w:numId w:val="4"/>
        </w:numPr>
        <w:ind w:hanging="359"/>
        <w:jc w:val="both"/>
        <w:rPr>
          <w:rFonts w:ascii="Arial" w:hAnsi="Arial" w:cs="Arial"/>
          <w:sz w:val="22"/>
          <w:szCs w:val="22"/>
        </w:rPr>
      </w:pPr>
      <w:r w:rsidRPr="00EC1755">
        <w:rPr>
          <w:rFonts w:ascii="Arial" w:eastAsia="Calibri" w:hAnsi="Arial" w:cs="Arial"/>
          <w:sz w:val="22"/>
          <w:szCs w:val="22"/>
        </w:rPr>
        <w:t xml:space="preserve">Fecha  máxima de Entrega: </w:t>
      </w:r>
      <w:r w:rsidR="00BA7FFA">
        <w:rPr>
          <w:rFonts w:ascii="Arial" w:eastAsia="Calibri" w:hAnsi="Arial" w:cs="Arial"/>
          <w:sz w:val="22"/>
          <w:szCs w:val="22"/>
        </w:rPr>
        <w:t xml:space="preserve">24 Marzo </w:t>
      </w:r>
      <w:r w:rsidR="008E2D85">
        <w:rPr>
          <w:rFonts w:ascii="Arial" w:eastAsia="Calibri" w:hAnsi="Arial" w:cs="Arial"/>
          <w:sz w:val="22"/>
          <w:szCs w:val="22"/>
        </w:rPr>
        <w:t>, hora: 8a</w:t>
      </w:r>
      <w:r w:rsidR="00BB612E">
        <w:rPr>
          <w:rFonts w:ascii="Arial" w:eastAsia="Calibri" w:hAnsi="Arial" w:cs="Arial"/>
          <w:sz w:val="22"/>
          <w:szCs w:val="22"/>
        </w:rPr>
        <w:t>m</w:t>
      </w:r>
    </w:p>
    <w:p w14:paraId="417D5345" w14:textId="19ACBF5C" w:rsidR="005809BD" w:rsidRPr="00EC1755" w:rsidRDefault="005809BD" w:rsidP="00BA7FF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7FF063D1" w14:textId="77777777" w:rsidR="005809BD" w:rsidRPr="00EC1755" w:rsidRDefault="005809BD">
      <w:pPr>
        <w:contextualSpacing w:val="0"/>
        <w:jc w:val="center"/>
        <w:rPr>
          <w:rFonts w:ascii="Arial" w:hAnsi="Arial" w:cs="Arial"/>
          <w:sz w:val="22"/>
          <w:szCs w:val="22"/>
        </w:rPr>
      </w:pPr>
    </w:p>
    <w:p w14:paraId="44323C64" w14:textId="77777777" w:rsidR="005809BD" w:rsidRPr="00EC1755" w:rsidRDefault="005809BD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</w:p>
    <w:p w14:paraId="56439EB8" w14:textId="77777777" w:rsidR="005809BD" w:rsidRPr="00EC1755" w:rsidRDefault="00071D87">
      <w:pPr>
        <w:contextualSpacing w:val="0"/>
        <w:jc w:val="center"/>
        <w:rPr>
          <w:rFonts w:ascii="Arial" w:hAnsi="Arial" w:cs="Arial"/>
          <w:sz w:val="22"/>
          <w:szCs w:val="22"/>
        </w:rPr>
      </w:pPr>
      <w:r w:rsidRPr="00EC1755">
        <w:rPr>
          <w:rFonts w:ascii="Arial" w:eastAsia="Calibri" w:hAnsi="Arial" w:cs="Arial"/>
          <w:b/>
          <w:sz w:val="22"/>
          <w:szCs w:val="22"/>
        </w:rPr>
        <w:t>INFORMACIÓN DE LA ACTIVIDAD</w:t>
      </w:r>
    </w:p>
    <w:p w14:paraId="7B2CE33D" w14:textId="77777777" w:rsidR="005809BD" w:rsidRPr="00EC1755" w:rsidRDefault="005809BD">
      <w:pPr>
        <w:contextualSpacing w:val="0"/>
        <w:jc w:val="both"/>
        <w:rPr>
          <w:rFonts w:ascii="Arial" w:hAnsi="Arial" w:cs="Arial"/>
          <w:sz w:val="22"/>
          <w:szCs w:val="22"/>
        </w:rPr>
      </w:pPr>
    </w:p>
    <w:p w14:paraId="041698AB" w14:textId="77777777" w:rsidR="005809BD" w:rsidRPr="00EC1755" w:rsidRDefault="00071D87">
      <w:pPr>
        <w:contextualSpacing w:val="0"/>
        <w:jc w:val="both"/>
        <w:rPr>
          <w:rFonts w:ascii="Arial" w:hAnsi="Arial" w:cs="Arial"/>
          <w:sz w:val="22"/>
          <w:szCs w:val="22"/>
        </w:rPr>
      </w:pPr>
      <w:r w:rsidRPr="00EC1755">
        <w:rPr>
          <w:rFonts w:ascii="Arial" w:eastAsia="Calibri" w:hAnsi="Arial" w:cs="Arial"/>
          <w:b/>
          <w:sz w:val="22"/>
          <w:szCs w:val="22"/>
        </w:rPr>
        <w:t>Competencias a desarrollar:</w:t>
      </w:r>
    </w:p>
    <w:p w14:paraId="71EB952F" w14:textId="77777777" w:rsidR="005809BD" w:rsidRPr="00EC1755" w:rsidRDefault="00AB3941">
      <w:pPr>
        <w:numPr>
          <w:ilvl w:val="0"/>
          <w:numId w:val="1"/>
        </w:numPr>
        <w:ind w:hanging="359"/>
        <w:rPr>
          <w:rFonts w:ascii="Arial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Desarrolla páginas web con el uso de tecnologías de Frontend.</w:t>
      </w:r>
    </w:p>
    <w:p w14:paraId="75C72DB2" w14:textId="77777777" w:rsidR="005809BD" w:rsidRPr="00EC1755" w:rsidRDefault="005809BD">
      <w:pPr>
        <w:contextualSpacing w:val="0"/>
        <w:rPr>
          <w:rFonts w:ascii="Arial" w:hAnsi="Arial" w:cs="Arial"/>
          <w:sz w:val="22"/>
          <w:szCs w:val="22"/>
        </w:rPr>
      </w:pPr>
    </w:p>
    <w:p w14:paraId="75310F28" w14:textId="77777777" w:rsidR="005809BD" w:rsidRPr="00EC1755" w:rsidRDefault="00071D87">
      <w:pPr>
        <w:contextualSpacing w:val="0"/>
        <w:rPr>
          <w:rFonts w:ascii="Arial" w:hAnsi="Arial" w:cs="Arial"/>
          <w:sz w:val="22"/>
          <w:szCs w:val="22"/>
        </w:rPr>
      </w:pPr>
      <w:r w:rsidRPr="00EC1755">
        <w:rPr>
          <w:rFonts w:ascii="Arial" w:eastAsia="Calibri" w:hAnsi="Arial" w:cs="Arial"/>
          <w:b/>
          <w:sz w:val="22"/>
          <w:szCs w:val="22"/>
        </w:rPr>
        <w:t xml:space="preserve">Tipo de Actividad:   </w:t>
      </w:r>
      <w:r w:rsidR="00EC1755">
        <w:rPr>
          <w:rFonts w:ascii="Arial" w:eastAsia="Calibri" w:hAnsi="Arial" w:cs="Arial"/>
          <w:sz w:val="22"/>
          <w:szCs w:val="22"/>
        </w:rPr>
        <w:t>Teórica  (</w:t>
      </w:r>
      <w:r w:rsidR="00AB3941">
        <w:rPr>
          <w:rFonts w:ascii="Arial" w:eastAsia="Calibri" w:hAnsi="Arial" w:cs="Arial"/>
          <w:sz w:val="22"/>
          <w:szCs w:val="22"/>
        </w:rPr>
        <w:t xml:space="preserve"> </w:t>
      </w:r>
      <w:r w:rsidRPr="00EC1755">
        <w:rPr>
          <w:rFonts w:ascii="Arial" w:eastAsia="Calibri" w:hAnsi="Arial" w:cs="Arial"/>
          <w:sz w:val="22"/>
          <w:szCs w:val="22"/>
        </w:rPr>
        <w:t xml:space="preserve">)               </w:t>
      </w:r>
      <w:r w:rsidRPr="00EC1755">
        <w:rPr>
          <w:rFonts w:ascii="Arial" w:eastAsia="Calibri" w:hAnsi="Arial" w:cs="Arial"/>
          <w:sz w:val="22"/>
          <w:szCs w:val="22"/>
        </w:rPr>
        <w:tab/>
        <w:t>Práctica  (</w:t>
      </w:r>
      <w:r w:rsidR="00AB3941">
        <w:rPr>
          <w:rFonts w:ascii="Arial" w:eastAsia="Calibri" w:hAnsi="Arial" w:cs="Arial"/>
          <w:sz w:val="22"/>
          <w:szCs w:val="22"/>
        </w:rPr>
        <w:t>X</w:t>
      </w:r>
      <w:r w:rsidRPr="00EC1755">
        <w:rPr>
          <w:rFonts w:ascii="Arial" w:eastAsia="Calibri" w:hAnsi="Arial" w:cs="Arial"/>
          <w:sz w:val="22"/>
          <w:szCs w:val="22"/>
        </w:rPr>
        <w:t xml:space="preserve">) </w:t>
      </w:r>
    </w:p>
    <w:p w14:paraId="761F575B" w14:textId="77777777" w:rsidR="005809BD" w:rsidRPr="00EC1755" w:rsidRDefault="005809BD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</w:p>
    <w:p w14:paraId="2B673891" w14:textId="77777777" w:rsidR="005809BD" w:rsidRPr="00EC1755" w:rsidRDefault="005809BD">
      <w:pPr>
        <w:contextualSpacing w:val="0"/>
        <w:jc w:val="both"/>
        <w:rPr>
          <w:rFonts w:ascii="Arial" w:hAnsi="Arial" w:cs="Arial"/>
          <w:sz w:val="22"/>
          <w:szCs w:val="22"/>
        </w:rPr>
      </w:pPr>
    </w:p>
    <w:p w14:paraId="31F1EBEB" w14:textId="77777777" w:rsidR="005809BD" w:rsidRDefault="00071D87">
      <w:pPr>
        <w:contextualSpacing w:val="0"/>
        <w:jc w:val="center"/>
        <w:rPr>
          <w:rFonts w:ascii="Arial" w:eastAsia="Calibri" w:hAnsi="Arial" w:cs="Arial"/>
          <w:b/>
          <w:sz w:val="22"/>
          <w:szCs w:val="22"/>
        </w:rPr>
      </w:pPr>
      <w:r w:rsidRPr="00EC1755">
        <w:rPr>
          <w:rFonts w:ascii="Arial" w:eastAsia="Calibri" w:hAnsi="Arial" w:cs="Arial"/>
          <w:b/>
          <w:sz w:val="22"/>
          <w:szCs w:val="22"/>
        </w:rPr>
        <w:t>DESCRIPCIÓN</w:t>
      </w:r>
    </w:p>
    <w:p w14:paraId="28F456A9" w14:textId="77777777" w:rsidR="00AB3941" w:rsidRDefault="00AB3941">
      <w:pPr>
        <w:contextualSpacing w:val="0"/>
        <w:jc w:val="center"/>
        <w:rPr>
          <w:rFonts w:ascii="Arial" w:eastAsia="Calibri" w:hAnsi="Arial" w:cs="Arial"/>
          <w:b/>
          <w:sz w:val="22"/>
          <w:szCs w:val="22"/>
        </w:rPr>
      </w:pPr>
    </w:p>
    <w:p w14:paraId="40AD6564" w14:textId="04912FCD" w:rsidR="00AB3941" w:rsidRPr="00AB3941" w:rsidRDefault="00BB612E" w:rsidP="00AB394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 trabajo consiste en desarrollar un frontend para registrar su hoja de vida (HV)</w:t>
      </w:r>
      <w:r w:rsidR="007F3D39">
        <w:rPr>
          <w:rFonts w:ascii="Arial" w:hAnsi="Arial" w:cs="Arial"/>
          <w:sz w:val="22"/>
          <w:szCs w:val="22"/>
        </w:rPr>
        <w:t xml:space="preserve"> usando HTML5 y el CSS-UFPS</w:t>
      </w:r>
      <w:r>
        <w:rPr>
          <w:rFonts w:ascii="Arial" w:hAnsi="Arial" w:cs="Arial"/>
          <w:sz w:val="22"/>
          <w:szCs w:val="22"/>
        </w:rPr>
        <w:t xml:space="preserve"> de la manera más elegante y estética a través de la distribución que se presenta en la figura1. </w:t>
      </w:r>
    </w:p>
    <w:p w14:paraId="5717788E" w14:textId="77777777" w:rsidR="00AB3941" w:rsidRDefault="00516328" w:rsidP="00AB394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 wp14:anchorId="0DE8B7CF" wp14:editId="33E0382C">
            <wp:extent cx="5396230" cy="3058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w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C783" w14:textId="77777777" w:rsidR="00516328" w:rsidRDefault="00516328" w:rsidP="00516328">
      <w:pPr>
        <w:jc w:val="center"/>
        <w:rPr>
          <w:rFonts w:ascii="Arial" w:hAnsi="Arial" w:cs="Arial"/>
          <w:b/>
          <w:sz w:val="22"/>
          <w:szCs w:val="22"/>
        </w:rPr>
      </w:pPr>
      <w:r w:rsidRPr="00516328">
        <w:rPr>
          <w:rFonts w:ascii="Arial" w:hAnsi="Arial" w:cs="Arial"/>
          <w:b/>
          <w:sz w:val="22"/>
          <w:szCs w:val="22"/>
        </w:rPr>
        <w:t>Figura1. Diseño preliminar de la Hoja de Vida</w:t>
      </w:r>
    </w:p>
    <w:p w14:paraId="468AC3F5" w14:textId="77777777" w:rsidR="00516328" w:rsidRPr="00516328" w:rsidRDefault="00516328" w:rsidP="00516328">
      <w:pPr>
        <w:jc w:val="center"/>
        <w:rPr>
          <w:rFonts w:ascii="Arial" w:hAnsi="Arial" w:cs="Arial"/>
          <w:b/>
          <w:sz w:val="22"/>
          <w:szCs w:val="22"/>
        </w:rPr>
      </w:pPr>
    </w:p>
    <w:p w14:paraId="2847E8DA" w14:textId="019DF906" w:rsidR="00AB3941" w:rsidRPr="00AB3941" w:rsidRDefault="00AB3941" w:rsidP="00AB3941">
      <w:pPr>
        <w:jc w:val="both"/>
        <w:rPr>
          <w:rFonts w:ascii="Arial" w:hAnsi="Arial" w:cs="Arial"/>
          <w:sz w:val="22"/>
          <w:szCs w:val="22"/>
        </w:rPr>
      </w:pPr>
      <w:r w:rsidRPr="00AB3941">
        <w:rPr>
          <w:rFonts w:ascii="Arial" w:hAnsi="Arial" w:cs="Arial"/>
          <w:sz w:val="22"/>
          <w:szCs w:val="22"/>
        </w:rPr>
        <w:t xml:space="preserve">A la página se deben vincular las redes sociales, debe contar con un logo </w:t>
      </w:r>
      <w:r w:rsidR="00185B19">
        <w:rPr>
          <w:rFonts w:ascii="Arial" w:hAnsi="Arial" w:cs="Arial"/>
          <w:sz w:val="22"/>
          <w:szCs w:val="22"/>
        </w:rPr>
        <w:t xml:space="preserve">(ud debe crearlo o descargar una imagen de libre distribución) </w:t>
      </w:r>
      <w:r w:rsidRPr="00AB3941">
        <w:rPr>
          <w:rFonts w:ascii="Arial" w:hAnsi="Arial" w:cs="Arial"/>
          <w:sz w:val="22"/>
          <w:szCs w:val="22"/>
        </w:rPr>
        <w:t>y un menú el cual enlaza a otra paginas adicionales.</w:t>
      </w:r>
      <w:r w:rsidR="00AD740D">
        <w:rPr>
          <w:rFonts w:ascii="Arial" w:hAnsi="Arial" w:cs="Arial"/>
          <w:sz w:val="22"/>
          <w:szCs w:val="22"/>
        </w:rPr>
        <w:t xml:space="preserve"> La pàgina de inicio debe contener los aspectos principales de una hoja de vida (No coloque su cédula por protecciòn de datos), incluyendo el perfil.  </w:t>
      </w:r>
      <w:r w:rsidRPr="00AB3941">
        <w:rPr>
          <w:rFonts w:ascii="Arial" w:hAnsi="Arial" w:cs="Arial"/>
          <w:sz w:val="22"/>
          <w:szCs w:val="22"/>
        </w:rPr>
        <w:t>Adicional a la pág</w:t>
      </w:r>
      <w:r w:rsidR="00BB612E">
        <w:rPr>
          <w:rFonts w:ascii="Arial" w:hAnsi="Arial" w:cs="Arial"/>
          <w:sz w:val="22"/>
          <w:szCs w:val="22"/>
        </w:rPr>
        <w:t>ina de inicio se cuenta con cuatro</w:t>
      </w:r>
      <w:r w:rsidRPr="00AB3941">
        <w:rPr>
          <w:rFonts w:ascii="Arial" w:hAnsi="Arial" w:cs="Arial"/>
          <w:sz w:val="22"/>
          <w:szCs w:val="22"/>
        </w:rPr>
        <w:t xml:space="preserve"> páginas más:</w:t>
      </w:r>
    </w:p>
    <w:p w14:paraId="69BCB50E" w14:textId="1335DEDA" w:rsidR="00AB3941" w:rsidRDefault="00AB3941" w:rsidP="00AB3941">
      <w:pPr>
        <w:pStyle w:val="Prrafodelista"/>
        <w:widowControl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AB3941">
        <w:rPr>
          <w:rFonts w:ascii="Arial" w:hAnsi="Arial" w:cs="Arial"/>
          <w:sz w:val="22"/>
          <w:szCs w:val="22"/>
        </w:rPr>
        <w:t xml:space="preserve">Conocimientos: la página corresponde a un listado de todos los conocimientos que el estudiante ha adquirido a lo largo de su vida.  Se recomienda que estos </w:t>
      </w:r>
      <w:r w:rsidRPr="00AB3941">
        <w:rPr>
          <w:rFonts w:ascii="Arial" w:hAnsi="Arial" w:cs="Arial"/>
          <w:sz w:val="22"/>
          <w:szCs w:val="22"/>
        </w:rPr>
        <w:lastRenderedPageBreak/>
        <w:t>conocimientos vayan acompañados de una im</w:t>
      </w:r>
      <w:r w:rsidR="00BB612E">
        <w:rPr>
          <w:rFonts w:ascii="Arial" w:hAnsi="Arial" w:cs="Arial"/>
          <w:sz w:val="22"/>
          <w:szCs w:val="22"/>
        </w:rPr>
        <w:t>agen para que sea más agradable</w:t>
      </w:r>
      <w:r w:rsidRPr="00AB3941">
        <w:rPr>
          <w:rFonts w:ascii="Arial" w:hAnsi="Arial" w:cs="Arial"/>
          <w:sz w:val="22"/>
          <w:szCs w:val="22"/>
        </w:rPr>
        <w:t>.</w:t>
      </w:r>
      <w:r w:rsidR="00516328">
        <w:rPr>
          <w:rFonts w:ascii="Arial" w:hAnsi="Arial" w:cs="Arial"/>
          <w:sz w:val="22"/>
          <w:szCs w:val="22"/>
        </w:rPr>
        <w:t xml:space="preserve"> Si estos términos ameritan explicación debe crear hipervínculos hacia la página de “Glosario” e ubicarse directamente en el término a buscar. </w:t>
      </w:r>
    </w:p>
    <w:p w14:paraId="0CE821B3" w14:textId="6B98236B" w:rsidR="00F64855" w:rsidRDefault="00F64855" w:rsidP="00F64855">
      <w:pPr>
        <w:pStyle w:val="Prrafodelista"/>
        <w:widowControl/>
        <w:spacing w:after="160" w:line="259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744ECAA4" w14:textId="77777777" w:rsidR="00BA7FFA" w:rsidRPr="00AB3941" w:rsidRDefault="00BA7FFA" w:rsidP="00BA7FFA">
      <w:pPr>
        <w:pStyle w:val="Prrafodelista"/>
        <w:widowControl/>
        <w:spacing w:after="160" w:line="259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077ACD54" w14:textId="35F4B3E8" w:rsidR="00AB3941" w:rsidRPr="00AB3941" w:rsidRDefault="00AB3941" w:rsidP="00AB3941">
      <w:pPr>
        <w:pStyle w:val="Prrafodelista"/>
        <w:widowControl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AB3941">
        <w:rPr>
          <w:rFonts w:ascii="Arial" w:hAnsi="Arial" w:cs="Arial"/>
          <w:sz w:val="22"/>
          <w:szCs w:val="22"/>
        </w:rPr>
        <w:t>Proyectos: corresponde al listado de proyectos y la descripción de los mismos, así como un listado de funciones y funcionalidades</w:t>
      </w:r>
      <w:r w:rsidR="00516328">
        <w:rPr>
          <w:rFonts w:ascii="Arial" w:hAnsi="Arial" w:cs="Arial"/>
          <w:sz w:val="22"/>
          <w:szCs w:val="22"/>
        </w:rPr>
        <w:t xml:space="preserve"> desarrolladas en cada proyecto (Por lo menos deben ser 5), estos proyectos pueden ser los desarrollados en las materias.</w:t>
      </w:r>
      <w:r w:rsidR="00943039">
        <w:rPr>
          <w:rFonts w:ascii="Arial" w:hAnsi="Arial" w:cs="Arial"/>
          <w:sz w:val="22"/>
          <w:szCs w:val="22"/>
        </w:rPr>
        <w:t xml:space="preserve"> Se recomienda en este punto utilizar un formato de tablas apoyado por </w:t>
      </w:r>
      <w:r w:rsidR="007F3D39">
        <w:rPr>
          <w:rFonts w:ascii="Arial" w:hAnsi="Arial" w:cs="Arial"/>
          <w:sz w:val="22"/>
          <w:szCs w:val="22"/>
        </w:rPr>
        <w:t>CSS-UFPS.</w:t>
      </w:r>
      <w:r w:rsidR="00943039">
        <w:rPr>
          <w:rFonts w:ascii="Arial" w:hAnsi="Arial" w:cs="Arial"/>
          <w:sz w:val="22"/>
          <w:szCs w:val="22"/>
        </w:rPr>
        <w:t xml:space="preserve"> </w:t>
      </w:r>
    </w:p>
    <w:p w14:paraId="30894BDB" w14:textId="77777777" w:rsidR="005F4C9C" w:rsidRDefault="00AB3941" w:rsidP="00AB3941">
      <w:pPr>
        <w:pStyle w:val="Prrafodelista"/>
        <w:widowControl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AB3941">
        <w:rPr>
          <w:rFonts w:ascii="Arial" w:hAnsi="Arial" w:cs="Arial"/>
          <w:sz w:val="22"/>
          <w:szCs w:val="22"/>
        </w:rPr>
        <w:t xml:space="preserve">Contacto: corresponde a una página con un formulario de contacto con los </w:t>
      </w:r>
      <w:r w:rsidR="005F4C9C">
        <w:rPr>
          <w:rFonts w:ascii="Arial" w:hAnsi="Arial" w:cs="Arial"/>
          <w:sz w:val="22"/>
          <w:szCs w:val="22"/>
        </w:rPr>
        <w:t xml:space="preserve">siguientes </w:t>
      </w:r>
      <w:r w:rsidRPr="00AB3941">
        <w:rPr>
          <w:rFonts w:ascii="Arial" w:hAnsi="Arial" w:cs="Arial"/>
          <w:sz w:val="22"/>
          <w:szCs w:val="22"/>
        </w:rPr>
        <w:t>datos</w:t>
      </w:r>
      <w:r w:rsidR="005F4C9C">
        <w:rPr>
          <w:rFonts w:ascii="Arial" w:hAnsi="Arial" w:cs="Arial"/>
          <w:sz w:val="22"/>
          <w:szCs w:val="22"/>
        </w:rPr>
        <w:t>:</w:t>
      </w:r>
    </w:p>
    <w:p w14:paraId="2C9C9B1F" w14:textId="52224C15" w:rsidR="005F4C9C" w:rsidRDefault="005F4C9C" w:rsidP="005F4C9C">
      <w:pPr>
        <w:pStyle w:val="Prrafodelista"/>
        <w:widowControl/>
        <w:numPr>
          <w:ilvl w:val="1"/>
          <w:numId w:val="8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</w:t>
      </w:r>
    </w:p>
    <w:p w14:paraId="3ED024D8" w14:textId="73DC8EE0" w:rsidR="005F4C9C" w:rsidRDefault="005F4C9C" w:rsidP="005F4C9C">
      <w:pPr>
        <w:pStyle w:val="Prrafodelista"/>
        <w:widowControl/>
        <w:numPr>
          <w:ilvl w:val="1"/>
          <w:numId w:val="8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Email (Validado con html5)</w:t>
      </w:r>
    </w:p>
    <w:p w14:paraId="0085DE17" w14:textId="6F622DCB" w:rsidR="005F4C9C" w:rsidRDefault="005F4C9C" w:rsidP="005F4C9C">
      <w:pPr>
        <w:pStyle w:val="Prrafodelista"/>
        <w:widowControl/>
        <w:numPr>
          <w:ilvl w:val="1"/>
          <w:numId w:val="8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Numero de Celular(Validado con html5)</w:t>
      </w:r>
    </w:p>
    <w:p w14:paraId="36F96B80" w14:textId="737807F9" w:rsidR="005F4C9C" w:rsidRDefault="005F4C9C" w:rsidP="005F4C9C">
      <w:pPr>
        <w:pStyle w:val="Prrafodelista"/>
        <w:widowControl/>
        <w:numPr>
          <w:ilvl w:val="1"/>
          <w:numId w:val="8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Fecha de Nacimiento (elemento de fecha de html5)</w:t>
      </w:r>
    </w:p>
    <w:p w14:paraId="5ED6D54A" w14:textId="7F6E6099" w:rsidR="005F4C9C" w:rsidRDefault="005F4C9C" w:rsidP="005F4C9C">
      <w:pPr>
        <w:pStyle w:val="Prrafodelista"/>
        <w:widowControl/>
        <w:numPr>
          <w:ilvl w:val="1"/>
          <w:numId w:val="8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Comentarios</w:t>
      </w:r>
    </w:p>
    <w:p w14:paraId="72C15F35" w14:textId="095097CF" w:rsidR="005F4C9C" w:rsidRDefault="005F4C9C" w:rsidP="005F4C9C">
      <w:pPr>
        <w:pStyle w:val="Prrafodelista"/>
        <w:widowControl/>
        <w:numPr>
          <w:ilvl w:val="1"/>
          <w:numId w:val="8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Botón borrar y enviar. </w:t>
      </w:r>
    </w:p>
    <w:p w14:paraId="0D23D0EE" w14:textId="06DC0243" w:rsidR="00AB3941" w:rsidRDefault="005F4C9C" w:rsidP="005F4C9C">
      <w:pPr>
        <w:pStyle w:val="Prrafodelista"/>
        <w:widowControl/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FORMULARIO DISEÑADO </w:t>
      </w:r>
      <w:r w:rsidR="00AB3941" w:rsidRPr="00AB3941">
        <w:rPr>
          <w:rFonts w:ascii="Arial" w:hAnsi="Arial" w:cs="Arial"/>
          <w:sz w:val="22"/>
          <w:szCs w:val="22"/>
        </w:rPr>
        <w:t>no está funcional, solo es el formulario sin interacción.</w:t>
      </w:r>
    </w:p>
    <w:p w14:paraId="321303E4" w14:textId="02BFA25A" w:rsidR="008E2D85" w:rsidRDefault="008E2D85" w:rsidP="00AB3941">
      <w:pPr>
        <w:pStyle w:val="Prrafodelista"/>
        <w:widowControl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Glosario: Esta pàgina contiene un glosario con un menú interno con las letras de la A a la Z (teniendo sòlo activo los vínculos que tengan términos,</w:t>
      </w:r>
      <w:r w:rsidR="001D3547">
        <w:rPr>
          <w:rFonts w:ascii="Arial" w:hAnsi="Arial" w:cs="Arial"/>
          <w:sz w:val="22"/>
          <w:szCs w:val="22"/>
        </w:rPr>
        <w:t>usando</w:t>
      </w:r>
      <w:r>
        <w:rPr>
          <w:rFonts w:ascii="Arial" w:hAnsi="Arial" w:cs="Arial"/>
          <w:sz w:val="22"/>
          <w:szCs w:val="22"/>
        </w:rPr>
        <w:t xml:space="preserve"> “anclas”). El documento web será divido en las secciones según las letras que correspondan a los términos. </w:t>
      </w:r>
      <w:r w:rsidR="001D3547">
        <w:rPr>
          <w:rFonts w:ascii="Arial" w:hAnsi="Arial" w:cs="Arial"/>
          <w:sz w:val="22"/>
          <w:szCs w:val="22"/>
        </w:rPr>
        <w:t>Deben</w:t>
      </w:r>
      <w:r>
        <w:rPr>
          <w:rFonts w:ascii="Arial" w:hAnsi="Arial" w:cs="Arial"/>
          <w:sz w:val="22"/>
          <w:szCs w:val="22"/>
        </w:rPr>
        <w:t xml:space="preserve"> existir </w:t>
      </w:r>
      <w:r w:rsidR="001D3547">
        <w:rPr>
          <w:rFonts w:ascii="Arial" w:hAnsi="Arial" w:cs="Arial"/>
          <w:sz w:val="22"/>
          <w:szCs w:val="22"/>
        </w:rPr>
        <w:t>todas</w:t>
      </w:r>
      <w:r w:rsidR="00962D16">
        <w:rPr>
          <w:rFonts w:ascii="Arial" w:hAnsi="Arial" w:cs="Arial"/>
          <w:sz w:val="22"/>
          <w:szCs w:val="22"/>
        </w:rPr>
        <w:t xml:space="preserve"> l</w:t>
      </w:r>
      <w:r w:rsidR="001D3547"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z w:val="22"/>
          <w:szCs w:val="22"/>
        </w:rPr>
        <w:t xml:space="preserve"> letras con un mínimo de 3 </w:t>
      </w:r>
      <w:r w:rsidR="001D3547">
        <w:rPr>
          <w:rFonts w:ascii="Arial" w:hAnsi="Arial" w:cs="Arial"/>
          <w:sz w:val="22"/>
          <w:szCs w:val="22"/>
        </w:rPr>
        <w:t xml:space="preserve">letras </w:t>
      </w:r>
      <w:r w:rsidR="00962D16">
        <w:rPr>
          <w:rFonts w:ascii="Arial" w:hAnsi="Arial" w:cs="Arial"/>
          <w:sz w:val="22"/>
          <w:szCs w:val="22"/>
        </w:rPr>
        <w:t>y  dos conceptos en cada una (6 conceptos en general)</w:t>
      </w:r>
      <w:r>
        <w:rPr>
          <w:rFonts w:ascii="Arial" w:hAnsi="Arial" w:cs="Arial"/>
          <w:sz w:val="22"/>
          <w:szCs w:val="22"/>
        </w:rPr>
        <w:t>.</w:t>
      </w:r>
      <w:r w:rsidR="00147D91">
        <w:rPr>
          <w:rFonts w:ascii="Arial" w:hAnsi="Arial" w:cs="Arial"/>
          <w:sz w:val="22"/>
          <w:szCs w:val="22"/>
        </w:rPr>
        <w:t xml:space="preserve"> Tome como ejemplo los siguientes sitios (no para el diseño, solo para su funcionalidad):</w:t>
      </w:r>
    </w:p>
    <w:p w14:paraId="0416EB80" w14:textId="69A53B9F" w:rsidR="00147D91" w:rsidRDefault="002F6821" w:rsidP="002B484E">
      <w:pPr>
        <w:pStyle w:val="Prrafodelista"/>
        <w:widowControl/>
        <w:numPr>
          <w:ilvl w:val="1"/>
          <w:numId w:val="8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hyperlink r:id="rId8" w:history="1">
        <w:r w:rsidR="00147D91" w:rsidRPr="005F4373">
          <w:rPr>
            <w:rStyle w:val="Hipervnculo"/>
            <w:rFonts w:ascii="Arial" w:hAnsi="Arial" w:cs="Arial"/>
            <w:sz w:val="22"/>
            <w:szCs w:val="22"/>
          </w:rPr>
          <w:t>http://www.ite.educacion.es/formacion/materiales/107/cd/html/html0402.html</w:t>
        </w:r>
      </w:hyperlink>
    </w:p>
    <w:p w14:paraId="217D4F6A" w14:textId="4693B98E" w:rsidR="00147D91" w:rsidRPr="007F3D39" w:rsidRDefault="002F6821" w:rsidP="002B484E">
      <w:pPr>
        <w:pStyle w:val="Prrafodelista"/>
        <w:widowControl/>
        <w:numPr>
          <w:ilvl w:val="1"/>
          <w:numId w:val="8"/>
        </w:numPr>
        <w:spacing w:after="160" w:line="259" w:lineRule="auto"/>
        <w:jc w:val="both"/>
        <w:rPr>
          <w:rStyle w:val="Hipervnculo"/>
          <w:rFonts w:ascii="Arial" w:hAnsi="Arial" w:cs="Arial"/>
          <w:color w:val="000000"/>
          <w:sz w:val="22"/>
          <w:szCs w:val="22"/>
          <w:u w:val="none"/>
        </w:rPr>
      </w:pPr>
      <w:hyperlink r:id="rId9" w:anchor="Ancho_fijo_Fixed_width" w:history="1">
        <w:r w:rsidR="00147D91" w:rsidRPr="005F4373">
          <w:rPr>
            <w:rStyle w:val="Hipervnculo"/>
            <w:rFonts w:ascii="Arial" w:hAnsi="Arial" w:cs="Arial"/>
            <w:sz w:val="22"/>
            <w:szCs w:val="22"/>
          </w:rPr>
          <w:t>https://www.xplora.eu/glosario-diseno-web-avanzado/#Ancho_fijo_Fixed_width</w:t>
        </w:r>
      </w:hyperlink>
    </w:p>
    <w:p w14:paraId="2C4255D4" w14:textId="47153FB4" w:rsidR="007F3D39" w:rsidRDefault="007F3D39" w:rsidP="007F3D39">
      <w:pPr>
        <w:pStyle w:val="Prrafodelista"/>
        <w:widowControl/>
        <w:spacing w:after="160" w:line="259" w:lineRule="auto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539BC60" wp14:editId="5DF6405C">
            <wp:extent cx="5396230" cy="2654935"/>
            <wp:effectExtent l="0" t="0" r="1270" b="0"/>
            <wp:docPr id="10" name="Imagen 10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20-03-19 a la(s) 9.38.52 a. m.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5D72" w14:textId="77777777" w:rsidR="00147D91" w:rsidRPr="00AB3941" w:rsidRDefault="00147D91" w:rsidP="002B484E">
      <w:pPr>
        <w:pStyle w:val="Prrafodelista"/>
        <w:widowControl/>
        <w:spacing w:after="160" w:line="259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1E891BF8" w14:textId="77777777" w:rsidR="00AB3941" w:rsidRPr="00AB3941" w:rsidRDefault="00AB3941" w:rsidP="00AB3941">
      <w:pPr>
        <w:jc w:val="both"/>
        <w:rPr>
          <w:rFonts w:ascii="Arial" w:hAnsi="Arial" w:cs="Arial"/>
          <w:sz w:val="22"/>
          <w:szCs w:val="22"/>
        </w:rPr>
      </w:pPr>
    </w:p>
    <w:p w14:paraId="0D02C047" w14:textId="77777777" w:rsidR="00AB3941" w:rsidRDefault="00AB3941">
      <w:pPr>
        <w:spacing w:line="276" w:lineRule="auto"/>
        <w:contextualSpacing w:val="0"/>
        <w:jc w:val="both"/>
        <w:rPr>
          <w:rFonts w:ascii="Arial" w:eastAsia="Calibri" w:hAnsi="Arial" w:cs="Arial"/>
          <w:b/>
          <w:sz w:val="22"/>
          <w:szCs w:val="22"/>
        </w:rPr>
      </w:pPr>
    </w:p>
    <w:p w14:paraId="3D972CB3" w14:textId="77777777" w:rsidR="005809BD" w:rsidRPr="00EC1755" w:rsidRDefault="00071D87">
      <w:pPr>
        <w:spacing w:line="276" w:lineRule="auto"/>
        <w:contextualSpacing w:val="0"/>
        <w:jc w:val="both"/>
        <w:rPr>
          <w:rFonts w:ascii="Arial" w:eastAsia="Calibri" w:hAnsi="Arial" w:cs="Arial"/>
          <w:b/>
          <w:sz w:val="22"/>
          <w:szCs w:val="22"/>
        </w:rPr>
      </w:pPr>
      <w:r w:rsidRPr="00EC1755">
        <w:rPr>
          <w:rFonts w:ascii="Arial" w:eastAsia="Calibri" w:hAnsi="Arial" w:cs="Arial"/>
          <w:b/>
          <w:sz w:val="22"/>
          <w:szCs w:val="22"/>
        </w:rPr>
        <w:t>Recomendaciones de Entrega:</w:t>
      </w:r>
    </w:p>
    <w:p w14:paraId="6B9A9EC0" w14:textId="77777777" w:rsidR="009931E9" w:rsidRPr="00EC1755" w:rsidRDefault="009931E9">
      <w:pPr>
        <w:spacing w:line="276" w:lineRule="auto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25C90FC8" w14:textId="5F78A902" w:rsidR="00516328" w:rsidRDefault="00516328">
      <w:pPr>
        <w:numPr>
          <w:ilvl w:val="0"/>
          <w:numId w:val="2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Frontend utilizando HTML5</w:t>
      </w:r>
      <w:r w:rsidR="00962D16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>CSS</w:t>
      </w:r>
      <w:r w:rsidR="007F3D39">
        <w:rPr>
          <w:rFonts w:ascii="Arial" w:hAnsi="Arial" w:cs="Arial"/>
          <w:sz w:val="22"/>
          <w:szCs w:val="22"/>
        </w:rPr>
        <w:t>-UFPS</w:t>
      </w:r>
      <w:r>
        <w:rPr>
          <w:rFonts w:ascii="Arial" w:hAnsi="Arial" w:cs="Arial"/>
          <w:sz w:val="22"/>
          <w:szCs w:val="22"/>
        </w:rPr>
        <w:t>.</w:t>
      </w:r>
    </w:p>
    <w:p w14:paraId="1DDE8C70" w14:textId="77777777" w:rsidR="00516328" w:rsidRDefault="00516328">
      <w:pPr>
        <w:numPr>
          <w:ilvl w:val="0"/>
          <w:numId w:val="2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debe crear código limpio HTML , es decir, no se permite el uso de plantillas.</w:t>
      </w:r>
    </w:p>
    <w:p w14:paraId="7DBE5503" w14:textId="77777777" w:rsidR="00516328" w:rsidRPr="00516328" w:rsidRDefault="00516328">
      <w:pPr>
        <w:numPr>
          <w:ilvl w:val="0"/>
          <w:numId w:val="2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Solo se permite un archivo CSS para todo el sitio. </w:t>
      </w:r>
    </w:p>
    <w:p w14:paraId="09D05A5D" w14:textId="6B2F1EFD" w:rsidR="005809BD" w:rsidRPr="00EC1755" w:rsidRDefault="009931E9">
      <w:pPr>
        <w:numPr>
          <w:ilvl w:val="0"/>
          <w:numId w:val="2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 w:rsidRPr="00EC1755">
        <w:rPr>
          <w:rFonts w:ascii="Arial" w:eastAsia="Calibri" w:hAnsi="Arial" w:cs="Arial"/>
          <w:sz w:val="22"/>
          <w:szCs w:val="22"/>
        </w:rPr>
        <w:t>E</w:t>
      </w:r>
      <w:r w:rsidR="00887EF5" w:rsidRPr="00EC1755">
        <w:rPr>
          <w:rFonts w:ascii="Arial" w:eastAsia="Calibri" w:hAnsi="Arial" w:cs="Arial"/>
          <w:sz w:val="22"/>
          <w:szCs w:val="22"/>
        </w:rPr>
        <w:t xml:space="preserve">l </w:t>
      </w:r>
      <w:r w:rsidR="00AB3941">
        <w:rPr>
          <w:rFonts w:ascii="Arial" w:eastAsia="Calibri" w:hAnsi="Arial" w:cs="Arial"/>
          <w:sz w:val="22"/>
          <w:szCs w:val="22"/>
        </w:rPr>
        <w:t>documento debe comprimirse en un archivo .ZIP  y</w:t>
      </w:r>
      <w:r w:rsidRPr="00EC1755">
        <w:rPr>
          <w:rFonts w:ascii="Arial" w:eastAsia="Calibri" w:hAnsi="Arial" w:cs="Arial"/>
          <w:sz w:val="22"/>
          <w:szCs w:val="22"/>
        </w:rPr>
        <w:t xml:space="preserve"> se debe subir a </w:t>
      </w:r>
      <w:r w:rsidR="007F3D39">
        <w:rPr>
          <w:rFonts w:ascii="Arial" w:eastAsia="Calibri" w:hAnsi="Arial" w:cs="Arial"/>
          <w:sz w:val="22"/>
          <w:szCs w:val="22"/>
        </w:rPr>
        <w:t>al site de la materia</w:t>
      </w:r>
      <w:r w:rsidRPr="00EC1755">
        <w:rPr>
          <w:rFonts w:ascii="Arial" w:eastAsia="Calibri" w:hAnsi="Arial" w:cs="Arial"/>
          <w:sz w:val="22"/>
          <w:szCs w:val="22"/>
        </w:rPr>
        <w:t>.</w:t>
      </w:r>
      <w:r w:rsidR="00516328">
        <w:rPr>
          <w:rFonts w:ascii="Arial" w:eastAsia="Calibri" w:hAnsi="Arial" w:cs="Arial"/>
          <w:sz w:val="22"/>
          <w:szCs w:val="22"/>
        </w:rPr>
        <w:t xml:space="preserve"> El nombre del archivo debe ser SUCODIGO.zip (Ejemplo: 1150887.zip).</w:t>
      </w:r>
    </w:p>
    <w:p w14:paraId="19276872" w14:textId="77777777" w:rsidR="005809BD" w:rsidRPr="00EC1755" w:rsidRDefault="005809BD">
      <w:pPr>
        <w:spacing w:line="276" w:lineRule="auto"/>
        <w:contextualSpacing w:val="0"/>
        <w:jc w:val="both"/>
        <w:rPr>
          <w:rFonts w:ascii="Arial" w:hAnsi="Arial" w:cs="Arial"/>
          <w:sz w:val="22"/>
          <w:szCs w:val="22"/>
        </w:rPr>
      </w:pPr>
    </w:p>
    <w:p w14:paraId="17DE9BE8" w14:textId="77777777" w:rsidR="005809BD" w:rsidRPr="00EC1755" w:rsidRDefault="005809BD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</w:p>
    <w:p w14:paraId="520FD97D" w14:textId="77777777" w:rsidR="005809BD" w:rsidRPr="00EC1755" w:rsidRDefault="005809BD">
      <w:pPr>
        <w:contextualSpacing w:val="0"/>
        <w:jc w:val="both"/>
        <w:rPr>
          <w:rFonts w:ascii="Arial" w:hAnsi="Arial" w:cs="Arial"/>
          <w:sz w:val="22"/>
          <w:szCs w:val="22"/>
        </w:rPr>
      </w:pPr>
    </w:p>
    <w:p w14:paraId="451771D1" w14:textId="77777777" w:rsidR="005809BD" w:rsidRPr="00EC1755" w:rsidRDefault="00071D87">
      <w:pPr>
        <w:spacing w:line="276" w:lineRule="auto"/>
        <w:contextualSpacing w:val="0"/>
        <w:jc w:val="both"/>
        <w:rPr>
          <w:rFonts w:ascii="Arial" w:hAnsi="Arial" w:cs="Arial"/>
          <w:sz w:val="22"/>
          <w:szCs w:val="22"/>
        </w:rPr>
      </w:pPr>
      <w:r w:rsidRPr="00EC1755">
        <w:rPr>
          <w:rFonts w:ascii="Arial" w:eastAsia="Calibri" w:hAnsi="Arial" w:cs="Arial"/>
          <w:b/>
          <w:sz w:val="22"/>
          <w:szCs w:val="22"/>
        </w:rPr>
        <w:t>Nota:</w:t>
      </w:r>
    </w:p>
    <w:p w14:paraId="2F763DDC" w14:textId="77777777" w:rsidR="005809BD" w:rsidRPr="00EC1755" w:rsidRDefault="00071D87">
      <w:pPr>
        <w:numPr>
          <w:ilvl w:val="0"/>
          <w:numId w:val="5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 w:rsidRPr="00EC1755">
        <w:rPr>
          <w:rFonts w:ascii="Arial" w:eastAsia="Calibri" w:hAnsi="Arial" w:cs="Arial"/>
          <w:sz w:val="22"/>
          <w:szCs w:val="22"/>
        </w:rPr>
        <w:t>Trabajos enviado</w:t>
      </w:r>
      <w:r w:rsidR="00F024C5" w:rsidRPr="00EC1755">
        <w:rPr>
          <w:rFonts w:ascii="Arial" w:eastAsia="Calibri" w:hAnsi="Arial" w:cs="Arial"/>
          <w:sz w:val="22"/>
          <w:szCs w:val="22"/>
        </w:rPr>
        <w:t>s</w:t>
      </w:r>
      <w:r w:rsidRPr="00EC1755">
        <w:rPr>
          <w:rFonts w:ascii="Arial" w:eastAsia="Calibri" w:hAnsi="Arial" w:cs="Arial"/>
          <w:sz w:val="22"/>
          <w:szCs w:val="22"/>
        </w:rPr>
        <w:t xml:space="preserve"> fuera de la fecha límite de entrega no serán calificados.</w:t>
      </w:r>
    </w:p>
    <w:p w14:paraId="66300014" w14:textId="32DA8FF5" w:rsidR="005809BD" w:rsidRPr="00EC1755" w:rsidRDefault="00071D87" w:rsidP="009931E9">
      <w:pPr>
        <w:numPr>
          <w:ilvl w:val="0"/>
          <w:numId w:val="5"/>
        </w:numPr>
        <w:spacing w:line="276" w:lineRule="auto"/>
        <w:ind w:hanging="359"/>
        <w:jc w:val="both"/>
        <w:rPr>
          <w:rFonts w:ascii="Arial" w:hAnsi="Arial" w:cs="Arial"/>
          <w:sz w:val="22"/>
          <w:szCs w:val="22"/>
        </w:rPr>
      </w:pPr>
      <w:r w:rsidRPr="00EC1755">
        <w:rPr>
          <w:rFonts w:ascii="Arial" w:eastAsia="Calibri" w:hAnsi="Arial" w:cs="Arial"/>
          <w:sz w:val="22"/>
          <w:szCs w:val="22"/>
        </w:rPr>
        <w:t>Cualquier intento de fraude mo</w:t>
      </w:r>
      <w:r w:rsidR="00343739">
        <w:rPr>
          <w:rFonts w:ascii="Arial" w:eastAsia="Calibri" w:hAnsi="Arial" w:cs="Arial"/>
          <w:sz w:val="22"/>
          <w:szCs w:val="22"/>
        </w:rPr>
        <w:t>tiva a la anulación del trabajo.</w:t>
      </w:r>
      <w:r w:rsidR="00516328">
        <w:rPr>
          <w:rFonts w:ascii="Arial" w:eastAsia="Calibri" w:hAnsi="Arial" w:cs="Arial"/>
          <w:sz w:val="22"/>
          <w:szCs w:val="22"/>
        </w:rPr>
        <w:t xml:space="preserve"> Esto implica sitios web con el mismo diseño.</w:t>
      </w:r>
    </w:p>
    <w:p w14:paraId="5A7FF354" w14:textId="0DA80426" w:rsidR="005809BD" w:rsidRDefault="00071D87" w:rsidP="00516328">
      <w:pPr>
        <w:numPr>
          <w:ilvl w:val="0"/>
          <w:numId w:val="5"/>
        </w:numPr>
        <w:spacing w:line="276" w:lineRule="auto"/>
        <w:ind w:hanging="359"/>
        <w:jc w:val="both"/>
      </w:pPr>
      <w:r w:rsidRPr="00516328">
        <w:rPr>
          <w:rFonts w:ascii="Arial" w:eastAsia="Calibri" w:hAnsi="Arial" w:cs="Arial"/>
          <w:sz w:val="22"/>
          <w:szCs w:val="22"/>
        </w:rPr>
        <w:t>Cualquier inquietud no d</w:t>
      </w:r>
      <w:r w:rsidR="00F024C5" w:rsidRPr="00516328">
        <w:rPr>
          <w:rFonts w:ascii="Arial" w:eastAsia="Calibri" w:hAnsi="Arial" w:cs="Arial"/>
          <w:sz w:val="22"/>
          <w:szCs w:val="22"/>
        </w:rPr>
        <w:t xml:space="preserve">uden en escribir al correo del docente </w:t>
      </w:r>
      <w:r w:rsidR="009931E9" w:rsidRPr="00516328">
        <w:rPr>
          <w:rFonts w:ascii="Arial" w:eastAsia="Calibri" w:hAnsi="Arial" w:cs="Arial"/>
          <w:sz w:val="22"/>
          <w:szCs w:val="22"/>
        </w:rPr>
        <w:t>(</w:t>
      </w:r>
      <w:hyperlink r:id="rId11" w:history="1">
        <w:r w:rsidR="00516328" w:rsidRPr="005F4373">
          <w:rPr>
            <w:rStyle w:val="Hipervnculo"/>
            <w:rFonts w:ascii="Arial" w:eastAsia="Calibri" w:hAnsi="Arial" w:cs="Arial"/>
            <w:sz w:val="22"/>
            <w:szCs w:val="22"/>
          </w:rPr>
          <w:t>madarme@ufps.edu.co</w:t>
        </w:r>
      </w:hyperlink>
      <w:r w:rsidR="00516328">
        <w:rPr>
          <w:rFonts w:ascii="Arial" w:eastAsia="Calibri" w:hAnsi="Arial" w:cs="Arial"/>
          <w:sz w:val="22"/>
          <w:szCs w:val="22"/>
        </w:rPr>
        <w:t xml:space="preserve">) </w:t>
      </w:r>
      <w:r w:rsidR="007F3D39">
        <w:rPr>
          <w:rFonts w:ascii="Arial" w:eastAsia="Calibri" w:hAnsi="Arial" w:cs="Arial"/>
          <w:sz w:val="22"/>
          <w:szCs w:val="22"/>
        </w:rPr>
        <w:t>.</w:t>
      </w:r>
    </w:p>
    <w:p w14:paraId="79A6C537" w14:textId="77777777" w:rsidR="005809BD" w:rsidRDefault="005809BD">
      <w:pPr>
        <w:spacing w:line="276" w:lineRule="auto"/>
        <w:contextualSpacing w:val="0"/>
        <w:jc w:val="both"/>
      </w:pPr>
    </w:p>
    <w:sectPr w:rsidR="005809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C6355" w14:textId="77777777" w:rsidR="002F6821" w:rsidRDefault="002F6821">
      <w:r>
        <w:separator/>
      </w:r>
    </w:p>
  </w:endnote>
  <w:endnote w:type="continuationSeparator" w:id="0">
    <w:p w14:paraId="043A5A2F" w14:textId="77777777" w:rsidR="002F6821" w:rsidRDefault="002F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7439A" w14:textId="77777777" w:rsidR="00543A6B" w:rsidRDefault="00543A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3768040"/>
      <w:docPartObj>
        <w:docPartGallery w:val="Page Numbers (Bottom of Page)"/>
        <w:docPartUnique/>
      </w:docPartObj>
    </w:sdtPr>
    <w:sdtEndPr/>
    <w:sdtContent>
      <w:p w14:paraId="4F266825" w14:textId="77777777" w:rsidR="00AD740D" w:rsidRDefault="00AD740D" w:rsidP="00487A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C9C" w:rsidRPr="005F4C9C">
          <w:rPr>
            <w:noProof/>
            <w:lang w:val="es-ES"/>
          </w:rPr>
          <w:t>1</w:t>
        </w:r>
        <w:r>
          <w:fldChar w:fldCharType="end"/>
        </w:r>
      </w:p>
    </w:sdtContent>
  </w:sdt>
  <w:p w14:paraId="0F762617" w14:textId="77777777" w:rsidR="00AD740D" w:rsidRDefault="00AD740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E371A" w14:textId="77777777" w:rsidR="00543A6B" w:rsidRDefault="00543A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56A5F" w14:textId="77777777" w:rsidR="002F6821" w:rsidRDefault="002F6821">
      <w:r>
        <w:separator/>
      </w:r>
    </w:p>
  </w:footnote>
  <w:footnote w:type="continuationSeparator" w:id="0">
    <w:p w14:paraId="718E7086" w14:textId="77777777" w:rsidR="002F6821" w:rsidRDefault="002F6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615DA" w14:textId="77777777" w:rsidR="00543A6B" w:rsidRDefault="00543A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0"/>
      <w:tblW w:w="8714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207"/>
      <w:gridCol w:w="6131"/>
      <w:gridCol w:w="1376"/>
    </w:tblGrid>
    <w:tr w:rsidR="00AD740D" w14:paraId="43593464" w14:textId="77777777">
      <w:tc>
        <w:tcPr>
          <w:tcW w:w="1207" w:type="dxa"/>
          <w:vMerge w:val="restart"/>
          <w:tcMar>
            <w:left w:w="0" w:type="dxa"/>
            <w:right w:w="0" w:type="dxa"/>
          </w:tcMar>
        </w:tcPr>
        <w:p w14:paraId="0E9CEBEB" w14:textId="77777777" w:rsidR="00AD740D" w:rsidRDefault="00AD740D">
          <w:pPr>
            <w:contextualSpacing w:val="0"/>
          </w:pPr>
          <w:r>
            <w:rPr>
              <w:noProof/>
              <w:lang w:val="es-ES" w:eastAsia="es-ES"/>
            </w:rPr>
            <w:drawing>
              <wp:inline distT="19050" distB="19050" distL="19050" distR="19050" wp14:anchorId="6C964A8A" wp14:editId="5CB67B0E">
                <wp:extent cx="781322" cy="828675"/>
                <wp:effectExtent l="0" t="0" r="0" b="0"/>
                <wp:docPr id="1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322" cy="828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31" w:type="dxa"/>
          <w:tcMar>
            <w:left w:w="0" w:type="dxa"/>
            <w:right w:w="0" w:type="dxa"/>
          </w:tcMar>
        </w:tcPr>
        <w:p w14:paraId="35133CF6" w14:textId="77777777" w:rsidR="00AD740D" w:rsidRDefault="00AD740D">
          <w:pPr>
            <w:contextualSpacing w:val="0"/>
            <w:jc w:val="center"/>
          </w:pPr>
          <w:r>
            <w:rPr>
              <w:rFonts w:ascii="Verdana" w:eastAsia="Verdana" w:hAnsi="Verdana" w:cs="Verdana"/>
              <w:b/>
              <w:sz w:val="22"/>
            </w:rPr>
            <w:t>UNIVERSIDAD FRANCISCO DE PAULA SANTANDER</w:t>
          </w:r>
        </w:p>
        <w:p w14:paraId="3E1671C0" w14:textId="77777777" w:rsidR="00AD740D" w:rsidRDefault="00AD740D">
          <w:pPr>
            <w:contextualSpacing w:val="0"/>
            <w:jc w:val="center"/>
          </w:pPr>
          <w:r>
            <w:rPr>
              <w:rFonts w:ascii="Verdana" w:eastAsia="Verdana" w:hAnsi="Verdana" w:cs="Verdana"/>
              <w:b/>
              <w:sz w:val="22"/>
            </w:rPr>
            <w:t xml:space="preserve">FACULTAD DE INGENIERÍA </w:t>
          </w:r>
        </w:p>
        <w:p w14:paraId="7E16980E" w14:textId="77777777" w:rsidR="00AD740D" w:rsidRDefault="00AD740D">
          <w:pPr>
            <w:contextualSpacing w:val="0"/>
            <w:jc w:val="center"/>
          </w:pPr>
          <w:r>
            <w:rPr>
              <w:rFonts w:ascii="Verdana" w:eastAsia="Verdana" w:hAnsi="Verdana" w:cs="Verdana"/>
              <w:b/>
              <w:sz w:val="22"/>
            </w:rPr>
            <w:t>PROGRAMA DE INGENIERIA DE SISTEMAS</w:t>
          </w:r>
        </w:p>
      </w:tc>
      <w:tc>
        <w:tcPr>
          <w:tcW w:w="1376" w:type="dxa"/>
          <w:vMerge w:val="restart"/>
          <w:tcMar>
            <w:left w:w="0" w:type="dxa"/>
            <w:right w:w="0" w:type="dxa"/>
          </w:tcMar>
        </w:tcPr>
        <w:p w14:paraId="43D451F6" w14:textId="77777777" w:rsidR="00AD740D" w:rsidRDefault="00AD740D">
          <w:pPr>
            <w:contextualSpacing w:val="0"/>
          </w:pPr>
          <w:r>
            <w:rPr>
              <w:noProof/>
              <w:lang w:val="es-ES" w:eastAsia="es-ES"/>
            </w:rPr>
            <w:drawing>
              <wp:inline distT="114300" distB="114300" distL="114300" distR="114300" wp14:anchorId="5F9BA9B7" wp14:editId="71CAC551">
                <wp:extent cx="866775" cy="8636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6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AD740D" w14:paraId="2A81E8AC" w14:textId="77777777">
      <w:tc>
        <w:tcPr>
          <w:tcW w:w="1207" w:type="dxa"/>
          <w:vMerge/>
          <w:tcMar>
            <w:left w:w="0" w:type="dxa"/>
            <w:right w:w="0" w:type="dxa"/>
          </w:tcMar>
        </w:tcPr>
        <w:p w14:paraId="503BBAFE" w14:textId="77777777" w:rsidR="00AD740D" w:rsidRDefault="00AD740D">
          <w:pPr>
            <w:contextualSpacing w:val="0"/>
          </w:pPr>
        </w:p>
      </w:tc>
      <w:tc>
        <w:tcPr>
          <w:tcW w:w="6131" w:type="dxa"/>
          <w:tcMar>
            <w:left w:w="0" w:type="dxa"/>
            <w:right w:w="0" w:type="dxa"/>
          </w:tcMar>
        </w:tcPr>
        <w:p w14:paraId="1E8173DF" w14:textId="77777777" w:rsidR="00AD740D" w:rsidRDefault="00AD740D">
          <w:pPr>
            <w:contextualSpacing w:val="0"/>
            <w:jc w:val="center"/>
          </w:pPr>
          <w:r>
            <w:rPr>
              <w:rFonts w:ascii="Verdana" w:eastAsia="Verdana" w:hAnsi="Verdana" w:cs="Verdana"/>
              <w:b/>
              <w:sz w:val="22"/>
            </w:rPr>
            <w:t>Registro Actividades Independiente</w:t>
          </w:r>
        </w:p>
      </w:tc>
      <w:tc>
        <w:tcPr>
          <w:tcW w:w="1376" w:type="dxa"/>
          <w:vMerge/>
          <w:tcMar>
            <w:left w:w="0" w:type="dxa"/>
            <w:right w:w="0" w:type="dxa"/>
          </w:tcMar>
        </w:tcPr>
        <w:p w14:paraId="6747046E" w14:textId="77777777" w:rsidR="00AD740D" w:rsidRPr="00194239" w:rsidRDefault="00AD740D">
          <w:pPr>
            <w:contextualSpacing w:val="0"/>
            <w:rPr>
              <w:rFonts w:ascii="Verdana" w:hAnsi="Verdana"/>
            </w:rPr>
          </w:pPr>
        </w:p>
      </w:tc>
    </w:tr>
  </w:tbl>
  <w:p w14:paraId="54C7D9DC" w14:textId="77777777" w:rsidR="00AD740D" w:rsidRDefault="00AD740D">
    <w:pPr>
      <w:contextualSpacing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7931B" w14:textId="77777777" w:rsidR="00543A6B" w:rsidRDefault="00543A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1516"/>
    <w:multiLevelType w:val="multilevel"/>
    <w:tmpl w:val="1FC0734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1" w15:restartNumberingAfterBreak="0">
    <w:nsid w:val="3D6169BD"/>
    <w:multiLevelType w:val="multilevel"/>
    <w:tmpl w:val="7570BA6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4CFF26F9"/>
    <w:multiLevelType w:val="hybridMultilevel"/>
    <w:tmpl w:val="B636C2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A132E5"/>
    <w:multiLevelType w:val="multilevel"/>
    <w:tmpl w:val="5F46579A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5DA7282B"/>
    <w:multiLevelType w:val="hybridMultilevel"/>
    <w:tmpl w:val="829C3FCA"/>
    <w:lvl w:ilvl="0" w:tplc="12C46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0E06"/>
    <w:multiLevelType w:val="multilevel"/>
    <w:tmpl w:val="42B21D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7114514A"/>
    <w:multiLevelType w:val="multilevel"/>
    <w:tmpl w:val="A420F51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 w15:restartNumberingAfterBreak="0">
    <w:nsid w:val="79712A92"/>
    <w:multiLevelType w:val="hybridMultilevel"/>
    <w:tmpl w:val="301C313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BD"/>
    <w:rsid w:val="00071D87"/>
    <w:rsid w:val="00136395"/>
    <w:rsid w:val="00147D91"/>
    <w:rsid w:val="00185B19"/>
    <w:rsid w:val="00194239"/>
    <w:rsid w:val="001B2ECE"/>
    <w:rsid w:val="001D3547"/>
    <w:rsid w:val="001F0D24"/>
    <w:rsid w:val="00257367"/>
    <w:rsid w:val="002B484E"/>
    <w:rsid w:val="002F6821"/>
    <w:rsid w:val="00310DEB"/>
    <w:rsid w:val="00323092"/>
    <w:rsid w:val="00343739"/>
    <w:rsid w:val="00400F68"/>
    <w:rsid w:val="0040162A"/>
    <w:rsid w:val="00470B8E"/>
    <w:rsid w:val="00487ABA"/>
    <w:rsid w:val="00516328"/>
    <w:rsid w:val="00543A6B"/>
    <w:rsid w:val="005809BD"/>
    <w:rsid w:val="005F4C9C"/>
    <w:rsid w:val="00631B88"/>
    <w:rsid w:val="00700297"/>
    <w:rsid w:val="00761D5A"/>
    <w:rsid w:val="0077682B"/>
    <w:rsid w:val="007831C4"/>
    <w:rsid w:val="007F3D39"/>
    <w:rsid w:val="00815BF3"/>
    <w:rsid w:val="00823B44"/>
    <w:rsid w:val="00880B5D"/>
    <w:rsid w:val="00887EF5"/>
    <w:rsid w:val="008B1C0F"/>
    <w:rsid w:val="008E1C33"/>
    <w:rsid w:val="008E2D85"/>
    <w:rsid w:val="009042DA"/>
    <w:rsid w:val="00943039"/>
    <w:rsid w:val="00962D16"/>
    <w:rsid w:val="009931E9"/>
    <w:rsid w:val="00995DA8"/>
    <w:rsid w:val="00A464EF"/>
    <w:rsid w:val="00A51331"/>
    <w:rsid w:val="00A9743B"/>
    <w:rsid w:val="00AB3941"/>
    <w:rsid w:val="00AD740D"/>
    <w:rsid w:val="00B86551"/>
    <w:rsid w:val="00BA7FFA"/>
    <w:rsid w:val="00BB612E"/>
    <w:rsid w:val="00C61C7B"/>
    <w:rsid w:val="00D25085"/>
    <w:rsid w:val="00D55347"/>
    <w:rsid w:val="00D920EB"/>
    <w:rsid w:val="00DA3741"/>
    <w:rsid w:val="00DD0314"/>
    <w:rsid w:val="00DE2A81"/>
    <w:rsid w:val="00E4644F"/>
    <w:rsid w:val="00EC0E50"/>
    <w:rsid w:val="00EC1755"/>
    <w:rsid w:val="00F024C5"/>
    <w:rsid w:val="00F64855"/>
    <w:rsid w:val="00FB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428193"/>
  <w15:docId w15:val="{0D9D946C-C3BE-344E-B501-B86388D6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s-CO" w:eastAsia="es-CO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00" w:after="10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Ttulo3">
    <w:name w:val="heading 3"/>
    <w:basedOn w:val="Normal"/>
    <w:next w:val="Normal"/>
    <w:pPr>
      <w:spacing w:before="240" w:after="60"/>
      <w:outlineLvl w:val="2"/>
    </w:pPr>
    <w:rPr>
      <w:rFonts w:ascii="Cambria" w:eastAsia="Cambria" w:hAnsi="Cambria" w:cs="Cambria"/>
      <w:b/>
      <w:sz w:val="26"/>
    </w:rPr>
  </w:style>
  <w:style w:type="paragraph" w:styleId="Ttulo4">
    <w:name w:val="heading 4"/>
    <w:basedOn w:val="Normal"/>
    <w:next w:val="Normal"/>
    <w:pPr>
      <w:spacing w:before="240" w:after="60"/>
      <w:outlineLvl w:val="3"/>
    </w:pPr>
    <w:rPr>
      <w:rFonts w:ascii="Calibri" w:eastAsia="Calibri" w:hAnsi="Calibri" w:cs="Calibri"/>
      <w:b/>
      <w:sz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24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4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6395"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9931E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42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239"/>
  </w:style>
  <w:style w:type="paragraph" w:styleId="Piedepgina">
    <w:name w:val="footer"/>
    <w:basedOn w:val="Normal"/>
    <w:link w:val="PiedepginaCar"/>
    <w:uiPriority w:val="99"/>
    <w:unhideWhenUsed/>
    <w:rsid w:val="001942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.educacion.es/formacion/materiales/107/cd/html/html0402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darme@ufps.edu.c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xplora.eu/glosario-diseno-web-avanzado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>
          <a:noFill/>
        </a:ln>
        <a:effectLst/>
        <a:extLst>
          <a:ext uri="{C572A759-6A51-4108-AA02-DFA0A04FC94B}">
            <ma14:wrappingTextBoxFlag xmlns="" xmlns:ma14="http://schemas.microsoft.com/office/mac/drawingml/2011/main"/>
          </a:ext>
        </a:extLst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independiente 1-Intro Web-I sem 2014.docx</vt:lpstr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independiente 1-Intro Web-I sem 2014.docx</dc:title>
  <dc:creator>FREDY H. VERA R.</dc:creator>
  <cp:lastModifiedBy>Marco Adarme</cp:lastModifiedBy>
  <cp:revision>6</cp:revision>
  <cp:lastPrinted>2016-08-16T04:55:00Z</cp:lastPrinted>
  <dcterms:created xsi:type="dcterms:W3CDTF">2020-03-19T14:23:00Z</dcterms:created>
  <dcterms:modified xsi:type="dcterms:W3CDTF">2020-03-19T14:59:00Z</dcterms:modified>
</cp:coreProperties>
</file>