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6B55" w14:textId="236D392E" w:rsidR="00997B8C" w:rsidRDefault="00997B8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hi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ểu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"function"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"arrow function"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kèm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7B8C">
        <w:rPr>
          <w:rFonts w:ascii="Times New Roman" w:hAnsi="Times New Roman" w:cs="Times New Roman"/>
          <w:sz w:val="32"/>
          <w:szCs w:val="32"/>
        </w:rPr>
        <w:t>hoạ</w:t>
      </w:r>
      <w:proofErr w:type="spellEnd"/>
      <w:r w:rsidRPr="00997B8C">
        <w:rPr>
          <w:rFonts w:ascii="Times New Roman" w:hAnsi="Times New Roman" w:cs="Times New Roman"/>
          <w:sz w:val="32"/>
          <w:szCs w:val="32"/>
        </w:rPr>
        <w:t>.</w:t>
      </w:r>
    </w:p>
    <w:p w14:paraId="42C09FC3" w14:textId="5494D7E0" w:rsidR="008D2FA7" w:rsidRDefault="008D2F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proofErr w:type="gramStart"/>
      <w:r w:rsidRPr="008D2FA7">
        <w:rPr>
          <w:rFonts w:ascii="Times New Roman" w:hAnsi="Times New Roman" w:cs="Times New Roman"/>
          <w:b/>
          <w:bCs/>
          <w:sz w:val="32"/>
          <w:szCs w:val="32"/>
        </w:rPr>
        <w:t>Function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con,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tái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(function body).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2FA7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8D2FA7">
        <w:rPr>
          <w:rFonts w:ascii="Times New Roman" w:hAnsi="Times New Roman" w:cs="Times New Roman"/>
          <w:sz w:val="32"/>
          <w:szCs w:val="32"/>
        </w:rPr>
        <w:t>.</w:t>
      </w:r>
    </w:p>
    <w:p w14:paraId="128E41B7" w14:textId="78D1B60B" w:rsidR="008D2FA7" w:rsidRDefault="008D2FA7" w:rsidP="008D2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21B97FF8" w14:textId="77777777" w:rsidR="004B7D32" w:rsidRDefault="008D2FA7" w:rsidP="008D2FA7">
      <w:pPr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hàm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="004B7D32">
        <w:rPr>
          <w:rFonts w:ascii="Times New Roman" w:hAnsi="Times New Roman" w:cs="Times New Roman"/>
          <w:i/>
          <w:iCs/>
          <w:sz w:val="32"/>
          <w:szCs w:val="32"/>
        </w:rPr>
        <w:t>danh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4B7D32">
        <w:rPr>
          <w:rFonts w:ascii="Times New Roman" w:hAnsi="Times New Roman" w:cs="Times New Roman"/>
          <w:i/>
          <w:iCs/>
          <w:sz w:val="32"/>
          <w:szCs w:val="32"/>
        </w:rPr>
        <w:t>sách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4B7D32">
        <w:rPr>
          <w:rFonts w:ascii="Times New Roman" w:hAnsi="Times New Roman" w:cs="Times New Roman"/>
          <w:i/>
          <w:iCs/>
          <w:sz w:val="32"/>
          <w:szCs w:val="32"/>
        </w:rPr>
        <w:t>tham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4B7D32">
        <w:rPr>
          <w:rFonts w:ascii="Times New Roman" w:hAnsi="Times New Roman" w:cs="Times New Roman"/>
          <w:i/>
          <w:iCs/>
          <w:sz w:val="32"/>
          <w:szCs w:val="32"/>
        </w:rPr>
        <w:t>số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4B7D32">
        <w:rPr>
          <w:rFonts w:ascii="Times New Roman" w:hAnsi="Times New Roman" w:cs="Times New Roman"/>
          <w:i/>
          <w:iCs/>
          <w:sz w:val="32"/>
          <w:szCs w:val="32"/>
        </w:rPr>
        <w:t>truyền</w:t>
      </w:r>
      <w:proofErr w:type="spellEnd"/>
      <w:r w:rsidR="004B7D3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proofErr w:type="gramStart"/>
      <w:r w:rsidR="004B7D32">
        <w:rPr>
          <w:rFonts w:ascii="Times New Roman" w:hAnsi="Times New Roman" w:cs="Times New Roman"/>
          <w:i/>
          <w:iCs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){</w:t>
      </w:r>
      <w:proofErr w:type="gramEnd"/>
    </w:p>
    <w:p w14:paraId="1594A340" w14:textId="7949D18D" w:rsidR="004B7D32" w:rsidRDefault="004B7D32" w:rsidP="008D2FA7">
      <w:pPr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thân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hàm</w:t>
      </w:r>
      <w:proofErr w:type="spellEnd"/>
    </w:p>
    <w:p w14:paraId="15197566" w14:textId="1DD7832C" w:rsidR="008D2FA7" w:rsidRDefault="008D2FA7" w:rsidP="008D2FA7">
      <w:pPr>
        <w:ind w:left="144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71CFD77F" w14:textId="02A25AA9" w:rsidR="004B7D32" w:rsidRDefault="004B7D32" w:rsidP="008D2FA7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F69A807" w14:textId="0E24337A" w:rsidR="004B7D32" w:rsidRPr="004B7D32" w:rsidRDefault="004B7D32" w:rsidP="004B7D3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4B7D32">
        <w:rPr>
          <w:rFonts w:ascii="Consolas" w:eastAsia="Times New Roman" w:hAnsi="Consolas" w:cs="Courier New"/>
          <w:color w:val="CC99CD"/>
          <w:sz w:val="24"/>
          <w:szCs w:val="24"/>
        </w:rPr>
        <w:t>function</w:t>
      </w: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r w:rsidRPr="004B7D32">
        <w:rPr>
          <w:rFonts w:ascii="Consolas" w:eastAsia="Times New Roman" w:hAnsi="Consolas" w:cs="Courier New"/>
          <w:color w:val="F08D49"/>
          <w:sz w:val="24"/>
          <w:szCs w:val="24"/>
        </w:rPr>
        <w:t>Hello</w:t>
      </w: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 xml:space="preserve"> () {</w:t>
      </w:r>
    </w:p>
    <w:p w14:paraId="735FEF21" w14:textId="77777777" w:rsidR="004B7D32" w:rsidRPr="004B7D32" w:rsidRDefault="004B7D32" w:rsidP="004B7D3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 xml:space="preserve">  </w:t>
      </w:r>
      <w:proofErr w:type="gramStart"/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>console.</w:t>
      </w:r>
      <w:r w:rsidRPr="004B7D32">
        <w:rPr>
          <w:rFonts w:ascii="Consolas" w:eastAsia="Times New Roman" w:hAnsi="Consolas" w:cs="Courier New"/>
          <w:color w:val="F08D49"/>
          <w:sz w:val="24"/>
          <w:szCs w:val="24"/>
        </w:rPr>
        <w:t>log</w:t>
      </w: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proofErr w:type="gramEnd"/>
      <w:r w:rsidRPr="004B7D32">
        <w:rPr>
          <w:rFonts w:ascii="Consolas" w:eastAsia="Times New Roman" w:hAnsi="Consolas" w:cs="Courier New"/>
          <w:color w:val="7EC699"/>
          <w:sz w:val="24"/>
          <w:szCs w:val="24"/>
        </w:rPr>
        <w:t>"Hello World"</w:t>
      </w: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>);</w:t>
      </w:r>
    </w:p>
    <w:p w14:paraId="4265B5FB" w14:textId="77777777" w:rsidR="004B7D32" w:rsidRPr="004B7D32" w:rsidRDefault="004B7D32" w:rsidP="004B7D3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4B7D32">
        <w:rPr>
          <w:rFonts w:ascii="Consolas" w:eastAsia="Times New Roman" w:hAnsi="Consolas" w:cs="Courier New"/>
          <w:color w:val="CCCCCC"/>
          <w:sz w:val="24"/>
          <w:szCs w:val="24"/>
        </w:rPr>
        <w:t>}</w:t>
      </w:r>
    </w:p>
    <w:p w14:paraId="321D658E" w14:textId="1E3BC371" w:rsidR="004B7D32" w:rsidRDefault="004B7D32" w:rsidP="004B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rang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394C490" w14:textId="19FF32FA" w:rsidR="004B7D32" w:rsidRDefault="004B7D32" w:rsidP="004B7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B7D3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(a-</w:t>
      </w:r>
      <w:proofErr w:type="spellStart"/>
      <w:proofErr w:type="gramStart"/>
      <w:r w:rsidRPr="004B7D32">
        <w:rPr>
          <w:rFonts w:ascii="Times New Roman" w:hAnsi="Times New Roman" w:cs="Times New Roman"/>
          <w:sz w:val="32"/>
          <w:szCs w:val="32"/>
        </w:rPr>
        <w:t>z,A</w:t>
      </w:r>
      <w:proofErr w:type="spellEnd"/>
      <w:proofErr w:type="gramEnd"/>
      <w:r w:rsidRPr="004B7D32">
        <w:rPr>
          <w:rFonts w:ascii="Times New Roman" w:hAnsi="Times New Roman" w:cs="Times New Roman"/>
          <w:sz w:val="32"/>
          <w:szCs w:val="32"/>
        </w:rPr>
        <w:t>-Z)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7D3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4B7D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_.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2D23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</w:t>
      </w:r>
    </w:p>
    <w:p w14:paraId="543095A2" w14:textId="497EBB74" w:rsidR="004B7D32" w:rsidRDefault="004B7D32" w:rsidP="004B7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C7369A" w14:textId="360C1F3D" w:rsidR="004B7D32" w:rsidRDefault="004B7D32" w:rsidP="004B7D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</w:rPr>
        <w:t>helloVietnam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387056D2" w14:textId="2A0EF5B4" w:rsidR="004B7D32" w:rsidRDefault="004B7D32" w:rsidP="004B7D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123123Vietnam(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BE87041" w14:textId="7C424610" w:rsidR="004B7D32" w:rsidRDefault="004B7D32" w:rsidP="004B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91852AA" w14:textId="5BC7CAC6" w:rsidR="004B7D32" w:rsidRPr="002D23CD" w:rsidRDefault="004B7D32" w:rsidP="002D23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14:paraId="6CDE93C7" w14:textId="77777777" w:rsidR="004B7D32" w:rsidRDefault="004B7D32" w:rsidP="004B7D3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70754CA2" w14:textId="4CD6C479" w:rsidR="004B7D32" w:rsidRDefault="004B7D32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function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4"/>
          <w:szCs w:val="24"/>
        </w:rPr>
        <w:t>nothing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5F09E526" w14:textId="459C4C90" w:rsidR="004B7D32" w:rsidRDefault="004B7D32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 xml:space="preserve">     </w:t>
      </w:r>
      <w:r>
        <w:rPr>
          <w:rStyle w:val="token"/>
          <w:rFonts w:ascii="Consolas" w:hAnsi="Consolas"/>
          <w:color w:val="999999"/>
          <w:sz w:val="24"/>
          <w:szCs w:val="24"/>
        </w:rPr>
        <w:t xml:space="preserve">// </w:t>
      </w:r>
      <w:r>
        <w:rPr>
          <w:rStyle w:val="token"/>
          <w:rFonts w:ascii="Consolas" w:hAnsi="Consolas"/>
          <w:color w:val="999999"/>
          <w:sz w:val="24"/>
          <w:szCs w:val="24"/>
        </w:rPr>
        <w:t>body</w:t>
      </w:r>
    </w:p>
    <w:p w14:paraId="19A8DE37" w14:textId="77777777" w:rsidR="004B7D32" w:rsidRDefault="004B7D32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lastRenderedPageBreak/>
        <w:t>}</w:t>
      </w:r>
    </w:p>
    <w:p w14:paraId="1EEFB3AC" w14:textId="77777777" w:rsidR="004B7D32" w:rsidRDefault="004B7D32" w:rsidP="004B7D32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14:paraId="7D1F1254" w14:textId="58527809" w:rsidR="004B7D32" w:rsidRDefault="004B7D32" w:rsidP="004B7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14:paraId="207A4187" w14:textId="77777777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function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4"/>
          <w:szCs w:val="24"/>
        </w:rPr>
        <w:t>name</w:t>
      </w:r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</w:rPr>
        <w:t xml:space="preserve">param_1, </w:t>
      </w:r>
      <w:r>
        <w:rPr>
          <w:rStyle w:val="token"/>
          <w:rFonts w:ascii="Consolas" w:hAnsi="Consolas"/>
          <w:color w:val="67CDCC"/>
          <w:sz w:val="24"/>
          <w:szCs w:val="24"/>
        </w:rPr>
        <w:t>...</w:t>
      </w:r>
      <w:r>
        <w:rPr>
          <w:rStyle w:val="token"/>
          <w:rFonts w:ascii="Consolas" w:hAnsi="Consolas"/>
          <w:color w:val="CCCCCC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hAnsi="Consolas"/>
          <w:color w:val="CCCCCC"/>
          <w:sz w:val="24"/>
          <w:szCs w:val="24"/>
        </w:rPr>
        <w:t>pram_n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</w:rPr>
        <w:t>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0D30A286" w14:textId="77777777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ab/>
      </w:r>
      <w:r>
        <w:rPr>
          <w:rStyle w:val="token"/>
          <w:rFonts w:ascii="Consolas" w:hAnsi="Consolas"/>
          <w:color w:val="999999"/>
          <w:sz w:val="24"/>
          <w:szCs w:val="24"/>
        </w:rPr>
        <w:t>//code</w:t>
      </w:r>
    </w:p>
    <w:p w14:paraId="1DD7B74A" w14:textId="77777777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779F45BB" w14:textId="77777777" w:rsidR="002D23CD" w:rsidRPr="002D23CD" w:rsidRDefault="002D23CD" w:rsidP="002D23CD">
      <w:pPr>
        <w:shd w:val="clear" w:color="auto" w:fill="FFFFFF"/>
        <w:spacing w:after="150" w:line="240" w:lineRule="auto"/>
        <w:ind w:left="1080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 xml:space="preserve">Trong </w:t>
      </w:r>
      <w:proofErr w:type="spellStart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đó</w:t>
      </w:r>
      <w:proofErr w:type="spellEnd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:</w:t>
      </w:r>
    </w:p>
    <w:p w14:paraId="34430B73" w14:textId="77777777" w:rsidR="002D23CD" w:rsidRPr="002D23CD" w:rsidRDefault="002D23CD" w:rsidP="002D23CD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proofErr w:type="spellStart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funName</w:t>
      </w:r>
      <w:proofErr w:type="spellEnd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 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là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tên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của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hàm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các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bạn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muốn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đặt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</w:p>
    <w:p w14:paraId="262CD1D3" w14:textId="28EDC887" w:rsidR="002D23CD" w:rsidRPr="002D23CD" w:rsidRDefault="002D23CD" w:rsidP="002D23CD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333333"/>
          <w:sz w:val="24"/>
          <w:szCs w:val="24"/>
        </w:rPr>
      </w:pPr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param_</w:t>
      </w:r>
      <w:proofErr w:type="gramStart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1,...</w:t>
      </w:r>
      <w:proofErr w:type="gramEnd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,</w:t>
      </w:r>
      <w:proofErr w:type="spellStart"/>
      <w:r w:rsidRPr="002D23CD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pram_n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là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các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tham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số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mà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các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bạn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muốn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truyền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vào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hàm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(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không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giới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hạn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số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lượng</w:t>
      </w:r>
      <w:proofErr w:type="spellEnd"/>
      <w:r w:rsidRPr="002D23C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).</w:t>
      </w:r>
    </w:p>
    <w:p w14:paraId="66EC97DF" w14:textId="053507B1" w:rsidR="002D23CD" w:rsidRDefault="002D23CD" w:rsidP="004B7D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76DF0C" w14:textId="77777777" w:rsidR="002D23CD" w:rsidRPr="002D23CD" w:rsidRDefault="002D23CD" w:rsidP="002D2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23C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D23CD">
        <w:rPr>
          <w:rFonts w:ascii="Times New Roman" w:hAnsi="Times New Roman" w:cs="Times New Roman"/>
          <w:sz w:val="32"/>
          <w:szCs w:val="32"/>
        </w:rPr>
        <w:t>return</w:t>
      </w:r>
      <w:proofErr w:type="gramEnd"/>
    </w:p>
    <w:p w14:paraId="43298271" w14:textId="1ADC0A1E" w:rsidR="002D23CD" w:rsidRDefault="002D23CD" w:rsidP="002D2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23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23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2D23C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D23CD">
        <w:rPr>
          <w:rFonts w:ascii="Times New Roman" w:hAnsi="Times New Roman" w:cs="Times New Roman"/>
          <w:sz w:val="32"/>
          <w:szCs w:val="32"/>
        </w:rPr>
        <w:t>return</w:t>
      </w:r>
      <w:proofErr w:type="gramEnd"/>
    </w:p>
    <w:p w14:paraId="7EAFAFC0" w14:textId="7DC8A71D" w:rsidR="002D23CD" w:rsidRDefault="002D23CD" w:rsidP="002D23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6922AC0" w14:textId="2D10CBBB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function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24"/>
          <w:szCs w:val="24"/>
        </w:rPr>
        <w:t>tinhTong</w:t>
      </w:r>
      <w:proofErr w:type="spellEnd"/>
      <w:r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CCCCCC"/>
          <w:sz w:val="24"/>
          <w:szCs w:val="24"/>
        </w:rPr>
        <w:t>a, b)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</w:p>
    <w:p w14:paraId="407EDB12" w14:textId="77777777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HTMLCode"/>
          <w:rFonts w:ascii="Consolas" w:hAnsi="Consolas"/>
          <w:color w:val="CCCCCC"/>
          <w:sz w:val="24"/>
          <w:szCs w:val="24"/>
        </w:rPr>
        <w:tab/>
      </w:r>
      <w:r>
        <w:rPr>
          <w:rStyle w:val="token"/>
          <w:rFonts w:ascii="Consolas" w:hAnsi="Consolas"/>
          <w:color w:val="CC99CD"/>
          <w:sz w:val="24"/>
          <w:szCs w:val="24"/>
        </w:rPr>
        <w:t>return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a </w:t>
      </w:r>
      <w:r>
        <w:rPr>
          <w:rStyle w:val="token"/>
          <w:rFonts w:ascii="Consolas" w:hAnsi="Consolas"/>
          <w:color w:val="67CDCC"/>
          <w:sz w:val="24"/>
          <w:szCs w:val="24"/>
        </w:rPr>
        <w:t>+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4"/>
          <w:szCs w:val="24"/>
        </w:rPr>
        <w:t>b</w:t>
      </w:r>
      <w:r>
        <w:rPr>
          <w:rStyle w:val="token"/>
          <w:rFonts w:ascii="Consolas" w:hAnsi="Consolas"/>
          <w:color w:val="CCCCCC"/>
          <w:sz w:val="24"/>
          <w:szCs w:val="24"/>
        </w:rPr>
        <w:t>;</w:t>
      </w:r>
      <w:proofErr w:type="gramEnd"/>
    </w:p>
    <w:p w14:paraId="5DA71AC7" w14:textId="77777777" w:rsidR="002D23CD" w:rsidRDefault="002D23CD" w:rsidP="002D23C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0233FD39" w14:textId="77777777" w:rsidR="002D23CD" w:rsidRPr="002D23CD" w:rsidRDefault="002D23CD" w:rsidP="002D23CD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14:paraId="3EED6C24" w14:textId="0C4EA85B" w:rsidR="002D23CD" w:rsidRDefault="004E15F8" w:rsidP="002D23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2.Arrow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Function :</w:t>
      </w:r>
      <w:proofErr w:type="gramEnd"/>
    </w:p>
    <w:p w14:paraId="61F2F0DF" w14:textId="146C074E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Arrow function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JavaScript,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"=&gt;" (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mũi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arrow function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400F97EB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04FA8964" w14:textId="503E59B8" w:rsidR="004E15F8" w:rsidRPr="004E15F8" w:rsidRDefault="004E15F8" w:rsidP="004E15F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E15F8">
        <w:rPr>
          <w:rStyle w:val="token"/>
          <w:rFonts w:ascii="Consolas" w:hAnsi="Consolas"/>
          <w:color w:val="CC99CD"/>
          <w:sz w:val="24"/>
          <w:szCs w:val="24"/>
        </w:rPr>
        <w:lastRenderedPageBreak/>
        <w:t xml:space="preserve">let </w:t>
      </w:r>
      <w:proofErr w:type="spellStart"/>
      <w:r w:rsidRPr="004E15F8">
        <w:rPr>
          <w:rStyle w:val="token"/>
          <w:rFonts w:ascii="Consolas" w:hAnsi="Consolas"/>
          <w:color w:val="CC99CD"/>
          <w:sz w:val="24"/>
          <w:szCs w:val="24"/>
        </w:rPr>
        <w:t>func</w:t>
      </w:r>
      <w:proofErr w:type="spellEnd"/>
      <w:r w:rsidRPr="004E15F8">
        <w:rPr>
          <w:rStyle w:val="token"/>
          <w:rFonts w:ascii="Consolas" w:hAnsi="Consolas"/>
          <w:color w:val="CC99CD"/>
          <w:sz w:val="24"/>
          <w:szCs w:val="24"/>
        </w:rPr>
        <w:t xml:space="preserve"> = (arg1, arg</w:t>
      </w:r>
      <w:proofErr w:type="gramStart"/>
      <w:r w:rsidRPr="004E15F8">
        <w:rPr>
          <w:rStyle w:val="token"/>
          <w:rFonts w:ascii="Consolas" w:hAnsi="Consolas"/>
          <w:color w:val="CC99CD"/>
          <w:sz w:val="24"/>
          <w:szCs w:val="24"/>
        </w:rPr>
        <w:t>2,...</w:t>
      </w:r>
      <w:proofErr w:type="gramEnd"/>
      <w:r w:rsidRPr="004E15F8">
        <w:rPr>
          <w:rStyle w:val="token"/>
          <w:rFonts w:ascii="Consolas" w:hAnsi="Consolas"/>
          <w:color w:val="CC99CD"/>
          <w:sz w:val="24"/>
          <w:szCs w:val="24"/>
        </w:rPr>
        <w:t xml:space="preserve">, </w:t>
      </w:r>
      <w:proofErr w:type="spellStart"/>
      <w:r w:rsidRPr="004E15F8">
        <w:rPr>
          <w:rStyle w:val="token"/>
          <w:rFonts w:ascii="Consolas" w:hAnsi="Consolas"/>
          <w:color w:val="CC99CD"/>
          <w:sz w:val="24"/>
          <w:szCs w:val="24"/>
        </w:rPr>
        <w:t>argN</w:t>
      </w:r>
      <w:proofErr w:type="spellEnd"/>
      <w:r w:rsidRPr="004E15F8">
        <w:rPr>
          <w:rStyle w:val="token"/>
          <w:rFonts w:ascii="Consolas" w:hAnsi="Consolas"/>
          <w:color w:val="CC99CD"/>
          <w:sz w:val="24"/>
          <w:szCs w:val="24"/>
        </w:rPr>
        <w:t>) =&gt; expression;</w:t>
      </w:r>
    </w:p>
    <w:p w14:paraId="3B40235D" w14:textId="77777777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Arrow function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(arg1, arg</w:t>
      </w:r>
      <w:proofErr w:type="gramStart"/>
      <w:r w:rsidRPr="004E15F8">
        <w:rPr>
          <w:rFonts w:ascii="Times New Roman" w:hAnsi="Times New Roman" w:cs="Times New Roman"/>
          <w:sz w:val="32"/>
          <w:szCs w:val="32"/>
        </w:rPr>
        <w:t>2,...</w:t>
      </w:r>
      <w:proofErr w:type="gramEnd"/>
      <w:r w:rsidRPr="004E15F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argN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expression,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.</w:t>
      </w:r>
    </w:p>
    <w:p w14:paraId="26998B0B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6B77D9D1" w14:textId="3B19B8A2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Trong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ngoặc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{}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return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E15F8">
        <w:rPr>
          <w:rFonts w:ascii="Times New Roman" w:hAnsi="Times New Roman" w:cs="Times New Roman"/>
          <w:sz w:val="32"/>
          <w:szCs w:val="32"/>
        </w:rPr>
        <w:t>quả</w:t>
      </w:r>
      <w:proofErr w:type="spellEnd"/>
      <w:proofErr w:type="gramEnd"/>
    </w:p>
    <w:p w14:paraId="191E47E9" w14:textId="77777777" w:rsidR="004E15F8" w:rsidRPr="004E15F8" w:rsidRDefault="004E15F8" w:rsidP="004E15F8">
      <w:pPr>
        <w:pStyle w:val="HTMLPreformatted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  <w:sz w:val="24"/>
          <w:szCs w:val="24"/>
        </w:rPr>
      </w:pPr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let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func</w:t>
      </w:r>
      <w:proofErr w:type="spell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= (arg1, arg</w:t>
      </w:r>
      <w:proofErr w:type="gram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2,...</w:t>
      </w:r>
      <w:proofErr w:type="gram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,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argN</w:t>
      </w:r>
      <w:proofErr w:type="spell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>) =&gt; {</w:t>
      </w:r>
    </w:p>
    <w:p w14:paraId="39B986A5" w14:textId="77777777" w:rsidR="004E15F8" w:rsidRPr="004E15F8" w:rsidRDefault="004E15F8" w:rsidP="004E15F8">
      <w:pPr>
        <w:pStyle w:val="HTMLPreformatted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  <w:sz w:val="24"/>
          <w:szCs w:val="24"/>
        </w:rPr>
      </w:pPr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 // Các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câu</w:t>
      </w:r>
      <w:proofErr w:type="spell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lệnh</w:t>
      </w:r>
      <w:proofErr w:type="spell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và</w:t>
      </w:r>
      <w:proofErr w:type="spellEnd"/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logic ở </w:t>
      </w:r>
      <w:proofErr w:type="spell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đây</w:t>
      </w:r>
      <w:proofErr w:type="spellEnd"/>
    </w:p>
    <w:p w14:paraId="1D6F28FB" w14:textId="77777777" w:rsidR="004E15F8" w:rsidRPr="004E15F8" w:rsidRDefault="004E15F8" w:rsidP="004E15F8">
      <w:pPr>
        <w:pStyle w:val="HTMLPreformatted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  <w:sz w:val="24"/>
          <w:szCs w:val="24"/>
        </w:rPr>
      </w:pPr>
      <w:r w:rsidRPr="004E15F8">
        <w:rPr>
          <w:rStyle w:val="HTMLCode"/>
          <w:rFonts w:ascii="Consolas" w:hAnsi="Consolas"/>
          <w:color w:val="CCCCCC"/>
          <w:sz w:val="24"/>
          <w:szCs w:val="24"/>
        </w:rPr>
        <w:t xml:space="preserve">  return </w:t>
      </w:r>
      <w:proofErr w:type="gramStart"/>
      <w:r w:rsidRPr="004E15F8">
        <w:rPr>
          <w:rStyle w:val="HTMLCode"/>
          <w:rFonts w:ascii="Consolas" w:hAnsi="Consolas"/>
          <w:color w:val="CCCCCC"/>
          <w:sz w:val="24"/>
          <w:szCs w:val="24"/>
        </w:rPr>
        <w:t>something;</w:t>
      </w:r>
      <w:proofErr w:type="gramEnd"/>
    </w:p>
    <w:p w14:paraId="5B4901BE" w14:textId="4C83F222" w:rsidR="004E15F8" w:rsidRPr="004E15F8" w:rsidRDefault="004E15F8" w:rsidP="004E15F8">
      <w:pPr>
        <w:pStyle w:val="HTMLPreformatted"/>
        <w:pBdr>
          <w:top w:val="single" w:sz="6" w:space="12" w:color="CCCCCC"/>
          <w:left w:val="single" w:sz="6" w:space="0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720"/>
        <w:rPr>
          <w:rStyle w:val="HTMLCode"/>
          <w:rFonts w:ascii="Consolas" w:hAnsi="Consolas"/>
          <w:color w:val="CCCCCC"/>
          <w:sz w:val="24"/>
          <w:szCs w:val="24"/>
        </w:rPr>
      </w:pPr>
      <w:r w:rsidRPr="004E15F8">
        <w:rPr>
          <w:rStyle w:val="HTMLCode"/>
          <w:rFonts w:ascii="Consolas" w:hAnsi="Consolas"/>
          <w:color w:val="CCCCCC"/>
          <w:sz w:val="24"/>
          <w:szCs w:val="24"/>
        </w:rPr>
        <w:t>}</w:t>
      </w:r>
    </w:p>
    <w:p w14:paraId="6FEC294C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65AF5CC8" w14:textId="291E1EA1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Arrow function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function expression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huống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nhau</w:t>
      </w:r>
      <w:proofErr w:type="spellEnd"/>
    </w:p>
    <w:p w14:paraId="11F6A763" w14:textId="6033973E" w:rsidR="004E15F8" w:rsidRDefault="004E15F8" w:rsidP="004E15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So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62725A5" w14:textId="2A17C8A8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3.1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Khai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76DBE8C1" w14:textId="77777777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Function: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"function"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ngoặc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ngoặc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nhọn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"{}"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.</w:t>
      </w:r>
    </w:p>
    <w:p w14:paraId="6D7D2EB2" w14:textId="77777777" w:rsidR="004E15F8" w:rsidRPr="004E15F8" w:rsidRDefault="004E15F8" w:rsidP="004E15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4E15F8">
        <w:rPr>
          <w:rFonts w:ascii="Times New Roman" w:hAnsi="Times New Roman" w:cs="Times New Roman"/>
          <w:sz w:val="32"/>
          <w:szCs w:val="32"/>
        </w:rPr>
        <w:t xml:space="preserve">Arrow Function: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arrow function,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mũi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"=&gt;"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.</w:t>
      </w:r>
    </w:p>
    <w:p w14:paraId="3DE8E9EC" w14:textId="330E89B3" w:rsidR="004E15F8" w:rsidRDefault="004E15F8" w:rsidP="004E15F8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34C3BC04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// Function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thông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thường</w:t>
      </w:r>
      <w:proofErr w:type="spellEnd"/>
    </w:p>
    <w:p w14:paraId="5410AAB0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function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regularFunction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(x) {</w:t>
      </w:r>
    </w:p>
    <w:p w14:paraId="1E70F57C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return x *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2;</w:t>
      </w:r>
      <w:proofErr w:type="gramEnd"/>
    </w:p>
    <w:p w14:paraId="6E865DD3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lastRenderedPageBreak/>
        <w:t>}</w:t>
      </w:r>
    </w:p>
    <w:p w14:paraId="33CA684E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77104D87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// Arrow function</w:t>
      </w:r>
    </w:p>
    <w:p w14:paraId="15D7B013" w14:textId="477B220A" w:rsidR="004E15F8" w:rsidRPr="004E15F8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const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arrowFunction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= (x) =&gt; x *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2;</w:t>
      </w:r>
      <w:proofErr w:type="gramEnd"/>
    </w:p>
    <w:p w14:paraId="1664031A" w14:textId="77777777" w:rsidR="004E15F8" w:rsidRPr="004E15F8" w:rsidRDefault="004E15F8" w:rsidP="004E15F8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02F899C" w14:textId="52A2E08A" w:rsidR="004E15F8" w:rsidRPr="004E15F8" w:rsidRDefault="004A1361" w:rsidP="004E15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r w:rsidR="004E15F8" w:rsidRPr="004E15F8">
        <w:rPr>
          <w:rFonts w:ascii="Times New Roman" w:hAnsi="Times New Roman" w:cs="Times New Roman"/>
          <w:sz w:val="32"/>
          <w:szCs w:val="32"/>
        </w:rPr>
        <w:t>Phạm vi "this":</w:t>
      </w:r>
    </w:p>
    <w:p w14:paraId="7ABEEFB3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09FE918E" w14:textId="77777777" w:rsidR="004E15F8" w:rsidRPr="004A1361" w:rsidRDefault="004E15F8" w:rsidP="004A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Function: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"this"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. Thường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>.</w:t>
      </w:r>
    </w:p>
    <w:p w14:paraId="06229AE1" w14:textId="77777777" w:rsidR="004E15F8" w:rsidRPr="004A1361" w:rsidRDefault="004E15F8" w:rsidP="004A13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Arrow Function: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(lexical scoping), do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"this"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"this"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rằng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"this"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trỏ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arrow.</w:t>
      </w:r>
    </w:p>
    <w:p w14:paraId="789C563E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001B351A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const obj = {</w:t>
      </w:r>
    </w:p>
    <w:p w14:paraId="2ED0CBC3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name: 'Alice',</w:t>
      </w:r>
    </w:p>
    <w:p w14:paraId="1B25BCDA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regularFunction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function () {</w:t>
      </w:r>
    </w:p>
    <w:p w14:paraId="11CAC43A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  console.log(this.name); // In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ra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"Alice"</w:t>
      </w:r>
    </w:p>
    <w:p w14:paraId="2AD68E0F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},</w:t>
      </w:r>
    </w:p>
    <w:p w14:paraId="041496A4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arrowFunction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() =&gt; {</w:t>
      </w:r>
    </w:p>
    <w:p w14:paraId="24E3C61B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  console.log(this.name); // In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ra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undefined</w:t>
      </w:r>
    </w:p>
    <w:p w14:paraId="5133B9F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},</w:t>
      </w:r>
    </w:p>
    <w:p w14:paraId="48716556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};</w:t>
      </w:r>
    </w:p>
    <w:p w14:paraId="414967B6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381C984B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proofErr w:type="spellStart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obj.regularFunction</w:t>
      </w:r>
      <w:proofErr w:type="spellEnd"/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();</w:t>
      </w:r>
    </w:p>
    <w:p w14:paraId="7FBFE45B" w14:textId="3669A1DE" w:rsidR="004E15F8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proofErr w:type="spellStart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obj.arrowFunction</w:t>
      </w:r>
      <w:proofErr w:type="spellEnd"/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();</w:t>
      </w:r>
    </w:p>
    <w:p w14:paraId="394AC57B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const obj = {</w:t>
      </w:r>
    </w:p>
    <w:p w14:paraId="0486D04F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lastRenderedPageBreak/>
        <w:t xml:space="preserve">  name: 'Alice',</w:t>
      </w:r>
    </w:p>
    <w:p w14:paraId="42F22B4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regularFunction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function () {</w:t>
      </w:r>
    </w:p>
    <w:p w14:paraId="5F726488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  console.log(this.name); // In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ra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"Alice"</w:t>
      </w:r>
    </w:p>
    <w:p w14:paraId="4287A247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},</w:t>
      </w:r>
    </w:p>
    <w:p w14:paraId="686954B5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arrowFunction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() =&gt; {</w:t>
      </w:r>
    </w:p>
    <w:p w14:paraId="2BE3989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  console.log(this.name); // In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ra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: undefined</w:t>
      </w:r>
    </w:p>
    <w:p w14:paraId="5560D355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},</w:t>
      </w:r>
    </w:p>
    <w:p w14:paraId="7E9849DA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};</w:t>
      </w:r>
    </w:p>
    <w:p w14:paraId="33563891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0DC4DCA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proofErr w:type="spellStart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obj.regularFunction</w:t>
      </w:r>
      <w:proofErr w:type="spellEnd"/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();</w:t>
      </w:r>
    </w:p>
    <w:p w14:paraId="266EA41A" w14:textId="5450F10B" w:rsidR="004A1361" w:rsidRPr="004E15F8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proofErr w:type="spellStart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obj.arrowFunction</w:t>
      </w:r>
      <w:proofErr w:type="spellEnd"/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();</w:t>
      </w:r>
    </w:p>
    <w:p w14:paraId="20A584AF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2BE2B92F" w14:textId="0B64730C" w:rsidR="004E15F8" w:rsidRPr="004E15F8" w:rsidRDefault="004A1361" w:rsidP="004E15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3.3 </w:t>
      </w:r>
      <w:r w:rsidR="004E15F8" w:rsidRPr="004E15F8">
        <w:rPr>
          <w:rFonts w:ascii="Times New Roman" w:hAnsi="Times New Roman" w:cs="Times New Roman"/>
          <w:sz w:val="32"/>
          <w:szCs w:val="32"/>
        </w:rPr>
        <w:t xml:space="preserve">Tham </w:t>
      </w:r>
      <w:proofErr w:type="spellStart"/>
      <w:r w:rsidR="004E15F8" w:rsidRPr="004E15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4E15F8"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15F8" w:rsidRPr="004E15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E15F8" w:rsidRPr="004E15F8">
        <w:rPr>
          <w:rFonts w:ascii="Times New Roman" w:hAnsi="Times New Roman" w:cs="Times New Roman"/>
          <w:sz w:val="32"/>
          <w:szCs w:val="32"/>
        </w:rPr>
        <w:t xml:space="preserve"> "arguments":</w:t>
      </w:r>
    </w:p>
    <w:p w14:paraId="33E71977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43C8B875" w14:textId="77777777" w:rsidR="004E15F8" w:rsidRPr="004A1361" w:rsidRDefault="004E15F8" w:rsidP="004A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Function: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chấp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"arguments". "arguments"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>.</w:t>
      </w:r>
    </w:p>
    <w:p w14:paraId="06592C43" w14:textId="77777777" w:rsidR="004E15F8" w:rsidRPr="004A1361" w:rsidRDefault="004E15F8" w:rsidP="004A13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Arrow Function: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"arguments".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rest parameters.</w:t>
      </w:r>
    </w:p>
    <w:p w14:paraId="2603ABF5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76E34750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// Function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với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số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lượng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tham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số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tùy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ý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và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sử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dụng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"arguments"</w:t>
      </w:r>
    </w:p>
    <w:p w14:paraId="0833AE3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function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sum(</w:t>
      </w:r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) {</w:t>
      </w:r>
    </w:p>
    <w:p w14:paraId="41AE5775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let result =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0;</w:t>
      </w:r>
      <w:proofErr w:type="gramEnd"/>
    </w:p>
    <w:p w14:paraId="585DEC2F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for (let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i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= 0;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i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&lt; </w:t>
      </w:r>
      <w:proofErr w:type="spellStart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arguments.length</w:t>
      </w:r>
      <w:proofErr w:type="spellEnd"/>
      <w:proofErr w:type="gram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;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i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>++) {</w:t>
      </w:r>
    </w:p>
    <w:p w14:paraId="263AA84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  result += arguments[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i</w:t>
      </w:r>
      <w:proofErr w:type="spellEnd"/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];</w:t>
      </w:r>
      <w:proofErr w:type="gramEnd"/>
    </w:p>
    <w:p w14:paraId="3355B60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}</w:t>
      </w:r>
    </w:p>
    <w:p w14:paraId="7A342FE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lastRenderedPageBreak/>
        <w:t xml:space="preserve">  return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result;</w:t>
      </w:r>
      <w:proofErr w:type="gramEnd"/>
    </w:p>
    <w:p w14:paraId="3F1DE40B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}</w:t>
      </w:r>
    </w:p>
    <w:p w14:paraId="78C2460C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50062236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// Arrow function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không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hỗ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trợ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"arguments"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và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chỉ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chấp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nhận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tham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số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đơn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giản</w:t>
      </w:r>
      <w:proofErr w:type="spellEnd"/>
    </w:p>
    <w:p w14:paraId="7244D0E0" w14:textId="165B422B" w:rsidR="004E15F8" w:rsidRPr="004E15F8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const add = (x, y) =&gt; x +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y;</w:t>
      </w:r>
      <w:proofErr w:type="gramEnd"/>
    </w:p>
    <w:p w14:paraId="75E89085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168D3CAA" w14:textId="208FF6D6" w:rsidR="004E15F8" w:rsidRPr="004E15F8" w:rsidRDefault="004A1361" w:rsidP="004E15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 </w:t>
      </w:r>
      <w:r w:rsidR="004E15F8" w:rsidRPr="004E15F8">
        <w:rPr>
          <w:rFonts w:ascii="Times New Roman" w:hAnsi="Times New Roman" w:cs="Times New Roman"/>
          <w:sz w:val="32"/>
          <w:szCs w:val="32"/>
        </w:rPr>
        <w:t>Constructor:</w:t>
      </w:r>
    </w:p>
    <w:p w14:paraId="435D0D04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p w14:paraId="63C92253" w14:textId="77777777" w:rsidR="004E15F8" w:rsidRPr="004A1361" w:rsidRDefault="004E15F8" w:rsidP="004A13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Function: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constructor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"new". Khi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"new",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"this"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>.</w:t>
      </w:r>
    </w:p>
    <w:p w14:paraId="3636BC1F" w14:textId="4DFD3A12" w:rsidR="004E15F8" w:rsidRPr="004A1361" w:rsidRDefault="004E15F8" w:rsidP="004A13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A1361">
        <w:rPr>
          <w:rFonts w:ascii="Times New Roman" w:hAnsi="Times New Roman" w:cs="Times New Roman"/>
          <w:sz w:val="32"/>
          <w:szCs w:val="32"/>
        </w:rPr>
        <w:t xml:space="preserve">Arrow Function: Arrow function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constructor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1361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4A136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CDBAF4D" w14:textId="77777777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E15F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E15F8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4E15F8">
        <w:rPr>
          <w:rFonts w:ascii="Times New Roman" w:hAnsi="Times New Roman" w:cs="Times New Roman"/>
          <w:sz w:val="32"/>
          <w:szCs w:val="32"/>
        </w:rPr>
        <w:t>:</w:t>
      </w:r>
    </w:p>
    <w:p w14:paraId="780C038C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function Person(name) {</w:t>
      </w:r>
    </w:p>
    <w:p w14:paraId="7FF11CD9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this.name =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name;</w:t>
      </w:r>
      <w:proofErr w:type="gramEnd"/>
    </w:p>
    <w:p w14:paraId="5FECAEEF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}</w:t>
      </w:r>
    </w:p>
    <w:p w14:paraId="15FFFBA4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18657CE0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const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alice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= new Person('Alice'); //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Tạo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đối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tượng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từ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hàm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thông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thường</w:t>
      </w:r>
      <w:proofErr w:type="spellEnd"/>
    </w:p>
    <w:p w14:paraId="08745CFE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732037EA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const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ArrowPerson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= (name) =&gt; {</w:t>
      </w:r>
    </w:p>
    <w:p w14:paraId="360DFC54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 this.name = </w:t>
      </w:r>
      <w:proofErr w:type="gram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name;</w:t>
      </w:r>
      <w:proofErr w:type="gramEnd"/>
    </w:p>
    <w:p w14:paraId="5195E0C8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>};</w:t>
      </w:r>
    </w:p>
    <w:p w14:paraId="7DDD3052" w14:textId="77777777" w:rsidR="004A1361" w:rsidRPr="004A1361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</w:p>
    <w:p w14:paraId="70FCD722" w14:textId="2993A790" w:rsidR="004E15F8" w:rsidRPr="004E15F8" w:rsidRDefault="004A1361" w:rsidP="004A1361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ind w:left="1440"/>
        <w:rPr>
          <w:rStyle w:val="HTMLCode"/>
          <w:rFonts w:ascii="Consolas" w:hAnsi="Consolas"/>
          <w:color w:val="CCCCCC"/>
          <w:sz w:val="24"/>
          <w:szCs w:val="24"/>
        </w:rPr>
      </w:pPr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//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ArrowPerson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không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thể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sử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dụng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như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constructor,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sẽ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gây</w:t>
      </w:r>
      <w:proofErr w:type="spellEnd"/>
      <w:r w:rsidRPr="004A1361"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proofErr w:type="spellStart"/>
      <w:r w:rsidRPr="004A1361">
        <w:rPr>
          <w:rStyle w:val="HTMLCode"/>
          <w:rFonts w:ascii="Consolas" w:hAnsi="Consolas"/>
          <w:color w:val="CCCCCC"/>
          <w:sz w:val="24"/>
          <w:szCs w:val="24"/>
        </w:rPr>
        <w:t>lỗi</w:t>
      </w:r>
      <w:proofErr w:type="spellEnd"/>
    </w:p>
    <w:p w14:paraId="4DB3C0ED" w14:textId="390C15E2" w:rsidR="004E15F8" w:rsidRPr="004E15F8" w:rsidRDefault="004E15F8" w:rsidP="004E15F8">
      <w:pPr>
        <w:rPr>
          <w:rFonts w:ascii="Times New Roman" w:hAnsi="Times New Roman" w:cs="Times New Roman"/>
          <w:sz w:val="32"/>
          <w:szCs w:val="32"/>
        </w:rPr>
      </w:pPr>
    </w:p>
    <w:sectPr w:rsidR="004E15F8" w:rsidRPr="004E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FF7"/>
    <w:multiLevelType w:val="multilevel"/>
    <w:tmpl w:val="98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85ADC"/>
    <w:multiLevelType w:val="hybridMultilevel"/>
    <w:tmpl w:val="D2EE711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6D25CE8"/>
    <w:multiLevelType w:val="hybridMultilevel"/>
    <w:tmpl w:val="3D6CC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C7B07"/>
    <w:multiLevelType w:val="multilevel"/>
    <w:tmpl w:val="98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3711"/>
    <w:multiLevelType w:val="hybridMultilevel"/>
    <w:tmpl w:val="9A288F46"/>
    <w:lvl w:ilvl="0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C2660E0"/>
    <w:multiLevelType w:val="hybridMultilevel"/>
    <w:tmpl w:val="5A0252C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42364ADB"/>
    <w:multiLevelType w:val="multilevel"/>
    <w:tmpl w:val="98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964B1"/>
    <w:multiLevelType w:val="hybridMultilevel"/>
    <w:tmpl w:val="7E668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552328"/>
    <w:multiLevelType w:val="multilevel"/>
    <w:tmpl w:val="98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5367"/>
    <w:multiLevelType w:val="multilevel"/>
    <w:tmpl w:val="9894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26CA0"/>
    <w:multiLevelType w:val="hybridMultilevel"/>
    <w:tmpl w:val="1FD23C3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66613899">
    <w:abstractNumId w:val="2"/>
  </w:num>
  <w:num w:numId="2" w16cid:durableId="634530541">
    <w:abstractNumId w:val="1"/>
  </w:num>
  <w:num w:numId="3" w16cid:durableId="425075010">
    <w:abstractNumId w:val="4"/>
  </w:num>
  <w:num w:numId="4" w16cid:durableId="596600362">
    <w:abstractNumId w:val="5"/>
  </w:num>
  <w:num w:numId="5" w16cid:durableId="103841376">
    <w:abstractNumId w:val="10"/>
  </w:num>
  <w:num w:numId="6" w16cid:durableId="1993169210">
    <w:abstractNumId w:val="7"/>
  </w:num>
  <w:num w:numId="7" w16cid:durableId="173886192">
    <w:abstractNumId w:val="9"/>
  </w:num>
  <w:num w:numId="8" w16cid:durableId="1524200416">
    <w:abstractNumId w:val="3"/>
  </w:num>
  <w:num w:numId="9" w16cid:durableId="202641574">
    <w:abstractNumId w:val="8"/>
  </w:num>
  <w:num w:numId="10" w16cid:durableId="2069527766">
    <w:abstractNumId w:val="0"/>
  </w:num>
  <w:num w:numId="11" w16cid:durableId="1484472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8C"/>
    <w:rsid w:val="002D23CD"/>
    <w:rsid w:val="004A1361"/>
    <w:rsid w:val="004B7D32"/>
    <w:rsid w:val="004E15F8"/>
    <w:rsid w:val="008D2FA7"/>
    <w:rsid w:val="00997B8C"/>
    <w:rsid w:val="00BF1601"/>
    <w:rsid w:val="00EA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912AB6"/>
  <w15:chartTrackingRefBased/>
  <w15:docId w15:val="{41D830FC-54AE-4842-8AF6-9DCF54B0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D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D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7D32"/>
  </w:style>
  <w:style w:type="paragraph" w:styleId="NormalWeb">
    <w:name w:val="Normal (Web)"/>
    <w:basedOn w:val="Normal"/>
    <w:uiPriority w:val="99"/>
    <w:semiHidden/>
    <w:unhideWhenUsed/>
    <w:rsid w:val="002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3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23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4E15F8"/>
  </w:style>
  <w:style w:type="character" w:customStyle="1" w:styleId="hljs-title">
    <w:name w:val="hljs-title"/>
    <w:basedOn w:val="DefaultParagraphFont"/>
    <w:rsid w:val="004E15F8"/>
  </w:style>
  <w:style w:type="character" w:customStyle="1" w:styleId="hljs-params">
    <w:name w:val="hljs-params"/>
    <w:basedOn w:val="DefaultParagraphFont"/>
    <w:rsid w:val="004E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062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6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786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467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6501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2598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29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0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998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2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397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999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61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3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293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 Nhat</dc:creator>
  <cp:keywords/>
  <dc:description/>
  <cp:lastModifiedBy>Linh Huynh Nhat</cp:lastModifiedBy>
  <cp:revision>1</cp:revision>
  <dcterms:created xsi:type="dcterms:W3CDTF">2023-09-10T14:09:00Z</dcterms:created>
  <dcterms:modified xsi:type="dcterms:W3CDTF">2023-09-10T15:11:00Z</dcterms:modified>
</cp:coreProperties>
</file>