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E3F5" w14:textId="50CF5176" w:rsidR="006C6078" w:rsidRPr="00895648" w:rsidRDefault="005025BF" w:rsidP="006C6078">
      <w:pPr>
        <w:suppressAutoHyphens w:val="0"/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Q1) </w:t>
      </w:r>
      <w:r w:rsidR="006C6078" w:rsidRPr="00895648">
        <w:rPr>
          <w:sz w:val="24"/>
          <w:szCs w:val="24"/>
        </w:rPr>
        <w:t>Using standard paging scheme</w:t>
      </w:r>
      <w:r>
        <w:rPr>
          <w:sz w:val="24"/>
          <w:szCs w:val="24"/>
        </w:rPr>
        <w:t xml:space="preserve">, </w:t>
      </w:r>
      <w:r w:rsidR="006C6078" w:rsidRPr="00895648">
        <w:rPr>
          <w:sz w:val="24"/>
          <w:szCs w:val="24"/>
        </w:rPr>
        <w:t xml:space="preserve">map the </w:t>
      </w:r>
      <w:r>
        <w:rPr>
          <w:sz w:val="24"/>
          <w:szCs w:val="24"/>
        </w:rPr>
        <w:t xml:space="preserve">following </w:t>
      </w:r>
      <w:r w:rsidR="006C6078" w:rsidRPr="00895648">
        <w:rPr>
          <w:sz w:val="24"/>
          <w:szCs w:val="24"/>
        </w:rPr>
        <w:t xml:space="preserve">logical addresses to their respective physical addresses. Page size is 4 bytes and physical memory is 32 bytes. </w:t>
      </w:r>
    </w:p>
    <w:p w14:paraId="5139EC7E" w14:textId="288A1184" w:rsidR="006C6078" w:rsidRDefault="006C6078" w:rsidP="006C6078">
      <w:pPr>
        <w:suppressAutoHyphens w:val="0"/>
        <w:spacing w:after="200" w:line="276" w:lineRule="auto"/>
        <w:rPr>
          <w:b/>
          <w:bCs/>
          <w:sz w:val="24"/>
          <w:szCs w:val="24"/>
        </w:rPr>
      </w:pPr>
      <w:r w:rsidRPr="0021089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F31B15" wp14:editId="1462AD81">
            <wp:extent cx="2072332" cy="2800152"/>
            <wp:effectExtent l="0" t="0" r="4445" b="635"/>
            <wp:docPr id="13" name="Picture 6" descr="A picture containing text, device, thermome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A picture containing text, device, thermomet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83" cy="28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CB0B" w14:textId="1C0E7B21" w:rsidR="005025BF" w:rsidRDefault="005025BF" w:rsidP="005025BF">
      <w:pPr>
        <w:pStyle w:val="ListParagraph"/>
        <w:numPr>
          <w:ilvl w:val="0"/>
          <w:numId w:val="7"/>
        </w:numPr>
        <w:suppressAutoHyphens w:val="0"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Logical address is &lt;page# 2, offset 2&gt; :</w:t>
      </w:r>
    </w:p>
    <w:p w14:paraId="7296743B" w14:textId="77777777" w:rsidR="005025BF" w:rsidRPr="005025BF" w:rsidRDefault="005025BF" w:rsidP="005025BF">
      <w:pPr>
        <w:suppressAutoHyphens w:val="0"/>
        <w:spacing w:after="160" w:line="259" w:lineRule="auto"/>
        <w:jc w:val="left"/>
        <w:rPr>
          <w:sz w:val="22"/>
          <w:szCs w:val="22"/>
        </w:rPr>
      </w:pPr>
    </w:p>
    <w:p w14:paraId="0F5875C6" w14:textId="424F84C9" w:rsidR="005025BF" w:rsidRDefault="005025BF" w:rsidP="005025BF">
      <w:pPr>
        <w:pStyle w:val="ListParagraph"/>
        <w:numPr>
          <w:ilvl w:val="0"/>
          <w:numId w:val="7"/>
        </w:numPr>
        <w:suppressAutoHyphens w:val="0"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Logical address &lt;page#4, offset 0&gt;:</w:t>
      </w:r>
    </w:p>
    <w:p w14:paraId="40B80F6C" w14:textId="77777777" w:rsidR="005025BF" w:rsidRPr="005025BF" w:rsidRDefault="005025BF" w:rsidP="005025BF">
      <w:pPr>
        <w:pStyle w:val="ListParagraph"/>
        <w:suppressAutoHyphens w:val="0"/>
        <w:spacing w:after="160" w:line="259" w:lineRule="auto"/>
        <w:ind w:left="0"/>
        <w:jc w:val="left"/>
        <w:rPr>
          <w:sz w:val="22"/>
          <w:szCs w:val="22"/>
        </w:rPr>
      </w:pPr>
    </w:p>
    <w:p w14:paraId="27E8446C" w14:textId="77777777" w:rsidR="006C6078" w:rsidRDefault="006C6078" w:rsidP="006C6078">
      <w:pPr>
        <w:suppressAutoHyphens w:val="0"/>
        <w:jc w:val="left"/>
        <w:rPr>
          <w:sz w:val="24"/>
          <w:szCs w:val="24"/>
        </w:rPr>
      </w:pPr>
    </w:p>
    <w:p w14:paraId="4B61832A" w14:textId="77777777" w:rsidR="006C6078" w:rsidRDefault="006C6078" w:rsidP="006C6078">
      <w:pPr>
        <w:suppressAutoHyphens w:val="0"/>
        <w:jc w:val="left"/>
        <w:rPr>
          <w:sz w:val="24"/>
          <w:szCs w:val="24"/>
        </w:rPr>
      </w:pPr>
    </w:p>
    <w:p w14:paraId="2A648C6F" w14:textId="4B4D25BD" w:rsidR="006C6078" w:rsidRDefault="005025BF" w:rsidP="006C6078">
      <w:pPr>
        <w:suppressAutoHyphens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 w:rsidR="006C6078" w:rsidRPr="00895648">
        <w:rPr>
          <w:sz w:val="24"/>
          <w:szCs w:val="24"/>
        </w:rPr>
        <w:t>Consider the following segment table</w:t>
      </w:r>
      <w:r w:rsidR="006C6078">
        <w:rPr>
          <w:sz w:val="24"/>
          <w:szCs w:val="24"/>
        </w:rPr>
        <w:t>. F</w:t>
      </w:r>
      <w:r w:rsidR="006C6078" w:rsidRPr="00895648">
        <w:rPr>
          <w:sz w:val="24"/>
          <w:szCs w:val="24"/>
        </w:rPr>
        <w:t>or each logical address</w:t>
      </w:r>
      <w:r>
        <w:rPr>
          <w:sz w:val="24"/>
          <w:szCs w:val="24"/>
        </w:rPr>
        <w:t xml:space="preserve">, </w:t>
      </w:r>
      <w:r w:rsidR="006C6078" w:rsidRPr="00895648">
        <w:rPr>
          <w:sz w:val="24"/>
          <w:szCs w:val="24"/>
        </w:rPr>
        <w:t xml:space="preserve">determine the physical address if any. </w:t>
      </w:r>
    </w:p>
    <w:p w14:paraId="1101D49F" w14:textId="0CC3A32D" w:rsidR="005025BF" w:rsidRDefault="005025BF" w:rsidP="005025BF">
      <w:pPr>
        <w:pStyle w:val="ListParagraph"/>
        <w:numPr>
          <w:ilvl w:val="0"/>
          <w:numId w:val="5"/>
        </w:numPr>
        <w:suppressAutoHyphens w:val="0"/>
        <w:jc w:val="left"/>
        <w:rPr>
          <w:sz w:val="24"/>
          <w:szCs w:val="24"/>
        </w:rPr>
      </w:pPr>
      <w:r>
        <w:rPr>
          <w:sz w:val="24"/>
          <w:szCs w:val="24"/>
        </w:rPr>
        <w:t>0, 320</w:t>
      </w:r>
    </w:p>
    <w:p w14:paraId="4857B44A" w14:textId="4E063108" w:rsidR="005025BF" w:rsidRDefault="005025BF" w:rsidP="005025BF">
      <w:pPr>
        <w:pStyle w:val="ListParagraph"/>
        <w:numPr>
          <w:ilvl w:val="0"/>
          <w:numId w:val="5"/>
        </w:numPr>
        <w:suppressAutoHyphens w:val="0"/>
        <w:jc w:val="left"/>
        <w:rPr>
          <w:sz w:val="24"/>
          <w:szCs w:val="24"/>
        </w:rPr>
      </w:pPr>
      <w:r>
        <w:rPr>
          <w:sz w:val="24"/>
          <w:szCs w:val="24"/>
        </w:rPr>
        <w:t>1.20</w:t>
      </w:r>
    </w:p>
    <w:p w14:paraId="5E93CC7B" w14:textId="4410A08F" w:rsidR="005025BF" w:rsidRDefault="005025BF" w:rsidP="005025BF">
      <w:pPr>
        <w:pStyle w:val="ListParagraph"/>
        <w:numPr>
          <w:ilvl w:val="0"/>
          <w:numId w:val="5"/>
        </w:numPr>
        <w:suppressAutoHyphens w:val="0"/>
        <w:jc w:val="left"/>
        <w:rPr>
          <w:sz w:val="24"/>
          <w:szCs w:val="24"/>
        </w:rPr>
      </w:pPr>
      <w:r>
        <w:rPr>
          <w:sz w:val="24"/>
          <w:szCs w:val="24"/>
        </w:rPr>
        <w:t>2,490</w:t>
      </w:r>
    </w:p>
    <w:p w14:paraId="4CEC6BAF" w14:textId="6652B60B" w:rsidR="005025BF" w:rsidRPr="005025BF" w:rsidRDefault="005025BF" w:rsidP="005025BF">
      <w:pPr>
        <w:pStyle w:val="ListParagraph"/>
        <w:numPr>
          <w:ilvl w:val="0"/>
          <w:numId w:val="5"/>
        </w:numPr>
        <w:suppressAutoHyphens w:val="0"/>
        <w:jc w:val="left"/>
        <w:rPr>
          <w:sz w:val="24"/>
          <w:szCs w:val="24"/>
        </w:rPr>
      </w:pPr>
      <w:r>
        <w:rPr>
          <w:sz w:val="24"/>
          <w:szCs w:val="24"/>
        </w:rPr>
        <w:t>3,400</w:t>
      </w:r>
    </w:p>
    <w:p w14:paraId="6E6C3EFC" w14:textId="77777777" w:rsidR="006C6078" w:rsidRDefault="006C6078" w:rsidP="006C6078">
      <w:pPr>
        <w:suppressAutoHyphens w:val="0"/>
        <w:jc w:val="left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816"/>
        <w:gridCol w:w="1070"/>
      </w:tblGrid>
      <w:tr w:rsidR="006C6078" w14:paraId="11F356CA" w14:textId="77777777" w:rsidTr="006F33AC">
        <w:trPr>
          <w:jc w:val="center"/>
        </w:trPr>
        <w:tc>
          <w:tcPr>
            <w:tcW w:w="1216" w:type="dxa"/>
            <w:shd w:val="clear" w:color="auto" w:fill="D9D9D9" w:themeFill="background1" w:themeFillShade="D9"/>
          </w:tcPr>
          <w:p w14:paraId="49B94062" w14:textId="77777777" w:rsidR="006C6078" w:rsidRDefault="006C6078" w:rsidP="006F33AC">
            <w:pPr>
              <w:suppressAutoHyphens w:val="0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62E7CCBC" w14:textId="77777777" w:rsidR="006C6078" w:rsidRDefault="006C6078" w:rsidP="006F33AC">
            <w:pPr>
              <w:suppressAutoHyphens w:val="0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71A64008" w14:textId="77777777" w:rsidR="006C6078" w:rsidRDefault="006C6078" w:rsidP="006F33AC">
            <w:pPr>
              <w:suppressAutoHyphens w:val="0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Length</w:t>
            </w:r>
          </w:p>
        </w:tc>
      </w:tr>
      <w:tr w:rsidR="006C6078" w14:paraId="06B3DB49" w14:textId="77777777" w:rsidTr="006F33AC">
        <w:trPr>
          <w:jc w:val="center"/>
        </w:trPr>
        <w:tc>
          <w:tcPr>
            <w:tcW w:w="1216" w:type="dxa"/>
          </w:tcPr>
          <w:p w14:paraId="3F553BCE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43E41F0F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219</w:t>
            </w:r>
          </w:p>
        </w:tc>
        <w:tc>
          <w:tcPr>
            <w:tcW w:w="1070" w:type="dxa"/>
          </w:tcPr>
          <w:p w14:paraId="21885865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600</w:t>
            </w:r>
          </w:p>
        </w:tc>
      </w:tr>
      <w:tr w:rsidR="006C6078" w14:paraId="5BE62660" w14:textId="77777777" w:rsidTr="006F33AC">
        <w:trPr>
          <w:jc w:val="center"/>
        </w:trPr>
        <w:tc>
          <w:tcPr>
            <w:tcW w:w="1216" w:type="dxa"/>
          </w:tcPr>
          <w:p w14:paraId="3CF022A9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636E8E80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2300</w:t>
            </w:r>
          </w:p>
        </w:tc>
        <w:tc>
          <w:tcPr>
            <w:tcW w:w="1070" w:type="dxa"/>
          </w:tcPr>
          <w:p w14:paraId="235DADED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14</w:t>
            </w:r>
          </w:p>
        </w:tc>
      </w:tr>
      <w:tr w:rsidR="006C6078" w14:paraId="6487CC29" w14:textId="77777777" w:rsidTr="006F33AC">
        <w:trPr>
          <w:jc w:val="center"/>
        </w:trPr>
        <w:tc>
          <w:tcPr>
            <w:tcW w:w="1216" w:type="dxa"/>
          </w:tcPr>
          <w:p w14:paraId="275B2371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6E6B7579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90</w:t>
            </w:r>
          </w:p>
        </w:tc>
        <w:tc>
          <w:tcPr>
            <w:tcW w:w="1070" w:type="dxa"/>
          </w:tcPr>
          <w:p w14:paraId="2B86917A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100</w:t>
            </w:r>
          </w:p>
        </w:tc>
      </w:tr>
      <w:tr w:rsidR="006C6078" w14:paraId="200C476A" w14:textId="77777777" w:rsidTr="006F33AC">
        <w:trPr>
          <w:jc w:val="center"/>
        </w:trPr>
        <w:tc>
          <w:tcPr>
            <w:tcW w:w="1216" w:type="dxa"/>
          </w:tcPr>
          <w:p w14:paraId="48B02EBD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29FDED71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1327</w:t>
            </w:r>
          </w:p>
        </w:tc>
        <w:tc>
          <w:tcPr>
            <w:tcW w:w="1070" w:type="dxa"/>
          </w:tcPr>
          <w:p w14:paraId="0D8AC74B" w14:textId="77777777" w:rsidR="006C6078" w:rsidRPr="006C79AC" w:rsidRDefault="006C6078" w:rsidP="006F33AC">
            <w:pPr>
              <w:suppressAutoHyphens w:val="0"/>
              <w:rPr>
                <w:sz w:val="24"/>
                <w:szCs w:val="24"/>
              </w:rPr>
            </w:pPr>
            <w:r w:rsidRPr="006C79AC">
              <w:rPr>
                <w:sz w:val="24"/>
                <w:szCs w:val="24"/>
              </w:rPr>
              <w:t>580</w:t>
            </w:r>
          </w:p>
        </w:tc>
      </w:tr>
    </w:tbl>
    <w:p w14:paraId="74E8A724" w14:textId="6DB49B81" w:rsidR="009971A1" w:rsidRDefault="009971A1" w:rsidP="005025BF">
      <w:pPr>
        <w:suppressAutoHyphens w:val="0"/>
        <w:jc w:val="left"/>
      </w:pPr>
    </w:p>
    <w:p w14:paraId="44BEA02B" w14:textId="601378A5" w:rsidR="0024311B" w:rsidRDefault="0024311B" w:rsidP="005025BF">
      <w:pPr>
        <w:suppressAutoHyphens w:val="0"/>
        <w:jc w:val="left"/>
      </w:pPr>
    </w:p>
    <w:p w14:paraId="660848C7" w14:textId="66DCD747" w:rsidR="0024311B" w:rsidRDefault="0024311B" w:rsidP="005025BF">
      <w:pPr>
        <w:suppressAutoHyphens w:val="0"/>
        <w:jc w:val="left"/>
      </w:pPr>
    </w:p>
    <w:p w14:paraId="413BA898" w14:textId="28BF94FB" w:rsidR="0024311B" w:rsidRDefault="0024311B" w:rsidP="005025BF">
      <w:pPr>
        <w:suppressAutoHyphens w:val="0"/>
        <w:jc w:val="left"/>
      </w:pPr>
    </w:p>
    <w:p w14:paraId="58C318C7" w14:textId="4F9A81F4" w:rsidR="0024311B" w:rsidRDefault="0024311B" w:rsidP="005025BF">
      <w:pPr>
        <w:suppressAutoHyphens w:val="0"/>
        <w:jc w:val="left"/>
      </w:pPr>
    </w:p>
    <w:p w14:paraId="75784A8C" w14:textId="22D0E60E" w:rsidR="0024311B" w:rsidRDefault="0024311B" w:rsidP="005025BF">
      <w:pPr>
        <w:suppressAutoHyphens w:val="0"/>
        <w:jc w:val="left"/>
      </w:pPr>
    </w:p>
    <w:p w14:paraId="4316710A" w14:textId="4EFB7130" w:rsidR="0024311B" w:rsidRDefault="0024311B" w:rsidP="005025BF">
      <w:pPr>
        <w:suppressAutoHyphens w:val="0"/>
        <w:jc w:val="left"/>
      </w:pPr>
    </w:p>
    <w:p w14:paraId="0A646C71" w14:textId="53D4AE87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  <w:r w:rsidRPr="0024311B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3</w:t>
      </w:r>
      <w:r w:rsidRPr="0024311B">
        <w:rPr>
          <w:sz w:val="24"/>
          <w:szCs w:val="24"/>
        </w:rPr>
        <w:t xml:space="preserve">) Assume the page size is 1024 bytes and the process size is 2100 bytes. Calculate the internal fragmentation, if any. </w:t>
      </w:r>
    </w:p>
    <w:p w14:paraId="49A0D7DC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3A85DE3A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3CAB1F9A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0BE82A32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64A76C12" w14:textId="17A66BC6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  <w:r w:rsidRPr="0024311B">
        <w:rPr>
          <w:sz w:val="24"/>
          <w:szCs w:val="24"/>
        </w:rPr>
        <w:t>Q</w:t>
      </w:r>
      <w:r>
        <w:rPr>
          <w:sz w:val="24"/>
          <w:szCs w:val="24"/>
        </w:rPr>
        <w:t>4</w:t>
      </w:r>
      <w:r w:rsidRPr="0024311B">
        <w:rPr>
          <w:sz w:val="24"/>
          <w:szCs w:val="24"/>
        </w:rPr>
        <w:t>) Consider that PT is stored in physical memory, the memory access time is 100ns and the access time to associative memory is 10ns. If the hit ratio is 80%, calculate EAT?</w:t>
      </w:r>
    </w:p>
    <w:p w14:paraId="05E9D951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7742A5AE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52DAF953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359BBB65" w14:textId="77777777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</w:p>
    <w:p w14:paraId="3270EE27" w14:textId="0ECABB0A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  <w:r w:rsidRPr="0024311B">
        <w:rPr>
          <w:sz w:val="24"/>
          <w:szCs w:val="24"/>
        </w:rPr>
        <w:t>Q</w:t>
      </w:r>
      <w:r>
        <w:rPr>
          <w:sz w:val="24"/>
          <w:szCs w:val="24"/>
        </w:rPr>
        <w:t>5</w:t>
      </w:r>
      <w:r w:rsidRPr="0024311B">
        <w:rPr>
          <w:sz w:val="24"/>
          <w:szCs w:val="24"/>
        </w:rPr>
        <w:t>) Consider a logical address space of 256 pages with a 2-KB page size, mapped onto a physical memory of 32 frames. How many bits are required in the logical address and in the physical address?</w:t>
      </w:r>
    </w:p>
    <w:p w14:paraId="316D2D8E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44795CD4" w14:textId="77777777" w:rsidR="0024311B" w:rsidRDefault="0024311B" w:rsidP="0024311B">
      <w:pPr>
        <w:suppressAutoHyphens w:val="0"/>
        <w:jc w:val="left"/>
        <w:rPr>
          <w:b/>
          <w:bCs/>
          <w:sz w:val="32"/>
          <w:szCs w:val="32"/>
        </w:rPr>
      </w:pPr>
    </w:p>
    <w:p w14:paraId="7EEB0C5A" w14:textId="77777777" w:rsidR="0024311B" w:rsidRDefault="0024311B" w:rsidP="0024311B">
      <w:pPr>
        <w:suppressAutoHyphens w:val="0"/>
        <w:jc w:val="left"/>
        <w:rPr>
          <w:sz w:val="24"/>
          <w:szCs w:val="24"/>
        </w:rPr>
      </w:pPr>
    </w:p>
    <w:p w14:paraId="1F320F23" w14:textId="1671E8DE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</w:p>
    <w:p w14:paraId="1E3792B2" w14:textId="68B4B4CD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  <w:r w:rsidRPr="0024311B">
        <w:rPr>
          <w:sz w:val="24"/>
          <w:szCs w:val="24"/>
        </w:rPr>
        <w:t>Q</w:t>
      </w:r>
      <w:r>
        <w:rPr>
          <w:sz w:val="24"/>
          <w:szCs w:val="24"/>
        </w:rPr>
        <w:t>6</w:t>
      </w:r>
      <w:r w:rsidRPr="0024311B">
        <w:rPr>
          <w:sz w:val="24"/>
          <w:szCs w:val="24"/>
        </w:rPr>
        <w:t>) Consider a 64-bit logical address space, page size of 4 KB.</w:t>
      </w:r>
    </w:p>
    <w:p w14:paraId="55037108" w14:textId="77777777" w:rsidR="0024311B" w:rsidRPr="0024311B" w:rsidRDefault="0024311B" w:rsidP="0024311B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left"/>
        <w:rPr>
          <w:sz w:val="24"/>
          <w:szCs w:val="24"/>
        </w:rPr>
      </w:pPr>
      <w:r w:rsidRPr="0024311B">
        <w:rPr>
          <w:sz w:val="24"/>
          <w:szCs w:val="24"/>
        </w:rPr>
        <w:t>How many entries will be in the PT?</w:t>
      </w:r>
    </w:p>
    <w:p w14:paraId="00142CDB" w14:textId="77777777" w:rsidR="0024311B" w:rsidRPr="0024311B" w:rsidRDefault="0024311B" w:rsidP="0024311B">
      <w:pPr>
        <w:suppressAutoHyphens w:val="0"/>
        <w:spacing w:after="200" w:line="276" w:lineRule="auto"/>
        <w:jc w:val="left"/>
        <w:rPr>
          <w:sz w:val="24"/>
          <w:szCs w:val="24"/>
        </w:rPr>
      </w:pPr>
    </w:p>
    <w:p w14:paraId="21098515" w14:textId="77777777" w:rsidR="0024311B" w:rsidRPr="0024311B" w:rsidRDefault="0024311B" w:rsidP="0024311B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left"/>
        <w:rPr>
          <w:sz w:val="24"/>
          <w:szCs w:val="24"/>
        </w:rPr>
      </w:pPr>
      <w:r w:rsidRPr="0024311B">
        <w:rPr>
          <w:sz w:val="24"/>
          <w:szCs w:val="24"/>
        </w:rPr>
        <w:t xml:space="preserve">If each entry in PT is 4 bytes, what is the size of the PT in bytes? </w:t>
      </w:r>
    </w:p>
    <w:p w14:paraId="054340F7" w14:textId="77777777" w:rsidR="0024311B" w:rsidRPr="00C3444B" w:rsidRDefault="0024311B" w:rsidP="0024311B">
      <w:pPr>
        <w:suppressAutoHyphens w:val="0"/>
        <w:jc w:val="left"/>
        <w:rPr>
          <w:sz w:val="32"/>
          <w:szCs w:val="32"/>
        </w:rPr>
      </w:pPr>
    </w:p>
    <w:p w14:paraId="001FE5AD" w14:textId="77777777" w:rsidR="0024311B" w:rsidRDefault="0024311B" w:rsidP="0024311B">
      <w:pPr>
        <w:suppressAutoHyphens w:val="0"/>
        <w:jc w:val="left"/>
        <w:rPr>
          <w:sz w:val="32"/>
          <w:szCs w:val="32"/>
        </w:rPr>
      </w:pPr>
    </w:p>
    <w:p w14:paraId="62BADC30" w14:textId="77777777" w:rsidR="0024311B" w:rsidRPr="00C3444B" w:rsidRDefault="0024311B" w:rsidP="0024311B">
      <w:pPr>
        <w:suppressAutoHyphens w:val="0"/>
        <w:jc w:val="left"/>
        <w:rPr>
          <w:sz w:val="24"/>
          <w:szCs w:val="24"/>
        </w:rPr>
      </w:pPr>
    </w:p>
    <w:p w14:paraId="2AFF4645" w14:textId="77777777" w:rsidR="0024311B" w:rsidRDefault="0024311B" w:rsidP="005025BF">
      <w:pPr>
        <w:suppressAutoHyphens w:val="0"/>
        <w:jc w:val="left"/>
      </w:pPr>
    </w:p>
    <w:sectPr w:rsidR="0024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244"/>
    <w:multiLevelType w:val="hybridMultilevel"/>
    <w:tmpl w:val="A4F4CED2"/>
    <w:lvl w:ilvl="0" w:tplc="694E52F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3E396B"/>
    <w:multiLevelType w:val="hybridMultilevel"/>
    <w:tmpl w:val="205608D4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C005B"/>
    <w:multiLevelType w:val="hybridMultilevel"/>
    <w:tmpl w:val="E1BA284C"/>
    <w:lvl w:ilvl="0" w:tplc="0409000F">
      <w:start w:val="2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3CD"/>
    <w:multiLevelType w:val="hybridMultilevel"/>
    <w:tmpl w:val="B99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5109A"/>
    <w:multiLevelType w:val="hybridMultilevel"/>
    <w:tmpl w:val="854C5840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E445AD0"/>
    <w:multiLevelType w:val="hybridMultilevel"/>
    <w:tmpl w:val="8FC2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E3CD4"/>
    <w:multiLevelType w:val="hybridMultilevel"/>
    <w:tmpl w:val="915C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816D6"/>
    <w:multiLevelType w:val="hybridMultilevel"/>
    <w:tmpl w:val="87AEBDD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8" w15:restartNumberingAfterBreak="0">
    <w:nsid w:val="703327FE"/>
    <w:multiLevelType w:val="hybridMultilevel"/>
    <w:tmpl w:val="E538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82908">
    <w:abstractNumId w:val="4"/>
  </w:num>
  <w:num w:numId="2" w16cid:durableId="2041782332">
    <w:abstractNumId w:val="1"/>
  </w:num>
  <w:num w:numId="3" w16cid:durableId="1666325336">
    <w:abstractNumId w:val="2"/>
  </w:num>
  <w:num w:numId="4" w16cid:durableId="322465343">
    <w:abstractNumId w:val="0"/>
  </w:num>
  <w:num w:numId="5" w16cid:durableId="334000531">
    <w:abstractNumId w:val="3"/>
  </w:num>
  <w:num w:numId="6" w16cid:durableId="2141873890">
    <w:abstractNumId w:val="6"/>
  </w:num>
  <w:num w:numId="7" w16cid:durableId="745345873">
    <w:abstractNumId w:val="8"/>
  </w:num>
  <w:num w:numId="8" w16cid:durableId="432019273">
    <w:abstractNumId w:val="7"/>
  </w:num>
  <w:num w:numId="9" w16cid:durableId="1715735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0"/>
    <w:rsid w:val="0024311B"/>
    <w:rsid w:val="005025BF"/>
    <w:rsid w:val="00605030"/>
    <w:rsid w:val="006C6078"/>
    <w:rsid w:val="009971A1"/>
    <w:rsid w:val="009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1DCC"/>
  <w15:chartTrackingRefBased/>
  <w15:docId w15:val="{B1300710-9FC8-410C-95AE-E5EC9D79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78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4</cp:revision>
  <dcterms:created xsi:type="dcterms:W3CDTF">2021-11-22T11:03:00Z</dcterms:created>
  <dcterms:modified xsi:type="dcterms:W3CDTF">2022-05-08T05:10:00Z</dcterms:modified>
</cp:coreProperties>
</file>