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C93884A54C1946931521C9572B446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0FDFBC5F41AC4D968C18F690235619"/>
            </w:placeholder>
            <w:text/>
          </w:sdtPr>
          <w:sdtEndPr/>
          <w:sdtContent>
            <w:tc>
              <w:tcPr>
                <w:tcW w:w="2073" w:type="dxa"/>
              </w:tcPr>
              <w:p w:rsidR="00B574C9" w:rsidRDefault="00222359" w:rsidP="00222359">
                <w:r>
                  <w:t>Adam</w:t>
                </w:r>
              </w:p>
            </w:tc>
          </w:sdtContent>
        </w:sdt>
        <w:sdt>
          <w:sdtPr>
            <w:alias w:val="Middle name"/>
            <w:tag w:val="authorMiddleName"/>
            <w:id w:val="-2076034781"/>
            <w:placeholder>
              <w:docPart w:val="D4CD8753C97BE24E9504C1C49A979A18"/>
            </w:placeholder>
            <w:text/>
          </w:sdtPr>
          <w:sdtEndPr/>
          <w:sdtContent>
            <w:tc>
              <w:tcPr>
                <w:tcW w:w="2551" w:type="dxa"/>
              </w:tcPr>
              <w:p w:rsidR="00B574C9" w:rsidRDefault="00222359" w:rsidP="00222359">
                <w:r>
                  <w:t>R.</w:t>
                </w:r>
              </w:p>
            </w:tc>
          </w:sdtContent>
        </w:sdt>
        <w:sdt>
          <w:sdtPr>
            <w:alias w:val="Last name"/>
            <w:tag w:val="authorLastName"/>
            <w:id w:val="-1088529830"/>
            <w:placeholder>
              <w:docPart w:val="550F9C002F918345B2E6823A31236B21"/>
            </w:placeholder>
            <w:text/>
          </w:sdtPr>
          <w:sdtEndPr/>
          <w:sdtContent>
            <w:tc>
              <w:tcPr>
                <w:tcW w:w="2642" w:type="dxa"/>
              </w:tcPr>
              <w:p w:rsidR="00B574C9" w:rsidRDefault="00222359" w:rsidP="00222359">
                <w:r>
                  <w:t>McKee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AD4CA4A4328344DAF9C5396F3BFD7C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156769D8B2E9B40BE4A6FB637891397"/>
            </w:placeholder>
            <w:text/>
          </w:sdtPr>
          <w:sdtEndPr/>
          <w:sdtContent>
            <w:tc>
              <w:tcPr>
                <w:tcW w:w="8525" w:type="dxa"/>
                <w:gridSpan w:val="4"/>
              </w:tcPr>
              <w:p w:rsidR="00B574C9" w:rsidRDefault="00222359" w:rsidP="00222359">
                <w:r>
                  <w:t>Florida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1FF27EB665F3447BC731803524DEB51"/>
            </w:placeholder>
            <w:text/>
          </w:sdtPr>
          <w:sdtEndPr/>
          <w:sdtContent>
            <w:tc>
              <w:tcPr>
                <w:tcW w:w="9016" w:type="dxa"/>
                <w:tcMar>
                  <w:top w:w="113" w:type="dxa"/>
                  <w:bottom w:w="113" w:type="dxa"/>
                </w:tcMar>
              </w:tcPr>
              <w:p w:rsidR="003F0D73" w:rsidRPr="00FB589A" w:rsidRDefault="00222359" w:rsidP="00222359">
                <w:pPr>
                  <w:rPr>
                    <w:b/>
                  </w:rPr>
                </w:pPr>
                <w:r w:rsidRPr="00222359">
                  <w:t>The Lost Generation</w:t>
                </w:r>
              </w:p>
            </w:tc>
          </w:sdtContent>
        </w:sdt>
      </w:tr>
      <w:tr w:rsidR="00464699" w:rsidTr="007821B0">
        <w:sdt>
          <w:sdtPr>
            <w:alias w:val="Variant headwords"/>
            <w:tag w:val="variantHeadwords"/>
            <w:id w:val="173464402"/>
            <w:placeholder>
              <w:docPart w:val="3CE0691F6438BB4CA43F446589DD267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EAEAF7B712036418F10A99C6D590D56"/>
            </w:placeholder>
          </w:sdtPr>
          <w:sdtEndPr/>
          <w:sdtContent>
            <w:tc>
              <w:tcPr>
                <w:tcW w:w="9016" w:type="dxa"/>
                <w:tcMar>
                  <w:top w:w="113" w:type="dxa"/>
                  <w:bottom w:w="113" w:type="dxa"/>
                </w:tcMar>
              </w:tcPr>
              <w:p w:rsidR="00E85A05" w:rsidRDefault="00222359" w:rsidP="00E85A05">
                <w:r w:rsidRPr="00222359">
                  <w:rPr>
                    <w:szCs w:val="24"/>
                  </w:rPr>
                  <w:t xml:space="preserve">The ‘Lost Generation’ is a group of expatriate American writers who came of age during World War I and subsequently became prominent literary figures following the war. The term can also be used to refer to the whole of the post-World War I generation. </w:t>
                </w:r>
                <w:proofErr w:type="gramStart"/>
                <w:r w:rsidRPr="00222359">
                  <w:rPr>
                    <w:szCs w:val="24"/>
                  </w:rPr>
                  <w:t>The term was coined by Gertrude Stein</w:t>
                </w:r>
                <w:proofErr w:type="gramEnd"/>
                <w:r w:rsidRPr="00222359">
                  <w:rPr>
                    <w:szCs w:val="24"/>
                  </w:rPr>
                  <w:t xml:space="preserve"> in a comment to Ernest Hemingway in which she declared, ‘You are all a lost generation’. Hemingway subsequently used this phrase as an epigraph to his novel </w:t>
                </w:r>
                <w:r w:rsidRPr="00222359">
                  <w:rPr>
                    <w:i/>
                    <w:iCs/>
                    <w:szCs w:val="24"/>
                  </w:rPr>
                  <w:t xml:space="preserve">The Sun Also Rises </w:t>
                </w:r>
                <w:r w:rsidRPr="00222359">
                  <w:rPr>
                    <w:szCs w:val="24"/>
                  </w:rPr>
                  <w:t xml:space="preserve">(1926) </w:t>
                </w:r>
                <w:proofErr w:type="gramStart"/>
                <w:r w:rsidRPr="00222359">
                  <w:rPr>
                    <w:szCs w:val="24"/>
                  </w:rPr>
                  <w:t>which</w:t>
                </w:r>
                <w:proofErr w:type="gramEnd"/>
                <w:r w:rsidRPr="00222359">
                  <w:rPr>
                    <w:szCs w:val="24"/>
                  </w:rPr>
                  <w:t xml:space="preserve"> is often seen as emblematic of the lost generation’s literary tradition. This generation was ‘lost’ because of the alienation they felt for American culture and the fact that the values they had grown up with no longer functioned in a post-World War I world. The group of writers associated with the Lost Generation includes Ernest Hemingway, F. Scott Fitzgerald, John Dos </w:t>
                </w:r>
                <w:proofErr w:type="spellStart"/>
                <w:r w:rsidRPr="00222359">
                  <w:rPr>
                    <w:szCs w:val="24"/>
                  </w:rPr>
                  <w:t>Passos</w:t>
                </w:r>
                <w:proofErr w:type="spellEnd"/>
                <w:r w:rsidRPr="00222359">
                  <w:rPr>
                    <w:szCs w:val="24"/>
                  </w:rPr>
                  <w:t xml:space="preserve">, </w:t>
                </w:r>
                <w:proofErr w:type="spellStart"/>
                <w:r w:rsidRPr="00222359">
                  <w:rPr>
                    <w:szCs w:val="24"/>
                  </w:rPr>
                  <w:t>e.e</w:t>
                </w:r>
                <w:proofErr w:type="spellEnd"/>
                <w:r w:rsidRPr="00222359">
                  <w:rPr>
                    <w:szCs w:val="24"/>
                  </w:rPr>
                  <w:t xml:space="preserve">. </w:t>
                </w:r>
                <w:proofErr w:type="spellStart"/>
                <w:r w:rsidRPr="00222359">
                  <w:rPr>
                    <w:szCs w:val="24"/>
                  </w:rPr>
                  <w:t>cummings</w:t>
                </w:r>
                <w:proofErr w:type="spellEnd"/>
                <w:r w:rsidRPr="00222359">
                  <w:rPr>
                    <w:szCs w:val="24"/>
                  </w:rPr>
                  <w:t xml:space="preserve">, Sherwood Anderson, Malcolm </w:t>
                </w:r>
                <w:proofErr w:type="spellStart"/>
                <w:r w:rsidRPr="00222359">
                  <w:rPr>
                    <w:szCs w:val="24"/>
                  </w:rPr>
                  <w:t>Cowley</w:t>
                </w:r>
                <w:proofErr w:type="spellEnd"/>
                <w:r w:rsidRPr="00222359">
                  <w:rPr>
                    <w:szCs w:val="24"/>
                  </w:rPr>
                  <w:t xml:space="preserve">, Gertrude Stein, and </w:t>
                </w:r>
                <w:proofErr w:type="spellStart"/>
                <w:r w:rsidRPr="00222359">
                  <w:rPr>
                    <w:szCs w:val="24"/>
                  </w:rPr>
                  <w:t>Djuna</w:t>
                </w:r>
                <w:proofErr w:type="spellEnd"/>
                <w:r w:rsidRPr="00222359">
                  <w:rPr>
                    <w:szCs w:val="24"/>
                  </w:rPr>
                  <w:t xml:space="preserve"> Barnes.</w:t>
                </w:r>
              </w:p>
            </w:tc>
          </w:sdtContent>
        </w:sdt>
      </w:tr>
      <w:tr w:rsidR="003F0D73" w:rsidTr="003F0D73">
        <w:sdt>
          <w:sdtPr>
            <w:alias w:val="Article text"/>
            <w:tag w:val="articleText"/>
            <w:id w:val="634067588"/>
            <w:placeholder>
              <w:docPart w:val="7991365A7E9C9F4BB4D6AEFC8F4A670B"/>
            </w:placeholder>
          </w:sdtPr>
          <w:sdtEndPr/>
          <w:sdtContent>
            <w:sdt>
              <w:sdtPr>
                <w:alias w:val="Abstract"/>
                <w:tag w:val="abstract"/>
                <w:id w:val="126055638"/>
                <w:placeholder>
                  <w:docPart w:val="C77A5918EDC97749A00DB9ADC8101442"/>
                </w:placeholder>
              </w:sdtPr>
              <w:sdtEndPr/>
              <w:sdtContent>
                <w:tc>
                  <w:tcPr>
                    <w:tcW w:w="9016" w:type="dxa"/>
                    <w:tcMar>
                      <w:top w:w="113" w:type="dxa"/>
                      <w:bottom w:w="113" w:type="dxa"/>
                    </w:tcMar>
                  </w:tcPr>
                  <w:p w:rsidR="003F0D73" w:rsidRDefault="00222359" w:rsidP="00C27FAB">
                    <w:r w:rsidRPr="00222359">
                      <w:rPr>
                        <w:szCs w:val="24"/>
                      </w:rPr>
                      <w:t xml:space="preserve">The ‘Lost Generation’ is a group of expatriate American writers who came of age during World War I and subsequently became prominent literary figures following the war. The term can also be used to refer to the whole of the post-World War I generation. </w:t>
                    </w:r>
                    <w:proofErr w:type="gramStart"/>
                    <w:r w:rsidRPr="00222359">
                      <w:rPr>
                        <w:szCs w:val="24"/>
                      </w:rPr>
                      <w:t>The term was coined by Gertrude Stein</w:t>
                    </w:r>
                    <w:proofErr w:type="gramEnd"/>
                    <w:r w:rsidRPr="00222359">
                      <w:rPr>
                        <w:szCs w:val="24"/>
                      </w:rPr>
                      <w:t xml:space="preserve"> in a comment to Ernest Hemingway in which she declared, ‘You are all a lost generation’. Hemingway subsequently used this phrase as an epigraph to his novel </w:t>
                    </w:r>
                    <w:r w:rsidRPr="00222359">
                      <w:rPr>
                        <w:i/>
                        <w:iCs/>
                        <w:szCs w:val="24"/>
                      </w:rPr>
                      <w:t xml:space="preserve">The Sun Also Rises </w:t>
                    </w:r>
                    <w:r w:rsidRPr="00222359">
                      <w:rPr>
                        <w:szCs w:val="24"/>
                      </w:rPr>
                      <w:t xml:space="preserve">(1926) </w:t>
                    </w:r>
                    <w:proofErr w:type="gramStart"/>
                    <w:r w:rsidRPr="00222359">
                      <w:rPr>
                        <w:szCs w:val="24"/>
                      </w:rPr>
                      <w:t>which</w:t>
                    </w:r>
                    <w:proofErr w:type="gramEnd"/>
                    <w:r w:rsidRPr="00222359">
                      <w:rPr>
                        <w:szCs w:val="24"/>
                      </w:rPr>
                      <w:t xml:space="preserve"> is often seen as emblematic of the lost generation’s literary tradition. This generation was ‘lost’ because of the alienation they felt for American culture and the fact that the values they had grown up with no longer functioned in a post-World War I world. The group of writers associated with the Lost Generation includes Ernest Hemingway, F. Scott Fitzgerald, John Dos </w:t>
                    </w:r>
                    <w:proofErr w:type="spellStart"/>
                    <w:r w:rsidRPr="00222359">
                      <w:rPr>
                        <w:szCs w:val="24"/>
                      </w:rPr>
                      <w:t>Passos</w:t>
                    </w:r>
                    <w:proofErr w:type="spellEnd"/>
                    <w:r w:rsidRPr="00222359">
                      <w:rPr>
                        <w:szCs w:val="24"/>
                      </w:rPr>
                      <w:t xml:space="preserve">, </w:t>
                    </w:r>
                    <w:proofErr w:type="spellStart"/>
                    <w:r w:rsidRPr="00222359">
                      <w:rPr>
                        <w:szCs w:val="24"/>
                      </w:rPr>
                      <w:t>e.e</w:t>
                    </w:r>
                    <w:proofErr w:type="spellEnd"/>
                    <w:r w:rsidRPr="00222359">
                      <w:rPr>
                        <w:szCs w:val="24"/>
                      </w:rPr>
                      <w:t xml:space="preserve">. </w:t>
                    </w:r>
                    <w:proofErr w:type="spellStart"/>
                    <w:r w:rsidRPr="00222359">
                      <w:rPr>
                        <w:szCs w:val="24"/>
                      </w:rPr>
                      <w:t>cummings</w:t>
                    </w:r>
                    <w:proofErr w:type="spellEnd"/>
                    <w:r w:rsidRPr="00222359">
                      <w:rPr>
                        <w:szCs w:val="24"/>
                      </w:rPr>
                      <w:t xml:space="preserve">, Sherwood Anderson, Malcolm </w:t>
                    </w:r>
                    <w:proofErr w:type="spellStart"/>
                    <w:r w:rsidRPr="00222359">
                      <w:rPr>
                        <w:szCs w:val="24"/>
                      </w:rPr>
                      <w:t>Cowley</w:t>
                    </w:r>
                    <w:proofErr w:type="spellEnd"/>
                    <w:r w:rsidRPr="00222359">
                      <w:rPr>
                        <w:szCs w:val="24"/>
                      </w:rPr>
                      <w:t xml:space="preserve">, Gertrude Stein, and </w:t>
                    </w:r>
                    <w:proofErr w:type="spellStart"/>
                    <w:r w:rsidRPr="00222359">
                      <w:rPr>
                        <w:szCs w:val="24"/>
                      </w:rPr>
                      <w:t>Djuna</w:t>
                    </w:r>
                    <w:proofErr w:type="spellEnd"/>
                    <w:r w:rsidRPr="00222359">
                      <w:rPr>
                        <w:szCs w:val="24"/>
                      </w:rPr>
                      <w:t xml:space="preserve"> Barnes.</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C80415EBDFE9644B3577A69544CBABE"/>
              </w:placeholder>
            </w:sdtPr>
            <w:sdtEndPr/>
            <w:sdtContent>
              <w:p w:rsidR="00222359" w:rsidRDefault="00222359" w:rsidP="00222359"/>
              <w:p w:rsidR="00222359" w:rsidRDefault="00222359" w:rsidP="00222359">
                <w:sdt>
                  <w:sdtPr>
                    <w:id w:val="-557473350"/>
                    <w:citation/>
                  </w:sdtPr>
                  <w:sdtContent>
                    <w:r>
                      <w:fldChar w:fldCharType="begin"/>
                    </w:r>
                    <w:r>
                      <w:rPr>
                        <w:lang w:val="en-US"/>
                      </w:rPr>
                      <w:instrText xml:space="preserve"> CITATION Cow51 \l 1033 </w:instrText>
                    </w:r>
                    <w:r>
                      <w:fldChar w:fldCharType="separate"/>
                    </w:r>
                    <w:r>
                      <w:rPr>
                        <w:noProof/>
                        <w:lang w:val="en-US"/>
                      </w:rPr>
                      <w:t>(Cowley)</w:t>
                    </w:r>
                    <w:r>
                      <w:fldChar w:fldCharType="end"/>
                    </w:r>
                  </w:sdtContent>
                </w:sdt>
              </w:p>
              <w:p w:rsidR="00222359" w:rsidRDefault="00222359" w:rsidP="00222359"/>
              <w:p w:rsidR="00222359" w:rsidRDefault="00222359" w:rsidP="00222359">
                <w:sdt>
                  <w:sdtPr>
                    <w:id w:val="-1003050204"/>
                    <w:citation/>
                  </w:sdtPr>
                  <w:sdtContent>
                    <w:r>
                      <w:fldChar w:fldCharType="begin"/>
                    </w:r>
                    <w:r>
                      <w:rPr>
                        <w:lang w:val="en-US"/>
                      </w:rPr>
                      <w:instrText xml:space="preserve"> CITATION Cow73 \l 1033 </w:instrText>
                    </w:r>
                    <w:r>
                      <w:fldChar w:fldCharType="separate"/>
                    </w:r>
                    <w:r>
                      <w:rPr>
                        <w:noProof/>
                        <w:lang w:val="en-US"/>
                      </w:rPr>
                      <w:t>(Cowley, A Second Flowering: Works and Days of the Lost Generation)</w:t>
                    </w:r>
                    <w:r>
                      <w:fldChar w:fldCharType="end"/>
                    </w:r>
                  </w:sdtContent>
                </w:sdt>
              </w:p>
              <w:p w:rsidR="00222359" w:rsidRDefault="00222359" w:rsidP="00222359"/>
              <w:p w:rsidR="00222359" w:rsidRDefault="00222359" w:rsidP="00222359">
                <w:sdt>
                  <w:sdtPr>
                    <w:id w:val="-26421258"/>
                    <w:citation/>
                  </w:sdtPr>
                  <w:sdtContent>
                    <w:r>
                      <w:fldChar w:fldCharType="begin"/>
                    </w:r>
                    <w:r>
                      <w:rPr>
                        <w:lang w:val="en-US"/>
                      </w:rPr>
                      <w:instrText xml:space="preserve"> CITATION Dol96 \l 1033 </w:instrText>
                    </w:r>
                    <w:r>
                      <w:fldChar w:fldCharType="separate"/>
                    </w:r>
                    <w:r>
                      <w:rPr>
                        <w:noProof/>
                        <w:lang w:val="en-US"/>
                      </w:rPr>
                      <w:t>(Dolan)</w:t>
                    </w:r>
                    <w:r>
                      <w:fldChar w:fldCharType="end"/>
                    </w:r>
                  </w:sdtContent>
                </w:sdt>
              </w:p>
              <w:p w:rsidR="00222359" w:rsidRDefault="00222359" w:rsidP="00222359"/>
              <w:p w:rsidR="00222359" w:rsidRDefault="00222359" w:rsidP="00222359">
                <w:sdt>
                  <w:sdtPr>
                    <w:id w:val="-389960707"/>
                    <w:citation/>
                  </w:sdtPr>
                  <w:sdtContent>
                    <w:r>
                      <w:fldChar w:fldCharType="begin"/>
                    </w:r>
                    <w:r>
                      <w:rPr>
                        <w:lang w:val="en-US"/>
                      </w:rPr>
                      <w:instrText xml:space="preserve"> CITATION Hem64 \l 1033 </w:instrText>
                    </w:r>
                    <w:r>
                      <w:fldChar w:fldCharType="separate"/>
                    </w:r>
                    <w:r>
                      <w:rPr>
                        <w:noProof/>
                        <w:lang w:val="en-US"/>
                      </w:rPr>
                      <w:t>(Hemingway)</w:t>
                    </w:r>
                    <w:r>
                      <w:fldChar w:fldCharType="end"/>
                    </w:r>
                  </w:sdtContent>
                </w:sdt>
              </w:p>
              <w:p w:rsidR="00222359" w:rsidRDefault="00222359" w:rsidP="00222359"/>
              <w:p w:rsidR="003235A7" w:rsidRDefault="00222359" w:rsidP="00222359">
                <w:sdt>
                  <w:sdtPr>
                    <w:id w:val="1676142728"/>
                    <w:citation/>
                  </w:sdtPr>
                  <w:sdtContent>
                    <w:r>
                      <w:fldChar w:fldCharType="begin"/>
                    </w:r>
                    <w:r>
                      <w:rPr>
                        <w:lang w:val="en-US"/>
                      </w:rPr>
                      <w:instrText xml:space="preserve"> CITATION Mon08 \l 1033 </w:instrText>
                    </w:r>
                    <w:r>
                      <w:fldChar w:fldCharType="separate"/>
                    </w:r>
                    <w:r>
                      <w:rPr>
                        <w:noProof/>
                        <w:lang w:val="en-US"/>
                      </w:rPr>
                      <w:t>(Monk)</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59" w:rsidRDefault="00222359" w:rsidP="007A0D55">
      <w:pPr>
        <w:spacing w:after="0" w:line="240" w:lineRule="auto"/>
      </w:pPr>
      <w:r>
        <w:separator/>
      </w:r>
    </w:p>
  </w:endnote>
  <w:endnote w:type="continuationSeparator" w:id="0">
    <w:p w:rsidR="00222359" w:rsidRDefault="002223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59" w:rsidRDefault="00222359" w:rsidP="007A0D55">
      <w:pPr>
        <w:spacing w:after="0" w:line="240" w:lineRule="auto"/>
      </w:pPr>
      <w:r>
        <w:separator/>
      </w:r>
    </w:p>
  </w:footnote>
  <w:footnote w:type="continuationSeparator" w:id="0">
    <w:p w:rsidR="00222359" w:rsidRDefault="002223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59"/>
    <w:rsid w:val="00032559"/>
    <w:rsid w:val="00052040"/>
    <w:rsid w:val="000B25AE"/>
    <w:rsid w:val="000B55AB"/>
    <w:rsid w:val="000D24DC"/>
    <w:rsid w:val="00101B2E"/>
    <w:rsid w:val="00116FA0"/>
    <w:rsid w:val="0015114C"/>
    <w:rsid w:val="001A21F3"/>
    <w:rsid w:val="001A2537"/>
    <w:rsid w:val="001A6A06"/>
    <w:rsid w:val="00210C03"/>
    <w:rsid w:val="002162E2"/>
    <w:rsid w:val="00222359"/>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3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359"/>
    <w:rPr>
      <w:rFonts w:ascii="Lucida Grande" w:hAnsi="Lucida Grande" w:cs="Lucida Grande"/>
      <w:sz w:val="18"/>
      <w:szCs w:val="18"/>
    </w:rPr>
  </w:style>
  <w:style w:type="character" w:styleId="CommentReference">
    <w:name w:val="annotation reference"/>
    <w:basedOn w:val="DefaultParagraphFont"/>
    <w:uiPriority w:val="99"/>
    <w:semiHidden/>
    <w:rsid w:val="00222359"/>
    <w:rPr>
      <w:sz w:val="18"/>
      <w:szCs w:val="18"/>
    </w:rPr>
  </w:style>
  <w:style w:type="paragraph" w:styleId="CommentText">
    <w:name w:val="annotation text"/>
    <w:basedOn w:val="Normal"/>
    <w:link w:val="CommentTextChar"/>
    <w:uiPriority w:val="99"/>
    <w:semiHidden/>
    <w:rsid w:val="00222359"/>
    <w:pPr>
      <w:spacing w:line="240" w:lineRule="auto"/>
    </w:pPr>
    <w:rPr>
      <w:sz w:val="24"/>
      <w:szCs w:val="24"/>
    </w:rPr>
  </w:style>
  <w:style w:type="character" w:customStyle="1" w:styleId="CommentTextChar">
    <w:name w:val="Comment Text Char"/>
    <w:basedOn w:val="DefaultParagraphFont"/>
    <w:link w:val="CommentText"/>
    <w:uiPriority w:val="99"/>
    <w:semiHidden/>
    <w:rsid w:val="00222359"/>
    <w:rPr>
      <w:sz w:val="24"/>
      <w:szCs w:val="24"/>
    </w:rPr>
  </w:style>
  <w:style w:type="paragraph" w:styleId="CommentSubject">
    <w:name w:val="annotation subject"/>
    <w:basedOn w:val="CommentText"/>
    <w:next w:val="CommentText"/>
    <w:link w:val="CommentSubjectChar"/>
    <w:uiPriority w:val="99"/>
    <w:semiHidden/>
    <w:rsid w:val="00222359"/>
    <w:rPr>
      <w:b/>
      <w:bCs/>
      <w:sz w:val="20"/>
      <w:szCs w:val="20"/>
    </w:rPr>
  </w:style>
  <w:style w:type="character" w:customStyle="1" w:styleId="CommentSubjectChar">
    <w:name w:val="Comment Subject Char"/>
    <w:basedOn w:val="CommentTextChar"/>
    <w:link w:val="CommentSubject"/>
    <w:uiPriority w:val="99"/>
    <w:semiHidden/>
    <w:rsid w:val="0022235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23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359"/>
    <w:rPr>
      <w:rFonts w:ascii="Lucida Grande" w:hAnsi="Lucida Grande" w:cs="Lucida Grande"/>
      <w:sz w:val="18"/>
      <w:szCs w:val="18"/>
    </w:rPr>
  </w:style>
  <w:style w:type="character" w:styleId="CommentReference">
    <w:name w:val="annotation reference"/>
    <w:basedOn w:val="DefaultParagraphFont"/>
    <w:uiPriority w:val="99"/>
    <w:semiHidden/>
    <w:rsid w:val="00222359"/>
    <w:rPr>
      <w:sz w:val="18"/>
      <w:szCs w:val="18"/>
    </w:rPr>
  </w:style>
  <w:style w:type="paragraph" w:styleId="CommentText">
    <w:name w:val="annotation text"/>
    <w:basedOn w:val="Normal"/>
    <w:link w:val="CommentTextChar"/>
    <w:uiPriority w:val="99"/>
    <w:semiHidden/>
    <w:rsid w:val="00222359"/>
    <w:pPr>
      <w:spacing w:line="240" w:lineRule="auto"/>
    </w:pPr>
    <w:rPr>
      <w:sz w:val="24"/>
      <w:szCs w:val="24"/>
    </w:rPr>
  </w:style>
  <w:style w:type="character" w:customStyle="1" w:styleId="CommentTextChar">
    <w:name w:val="Comment Text Char"/>
    <w:basedOn w:val="DefaultParagraphFont"/>
    <w:link w:val="CommentText"/>
    <w:uiPriority w:val="99"/>
    <w:semiHidden/>
    <w:rsid w:val="00222359"/>
    <w:rPr>
      <w:sz w:val="24"/>
      <w:szCs w:val="24"/>
    </w:rPr>
  </w:style>
  <w:style w:type="paragraph" w:styleId="CommentSubject">
    <w:name w:val="annotation subject"/>
    <w:basedOn w:val="CommentText"/>
    <w:next w:val="CommentText"/>
    <w:link w:val="CommentSubjectChar"/>
    <w:uiPriority w:val="99"/>
    <w:semiHidden/>
    <w:rsid w:val="00222359"/>
    <w:rPr>
      <w:b/>
      <w:bCs/>
      <w:sz w:val="20"/>
      <w:szCs w:val="20"/>
    </w:rPr>
  </w:style>
  <w:style w:type="character" w:customStyle="1" w:styleId="CommentSubjectChar">
    <w:name w:val="Comment Subject Char"/>
    <w:basedOn w:val="CommentTextChar"/>
    <w:link w:val="CommentSubject"/>
    <w:uiPriority w:val="99"/>
    <w:semiHidden/>
    <w:rsid w:val="00222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C93884A54C1946931521C9572B446C"/>
        <w:category>
          <w:name w:val="General"/>
          <w:gallery w:val="placeholder"/>
        </w:category>
        <w:types>
          <w:type w:val="bbPlcHdr"/>
        </w:types>
        <w:behaviors>
          <w:behavior w:val="content"/>
        </w:behaviors>
        <w:guid w:val="{70359FAE-FA7F-2742-A962-24DB56AAA7CC}"/>
      </w:docPartPr>
      <w:docPartBody>
        <w:p w:rsidR="00000000" w:rsidRDefault="00D54C96">
          <w:pPr>
            <w:pStyle w:val="B5C93884A54C1946931521C9572B446C"/>
          </w:pPr>
          <w:r w:rsidRPr="00CC586D">
            <w:rPr>
              <w:rStyle w:val="PlaceholderText"/>
              <w:b/>
              <w:color w:val="FFFFFF" w:themeColor="background1"/>
            </w:rPr>
            <w:t>[Salutation]</w:t>
          </w:r>
        </w:p>
      </w:docPartBody>
    </w:docPart>
    <w:docPart>
      <w:docPartPr>
        <w:name w:val="EE0FDFBC5F41AC4D968C18F690235619"/>
        <w:category>
          <w:name w:val="General"/>
          <w:gallery w:val="placeholder"/>
        </w:category>
        <w:types>
          <w:type w:val="bbPlcHdr"/>
        </w:types>
        <w:behaviors>
          <w:behavior w:val="content"/>
        </w:behaviors>
        <w:guid w:val="{6EDC705F-CDCD-654C-AC44-140353609E46}"/>
      </w:docPartPr>
      <w:docPartBody>
        <w:p w:rsidR="00000000" w:rsidRDefault="00D54C96">
          <w:pPr>
            <w:pStyle w:val="EE0FDFBC5F41AC4D968C18F690235619"/>
          </w:pPr>
          <w:r>
            <w:rPr>
              <w:rStyle w:val="PlaceholderText"/>
            </w:rPr>
            <w:t>[First name]</w:t>
          </w:r>
        </w:p>
      </w:docPartBody>
    </w:docPart>
    <w:docPart>
      <w:docPartPr>
        <w:name w:val="D4CD8753C97BE24E9504C1C49A979A18"/>
        <w:category>
          <w:name w:val="General"/>
          <w:gallery w:val="placeholder"/>
        </w:category>
        <w:types>
          <w:type w:val="bbPlcHdr"/>
        </w:types>
        <w:behaviors>
          <w:behavior w:val="content"/>
        </w:behaviors>
        <w:guid w:val="{A567BD54-1FEC-2E4E-9508-CD9FD3A39614}"/>
      </w:docPartPr>
      <w:docPartBody>
        <w:p w:rsidR="00000000" w:rsidRDefault="00D54C96">
          <w:pPr>
            <w:pStyle w:val="D4CD8753C97BE24E9504C1C49A979A18"/>
          </w:pPr>
          <w:r>
            <w:rPr>
              <w:rStyle w:val="PlaceholderText"/>
            </w:rPr>
            <w:t>[Middle name]</w:t>
          </w:r>
        </w:p>
      </w:docPartBody>
    </w:docPart>
    <w:docPart>
      <w:docPartPr>
        <w:name w:val="550F9C002F918345B2E6823A31236B21"/>
        <w:category>
          <w:name w:val="General"/>
          <w:gallery w:val="placeholder"/>
        </w:category>
        <w:types>
          <w:type w:val="bbPlcHdr"/>
        </w:types>
        <w:behaviors>
          <w:behavior w:val="content"/>
        </w:behaviors>
        <w:guid w:val="{77B73B0C-A419-764D-8F92-A4B5BF577928}"/>
      </w:docPartPr>
      <w:docPartBody>
        <w:p w:rsidR="00000000" w:rsidRDefault="00D54C96">
          <w:pPr>
            <w:pStyle w:val="550F9C002F918345B2E6823A31236B21"/>
          </w:pPr>
          <w:r>
            <w:rPr>
              <w:rStyle w:val="PlaceholderText"/>
            </w:rPr>
            <w:t>[Last</w:t>
          </w:r>
          <w:r>
            <w:rPr>
              <w:rStyle w:val="PlaceholderText"/>
            </w:rPr>
            <w:t xml:space="preserve"> name]</w:t>
          </w:r>
        </w:p>
      </w:docPartBody>
    </w:docPart>
    <w:docPart>
      <w:docPartPr>
        <w:name w:val="5AD4CA4A4328344DAF9C5396F3BFD7CD"/>
        <w:category>
          <w:name w:val="General"/>
          <w:gallery w:val="placeholder"/>
        </w:category>
        <w:types>
          <w:type w:val="bbPlcHdr"/>
        </w:types>
        <w:behaviors>
          <w:behavior w:val="content"/>
        </w:behaviors>
        <w:guid w:val="{5B46A2FF-5455-884F-AABE-7386093D1DCC}"/>
      </w:docPartPr>
      <w:docPartBody>
        <w:p w:rsidR="00000000" w:rsidRDefault="00D54C96">
          <w:pPr>
            <w:pStyle w:val="5AD4CA4A4328344DAF9C5396F3BFD7CD"/>
          </w:pPr>
          <w:r>
            <w:rPr>
              <w:rStyle w:val="PlaceholderText"/>
            </w:rPr>
            <w:t>[Enter your biography]</w:t>
          </w:r>
        </w:p>
      </w:docPartBody>
    </w:docPart>
    <w:docPart>
      <w:docPartPr>
        <w:name w:val="2156769D8B2E9B40BE4A6FB637891397"/>
        <w:category>
          <w:name w:val="General"/>
          <w:gallery w:val="placeholder"/>
        </w:category>
        <w:types>
          <w:type w:val="bbPlcHdr"/>
        </w:types>
        <w:behaviors>
          <w:behavior w:val="content"/>
        </w:behaviors>
        <w:guid w:val="{5B162489-E62A-5942-B909-AFC8264AFBDD}"/>
      </w:docPartPr>
      <w:docPartBody>
        <w:p w:rsidR="00000000" w:rsidRDefault="00D54C96">
          <w:pPr>
            <w:pStyle w:val="2156769D8B2E9B40BE4A6FB637891397"/>
          </w:pPr>
          <w:r>
            <w:rPr>
              <w:rStyle w:val="PlaceholderText"/>
            </w:rPr>
            <w:t>[Enter the institution with which you are affiliated]</w:t>
          </w:r>
        </w:p>
      </w:docPartBody>
    </w:docPart>
    <w:docPart>
      <w:docPartPr>
        <w:name w:val="21FF27EB665F3447BC731803524DEB51"/>
        <w:category>
          <w:name w:val="General"/>
          <w:gallery w:val="placeholder"/>
        </w:category>
        <w:types>
          <w:type w:val="bbPlcHdr"/>
        </w:types>
        <w:behaviors>
          <w:behavior w:val="content"/>
        </w:behaviors>
        <w:guid w:val="{268B407B-B939-A745-9DB0-5C255C4A818A}"/>
      </w:docPartPr>
      <w:docPartBody>
        <w:p w:rsidR="00000000" w:rsidRDefault="00D54C96">
          <w:pPr>
            <w:pStyle w:val="21FF27EB665F3447BC731803524DEB51"/>
          </w:pPr>
          <w:r w:rsidRPr="00EF74F7">
            <w:rPr>
              <w:b/>
              <w:color w:val="808080" w:themeColor="background1" w:themeShade="80"/>
            </w:rPr>
            <w:t>[Enter the headword for your article]</w:t>
          </w:r>
        </w:p>
      </w:docPartBody>
    </w:docPart>
    <w:docPart>
      <w:docPartPr>
        <w:name w:val="3CE0691F6438BB4CA43F446589DD2677"/>
        <w:category>
          <w:name w:val="General"/>
          <w:gallery w:val="placeholder"/>
        </w:category>
        <w:types>
          <w:type w:val="bbPlcHdr"/>
        </w:types>
        <w:behaviors>
          <w:behavior w:val="content"/>
        </w:behaviors>
        <w:guid w:val="{7AB30041-229C-1449-AB5C-6AC6955533FE}"/>
      </w:docPartPr>
      <w:docPartBody>
        <w:p w:rsidR="00000000" w:rsidRDefault="00D54C96">
          <w:pPr>
            <w:pStyle w:val="3CE0691F6438BB4CA43F446589DD26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AEAF7B712036418F10A99C6D590D56"/>
        <w:category>
          <w:name w:val="General"/>
          <w:gallery w:val="placeholder"/>
        </w:category>
        <w:types>
          <w:type w:val="bbPlcHdr"/>
        </w:types>
        <w:behaviors>
          <w:behavior w:val="content"/>
        </w:behaviors>
        <w:guid w:val="{2B22D947-871B-0A4B-AF20-716F3334F935}"/>
      </w:docPartPr>
      <w:docPartBody>
        <w:p w:rsidR="00000000" w:rsidRDefault="00D54C96">
          <w:pPr>
            <w:pStyle w:val="7EAEAF7B712036418F10A99C6D590D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91365A7E9C9F4BB4D6AEFC8F4A670B"/>
        <w:category>
          <w:name w:val="General"/>
          <w:gallery w:val="placeholder"/>
        </w:category>
        <w:types>
          <w:type w:val="bbPlcHdr"/>
        </w:types>
        <w:behaviors>
          <w:behavior w:val="content"/>
        </w:behaviors>
        <w:guid w:val="{02018EB4-58A0-E44F-972E-15AB1AAC494F}"/>
      </w:docPartPr>
      <w:docPartBody>
        <w:p w:rsidR="00000000" w:rsidRDefault="00D54C96">
          <w:pPr>
            <w:pStyle w:val="7991365A7E9C9F4BB4D6AEFC8F4A67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80415EBDFE9644B3577A69544CBABE"/>
        <w:category>
          <w:name w:val="General"/>
          <w:gallery w:val="placeholder"/>
        </w:category>
        <w:types>
          <w:type w:val="bbPlcHdr"/>
        </w:types>
        <w:behaviors>
          <w:behavior w:val="content"/>
        </w:behaviors>
        <w:guid w:val="{16B65229-779F-2547-AEA7-A8272481D2D2}"/>
      </w:docPartPr>
      <w:docPartBody>
        <w:p w:rsidR="00000000" w:rsidRDefault="00D54C96">
          <w:pPr>
            <w:pStyle w:val="9C80415EBDFE9644B3577A69544CBABE"/>
          </w:pPr>
          <w:r>
            <w:rPr>
              <w:rStyle w:val="PlaceholderText"/>
            </w:rPr>
            <w:t>[Enter citations for further reading here]</w:t>
          </w:r>
        </w:p>
      </w:docPartBody>
    </w:docPart>
    <w:docPart>
      <w:docPartPr>
        <w:name w:val="C77A5918EDC97749A00DB9ADC8101442"/>
        <w:category>
          <w:name w:val="General"/>
          <w:gallery w:val="placeholder"/>
        </w:category>
        <w:types>
          <w:type w:val="bbPlcHdr"/>
        </w:types>
        <w:behaviors>
          <w:behavior w:val="content"/>
        </w:behaviors>
        <w:guid w:val="{B4BF2CB8-880B-9741-BE13-3D22B027D9CF}"/>
      </w:docPartPr>
      <w:docPartBody>
        <w:p w:rsidR="00000000" w:rsidRDefault="00D54C96" w:rsidP="00D54C96">
          <w:pPr>
            <w:pStyle w:val="C77A5918EDC97749A00DB9ADC810144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96"/>
    <w:rsid w:val="00D54C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C96"/>
    <w:rPr>
      <w:color w:val="808080"/>
    </w:rPr>
  </w:style>
  <w:style w:type="paragraph" w:customStyle="1" w:styleId="B5C93884A54C1946931521C9572B446C">
    <w:name w:val="B5C93884A54C1946931521C9572B446C"/>
  </w:style>
  <w:style w:type="paragraph" w:customStyle="1" w:styleId="EE0FDFBC5F41AC4D968C18F690235619">
    <w:name w:val="EE0FDFBC5F41AC4D968C18F690235619"/>
  </w:style>
  <w:style w:type="paragraph" w:customStyle="1" w:styleId="D4CD8753C97BE24E9504C1C49A979A18">
    <w:name w:val="D4CD8753C97BE24E9504C1C49A979A18"/>
  </w:style>
  <w:style w:type="paragraph" w:customStyle="1" w:styleId="550F9C002F918345B2E6823A31236B21">
    <w:name w:val="550F9C002F918345B2E6823A31236B21"/>
  </w:style>
  <w:style w:type="paragraph" w:customStyle="1" w:styleId="5AD4CA4A4328344DAF9C5396F3BFD7CD">
    <w:name w:val="5AD4CA4A4328344DAF9C5396F3BFD7CD"/>
  </w:style>
  <w:style w:type="paragraph" w:customStyle="1" w:styleId="2156769D8B2E9B40BE4A6FB637891397">
    <w:name w:val="2156769D8B2E9B40BE4A6FB637891397"/>
  </w:style>
  <w:style w:type="paragraph" w:customStyle="1" w:styleId="21FF27EB665F3447BC731803524DEB51">
    <w:name w:val="21FF27EB665F3447BC731803524DEB51"/>
  </w:style>
  <w:style w:type="paragraph" w:customStyle="1" w:styleId="3CE0691F6438BB4CA43F446589DD2677">
    <w:name w:val="3CE0691F6438BB4CA43F446589DD2677"/>
  </w:style>
  <w:style w:type="paragraph" w:customStyle="1" w:styleId="7EAEAF7B712036418F10A99C6D590D56">
    <w:name w:val="7EAEAF7B712036418F10A99C6D590D56"/>
  </w:style>
  <w:style w:type="paragraph" w:customStyle="1" w:styleId="7991365A7E9C9F4BB4D6AEFC8F4A670B">
    <w:name w:val="7991365A7E9C9F4BB4D6AEFC8F4A670B"/>
  </w:style>
  <w:style w:type="paragraph" w:customStyle="1" w:styleId="9C80415EBDFE9644B3577A69544CBABE">
    <w:name w:val="9C80415EBDFE9644B3577A69544CBABE"/>
  </w:style>
  <w:style w:type="paragraph" w:customStyle="1" w:styleId="C77A5918EDC97749A00DB9ADC8101442">
    <w:name w:val="C77A5918EDC97749A00DB9ADC8101442"/>
    <w:rsid w:val="00D54C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C96"/>
    <w:rPr>
      <w:color w:val="808080"/>
    </w:rPr>
  </w:style>
  <w:style w:type="paragraph" w:customStyle="1" w:styleId="B5C93884A54C1946931521C9572B446C">
    <w:name w:val="B5C93884A54C1946931521C9572B446C"/>
  </w:style>
  <w:style w:type="paragraph" w:customStyle="1" w:styleId="EE0FDFBC5F41AC4D968C18F690235619">
    <w:name w:val="EE0FDFBC5F41AC4D968C18F690235619"/>
  </w:style>
  <w:style w:type="paragraph" w:customStyle="1" w:styleId="D4CD8753C97BE24E9504C1C49A979A18">
    <w:name w:val="D4CD8753C97BE24E9504C1C49A979A18"/>
  </w:style>
  <w:style w:type="paragraph" w:customStyle="1" w:styleId="550F9C002F918345B2E6823A31236B21">
    <w:name w:val="550F9C002F918345B2E6823A31236B21"/>
  </w:style>
  <w:style w:type="paragraph" w:customStyle="1" w:styleId="5AD4CA4A4328344DAF9C5396F3BFD7CD">
    <w:name w:val="5AD4CA4A4328344DAF9C5396F3BFD7CD"/>
  </w:style>
  <w:style w:type="paragraph" w:customStyle="1" w:styleId="2156769D8B2E9B40BE4A6FB637891397">
    <w:name w:val="2156769D8B2E9B40BE4A6FB637891397"/>
  </w:style>
  <w:style w:type="paragraph" w:customStyle="1" w:styleId="21FF27EB665F3447BC731803524DEB51">
    <w:name w:val="21FF27EB665F3447BC731803524DEB51"/>
  </w:style>
  <w:style w:type="paragraph" w:customStyle="1" w:styleId="3CE0691F6438BB4CA43F446589DD2677">
    <w:name w:val="3CE0691F6438BB4CA43F446589DD2677"/>
  </w:style>
  <w:style w:type="paragraph" w:customStyle="1" w:styleId="7EAEAF7B712036418F10A99C6D590D56">
    <w:name w:val="7EAEAF7B712036418F10A99C6D590D56"/>
  </w:style>
  <w:style w:type="paragraph" w:customStyle="1" w:styleId="7991365A7E9C9F4BB4D6AEFC8F4A670B">
    <w:name w:val="7991365A7E9C9F4BB4D6AEFC8F4A670B"/>
  </w:style>
  <w:style w:type="paragraph" w:customStyle="1" w:styleId="9C80415EBDFE9644B3577A69544CBABE">
    <w:name w:val="9C80415EBDFE9644B3577A69544CBABE"/>
  </w:style>
  <w:style w:type="paragraph" w:customStyle="1" w:styleId="C77A5918EDC97749A00DB9ADC8101442">
    <w:name w:val="C77A5918EDC97749A00DB9ADC8101442"/>
    <w:rsid w:val="00D54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Cow51</b:Tag>
    <b:SourceType>Book</b:SourceType>
    <b:Guid>{748BDFDE-DA27-3843-97F4-1FB1C87414E3}</b:Guid>
    <b:Author>
      <b:Author>
        <b:NameList>
          <b:Person>
            <b:Last>Cowley</b:Last>
            <b:First>Malcolm</b:First>
          </b:Person>
        </b:NameList>
      </b:Author>
    </b:Author>
    <b:Title>Exile’s Return</b:Title>
    <b:City>New York</b:City>
    <b:Publisher>Viking Press</b:Publisher>
    <b:Year>1951</b:Year>
    <b:RefOrder>1</b:RefOrder>
  </b:Source>
  <b:Source>
    <b:Tag>Cow73</b:Tag>
    <b:SourceType>Book</b:SourceType>
    <b:Guid>{9EA866CD-B16C-9E4D-96A9-12468DB78128}</b:Guid>
    <b:Author>
      <b:Author>
        <b:NameList>
          <b:Person>
            <b:Last>Cowley</b:Last>
            <b:First>Malcolm</b:First>
          </b:Person>
        </b:NameList>
      </b:Author>
    </b:Author>
    <b:Title>A Second Flowering: Works and Days of the Lost Generation</b:Title>
    <b:City>New York</b:City>
    <b:Publisher>Viking Press</b:Publisher>
    <b:Year>1973</b:Year>
    <b:RefOrder>2</b:RefOrder>
  </b:Source>
  <b:Source>
    <b:Tag>Hem64</b:Tag>
    <b:SourceType>Book</b:SourceType>
    <b:Guid>{6DC1E75B-CA32-204E-A798-76943E2A0FD6}</b:Guid>
    <b:Author>
      <b:Author>
        <b:NameList>
          <b:Person>
            <b:Last>Hemingway</b:Last>
            <b:First>Ernest</b:First>
          </b:Person>
        </b:NameList>
      </b:Author>
    </b:Author>
    <b:Title>A Moveable Feast</b:Title>
    <b:City>New York</b:City>
    <b:Publisher>Scribner’s</b:Publisher>
    <b:Year>1964</b:Year>
    <b:RefOrder>4</b:RefOrder>
  </b:Source>
  <b:Source>
    <b:Tag>Dol96</b:Tag>
    <b:SourceType>Book</b:SourceType>
    <b:Guid>{5B444E4B-EE6A-6642-B920-FAA7D7BC6FAA}</b:Guid>
    <b:Author>
      <b:Author>
        <b:NameList>
          <b:Person>
            <b:Last>Dolan</b:Last>
            <b:First>Marc</b:First>
          </b:Person>
        </b:NameList>
      </b:Author>
    </b:Author>
    <b:Title>Modern Lives: A Cultural Re-Reading of ‘The Lost Generation’</b:Title>
    <b:City>West Lafayette</b:City>
    <b:StateProvince>IN</b:StateProvince>
    <b:Publisher>Purdue University Press</b:Publisher>
    <b:Year>1996</b:Year>
    <b:RefOrder>3</b:RefOrder>
  </b:Source>
  <b:Source>
    <b:Tag>Mon08</b:Tag>
    <b:SourceType>Book</b:SourceType>
    <b:Guid>{87AE3B93-4DDA-E240-A663-AB8C8149D078}</b:Guid>
    <b:Author>
      <b:Author>
        <b:NameList>
          <b:Person>
            <b:Last>Monk</b:Last>
            <b:First>Craig</b:First>
          </b:Person>
        </b:NameList>
      </b:Author>
    </b:Author>
    <b:Title>Writing the Lost Generation: Expatriate Autobiography and American Modernism</b:Title>
    <b:City>Iowa City</b:City>
    <b:StateProvince>IA</b:StateProvince>
    <b:Publisher>University of Iowa Press</b:Publisher>
    <b:Year>2008</b:Year>
    <b:RefOrder>5</b:RefOrder>
  </b:Source>
</b:Sources>
</file>

<file path=customXml/itemProps1.xml><?xml version="1.0" encoding="utf-8"?>
<ds:datastoreItem xmlns:ds="http://schemas.openxmlformats.org/officeDocument/2006/customXml" ds:itemID="{02BB8270-F54A-0441-B5F2-36848999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353</Words>
  <Characters>2017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2015-10-05T03:08:00Z</dcterms:created>
  <dcterms:modified xsi:type="dcterms:W3CDTF">2015-10-05T03:14:00Z</dcterms:modified>
</cp:coreProperties>
</file>