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DE7FD3DF4494B459801D8E5BD8C531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66DF6E866EC94C938E2965618D17C8"/>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6C60BD89CE924943885C781AE0C65AE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5B50D28088115489B16EE687D97BBF3"/>
            </w:placeholder>
            <w:text/>
          </w:sdtPr>
          <w:sdtEndPr/>
          <w:sdtContent>
            <w:tc>
              <w:tcPr>
                <w:tcW w:w="2642" w:type="dxa"/>
              </w:tcPr>
              <w:p w:rsidR="00B574C9" w:rsidRDefault="000E38AA" w:rsidP="000E38AA">
                <w:proofErr w:type="spellStart"/>
                <w:r>
                  <w:t>Logemann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B9A613DDEAD1E47B8C86CB26D29C92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DA7B077337B3A4E806696F578B91C8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5BF39143CE552445B07EF4747140A87D"/>
            </w:placeholder>
            <w:text/>
          </w:sdtPr>
          <w:sdtContent>
            <w:tc>
              <w:tcPr>
                <w:tcW w:w="9016" w:type="dxa"/>
                <w:tcMar>
                  <w:top w:w="113" w:type="dxa"/>
                  <w:bottom w:w="113" w:type="dxa"/>
                </w:tcMar>
              </w:tcPr>
              <w:p w:rsidR="003F0D73" w:rsidRPr="00FB589A" w:rsidRDefault="000E38AA" w:rsidP="003F0D73">
                <w:pPr>
                  <w:rPr>
                    <w:b/>
                  </w:rPr>
                </w:pPr>
                <w:r w:rsidRPr="000E38AA">
                  <w:rPr>
                    <w:rFonts w:eastAsiaTheme="minorEastAsia" w:cs="Times New Roman"/>
                    <w:szCs w:val="24"/>
                    <w:lang w:val="en-US"/>
                  </w:rPr>
                  <w:t>Abbott, Edwin Abbott (1838-1926)</w:t>
                </w:r>
              </w:p>
            </w:tc>
          </w:sdtContent>
        </w:sdt>
      </w:tr>
      <w:tr w:rsidR="00464699" w:rsidTr="007821B0">
        <w:sdt>
          <w:sdtPr>
            <w:alias w:val="Variant headwords"/>
            <w:tag w:val="variantHeadwords"/>
            <w:id w:val="173464402"/>
            <w:placeholder>
              <w:docPart w:val="883E80FF14D0D04B9D3D5108E0C3971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D98D20DFC180A4CBF60769475B0ACDF"/>
            </w:placeholder>
          </w:sdtPr>
          <w:sdtEndPr/>
          <w:sdtContent>
            <w:tc>
              <w:tcPr>
                <w:tcW w:w="9016" w:type="dxa"/>
                <w:tcMar>
                  <w:top w:w="113" w:type="dxa"/>
                  <w:bottom w:w="113" w:type="dxa"/>
                </w:tcMar>
              </w:tcPr>
              <w:p w:rsidR="00E85A05" w:rsidRDefault="000E38AA" w:rsidP="00E85A05">
                <w:r w:rsidRPr="000E38AA">
                  <w:rPr>
                    <w:rFonts w:cs="Times New Roman"/>
                  </w:rPr>
                  <w:t xml:space="preserve">Edwin Abbott was born in London and educated at the City of London School and St. John’s College, Cambridge. He was ordained in the Church of England in 1863 and returned to the City of London School to serve as its headmaster from 1865-1889. He distinguished himself as a gifted teacher and scholar, publishing fifty-four books on topics ranging from theology and biblical studies to literary criticism and classics. Despite this prodigious scholarly output, Abbott is primarily known today for his single work of fiction, </w:t>
                </w:r>
                <w:r w:rsidRPr="000E38AA">
                  <w:rPr>
                    <w:rFonts w:cs="Times New Roman"/>
                    <w:i/>
                  </w:rPr>
                  <w:t xml:space="preserve">Flatland: A Romance of Many Dimensions </w:t>
                </w:r>
                <w:r w:rsidRPr="000E38AA">
                  <w:rPr>
                    <w:rFonts w:cs="Times New Roman"/>
                  </w:rPr>
                  <w:t xml:space="preserve">(1884). This short novel offers both a strident satire of the gender inequities and class divisions of Victorian society and a deft popularization of the mathematics of four-dimensional space. In </w:t>
                </w:r>
                <w:r w:rsidRPr="000E38AA">
                  <w:rPr>
                    <w:rFonts w:cs="Times New Roman"/>
                    <w:i/>
                  </w:rPr>
                  <w:t>Flatland</w:t>
                </w:r>
                <w:r w:rsidRPr="000E38AA">
                  <w:rPr>
                    <w:rFonts w:cs="Times New Roman"/>
                  </w:rPr>
                  <w:t>, a two-dimensional being’s discovery of the third dimension serves as an analogy for the three-dimensional audience’s encounter with a potential fourth dimension.</w:t>
                </w:r>
              </w:p>
            </w:tc>
          </w:sdtContent>
        </w:sdt>
      </w:tr>
      <w:tr w:rsidR="003F0D73" w:rsidTr="003F0D73">
        <w:sdt>
          <w:sdtPr>
            <w:alias w:val="Article text"/>
            <w:tag w:val="articleText"/>
            <w:id w:val="634067588"/>
            <w:placeholder>
              <w:docPart w:val="7EEA9DDC3F4B7447BBB792619E0A27A1"/>
            </w:placeholder>
          </w:sdtPr>
          <w:sdtEndPr>
            <w:rPr>
              <w:b/>
              <w:color w:val="385623" w:themeColor="accent6" w:themeShade="80"/>
            </w:rPr>
          </w:sdtEndPr>
          <w:sdtContent>
            <w:tc>
              <w:tcPr>
                <w:tcW w:w="9016" w:type="dxa"/>
                <w:tcMar>
                  <w:top w:w="113" w:type="dxa"/>
                  <w:bottom w:w="113" w:type="dxa"/>
                </w:tcMar>
              </w:tcPr>
              <w:p w:rsidR="000E38AA" w:rsidRPr="000E38AA" w:rsidRDefault="000E38AA" w:rsidP="00C27FAB">
                <w:pPr>
                  <w:rPr>
                    <w:rFonts w:cs="Times New Roman"/>
                  </w:rPr>
                </w:pPr>
                <w:r w:rsidRPr="000E38AA">
                  <w:rPr>
                    <w:rFonts w:cs="Times New Roman"/>
                  </w:rPr>
                  <w:t xml:space="preserve">Edwin Abbott was born in London and educated at the City of London School and St. John’s College, Cambridge. He was ordained in the Church of England in 1863 and returned to the City of London School to serve as its headmaster from 1865-1889. He distinguished himself as a gifted teacher and scholar, publishing fifty-four books on topics ranging from theology and biblical studies to literary criticism and classics. Despite this prodigious scholarly output, Abbott is primarily known today for his single work of fiction, </w:t>
                </w:r>
                <w:r w:rsidRPr="000E38AA">
                  <w:rPr>
                    <w:rFonts w:cs="Times New Roman"/>
                    <w:i/>
                  </w:rPr>
                  <w:t xml:space="preserve">Flatland: A Romance of Many Dimensions </w:t>
                </w:r>
                <w:r w:rsidRPr="000E38AA">
                  <w:rPr>
                    <w:rFonts w:cs="Times New Roman"/>
                  </w:rPr>
                  <w:t xml:space="preserve">(1884). This short novel offers both a strident satire of the gender inequities and class divisions of Victorian society and a deft popularization of the mathematics of four-dimensional space. In </w:t>
                </w:r>
                <w:r w:rsidRPr="000E38AA">
                  <w:rPr>
                    <w:rFonts w:cs="Times New Roman"/>
                    <w:i/>
                  </w:rPr>
                  <w:t>Flatland</w:t>
                </w:r>
                <w:r w:rsidRPr="000E38AA">
                  <w:rPr>
                    <w:rFonts w:cs="Times New Roman"/>
                  </w:rPr>
                  <w:t>, a two-dimensional being’s discovery of the third dimension serves as an analogy for the three-dimensional audience’s encounter with a potential fourth dimension.</w:t>
                </w:r>
              </w:p>
              <w:p w:rsidR="000E38AA" w:rsidRDefault="000E38AA" w:rsidP="00C27FAB">
                <w:pPr>
                  <w:rPr>
                    <w:rFonts w:ascii="Times New Roman" w:hAnsi="Times New Roman" w:cs="Times New Roman"/>
                  </w:rPr>
                </w:pPr>
              </w:p>
              <w:p w:rsidR="000E38AA" w:rsidRPr="0059536F" w:rsidRDefault="000E38AA" w:rsidP="000E38AA">
                <w:pPr>
                  <w:pStyle w:val="Authornote"/>
                </w:pPr>
                <w:r w:rsidRPr="0059536F">
                  <w:t>List of Works</w:t>
                </w:r>
              </w:p>
              <w:p w:rsidR="000E38AA" w:rsidRDefault="000E38AA" w:rsidP="000E38AA">
                <w:pPr>
                  <w:pStyle w:val="Authornote"/>
                </w:pPr>
                <w:r>
                  <w:rPr>
                    <w:i/>
                  </w:rPr>
                  <w:t xml:space="preserve">A </w:t>
                </w:r>
                <w:r w:rsidRPr="0059536F">
                  <w:rPr>
                    <w:i/>
                  </w:rPr>
                  <w:t>Shakespearian Grammar</w:t>
                </w:r>
                <w:r>
                  <w:t xml:space="preserve"> (1869</w:t>
                </w:r>
                <w:r w:rsidRPr="0059536F">
                  <w:t>)</w:t>
                </w:r>
              </w:p>
              <w:p w:rsidR="000E38AA" w:rsidRDefault="000E38AA" w:rsidP="000E38AA">
                <w:pPr>
                  <w:pStyle w:val="Authornote"/>
                </w:pPr>
                <w:r w:rsidRPr="0059536F">
                  <w:rPr>
                    <w:i/>
                  </w:rPr>
                  <w:t>Flatland: A Romance of Many Dimensions</w:t>
                </w:r>
                <w:r w:rsidRPr="0059536F">
                  <w:t xml:space="preserve"> (1884)</w:t>
                </w:r>
              </w:p>
              <w:p w:rsidR="003F0D73" w:rsidRDefault="000E38AA" w:rsidP="000E38AA">
                <w:pPr>
                  <w:pStyle w:val="Authornote"/>
                </w:pPr>
                <w:proofErr w:type="spellStart"/>
                <w:r>
                  <w:rPr>
                    <w:i/>
                  </w:rPr>
                  <w:t>Diatessarica</w:t>
                </w:r>
                <w:proofErr w:type="spellEnd"/>
                <w:r>
                  <w:t xml:space="preserve"> (1900-1917)</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B1B573C1C7C2514CA7CED282D9044EF8"/>
              </w:placeholder>
            </w:sdtPr>
            <w:sdtEndPr/>
            <w:sdtContent>
              <w:p w:rsidR="000E38AA" w:rsidRDefault="000E38AA" w:rsidP="000E38AA"/>
              <w:p w:rsidR="000E38AA" w:rsidRDefault="000E38AA" w:rsidP="000E38AA">
                <w:sdt>
                  <w:sdtPr>
                    <w:id w:val="-466437407"/>
                    <w:citation/>
                  </w:sdtPr>
                  <w:sdtContent>
                    <w:r>
                      <w:fldChar w:fldCharType="begin"/>
                    </w:r>
                    <w:r>
                      <w:rPr>
                        <w:lang w:val="en-US"/>
                      </w:rPr>
                      <w:instrText xml:space="preserve"> CITATION Hen13 \l 1033 </w:instrText>
                    </w:r>
                    <w:r>
                      <w:fldChar w:fldCharType="separate"/>
                    </w:r>
                    <w:r>
                      <w:rPr>
                        <w:noProof/>
                        <w:lang w:val="en-US"/>
                      </w:rPr>
                      <w:t>(Henderson)</w:t>
                    </w:r>
                    <w:r>
                      <w:fldChar w:fldCharType="end"/>
                    </w:r>
                  </w:sdtContent>
                </w:sdt>
              </w:p>
              <w:p w:rsidR="000E38AA" w:rsidRDefault="000E38AA" w:rsidP="000E38AA"/>
              <w:p w:rsidR="000E38AA" w:rsidRDefault="000E38AA" w:rsidP="000E38AA">
                <w:sdt>
                  <w:sdtPr>
                    <w:id w:val="-1211337415"/>
                    <w:citation/>
                  </w:sdtPr>
                  <w:sdtContent>
                    <w:r>
                      <w:fldChar w:fldCharType="begin"/>
                    </w:r>
                    <w:r>
                      <w:rPr>
                        <w:lang w:val="en-US"/>
                      </w:rPr>
                      <w:instrText xml:space="preserve"> CITATION Ruk14 \l 1033 </w:instrText>
                    </w:r>
                    <w:r>
                      <w:fldChar w:fldCharType="separate"/>
                    </w:r>
                    <w:r>
                      <w:rPr>
                        <w:noProof/>
                        <w:lang w:val="en-US"/>
                      </w:rPr>
                      <w:t>(Ruker)</w:t>
                    </w:r>
                    <w:r>
                      <w:fldChar w:fldCharType="end"/>
                    </w:r>
                  </w:sdtContent>
                </w:sdt>
              </w:p>
              <w:p w:rsidR="000E38AA" w:rsidRDefault="000E38AA" w:rsidP="000E38AA"/>
              <w:p w:rsidR="003235A7" w:rsidRDefault="000E38AA" w:rsidP="000E38AA">
                <w:sdt>
                  <w:sdtPr>
                    <w:id w:val="-788283225"/>
                    <w:citation/>
                  </w:sdtPr>
                  <w:sdtContent>
                    <w:r>
                      <w:fldChar w:fldCharType="begin"/>
                    </w:r>
                    <w:r>
                      <w:rPr>
                        <w:lang w:val="en-US"/>
                      </w:rPr>
                      <w:instrText xml:space="preserve"> CITATION Suv83 \l 1033 </w:instrText>
                    </w:r>
                    <w:r>
                      <w:fldChar w:fldCharType="separate"/>
                    </w:r>
                    <w:r>
                      <w:rPr>
                        <w:noProof/>
                        <w:lang w:val="en-US"/>
                      </w:rPr>
                      <w:t>(Suvin)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8AA" w:rsidRDefault="000E38AA" w:rsidP="007A0D55">
      <w:pPr>
        <w:spacing w:after="0" w:line="240" w:lineRule="auto"/>
      </w:pPr>
      <w:r>
        <w:separator/>
      </w:r>
    </w:p>
  </w:endnote>
  <w:endnote w:type="continuationSeparator" w:id="0">
    <w:p w:rsidR="000E38AA" w:rsidRDefault="000E38A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8AA" w:rsidRDefault="000E38AA" w:rsidP="007A0D55">
      <w:pPr>
        <w:spacing w:after="0" w:line="240" w:lineRule="auto"/>
      </w:pPr>
      <w:r>
        <w:separator/>
      </w:r>
    </w:p>
  </w:footnote>
  <w:footnote w:type="continuationSeparator" w:id="0">
    <w:p w:rsidR="000E38AA" w:rsidRDefault="000E38A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8AA"/>
    <w:rsid w:val="00032559"/>
    <w:rsid w:val="00052040"/>
    <w:rsid w:val="000B25AE"/>
    <w:rsid w:val="000B55AB"/>
    <w:rsid w:val="000D24DC"/>
    <w:rsid w:val="000E38AA"/>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38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38A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38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38A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E7FD3DF4494B459801D8E5BD8C5310"/>
        <w:category>
          <w:name w:val="General"/>
          <w:gallery w:val="placeholder"/>
        </w:category>
        <w:types>
          <w:type w:val="bbPlcHdr"/>
        </w:types>
        <w:behaviors>
          <w:behavior w:val="content"/>
        </w:behaviors>
        <w:guid w:val="{5C1B255A-00CE-A143-92BD-2E65402A1CFD}"/>
      </w:docPartPr>
      <w:docPartBody>
        <w:p w:rsidR="00000000" w:rsidRDefault="004E117A">
          <w:pPr>
            <w:pStyle w:val="EDE7FD3DF4494B459801D8E5BD8C5310"/>
          </w:pPr>
          <w:r w:rsidRPr="00CC586D">
            <w:rPr>
              <w:rStyle w:val="PlaceholderText"/>
              <w:b/>
              <w:color w:val="FFFFFF" w:themeColor="background1"/>
            </w:rPr>
            <w:t>[Salutation]</w:t>
          </w:r>
        </w:p>
      </w:docPartBody>
    </w:docPart>
    <w:docPart>
      <w:docPartPr>
        <w:name w:val="0566DF6E866EC94C938E2965618D17C8"/>
        <w:category>
          <w:name w:val="General"/>
          <w:gallery w:val="placeholder"/>
        </w:category>
        <w:types>
          <w:type w:val="bbPlcHdr"/>
        </w:types>
        <w:behaviors>
          <w:behavior w:val="content"/>
        </w:behaviors>
        <w:guid w:val="{1FB988C1-C10B-C449-9195-08D29B6AF384}"/>
      </w:docPartPr>
      <w:docPartBody>
        <w:p w:rsidR="00000000" w:rsidRDefault="004E117A">
          <w:pPr>
            <w:pStyle w:val="0566DF6E866EC94C938E2965618D17C8"/>
          </w:pPr>
          <w:r>
            <w:rPr>
              <w:rStyle w:val="PlaceholderText"/>
            </w:rPr>
            <w:t>[First name]</w:t>
          </w:r>
        </w:p>
      </w:docPartBody>
    </w:docPart>
    <w:docPart>
      <w:docPartPr>
        <w:name w:val="6C60BD89CE924943885C781AE0C65AE6"/>
        <w:category>
          <w:name w:val="General"/>
          <w:gallery w:val="placeholder"/>
        </w:category>
        <w:types>
          <w:type w:val="bbPlcHdr"/>
        </w:types>
        <w:behaviors>
          <w:behavior w:val="content"/>
        </w:behaviors>
        <w:guid w:val="{8948C7E4-8685-1D4F-8ADE-7D6E381AFC38}"/>
      </w:docPartPr>
      <w:docPartBody>
        <w:p w:rsidR="00000000" w:rsidRDefault="004E117A">
          <w:pPr>
            <w:pStyle w:val="6C60BD89CE924943885C781AE0C65AE6"/>
          </w:pPr>
          <w:r>
            <w:rPr>
              <w:rStyle w:val="PlaceholderText"/>
            </w:rPr>
            <w:t>[Middle name]</w:t>
          </w:r>
        </w:p>
      </w:docPartBody>
    </w:docPart>
    <w:docPart>
      <w:docPartPr>
        <w:name w:val="A5B50D28088115489B16EE687D97BBF3"/>
        <w:category>
          <w:name w:val="General"/>
          <w:gallery w:val="placeholder"/>
        </w:category>
        <w:types>
          <w:type w:val="bbPlcHdr"/>
        </w:types>
        <w:behaviors>
          <w:behavior w:val="content"/>
        </w:behaviors>
        <w:guid w:val="{7C715116-A640-E747-86D1-CFAF500C1C09}"/>
      </w:docPartPr>
      <w:docPartBody>
        <w:p w:rsidR="00000000" w:rsidRDefault="004E117A">
          <w:pPr>
            <w:pStyle w:val="A5B50D28088115489B16EE687D97BBF3"/>
          </w:pPr>
          <w:r>
            <w:rPr>
              <w:rStyle w:val="PlaceholderText"/>
            </w:rPr>
            <w:t>[Last name]</w:t>
          </w:r>
        </w:p>
      </w:docPartBody>
    </w:docPart>
    <w:docPart>
      <w:docPartPr>
        <w:name w:val="DB9A613DDEAD1E47B8C86CB26D29C92E"/>
        <w:category>
          <w:name w:val="General"/>
          <w:gallery w:val="placeholder"/>
        </w:category>
        <w:types>
          <w:type w:val="bbPlcHdr"/>
        </w:types>
        <w:behaviors>
          <w:behavior w:val="content"/>
        </w:behaviors>
        <w:guid w:val="{19CAB5FB-89D5-3B48-A968-74C0BC9D5211}"/>
      </w:docPartPr>
      <w:docPartBody>
        <w:p w:rsidR="00000000" w:rsidRDefault="004E117A">
          <w:pPr>
            <w:pStyle w:val="DB9A613DDEAD1E47B8C86CB26D29C92E"/>
          </w:pPr>
          <w:r>
            <w:rPr>
              <w:rStyle w:val="PlaceholderText"/>
            </w:rPr>
            <w:t>[Enter your biography]</w:t>
          </w:r>
        </w:p>
      </w:docPartBody>
    </w:docPart>
    <w:docPart>
      <w:docPartPr>
        <w:name w:val="DDA7B077337B3A4E806696F578B91C86"/>
        <w:category>
          <w:name w:val="General"/>
          <w:gallery w:val="placeholder"/>
        </w:category>
        <w:types>
          <w:type w:val="bbPlcHdr"/>
        </w:types>
        <w:behaviors>
          <w:behavior w:val="content"/>
        </w:behaviors>
        <w:guid w:val="{68CE6F99-7008-0747-9CE4-BDAFC33CB9FA}"/>
      </w:docPartPr>
      <w:docPartBody>
        <w:p w:rsidR="00000000" w:rsidRDefault="004E117A">
          <w:pPr>
            <w:pStyle w:val="DDA7B077337B3A4E806696F578B91C86"/>
          </w:pPr>
          <w:r>
            <w:rPr>
              <w:rStyle w:val="PlaceholderText"/>
            </w:rPr>
            <w:t>[Enter the institution with which you are affiliated]</w:t>
          </w:r>
        </w:p>
      </w:docPartBody>
    </w:docPart>
    <w:docPart>
      <w:docPartPr>
        <w:name w:val="5BF39143CE552445B07EF4747140A87D"/>
        <w:category>
          <w:name w:val="General"/>
          <w:gallery w:val="placeholder"/>
        </w:category>
        <w:types>
          <w:type w:val="bbPlcHdr"/>
        </w:types>
        <w:behaviors>
          <w:behavior w:val="content"/>
        </w:behaviors>
        <w:guid w:val="{C60A8735-D920-E944-A3FA-5E2124EBD926}"/>
      </w:docPartPr>
      <w:docPartBody>
        <w:p w:rsidR="00000000" w:rsidRDefault="004E117A">
          <w:pPr>
            <w:pStyle w:val="5BF39143CE552445B07EF4747140A87D"/>
          </w:pPr>
          <w:r w:rsidRPr="00EF74F7">
            <w:rPr>
              <w:b/>
              <w:color w:val="808080" w:themeColor="background1" w:themeShade="80"/>
            </w:rPr>
            <w:t>[Enter the headword for your article]</w:t>
          </w:r>
        </w:p>
      </w:docPartBody>
    </w:docPart>
    <w:docPart>
      <w:docPartPr>
        <w:name w:val="883E80FF14D0D04B9D3D5108E0C39710"/>
        <w:category>
          <w:name w:val="General"/>
          <w:gallery w:val="placeholder"/>
        </w:category>
        <w:types>
          <w:type w:val="bbPlcHdr"/>
        </w:types>
        <w:behaviors>
          <w:behavior w:val="content"/>
        </w:behaviors>
        <w:guid w:val="{CC178280-5B9D-E24D-9CC3-809B6A05F52C}"/>
      </w:docPartPr>
      <w:docPartBody>
        <w:p w:rsidR="00000000" w:rsidRDefault="004E117A">
          <w:pPr>
            <w:pStyle w:val="883E80FF14D0D04B9D3D5108E0C397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98D20DFC180A4CBF60769475B0ACDF"/>
        <w:category>
          <w:name w:val="General"/>
          <w:gallery w:val="placeholder"/>
        </w:category>
        <w:types>
          <w:type w:val="bbPlcHdr"/>
        </w:types>
        <w:behaviors>
          <w:behavior w:val="content"/>
        </w:behaviors>
        <w:guid w:val="{CB362258-A0E0-584F-8FD5-79A6ECABFFCC}"/>
      </w:docPartPr>
      <w:docPartBody>
        <w:p w:rsidR="00000000" w:rsidRDefault="004E117A">
          <w:pPr>
            <w:pStyle w:val="FD98D20DFC180A4CBF60769475B0AC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EEA9DDC3F4B7447BBB792619E0A27A1"/>
        <w:category>
          <w:name w:val="General"/>
          <w:gallery w:val="placeholder"/>
        </w:category>
        <w:types>
          <w:type w:val="bbPlcHdr"/>
        </w:types>
        <w:behaviors>
          <w:behavior w:val="content"/>
        </w:behaviors>
        <w:guid w:val="{94F45197-9CBB-F947-827B-33525C1FF10B}"/>
      </w:docPartPr>
      <w:docPartBody>
        <w:p w:rsidR="00000000" w:rsidRDefault="004E117A">
          <w:pPr>
            <w:pStyle w:val="7EEA9DDC3F4B7447BBB792619E0A27A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B573C1C7C2514CA7CED282D9044EF8"/>
        <w:category>
          <w:name w:val="General"/>
          <w:gallery w:val="placeholder"/>
        </w:category>
        <w:types>
          <w:type w:val="bbPlcHdr"/>
        </w:types>
        <w:behaviors>
          <w:behavior w:val="content"/>
        </w:behaviors>
        <w:guid w:val="{C2AB68E9-23B0-464E-B1F9-9DBCFC4D0712}"/>
      </w:docPartPr>
      <w:docPartBody>
        <w:p w:rsidR="00000000" w:rsidRDefault="004E117A">
          <w:pPr>
            <w:pStyle w:val="B1B573C1C7C2514CA7CED282D9044EF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E7FD3DF4494B459801D8E5BD8C5310">
    <w:name w:val="EDE7FD3DF4494B459801D8E5BD8C5310"/>
  </w:style>
  <w:style w:type="paragraph" w:customStyle="1" w:styleId="0566DF6E866EC94C938E2965618D17C8">
    <w:name w:val="0566DF6E866EC94C938E2965618D17C8"/>
  </w:style>
  <w:style w:type="paragraph" w:customStyle="1" w:styleId="6C60BD89CE924943885C781AE0C65AE6">
    <w:name w:val="6C60BD89CE924943885C781AE0C65AE6"/>
  </w:style>
  <w:style w:type="paragraph" w:customStyle="1" w:styleId="A5B50D28088115489B16EE687D97BBF3">
    <w:name w:val="A5B50D28088115489B16EE687D97BBF3"/>
  </w:style>
  <w:style w:type="paragraph" w:customStyle="1" w:styleId="DB9A613DDEAD1E47B8C86CB26D29C92E">
    <w:name w:val="DB9A613DDEAD1E47B8C86CB26D29C92E"/>
  </w:style>
  <w:style w:type="paragraph" w:customStyle="1" w:styleId="DDA7B077337B3A4E806696F578B91C86">
    <w:name w:val="DDA7B077337B3A4E806696F578B91C86"/>
  </w:style>
  <w:style w:type="paragraph" w:customStyle="1" w:styleId="5BF39143CE552445B07EF4747140A87D">
    <w:name w:val="5BF39143CE552445B07EF4747140A87D"/>
  </w:style>
  <w:style w:type="paragraph" w:customStyle="1" w:styleId="883E80FF14D0D04B9D3D5108E0C39710">
    <w:name w:val="883E80FF14D0D04B9D3D5108E0C39710"/>
  </w:style>
  <w:style w:type="paragraph" w:customStyle="1" w:styleId="FD98D20DFC180A4CBF60769475B0ACDF">
    <w:name w:val="FD98D20DFC180A4CBF60769475B0ACDF"/>
  </w:style>
  <w:style w:type="paragraph" w:customStyle="1" w:styleId="7EEA9DDC3F4B7447BBB792619E0A27A1">
    <w:name w:val="7EEA9DDC3F4B7447BBB792619E0A27A1"/>
  </w:style>
  <w:style w:type="paragraph" w:customStyle="1" w:styleId="B1B573C1C7C2514CA7CED282D9044EF8">
    <w:name w:val="B1B573C1C7C2514CA7CED282D9044EF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E7FD3DF4494B459801D8E5BD8C5310">
    <w:name w:val="EDE7FD3DF4494B459801D8E5BD8C5310"/>
  </w:style>
  <w:style w:type="paragraph" w:customStyle="1" w:styleId="0566DF6E866EC94C938E2965618D17C8">
    <w:name w:val="0566DF6E866EC94C938E2965618D17C8"/>
  </w:style>
  <w:style w:type="paragraph" w:customStyle="1" w:styleId="6C60BD89CE924943885C781AE0C65AE6">
    <w:name w:val="6C60BD89CE924943885C781AE0C65AE6"/>
  </w:style>
  <w:style w:type="paragraph" w:customStyle="1" w:styleId="A5B50D28088115489B16EE687D97BBF3">
    <w:name w:val="A5B50D28088115489B16EE687D97BBF3"/>
  </w:style>
  <w:style w:type="paragraph" w:customStyle="1" w:styleId="DB9A613DDEAD1E47B8C86CB26D29C92E">
    <w:name w:val="DB9A613DDEAD1E47B8C86CB26D29C92E"/>
  </w:style>
  <w:style w:type="paragraph" w:customStyle="1" w:styleId="DDA7B077337B3A4E806696F578B91C86">
    <w:name w:val="DDA7B077337B3A4E806696F578B91C86"/>
  </w:style>
  <w:style w:type="paragraph" w:customStyle="1" w:styleId="5BF39143CE552445B07EF4747140A87D">
    <w:name w:val="5BF39143CE552445B07EF4747140A87D"/>
  </w:style>
  <w:style w:type="paragraph" w:customStyle="1" w:styleId="883E80FF14D0D04B9D3D5108E0C39710">
    <w:name w:val="883E80FF14D0D04B9D3D5108E0C39710"/>
  </w:style>
  <w:style w:type="paragraph" w:customStyle="1" w:styleId="FD98D20DFC180A4CBF60769475B0ACDF">
    <w:name w:val="FD98D20DFC180A4CBF60769475B0ACDF"/>
  </w:style>
  <w:style w:type="paragraph" w:customStyle="1" w:styleId="7EEA9DDC3F4B7447BBB792619E0A27A1">
    <w:name w:val="7EEA9DDC3F4B7447BBB792619E0A27A1"/>
  </w:style>
  <w:style w:type="paragraph" w:customStyle="1" w:styleId="B1B573C1C7C2514CA7CED282D9044EF8">
    <w:name w:val="B1B573C1C7C2514CA7CED282D9044E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Hen13</b:Tag>
    <b:SourceType>Book</b:SourceType>
    <b:Guid>{E17C3583-50F5-2641-8304-109C4AA06909}</b:Guid>
    <b:Author>
      <b:Author>
        <b:NameList>
          <b:Person>
            <b:Last>Henderson</b:Last>
            <b:First>Linda</b:First>
            <b:Middle>Dalrymple</b:Middle>
          </b:Person>
        </b:NameList>
      </b:Author>
    </b:Author>
    <b:Title>The Fourth Dimension and Non-Euclidean Geometry in Modern Art</b:Title>
    <b:City>Cambridge</b:City>
    <b:StateProvince>Massachusetts</b:StateProvince>
    <b:Publisher>MIT Press</b:Publisher>
    <b:Year>2013</b:Year>
    <b:Edition>Revised Edition</b:Edition>
    <b:RefOrder>1</b:RefOrder>
  </b:Source>
  <b:Source>
    <b:Tag>Ruk14</b:Tag>
    <b:SourceType>Book</b:SourceType>
    <b:Guid>{F54324A8-9D76-9541-88FD-287BECF3D8AE}</b:Guid>
    <b:Author>
      <b:Author>
        <b:NameList>
          <b:Person>
            <b:Last>Ruker</b:Last>
            <b:First>Rudy</b:First>
          </b:Person>
        </b:NameList>
      </b:Author>
    </b:Author>
    <b:Title>The Fourth Dimension: Toward a Geometry of Higher Reality</b:Title>
    <b:City>Mineola</b:City>
    <b:StateProvince>NY</b:StateProvince>
    <b:Publisher>Dover Publications</b:Publisher>
    <b:Year>2014</b:Year>
    <b:Edition>Reprint Edition</b:Edition>
    <b:RefOrder>2</b:RefOrder>
  </b:Source>
  <b:Source>
    <b:Tag>Suv83</b:Tag>
    <b:SourceType>Book</b:SourceType>
    <b:Guid>{68DC3617-0EE0-DA49-B0D1-C16D283CB8C6}</b:Guid>
    <b:Author>
      <b:Author>
        <b:NameList>
          <b:Person>
            <b:Last>Suvin</b:Last>
            <b:First>Darko</b:First>
          </b:Person>
        </b:NameList>
      </b:Author>
    </b:Author>
    <b:Title>Victorian Science Fiction in the UK: The Discourses of Knowledge and Power</b:Title>
    <b:City>Boston</b:City>
    <b:StateProvince>MA</b:StateProvince>
    <b:Publisher>G. K. Hall</b:Publisher>
    <b:Year>1983</b:Year>
    <b:RefOrder>3</b:RefOrder>
  </b:Source>
</b:Sources>
</file>

<file path=customXml/itemProps1.xml><?xml version="1.0" encoding="utf-8"?>
<ds:datastoreItem xmlns:ds="http://schemas.openxmlformats.org/officeDocument/2006/customXml" ds:itemID="{57956FEF-3AD9-014B-B92F-7505F3CD4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1</Pages>
  <Words>355</Words>
  <Characters>2030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2015-11-05T17:39:00Z</dcterms:created>
  <dcterms:modified xsi:type="dcterms:W3CDTF">2015-11-05T17:56:00Z</dcterms:modified>
</cp:coreProperties>
</file>