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5"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20360-09-13</w:t>
            </w:r>
            <w:r>
              <w:rPr>
                <w:rFonts w:cs="FrankRuehl"/>
                <w:sz w:val="28"/>
                <w:szCs w:val="28"/>
                <w:rtl w:val="true"/>
              </w:rPr>
              <w:t xml:space="preserve"> </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b/>
                <w:bCs/>
                <w:sz w:val="28"/>
                <w:szCs w:val="28"/>
              </w:rPr>
            </w:pPr>
            <w:r>
              <w:rPr>
                <w:rFonts w:ascii="Arial" w:hAnsi="Arial" w:cs="FrankRuehl"/>
                <w:b/>
                <w:b/>
                <w:bCs/>
                <w:sz w:val="28"/>
                <w:sz w:val="28"/>
                <w:szCs w:val="28"/>
                <w:rtl w:val="true"/>
              </w:rPr>
              <w:t>ב</w:t>
            </w:r>
            <w:r>
              <w:rPr>
                <w:rFonts w:ascii="Arial" w:hAnsi="Arial" w:cs="FrankRuehl"/>
                <w:b/>
                <w:b/>
                <w:bCs/>
                <w:sz w:val="28"/>
                <w:sz w:val="28"/>
                <w:szCs w:val="28"/>
                <w:rtl w:val="true"/>
              </w:rPr>
              <w:t>פני</w:t>
            </w:r>
            <w:r>
              <w:rPr>
                <w:rFonts w:ascii="Arial" w:hAnsi="Arial" w:eastAsia="Arial" w:cs="Arial"/>
                <w:b/>
                <w:b/>
                <w:bCs/>
                <w:sz w:val="28"/>
                <w:sz w:val="28"/>
                <w:szCs w:val="28"/>
                <w:rtl w:val="true"/>
              </w:rPr>
              <w:t xml:space="preserve"> </w:t>
            </w:r>
          </w:p>
        </w:tc>
        <w:tc>
          <w:tcPr>
            <w:tcW w:w="7897" w:type="dxa"/>
            <w:gridSpan w:val="2"/>
            <w:tcBorders/>
          </w:tcPr>
          <w:p>
            <w:pPr>
              <w:pStyle w:val="Normal"/>
              <w:ind w:end="0"/>
              <w:jc w:val="start"/>
              <w:rPr>
                <w:rFonts w:ascii="Arial" w:hAnsi="Arial" w:cs="Arial"/>
                <w:b/>
                <w:bCs/>
              </w:rPr>
            </w:pPr>
            <w:r>
              <w:rPr>
                <w:rFonts w:ascii="Arial" w:hAnsi="Arial" w:cs="Arial"/>
                <w:b/>
                <w:b/>
                <w:bCs/>
                <w:rtl w:val="true"/>
              </w:rPr>
              <w:t>כבוד ה</w:t>
            </w:r>
            <w:r>
              <w:rPr>
                <w:b/>
                <w:b/>
                <w:bCs/>
                <w:rtl w:val="true"/>
              </w:rPr>
              <w:t>שופט</w:t>
            </w:r>
            <w:r>
              <w:rPr>
                <w:rFonts w:ascii="Arial" w:hAnsi="Arial" w:cs="Arial"/>
                <w:b/>
                <w:b/>
                <w:bCs/>
                <w:rtl w:val="true"/>
              </w:rPr>
              <w:t xml:space="preserve">  </w:t>
            </w:r>
            <w:r>
              <w:rPr>
                <w:b/>
                <w:b/>
                <w:bCs/>
                <w:rtl w:val="true"/>
              </w:rPr>
              <w:t>הישאם</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שחאדה</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ind w:end="0"/>
              <w:jc w:val="both"/>
              <w:rPr>
                <w:rFonts w:ascii="Arial" w:hAnsi="Arial" w:cs="FrankRuehl"/>
                <w:b/>
                <w:bCs/>
                <w:sz w:val="28"/>
                <w:szCs w:val="28"/>
              </w:rPr>
            </w:pPr>
            <w:bookmarkStart w:id="2" w:name="FirstAppellant"/>
            <w:bookmarkEnd w:id="2"/>
            <w:r>
              <w:rPr>
                <w:rFonts w:ascii="Arial" w:hAnsi="Arial" w:cs="FrankRuehl"/>
                <w:b/>
                <w:b/>
                <w:bCs/>
                <w:sz w:val="28"/>
                <w:sz w:val="28"/>
                <w:szCs w:val="28"/>
                <w:rtl w:val="true"/>
              </w:rPr>
              <w:t>בעניין</w:t>
            </w:r>
            <w:r>
              <w:rPr>
                <w:rFonts w:cs="FrankRuehl" w:ascii="Arial" w:hAnsi="Arial"/>
                <w:b/>
                <w:bCs/>
                <w:sz w:val="28"/>
                <w:szCs w:val="28"/>
                <w:rtl w:val="true"/>
              </w:rPr>
              <w:t>:</w:t>
            </w:r>
          </w:p>
        </w:tc>
        <w:tc>
          <w:tcPr>
            <w:tcW w:w="4126" w:type="dxa"/>
            <w:tcBorders/>
          </w:tcPr>
          <w:p>
            <w:pPr>
              <w:pStyle w:val="Normal"/>
              <w:ind w:end="0"/>
              <w:jc w:val="start"/>
              <w:rPr>
                <w:b/>
                <w:bCs/>
              </w:rPr>
            </w:pPr>
            <w:r>
              <w:rPr>
                <w:b/>
                <w:b/>
                <w:bCs/>
                <w:rtl w:val="true"/>
              </w:rPr>
              <w:t>המאשימה</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br/>
            </w:r>
            <w:r>
              <w:rPr>
                <w:b/>
                <w:b/>
                <w:bCs/>
                <w:rtl w:val="true"/>
              </w:rPr>
              <w:t>באמצעות</w:t>
            </w:r>
            <w:r>
              <w:rPr>
                <w:rFonts w:cs="Times New Roman"/>
                <w:b/>
                <w:b/>
                <w:bCs/>
                <w:rtl w:val="true"/>
              </w:rPr>
              <w:t xml:space="preserve"> </w:t>
            </w:r>
            <w:r>
              <w:rPr>
                <w:b/>
                <w:b/>
                <w:bCs/>
                <w:rtl w:val="true"/>
              </w:rPr>
              <w:t>משטרת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תביעות</w:t>
            </w:r>
            <w:r>
              <w:rPr>
                <w:rFonts w:cs="Times New Roman"/>
                <w:b/>
                <w:b/>
                <w:bCs/>
                <w:rtl w:val="true"/>
              </w:rPr>
              <w:t xml:space="preserve"> </w:t>
            </w:r>
            <w:r>
              <w:rPr>
                <w:b/>
                <w:b/>
                <w:bCs/>
                <w:rtl w:val="true"/>
              </w:rPr>
              <w:t>רמלה</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עוה</w:t>
            </w:r>
            <w:r>
              <w:rPr>
                <w:b/>
                <w:bCs/>
                <w:rtl w:val="true"/>
              </w:rPr>
              <w:t>"</w:t>
            </w:r>
            <w:r>
              <w:rPr>
                <w:b/>
                <w:b/>
                <w:bCs/>
                <w:rtl w:val="true"/>
              </w:rPr>
              <w:t>ד</w:t>
            </w:r>
            <w:r>
              <w:rPr>
                <w:rFonts w:cs="Times New Roman"/>
                <w:b/>
                <w:b/>
                <w:bCs/>
                <w:rtl w:val="true"/>
              </w:rPr>
              <w:t xml:space="preserve"> </w:t>
            </w:r>
            <w:r>
              <w:rPr>
                <w:b/>
                <w:b/>
                <w:bCs/>
                <w:rtl w:val="true"/>
              </w:rPr>
              <w:t>איריס</w:t>
            </w:r>
            <w:r>
              <w:rPr>
                <w:rFonts w:cs="Times New Roman"/>
                <w:b/>
                <w:b/>
                <w:bCs/>
                <w:rtl w:val="true"/>
              </w:rPr>
              <w:t xml:space="preserve"> </w:t>
            </w:r>
            <w:r>
              <w:rPr>
                <w:b/>
                <w:b/>
                <w:bCs/>
                <w:rtl w:val="true"/>
              </w:rPr>
              <w:t>מוריץ</w:t>
            </w:r>
          </w:p>
        </w:tc>
        <w:tc>
          <w:tcPr>
            <w:tcW w:w="3771"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c>
          <w:tcPr>
            <w:tcW w:w="7897" w:type="dxa"/>
            <w:gridSpan w:val="2"/>
            <w:tcBorders/>
            <w:tcMar>
              <w:start w:w="0" w:type="dxa"/>
              <w:end w:w="0" w:type="dxa"/>
            </w:tcMar>
          </w:tcPr>
          <w:p>
            <w:pPr>
              <w:pStyle w:val="Normal"/>
              <w:snapToGrid w:val="false"/>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FrankRuehl"/>
                <w:b/>
                <w:bCs/>
                <w:sz w:val="28"/>
                <w:szCs w:val="28"/>
              </w:rPr>
            </w:pPr>
            <w:r>
              <w:rPr>
                <w:rFonts w:cs="FrankRuehl" w:ascii="Arial" w:hAnsi="Arial"/>
                <w:b/>
                <w:bCs/>
                <w:sz w:val="28"/>
                <w:szCs w:val="28"/>
                <w:rtl w:val="true"/>
              </w:rPr>
            </w:r>
          </w:p>
        </w:tc>
        <w:tc>
          <w:tcPr>
            <w:tcW w:w="4126" w:type="dxa"/>
            <w:tcBorders/>
          </w:tcPr>
          <w:p>
            <w:pPr>
              <w:pStyle w:val="Normal"/>
              <w:ind w:end="0"/>
              <w:jc w:val="start"/>
              <w:rPr>
                <w:b/>
                <w:bCs/>
              </w:rPr>
            </w:pPr>
            <w:r>
              <w:rPr>
                <w:b/>
                <w:b/>
                <w:bCs/>
                <w:rtl w:val="true"/>
              </w:rPr>
              <w:t>הנאשם</w:t>
            </w:r>
            <w:r>
              <w:rPr>
                <w:rFonts w:cs="Times New Roman"/>
                <w:b/>
                <w:b/>
                <w:bCs/>
                <w:rtl w:val="true"/>
              </w:rPr>
              <w:t xml:space="preserve"> </w:t>
            </w:r>
            <w:r>
              <w:rPr>
                <w:b/>
                <w:b/>
                <w:bCs/>
                <w:rtl w:val="true"/>
              </w:rPr>
              <w:t>פלוני</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עוה</w:t>
            </w:r>
            <w:r>
              <w:rPr>
                <w:b/>
                <w:bCs/>
                <w:rtl w:val="true"/>
              </w:rPr>
              <w:t>"</w:t>
            </w:r>
            <w:r>
              <w:rPr>
                <w:b/>
                <w:b/>
                <w:bCs/>
                <w:rtl w:val="true"/>
              </w:rPr>
              <w:t>ד</w:t>
            </w:r>
            <w:r>
              <w:rPr>
                <w:rFonts w:cs="Times New Roman"/>
                <w:b/>
                <w:b/>
                <w:bCs/>
                <w:rtl w:val="true"/>
              </w:rPr>
              <w:t xml:space="preserve"> </w:t>
            </w:r>
            <w:r>
              <w:rPr>
                <w:b/>
                <w:b/>
                <w:bCs/>
                <w:rtl w:val="true"/>
              </w:rPr>
              <w:t>אייל</w:t>
            </w:r>
            <w:r>
              <w:rPr>
                <w:rFonts w:cs="Times New Roman"/>
                <w:b/>
                <w:b/>
                <w:bCs/>
                <w:rtl w:val="true"/>
              </w:rPr>
              <w:t xml:space="preserve"> </w:t>
            </w:r>
            <w:r>
              <w:rPr>
                <w:b/>
                <w:b/>
                <w:bCs/>
                <w:rtl w:val="true"/>
              </w:rPr>
              <w:t>שמחוני</w:t>
            </w:r>
            <w:r>
              <w:rPr>
                <w:rFonts w:cs="Times New Roman"/>
                <w:b/>
                <w:b/>
                <w:bCs/>
                <w:rtl w:val="true"/>
              </w:rPr>
              <w:t xml:space="preserve"> </w:t>
            </w:r>
          </w:p>
        </w:tc>
        <w:tc>
          <w:tcPr>
            <w:tcW w:w="3771" w:type="dxa"/>
            <w:tcBorders/>
          </w:tcPr>
          <w:p>
            <w:pPr>
              <w:pStyle w:val="Normal"/>
              <w:snapToGrid w:val="false"/>
              <w:ind w:end="0"/>
              <w:jc w:val="end"/>
              <w:rPr>
                <w:rFonts w:ascii="Arial" w:hAnsi="Arial" w:cs="FrankRuehl"/>
                <w:b/>
                <w:bCs/>
                <w:sz w:val="28"/>
                <w:szCs w:val="28"/>
              </w:rPr>
            </w:pPr>
            <w:r>
              <w:rPr>
                <w:rFonts w:cs="FrankRuehl" w:ascii="Arial" w:hAnsi="Arial"/>
                <w:b/>
                <w:bCs/>
                <w:sz w:val="28"/>
                <w:szCs w:val="28"/>
                <w:rtl w:val="true"/>
              </w:rPr>
            </w:r>
          </w:p>
        </w:tc>
      </w:tr>
      <w:tr>
        <w:trPr>
          <w:trHeight w:val="355" w:hRule="atLeast"/>
        </w:trPr>
        <w:tc>
          <w:tcPr>
            <w:tcW w:w="8820" w:type="dxa"/>
            <w:gridSpan w:val="3"/>
            <w:tcBorders/>
          </w:tcPr>
          <w:p>
            <w:pPr>
              <w:pStyle w:val="Normal"/>
              <w:snapToGrid w:val="false"/>
              <w:ind w:end="0"/>
              <w:jc w:val="center"/>
              <w:rPr>
                <w:rFonts w:ascii="Arial" w:hAnsi="Arial" w:cs="FrankRuehl"/>
                <w:b/>
                <w:bCs/>
                <w:sz w:val="32"/>
                <w:szCs w:val="32"/>
              </w:rPr>
            </w:pPr>
            <w:r>
              <w:rPr>
                <w:rFonts w:cs="FrankRuehl" w:ascii="Arial" w:hAnsi="Arial"/>
                <w:b/>
                <w:bCs/>
                <w:sz w:val="32"/>
                <w:szCs w:val="32"/>
                <w:rtl w:val="true"/>
              </w:rPr>
            </w:r>
            <w:bookmarkStart w:id="3" w:name="LawTable"/>
            <w:bookmarkStart w:id="4" w:name="PsakDin"/>
            <w:bookmarkStart w:id="5" w:name="LawTable"/>
            <w:bookmarkStart w:id="6" w:name="PsakDin"/>
            <w:bookmarkEnd w:id="5"/>
          </w:p>
          <w:p>
            <w:pPr>
              <w:pStyle w:val="Normal"/>
              <w:spacing w:lineRule="exact" w:line="240" w:before="12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192</w:t>
              </w:r>
            </w:hyperlink>
            <w:r>
              <w:rPr>
                <w:rFonts w:cs="FrankRuehl" w:ascii="FrankRuehl" w:hAnsi="FrankRuehl"/>
                <w:color w:val="0000FF"/>
                <w:rtl w:val="true"/>
              </w:rPr>
              <w:t xml:space="preserve">, </w:t>
            </w:r>
            <w:hyperlink r:id="rId4">
              <w:r>
                <w:rPr>
                  <w:rStyle w:val="Hyperlink"/>
                  <w:rFonts w:cs="FrankRuehl" w:ascii="FrankRuehl" w:hAnsi="FrankRuehl"/>
                  <w:u w:val="none"/>
                </w:rPr>
                <w:t>382</w:t>
              </w:r>
              <w:r>
                <w:rPr>
                  <w:rStyle w:val="Hyperlink"/>
                  <w:rFonts w:cs="FrankRuehl" w:ascii="FrankRuehl" w:hAnsi="FrankRuehl"/>
                  <w:u w:val="none"/>
                  <w:rtl w:val="true"/>
                </w:rPr>
                <w:t>(</w:t>
              </w:r>
              <w:r>
                <w:rPr>
                  <w:rStyle w:val="Hyperlink"/>
                  <w:rFonts w:ascii="FrankRuehl" w:hAnsi="FrankRuehl" w:cs="FrankRuehl"/>
                  <w:u w:val="none"/>
                  <w:rtl w:val="true"/>
                </w:rPr>
                <w:t>ב</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5">
              <w:r>
                <w:rPr>
                  <w:rStyle w:val="Hyperlink"/>
                  <w:rFonts w:cs="FrankRuehl" w:ascii="FrankRuehl" w:hAnsi="FrankRuehl"/>
                  <w:u w:val="none"/>
                </w:rPr>
                <w:t>382</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hyperlink>
          </w:p>
          <w:p>
            <w:pPr>
              <w:pStyle w:val="Normal"/>
              <w:ind w:end="0"/>
              <w:jc w:val="center"/>
              <w:rPr>
                <w:rFonts w:ascii="Arial" w:hAnsi="Arial" w:cs="FrankRuehl"/>
                <w:color w:val="0000FF"/>
                <w:sz w:val="32"/>
                <w:szCs w:val="32"/>
              </w:rPr>
            </w:pPr>
            <w:r>
              <w:rPr>
                <w:rFonts w:cs="FrankRuehl" w:ascii="Arial" w:hAnsi="Arial"/>
                <w:color w:val="0000FF"/>
                <w:sz w:val="32"/>
                <w:szCs w:val="32"/>
                <w:rtl w:val="true"/>
              </w:rPr>
            </w:r>
            <w:bookmarkStart w:id="7" w:name="LawTable_End"/>
            <w:bookmarkStart w:id="8" w:name="LawTable_End"/>
            <w:bookmarkEnd w:id="8"/>
          </w:p>
          <w:p>
            <w:pPr>
              <w:pStyle w:val="Normal"/>
              <w:spacing w:lineRule="exact" w:line="240" w:before="0" w:after="120"/>
              <w:ind w:hanging="283" w:start="283" w:end="0"/>
              <w:jc w:val="both"/>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192</w:t>
              </w:r>
            </w:hyperlink>
            <w:r>
              <w:rPr>
                <w:rFonts w:cs="FrankRuehl" w:ascii="FrankRuehl" w:hAnsi="FrankRuehl"/>
                <w:rtl w:val="true"/>
              </w:rPr>
              <w:t xml:space="preserve">, </w:t>
            </w:r>
            <w:hyperlink r:id="rId8">
              <w:r>
                <w:rPr>
                  <w:rStyle w:val="Hyperlink"/>
                  <w:rFonts w:cs="FrankRuehl" w:ascii="FrankRuehl" w:hAnsi="FrankRuehl"/>
                  <w:color w:val="0000FF"/>
                  <w:u w:val="single"/>
                </w:rPr>
                <w:t>382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382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sz w:val="32"/>
                <w:szCs w:val="32"/>
              </w:rPr>
            </w:pPr>
            <w:r>
              <w:rPr>
                <w:rFonts w:ascii="Arial" w:hAnsi="Arial" w:cs="FrankRuehl"/>
                <w:b/>
                <w:b/>
                <w:bCs/>
                <w:sz w:val="32"/>
                <w:sz w:val="32"/>
                <w:szCs w:val="32"/>
                <w:rtl w:val="true"/>
              </w:rPr>
              <w:t>ג</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ז</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ר</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ד</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י</w:t>
            </w:r>
            <w:r>
              <w:rPr>
                <w:rFonts w:ascii="Arial" w:hAnsi="Arial" w:eastAsia="Arial" w:cs="Arial"/>
                <w:b/>
                <w:b/>
                <w:bCs/>
                <w:sz w:val="32"/>
                <w:sz w:val="32"/>
                <w:szCs w:val="32"/>
                <w:rtl w:val="true"/>
              </w:rPr>
              <w:t xml:space="preserve"> </w:t>
            </w:r>
            <w:r>
              <w:rPr>
                <w:rFonts w:ascii="Arial" w:hAnsi="Arial" w:cs="FrankRuehl"/>
                <w:b/>
                <w:b/>
                <w:bCs/>
                <w:sz w:val="32"/>
                <w:sz w:val="32"/>
                <w:szCs w:val="32"/>
                <w:rtl w:val="true"/>
              </w:rPr>
              <w:t>ן</w:t>
            </w:r>
            <w:bookmarkEnd w:id="6"/>
          </w:p>
        </w:tc>
      </w:tr>
    </w:tbl>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b/>
          <w:bCs/>
          <w:sz w:val="28"/>
          <w:szCs w:val="28"/>
        </w:rPr>
      </w:pPr>
      <w:r>
        <w:rPr>
          <w:rFonts w:ascii="Arial" w:hAnsi="Arial" w:cs="Arial"/>
          <w:b/>
          <w:b/>
          <w:bCs/>
          <w:sz w:val="28"/>
          <w:sz w:val="28"/>
          <w:szCs w:val="28"/>
          <w:rtl w:val="true"/>
        </w:rPr>
        <w:t>העבירות שבהן הורשע הנאשם</w:t>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start"/>
        <w:rPr>
          <w:rFonts w:ascii="Arial" w:hAnsi="Arial" w:cs="Arial"/>
        </w:rPr>
      </w:pPr>
      <w:r>
        <w:rPr>
          <w:rFonts w:cs="Arial" w:ascii="Arial" w:hAnsi="Arial"/>
        </w:rPr>
        <w:t>1</w:t>
      </w:r>
      <w:r>
        <w:rPr>
          <w:rFonts w:cs="Arial" w:ascii="Arial" w:hAnsi="Arial"/>
          <w:rtl w:val="true"/>
        </w:rPr>
        <w:t>.</w:t>
        <w:tab/>
        <w:t xml:space="preserve"> </w:t>
      </w:r>
      <w:bookmarkStart w:id="9" w:name="ABSTRACT_START"/>
      <w:bookmarkEnd w:id="9"/>
      <w:r>
        <w:rPr>
          <w:rFonts w:ascii="Arial" w:hAnsi="Arial" w:cs="Arial"/>
          <w:rtl w:val="true"/>
        </w:rPr>
        <w:t>כנגד הנאשם הוגש כתב אישום ואשר כולל חלק כללי ושמונה אישומים</w:t>
      </w:r>
      <w:r>
        <w:rPr>
          <w:rFonts w:cs="Arial" w:ascii="Arial" w:hAnsi="Arial"/>
          <w:rtl w:val="true"/>
        </w:rPr>
        <w:t xml:space="preserve">. </w:t>
      </w:r>
      <w:r>
        <w:rPr>
          <w:rFonts w:ascii="Arial" w:hAnsi="Arial" w:cs="Arial"/>
          <w:rtl w:val="true"/>
        </w:rPr>
        <w:t>לאחר שמיעת הראיות</w:t>
      </w:r>
      <w:r>
        <w:rPr>
          <w:rFonts w:cs="Arial" w:ascii="Arial" w:hAnsi="Arial"/>
          <w:rtl w:val="true"/>
        </w:rPr>
        <w:t xml:space="preserve">, </w:t>
      </w:r>
      <w:r>
        <w:rPr>
          <w:rFonts w:ascii="Arial" w:hAnsi="Arial" w:cs="Arial"/>
          <w:rtl w:val="true"/>
        </w:rPr>
        <w:t xml:space="preserve">הנאשם זוכה מאישומים </w:t>
      </w:r>
      <w:r>
        <w:rPr>
          <w:rFonts w:cs="Arial" w:ascii="Arial" w:hAnsi="Arial"/>
        </w:rPr>
        <w:t>2</w:t>
      </w:r>
      <w:r>
        <w:rPr>
          <w:rFonts w:cs="Arial" w:ascii="Arial" w:hAnsi="Arial"/>
          <w:rtl w:val="true"/>
        </w:rPr>
        <w:t xml:space="preserve">, </w:t>
      </w:r>
      <w:r>
        <w:rPr>
          <w:rFonts w:cs="Arial" w:ascii="Arial" w:hAnsi="Arial"/>
        </w:rPr>
        <w:t>4</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אעמוד רק על האישומים </w:t>
      </w:r>
      <w:r>
        <w:rPr>
          <w:rFonts w:cs="Arial" w:ascii="Arial" w:hAnsi="Arial"/>
        </w:rPr>
        <w:t>1</w:t>
      </w:r>
      <w:r>
        <w:rPr>
          <w:rFonts w:cs="Arial" w:ascii="Arial" w:hAnsi="Arial"/>
          <w:rtl w:val="true"/>
        </w:rPr>
        <w:t xml:space="preserve">, </w:t>
      </w:r>
      <w:r>
        <w:rPr>
          <w:rFonts w:cs="Arial" w:ascii="Arial" w:hAnsi="Arial"/>
        </w:rPr>
        <w:t>3</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שבהם הורשע הנאשם</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bookmarkStart w:id="10" w:name="ABSTRACT_END"/>
      <w:bookmarkStart w:id="11" w:name="ABSTRACT_END"/>
      <w:bookmarkEnd w:id="11"/>
    </w:p>
    <w:p>
      <w:pPr>
        <w:pStyle w:val="Normal"/>
        <w:spacing w:lineRule="auto" w:line="360"/>
        <w:ind w:hanging="720" w:start="720" w:end="0"/>
        <w:jc w:val="both"/>
        <w:rPr>
          <w:rFonts w:ascii="Arial" w:hAnsi="Arial" w:cs="Arial"/>
        </w:rPr>
      </w:pPr>
      <w:r>
        <w:rPr/>
        <w:t>2</w:t>
      </w:r>
      <w:r>
        <w:rPr>
          <w:rtl w:val="true"/>
        </w:rPr>
        <w:t>.</w:t>
        <w:tab/>
      </w:r>
      <w:r>
        <w:rPr>
          <w:rFonts w:ascii="Arial" w:hAnsi="Arial" w:cs="Arial"/>
          <w:rtl w:val="true"/>
        </w:rPr>
        <w:t>חלק כללי</w:t>
      </w:r>
      <w:r>
        <w:rPr>
          <w:rFonts w:cs="Arial" w:ascii="Arial" w:hAnsi="Arial"/>
          <w:rtl w:val="true"/>
        </w:rPr>
        <w:t xml:space="preserve">: </w:t>
      </w:r>
      <w:r>
        <w:rPr>
          <w:rFonts w:ascii="Arial" w:hAnsi="Arial" w:cs="Arial"/>
          <w:rtl w:val="true"/>
        </w:rPr>
        <w:t>על פי החלק הכללי של כתב האישום</w:t>
      </w:r>
      <w:r>
        <w:rPr>
          <w:rFonts w:cs="Arial" w:ascii="Arial" w:hAnsi="Arial"/>
          <w:rtl w:val="true"/>
        </w:rPr>
        <w:t xml:space="preserve">, </w:t>
      </w:r>
      <w:r>
        <w:rPr>
          <w:rFonts w:ascii="Arial" w:hAnsi="Arial" w:cs="Arial"/>
          <w:rtl w:val="true"/>
        </w:rPr>
        <w:t xml:space="preserve">הנאשם ואשתו דאז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המתלוננת</w:t>
      </w:r>
      <w:r>
        <w:rPr>
          <w:rFonts w:cs="Arial" w:ascii="Arial" w:hAnsi="Arial"/>
          <w:rtl w:val="true"/>
        </w:rPr>
        <w:t xml:space="preserve">) </w:t>
      </w:r>
      <w:r>
        <w:rPr>
          <w:rFonts w:ascii="Arial" w:hAnsi="Arial" w:cs="Arial"/>
          <w:rtl w:val="true"/>
        </w:rPr>
        <w:t xml:space="preserve">היו בני זוג בתקופה שבין כחודשיים עובר ליום </w:t>
      </w:r>
      <w:r>
        <w:rPr>
          <w:rFonts w:cs="Arial" w:ascii="Arial" w:hAnsi="Arial"/>
        </w:rPr>
        <w:t>1.11.06</w:t>
      </w:r>
      <w:r>
        <w:rPr>
          <w:rFonts w:cs="Arial" w:ascii="Arial" w:hAnsi="Arial"/>
          <w:rtl w:val="true"/>
        </w:rPr>
        <w:t xml:space="preserve"> </w:t>
      </w:r>
      <w:r>
        <w:rPr>
          <w:rFonts w:ascii="Arial" w:hAnsi="Arial" w:cs="Arial"/>
          <w:rtl w:val="true"/>
        </w:rPr>
        <w:t xml:space="preserve">ועד ליום </w:t>
      </w:r>
      <w:r>
        <w:rPr>
          <w:rFonts w:cs="Arial" w:ascii="Arial" w:hAnsi="Arial"/>
        </w:rPr>
        <w:t>20.10.12</w:t>
      </w:r>
      <w:r>
        <w:rPr>
          <w:rFonts w:cs="Arial" w:ascii="Arial" w:hAnsi="Arial"/>
          <w:rtl w:val="true"/>
        </w:rPr>
        <w:t xml:space="preserve">. </w:t>
      </w:r>
      <w:r>
        <w:rPr>
          <w:rFonts w:ascii="Arial" w:hAnsi="Arial" w:cs="Arial"/>
          <w:rtl w:val="true"/>
        </w:rPr>
        <w:t xml:space="preserve">לנאשם ולמתלוננת נולדו שלוש בנות קטינות ילידות השנים </w:t>
      </w:r>
      <w:r>
        <w:rPr>
          <w:rFonts w:cs="Arial" w:ascii="Arial" w:hAnsi="Arial"/>
        </w:rPr>
        <w:t>2008</w:t>
      </w:r>
      <w:r>
        <w:rPr>
          <w:rFonts w:cs="Arial" w:ascii="Arial" w:hAnsi="Arial"/>
          <w:rtl w:val="true"/>
        </w:rPr>
        <w:t xml:space="preserve"> </w:t>
      </w:r>
      <w:r>
        <w:rPr>
          <w:rFonts w:ascii="Arial" w:hAnsi="Arial" w:cs="Arial"/>
          <w:rtl w:val="true"/>
        </w:rPr>
        <w:t xml:space="preserve">עד </w:t>
      </w:r>
      <w:r>
        <w:rPr>
          <w:rFonts w:cs="Arial" w:ascii="Arial" w:hAnsi="Arial"/>
        </w:rPr>
        <w:t>2010</w:t>
      </w:r>
      <w:r>
        <w:rPr>
          <w:rFonts w:cs="Arial" w:ascii="Arial" w:hAnsi="Arial"/>
          <w:rtl w:val="true"/>
        </w:rPr>
        <w:t xml:space="preserve">. </w:t>
      </w:r>
      <w:r>
        <w:rPr>
          <w:rFonts w:ascii="Arial" w:hAnsi="Arial" w:cs="Arial"/>
          <w:rtl w:val="true"/>
        </w:rPr>
        <w:t xml:space="preserve">בני הזוג התגוררו עם אמו של הנאשם בשנת </w:t>
      </w:r>
      <w:r>
        <w:rPr>
          <w:rFonts w:cs="Arial" w:ascii="Arial" w:hAnsi="Arial"/>
        </w:rPr>
        <w:t>2006</w:t>
      </w:r>
      <w:r>
        <w:rPr>
          <w:rFonts w:cs="Arial" w:ascii="Arial" w:hAnsi="Arial"/>
          <w:rtl w:val="true"/>
        </w:rPr>
        <w:t xml:space="preserve"> </w:t>
      </w:r>
      <w:r>
        <w:rPr>
          <w:rFonts w:ascii="Arial" w:hAnsi="Arial" w:cs="Arial"/>
          <w:rtl w:val="true"/>
        </w:rPr>
        <w:t xml:space="preserve">ברחוב מצדה בתחומי העיר לוד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הבית במצדה</w:t>
      </w:r>
      <w:r>
        <w:rPr>
          <w:rFonts w:cs="Arial" w:ascii="Arial" w:hAnsi="Arial"/>
          <w:rtl w:val="true"/>
        </w:rPr>
        <w:t xml:space="preserve">) </w:t>
      </w:r>
      <w:r>
        <w:rPr>
          <w:rFonts w:ascii="Arial" w:hAnsi="Arial" w:cs="Arial"/>
          <w:rtl w:val="true"/>
        </w:rPr>
        <w:t xml:space="preserve">וזאת עד לשנת </w:t>
      </w:r>
      <w:r>
        <w:rPr>
          <w:rFonts w:cs="Arial" w:ascii="Arial" w:hAnsi="Arial"/>
        </w:rPr>
        <w:t>2009</w:t>
      </w:r>
      <w:r>
        <w:rPr>
          <w:rFonts w:cs="Arial" w:ascii="Arial" w:hAnsi="Arial"/>
          <w:rtl w:val="true"/>
        </w:rPr>
        <w:t xml:space="preserve">, </w:t>
      </w:r>
      <w:r>
        <w:rPr>
          <w:rFonts w:ascii="Arial" w:hAnsi="Arial" w:cs="Arial"/>
          <w:rtl w:val="true"/>
        </w:rPr>
        <w:t xml:space="preserve">ולאחר מכן עברו להתגורר עימה בבית אחר ברחוב פנקס דוד שגם הוא בתחומי העיר לוד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הבית בפנקס</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t>3</w:t>
      </w:r>
      <w:r>
        <w:rPr>
          <w:rtl w:val="true"/>
        </w:rPr>
        <w:t>.</w:t>
        <w:tab/>
      </w:r>
      <w:r>
        <w:rPr>
          <w:rFonts w:ascii="Arial" w:hAnsi="Arial" w:cs="Arial"/>
          <w:rtl w:val="true"/>
        </w:rPr>
        <w:t>האישום הראשון</w:t>
      </w:r>
      <w:r>
        <w:rPr>
          <w:rFonts w:cs="Arial" w:ascii="Arial" w:hAnsi="Arial"/>
          <w:rtl w:val="true"/>
        </w:rPr>
        <w:t xml:space="preserve">: </w:t>
      </w:r>
      <w:r>
        <w:rPr>
          <w:rFonts w:ascii="Arial" w:hAnsi="Arial" w:cs="Arial"/>
          <w:rtl w:val="true"/>
        </w:rPr>
        <w:t>על פי עובדות האישום הראשון</w:t>
      </w:r>
      <w:r>
        <w:rPr>
          <w:rFonts w:cs="Arial" w:ascii="Arial" w:hAnsi="Arial"/>
          <w:rtl w:val="true"/>
        </w:rPr>
        <w:t xml:space="preserve">, </w:t>
      </w:r>
      <w:r>
        <w:rPr>
          <w:rFonts w:ascii="Arial" w:hAnsi="Arial" w:cs="Arial"/>
          <w:rtl w:val="true"/>
        </w:rPr>
        <w:t>במועד שאינו ידוע במדויק למאשימה</w:t>
      </w:r>
      <w:r>
        <w:rPr>
          <w:rFonts w:cs="Arial" w:ascii="Arial" w:hAnsi="Arial"/>
          <w:rtl w:val="true"/>
        </w:rPr>
        <w:t xml:space="preserve">, </w:t>
      </w:r>
      <w:r>
        <w:rPr>
          <w:rFonts w:ascii="Arial" w:hAnsi="Arial" w:cs="Arial"/>
          <w:rtl w:val="true"/>
        </w:rPr>
        <w:t xml:space="preserve">בין חודשיים לשלושה חודשים עובר ליום </w:t>
      </w:r>
      <w:r>
        <w:rPr>
          <w:rFonts w:cs="Arial" w:ascii="Arial" w:hAnsi="Arial"/>
        </w:rPr>
        <w:t>1.11.06</w:t>
      </w:r>
      <w:r>
        <w:rPr>
          <w:rFonts w:cs="Arial" w:ascii="Arial" w:hAnsi="Arial"/>
          <w:rtl w:val="true"/>
        </w:rPr>
        <w:t xml:space="preserve">, </w:t>
      </w:r>
      <w:r>
        <w:rPr>
          <w:rFonts w:ascii="Arial" w:hAnsi="Arial" w:cs="Arial"/>
          <w:rtl w:val="true"/>
        </w:rPr>
        <w:t>על רקע קנאתו של הנאשם מאחר והמתלוננת לבשה גופיות ואי רצונו שתדבר עם חבריו</w:t>
      </w:r>
      <w:r>
        <w:rPr>
          <w:rFonts w:cs="Arial" w:ascii="Arial" w:hAnsi="Arial"/>
          <w:rtl w:val="true"/>
        </w:rPr>
        <w:t xml:space="preserve">, </w:t>
      </w:r>
      <w:r>
        <w:rPr>
          <w:rFonts w:ascii="Arial" w:hAnsi="Arial" w:cs="Arial"/>
          <w:rtl w:val="true"/>
        </w:rPr>
        <w:t>תקף הנאשם את המתלוננת בכך שסטר לה בפניה ומשך בשיערה</w:t>
      </w:r>
      <w:r>
        <w:rPr>
          <w:rFonts w:cs="Arial" w:ascii="Arial" w:hAnsi="Arial"/>
          <w:rtl w:val="true"/>
        </w:rPr>
        <w:t xml:space="preserve">. </w:t>
      </w:r>
      <w:r>
        <w:rPr>
          <w:rFonts w:ascii="Arial" w:hAnsi="Arial" w:cs="Arial"/>
          <w:rtl w:val="true"/>
        </w:rPr>
        <w:t xml:space="preserve">באישום הראשון הנאשם הורשע בביצוע עבירה של תקיפת סתם של בת זוג לפי </w:t>
      </w:r>
      <w:hyperlink r:id="rId10">
        <w:r>
          <w:rPr>
            <w:rStyle w:val="Hyperlink"/>
            <w:rFonts w:ascii="Arial" w:hAnsi="Arial" w:cs="Arial"/>
            <w:color w:val="0000FF"/>
            <w:u w:val="single"/>
            <w:rtl w:val="true"/>
          </w:rPr>
          <w:t xml:space="preserve">סעיף </w:t>
        </w:r>
        <w:r>
          <w:rPr>
            <w:rStyle w:val="Hyperlink"/>
            <w:rFonts w:cs="Arial" w:ascii="Arial" w:hAnsi="Arial"/>
            <w:color w:val="0000FF"/>
            <w:u w:val="single"/>
          </w:rPr>
          <w:t>382</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1">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האישום השלישי</w:t>
      </w:r>
      <w:r>
        <w:rPr>
          <w:rFonts w:cs="Arial" w:ascii="Arial" w:hAnsi="Arial"/>
          <w:rtl w:val="true"/>
        </w:rPr>
        <w:t xml:space="preserve">: </w:t>
      </w:r>
      <w:r>
        <w:rPr>
          <w:rFonts w:ascii="Arial" w:hAnsi="Arial" w:cs="Arial"/>
          <w:rtl w:val="true"/>
        </w:rPr>
        <w:t>על פי עובדות האישום השלישי</w:t>
      </w:r>
      <w:r>
        <w:rPr>
          <w:rFonts w:cs="Arial" w:ascii="Arial" w:hAnsi="Arial"/>
          <w:rtl w:val="true"/>
        </w:rPr>
        <w:t xml:space="preserve">, </w:t>
      </w:r>
      <w:r>
        <w:rPr>
          <w:rFonts w:ascii="Arial" w:hAnsi="Arial" w:cs="Arial"/>
          <w:rtl w:val="true"/>
        </w:rPr>
        <w:t>במועד שאינו ידוע במדויק למאשימה</w:t>
      </w:r>
      <w:r>
        <w:rPr>
          <w:rFonts w:cs="Arial" w:ascii="Arial" w:hAnsi="Arial"/>
          <w:rtl w:val="true"/>
        </w:rPr>
        <w:t xml:space="preserve">, </w:t>
      </w:r>
      <w:r>
        <w:rPr>
          <w:rFonts w:ascii="Arial" w:hAnsi="Arial" w:cs="Arial"/>
          <w:rtl w:val="true"/>
        </w:rPr>
        <w:t xml:space="preserve">כארבע שנים עובר ליום </w:t>
      </w:r>
      <w:r>
        <w:rPr>
          <w:rFonts w:cs="Arial" w:ascii="Arial" w:hAnsi="Arial"/>
        </w:rPr>
        <w:t>21.1.13</w:t>
      </w:r>
      <w:r>
        <w:rPr>
          <w:rFonts w:cs="Arial" w:ascii="Arial" w:hAnsi="Arial"/>
          <w:rtl w:val="true"/>
        </w:rPr>
        <w:t xml:space="preserve">, </w:t>
      </w:r>
      <w:r>
        <w:rPr>
          <w:rFonts w:ascii="Arial" w:hAnsi="Arial" w:cs="Arial"/>
          <w:rtl w:val="true"/>
        </w:rPr>
        <w:t>באירוע משפחתי באולם אירועים בעיר רמלה</w:t>
      </w:r>
      <w:r>
        <w:rPr>
          <w:rFonts w:cs="Arial" w:ascii="Arial" w:hAnsi="Arial"/>
          <w:rtl w:val="true"/>
        </w:rPr>
        <w:t xml:space="preserve">, </w:t>
      </w:r>
      <w:r>
        <w:rPr>
          <w:rFonts w:ascii="Arial" w:hAnsi="Arial" w:cs="Arial"/>
          <w:rtl w:val="true"/>
        </w:rPr>
        <w:t>שפך הנאשם על פניה של המתלוננת כוס יין</w:t>
      </w:r>
      <w:r>
        <w:rPr>
          <w:rFonts w:cs="Arial" w:ascii="Arial" w:hAnsi="Arial"/>
          <w:rtl w:val="true"/>
        </w:rPr>
        <w:t xml:space="preserve">. </w:t>
      </w:r>
      <w:r>
        <w:rPr>
          <w:rFonts w:ascii="Arial" w:hAnsi="Arial" w:cs="Arial"/>
          <w:rtl w:val="true"/>
        </w:rPr>
        <w:t>בעקבות זאת המתלוננת עזבה את המקום והנאשם הלך בעקבותיה ובעת שהשיג אותה סטר לה בפניה</w:t>
      </w:r>
      <w:r>
        <w:rPr>
          <w:rFonts w:cs="Arial" w:ascii="Arial" w:hAnsi="Arial"/>
          <w:rtl w:val="true"/>
        </w:rPr>
        <w:t xml:space="preserve">. </w:t>
      </w:r>
      <w:r>
        <w:rPr>
          <w:rFonts w:ascii="Arial" w:hAnsi="Arial" w:cs="Arial"/>
          <w:rtl w:val="true"/>
        </w:rPr>
        <w:t>בגין האירוע נשוא האישום השלישי</w:t>
      </w:r>
      <w:r>
        <w:rPr>
          <w:rFonts w:cs="Arial" w:ascii="Arial" w:hAnsi="Arial"/>
          <w:rtl w:val="true"/>
        </w:rPr>
        <w:t xml:space="preserve">, </w:t>
      </w:r>
      <w:r>
        <w:rPr>
          <w:rFonts w:ascii="Arial" w:hAnsi="Arial" w:cs="Arial"/>
          <w:rtl w:val="true"/>
        </w:rPr>
        <w:t xml:space="preserve">הנאשם הורשע בביצוע עבירה של תקיפת סתם של בת זוג לפי </w:t>
      </w:r>
      <w:hyperlink r:id="rId12">
        <w:r>
          <w:rPr>
            <w:rStyle w:val="Hyperlink"/>
            <w:rFonts w:ascii="Arial" w:hAnsi="Arial" w:cs="Arial"/>
            <w:color w:val="0000FF"/>
            <w:u w:val="single"/>
            <w:rtl w:val="true"/>
          </w:rPr>
          <w:t xml:space="preserve">סעיף </w:t>
        </w:r>
        <w:r>
          <w:rPr>
            <w:rStyle w:val="Hyperlink"/>
            <w:rFonts w:cs="Arial" w:ascii="Arial" w:hAnsi="Arial"/>
            <w:color w:val="0000FF"/>
            <w:u w:val="single"/>
          </w:rPr>
          <w:t>382</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3">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האישום החמישי</w:t>
      </w:r>
      <w:r>
        <w:rPr>
          <w:rFonts w:cs="Arial" w:ascii="Arial" w:hAnsi="Arial"/>
          <w:rtl w:val="true"/>
        </w:rPr>
        <w:t xml:space="preserve">: </w:t>
      </w:r>
      <w:r>
        <w:rPr>
          <w:rFonts w:ascii="Arial" w:hAnsi="Arial" w:cs="Arial"/>
          <w:rtl w:val="true"/>
        </w:rPr>
        <w:t>על פי עובדות האישום החמישי</w:t>
      </w:r>
      <w:r>
        <w:rPr>
          <w:rFonts w:cs="Arial" w:ascii="Arial" w:hAnsi="Arial"/>
          <w:rtl w:val="true"/>
        </w:rPr>
        <w:t xml:space="preserve">, </w:t>
      </w:r>
      <w:r>
        <w:rPr>
          <w:rFonts w:ascii="Arial" w:hAnsi="Arial" w:cs="Arial"/>
          <w:rtl w:val="true"/>
        </w:rPr>
        <w:t xml:space="preserve">ביום </w:t>
      </w:r>
      <w:r>
        <w:rPr>
          <w:rFonts w:cs="Arial" w:ascii="Arial" w:hAnsi="Arial"/>
        </w:rPr>
        <w:t>1.12.08</w:t>
      </w:r>
      <w:r>
        <w:rPr>
          <w:rFonts w:cs="Arial" w:ascii="Arial" w:hAnsi="Arial"/>
          <w:rtl w:val="true"/>
        </w:rPr>
        <w:t xml:space="preserve">, </w:t>
      </w:r>
      <w:r>
        <w:rPr>
          <w:rFonts w:ascii="Arial" w:hAnsi="Arial" w:cs="Arial"/>
          <w:rtl w:val="true"/>
        </w:rPr>
        <w:t xml:space="preserve">עובר לשעה </w:t>
      </w:r>
      <w:r>
        <w:rPr>
          <w:rFonts w:cs="Arial" w:ascii="Arial" w:hAnsi="Arial"/>
        </w:rPr>
        <w:t>01:46</w:t>
      </w:r>
      <w:r>
        <w:rPr>
          <w:rFonts w:cs="Arial" w:ascii="Arial" w:hAnsi="Arial"/>
          <w:rtl w:val="true"/>
        </w:rPr>
        <w:t xml:space="preserve">, </w:t>
      </w:r>
      <w:r>
        <w:rPr>
          <w:rFonts w:ascii="Arial" w:hAnsi="Arial" w:cs="Arial"/>
          <w:rtl w:val="true"/>
        </w:rPr>
        <w:t>עת מדדה המתלוננת שמלה לאירוע הבריתה של בתם הגדולה</w:t>
      </w:r>
      <w:r>
        <w:rPr>
          <w:rFonts w:cs="Arial" w:ascii="Arial" w:hAnsi="Arial"/>
          <w:rtl w:val="true"/>
        </w:rPr>
        <w:t xml:space="preserve">, </w:t>
      </w:r>
      <w:r>
        <w:rPr>
          <w:rFonts w:ascii="Arial" w:hAnsi="Arial" w:cs="Arial"/>
          <w:rtl w:val="true"/>
        </w:rPr>
        <w:t>היכה הנאשם בראשה של המתלוננת באמצעות כיסא</w:t>
      </w:r>
      <w:r>
        <w:rPr>
          <w:rFonts w:cs="Arial" w:ascii="Arial" w:hAnsi="Arial"/>
          <w:rtl w:val="true"/>
        </w:rPr>
        <w:t xml:space="preserve">, </w:t>
      </w:r>
      <w:r>
        <w:rPr>
          <w:rFonts w:ascii="Arial" w:hAnsi="Arial" w:cs="Arial"/>
          <w:rtl w:val="true"/>
        </w:rPr>
        <w:t>וזאת על רקע אורך השמלה שלא היה לשביעות רצונו של הנאשם</w:t>
      </w:r>
      <w:r>
        <w:rPr>
          <w:rFonts w:cs="Arial" w:ascii="Arial" w:hAnsi="Arial"/>
          <w:rtl w:val="true"/>
        </w:rPr>
        <w:t xml:space="preserve">. </w:t>
      </w:r>
      <w:r>
        <w:rPr>
          <w:rFonts w:ascii="Arial" w:hAnsi="Arial" w:cs="Arial"/>
          <w:rtl w:val="true"/>
        </w:rPr>
        <w:t>בעקבות זאת</w:t>
      </w:r>
      <w:r>
        <w:rPr>
          <w:rFonts w:cs="Arial" w:ascii="Arial" w:hAnsi="Arial"/>
          <w:rtl w:val="true"/>
        </w:rPr>
        <w:t xml:space="preserve">, </w:t>
      </w:r>
      <w:r>
        <w:rPr>
          <w:rFonts w:ascii="Arial" w:hAnsi="Arial" w:cs="Arial"/>
          <w:rtl w:val="true"/>
        </w:rPr>
        <w:t>נגרמו למתלוננת חבלות של ממש בדמות חבלת ראש עם חתך שהצריך סגירתו עם סיכות</w:t>
      </w:r>
      <w:r>
        <w:rPr>
          <w:rFonts w:cs="Arial" w:ascii="Arial" w:hAnsi="Arial"/>
          <w:rtl w:val="true"/>
        </w:rPr>
        <w:t xml:space="preserve">. </w:t>
      </w:r>
      <w:r>
        <w:rPr>
          <w:rFonts w:ascii="Arial" w:hAnsi="Arial" w:cs="Arial"/>
          <w:rtl w:val="true"/>
        </w:rPr>
        <w:t xml:space="preserve">באישום החמישי הנאשם הורשע בביצוע עבירה של תקיפה הגורמת חבלה של ממש של בת זוג לפי </w:t>
      </w:r>
      <w:hyperlink r:id="rId14">
        <w:r>
          <w:rPr>
            <w:rStyle w:val="Hyperlink"/>
            <w:rFonts w:ascii="Arial" w:hAnsi="Arial" w:cs="Arial"/>
            <w:color w:val="0000FF"/>
            <w:u w:val="single"/>
            <w:rtl w:val="true"/>
          </w:rPr>
          <w:t xml:space="preserve">סעיף </w:t>
        </w:r>
        <w:r>
          <w:rPr>
            <w:rStyle w:val="Hyperlink"/>
            <w:rFonts w:cs="Arial" w:ascii="Arial" w:hAnsi="Arial"/>
            <w:color w:val="0000FF"/>
            <w:u w:val="single"/>
          </w:rPr>
          <w:t>382</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האישום השביעי</w:t>
      </w:r>
      <w:r>
        <w:rPr>
          <w:rFonts w:cs="Arial" w:ascii="Arial" w:hAnsi="Arial"/>
          <w:rtl w:val="true"/>
        </w:rPr>
        <w:t xml:space="preserve">: </w:t>
      </w:r>
      <w:r>
        <w:rPr>
          <w:rFonts w:ascii="Arial" w:hAnsi="Arial" w:cs="Arial"/>
          <w:rtl w:val="true"/>
        </w:rPr>
        <w:t>על פי עובדות האישום השביעי</w:t>
      </w:r>
      <w:r>
        <w:rPr>
          <w:rFonts w:cs="Arial" w:ascii="Arial" w:hAnsi="Arial"/>
          <w:rtl w:val="true"/>
        </w:rPr>
        <w:t xml:space="preserve">, </w:t>
      </w:r>
      <w:r>
        <w:rPr>
          <w:rFonts w:ascii="Arial" w:hAnsi="Arial" w:cs="Arial"/>
          <w:rtl w:val="true"/>
        </w:rPr>
        <w:t xml:space="preserve">ביום </w:t>
      </w:r>
      <w:r>
        <w:rPr>
          <w:rFonts w:cs="Arial" w:ascii="Arial" w:hAnsi="Arial"/>
        </w:rPr>
        <w:t>14.9.12</w:t>
      </w:r>
      <w:r>
        <w:rPr>
          <w:rFonts w:cs="Arial" w:ascii="Arial" w:hAnsi="Arial"/>
          <w:rtl w:val="true"/>
        </w:rPr>
        <w:t xml:space="preserve">, </w:t>
      </w:r>
      <w:r>
        <w:rPr>
          <w:rFonts w:ascii="Arial" w:hAnsi="Arial" w:cs="Arial"/>
          <w:rtl w:val="true"/>
        </w:rPr>
        <w:t xml:space="preserve">בשעה </w:t>
      </w:r>
      <w:r>
        <w:rPr>
          <w:rFonts w:cs="Arial" w:ascii="Arial" w:hAnsi="Arial"/>
        </w:rPr>
        <w:t>22:00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בבית בפנקס</w:t>
      </w:r>
      <w:r>
        <w:rPr>
          <w:rFonts w:cs="Arial" w:ascii="Arial" w:hAnsi="Arial"/>
          <w:rtl w:val="true"/>
        </w:rPr>
        <w:t xml:space="preserve">, </w:t>
      </w:r>
      <w:r>
        <w:rPr>
          <w:rFonts w:ascii="Arial" w:hAnsi="Arial" w:cs="Arial"/>
          <w:rtl w:val="true"/>
        </w:rPr>
        <w:t>ביקש הנאשם מהמתלוננת את מפתחות המכונית</w:t>
      </w:r>
      <w:r>
        <w:rPr>
          <w:rFonts w:cs="Arial" w:ascii="Arial" w:hAnsi="Arial"/>
          <w:rtl w:val="true"/>
        </w:rPr>
        <w:t xml:space="preserve">. </w:t>
      </w:r>
      <w:r>
        <w:rPr>
          <w:rFonts w:ascii="Arial" w:hAnsi="Arial" w:cs="Arial"/>
          <w:rtl w:val="true"/>
        </w:rPr>
        <w:t>המתלוננת השיבה שאיננה יודעת היכן נמצאים המפתחות ובתגובה חבט בה בפניה באמצעות אגרופו</w:t>
      </w:r>
      <w:r>
        <w:rPr>
          <w:rFonts w:cs="Arial" w:ascii="Arial" w:hAnsi="Arial"/>
          <w:rtl w:val="true"/>
        </w:rPr>
        <w:t xml:space="preserve">, </w:t>
      </w:r>
      <w:r>
        <w:rPr>
          <w:rFonts w:ascii="Arial" w:hAnsi="Arial" w:cs="Arial"/>
          <w:rtl w:val="true"/>
        </w:rPr>
        <w:t>דקר אותה באמצעות מספריים בצווארה ואמר לה שיזרוק רימון לבית הוריה וזאת במידה ותגיש נגדו תלונה</w:t>
      </w:r>
      <w:r>
        <w:rPr>
          <w:rFonts w:cs="Arial" w:ascii="Arial" w:hAnsi="Arial"/>
          <w:rtl w:val="true"/>
        </w:rPr>
        <w:t xml:space="preserve">. </w:t>
      </w:r>
      <w:r>
        <w:rPr>
          <w:rFonts w:ascii="Arial" w:hAnsi="Arial" w:cs="Arial"/>
          <w:rtl w:val="true"/>
        </w:rPr>
        <w:t>בנוסף הוסיף שהוא מעדיף להיות אלמן מאשר לשבת בכלא</w:t>
      </w:r>
      <w:r>
        <w:rPr>
          <w:rFonts w:cs="Arial" w:ascii="Arial" w:hAnsi="Arial"/>
          <w:rtl w:val="true"/>
        </w:rPr>
        <w:t xml:space="preserve">. </w:t>
      </w:r>
      <w:r>
        <w:rPr>
          <w:rFonts w:ascii="Arial" w:hAnsi="Arial" w:cs="Arial"/>
          <w:rtl w:val="true"/>
        </w:rPr>
        <w:t>בעקבות זאת נגרמה למתלוננת חבלה בדמות נפיחות וסימנים כחולים בעינה השמאלית</w:t>
      </w:r>
      <w:r>
        <w:rPr>
          <w:rFonts w:cs="Arial" w:ascii="Arial" w:hAnsi="Arial"/>
          <w:rtl w:val="true"/>
        </w:rPr>
        <w:t xml:space="preserve">. </w:t>
      </w:r>
      <w:r>
        <w:rPr>
          <w:rFonts w:ascii="Arial" w:hAnsi="Arial" w:cs="Arial"/>
          <w:rtl w:val="true"/>
        </w:rPr>
        <w:t>יובהר</w:t>
      </w:r>
      <w:r>
        <w:rPr>
          <w:rFonts w:cs="Arial" w:ascii="Arial" w:hAnsi="Arial"/>
          <w:rtl w:val="true"/>
        </w:rPr>
        <w:t xml:space="preserve">, </w:t>
      </w:r>
      <w:r>
        <w:rPr>
          <w:rFonts w:ascii="Arial" w:hAnsi="Arial" w:cs="Arial"/>
          <w:rtl w:val="true"/>
        </w:rPr>
        <w:t>שמתוך שמיעת הראיות עלה כי הנאשם הצמיד את המספרים לצווארה של המתלוננת</w:t>
      </w:r>
      <w:r>
        <w:rPr>
          <w:rFonts w:cs="Arial" w:ascii="Arial" w:hAnsi="Arial"/>
          <w:rtl w:val="true"/>
        </w:rPr>
        <w:t xml:space="preserve">, </w:t>
      </w:r>
      <w:r>
        <w:rPr>
          <w:rFonts w:ascii="Arial" w:hAnsi="Arial" w:cs="Arial"/>
          <w:rtl w:val="true"/>
        </w:rPr>
        <w:t>אך לא דקר אותה</w:t>
      </w:r>
      <w:r>
        <w:rPr>
          <w:rFonts w:cs="Arial" w:ascii="Arial" w:hAnsi="Arial"/>
          <w:rtl w:val="true"/>
        </w:rPr>
        <w:t xml:space="preserve">. </w:t>
      </w:r>
      <w:r>
        <w:rPr>
          <w:rFonts w:ascii="Arial" w:hAnsi="Arial" w:cs="Arial"/>
          <w:rtl w:val="true"/>
        </w:rPr>
        <w:t>באישום השביעי הנאשם הורשע ביצוען של העבירות הבאות</w:t>
      </w:r>
      <w:r>
        <w:rPr>
          <w:rFonts w:cs="Arial" w:ascii="Arial" w:hAnsi="Arial"/>
          <w:rtl w:val="true"/>
        </w:rPr>
        <w:t xml:space="preserve">: </w:t>
      </w:r>
      <w:r>
        <w:rPr>
          <w:rFonts w:ascii="Arial" w:hAnsi="Arial" w:cs="Arial"/>
          <w:rtl w:val="true"/>
        </w:rPr>
        <w:t xml:space="preserve">איומים 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w:t>
      </w:r>
      <w:hyperlink r:id="rId17">
        <w:r>
          <w:rPr>
            <w:rStyle w:val="Hyperlink"/>
            <w:rFonts w:ascii="Arial" w:hAnsi="Arial" w:cs="Arial"/>
            <w:color w:val="0000FF"/>
            <w:u w:val="single"/>
            <w:rtl w:val="true"/>
          </w:rPr>
          <w:t>חוק העונשין</w:t>
        </w:r>
      </w:hyperlink>
      <w:r>
        <w:rPr>
          <w:rFonts w:ascii="Arial" w:hAnsi="Arial" w:cs="Arial"/>
          <w:rtl w:val="true"/>
        </w:rPr>
        <w:t xml:space="preserve"> ותקיפה הגורמת חבלה של ממש של בת זוג לפי </w:t>
      </w:r>
      <w:hyperlink r:id="rId18">
        <w:r>
          <w:rPr>
            <w:rStyle w:val="Hyperlink"/>
            <w:rFonts w:ascii="Arial" w:hAnsi="Arial" w:cs="Arial"/>
            <w:color w:val="0000FF"/>
            <w:u w:val="single"/>
            <w:rtl w:val="true"/>
          </w:rPr>
          <w:t xml:space="preserve">סעיף </w:t>
        </w:r>
        <w:r>
          <w:rPr>
            <w:rStyle w:val="Hyperlink"/>
            <w:rFonts w:cs="Arial" w:ascii="Arial" w:hAnsi="Arial"/>
            <w:color w:val="0000FF"/>
            <w:u w:val="single"/>
          </w:rPr>
          <w:t>382</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rPr>
      </w:pPr>
      <w:r>
        <w:rPr>
          <w:rFonts w:ascii="Arial" w:hAnsi="Arial" w:cs="Arial"/>
          <w:b/>
          <w:b/>
          <w:bCs/>
          <w:sz w:val="28"/>
          <w:sz w:val="28"/>
          <w:szCs w:val="28"/>
          <w:rtl w:val="true"/>
        </w:rPr>
        <w:t>טענות הצדדים לעונש</w:t>
      </w:r>
    </w:p>
    <w:p>
      <w:pPr>
        <w:pStyle w:val="Normal"/>
        <w:spacing w:lineRule="auto" w:line="360"/>
        <w:ind w:hanging="720" w:start="720" w:end="0"/>
        <w:jc w:val="both"/>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both"/>
        <w:rPr/>
      </w:pPr>
      <w:r>
        <w:rPr/>
        <w:t>7</w:t>
      </w:r>
      <w:r>
        <w:rPr>
          <w:rtl w:val="true"/>
        </w:rPr>
        <w:t>.</w:t>
        <w:tab/>
      </w:r>
      <w:r>
        <w:rPr>
          <w:rtl w:val="true"/>
        </w:rPr>
        <w:t>באת</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לרישום</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אשר</w:t>
      </w:r>
      <w:r>
        <w:rPr>
          <w:rFonts w:cs="Times New Roman"/>
          <w:rtl w:val="true"/>
        </w:rPr>
        <w:t xml:space="preserve"> </w:t>
      </w:r>
      <w:r>
        <w:rPr>
          <w:rtl w:val="true"/>
        </w:rPr>
        <w:t>כולל</w:t>
      </w:r>
      <w:r>
        <w:rPr>
          <w:rFonts w:cs="Times New Roman"/>
          <w:rtl w:val="true"/>
        </w:rPr>
        <w:t xml:space="preserve"> </w:t>
      </w:r>
      <w:r>
        <w:rPr/>
        <w:t>4</w:t>
      </w:r>
      <w:r>
        <w:rPr>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בעבירות</w:t>
      </w:r>
      <w:r>
        <w:rPr>
          <w:rFonts w:cs="Times New Roman"/>
          <w:rtl w:val="true"/>
        </w:rPr>
        <w:t xml:space="preserve"> </w:t>
      </w:r>
      <w:r>
        <w:rPr>
          <w:rtl w:val="true"/>
        </w:rPr>
        <w:t>מרמה</w:t>
      </w:r>
      <w:r>
        <w:rPr>
          <w:rFonts w:cs="Times New Roman"/>
          <w:rtl w:val="true"/>
        </w:rPr>
        <w:t xml:space="preserve"> </w:t>
      </w:r>
      <w:r>
        <w:rPr>
          <w:rtl w:val="true"/>
        </w:rPr>
        <w:t>ואיומים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טענה</w:t>
      </w:r>
      <w:r>
        <w:rPr>
          <w:rFonts w:cs="Times New Roman"/>
          <w:rtl w:val="true"/>
        </w:rPr>
        <w:t xml:space="preserve"> </w:t>
      </w:r>
      <w:r>
        <w:rPr>
          <w:rtl w:val="true"/>
        </w:rPr>
        <w:t>שקיים</w:t>
      </w:r>
      <w:r>
        <w:rPr>
          <w:rFonts w:cs="Times New Roman"/>
          <w:rtl w:val="true"/>
        </w:rPr>
        <w:t xml:space="preserve"> </w:t>
      </w:r>
      <w:r>
        <w:rPr>
          <w:rtl w:val="true"/>
        </w:rPr>
        <w:t>נופך</w:t>
      </w:r>
      <w:r>
        <w:rPr>
          <w:rFonts w:cs="Times New Roman"/>
          <w:rtl w:val="true"/>
        </w:rPr>
        <w:t xml:space="preserve"> </w:t>
      </w:r>
      <w:r>
        <w:rPr>
          <w:rtl w:val="true"/>
        </w:rPr>
        <w:t>גדול</w:t>
      </w:r>
      <w:r>
        <w:rPr>
          <w:rFonts w:cs="Times New Roman"/>
          <w:rtl w:val="true"/>
        </w:rPr>
        <w:t xml:space="preserve"> </w:t>
      </w:r>
      <w:r>
        <w:rPr>
          <w:rtl w:val="true"/>
        </w:rPr>
        <w:t>של</w:t>
      </w:r>
      <w:r>
        <w:rPr>
          <w:rFonts w:cs="Times New Roman"/>
          <w:rtl w:val="true"/>
        </w:rPr>
        <w:t xml:space="preserve"> </w:t>
      </w:r>
      <w:r>
        <w:rPr>
          <w:rtl w:val="true"/>
        </w:rPr>
        <w:t>חומרה</w:t>
      </w:r>
      <w:r>
        <w:rPr>
          <w:rFonts w:cs="Times New Roman"/>
          <w:rtl w:val="true"/>
        </w:rPr>
        <w:t xml:space="preserve"> </w:t>
      </w:r>
      <w:r>
        <w:rPr>
          <w:rtl w:val="true"/>
        </w:rPr>
        <w:t>מהעבירות</w:t>
      </w:r>
      <w:r>
        <w:rPr>
          <w:rFonts w:cs="Times New Roman"/>
          <w:rtl w:val="true"/>
        </w:rPr>
        <w:t xml:space="preserve"> </w:t>
      </w:r>
      <w:r>
        <w:rPr>
          <w:rtl w:val="true"/>
        </w:rPr>
        <w:t>שבוצעו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בשל</w:t>
      </w:r>
      <w:r>
        <w:rPr>
          <w:rFonts w:cs="Times New Roman"/>
          <w:rtl w:val="true"/>
        </w:rPr>
        <w:t xml:space="preserve"> </w:t>
      </w:r>
      <w:r>
        <w:rPr>
          <w:rtl w:val="true"/>
        </w:rPr>
        <w:t>הכאתה</w:t>
      </w:r>
      <w:r>
        <w:rPr>
          <w:rFonts w:cs="Times New Roman"/>
          <w:rtl w:val="true"/>
        </w:rPr>
        <w:t xml:space="preserve"> </w:t>
      </w:r>
      <w:r>
        <w:rPr>
          <w:rtl w:val="true"/>
        </w:rPr>
        <w:t>של</w:t>
      </w:r>
      <w:r>
        <w:rPr>
          <w:rFonts w:cs="Times New Roman"/>
          <w:rtl w:val="true"/>
        </w:rPr>
        <w:t xml:space="preserve"> </w:t>
      </w:r>
      <w:r>
        <w:rPr>
          <w:rtl w:val="true"/>
        </w:rPr>
        <w:t>המתלוננת</w:t>
      </w:r>
      <w:r>
        <w:rPr>
          <w:rFonts w:cs="Times New Roman"/>
          <w:rtl w:val="true"/>
        </w:rPr>
        <w:t xml:space="preserve"> </w:t>
      </w:r>
      <w:r>
        <w:rPr>
          <w:rtl w:val="true"/>
        </w:rPr>
        <w:t>תוך</w:t>
      </w:r>
      <w:r>
        <w:rPr>
          <w:rFonts w:cs="Times New Roman"/>
          <w:rtl w:val="true"/>
        </w:rPr>
        <w:t xml:space="preserve"> </w:t>
      </w:r>
      <w:r>
        <w:rPr>
          <w:rtl w:val="true"/>
        </w:rPr>
        <w:t>שימוש</w:t>
      </w:r>
      <w:r>
        <w:rPr>
          <w:rFonts w:cs="Times New Roman"/>
          <w:rtl w:val="true"/>
        </w:rPr>
        <w:t xml:space="preserve"> </w:t>
      </w:r>
      <w:r>
        <w:rPr>
          <w:rtl w:val="true"/>
        </w:rPr>
        <w:t>בחפצים</w:t>
      </w:r>
      <w:r>
        <w:rPr>
          <w:rFonts w:cs="Times New Roman"/>
          <w:rtl w:val="true"/>
        </w:rPr>
        <w:t xml:space="preserve"> </w:t>
      </w:r>
      <w:r>
        <w:rPr>
          <w:rtl w:val="true"/>
        </w:rPr>
        <w:t>שונים</w:t>
      </w:r>
      <w:r>
        <w:rPr>
          <w:rtl w:val="true"/>
        </w:rPr>
        <w:t xml:space="preserve">, </w:t>
      </w:r>
      <w:r>
        <w:rPr>
          <w:rtl w:val="true"/>
        </w:rPr>
        <w:t>עד</w:t>
      </w:r>
      <w:r>
        <w:rPr>
          <w:rFonts w:cs="Times New Roman"/>
          <w:rtl w:val="true"/>
        </w:rPr>
        <w:t xml:space="preserve"> </w:t>
      </w:r>
      <w:r>
        <w:rPr>
          <w:rtl w:val="true"/>
        </w:rPr>
        <w:t>כדי</w:t>
      </w:r>
      <w:r>
        <w:rPr>
          <w:rFonts w:cs="Times New Roman"/>
          <w:rtl w:val="true"/>
        </w:rPr>
        <w:t xml:space="preserve"> </w:t>
      </w:r>
      <w:r>
        <w:rPr>
          <w:rtl w:val="true"/>
        </w:rPr>
        <w:t>גרימת</w:t>
      </w:r>
      <w:r>
        <w:rPr>
          <w:rFonts w:cs="Times New Roman"/>
          <w:rtl w:val="true"/>
        </w:rPr>
        <w:t xml:space="preserve"> </w:t>
      </w:r>
      <w:r>
        <w:rPr>
          <w:rtl w:val="true"/>
        </w:rPr>
        <w:t>חבלה</w:t>
      </w:r>
      <w:r>
        <w:rPr>
          <w:rFonts w:cs="Times New Roman"/>
          <w:rtl w:val="true"/>
        </w:rPr>
        <w:t xml:space="preserve"> </w:t>
      </w:r>
      <w:r>
        <w:rPr>
          <w:rtl w:val="true"/>
        </w:rPr>
        <w:t>בראשה</w:t>
      </w:r>
      <w:r>
        <w:rPr>
          <w:rFonts w:cs="Times New Roman"/>
          <w:rtl w:val="true"/>
        </w:rPr>
        <w:t xml:space="preserve"> </w:t>
      </w:r>
      <w:r>
        <w:rPr>
          <w:rtl w:val="true"/>
        </w:rPr>
        <w:t>בשל</w:t>
      </w:r>
      <w:r>
        <w:rPr>
          <w:rFonts w:cs="Times New Roman"/>
          <w:rtl w:val="true"/>
        </w:rPr>
        <w:t xml:space="preserve"> </w:t>
      </w:r>
      <w:r>
        <w:rPr>
          <w:rtl w:val="true"/>
        </w:rPr>
        <w:t>הכאתה</w:t>
      </w:r>
      <w:r>
        <w:rPr>
          <w:rFonts w:cs="Times New Roman"/>
          <w:rtl w:val="true"/>
        </w:rPr>
        <w:t xml:space="preserve"> </w:t>
      </w:r>
      <w:r>
        <w:rPr>
          <w:rtl w:val="true"/>
        </w:rPr>
        <w:t>עם</w:t>
      </w:r>
      <w:r>
        <w:rPr>
          <w:rFonts w:cs="Times New Roman"/>
          <w:rtl w:val="true"/>
        </w:rPr>
        <w:t xml:space="preserve"> </w:t>
      </w:r>
      <w:r>
        <w:rPr>
          <w:rtl w:val="true"/>
        </w:rPr>
        <w:t>כיסא</w:t>
      </w:r>
      <w:r>
        <w:rPr>
          <w:rFonts w:cs="Times New Roman"/>
          <w:rtl w:val="true"/>
        </w:rPr>
        <w:t xml:space="preserve"> </w:t>
      </w:r>
      <w:r>
        <w:rPr>
          <w:rtl w:val="true"/>
        </w:rPr>
        <w:t>(</w:t>
      </w:r>
      <w:r>
        <w:rPr>
          <w:rtl w:val="true"/>
        </w:rPr>
        <w:t>האישום</w:t>
      </w:r>
      <w:r>
        <w:rPr>
          <w:rFonts w:cs="Times New Roman"/>
          <w:rtl w:val="true"/>
        </w:rPr>
        <w:t xml:space="preserve"> </w:t>
      </w:r>
      <w:r>
        <w:rPr>
          <w:rtl w:val="true"/>
        </w:rPr>
        <w:t>החמישי</w:t>
      </w:r>
      <w:r>
        <w:rPr>
          <w:rtl w:val="true"/>
        </w:rPr>
        <w:t xml:space="preserve">) </w:t>
      </w:r>
      <w:r>
        <w:rPr>
          <w:rtl w:val="true"/>
        </w:rPr>
        <w:t>וכן</w:t>
      </w:r>
      <w:r>
        <w:rPr>
          <w:rFonts w:cs="Times New Roman"/>
          <w:rtl w:val="true"/>
        </w:rPr>
        <w:t xml:space="preserve"> </w:t>
      </w:r>
      <w:r>
        <w:rPr>
          <w:rtl w:val="true"/>
        </w:rPr>
        <w:t>סימנים</w:t>
      </w:r>
      <w:r>
        <w:rPr>
          <w:rFonts w:cs="Times New Roman"/>
          <w:rtl w:val="true"/>
        </w:rPr>
        <w:t xml:space="preserve"> </w:t>
      </w:r>
      <w:r>
        <w:rPr>
          <w:rtl w:val="true"/>
        </w:rPr>
        <w:t>על</w:t>
      </w:r>
      <w:r>
        <w:rPr>
          <w:rFonts w:cs="Times New Roman"/>
          <w:rtl w:val="true"/>
        </w:rPr>
        <w:t xml:space="preserve"> </w:t>
      </w:r>
      <w:r>
        <w:rPr>
          <w:rtl w:val="true"/>
        </w:rPr>
        <w:t>גופה</w:t>
      </w:r>
      <w:r>
        <w:rPr>
          <w:rFonts w:cs="Times New Roman"/>
          <w:rtl w:val="true"/>
        </w:rPr>
        <w:t xml:space="preserve"> </w:t>
      </w:r>
      <w:r>
        <w:rPr>
          <w:rtl w:val="true"/>
        </w:rPr>
        <w:t>(</w:t>
      </w:r>
      <w:r>
        <w:rPr>
          <w:rtl w:val="true"/>
        </w:rPr>
        <w:t>סימן</w:t>
      </w:r>
      <w:r>
        <w:rPr>
          <w:rFonts w:cs="Times New Roman"/>
          <w:rtl w:val="true"/>
        </w:rPr>
        <w:t xml:space="preserve"> </w:t>
      </w:r>
      <w:r>
        <w:rPr>
          <w:rtl w:val="true"/>
        </w:rPr>
        <w:t>כחול</w:t>
      </w:r>
      <w:r>
        <w:rPr>
          <w:rFonts w:cs="Times New Roman"/>
          <w:rtl w:val="true"/>
        </w:rPr>
        <w:t xml:space="preserve"> </w:t>
      </w:r>
      <w:r>
        <w:rPr>
          <w:rtl w:val="true"/>
        </w:rPr>
        <w:t>בעין</w:t>
      </w:r>
      <w:r>
        <w:rPr>
          <w:rtl w:val="true"/>
        </w:rPr>
        <w:t xml:space="preserve">, </w:t>
      </w:r>
      <w:r>
        <w:rPr>
          <w:rtl w:val="true"/>
        </w:rPr>
        <w:t>באישום</w:t>
      </w:r>
      <w:r>
        <w:rPr>
          <w:rFonts w:cs="Times New Roman"/>
          <w:rtl w:val="true"/>
        </w:rPr>
        <w:t xml:space="preserve"> </w:t>
      </w:r>
      <w:r>
        <w:rPr>
          <w:rtl w:val="true"/>
        </w:rPr>
        <w:t>השביעי</w:t>
      </w:r>
      <w:r>
        <w:rPr>
          <w:rtl w:val="true"/>
        </w:rPr>
        <w:t xml:space="preserve">). </w:t>
      </w:r>
      <w:r>
        <w:rPr>
          <w:rtl w:val="true"/>
        </w:rPr>
        <w:t>לפיכך</w:t>
      </w:r>
      <w:r>
        <w:rPr>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הוא</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לתקופה</w:t>
      </w:r>
      <w:r>
        <w:rPr>
          <w:rFonts w:cs="Times New Roman"/>
          <w:rtl w:val="true"/>
        </w:rPr>
        <w:t xml:space="preserve"> </w:t>
      </w:r>
      <w:r>
        <w:rPr>
          <w:rtl w:val="true"/>
        </w:rPr>
        <w:t>ממושכת</w:t>
      </w:r>
      <w:r>
        <w:rPr>
          <w:rFonts w:cs="Times New Roman"/>
          <w:rtl w:val="true"/>
        </w:rPr>
        <w:t xml:space="preserve"> </w:t>
      </w:r>
      <w:r>
        <w:rPr>
          <w:rtl w:val="true"/>
        </w:rPr>
        <w:t>וזאת</w:t>
      </w:r>
      <w:r>
        <w:rPr>
          <w:rFonts w:cs="Times New Roman"/>
          <w:rtl w:val="true"/>
        </w:rPr>
        <w:t xml:space="preserve"> </w:t>
      </w:r>
      <w:r>
        <w:rPr>
          <w:rtl w:val="true"/>
        </w:rPr>
        <w:t>בצירוף</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ופיצוי</w:t>
      </w:r>
      <w:r>
        <w:rPr>
          <w:rFonts w:cs="Times New Roman"/>
          <w:rtl w:val="true"/>
        </w:rPr>
        <w:t xml:space="preserve"> </w:t>
      </w:r>
      <w:r>
        <w:rPr>
          <w:rtl w:val="true"/>
        </w:rPr>
        <w:t>למתלוננת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8</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כיום</w:t>
      </w:r>
      <w:r>
        <w:rPr>
          <w:rFonts w:cs="Times New Roman"/>
          <w:rtl w:val="true"/>
        </w:rPr>
        <w:t xml:space="preserve"> </w:t>
      </w:r>
      <w:r>
        <w:rPr>
          <w:rtl w:val="true"/>
        </w:rPr>
        <w:t>נשוי</w:t>
      </w:r>
      <w:r>
        <w:rPr>
          <w:rFonts w:cs="Times New Roman"/>
          <w:rtl w:val="true"/>
        </w:rPr>
        <w:t xml:space="preserve"> </w:t>
      </w:r>
      <w:r>
        <w:rPr>
          <w:rtl w:val="true"/>
        </w:rPr>
        <w:t>לאישה</w:t>
      </w:r>
      <w:r>
        <w:rPr>
          <w:rFonts w:cs="Times New Roman"/>
          <w:rtl w:val="true"/>
        </w:rPr>
        <w:t xml:space="preserve"> </w:t>
      </w:r>
      <w:r>
        <w:rPr>
          <w:rtl w:val="true"/>
        </w:rPr>
        <w:t>אחרת</w:t>
      </w:r>
      <w:r>
        <w:rPr>
          <w:rFonts w:cs="Times New Roman"/>
          <w:rtl w:val="true"/>
        </w:rPr>
        <w:t xml:space="preserve"> </w:t>
      </w:r>
      <w:r>
        <w:rPr>
          <w:rtl w:val="true"/>
        </w:rPr>
        <w:t>ולהם</w:t>
      </w:r>
      <w:r>
        <w:rPr>
          <w:rFonts w:cs="Times New Roman"/>
          <w:rtl w:val="true"/>
        </w:rPr>
        <w:t xml:space="preserve"> </w:t>
      </w:r>
      <w:r>
        <w:rPr>
          <w:rtl w:val="true"/>
        </w:rPr>
        <w:t>גם</w:t>
      </w:r>
      <w:r>
        <w:rPr>
          <w:rFonts w:cs="Times New Roman"/>
          <w:rtl w:val="true"/>
        </w:rPr>
        <w:t xml:space="preserve"> </w:t>
      </w:r>
      <w:r>
        <w:rPr>
          <w:rtl w:val="true"/>
        </w:rPr>
        <w:t>תינוק</w:t>
      </w:r>
      <w:r>
        <w:rPr>
          <w:rFonts w:cs="Times New Roman"/>
          <w:rtl w:val="true"/>
        </w:rPr>
        <w:t xml:space="preserve"> </w:t>
      </w:r>
      <w:r>
        <w:rPr>
          <w:rtl w:val="true"/>
        </w:rPr>
        <w:t>משותף</w:t>
      </w:r>
      <w:r>
        <w:rPr>
          <w:rtl w:val="true"/>
        </w:rPr>
        <w:t xml:space="preserve">. </w:t>
      </w:r>
      <w:r>
        <w:rPr>
          <w:rtl w:val="true"/>
        </w:rPr>
        <w:t>אשתו</w:t>
      </w:r>
      <w:r>
        <w:rPr>
          <w:rFonts w:cs="Times New Roman"/>
          <w:rtl w:val="true"/>
        </w:rPr>
        <w:t xml:space="preserve"> </w:t>
      </w:r>
      <w:r>
        <w:rPr>
          <w:rtl w:val="true"/>
        </w:rPr>
        <w:t>הנוכחית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סובלת</w:t>
      </w:r>
      <w:r>
        <w:rPr>
          <w:rFonts w:cs="Times New Roman"/>
          <w:rtl w:val="true"/>
        </w:rPr>
        <w:t xml:space="preserve"> </w:t>
      </w:r>
      <w:r>
        <w:rPr>
          <w:rtl w:val="true"/>
        </w:rPr>
        <w:t>מבעיות</w:t>
      </w:r>
      <w:r>
        <w:rPr>
          <w:rFonts w:cs="Times New Roman"/>
          <w:rtl w:val="true"/>
        </w:rPr>
        <w:t xml:space="preserve"> </w:t>
      </w:r>
      <w:r>
        <w:rPr>
          <w:rtl w:val="true"/>
        </w:rPr>
        <w:t>רפואיות</w:t>
      </w:r>
      <w:r>
        <w:rPr>
          <w:rFonts w:cs="Times New Roman"/>
          <w:rtl w:val="true"/>
        </w:rPr>
        <w:t xml:space="preserve"> </w:t>
      </w:r>
      <w:r>
        <w:rPr>
          <w:rtl w:val="true"/>
        </w:rPr>
        <w:t>שונות</w:t>
      </w:r>
      <w:r>
        <w:rPr>
          <w:rFonts w:cs="Times New Roman"/>
          <w:rtl w:val="true"/>
        </w:rPr>
        <w:t xml:space="preserve"> </w:t>
      </w:r>
      <w:r>
        <w:rPr>
          <w:rtl w:val="true"/>
        </w:rPr>
        <w:t>לרבות</w:t>
      </w:r>
      <w:r>
        <w:rPr>
          <w:rFonts w:cs="Times New Roman"/>
          <w:rtl w:val="true"/>
        </w:rPr>
        <w:t xml:space="preserve"> </w:t>
      </w:r>
      <w:r>
        <w:rPr>
          <w:rtl w:val="true"/>
        </w:rPr>
        <w:t>סוכרת</w:t>
      </w:r>
      <w:r>
        <w:rPr>
          <w:rFonts w:cs="Times New Roman"/>
          <w:rtl w:val="true"/>
        </w:rPr>
        <w:t xml:space="preserve"> </w:t>
      </w:r>
      <w:r>
        <w:rPr>
          <w:rtl w:val="true"/>
        </w:rPr>
        <w:t>ואף</w:t>
      </w:r>
      <w:r>
        <w:rPr>
          <w:rFonts w:cs="Times New Roman"/>
          <w:rtl w:val="true"/>
        </w:rPr>
        <w:t xml:space="preserve"> </w:t>
      </w:r>
      <w:r>
        <w:rPr>
          <w:rtl w:val="true"/>
        </w:rPr>
        <w:t>עברה</w:t>
      </w:r>
      <w:r>
        <w:rPr>
          <w:rFonts w:cs="Times New Roman"/>
          <w:rtl w:val="true"/>
        </w:rPr>
        <w:t xml:space="preserve"> </w:t>
      </w:r>
      <w:r>
        <w:rPr>
          <w:rtl w:val="true"/>
        </w:rPr>
        <w:t>השתלת</w:t>
      </w:r>
      <w:r>
        <w:rPr>
          <w:rFonts w:cs="Times New Roman"/>
          <w:rtl w:val="true"/>
        </w:rPr>
        <w:t xml:space="preserve"> </w:t>
      </w:r>
      <w:r>
        <w:rPr>
          <w:rtl w:val="true"/>
        </w:rPr>
        <w:t>כליה</w:t>
      </w:r>
      <w:r>
        <w:rPr>
          <w:rtl w:val="true"/>
        </w:rPr>
        <w:t>.</w:t>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hanging="720" w:start="720" w:end="0"/>
        <w:jc w:val="center"/>
        <w:rPr>
          <w:bCs/>
        </w:rPr>
      </w:pPr>
      <w:r>
        <w:rPr>
          <w:bCs/>
          <w:rtl w:val="true"/>
        </w:rPr>
        <w:t>בנוסף</w:t>
      </w:r>
      <w:r>
        <w:rPr>
          <w:bCs/>
          <w:rtl w:val="true"/>
        </w:rPr>
        <w:t xml:space="preserve">, </w:t>
      </w:r>
      <w:r>
        <w:rPr>
          <w:bCs/>
          <w:rtl w:val="true"/>
        </w:rPr>
        <w:t>בא</w:t>
      </w:r>
      <w:r>
        <w:rPr>
          <w:rFonts w:cs="Times New Roman"/>
          <w:bCs/>
          <w:rtl w:val="true"/>
        </w:rPr>
        <w:t xml:space="preserve"> </w:t>
      </w:r>
      <w:r>
        <w:rPr>
          <w:bCs/>
          <w:rtl w:val="true"/>
        </w:rPr>
        <w:t>כוח</w:t>
      </w:r>
      <w:r>
        <w:rPr>
          <w:rFonts w:cs="Times New Roman"/>
          <w:bCs/>
          <w:rtl w:val="true"/>
        </w:rPr>
        <w:t xml:space="preserve"> </w:t>
      </w:r>
      <w:r>
        <w:rPr>
          <w:bCs/>
          <w:rtl w:val="true"/>
        </w:rPr>
        <w:t>הנאשם</w:t>
      </w:r>
      <w:r>
        <w:rPr>
          <w:rFonts w:cs="Times New Roman"/>
          <w:bCs/>
          <w:rtl w:val="true"/>
        </w:rPr>
        <w:t xml:space="preserve"> </w:t>
      </w:r>
      <w:r>
        <w:rPr>
          <w:bCs/>
          <w:rtl w:val="true"/>
        </w:rPr>
        <w:t>הפנה</w:t>
      </w:r>
      <w:r>
        <w:rPr>
          <w:rFonts w:cs="Times New Roman"/>
          <w:bCs/>
          <w:rtl w:val="true"/>
        </w:rPr>
        <w:t xml:space="preserve"> </w:t>
      </w:r>
      <w:r>
        <w:rPr>
          <w:bCs/>
          <w:rtl w:val="true"/>
        </w:rPr>
        <w:t>לזמן</w:t>
      </w:r>
      <w:r>
        <w:rPr>
          <w:rFonts w:cs="Times New Roman"/>
          <w:bCs/>
          <w:rtl w:val="true"/>
        </w:rPr>
        <w:t xml:space="preserve"> </w:t>
      </w:r>
      <w:r>
        <w:rPr>
          <w:bCs/>
          <w:rtl w:val="true"/>
        </w:rPr>
        <w:t>הרב</w:t>
      </w:r>
      <w:r>
        <w:rPr>
          <w:rFonts w:cs="Times New Roman"/>
          <w:bCs/>
          <w:rtl w:val="true"/>
        </w:rPr>
        <w:t xml:space="preserve"> </w:t>
      </w:r>
      <w:r>
        <w:rPr>
          <w:bCs/>
          <w:rtl w:val="true"/>
        </w:rPr>
        <w:t>שחלף</w:t>
      </w:r>
      <w:r>
        <w:rPr>
          <w:rFonts w:cs="Times New Roman"/>
          <w:bCs/>
          <w:rtl w:val="true"/>
        </w:rPr>
        <w:t xml:space="preserve"> </w:t>
      </w:r>
      <w:r>
        <w:rPr>
          <w:bCs/>
          <w:rtl w:val="true"/>
        </w:rPr>
        <w:t>מאז</w:t>
      </w:r>
      <w:r>
        <w:rPr>
          <w:rFonts w:cs="Times New Roman"/>
          <w:bCs/>
          <w:rtl w:val="true"/>
        </w:rPr>
        <w:t xml:space="preserve"> </w:t>
      </w:r>
      <w:r>
        <w:rPr>
          <w:bCs/>
          <w:rtl w:val="true"/>
        </w:rPr>
        <w:t>ביצוע</w:t>
      </w:r>
      <w:r>
        <w:rPr>
          <w:rFonts w:cs="Times New Roman"/>
          <w:bCs/>
          <w:rtl w:val="true"/>
        </w:rPr>
        <w:t xml:space="preserve"> </w:t>
      </w:r>
      <w:r>
        <w:rPr>
          <w:bCs/>
          <w:rtl w:val="true"/>
        </w:rPr>
        <w:t>העבירות</w:t>
      </w:r>
      <w:r>
        <w:rPr>
          <w:rFonts w:cs="Times New Roman"/>
          <w:bCs/>
          <w:rtl w:val="true"/>
        </w:rPr>
        <w:t xml:space="preserve"> </w:t>
      </w:r>
      <w:r>
        <w:rPr>
          <w:bCs/>
          <w:rtl w:val="true"/>
        </w:rPr>
        <w:t>שבהן</w:t>
      </w:r>
      <w:r>
        <w:rPr>
          <w:rFonts w:cs="Times New Roman"/>
          <w:bCs/>
          <w:rtl w:val="true"/>
        </w:rPr>
        <w:t xml:space="preserve"> </w:t>
      </w:r>
      <w:r>
        <w:rPr>
          <w:bCs/>
          <w:rtl w:val="true"/>
        </w:rPr>
        <w:t>הורשע</w:t>
      </w:r>
      <w:r>
        <w:rPr>
          <w:bCs/>
          <w:rtl w:val="true"/>
        </w:rPr>
        <w:t xml:space="preserve">: </w:t>
      </w:r>
      <w:r>
        <w:rPr>
          <w:bCs/>
          <w:rtl w:val="true"/>
        </w:rPr>
        <w:t>באישום</w:t>
      </w:r>
    </w:p>
    <w:p>
      <w:pPr>
        <w:pStyle w:val="Normal"/>
        <w:spacing w:lineRule="auto" w:line="360"/>
        <w:ind w:hanging="720" w:start="720" w:end="0"/>
        <w:jc w:val="both"/>
        <w:rPr/>
      </w:pPr>
      <w:r>
        <w:rPr>
          <w:rtl w:val="true"/>
        </w:rPr>
        <w:t>הראשון</w:t>
      </w:r>
      <w:r>
        <w:rPr>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משנת</w:t>
      </w:r>
      <w:r>
        <w:rPr>
          <w:rFonts w:cs="Times New Roman"/>
          <w:rtl w:val="true"/>
        </w:rPr>
        <w:t xml:space="preserve"> </w:t>
      </w:r>
      <w:r>
        <w:rPr/>
        <w:t>2006</w:t>
      </w:r>
      <w:r>
        <w:rPr>
          <w:rtl w:val="true"/>
        </w:rPr>
        <w:t xml:space="preserve">, </w:t>
      </w:r>
      <w:r>
        <w:rPr>
          <w:rtl w:val="true"/>
        </w:rPr>
        <w:t>באישום</w:t>
      </w:r>
      <w:r>
        <w:rPr>
          <w:rFonts w:cs="Times New Roman"/>
          <w:rtl w:val="true"/>
        </w:rPr>
        <w:t xml:space="preserve"> </w:t>
      </w:r>
      <w:r>
        <w:rPr>
          <w:rtl w:val="true"/>
        </w:rPr>
        <w:t>השלישי</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שקרה</w:t>
      </w:r>
      <w:r>
        <w:rPr>
          <w:rFonts w:cs="Times New Roman"/>
          <w:rtl w:val="true"/>
        </w:rPr>
        <w:t xml:space="preserve"> </w:t>
      </w:r>
      <w:r>
        <w:rPr/>
        <w:t>4</w:t>
      </w:r>
      <w:r>
        <w:rPr>
          <w:rtl w:val="true"/>
        </w:rPr>
        <w:t xml:space="preserve"> </w:t>
      </w:r>
      <w:r>
        <w:rPr>
          <w:rtl w:val="true"/>
        </w:rPr>
        <w:t>שנים</w:t>
      </w:r>
      <w:r>
        <w:rPr>
          <w:rFonts w:cs="Times New Roman"/>
          <w:rtl w:val="true"/>
        </w:rPr>
        <w:t xml:space="preserve"> </w:t>
      </w:r>
      <w:r>
        <w:rPr>
          <w:rtl w:val="true"/>
        </w:rPr>
        <w:t>לפני</w:t>
      </w:r>
      <w:r>
        <w:rPr>
          <w:rFonts w:cs="Times New Roman"/>
          <w:rtl w:val="true"/>
        </w:rPr>
        <w:t xml:space="preserve"> </w:t>
      </w:r>
      <w:r>
        <w:rPr>
          <w:rtl w:val="true"/>
        </w:rPr>
        <w:t>ינואר</w:t>
      </w:r>
      <w:r>
        <w:rPr>
          <w:rFonts w:cs="Times New Roman"/>
          <w:rtl w:val="true"/>
        </w:rPr>
        <w:t xml:space="preserve"> </w:t>
      </w:r>
      <w:r>
        <w:rPr/>
        <w:t>2013</w:t>
      </w:r>
      <w:r>
        <w:rPr>
          <w:rtl w:val="true"/>
        </w:rPr>
        <w:t xml:space="preserve">, </w:t>
      </w:r>
      <w:r>
        <w:rPr>
          <w:rtl w:val="true"/>
        </w:rPr>
        <w:t>באישום</w:t>
      </w:r>
      <w:r>
        <w:rPr>
          <w:rFonts w:cs="Times New Roman"/>
          <w:rtl w:val="true"/>
        </w:rPr>
        <w:t xml:space="preserve"> </w:t>
      </w:r>
      <w:r>
        <w:rPr>
          <w:rtl w:val="true"/>
        </w:rPr>
        <w:t>החמישי</w:t>
      </w:r>
      <w:r>
        <w:rPr>
          <w:rFonts w:cs="Times New Roman"/>
          <w:rtl w:val="true"/>
        </w:rPr>
        <w:t xml:space="preserve"> </w:t>
      </w:r>
      <w:r>
        <w:rPr>
          <w:rtl w:val="true"/>
        </w:rPr>
        <w:t>באירוע</w:t>
      </w:r>
      <w:r>
        <w:rPr>
          <w:rFonts w:cs="Times New Roman"/>
          <w:rtl w:val="true"/>
        </w:rPr>
        <w:t xml:space="preserve"> </w:t>
      </w:r>
      <w:r>
        <w:rPr>
          <w:rtl w:val="true"/>
        </w:rPr>
        <w:t>מדצמבר</w:t>
      </w:r>
      <w:r>
        <w:rPr>
          <w:rFonts w:cs="Times New Roman"/>
          <w:rtl w:val="true"/>
        </w:rPr>
        <w:t xml:space="preserve"> </w:t>
      </w:r>
      <w:r>
        <w:rPr/>
        <w:t>2008</w:t>
      </w:r>
      <w:r>
        <w:rPr>
          <w:rtl w:val="true"/>
        </w:rPr>
        <w:t xml:space="preserve"> </w:t>
      </w:r>
      <w:r>
        <w:rPr>
          <w:rtl w:val="true"/>
        </w:rPr>
        <w:t>ובאישום</w:t>
      </w:r>
      <w:r>
        <w:rPr>
          <w:rFonts w:cs="Times New Roman"/>
          <w:rtl w:val="true"/>
        </w:rPr>
        <w:t xml:space="preserve"> </w:t>
      </w:r>
      <w:r>
        <w:rPr>
          <w:rtl w:val="true"/>
        </w:rPr>
        <w:t>השביעי</w:t>
      </w:r>
      <w:r>
        <w:rPr>
          <w:rFonts w:cs="Times New Roman"/>
          <w:rtl w:val="true"/>
        </w:rPr>
        <w:t xml:space="preserve"> </w:t>
      </w:r>
      <w:r>
        <w:rPr>
          <w:rtl w:val="true"/>
        </w:rPr>
        <w:t>באירוע</w:t>
      </w:r>
      <w:r>
        <w:rPr>
          <w:rFonts w:cs="Times New Roman"/>
          <w:rtl w:val="true"/>
        </w:rPr>
        <w:t xml:space="preserve"> </w:t>
      </w:r>
      <w:r>
        <w:rPr>
          <w:rtl w:val="true"/>
        </w:rPr>
        <w:t>מספטמבר</w:t>
      </w:r>
      <w:r>
        <w:rPr>
          <w:rFonts w:cs="Times New Roman"/>
          <w:rtl w:val="true"/>
        </w:rPr>
        <w:t xml:space="preserve"> </w:t>
      </w:r>
      <w:r>
        <w:rPr/>
        <w:t>2012</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תסקיר</w:t>
      </w:r>
      <w:r>
        <w:rPr>
          <w:rFonts w:cs="Times New Roman"/>
          <w:b/>
          <w:b/>
          <w:bCs/>
          <w:sz w:val="28"/>
          <w:sz w:val="28"/>
          <w:szCs w:val="28"/>
          <w:u w:val="single"/>
          <w:rtl w:val="true"/>
        </w:rPr>
        <w:t xml:space="preserve"> </w:t>
      </w:r>
      <w:r>
        <w:rPr>
          <w:b/>
          <w:b/>
          <w:bCs/>
          <w:sz w:val="28"/>
          <w:sz w:val="28"/>
          <w:szCs w:val="28"/>
          <w:u w:val="single"/>
          <w:rtl w:val="true"/>
        </w:rPr>
        <w:t>שירות</w:t>
      </w:r>
      <w:r>
        <w:rPr>
          <w:rFonts w:cs="Times New Roman"/>
          <w:b/>
          <w:b/>
          <w:bCs/>
          <w:sz w:val="28"/>
          <w:sz w:val="28"/>
          <w:szCs w:val="28"/>
          <w:u w:val="single"/>
          <w:rtl w:val="true"/>
        </w:rPr>
        <w:t xml:space="preserve"> </w:t>
      </w:r>
      <w:r>
        <w:rPr>
          <w:b/>
          <w:b/>
          <w:bCs/>
          <w:sz w:val="28"/>
          <w:sz w:val="28"/>
          <w:szCs w:val="28"/>
          <w:u w:val="single"/>
          <w:rtl w:val="true"/>
        </w:rPr>
        <w:t>המבחן</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9</w:t>
      </w:r>
      <w:r>
        <w:rPr>
          <w:rtl w:val="true"/>
        </w:rPr>
        <w:t>.</w:t>
        <w:tab/>
      </w:r>
      <w:r>
        <w:rPr>
          <w:rtl w:val="true"/>
        </w:rPr>
        <w:t>התקבל</w:t>
      </w:r>
      <w:r>
        <w:rPr>
          <w:rFonts w:cs="Times New Roman"/>
          <w:rtl w:val="true"/>
        </w:rPr>
        <w:t xml:space="preserve"> </w:t>
      </w:r>
      <w:r>
        <w:rPr>
          <w:rtl w:val="true"/>
        </w:rPr>
        <w:t>תסקיר</w:t>
      </w:r>
      <w:r>
        <w:rPr>
          <w:rFonts w:cs="Times New Roman"/>
          <w:rtl w:val="true"/>
        </w:rPr>
        <w:t xml:space="preserve"> </w:t>
      </w:r>
      <w:r>
        <w:rPr>
          <w:rtl w:val="true"/>
        </w:rPr>
        <w:t>מטעם</w:t>
      </w:r>
      <w:r>
        <w:rPr>
          <w:rFonts w:cs="Times New Roman"/>
          <w:rtl w:val="true"/>
        </w:rPr>
        <w:t xml:space="preserve"> </w:t>
      </w:r>
      <w:r>
        <w:rPr>
          <w:rtl w:val="true"/>
        </w:rPr>
        <w:t>שרות</w:t>
      </w:r>
      <w:r>
        <w:rPr>
          <w:rFonts w:cs="Times New Roman"/>
          <w:rtl w:val="true"/>
        </w:rPr>
        <w:t xml:space="preserve"> </w:t>
      </w:r>
      <w:r>
        <w:rPr>
          <w:rtl w:val="true"/>
        </w:rPr>
        <w:t>המבחן</w:t>
      </w:r>
      <w:r>
        <w:rPr>
          <w:rFonts w:cs="Times New Roman"/>
          <w:rtl w:val="true"/>
        </w:rPr>
        <w:t xml:space="preserve"> </w:t>
      </w:r>
      <w:r>
        <w:rPr>
          <w:rtl w:val="true"/>
        </w:rPr>
        <w:t>ואשר</w:t>
      </w:r>
      <w:r>
        <w:rPr>
          <w:rFonts w:cs="Times New Roman"/>
          <w:rtl w:val="true"/>
        </w:rPr>
        <w:t xml:space="preserve"> </w:t>
      </w:r>
      <w:r>
        <w:rPr>
          <w:rtl w:val="true"/>
        </w:rPr>
        <w:t>נאמרו</w:t>
      </w:r>
      <w:r>
        <w:rPr>
          <w:rFonts w:cs="Times New Roman"/>
          <w:rtl w:val="true"/>
        </w:rPr>
        <w:t xml:space="preserve"> </w:t>
      </w:r>
      <w:r>
        <w:rPr>
          <w:rtl w:val="true"/>
        </w:rPr>
        <w:t>בו</w:t>
      </w:r>
      <w:r>
        <w:rPr>
          <w:rtl w:val="true"/>
        </w:rPr>
        <w:t xml:space="preserve">, </w:t>
      </w:r>
      <w:r>
        <w:rPr>
          <w:rtl w:val="true"/>
        </w:rPr>
        <w:t>בתמצית</w:t>
      </w:r>
      <w:r>
        <w:rPr>
          <w:rtl w:val="true"/>
        </w:rPr>
        <w:t xml:space="preserve">, </w:t>
      </w:r>
      <w:r>
        <w:rPr>
          <w:rtl w:val="true"/>
        </w:rPr>
        <w:t>הדברים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r>
      <w:r>
        <w:rPr>
          <w:rtl w:val="true"/>
        </w:rPr>
        <w:tab/>
      </w:r>
      <w:r>
        <w:rPr>
          <w:rtl w:val="true"/>
        </w:rPr>
        <w:t>הנאשם</w:t>
      </w:r>
      <w:r>
        <w:rPr>
          <w:rFonts w:cs="Times New Roman"/>
          <w:rtl w:val="true"/>
        </w:rPr>
        <w:t xml:space="preserve"> </w:t>
      </w:r>
      <w:r>
        <w:rPr>
          <w:rtl w:val="true"/>
        </w:rPr>
        <w:t>והמתלוננת</w:t>
      </w:r>
      <w:r>
        <w:rPr>
          <w:rFonts w:cs="Times New Roman"/>
          <w:rtl w:val="true"/>
        </w:rPr>
        <w:t xml:space="preserve"> </w:t>
      </w:r>
      <w:r>
        <w:rPr>
          <w:rtl w:val="true"/>
        </w:rPr>
        <w:t>כיום</w:t>
      </w:r>
      <w:r>
        <w:rPr>
          <w:rFonts w:cs="Times New Roman"/>
          <w:rtl w:val="true"/>
        </w:rPr>
        <w:t xml:space="preserve"> </w:t>
      </w:r>
      <w:r>
        <w:rPr>
          <w:rtl w:val="true"/>
        </w:rPr>
        <w:t>גרושים</w:t>
      </w:r>
      <w:r>
        <w:rPr>
          <w:rFonts w:cs="Times New Roman"/>
          <w:rtl w:val="true"/>
        </w:rPr>
        <w:t xml:space="preserve"> </w:t>
      </w:r>
      <w:r>
        <w:rPr>
          <w:rtl w:val="true"/>
        </w:rPr>
        <w:t>ולהם</w:t>
      </w:r>
      <w:r>
        <w:rPr>
          <w:rFonts w:cs="Times New Roman"/>
          <w:rtl w:val="true"/>
        </w:rPr>
        <w:t xml:space="preserve"> </w:t>
      </w:r>
      <w:r>
        <w:rPr>
          <w:rtl w:val="true"/>
        </w:rPr>
        <w:t>שלוש</w:t>
      </w:r>
      <w:r>
        <w:rPr>
          <w:rFonts w:cs="Times New Roman"/>
          <w:rtl w:val="true"/>
        </w:rPr>
        <w:t xml:space="preserve"> </w:t>
      </w:r>
      <w:r>
        <w:rPr>
          <w:rtl w:val="true"/>
        </w:rPr>
        <w:t>בנות</w:t>
      </w:r>
      <w:r>
        <w:rPr>
          <w:rFonts w:cs="Times New Roman"/>
          <w:rtl w:val="true"/>
        </w:rPr>
        <w:t xml:space="preserve"> </w:t>
      </w:r>
      <w:r>
        <w:rPr>
          <w:rtl w:val="true"/>
        </w:rPr>
        <w:t>משותפות</w:t>
      </w:r>
      <w:r>
        <w:rPr>
          <w:rtl w:val="true"/>
        </w:rPr>
        <w:t xml:space="preserve">. </w:t>
      </w:r>
      <w:r>
        <w:rPr>
          <w:rtl w:val="true"/>
        </w:rPr>
        <w:t>לאחר</w:t>
      </w:r>
      <w:r>
        <w:rPr>
          <w:rFonts w:cs="Times New Roman"/>
          <w:rtl w:val="true"/>
        </w:rPr>
        <w:t xml:space="preserve"> </w:t>
      </w:r>
      <w:r>
        <w:rPr>
          <w:rtl w:val="true"/>
        </w:rPr>
        <w:t>פרק</w:t>
      </w:r>
      <w:r>
        <w:rPr>
          <w:rFonts w:cs="Times New Roman"/>
          <w:rtl w:val="true"/>
        </w:rPr>
        <w:t xml:space="preserve"> </w:t>
      </w:r>
      <w:r>
        <w:rPr>
          <w:rtl w:val="true"/>
        </w:rPr>
        <w:t>זמן</w:t>
      </w:r>
      <w:r>
        <w:rPr>
          <w:rFonts w:cs="Times New Roman"/>
          <w:rtl w:val="true"/>
        </w:rPr>
        <w:t xml:space="preserve"> </w:t>
      </w:r>
      <w:r>
        <w:rPr>
          <w:rtl w:val="true"/>
        </w:rPr>
        <w:t>מסוים</w:t>
      </w:r>
      <w:r>
        <w:rPr>
          <w:rFonts w:cs="Times New Roman"/>
          <w:rtl w:val="true"/>
        </w:rPr>
        <w:t xml:space="preserve"> </w:t>
      </w:r>
      <w:r>
        <w:rPr>
          <w:rtl w:val="true"/>
        </w:rPr>
        <w:t>שבו</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בקשר</w:t>
      </w:r>
      <w:r>
        <w:rPr>
          <w:rFonts w:cs="Times New Roman"/>
          <w:rtl w:val="true"/>
        </w:rPr>
        <w:t xml:space="preserve"> </w:t>
      </w:r>
      <w:r>
        <w:rPr>
          <w:rtl w:val="true"/>
        </w:rPr>
        <w:t>עם</w:t>
      </w:r>
      <w:r>
        <w:rPr>
          <w:rFonts w:cs="Times New Roman"/>
          <w:rtl w:val="true"/>
        </w:rPr>
        <w:t xml:space="preserve"> </w:t>
      </w:r>
      <w:r>
        <w:rPr>
          <w:rtl w:val="true"/>
        </w:rPr>
        <w:t>בנותיו</w:t>
      </w:r>
      <w:r>
        <w:rPr>
          <w:rtl w:val="true"/>
        </w:rPr>
        <w:t xml:space="preserve">, </w:t>
      </w:r>
      <w:r>
        <w:rPr>
          <w:rtl w:val="true"/>
        </w:rPr>
        <w:t>כיום</w:t>
      </w:r>
      <w:r>
        <w:rPr>
          <w:rFonts w:cs="Times New Roman"/>
          <w:rtl w:val="true"/>
        </w:rPr>
        <w:t xml:space="preserve"> </w:t>
      </w:r>
      <w:r>
        <w:rPr>
          <w:rtl w:val="true"/>
        </w:rPr>
        <w:t>מקיים</w:t>
      </w:r>
      <w:r>
        <w:rPr>
          <w:rFonts w:cs="Times New Roman"/>
          <w:rtl w:val="true"/>
        </w:rPr>
        <w:t xml:space="preserve"> </w:t>
      </w:r>
      <w:r>
        <w:rPr>
          <w:rtl w:val="true"/>
        </w:rPr>
        <w:t>קשר</w:t>
      </w:r>
      <w:r>
        <w:rPr>
          <w:rFonts w:cs="Times New Roman"/>
          <w:rtl w:val="true"/>
        </w:rPr>
        <w:t xml:space="preserve"> </w:t>
      </w:r>
      <w:r>
        <w:rPr>
          <w:rtl w:val="true"/>
        </w:rPr>
        <w:t>עימם</w:t>
      </w:r>
      <w:r>
        <w:rPr>
          <w:rFonts w:cs="Times New Roman"/>
          <w:rtl w:val="true"/>
        </w:rPr>
        <w:t xml:space="preserve"> </w:t>
      </w:r>
      <w:r>
        <w:rPr>
          <w:rtl w:val="true"/>
        </w:rPr>
        <w:t>ונושא</w:t>
      </w:r>
      <w:r>
        <w:rPr>
          <w:rFonts w:cs="Times New Roman"/>
          <w:rtl w:val="true"/>
        </w:rPr>
        <w:t xml:space="preserve"> </w:t>
      </w:r>
      <w:r>
        <w:rPr>
          <w:rtl w:val="true"/>
        </w:rPr>
        <w:t>בנטל</w:t>
      </w:r>
      <w:r>
        <w:rPr>
          <w:rFonts w:cs="Times New Roman"/>
          <w:rtl w:val="true"/>
        </w:rPr>
        <w:t xml:space="preserve"> </w:t>
      </w:r>
      <w:r>
        <w:rPr>
          <w:rtl w:val="true"/>
        </w:rPr>
        <w:t>פרנסתם</w:t>
      </w:r>
      <w:r>
        <w:rPr>
          <w:rtl w:val="true"/>
        </w:rPr>
        <w:t xml:space="preserve">. </w:t>
      </w:r>
      <w:r>
        <w:rPr>
          <w:rtl w:val="true"/>
        </w:rPr>
        <w:t>לטענת</w:t>
      </w:r>
      <w:r>
        <w:rPr>
          <w:rFonts w:cs="Times New Roman"/>
          <w:rtl w:val="true"/>
        </w:rPr>
        <w:t xml:space="preserve"> </w:t>
      </w:r>
      <w:r>
        <w:rPr>
          <w:rtl w:val="true"/>
        </w:rPr>
        <w:t>המתלוננת</w:t>
      </w:r>
      <w:r>
        <w:rPr>
          <w:rtl w:val="true"/>
        </w:rPr>
        <w:t xml:space="preserve">, </w:t>
      </w:r>
      <w:r>
        <w:rPr>
          <w:rtl w:val="true"/>
        </w:rPr>
        <w:t>כפי</w:t>
      </w:r>
      <w:r>
        <w:rPr>
          <w:rFonts w:cs="Times New Roman"/>
          <w:rtl w:val="true"/>
        </w:rPr>
        <w:t xml:space="preserve"> </w:t>
      </w:r>
      <w:r>
        <w:rPr>
          <w:rtl w:val="true"/>
        </w:rPr>
        <w:t>שהדברים</w:t>
      </w:r>
      <w:r>
        <w:rPr>
          <w:rFonts w:cs="Times New Roman"/>
          <w:rtl w:val="true"/>
        </w:rPr>
        <w:t xml:space="preserve"> </w:t>
      </w:r>
      <w:r>
        <w:rPr>
          <w:rtl w:val="true"/>
        </w:rPr>
        <w:t>נמסרו</w:t>
      </w:r>
      <w:r>
        <w:rPr>
          <w:rFonts w:cs="Times New Roman"/>
          <w:rtl w:val="true"/>
        </w:rPr>
        <w:t xml:space="preserve"> </w:t>
      </w:r>
      <w:r>
        <w:rPr>
          <w:rtl w:val="true"/>
        </w:rPr>
        <w:t>על</w:t>
      </w:r>
      <w:r>
        <w:rPr>
          <w:rFonts w:cs="Times New Roman"/>
          <w:rtl w:val="true"/>
        </w:rPr>
        <w:t xml:space="preserve"> </w:t>
      </w:r>
      <w:r>
        <w:rPr>
          <w:rtl w:val="true"/>
        </w:rPr>
        <w:t>ידיה</w:t>
      </w:r>
      <w:r>
        <w:rPr>
          <w:rFonts w:cs="Times New Roman"/>
          <w:rtl w:val="true"/>
        </w:rPr>
        <w:t xml:space="preserve"> </w:t>
      </w:r>
      <w:r>
        <w:rPr>
          <w:rtl w:val="true"/>
        </w:rPr>
        <w:t>לשרות</w:t>
      </w:r>
      <w:r>
        <w:rPr>
          <w:rFonts w:cs="Times New Roman"/>
          <w:rtl w:val="true"/>
        </w:rPr>
        <w:t xml:space="preserve"> </w:t>
      </w:r>
      <w:r>
        <w:rPr>
          <w:rtl w:val="true"/>
        </w:rPr>
        <w:t>המבחן</w:t>
      </w:r>
      <w:r>
        <w:rPr>
          <w:rtl w:val="true"/>
        </w:rPr>
        <w:t xml:space="preserve">, </w:t>
      </w:r>
      <w:r>
        <w:rPr>
          <w:rtl w:val="true"/>
        </w:rPr>
        <w:t>הנאשם</w:t>
      </w:r>
      <w:r>
        <w:rPr>
          <w:rFonts w:cs="Times New Roman"/>
          <w:rtl w:val="true"/>
        </w:rPr>
        <w:t xml:space="preserve"> </w:t>
      </w:r>
      <w:r>
        <w:rPr>
          <w:rtl w:val="true"/>
        </w:rPr>
        <w:t>משלם</w:t>
      </w:r>
      <w:r>
        <w:rPr>
          <w:rFonts w:cs="Times New Roman"/>
          <w:rtl w:val="true"/>
        </w:rPr>
        <w:t xml:space="preserve"> </w:t>
      </w:r>
      <w:r>
        <w:rPr>
          <w:rtl w:val="true"/>
        </w:rPr>
        <w:t>את</w:t>
      </w:r>
      <w:r>
        <w:rPr>
          <w:rFonts w:cs="Times New Roman"/>
          <w:rtl w:val="true"/>
        </w:rPr>
        <w:t xml:space="preserve"> </w:t>
      </w:r>
      <w:r>
        <w:rPr>
          <w:rtl w:val="true"/>
        </w:rPr>
        <w:t>המזונות</w:t>
      </w:r>
      <w:r>
        <w:rPr>
          <w:rFonts w:cs="Times New Roman"/>
          <w:rtl w:val="true"/>
        </w:rPr>
        <w:t xml:space="preserve"> </w:t>
      </w:r>
      <w:r>
        <w:rPr>
          <w:rtl w:val="true"/>
        </w:rPr>
        <w:t>שלא</w:t>
      </w:r>
      <w:r>
        <w:rPr>
          <w:rFonts w:cs="Times New Roman"/>
          <w:rtl w:val="true"/>
        </w:rPr>
        <w:t xml:space="preserve"> </w:t>
      </w:r>
      <w:r>
        <w:rPr>
          <w:rtl w:val="true"/>
        </w:rPr>
        <w:t>בצורה</w:t>
      </w:r>
      <w:r>
        <w:rPr>
          <w:rFonts w:cs="Times New Roman"/>
          <w:rtl w:val="true"/>
        </w:rPr>
        <w:t xml:space="preserve"> </w:t>
      </w:r>
      <w:r>
        <w:rPr>
          <w:rtl w:val="true"/>
        </w:rPr>
        <w:t>סדירה</w:t>
      </w:r>
      <w:r>
        <w:rPr>
          <w:rFonts w:cs="Times New Roman"/>
          <w:rtl w:val="true"/>
        </w:rPr>
        <w:t xml:space="preserve"> </w:t>
      </w:r>
      <w:r>
        <w:rPr>
          <w:rtl w:val="true"/>
        </w:rPr>
        <w:t>וגם</w:t>
      </w:r>
      <w:r>
        <w:rPr>
          <w:rFonts w:cs="Times New Roman"/>
          <w:rtl w:val="true"/>
        </w:rPr>
        <w:t xml:space="preserve"> </w:t>
      </w:r>
      <w:r>
        <w:rPr>
          <w:rtl w:val="true"/>
        </w:rPr>
        <w:t>זאת</w:t>
      </w:r>
      <w:r>
        <w:rPr>
          <w:rFonts w:cs="Times New Roman"/>
          <w:rtl w:val="true"/>
        </w:rPr>
        <w:t xml:space="preserve"> </w:t>
      </w:r>
      <w:r>
        <w:rPr>
          <w:rtl w:val="true"/>
        </w:rPr>
        <w:t>רק</w:t>
      </w:r>
      <w:r>
        <w:rPr>
          <w:rFonts w:cs="Times New Roman"/>
          <w:rtl w:val="true"/>
        </w:rPr>
        <w:t xml:space="preserve"> </w:t>
      </w:r>
      <w:r>
        <w:rPr>
          <w:rtl w:val="true"/>
        </w:rPr>
        <w:t>לאחר</w:t>
      </w:r>
      <w:r>
        <w:rPr>
          <w:rFonts w:cs="Times New Roman"/>
          <w:rtl w:val="true"/>
        </w:rPr>
        <w:t xml:space="preserve"> </w:t>
      </w:r>
      <w:r>
        <w:rPr>
          <w:rtl w:val="true"/>
        </w:rPr>
        <w:t>שימוש</w:t>
      </w:r>
      <w:r>
        <w:rPr>
          <w:rFonts w:cs="Times New Roman"/>
          <w:rtl w:val="true"/>
        </w:rPr>
        <w:t xml:space="preserve"> </w:t>
      </w:r>
      <w:r>
        <w:rPr>
          <w:rtl w:val="true"/>
        </w:rPr>
        <w:t>כנגדו</w:t>
      </w:r>
      <w:r>
        <w:rPr>
          <w:rFonts w:cs="Times New Roman"/>
          <w:rtl w:val="true"/>
        </w:rPr>
        <w:t xml:space="preserve"> </w:t>
      </w:r>
      <w:r>
        <w:rPr>
          <w:rtl w:val="true"/>
        </w:rPr>
        <w:t>במנגנון</w:t>
      </w:r>
      <w:r>
        <w:rPr>
          <w:rFonts w:cs="Times New Roman"/>
          <w:rtl w:val="true"/>
        </w:rPr>
        <w:t xml:space="preserve"> </w:t>
      </w:r>
      <w:r>
        <w:rPr>
          <w:rtl w:val="true"/>
        </w:rPr>
        <w:t>המשפטי</w:t>
      </w:r>
      <w:r>
        <w:rPr>
          <w:rFonts w:cs="Times New Roman"/>
          <w:rtl w:val="true"/>
        </w:rPr>
        <w:t xml:space="preserve"> </w:t>
      </w:r>
      <w:r>
        <w:rPr>
          <w:rtl w:val="true"/>
        </w:rPr>
        <w:t>של</w:t>
      </w:r>
      <w:r>
        <w:rPr>
          <w:rFonts w:cs="Times New Roman"/>
          <w:rtl w:val="true"/>
        </w:rPr>
        <w:t xml:space="preserve"> </w:t>
      </w:r>
      <w:r>
        <w:rPr>
          <w:rtl w:val="true"/>
        </w:rPr>
        <w:t>הוצאה</w:t>
      </w:r>
      <w:r>
        <w:rPr>
          <w:rFonts w:cs="Times New Roman"/>
          <w:rtl w:val="true"/>
        </w:rPr>
        <w:t xml:space="preserve"> </w:t>
      </w:r>
      <w:r>
        <w:rPr>
          <w:rtl w:val="true"/>
        </w:rPr>
        <w:t>לפועל</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r>
      <w:r>
        <w:rPr>
          <w:rtl w:val="true"/>
        </w:rPr>
        <w:tab/>
      </w:r>
      <w:r>
        <w:rPr>
          <w:rtl w:val="true"/>
        </w:rPr>
        <w:t>הנאשם</w:t>
      </w:r>
      <w:r>
        <w:rPr>
          <w:rFonts w:cs="Times New Roman"/>
          <w:rtl w:val="true"/>
        </w:rPr>
        <w:t xml:space="preserve"> </w:t>
      </w:r>
      <w:r>
        <w:rPr>
          <w:rtl w:val="true"/>
        </w:rPr>
        <w:t>נשוי</w:t>
      </w:r>
      <w:r>
        <w:rPr>
          <w:rFonts w:cs="Times New Roman"/>
          <w:rtl w:val="true"/>
        </w:rPr>
        <w:t xml:space="preserve"> </w:t>
      </w:r>
      <w:r>
        <w:rPr>
          <w:rtl w:val="true"/>
        </w:rPr>
        <w:t>כיום</w:t>
      </w:r>
      <w:r>
        <w:rPr>
          <w:rFonts w:cs="Times New Roman"/>
          <w:rtl w:val="true"/>
        </w:rPr>
        <w:t xml:space="preserve"> </w:t>
      </w:r>
      <w:r>
        <w:rPr>
          <w:rtl w:val="true"/>
        </w:rPr>
        <w:t>לאישה</w:t>
      </w:r>
      <w:r>
        <w:rPr>
          <w:rFonts w:cs="Times New Roman"/>
          <w:rtl w:val="true"/>
        </w:rPr>
        <w:t xml:space="preserve"> </w:t>
      </w:r>
      <w:r>
        <w:rPr>
          <w:rtl w:val="true"/>
        </w:rPr>
        <w:t>אחרת</w:t>
      </w:r>
      <w:r>
        <w:rPr>
          <w:rFonts w:cs="Times New Roman"/>
          <w:rtl w:val="true"/>
        </w:rPr>
        <w:t xml:space="preserve"> </w:t>
      </w:r>
      <w:r>
        <w:rPr>
          <w:rtl w:val="true"/>
        </w:rPr>
        <w:t>ולהם</w:t>
      </w:r>
      <w:r>
        <w:rPr>
          <w:rFonts w:cs="Times New Roman"/>
          <w:rtl w:val="true"/>
        </w:rPr>
        <w:t xml:space="preserve"> </w:t>
      </w:r>
      <w:r>
        <w:rPr>
          <w:rtl w:val="true"/>
        </w:rPr>
        <w:t>בת</w:t>
      </w:r>
      <w:r>
        <w:rPr>
          <w:rFonts w:cs="Times New Roman"/>
          <w:rtl w:val="true"/>
        </w:rPr>
        <w:t xml:space="preserve"> </w:t>
      </w:r>
      <w:r>
        <w:rPr>
          <w:rtl w:val="true"/>
        </w:rPr>
        <w:t>משותפת</w:t>
      </w:r>
      <w:r>
        <w:rPr>
          <w:rtl w:val="true"/>
        </w:rPr>
        <w:t xml:space="preserve">. </w:t>
      </w:r>
      <w:r>
        <w:rPr>
          <w:rtl w:val="true"/>
        </w:rPr>
        <w:t>אשתו</w:t>
      </w:r>
      <w:r>
        <w:rPr>
          <w:rFonts w:cs="Times New Roman"/>
          <w:rtl w:val="true"/>
        </w:rPr>
        <w:t xml:space="preserve"> </w:t>
      </w:r>
      <w:r>
        <w:rPr>
          <w:rtl w:val="true"/>
        </w:rPr>
        <w:t>הנוכחית</w:t>
      </w:r>
      <w:r>
        <w:rPr>
          <w:rFonts w:cs="Times New Roman"/>
          <w:rtl w:val="true"/>
        </w:rPr>
        <w:t xml:space="preserve"> </w:t>
      </w:r>
      <w:r>
        <w:rPr>
          <w:rtl w:val="true"/>
        </w:rPr>
        <w:t>מסרה</w:t>
      </w:r>
      <w:r>
        <w:rPr>
          <w:rFonts w:cs="Times New Roman"/>
          <w:rtl w:val="true"/>
        </w:rPr>
        <w:t xml:space="preserve"> </w:t>
      </w:r>
      <w:r>
        <w:rPr>
          <w:rtl w:val="true"/>
        </w:rPr>
        <w:t>שיש</w:t>
      </w:r>
      <w:r>
        <w:rPr>
          <w:rFonts w:cs="Times New Roman"/>
          <w:rtl w:val="true"/>
        </w:rPr>
        <w:t xml:space="preserve"> </w:t>
      </w:r>
      <w:r>
        <w:rPr>
          <w:rtl w:val="true"/>
        </w:rPr>
        <w:t>ביניהם</w:t>
      </w:r>
      <w:r>
        <w:rPr>
          <w:rFonts w:cs="Times New Roman"/>
          <w:rtl w:val="true"/>
        </w:rPr>
        <w:t xml:space="preserve"> </w:t>
      </w:r>
      <w:r>
        <w:rPr>
          <w:rtl w:val="true"/>
        </w:rPr>
        <w:t>מערכת</w:t>
      </w:r>
      <w:r>
        <w:rPr>
          <w:rFonts w:cs="Times New Roman"/>
          <w:rtl w:val="true"/>
        </w:rPr>
        <w:t xml:space="preserve"> </w:t>
      </w:r>
      <w:r>
        <w:rPr>
          <w:rtl w:val="true"/>
        </w:rPr>
        <w:t>יחסים</w:t>
      </w:r>
      <w:r>
        <w:rPr>
          <w:rFonts w:cs="Times New Roman"/>
          <w:rtl w:val="true"/>
        </w:rPr>
        <w:t xml:space="preserve"> </w:t>
      </w:r>
      <w:r>
        <w:rPr>
          <w:rtl w:val="true"/>
        </w:rPr>
        <w:t>חיובית</w:t>
      </w:r>
      <w:r>
        <w:rPr>
          <w:rFonts w:cs="Times New Roman"/>
          <w:rtl w:val="true"/>
        </w:rPr>
        <w:t xml:space="preserve"> </w:t>
      </w:r>
      <w:r>
        <w:rPr>
          <w:rtl w:val="true"/>
        </w:rPr>
        <w:t>ותומכת</w:t>
      </w:r>
      <w:r>
        <w:rPr>
          <w:rFonts w:cs="Times New Roman"/>
          <w:rtl w:val="true"/>
        </w:rPr>
        <w:t xml:space="preserve"> </w:t>
      </w:r>
      <w:r>
        <w:rPr>
          <w:rtl w:val="true"/>
        </w:rPr>
        <w:t>ומעולם</w:t>
      </w:r>
      <w:r>
        <w:rPr>
          <w:rFonts w:cs="Times New Roman"/>
          <w:rtl w:val="true"/>
        </w:rPr>
        <w:t xml:space="preserve"> </w:t>
      </w:r>
      <w:r>
        <w:rPr>
          <w:rtl w:val="true"/>
        </w:rPr>
        <w:t>לא</w:t>
      </w:r>
      <w:r>
        <w:rPr>
          <w:rFonts w:cs="Times New Roman"/>
          <w:rtl w:val="true"/>
        </w:rPr>
        <w:t xml:space="preserve"> </w:t>
      </w:r>
      <w:r>
        <w:rPr>
          <w:rtl w:val="true"/>
        </w:rPr>
        <w:t>היו</w:t>
      </w:r>
      <w:r>
        <w:rPr>
          <w:rFonts w:cs="Times New Roman"/>
          <w:rtl w:val="true"/>
        </w:rPr>
        <w:t xml:space="preserve"> </w:t>
      </w:r>
      <w:r>
        <w:rPr>
          <w:rtl w:val="true"/>
        </w:rPr>
        <w:t>אירועים</w:t>
      </w:r>
      <w:r>
        <w:rPr>
          <w:rFonts w:cs="Times New Roman"/>
          <w:rtl w:val="true"/>
        </w:rPr>
        <w:t xml:space="preserve"> </w:t>
      </w:r>
      <w:r>
        <w:rPr>
          <w:rtl w:val="true"/>
        </w:rPr>
        <w:t>של</w:t>
      </w:r>
      <w:r>
        <w:rPr>
          <w:rFonts w:cs="Times New Roman"/>
          <w:rtl w:val="true"/>
        </w:rPr>
        <w:t xml:space="preserve"> </w:t>
      </w:r>
      <w:r>
        <w:rPr>
          <w:rtl w:val="true"/>
        </w:rPr>
        <w:t>גילויי</w:t>
      </w:r>
      <w:r>
        <w:rPr>
          <w:rFonts w:cs="Times New Roman"/>
          <w:rtl w:val="true"/>
        </w:rPr>
        <w:t xml:space="preserve"> </w:t>
      </w:r>
      <w:r>
        <w:rPr>
          <w:rtl w:val="true"/>
        </w:rPr>
        <w:t>אלימות</w:t>
      </w:r>
      <w:r>
        <w:rPr>
          <w:rFonts w:cs="Times New Roman"/>
          <w:rtl w:val="true"/>
        </w:rPr>
        <w:t xml:space="preserve"> </w:t>
      </w:r>
      <w:r>
        <w:rPr>
          <w:rtl w:val="true"/>
        </w:rPr>
        <w:t>כלפיה</w:t>
      </w:r>
      <w:r>
        <w:rPr>
          <w:rFonts w:cs="Times New Roman"/>
          <w:rtl w:val="true"/>
        </w:rPr>
        <w:t xml:space="preserve"> </w:t>
      </w:r>
      <w:r>
        <w:rPr>
          <w:rtl w:val="true"/>
        </w:rPr>
        <w:t>על</w:t>
      </w:r>
      <w:r>
        <w:rPr>
          <w:rFonts w:cs="Times New Roman"/>
          <w:rtl w:val="true"/>
        </w:rPr>
        <w:t xml:space="preserve"> </w:t>
      </w:r>
      <w:r>
        <w:rPr>
          <w:rtl w:val="true"/>
        </w:rPr>
        <w:t>ידו</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אשתו</w:t>
      </w:r>
      <w:r>
        <w:rPr>
          <w:rFonts w:cs="Times New Roman"/>
          <w:rtl w:val="true"/>
        </w:rPr>
        <w:t xml:space="preserve"> </w:t>
      </w:r>
      <w:r>
        <w:rPr>
          <w:rtl w:val="true"/>
        </w:rPr>
        <w:t>הנוכחית</w:t>
      </w:r>
      <w:r>
        <w:rPr>
          <w:rFonts w:cs="Times New Roman"/>
          <w:rtl w:val="true"/>
        </w:rPr>
        <w:t xml:space="preserve"> </w:t>
      </w:r>
      <w:r>
        <w:rPr>
          <w:rtl w:val="true"/>
        </w:rPr>
        <w:t>סובלת</w:t>
      </w:r>
      <w:r>
        <w:rPr>
          <w:rFonts w:cs="Times New Roman"/>
          <w:rtl w:val="true"/>
        </w:rPr>
        <w:t xml:space="preserve"> </w:t>
      </w:r>
      <w:r>
        <w:rPr>
          <w:rtl w:val="true"/>
        </w:rPr>
        <w:t>מבעיות</w:t>
      </w:r>
      <w:r>
        <w:rPr>
          <w:rFonts w:cs="Times New Roman"/>
          <w:rtl w:val="true"/>
        </w:rPr>
        <w:t xml:space="preserve"> </w:t>
      </w:r>
      <w:r>
        <w:rPr>
          <w:rtl w:val="true"/>
        </w:rPr>
        <w:t>רפואיות</w:t>
      </w:r>
      <w:r>
        <w:rPr>
          <w:rFonts w:cs="Times New Roman"/>
          <w:rtl w:val="true"/>
        </w:rPr>
        <w:t xml:space="preserve"> </w:t>
      </w:r>
      <w:r>
        <w:rPr>
          <w:rtl w:val="true"/>
        </w:rPr>
        <w:t>שונות</w:t>
      </w:r>
      <w:r>
        <w:rPr>
          <w:rFonts w:cs="Times New Roman"/>
          <w:rtl w:val="true"/>
        </w:rPr>
        <w:t xml:space="preserve"> </w:t>
      </w:r>
      <w:r>
        <w:rPr>
          <w:rtl w:val="true"/>
        </w:rPr>
        <w:t>עקב</w:t>
      </w:r>
      <w:r>
        <w:rPr>
          <w:rFonts w:cs="Times New Roman"/>
          <w:rtl w:val="true"/>
        </w:rPr>
        <w:t xml:space="preserve"> </w:t>
      </w:r>
      <w:r>
        <w:rPr>
          <w:rtl w:val="true"/>
        </w:rPr>
        <w:t>השתלת</w:t>
      </w:r>
      <w:r>
        <w:rPr>
          <w:rFonts w:cs="Times New Roman"/>
          <w:rtl w:val="true"/>
        </w:rPr>
        <w:t xml:space="preserve"> </w:t>
      </w:r>
      <w:r>
        <w:rPr>
          <w:rtl w:val="true"/>
        </w:rPr>
        <w:t>כלייה</w:t>
      </w:r>
      <w:r>
        <w:rPr>
          <w:rFonts w:cs="Times New Roman"/>
          <w:rtl w:val="true"/>
        </w:rPr>
        <w:t xml:space="preserve"> </w:t>
      </w:r>
      <w:r>
        <w:rPr>
          <w:rtl w:val="true"/>
        </w:rPr>
        <w:t>ומחלת</w:t>
      </w:r>
      <w:r>
        <w:rPr>
          <w:rFonts w:cs="Times New Roman"/>
          <w:rtl w:val="true"/>
        </w:rPr>
        <w:t xml:space="preserve"> </w:t>
      </w:r>
      <w:r>
        <w:rPr>
          <w:rtl w:val="true"/>
        </w:rPr>
        <w:t>סוכרת</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ממשיך</w:t>
      </w:r>
      <w:r>
        <w:rPr>
          <w:rFonts w:cs="Times New Roman"/>
          <w:rtl w:val="true"/>
        </w:rPr>
        <w:t xml:space="preserve"> </w:t>
      </w:r>
      <w:r>
        <w:rPr>
          <w:rtl w:val="true"/>
        </w:rPr>
        <w:t>להכחיש</w:t>
      </w:r>
      <w:r>
        <w:rPr>
          <w:rFonts w:cs="Times New Roman"/>
          <w:rtl w:val="true"/>
        </w:rPr>
        <w:t xml:space="preserve"> </w:t>
      </w:r>
      <w:r>
        <w:rPr>
          <w:rtl w:val="true"/>
        </w:rPr>
        <w:t>את</w:t>
      </w:r>
      <w:r>
        <w:rPr>
          <w:rFonts w:cs="Times New Roman"/>
          <w:rtl w:val="true"/>
        </w:rPr>
        <w:t xml:space="preserve"> </w:t>
      </w:r>
      <w:r>
        <w:rPr>
          <w:rtl w:val="true"/>
        </w:rPr>
        <w:t>האירועים</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ושבהם</w:t>
      </w:r>
      <w:r>
        <w:rPr>
          <w:rFonts w:cs="Times New Roman"/>
          <w:rtl w:val="true"/>
        </w:rPr>
        <w:t xml:space="preserve"> </w:t>
      </w:r>
      <w:r>
        <w:rPr>
          <w:rtl w:val="true"/>
        </w:rPr>
        <w:t>הורשע</w:t>
      </w:r>
      <w:r>
        <w:rPr>
          <w:rFonts w:cs="Times New Roman"/>
          <w:rtl w:val="true"/>
        </w:rPr>
        <w:t xml:space="preserve"> </w:t>
      </w:r>
      <w:r>
        <w:rPr>
          <w:rtl w:val="true"/>
        </w:rPr>
        <w:t>ורואה</w:t>
      </w:r>
      <w:r>
        <w:rPr>
          <w:rFonts w:cs="Times New Roman"/>
          <w:rtl w:val="true"/>
        </w:rPr>
        <w:t xml:space="preserve"> </w:t>
      </w:r>
      <w:r>
        <w:rPr>
          <w:rtl w:val="true"/>
        </w:rPr>
        <w:t>את</w:t>
      </w:r>
      <w:r>
        <w:rPr>
          <w:rFonts w:cs="Times New Roman"/>
          <w:rtl w:val="true"/>
        </w:rPr>
        <w:t xml:space="preserve"> </w:t>
      </w:r>
      <w:r>
        <w:rPr>
          <w:rtl w:val="true"/>
        </w:rPr>
        <w:t>עצמו</w:t>
      </w:r>
      <w:r>
        <w:rPr>
          <w:rFonts w:cs="Times New Roman"/>
          <w:rtl w:val="true"/>
        </w:rPr>
        <w:t xml:space="preserve"> </w:t>
      </w:r>
      <w:r>
        <w:rPr>
          <w:rtl w:val="true"/>
        </w:rPr>
        <w:t>כקרבן</w:t>
      </w:r>
      <w:r>
        <w:rPr>
          <w:rFonts w:cs="Times New Roman"/>
          <w:rtl w:val="true"/>
        </w:rPr>
        <w:t xml:space="preserve"> </w:t>
      </w:r>
      <w:r>
        <w:rPr>
          <w:rtl w:val="true"/>
        </w:rPr>
        <w:t>לעלילה</w:t>
      </w:r>
      <w:r>
        <w:rPr>
          <w:rFonts w:cs="Times New Roman"/>
          <w:rtl w:val="true"/>
        </w:rPr>
        <w:t xml:space="preserve"> </w:t>
      </w:r>
      <w:r>
        <w:rPr>
          <w:rtl w:val="true"/>
        </w:rPr>
        <w:t>שקרית</w:t>
      </w:r>
      <w:r>
        <w:rPr>
          <w:rFonts w:cs="Times New Roman"/>
          <w:rtl w:val="true"/>
        </w:rPr>
        <w:t xml:space="preserve"> </w:t>
      </w:r>
      <w:r>
        <w:rPr>
          <w:rtl w:val="true"/>
        </w:rPr>
        <w:t>של</w:t>
      </w:r>
      <w:r>
        <w:rPr>
          <w:rFonts w:cs="Times New Roman"/>
          <w:rtl w:val="true"/>
        </w:rPr>
        <w:t xml:space="preserve"> </w:t>
      </w:r>
      <w:r>
        <w:rPr>
          <w:rtl w:val="true"/>
        </w:rPr>
        <w:t>המתלוננת</w:t>
      </w:r>
      <w:r>
        <w:rPr>
          <w:rFonts w:cs="Times New Roman"/>
          <w:rtl w:val="true"/>
        </w:rPr>
        <w:t xml:space="preserve"> </w:t>
      </w:r>
      <w:r>
        <w:rPr>
          <w:rtl w:val="true"/>
        </w:rPr>
        <w:t>בכך</w:t>
      </w:r>
      <w:r>
        <w:rPr>
          <w:rFonts w:cs="Times New Roman"/>
          <w:rtl w:val="true"/>
        </w:rPr>
        <w:t xml:space="preserve"> </w:t>
      </w:r>
      <w:r>
        <w:rPr>
          <w:rtl w:val="true"/>
        </w:rPr>
        <w:t>שהגישה</w:t>
      </w:r>
      <w:r>
        <w:rPr>
          <w:rFonts w:cs="Times New Roman"/>
          <w:rtl w:val="true"/>
        </w:rPr>
        <w:t xml:space="preserve"> </w:t>
      </w:r>
      <w:r>
        <w:rPr>
          <w:rtl w:val="true"/>
        </w:rPr>
        <w:t>כנגדו</w:t>
      </w:r>
      <w:r>
        <w:rPr>
          <w:rFonts w:cs="Times New Roman"/>
          <w:rtl w:val="true"/>
        </w:rPr>
        <w:t xml:space="preserve"> </w:t>
      </w:r>
      <w:r>
        <w:rPr>
          <w:rtl w:val="true"/>
        </w:rPr>
        <w:t>תלונת</w:t>
      </w:r>
      <w:r>
        <w:rPr>
          <w:rFonts w:cs="Times New Roman"/>
          <w:rtl w:val="true"/>
        </w:rPr>
        <w:t xml:space="preserve"> </w:t>
      </w:r>
      <w:r>
        <w:rPr>
          <w:rtl w:val="true"/>
        </w:rPr>
        <w:t>שווא</w:t>
      </w:r>
      <w:r>
        <w:rPr>
          <w:rFonts w:cs="Times New Roman"/>
          <w:rtl w:val="true"/>
        </w:rPr>
        <w:t xml:space="preserve"> </w:t>
      </w:r>
      <w:r>
        <w:rPr>
          <w:rtl w:val="true"/>
        </w:rPr>
        <w:t>למשטרה</w:t>
      </w:r>
      <w:r>
        <w:rPr>
          <w:rtl w:val="true"/>
        </w:rPr>
        <w:t xml:space="preserve">. </w:t>
      </w:r>
      <w:r>
        <w:rPr>
          <w:rtl w:val="true"/>
        </w:rPr>
        <w:t>לפיכך</w:t>
      </w:r>
      <w:r>
        <w:rPr>
          <w:rtl w:val="true"/>
        </w:rPr>
        <w:t xml:space="preserve">, </w:t>
      </w:r>
      <w:r>
        <w:rPr>
          <w:rtl w:val="true"/>
        </w:rPr>
        <w:t>שרות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שהנאשם</w:t>
      </w:r>
      <w:r>
        <w:rPr>
          <w:rFonts w:cs="Times New Roman"/>
          <w:rtl w:val="true"/>
        </w:rPr>
        <w:t xml:space="preserve"> </w:t>
      </w:r>
      <w:r>
        <w:rPr>
          <w:rtl w:val="true"/>
        </w:rPr>
        <w:t>אינו</w:t>
      </w:r>
      <w:r>
        <w:rPr>
          <w:rFonts w:cs="Times New Roman"/>
          <w:rtl w:val="true"/>
        </w:rPr>
        <w:t xml:space="preserve"> </w:t>
      </w:r>
      <w:r>
        <w:rPr>
          <w:rtl w:val="true"/>
        </w:rPr>
        <w:t>מתאים</w:t>
      </w:r>
      <w:r>
        <w:rPr>
          <w:rFonts w:cs="Times New Roman"/>
          <w:rtl w:val="true"/>
        </w:rPr>
        <w:t xml:space="preserve"> </w:t>
      </w:r>
      <w:r>
        <w:rPr>
          <w:rtl w:val="true"/>
        </w:rPr>
        <w:t>לשילוב</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כלשהו</w:t>
      </w:r>
      <w:r>
        <w:rPr>
          <w:rFonts w:cs="Times New Roman"/>
          <w:rtl w:val="true"/>
        </w:rPr>
        <w:t xml:space="preserve"> </w:t>
      </w:r>
      <w:r>
        <w:rPr>
          <w:rtl w:val="true"/>
        </w:rPr>
        <w:t>למניעת</w:t>
      </w:r>
      <w:r>
        <w:rPr>
          <w:rFonts w:cs="Times New Roman"/>
          <w:rtl w:val="true"/>
        </w:rPr>
        <w:t xml:space="preserve"> </w:t>
      </w:r>
      <w:r>
        <w:rPr>
          <w:rtl w:val="true"/>
        </w:rPr>
        <w:t>אלימות</w:t>
      </w:r>
      <w:r>
        <w:rPr>
          <w:rFonts w:cs="Times New Roman"/>
          <w:rtl w:val="true"/>
        </w:rPr>
        <w:t xml:space="preserve"> </w:t>
      </w:r>
      <w:r>
        <w:rPr>
          <w:rtl w:val="true"/>
        </w:rPr>
        <w:t>במשפחה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b/>
          <w:bCs/>
          <w:sz w:val="28"/>
          <w:szCs w:val="28"/>
          <w:u w:val="single"/>
        </w:rPr>
      </w:pPr>
      <w:r>
        <w:rPr>
          <w:rtl w:val="true"/>
        </w:rPr>
        <w:t>ד</w:t>
      </w:r>
      <w:r>
        <w:rPr>
          <w:rtl w:val="true"/>
        </w:rPr>
        <w:t>.</w:t>
        <w:tab/>
      </w:r>
      <w:r>
        <w:rPr>
          <w:rtl w:val="true"/>
        </w:rPr>
        <w:t>שרות</w:t>
      </w:r>
      <w:r>
        <w:rPr>
          <w:rFonts w:cs="Times New Roman"/>
          <w:rtl w:val="true"/>
        </w:rPr>
        <w:t xml:space="preserve"> </w:t>
      </w:r>
      <w:r>
        <w:rPr>
          <w:rtl w:val="true"/>
        </w:rPr>
        <w:t>המבחן</w:t>
      </w:r>
      <w:r>
        <w:rPr>
          <w:rFonts w:cs="Times New Roman"/>
          <w:rtl w:val="true"/>
        </w:rPr>
        <w:t xml:space="preserve"> </w:t>
      </w:r>
      <w:r>
        <w:rPr>
          <w:rtl w:val="true"/>
        </w:rPr>
        <w:t>המליץ</w:t>
      </w:r>
      <w:r>
        <w:rPr>
          <w:rtl w:val="true"/>
        </w:rPr>
        <w:t xml:space="preserve">, </w:t>
      </w:r>
      <w:r>
        <w:rPr>
          <w:rtl w:val="true"/>
        </w:rPr>
        <w:t>וזאת</w:t>
      </w:r>
      <w:r>
        <w:rPr>
          <w:rFonts w:cs="Times New Roman"/>
          <w:rtl w:val="true"/>
        </w:rPr>
        <w:t xml:space="preserve"> </w:t>
      </w:r>
      <w:r>
        <w:rPr>
          <w:rtl w:val="true"/>
        </w:rPr>
        <w:t>במידה</w:t>
      </w:r>
      <w:r>
        <w:rPr>
          <w:rFonts w:cs="Times New Roman"/>
          <w:rtl w:val="true"/>
        </w:rPr>
        <w:t xml:space="preserve"> </w:t>
      </w:r>
      <w:r>
        <w:rPr>
          <w:rtl w:val="true"/>
        </w:rPr>
        <w:t>ובית</w:t>
      </w:r>
      <w:r>
        <w:rPr>
          <w:rFonts w:cs="Times New Roman"/>
          <w:rtl w:val="true"/>
        </w:rPr>
        <w:t xml:space="preserve"> </w:t>
      </w:r>
      <w:r>
        <w:rPr>
          <w:rtl w:val="true"/>
        </w:rPr>
        <w:t>המשפט</w:t>
      </w:r>
      <w:r>
        <w:rPr>
          <w:rFonts w:cs="Times New Roman"/>
          <w:rtl w:val="true"/>
        </w:rPr>
        <w:t xml:space="preserve"> </w:t>
      </w:r>
      <w:r>
        <w:rPr>
          <w:rtl w:val="true"/>
        </w:rPr>
        <w:t>יסבור</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שהמאסר</w:t>
      </w:r>
      <w:r>
        <w:rPr>
          <w:rFonts w:cs="Times New Roman"/>
          <w:rtl w:val="true"/>
        </w:rPr>
        <w:t xml:space="preserve"> </w:t>
      </w:r>
      <w:r>
        <w:rPr>
          <w:rtl w:val="true"/>
        </w:rPr>
        <w:t>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p>
    <w:p>
      <w:pPr>
        <w:pStyle w:val="Normal"/>
        <w:spacing w:lineRule="auto" w:line="360"/>
        <w:ind w:hanging="720" w:start="1440" w:end="0"/>
        <w:jc w:val="both"/>
        <w:rPr>
          <w:b/>
          <w:bCs/>
          <w:sz w:val="28"/>
          <w:szCs w:val="28"/>
          <w:u w:val="single"/>
        </w:rPr>
      </w:pPr>
      <w:r>
        <w:rPr>
          <w:b/>
          <w:bCs/>
          <w:sz w:val="28"/>
          <w:szCs w:val="28"/>
          <w:u w:val="single"/>
          <w:rtl w:val="true"/>
        </w:rPr>
      </w:r>
    </w:p>
    <w:p>
      <w:pPr>
        <w:pStyle w:val="Normal"/>
        <w:spacing w:lineRule="auto" w:line="360"/>
        <w:ind w:hanging="720" w:start="1440" w:end="0"/>
        <w:jc w:val="both"/>
        <w:rPr>
          <w:b/>
          <w:bCs/>
          <w:sz w:val="28"/>
          <w:szCs w:val="28"/>
          <w:u w:val="single"/>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ind w:end="0"/>
        <w:jc w:val="start"/>
        <w:rPr>
          <w:b/>
          <w:bCs/>
          <w:sz w:val="28"/>
          <w:szCs w:val="28"/>
          <w:u w:val="single"/>
        </w:rPr>
      </w:pPr>
      <w:r>
        <w:rPr>
          <w:b/>
          <w:bCs/>
          <w:sz w:val="28"/>
          <w:szCs w:val="28"/>
          <w:u w:val="single"/>
          <w:rtl w:val="true"/>
        </w:rPr>
      </w:r>
    </w:p>
    <w:p>
      <w:pPr>
        <w:pStyle w:val="Normal"/>
        <w:spacing w:lineRule="auto" w:line="360"/>
        <w:ind w:hanging="720" w:start="720" w:end="0"/>
        <w:jc w:val="start"/>
        <w:rPr/>
      </w:pPr>
      <w:r>
        <w:rPr/>
        <w:t>10</w:t>
      </w:r>
      <w:r>
        <w:rPr>
          <w:rtl w:val="true"/>
        </w:rPr>
        <w:t>.</w:t>
        <w:tab/>
      </w:r>
      <w:r>
        <w:rPr>
          <w:rtl w:val="true"/>
        </w:rPr>
        <w:t>לדעתי</w:t>
      </w:r>
      <w:r>
        <w:rPr>
          <w:rtl w:val="true"/>
        </w:rPr>
        <w:t xml:space="preserve">, </w:t>
      </w:r>
      <w:r>
        <w:rPr>
          <w:rtl w:val="true"/>
        </w:rPr>
        <w:t>ניתן</w:t>
      </w:r>
      <w:r>
        <w:rPr>
          <w:rFonts w:cs="Times New Roman"/>
          <w:rtl w:val="true"/>
        </w:rPr>
        <w:t xml:space="preserve"> </w:t>
      </w:r>
      <w:r>
        <w:rPr>
          <w:rtl w:val="true"/>
        </w:rPr>
        <w:t>להשקיף</w:t>
      </w:r>
      <w:r>
        <w:rPr>
          <w:rFonts w:cs="Times New Roman"/>
          <w:rtl w:val="true"/>
        </w:rPr>
        <w:t xml:space="preserve"> </w:t>
      </w:r>
      <w:r>
        <w:rPr>
          <w:rtl w:val="true"/>
        </w:rPr>
        <w:t>על</w:t>
      </w:r>
      <w:r>
        <w:rPr>
          <w:rFonts w:cs="Times New Roman"/>
          <w:rtl w:val="true"/>
        </w:rPr>
        <w:t xml:space="preserve"> </w:t>
      </w:r>
      <w:r>
        <w:rPr>
          <w:rtl w:val="true"/>
        </w:rPr>
        <w:t>מכלול</w:t>
      </w:r>
      <w:r>
        <w:rPr>
          <w:rFonts w:cs="Times New Roman"/>
          <w:rtl w:val="true"/>
        </w:rPr>
        <w:t xml:space="preserve"> </w:t>
      </w:r>
      <w:r>
        <w:rPr>
          <w:rtl w:val="true"/>
        </w:rPr>
        <w:t>האירועים</w:t>
      </w:r>
      <w:r>
        <w:rPr>
          <w:rFonts w:cs="Times New Roman"/>
          <w:rtl w:val="true"/>
        </w:rPr>
        <w:t xml:space="preserve"> </w:t>
      </w:r>
      <w:r>
        <w:rPr>
          <w:rtl w:val="true"/>
        </w:rPr>
        <w:t>שבהם</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כ</w:t>
      </w:r>
      <w:r>
        <w:rPr>
          <w:rtl w:val="true"/>
        </w:rPr>
        <w:t>-"</w:t>
      </w:r>
      <w:r>
        <w:rPr>
          <w:rtl w:val="true"/>
        </w:rPr>
        <w:t>אירוע</w:t>
      </w:r>
      <w:r>
        <w:rPr>
          <w:rFonts w:cs="Times New Roman"/>
          <w:rtl w:val="true"/>
        </w:rPr>
        <w:t xml:space="preserve"> </w:t>
      </w:r>
      <w:r>
        <w:rPr>
          <w:rtl w:val="true"/>
        </w:rPr>
        <w:t>אחד</w:t>
      </w:r>
      <w:r>
        <w:rPr>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בכל</w:t>
      </w:r>
      <w:r>
        <w:rPr>
          <w:rFonts w:cs="Times New Roman"/>
          <w:rtl w:val="true"/>
        </w:rPr>
        <w:t xml:space="preserve"> </w:t>
      </w:r>
      <w:r>
        <w:rPr>
          <w:rtl w:val="true"/>
        </w:rPr>
        <w:t>האירועים</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אלימות</w:t>
      </w:r>
      <w:r>
        <w:rPr>
          <w:rFonts w:cs="Times New Roman"/>
          <w:rtl w:val="true"/>
        </w:rPr>
        <w:t xml:space="preserve"> </w:t>
      </w:r>
      <w:r>
        <w:rPr>
          <w:rtl w:val="true"/>
        </w:rPr>
        <w:t>במשפחה</w:t>
      </w:r>
      <w:r>
        <w:rPr>
          <w:rFonts w:cs="Times New Roman"/>
          <w:rtl w:val="true"/>
        </w:rPr>
        <w:t xml:space="preserve"> </w:t>
      </w:r>
      <w:r>
        <w:rPr>
          <w:rtl w:val="true"/>
        </w:rPr>
        <w:t>כנגד</w:t>
      </w:r>
      <w:r>
        <w:rPr>
          <w:rFonts w:cs="Times New Roman"/>
          <w:rtl w:val="true"/>
        </w:rPr>
        <w:t xml:space="preserve"> </w:t>
      </w:r>
      <w:r>
        <w:rPr>
          <w:rtl w:val="true"/>
        </w:rPr>
        <w:t>אותה</w:t>
      </w:r>
      <w:r>
        <w:rPr>
          <w:rFonts w:cs="Times New Roman"/>
          <w:rtl w:val="true"/>
        </w:rPr>
        <w:t xml:space="preserve"> </w:t>
      </w:r>
      <w:r>
        <w:rPr>
          <w:rtl w:val="true"/>
        </w:rPr>
        <w:t>מתלוננת</w:t>
      </w:r>
      <w:r>
        <w:rPr>
          <w:rFonts w:cs="Times New Roman"/>
          <w:rtl w:val="true"/>
        </w:rPr>
        <w:t xml:space="preserve"> </w:t>
      </w:r>
      <w:r>
        <w:rPr>
          <w:rtl w:val="true"/>
        </w:rPr>
        <w:t>ומכאן</w:t>
      </w:r>
      <w:r>
        <w:rPr>
          <w:rFonts w:cs="Times New Roman"/>
          <w:rtl w:val="true"/>
        </w:rPr>
        <w:t xml:space="preserve"> </w:t>
      </w:r>
      <w:r>
        <w:rPr>
          <w:rtl w:val="true"/>
        </w:rPr>
        <w:t>"</w:t>
      </w:r>
      <w:r>
        <w:rPr>
          <w:rtl w:val="true"/>
        </w:rPr>
        <w:t>הקשר</w:t>
      </w:r>
      <w:r>
        <w:rPr>
          <w:rFonts w:cs="Times New Roman"/>
          <w:rtl w:val="true"/>
        </w:rPr>
        <w:t xml:space="preserve"> </w:t>
      </w:r>
      <w:r>
        <w:rPr>
          <w:rtl w:val="true"/>
        </w:rPr>
        <w:t>ההדוק</w:t>
      </w:r>
      <w:r>
        <w:rPr>
          <w:rtl w:val="true"/>
        </w:rPr>
        <w:t xml:space="preserve">" </w:t>
      </w:r>
      <w:r>
        <w:rPr>
          <w:rtl w:val="true"/>
        </w:rPr>
        <w:t>בין</w:t>
      </w:r>
      <w:r>
        <w:rPr>
          <w:rFonts w:cs="Times New Roman"/>
          <w:rtl w:val="true"/>
        </w:rPr>
        <w:t xml:space="preserve"> </w:t>
      </w:r>
      <w:r>
        <w:rPr>
          <w:rtl w:val="true"/>
        </w:rPr>
        <w:t>האירועים</w:t>
      </w:r>
      <w:r>
        <w:rPr>
          <w:rFonts w:cs="Times New Roman"/>
          <w:rtl w:val="true"/>
        </w:rPr>
        <w:t xml:space="preserve"> </w:t>
      </w:r>
      <w:r>
        <w:rPr>
          <w:rtl w:val="true"/>
        </w:rPr>
        <w:t>השונים</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ארבעת</w:t>
      </w:r>
      <w:r>
        <w:rPr>
          <w:rFonts w:cs="Times New Roman"/>
          <w:rtl w:val="true"/>
        </w:rPr>
        <w:t xml:space="preserve"> </w:t>
      </w:r>
      <w:r>
        <w:rPr>
          <w:rtl w:val="true"/>
        </w:rPr>
        <w:t>האירועים</w:t>
      </w:r>
      <w:r>
        <w:rPr>
          <w:rFonts w:cs="Times New Roman"/>
          <w:rtl w:val="true"/>
        </w:rPr>
        <w:t xml:space="preserve"> </w:t>
      </w:r>
      <w:r>
        <w:rPr>
          <w:rtl w:val="true"/>
        </w:rPr>
        <w:t>יחדיו</w:t>
      </w:r>
      <w:r>
        <w:rPr>
          <w:rtl w:val="true"/>
        </w:rPr>
        <w:t xml:space="preserve">. </w:t>
      </w:r>
    </w:p>
    <w:p>
      <w:pPr>
        <w:pStyle w:val="Normal"/>
        <w:spacing w:lineRule="auto" w:line="360"/>
        <w:ind w:hanging="720" w:start="720" w:end="0"/>
        <w:jc w:val="start"/>
        <w:rPr/>
      </w:pPr>
      <w:r>
        <w:rPr>
          <w:rtl w:val="true"/>
        </w:rPr>
      </w:r>
    </w:p>
    <w:p>
      <w:pPr>
        <w:pStyle w:val="Normal"/>
        <w:spacing w:lineRule="auto" w:line="360"/>
        <w:ind w:hanging="720" w:start="720" w:end="0"/>
        <w:jc w:val="both"/>
        <w:rPr>
          <w:rFonts w:ascii="Arial" w:hAnsi="Arial" w:cs="Arial"/>
        </w:rPr>
      </w:pPr>
      <w:r>
        <w:rPr/>
        <w:t>11</w:t>
      </w:r>
      <w:r>
        <w:rPr>
          <w:rtl w:val="true"/>
        </w:rPr>
        <w:t>.</w:t>
        <w:tab/>
      </w:r>
      <w:r>
        <w:rPr>
          <w:rFonts w:ascii="Arial" w:hAnsi="Arial" w:cs="Arial"/>
          <w:rtl w:val="true"/>
        </w:rPr>
        <w:t>כידוע</w:t>
      </w:r>
      <w:r>
        <w:rPr>
          <w:rFonts w:cs="Arial" w:ascii="Arial" w:hAnsi="Arial"/>
          <w:rtl w:val="true"/>
        </w:rPr>
        <w:t xml:space="preserve">, </w:t>
      </w:r>
      <w:r>
        <w:rPr>
          <w:rFonts w:ascii="Arial" w:hAnsi="Arial" w:cs="Arial"/>
          <w:rtl w:val="true"/>
        </w:rPr>
        <w:t>קיימת קשת רחבה של ענישה בתחום העבירות של אלימות במשפחה ומתחם העונש ההולם עשוי להשתנות ממקרה למקרה על פי נסיבות ביצוע העבירה</w:t>
      </w:r>
      <w:r>
        <w:rPr>
          <w:rFonts w:cs="Arial" w:ascii="Arial" w:hAnsi="Arial"/>
          <w:rtl w:val="true"/>
        </w:rPr>
        <w:t xml:space="preserve">. </w:t>
      </w:r>
      <w:r>
        <w:rPr>
          <w:rFonts w:ascii="Arial" w:hAnsi="Arial" w:cs="Arial"/>
          <w:rtl w:val="true"/>
        </w:rPr>
        <w:t>על מנת ללמוד על מתחם העונש ההולם למקרה שבפני</w:t>
      </w:r>
      <w:r>
        <w:rPr>
          <w:rFonts w:cs="Arial" w:ascii="Arial" w:hAnsi="Arial"/>
          <w:rtl w:val="true"/>
        </w:rPr>
        <w:t xml:space="preserve">, </w:t>
      </w:r>
      <w:r>
        <w:rPr>
          <w:rFonts w:ascii="Arial" w:hAnsi="Arial" w:cs="Arial"/>
          <w:rtl w:val="true"/>
        </w:rPr>
        <w:t>אביא את הדוגמאות הבאות מפסיקתו של בית המשפט העליון ואשר בעיני משקפות את מדיניות הענישה הנוהגת במקרים דומים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hyperlink r:id="rId1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3463/15</w:t>
        </w:r>
      </w:hyperlink>
      <w:r>
        <w:rPr>
          <w:rFonts w:cs="Arial" w:ascii="Arial" w:hAnsi="Arial"/>
          <w:rtl w:val="true"/>
        </w:rPr>
        <w:t xml:space="preserve"> </w:t>
      </w:r>
      <w:r>
        <w:rPr>
          <w:rFonts w:ascii="Arial" w:hAnsi="Arial" w:cs="Arial"/>
          <w:b/>
          <w:b/>
          <w:bCs/>
          <w:rtl w:val="true"/>
        </w:rPr>
        <w:t>קוטוב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21.5.15</w:t>
      </w:r>
      <w:r>
        <w:rPr>
          <w:rFonts w:cs="Arial" w:ascii="Arial" w:hAnsi="Arial"/>
          <w:rtl w:val="true"/>
        </w:rPr>
        <w:t xml:space="preserve">). </w:t>
      </w:r>
      <w:r>
        <w:rPr>
          <w:rFonts w:ascii="Arial" w:hAnsi="Arial" w:cs="Arial"/>
          <w:rtl w:val="true"/>
        </w:rPr>
        <w:t>המבקש הורשע בשלושה אישומים בביצוען של העבירות הבאות</w:t>
      </w:r>
      <w:r>
        <w:rPr>
          <w:rFonts w:cs="Arial" w:ascii="Arial" w:hAnsi="Arial"/>
          <w:rtl w:val="true"/>
        </w:rPr>
        <w:t xml:space="preserve">: </w:t>
      </w:r>
      <w:r>
        <w:rPr>
          <w:rFonts w:ascii="Arial" w:hAnsi="Arial" w:cs="Arial"/>
          <w:rtl w:val="true"/>
        </w:rPr>
        <w:t>תקיפת בת זוג הגורמת חבלה של ממש</w:t>
      </w:r>
      <w:r>
        <w:rPr>
          <w:rFonts w:cs="Arial" w:ascii="Arial" w:hAnsi="Arial"/>
          <w:rtl w:val="true"/>
        </w:rPr>
        <w:t xml:space="preserve">, </w:t>
      </w:r>
      <w:r>
        <w:rPr>
          <w:rFonts w:ascii="Arial" w:hAnsi="Arial" w:cs="Arial"/>
          <w:rtl w:val="true"/>
        </w:rPr>
        <w:t>תקיפת בת זוג והיזק לרכוש במזיד</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במקרים שונים תקף המבקש את בת זוגו בכך שסטר בפניה וגרם לה שטף דם בסמוך לעינה הימנית ופצע מדמם בשפתה התחתונה</w:t>
      </w:r>
      <w:r>
        <w:rPr>
          <w:rFonts w:cs="Arial" w:ascii="Arial" w:hAnsi="Arial"/>
          <w:rtl w:val="true"/>
        </w:rPr>
        <w:t xml:space="preserve">. </w:t>
      </w:r>
      <w:r>
        <w:rPr>
          <w:rFonts w:ascii="Arial" w:hAnsi="Arial" w:cs="Arial"/>
          <w:rtl w:val="true"/>
        </w:rPr>
        <w:t>באירוע נוסף הפשיל את מכנסיה של המתלוננת והיכה בישבנה באמצעות חגורה</w:t>
      </w:r>
      <w:r>
        <w:rPr>
          <w:rFonts w:cs="Arial" w:ascii="Arial" w:hAnsi="Arial"/>
          <w:rtl w:val="true"/>
        </w:rPr>
        <w:t xml:space="preserve">. </w:t>
      </w:r>
      <w:r>
        <w:rPr>
          <w:rFonts w:ascii="Arial" w:hAnsi="Arial" w:cs="Arial"/>
          <w:rtl w:val="true"/>
        </w:rPr>
        <w:t xml:space="preserve">בית משפט השלום קבע שמתחם העונש ההולם נע </w:t>
      </w:r>
      <w:r>
        <w:rPr>
          <w:rFonts w:ascii="Arial" w:hAnsi="Arial" w:cs="Arial"/>
          <w:b/>
          <w:b/>
          <w:bCs/>
          <w:rtl w:val="true"/>
        </w:rPr>
        <w:t xml:space="preserve">בין </w:t>
      </w:r>
      <w:r>
        <w:rPr>
          <w:rFonts w:cs="Arial" w:ascii="Arial" w:hAnsi="Arial"/>
          <w:b/>
          <w:bCs/>
        </w:rPr>
        <w:t>8</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18</w:t>
      </w:r>
      <w:r>
        <w:rPr>
          <w:rFonts w:cs="Arial" w:ascii="Arial" w:hAnsi="Arial"/>
          <w:b/>
          <w:bCs/>
          <w:rtl w:val="true"/>
        </w:rPr>
        <w:t xml:space="preserve"> </w:t>
      </w:r>
      <w:r>
        <w:rPr>
          <w:rFonts w:ascii="Arial" w:hAnsi="Arial" w:cs="Arial"/>
          <w:b/>
          <w:b/>
          <w:bCs/>
          <w:rtl w:val="true"/>
        </w:rPr>
        <w:t>חודשי מאסר</w:t>
      </w:r>
      <w:r>
        <w:rPr>
          <w:rFonts w:ascii="Arial" w:hAnsi="Arial" w:cs="Arial"/>
          <w:rtl w:val="true"/>
        </w:rPr>
        <w:t xml:space="preserve"> </w:t>
      </w:r>
      <w:r>
        <w:rPr>
          <w:rFonts w:ascii="Arial" w:hAnsi="Arial" w:cs="Arial"/>
          <w:b/>
          <w:b/>
          <w:bCs/>
          <w:rtl w:val="true"/>
        </w:rPr>
        <w:t xml:space="preserve">בפועל </w:t>
      </w:r>
      <w:r>
        <w:rPr>
          <w:rFonts w:ascii="Arial" w:hAnsi="Arial" w:cs="Arial"/>
          <w:rtl w:val="true"/>
        </w:rPr>
        <w:t xml:space="preserve">והשית עליו </w:t>
      </w:r>
      <w:r>
        <w:rPr>
          <w:rFonts w:cs="Arial" w:ascii="Arial" w:hAnsi="Arial"/>
          <w:b/>
          <w:bCs/>
        </w:rPr>
        <w:t>10</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r>
        <w:rPr>
          <w:rFonts w:ascii="Arial" w:hAnsi="Arial" w:cs="Arial"/>
          <w:b/>
          <w:b/>
          <w:bCs/>
          <w:rtl w:val="true"/>
        </w:rPr>
        <w:t xml:space="preserve">מאסר על תנאי ופיצוי למתלוננת בסך של </w:t>
      </w:r>
      <w:r>
        <w:rPr>
          <w:rFonts w:cs="Arial" w:ascii="Arial" w:hAnsi="Arial"/>
          <w:b/>
          <w:bCs/>
        </w:rPr>
        <w:t>5,000</w:t>
      </w:r>
      <w:r>
        <w:rPr>
          <w:rFonts w:cs="Arial" w:ascii="Arial" w:hAnsi="Arial"/>
          <w:b/>
          <w:bCs/>
          <w:rtl w:val="true"/>
        </w:rPr>
        <w:t xml:space="preserve"> ₪.</w:t>
      </w:r>
      <w:r>
        <w:rPr>
          <w:rFonts w:cs="Arial" w:ascii="Arial" w:hAnsi="Arial"/>
          <w:rtl w:val="true"/>
        </w:rPr>
        <w:t xml:space="preserve"> </w:t>
      </w:r>
      <w:r>
        <w:rPr>
          <w:rFonts w:ascii="Arial" w:hAnsi="Arial" w:cs="Arial"/>
          <w:rtl w:val="true"/>
        </w:rPr>
        <w:t>ערעורו לבית המשפט המחוזי נדחה וכן נדחתה בקשת רשות ערעור שהוגשה לבית המשפט העליון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hyperlink r:id="rId20">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7513/12</w:t>
        </w:r>
      </w:hyperlink>
      <w:r>
        <w:rPr>
          <w:rFonts w:cs="Arial" w:ascii="Arial" w:hAnsi="Arial"/>
          <w:rtl w:val="true"/>
        </w:rPr>
        <w:t xml:space="preserve"> </w:t>
      </w:r>
      <w:r>
        <w:rPr>
          <w:rFonts w:ascii="Arial" w:hAnsi="Arial" w:cs="Arial"/>
          <w:b/>
          <w:b/>
          <w:bCs/>
          <w:rtl w:val="true"/>
        </w:rPr>
        <w:t>מרעי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22.10.12</w:t>
      </w:r>
      <w:r>
        <w:rPr>
          <w:rFonts w:cs="Arial" w:ascii="Arial" w:hAnsi="Arial"/>
          <w:rtl w:val="true"/>
        </w:rPr>
        <w:t xml:space="preserve">). </w:t>
      </w:r>
      <w:r>
        <w:rPr>
          <w:rFonts w:ascii="Arial" w:hAnsi="Arial" w:cs="Arial"/>
          <w:rtl w:val="true"/>
        </w:rPr>
        <w:t>המבקש הורשע בבית משפט השלום בעבירה של תקיפה הגורמת חבלה של ממש לבת זוג</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המבקש הטיח את אשתו על מיטתם</w:t>
      </w:r>
      <w:r>
        <w:rPr>
          <w:rFonts w:cs="Arial" w:ascii="Arial" w:hAnsi="Arial"/>
          <w:rtl w:val="true"/>
        </w:rPr>
        <w:t xml:space="preserve">, </w:t>
      </w:r>
      <w:r>
        <w:rPr>
          <w:rFonts w:ascii="Arial" w:hAnsi="Arial" w:cs="Arial"/>
          <w:rtl w:val="true"/>
        </w:rPr>
        <w:t>התיישב עם בטנה ולפת את צווארה בידיו</w:t>
      </w:r>
      <w:r>
        <w:rPr>
          <w:rFonts w:cs="Arial" w:ascii="Arial" w:hAnsi="Arial"/>
          <w:rtl w:val="true"/>
        </w:rPr>
        <w:t xml:space="preserve">. </w:t>
      </w:r>
      <w:r>
        <w:rPr>
          <w:rFonts w:ascii="Arial" w:hAnsi="Arial" w:cs="Arial"/>
          <w:rtl w:val="true"/>
        </w:rPr>
        <w:t>לאחר מכן היכה המבקש את המתלוננת באמצעות מקל מטאטא ברגליה</w:t>
      </w:r>
      <w:r>
        <w:rPr>
          <w:rFonts w:cs="Arial" w:ascii="Arial" w:hAnsi="Arial"/>
          <w:rtl w:val="true"/>
        </w:rPr>
        <w:t xml:space="preserve">, </w:t>
      </w:r>
      <w:r>
        <w:rPr>
          <w:rFonts w:ascii="Arial" w:hAnsi="Arial" w:cs="Arial"/>
          <w:rtl w:val="true"/>
        </w:rPr>
        <w:t>בידיה ובגבה</w:t>
      </w:r>
      <w:r>
        <w:rPr>
          <w:rFonts w:cs="Arial" w:ascii="Arial" w:hAnsi="Arial"/>
          <w:rtl w:val="true"/>
        </w:rPr>
        <w:t xml:space="preserve">, </w:t>
      </w:r>
      <w:r>
        <w:rPr>
          <w:rFonts w:ascii="Arial" w:hAnsi="Arial" w:cs="Arial"/>
          <w:rtl w:val="true"/>
        </w:rPr>
        <w:t>עד שמקל המטאטא נשבר מעוצמת המכות והמתלוננת הוטחה ארצה</w:t>
      </w:r>
      <w:r>
        <w:rPr>
          <w:rFonts w:cs="Arial" w:ascii="Arial" w:hAnsi="Arial"/>
          <w:rtl w:val="true"/>
        </w:rPr>
        <w:t xml:space="preserve">. </w:t>
      </w:r>
      <w:r>
        <w:rPr>
          <w:rFonts w:ascii="Arial" w:hAnsi="Arial" w:cs="Arial"/>
          <w:rtl w:val="true"/>
        </w:rPr>
        <w:t>בשלב זה</w:t>
      </w:r>
      <w:r>
        <w:rPr>
          <w:rFonts w:cs="Arial" w:ascii="Arial" w:hAnsi="Arial"/>
          <w:rtl w:val="true"/>
        </w:rPr>
        <w:t xml:space="preserve">, </w:t>
      </w:r>
      <w:r>
        <w:rPr>
          <w:rFonts w:ascii="Arial" w:hAnsi="Arial" w:cs="Arial"/>
          <w:rtl w:val="true"/>
        </w:rPr>
        <w:t>המשיך המבקש במעשיו</w:t>
      </w:r>
      <w:r>
        <w:rPr>
          <w:rFonts w:cs="Arial" w:ascii="Arial" w:hAnsi="Arial"/>
          <w:rtl w:val="true"/>
        </w:rPr>
        <w:t xml:space="preserve">, </w:t>
      </w:r>
      <w:r>
        <w:rPr>
          <w:rFonts w:ascii="Arial" w:hAnsi="Arial" w:cs="Arial"/>
          <w:rtl w:val="true"/>
        </w:rPr>
        <w:t>נשך את המתלוננת בגבה</w:t>
      </w:r>
      <w:r>
        <w:rPr>
          <w:rFonts w:cs="Arial" w:ascii="Arial" w:hAnsi="Arial"/>
          <w:rtl w:val="true"/>
        </w:rPr>
        <w:t xml:space="preserve">, </w:t>
      </w:r>
      <w:r>
        <w:rPr>
          <w:rFonts w:ascii="Arial" w:hAnsi="Arial" w:cs="Arial"/>
          <w:rtl w:val="true"/>
        </w:rPr>
        <w:t>חבט את ראשה בפינת מיטתם ולפת את צווארה בשנית בעודה שרועה על רצפת החדר</w:t>
      </w:r>
      <w:r>
        <w:rPr>
          <w:rFonts w:cs="Arial" w:ascii="Arial" w:hAnsi="Arial"/>
          <w:rtl w:val="true"/>
        </w:rPr>
        <w:t xml:space="preserve">. </w:t>
      </w:r>
      <w:r>
        <w:rPr>
          <w:rFonts w:ascii="Arial" w:hAnsi="Arial" w:cs="Arial"/>
          <w:rtl w:val="true"/>
        </w:rPr>
        <w:t>בשלב מסוים</w:t>
      </w:r>
      <w:r>
        <w:rPr>
          <w:rFonts w:cs="Arial" w:ascii="Arial" w:hAnsi="Arial"/>
          <w:rtl w:val="true"/>
        </w:rPr>
        <w:t xml:space="preserve">, </w:t>
      </w:r>
      <w:r>
        <w:rPr>
          <w:rFonts w:ascii="Arial" w:hAnsi="Arial" w:cs="Arial"/>
          <w:rtl w:val="true"/>
        </w:rPr>
        <w:t>הצטרפו למעשי התקיפה כמה מבני משפחתו של המבקש</w:t>
      </w:r>
      <w:r>
        <w:rPr>
          <w:rFonts w:cs="Arial" w:ascii="Arial" w:hAnsi="Arial"/>
          <w:rtl w:val="true"/>
        </w:rPr>
        <w:t xml:space="preserve">. </w:t>
      </w:r>
      <w:r>
        <w:rPr>
          <w:rFonts w:ascii="Arial" w:hAnsi="Arial" w:cs="Arial"/>
          <w:rtl w:val="true"/>
        </w:rPr>
        <w:t>כתוצאה מהמעשים האמורים נגרמו למתלוננת חבלות של ממש בידיה</w:t>
      </w:r>
      <w:r>
        <w:rPr>
          <w:rFonts w:cs="Arial" w:ascii="Arial" w:hAnsi="Arial"/>
          <w:rtl w:val="true"/>
        </w:rPr>
        <w:t xml:space="preserve">, </w:t>
      </w:r>
      <w:r>
        <w:rPr>
          <w:rFonts w:ascii="Arial" w:hAnsi="Arial" w:cs="Arial"/>
          <w:rtl w:val="true"/>
        </w:rPr>
        <w:t>ברגליה</w:t>
      </w:r>
      <w:r>
        <w:rPr>
          <w:rFonts w:cs="Arial" w:ascii="Arial" w:hAnsi="Arial"/>
          <w:rtl w:val="true"/>
        </w:rPr>
        <w:t xml:space="preserve">, </w:t>
      </w:r>
      <w:r>
        <w:rPr>
          <w:rFonts w:ascii="Arial" w:hAnsi="Arial" w:cs="Arial"/>
          <w:rtl w:val="true"/>
        </w:rPr>
        <w:t>בגבה ובראשה</w:t>
      </w:r>
      <w:r>
        <w:rPr>
          <w:rFonts w:cs="Arial" w:ascii="Arial" w:hAnsi="Arial"/>
          <w:rtl w:val="true"/>
        </w:rPr>
        <w:t xml:space="preserve">. </w:t>
      </w:r>
      <w:r>
        <w:rPr>
          <w:rFonts w:ascii="Arial" w:hAnsi="Arial" w:cs="Arial"/>
          <w:rtl w:val="true"/>
        </w:rPr>
        <w:t xml:space="preserve">בית משפט השלום השית עליו </w:t>
      </w:r>
      <w:r>
        <w:rPr>
          <w:rFonts w:cs="Arial" w:ascii="Arial" w:hAnsi="Arial"/>
        </w:rPr>
        <w:t>5</w:t>
      </w:r>
      <w:r>
        <w:rPr>
          <w:rFonts w:cs="Arial" w:ascii="Arial" w:hAnsi="Arial"/>
          <w:rtl w:val="true"/>
        </w:rPr>
        <w:t xml:space="preserve"> </w:t>
      </w:r>
      <w:r>
        <w:rPr>
          <w:rFonts w:ascii="Arial" w:hAnsi="Arial" w:cs="Arial"/>
          <w:rtl w:val="true"/>
        </w:rPr>
        <w:t>חודשי מאסר בדרך של עבודות שירות</w:t>
      </w:r>
      <w:r>
        <w:rPr>
          <w:rFonts w:cs="Arial" w:ascii="Arial" w:hAnsi="Arial"/>
          <w:rtl w:val="true"/>
        </w:rPr>
        <w:t xml:space="preserve">, </w:t>
      </w:r>
      <w:r>
        <w:rPr>
          <w:rFonts w:ascii="Arial" w:hAnsi="Arial" w:cs="Arial"/>
          <w:rtl w:val="true"/>
        </w:rPr>
        <w:t>תוך התייחסות לעובדה שהמתלוננת היתה מעוניינת להמשיך להתגורר עימו ושרות המבחן המליץ שלא להטיל עליו מאסר בפועל</w:t>
      </w:r>
      <w:r>
        <w:rPr>
          <w:rFonts w:cs="Arial" w:ascii="Arial" w:hAnsi="Arial"/>
          <w:rtl w:val="true"/>
        </w:rPr>
        <w:t xml:space="preserve">. </w:t>
      </w:r>
      <w:r>
        <w:rPr>
          <w:rFonts w:ascii="Arial" w:hAnsi="Arial" w:cs="Arial"/>
          <w:rtl w:val="true"/>
        </w:rPr>
        <w:t>המדינה הגישה ערעור על קולת העונש לבית המשפט המחוזי</w:t>
      </w:r>
      <w:r>
        <w:rPr>
          <w:rFonts w:cs="Arial" w:ascii="Arial" w:hAnsi="Arial"/>
          <w:rtl w:val="true"/>
        </w:rPr>
        <w:t xml:space="preserve">. </w:t>
      </w:r>
      <w:r>
        <w:rPr>
          <w:rFonts w:ascii="Arial" w:hAnsi="Arial" w:cs="Arial"/>
          <w:rtl w:val="true"/>
        </w:rPr>
        <w:t xml:space="preserve">הערעור התקבל והושתו על המבקש </w:t>
      </w:r>
      <w:r>
        <w:rPr>
          <w:rFonts w:cs="Arial" w:ascii="Arial" w:hAnsi="Arial"/>
          <w:b/>
          <w:bCs/>
        </w:rPr>
        <w:t>10</w:t>
      </w:r>
      <w:r>
        <w:rPr>
          <w:rFonts w:cs="Arial" w:ascii="Arial" w:hAnsi="Arial"/>
          <w:b/>
          <w:bCs/>
          <w:rtl w:val="true"/>
        </w:rPr>
        <w:t xml:space="preserve"> </w:t>
      </w:r>
      <w:r>
        <w:rPr>
          <w:rFonts w:ascii="Arial" w:hAnsi="Arial" w:cs="Arial"/>
          <w:b/>
          <w:b/>
          <w:bCs/>
          <w:rtl w:val="true"/>
        </w:rPr>
        <w:t>חודשי מאסר בפועל</w:t>
      </w:r>
      <w:r>
        <w:rPr>
          <w:rFonts w:cs="Arial" w:ascii="Arial" w:hAnsi="Arial"/>
          <w:rtl w:val="true"/>
        </w:rPr>
        <w:t xml:space="preserve">. </w:t>
      </w:r>
      <w:r>
        <w:rPr>
          <w:rFonts w:ascii="Arial" w:hAnsi="Arial" w:cs="Arial"/>
          <w:rtl w:val="true"/>
        </w:rPr>
        <w:t>בקשת רשות ערעור שהוגשה לבית המשפט העליון נדחתה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4245/13</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רבאן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1.8.13</w:t>
      </w:r>
      <w:r>
        <w:rPr>
          <w:rFonts w:cs="Arial" w:ascii="Arial" w:hAnsi="Arial"/>
          <w:rtl w:val="true"/>
        </w:rPr>
        <w:t xml:space="preserve">). </w:t>
      </w:r>
      <w:r>
        <w:rPr>
          <w:rFonts w:ascii="Arial" w:hAnsi="Arial" w:cs="Arial"/>
          <w:rtl w:val="true"/>
        </w:rPr>
        <w:t>המערער הורשע לאחר שמיעת הוכחות על ידי בית המשפט המחוזי בביצוע עבירה של חבלה חמורה בנסיבות מחמירות</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המערער דרש מאשתו כי תפסיק לצעוק על הילדים ואז נטל מקל הליכה מעץ והחל להכות אותה בחוזקה בכל חלקי גופה</w:t>
      </w:r>
      <w:r>
        <w:rPr>
          <w:rFonts w:cs="Arial" w:ascii="Arial" w:hAnsi="Arial"/>
          <w:rtl w:val="true"/>
        </w:rPr>
        <w:t xml:space="preserve">. </w:t>
      </w:r>
      <w:r>
        <w:rPr>
          <w:rFonts w:ascii="Arial" w:hAnsi="Arial" w:cs="Arial"/>
          <w:rtl w:val="true"/>
        </w:rPr>
        <w:t>כתוצאה מכך נגרמו לאשתו שבר בקרסול</w:t>
      </w:r>
      <w:r>
        <w:rPr>
          <w:rFonts w:cs="Arial" w:ascii="Arial" w:hAnsi="Arial"/>
          <w:rtl w:val="true"/>
        </w:rPr>
        <w:t xml:space="preserve">, </w:t>
      </w:r>
      <w:r>
        <w:rPr>
          <w:rFonts w:ascii="Arial" w:hAnsi="Arial" w:cs="Arial"/>
          <w:rtl w:val="true"/>
        </w:rPr>
        <w:t>נפיחות ושטף דם בשוק ובכתף</w:t>
      </w:r>
      <w:r>
        <w:rPr>
          <w:rFonts w:cs="Arial" w:ascii="Arial" w:hAnsi="Arial"/>
          <w:rtl w:val="true"/>
        </w:rPr>
        <w:t xml:space="preserve">. </w:t>
      </w:r>
      <w:r>
        <w:rPr>
          <w:rFonts w:ascii="Arial" w:hAnsi="Arial" w:cs="Arial"/>
          <w:rtl w:val="true"/>
        </w:rPr>
        <w:t xml:space="preserve">בית המשפט המחוזי קבע כי מתחם העונש ההולם נע </w:t>
      </w:r>
      <w:r>
        <w:rPr>
          <w:rFonts w:ascii="Arial" w:hAnsi="Arial" w:cs="Arial"/>
          <w:b/>
          <w:b/>
          <w:bCs/>
          <w:rtl w:val="true"/>
        </w:rPr>
        <w:t xml:space="preserve">בין </w:t>
      </w:r>
      <w:r>
        <w:rPr>
          <w:rFonts w:cs="Arial" w:ascii="Arial" w:hAnsi="Arial"/>
          <w:b/>
          <w:bCs/>
        </w:rPr>
        <w:t>12</w:t>
      </w:r>
      <w:r>
        <w:rPr>
          <w:rFonts w:cs="Arial" w:ascii="Arial" w:hAnsi="Arial"/>
          <w:b/>
          <w:bCs/>
          <w:rtl w:val="true"/>
        </w:rPr>
        <w:t xml:space="preserve"> </w:t>
      </w:r>
      <w:r>
        <w:rPr>
          <w:rFonts w:ascii="Arial" w:hAnsi="Arial" w:cs="Arial"/>
          <w:b/>
          <w:b/>
          <w:bCs/>
          <w:rtl w:val="true"/>
        </w:rPr>
        <w:t xml:space="preserve">חודשים ועד </w:t>
      </w:r>
      <w:r>
        <w:rPr>
          <w:rFonts w:cs="Arial" w:ascii="Arial" w:hAnsi="Arial"/>
          <w:b/>
          <w:bCs/>
        </w:rPr>
        <w:t>3</w:t>
      </w:r>
      <w:r>
        <w:rPr>
          <w:rFonts w:cs="Arial" w:ascii="Arial" w:hAnsi="Arial"/>
          <w:b/>
          <w:bCs/>
          <w:rtl w:val="true"/>
        </w:rPr>
        <w:t xml:space="preserve"> </w:t>
      </w:r>
      <w:r>
        <w:rPr>
          <w:rFonts w:ascii="Arial" w:hAnsi="Arial" w:cs="Arial"/>
          <w:b/>
          <w:b/>
          <w:bCs/>
          <w:rtl w:val="true"/>
        </w:rPr>
        <w:t>שנות מאסר</w:t>
      </w:r>
      <w:r>
        <w:rPr>
          <w:rFonts w:cs="Arial" w:ascii="Arial" w:hAnsi="Arial"/>
          <w:rtl w:val="true"/>
        </w:rPr>
        <w:t xml:space="preserve">. </w:t>
      </w:r>
      <w:r>
        <w:rPr>
          <w:rFonts w:ascii="Arial" w:hAnsi="Arial" w:cs="Arial"/>
          <w:rtl w:val="true"/>
        </w:rPr>
        <w:t>לחומרא</w:t>
      </w:r>
      <w:r>
        <w:rPr>
          <w:rFonts w:cs="Arial" w:ascii="Arial" w:hAnsi="Arial"/>
          <w:rtl w:val="true"/>
        </w:rPr>
        <w:t xml:space="preserve">, </w:t>
      </w:r>
      <w:r>
        <w:rPr>
          <w:rFonts w:ascii="Arial" w:hAnsi="Arial" w:cs="Arial"/>
          <w:rtl w:val="true"/>
        </w:rPr>
        <w:t>למערער היה עבר פלילי שכלל שתי הרשעות קודמות בעבירות אלימות ולקולא</w:t>
      </w:r>
      <w:r>
        <w:rPr>
          <w:rFonts w:cs="Arial" w:ascii="Arial" w:hAnsi="Arial"/>
          <w:rtl w:val="true"/>
        </w:rPr>
        <w:t xml:space="preserve">, </w:t>
      </w:r>
      <w:r>
        <w:rPr>
          <w:rFonts w:ascii="Arial" w:hAnsi="Arial" w:cs="Arial"/>
          <w:rtl w:val="true"/>
        </w:rPr>
        <w:t>סבל מנכות ובני הזוג חזרו להתגורר יחדיו</w:t>
      </w:r>
      <w:r>
        <w:rPr>
          <w:rFonts w:cs="Arial" w:ascii="Arial" w:hAnsi="Arial"/>
          <w:rtl w:val="true"/>
        </w:rPr>
        <w:t xml:space="preserve">. </w:t>
      </w:r>
      <w:r>
        <w:rPr>
          <w:rFonts w:ascii="Arial" w:hAnsi="Arial" w:cs="Arial"/>
          <w:rtl w:val="true"/>
        </w:rPr>
        <w:t>בית משפט המחוזי השית עליו</w:t>
      </w:r>
      <w:r>
        <w:rPr>
          <w:rFonts w:ascii="Arial" w:hAnsi="Arial" w:cs="Arial"/>
          <w:b/>
          <w:b/>
          <w:bCs/>
          <w:rtl w:val="true"/>
        </w:rPr>
        <w:t xml:space="preserve"> </w:t>
      </w:r>
      <w:r>
        <w:rPr>
          <w:rFonts w:cs="Arial" w:ascii="Arial" w:hAnsi="Arial"/>
          <w:b/>
          <w:bCs/>
        </w:rPr>
        <w:t>14</w:t>
      </w:r>
      <w:r>
        <w:rPr>
          <w:rFonts w:cs="Arial" w:ascii="Arial" w:hAnsi="Arial"/>
          <w:b/>
          <w:bCs/>
          <w:rtl w:val="true"/>
        </w:rPr>
        <w:t xml:space="preserve"> </w:t>
      </w:r>
      <w:r>
        <w:rPr>
          <w:rFonts w:ascii="Arial" w:hAnsi="Arial" w:cs="Arial"/>
          <w:b/>
          <w:b/>
          <w:bCs/>
          <w:rtl w:val="true"/>
        </w:rPr>
        <w:t>חודשי מאסר בפועל</w:t>
      </w:r>
      <w:r>
        <w:rPr>
          <w:rFonts w:ascii="Arial" w:hAnsi="Arial" w:cs="Arial"/>
          <w:rtl w:val="true"/>
        </w:rPr>
        <w:t xml:space="preserve"> וערעורו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6873/13</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25.2.14</w:t>
      </w:r>
      <w:r>
        <w:rPr>
          <w:rFonts w:cs="Arial" w:ascii="Arial" w:hAnsi="Arial"/>
          <w:rtl w:val="true"/>
        </w:rPr>
        <w:t xml:space="preserve">). </w:t>
      </w:r>
      <w:r>
        <w:rPr>
          <w:rFonts w:ascii="Arial" w:hAnsi="Arial" w:cs="Arial"/>
          <w:rtl w:val="true"/>
        </w:rPr>
        <w:t>המערער הורשע בתקיפת אשתו בכך שנכנס לחדרה בעודה ישנה</w:t>
      </w:r>
      <w:r>
        <w:rPr>
          <w:rFonts w:cs="Arial" w:ascii="Arial" w:hAnsi="Arial"/>
          <w:rtl w:val="true"/>
        </w:rPr>
        <w:t xml:space="preserve">, </w:t>
      </w:r>
      <w:r>
        <w:rPr>
          <w:rFonts w:ascii="Arial" w:hAnsi="Arial" w:cs="Arial"/>
          <w:rtl w:val="true"/>
        </w:rPr>
        <w:t>נטל חפץ בידו</w:t>
      </w:r>
      <w:r>
        <w:rPr>
          <w:rFonts w:cs="Arial" w:ascii="Arial" w:hAnsi="Arial"/>
          <w:rtl w:val="true"/>
        </w:rPr>
        <w:t xml:space="preserve">, </w:t>
      </w:r>
      <w:r>
        <w:rPr>
          <w:rFonts w:ascii="Arial" w:hAnsi="Arial" w:cs="Arial"/>
          <w:rtl w:val="true"/>
        </w:rPr>
        <w:t>הדליק את האור והלם בחוזקה בראשה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המערער הלם פעם נוספת בראשה של המתלוננת באמצעות החפץ</w:t>
      </w:r>
      <w:r>
        <w:rPr>
          <w:rFonts w:cs="Arial" w:ascii="Arial" w:hAnsi="Arial"/>
          <w:rtl w:val="true"/>
        </w:rPr>
        <w:t xml:space="preserve">, </w:t>
      </w:r>
      <w:r>
        <w:rPr>
          <w:rFonts w:ascii="Arial" w:hAnsi="Arial" w:cs="Arial"/>
          <w:rtl w:val="true"/>
        </w:rPr>
        <w:t>תוך שהוא מאיים שיהרוג אותה ולאחר מכן עזב את הבית</w:t>
      </w:r>
      <w:r>
        <w:rPr>
          <w:rFonts w:cs="Arial" w:ascii="Arial" w:hAnsi="Arial"/>
          <w:rtl w:val="true"/>
        </w:rPr>
        <w:t xml:space="preserve">. </w:t>
      </w:r>
      <w:r>
        <w:rPr>
          <w:rFonts w:ascii="Arial" w:hAnsi="Arial" w:cs="Arial"/>
          <w:rtl w:val="true"/>
        </w:rPr>
        <w:t>המתלוננת נפלה על הרצפה כשדם זב מראשה</w:t>
      </w:r>
      <w:r>
        <w:rPr>
          <w:rFonts w:cs="Arial" w:ascii="Arial" w:hAnsi="Arial"/>
          <w:rtl w:val="true"/>
        </w:rPr>
        <w:t xml:space="preserve">. </w:t>
      </w:r>
      <w:r>
        <w:rPr>
          <w:rFonts w:ascii="Arial" w:hAnsi="Arial" w:cs="Arial"/>
          <w:rtl w:val="true"/>
        </w:rPr>
        <w:t>המתלוננת הזעיקה עזרה ופונתה לבית החולים שם אובחן אצלה חתך בקרקפת והיא אושפזה לקבלת טיפול רפואי עד היום שלמחרת</w:t>
      </w:r>
      <w:r>
        <w:rPr>
          <w:rFonts w:cs="Arial" w:ascii="Arial" w:hAnsi="Arial"/>
          <w:rtl w:val="true"/>
        </w:rPr>
        <w:t xml:space="preserve">. </w:t>
      </w:r>
      <w:r>
        <w:rPr>
          <w:rFonts w:ascii="Arial" w:hAnsi="Arial" w:cs="Arial"/>
          <w:rtl w:val="true"/>
        </w:rPr>
        <w:t>המערער באותו היום טס למוסקבה בכוונה למנוע או להכשיל הליך שיפוטי ולאחר שהות של מספר חודשים במוסקבה יצר קשר טלפוני עם מכר משותף לו ולמתלוננת וביקש ממנו להודיע מתלוננת לבטל את התלונה נגדו</w:t>
      </w:r>
      <w:r>
        <w:rPr>
          <w:rFonts w:cs="Arial" w:ascii="Arial" w:hAnsi="Arial"/>
          <w:rtl w:val="true"/>
        </w:rPr>
        <w:t xml:space="preserve">. </w:t>
      </w:r>
      <w:r>
        <w:rPr>
          <w:rFonts w:ascii="Arial" w:hAnsi="Arial" w:cs="Arial"/>
          <w:rtl w:val="true"/>
        </w:rPr>
        <w:t>למערער היה עבר פלילי קודם בעבירות אלימות</w:t>
      </w:r>
      <w:r>
        <w:rPr>
          <w:rFonts w:cs="Arial" w:ascii="Arial" w:hAnsi="Arial"/>
          <w:rtl w:val="true"/>
        </w:rPr>
        <w:t xml:space="preserve">. </w:t>
      </w:r>
      <w:r>
        <w:rPr>
          <w:rFonts w:ascii="Arial" w:hAnsi="Arial" w:cs="Arial"/>
          <w:rtl w:val="true"/>
        </w:rPr>
        <w:t xml:space="preserve">בית המשפט המחוזי השית עליו </w:t>
      </w:r>
      <w:r>
        <w:rPr>
          <w:rFonts w:cs="Arial" w:ascii="Arial" w:hAnsi="Arial"/>
          <w:b/>
          <w:bCs/>
        </w:rPr>
        <w:t>24</w:t>
      </w:r>
      <w:r>
        <w:rPr>
          <w:rFonts w:cs="Arial" w:ascii="Arial" w:hAnsi="Arial"/>
          <w:b/>
          <w:bCs/>
          <w:rtl w:val="true"/>
        </w:rPr>
        <w:t xml:space="preserve"> </w:t>
      </w:r>
      <w:r>
        <w:rPr>
          <w:rFonts w:ascii="Arial" w:hAnsi="Arial" w:cs="Arial"/>
          <w:b/>
          <w:b/>
          <w:bCs/>
          <w:rtl w:val="true"/>
        </w:rPr>
        <w:t>חודשי מאסר בפועל</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ה</w:t>
      </w:r>
      <w:r>
        <w:rPr>
          <w:rFonts w:cs="Arial" w:ascii="Arial" w:hAnsi="Arial"/>
          <w:rtl w:val="true"/>
        </w:rPr>
        <w:t>.</w:t>
        <w:tab/>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4834/12</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26.6.13</w:t>
      </w:r>
      <w:r>
        <w:rPr>
          <w:rFonts w:cs="Arial" w:ascii="Arial" w:hAnsi="Arial"/>
          <w:rtl w:val="true"/>
        </w:rPr>
        <w:t xml:space="preserve">). </w:t>
      </w:r>
      <w:r>
        <w:rPr>
          <w:rFonts w:ascii="Arial" w:hAnsi="Arial" w:cs="Arial"/>
          <w:rtl w:val="true"/>
        </w:rPr>
        <w:t>המערער הורשע ע</w:t>
      </w:r>
      <w:r>
        <w:rPr>
          <w:rFonts w:cs="Arial" w:ascii="Arial" w:hAnsi="Arial"/>
          <w:rtl w:val="true"/>
        </w:rPr>
        <w:t>"</w:t>
      </w:r>
      <w:r>
        <w:rPr>
          <w:rFonts w:ascii="Arial" w:hAnsi="Arial" w:cs="Arial"/>
          <w:rtl w:val="true"/>
        </w:rPr>
        <w:t>י בית המשפט המחוזי בביצוע עבירות של תקיפת בת זוג בנסיבות מחמירות</w:t>
      </w:r>
      <w:r>
        <w:rPr>
          <w:rFonts w:cs="Arial" w:ascii="Arial" w:hAnsi="Arial"/>
          <w:rtl w:val="true"/>
        </w:rPr>
        <w:t xml:space="preserve">. </w:t>
      </w:r>
      <w:r>
        <w:rPr>
          <w:rFonts w:ascii="Arial" w:hAnsi="Arial" w:cs="Arial"/>
          <w:rtl w:val="true"/>
        </w:rPr>
        <w:t>כתב האישום כלל שני אירועים</w:t>
      </w:r>
      <w:r>
        <w:rPr>
          <w:rFonts w:cs="Arial" w:ascii="Arial" w:hAnsi="Arial"/>
          <w:rtl w:val="true"/>
        </w:rPr>
        <w:t xml:space="preserve">. </w:t>
      </w:r>
      <w:r>
        <w:rPr>
          <w:rFonts w:ascii="Arial" w:hAnsi="Arial" w:cs="Arial"/>
          <w:rtl w:val="true"/>
        </w:rPr>
        <w:t>באירוע הראשון המערער היכה את אשתו בחוזקה בפניה וכתוצאה מכך נגרמו לה סחרחורות וחוסר שיווי משקל ולמחרת היום התברר מבדיקה רפואית שעברה בבית החולים כי כתוצאה מאותה המכה</w:t>
      </w:r>
      <w:r>
        <w:rPr>
          <w:rFonts w:cs="Arial" w:ascii="Arial" w:hAnsi="Arial"/>
          <w:rtl w:val="true"/>
        </w:rPr>
        <w:t xml:space="preserve">, </w:t>
      </w:r>
      <w:r>
        <w:rPr>
          <w:rFonts w:ascii="Arial" w:hAnsi="Arial" w:cs="Arial"/>
          <w:rtl w:val="true"/>
        </w:rPr>
        <w:t>נגרם לה דימום פנימי באוזן השמאלית</w:t>
      </w:r>
      <w:r>
        <w:rPr>
          <w:rFonts w:cs="Arial" w:ascii="Arial" w:hAnsi="Arial"/>
          <w:rtl w:val="true"/>
        </w:rPr>
        <w:t xml:space="preserve">, </w:t>
      </w:r>
      <w:r>
        <w:rPr>
          <w:rFonts w:ascii="Arial" w:hAnsi="Arial" w:cs="Arial"/>
          <w:rtl w:val="true"/>
        </w:rPr>
        <w:t>נקב בעור התוף וליקוי עצבי – תחושתי</w:t>
      </w:r>
      <w:r>
        <w:rPr>
          <w:rFonts w:cs="Arial" w:ascii="Arial" w:hAnsi="Arial"/>
          <w:rtl w:val="true"/>
        </w:rPr>
        <w:t xml:space="preserve">. </w:t>
      </w:r>
      <w:r>
        <w:rPr>
          <w:rFonts w:ascii="Arial" w:hAnsi="Arial" w:cs="Arial"/>
          <w:rtl w:val="true"/>
        </w:rPr>
        <w:t>באירוע השני</w:t>
      </w:r>
      <w:r>
        <w:rPr>
          <w:rFonts w:cs="Arial" w:ascii="Arial" w:hAnsi="Arial"/>
          <w:rtl w:val="true"/>
        </w:rPr>
        <w:t xml:space="preserve">, </w:t>
      </w:r>
      <w:r>
        <w:rPr>
          <w:rFonts w:ascii="Arial" w:hAnsi="Arial" w:cs="Arial"/>
          <w:rtl w:val="true"/>
        </w:rPr>
        <w:t>המערער עיקם את ידה של אשתו וסובב אותה אל מאחורי גבה  ולאחר שברחה מפניו לחדר השינה</w:t>
      </w:r>
      <w:r>
        <w:rPr>
          <w:rFonts w:cs="Arial" w:ascii="Arial" w:hAnsi="Arial"/>
          <w:rtl w:val="true"/>
        </w:rPr>
        <w:t xml:space="preserve">, </w:t>
      </w:r>
      <w:r>
        <w:rPr>
          <w:rFonts w:ascii="Arial" w:hAnsi="Arial" w:cs="Arial"/>
          <w:rtl w:val="true"/>
        </w:rPr>
        <w:t>רדף אחריה וסטר לה על פניה</w:t>
      </w:r>
      <w:r>
        <w:rPr>
          <w:rFonts w:cs="Arial" w:ascii="Arial" w:hAnsi="Arial"/>
          <w:rtl w:val="true"/>
        </w:rPr>
        <w:t xml:space="preserve">. </w:t>
      </w:r>
      <w:r>
        <w:rPr>
          <w:rFonts w:ascii="Arial" w:hAnsi="Arial" w:cs="Arial"/>
          <w:rtl w:val="true"/>
        </w:rPr>
        <w:t>בית המשפט המחוזי</w:t>
      </w:r>
      <w:r>
        <w:rPr>
          <w:rFonts w:cs="Arial" w:ascii="Arial" w:hAnsi="Arial"/>
          <w:rtl w:val="true"/>
        </w:rPr>
        <w:t xml:space="preserve">, </w:t>
      </w:r>
      <w:r>
        <w:rPr>
          <w:rFonts w:ascii="Arial" w:hAnsi="Arial" w:cs="Arial"/>
          <w:rtl w:val="true"/>
        </w:rPr>
        <w:t>לאחר שהרשיע את הנאשם בתום שמיעת הראיות</w:t>
      </w:r>
      <w:r>
        <w:rPr>
          <w:rFonts w:cs="Arial" w:ascii="Arial" w:hAnsi="Arial"/>
          <w:rtl w:val="true"/>
        </w:rPr>
        <w:t xml:space="preserve">, </w:t>
      </w:r>
      <w:r>
        <w:rPr>
          <w:rFonts w:ascii="Arial" w:hAnsi="Arial" w:cs="Arial"/>
          <w:rtl w:val="true"/>
        </w:rPr>
        <w:t xml:space="preserve">השית עליו </w:t>
      </w:r>
      <w:r>
        <w:rPr>
          <w:rFonts w:cs="Arial" w:ascii="Arial" w:hAnsi="Arial"/>
          <w:b/>
          <w:bCs/>
        </w:rPr>
        <w:t>30</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r>
        <w:rPr>
          <w:rFonts w:ascii="Arial" w:hAnsi="Arial" w:cs="Arial"/>
          <w:b/>
          <w:b/>
          <w:bCs/>
          <w:rtl w:val="true"/>
        </w:rPr>
        <w:t xml:space="preserve">מאסר על תנאי ופיצוי למתלוננת בסך </w:t>
      </w:r>
      <w:r>
        <w:rPr>
          <w:rFonts w:cs="Arial" w:ascii="Arial" w:hAnsi="Arial"/>
          <w:b/>
          <w:bCs/>
        </w:rPr>
        <w:t>40,000</w:t>
      </w:r>
      <w:r>
        <w:rPr>
          <w:rFonts w:cs="Arial" w:ascii="Arial" w:hAnsi="Arial"/>
          <w:b/>
          <w:bCs/>
          <w:rtl w:val="true"/>
        </w:rPr>
        <w:t xml:space="preserve"> ₪</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hanging="720" w:start="720" w:end="0"/>
        <w:jc w:val="start"/>
        <w:rPr/>
      </w:pPr>
      <w:r>
        <w:rPr/>
        <w:t>12</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9</w:t>
      </w:r>
      <w:r>
        <w:rPr>
          <w:rtl w:val="true"/>
        </w:rPr>
        <w:t xml:space="preserve"> </w:t>
      </w:r>
      <w:r>
        <w:rPr>
          <w:rtl w:val="true"/>
        </w:rPr>
        <w:t>ועד</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וזאת</w:t>
      </w:r>
      <w:r>
        <w:rPr>
          <w:rFonts w:cs="Times New Roman"/>
          <w:rtl w:val="true"/>
        </w:rPr>
        <w:t xml:space="preserve"> </w:t>
      </w:r>
      <w:r>
        <w:rPr>
          <w:rtl w:val="true"/>
        </w:rPr>
        <w:t>בצירוף</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ופיצוי</w:t>
      </w:r>
      <w:r>
        <w:rPr>
          <w:rFonts w:cs="Times New Roman"/>
          <w:rtl w:val="true"/>
        </w:rPr>
        <w:t xml:space="preserve"> </w:t>
      </w:r>
      <w:r>
        <w:rPr>
          <w:rtl w:val="true"/>
        </w:rPr>
        <w:t>למתלוננת</w:t>
      </w:r>
      <w:r>
        <w:rPr>
          <w:rtl w:val="true"/>
        </w:rPr>
        <w:t xml:space="preserve">. </w:t>
      </w:r>
    </w:p>
    <w:p>
      <w:pPr>
        <w:pStyle w:val="Normal"/>
        <w:ind w:hanging="720" w:start="720" w:end="0"/>
        <w:jc w:val="start"/>
        <w:rPr/>
      </w:pPr>
      <w:r>
        <w:rPr>
          <w:rtl w:val="true"/>
        </w:rPr>
      </w:r>
    </w:p>
    <w:p>
      <w:pPr>
        <w:pStyle w:val="Normal"/>
        <w:spacing w:lineRule="auto" w:line="360"/>
        <w:ind w:hanging="720" w:start="720" w:end="0"/>
        <w:jc w:val="both"/>
        <w:rPr>
          <w:b/>
          <w:bCs/>
          <w:sz w:val="28"/>
          <w:szCs w:val="28"/>
          <w:u w:val="single"/>
        </w:rPr>
      </w:pPr>
      <w:r>
        <w:rPr>
          <w:b/>
          <w:b/>
          <w:bCs/>
          <w:sz w:val="28"/>
          <w:sz w:val="28"/>
          <w:szCs w:val="28"/>
          <w:rtl w:val="true"/>
        </w:rPr>
        <w:t>ד</w:t>
      </w:r>
      <w:r>
        <w:rPr>
          <w:b/>
          <w:bCs/>
          <w:sz w:val="28"/>
          <w:szCs w:val="28"/>
          <w:rtl w:val="true"/>
        </w:rPr>
        <w:t>.</w:t>
        <w:tab/>
      </w:r>
      <w:r>
        <w:rPr>
          <w:b/>
          <w:b/>
          <w:bCs/>
          <w:sz w:val="28"/>
          <w:sz w:val="28"/>
          <w:szCs w:val="28"/>
          <w:u w:val="single"/>
          <w:rtl w:val="true"/>
        </w:rPr>
        <w:t>קביעת</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13</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הנתונים</w:t>
      </w:r>
      <w:r>
        <w:rPr>
          <w:rFonts w:cs="Times New Roman"/>
          <w:rtl w:val="true"/>
        </w:rPr>
        <w:t xml:space="preserve"> </w:t>
      </w:r>
      <w:r>
        <w:rPr>
          <w:rtl w:val="true"/>
        </w:rPr>
        <w:t>שלהלן</w:t>
      </w:r>
      <w:r>
        <w:rPr>
          <w:rFonts w:cs="Times New Roman"/>
          <w:rtl w:val="true"/>
        </w:rPr>
        <w:t xml:space="preserve"> </w:t>
      </w:r>
      <w:r>
        <w:rPr>
          <w:u w:val="single"/>
          <w:rtl w:val="true"/>
        </w:rPr>
        <w:t>לקולא</w:t>
      </w:r>
      <w:r>
        <w:rPr>
          <w:rtl w:val="true"/>
        </w:rPr>
        <w:t xml:space="preserve">: </w:t>
      </w:r>
      <w:r>
        <w:rPr>
          <w:rtl w:val="true"/>
        </w:rPr>
        <w:t>חלוף</w:t>
      </w:r>
      <w:r>
        <w:rPr>
          <w:rFonts w:cs="Times New Roman"/>
          <w:rtl w:val="true"/>
        </w:rPr>
        <w:t xml:space="preserve"> </w:t>
      </w:r>
      <w:r>
        <w:rPr>
          <w:rtl w:val="true"/>
        </w:rPr>
        <w:t>הזמן</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ועד</w:t>
      </w:r>
      <w:r>
        <w:rPr>
          <w:rFonts w:cs="Times New Roman"/>
          <w:rtl w:val="true"/>
        </w:rPr>
        <w:t xml:space="preserve"> </w:t>
      </w:r>
      <w:r>
        <w:rPr>
          <w:rtl w:val="true"/>
        </w:rPr>
        <w:t>היום</w:t>
      </w:r>
      <w:r>
        <w:rPr>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לארבעה</w:t>
      </w:r>
      <w:r>
        <w:rPr>
          <w:rFonts w:cs="Times New Roman"/>
          <w:rtl w:val="true"/>
        </w:rPr>
        <w:t xml:space="preserve"> </w:t>
      </w:r>
      <w:r>
        <w:rPr>
          <w:rtl w:val="true"/>
        </w:rPr>
        <w:t>ילדים</w:t>
      </w:r>
      <w:r>
        <w:rPr>
          <w:rFonts w:cs="Times New Roman"/>
          <w:rtl w:val="true"/>
        </w:rPr>
        <w:t xml:space="preserve"> </w:t>
      </w:r>
      <w:r>
        <w:rPr>
          <w:rtl w:val="true"/>
        </w:rPr>
        <w:t>קטינים</w:t>
      </w:r>
      <w:r>
        <w:rPr>
          <w:rtl w:val="true"/>
        </w:rPr>
        <w:t xml:space="preserve">; </w:t>
      </w:r>
      <w:r>
        <w:rPr>
          <w:rtl w:val="true"/>
        </w:rPr>
        <w:t>מצבה</w:t>
      </w:r>
      <w:r>
        <w:rPr>
          <w:rFonts w:cs="Times New Roman"/>
          <w:rtl w:val="true"/>
        </w:rPr>
        <w:t xml:space="preserve"> </w:t>
      </w:r>
      <w:r>
        <w:rPr>
          <w:rtl w:val="true"/>
        </w:rPr>
        <w:t>הרפואי</w:t>
      </w:r>
      <w:r>
        <w:rPr>
          <w:rFonts w:cs="Times New Roman"/>
          <w:rtl w:val="true"/>
        </w:rPr>
        <w:t xml:space="preserve"> </w:t>
      </w:r>
      <w:r>
        <w:rPr>
          <w:rtl w:val="true"/>
        </w:rPr>
        <w:t>של</w:t>
      </w:r>
      <w:r>
        <w:rPr>
          <w:rFonts w:cs="Times New Roman"/>
          <w:rtl w:val="true"/>
        </w:rPr>
        <w:t xml:space="preserve"> </w:t>
      </w:r>
      <w:r>
        <w:rPr>
          <w:rtl w:val="true"/>
        </w:rPr>
        <w:t>אשת</w:t>
      </w:r>
      <w:r>
        <w:rPr>
          <w:rFonts w:cs="Times New Roman"/>
          <w:rtl w:val="true"/>
        </w:rPr>
        <w:t xml:space="preserve"> </w:t>
      </w:r>
      <w:r>
        <w:rPr>
          <w:rtl w:val="true"/>
        </w:rPr>
        <w:t>הנאשם</w:t>
      </w:r>
      <w:r>
        <w:rPr>
          <w:rFonts w:cs="Times New Roman"/>
          <w:rtl w:val="true"/>
        </w:rPr>
        <w:t xml:space="preserve"> </w:t>
      </w:r>
      <w:r>
        <w:rPr>
          <w:rtl w:val="true"/>
        </w:rPr>
        <w:t>אשר</w:t>
      </w:r>
      <w:r>
        <w:rPr>
          <w:rFonts w:cs="Times New Roman"/>
          <w:rtl w:val="true"/>
        </w:rPr>
        <w:t xml:space="preserve"> </w:t>
      </w:r>
      <w:r>
        <w:rPr>
          <w:rtl w:val="true"/>
        </w:rPr>
        <w:t>זקוקה</w:t>
      </w:r>
      <w:r>
        <w:rPr>
          <w:rFonts w:cs="Times New Roman"/>
          <w:rtl w:val="true"/>
        </w:rPr>
        <w:t xml:space="preserve"> </w:t>
      </w:r>
      <w:r>
        <w:rPr>
          <w:rtl w:val="true"/>
        </w:rPr>
        <w:t>לסיועו</w:t>
      </w:r>
      <w:r>
        <w:rPr>
          <w:rtl w:val="true"/>
        </w:rPr>
        <w:t>;</w:t>
      </w:r>
      <w:r>
        <w:rPr>
          <w:rtl w:val="true"/>
        </w:rPr>
        <w:t xml:space="preserve"> </w:t>
      </w:r>
      <w:r>
        <w:rPr>
          <w:rtl w:val="true"/>
        </w:rPr>
        <w:t>באירועים</w:t>
      </w:r>
      <w:r>
        <w:rPr>
          <w:rFonts w:cs="Times New Roman"/>
          <w:rtl w:val="true"/>
        </w:rPr>
        <w:t xml:space="preserve"> </w:t>
      </w:r>
      <w:r>
        <w:rPr>
          <w:rtl w:val="true"/>
        </w:rPr>
        <w:t>שבהם</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w:t>
      </w:r>
      <w:r>
        <w:rPr>
          <w:rtl w:val="true"/>
        </w:rPr>
        <w:t>בגיר</w:t>
      </w:r>
      <w:r>
        <w:rPr>
          <w:rFonts w:cs="Times New Roman"/>
          <w:rtl w:val="true"/>
        </w:rPr>
        <w:t xml:space="preserve"> </w:t>
      </w:r>
      <w:r>
        <w:rPr>
          <w:rtl w:val="true"/>
        </w:rPr>
        <w:t>צעיר</w:t>
      </w:r>
      <w:r>
        <w:rPr>
          <w:rtl w:val="true"/>
        </w:rPr>
        <w:t xml:space="preserve">". </w:t>
      </w:r>
      <w:r>
        <w:rPr>
          <w:u w:val="single"/>
          <w:rtl w:val="true"/>
        </w:rPr>
        <w:t>לחומרא</w:t>
      </w:r>
      <w:r>
        <w:rPr>
          <w:rtl w:val="true"/>
        </w:rPr>
        <w:t xml:space="preserve">,  </w:t>
      </w:r>
      <w:r>
        <w:rPr>
          <w:rtl w:val="true"/>
        </w:rPr>
        <w:t>עברו</w:t>
      </w:r>
      <w:r>
        <w:rPr>
          <w:rFonts w:cs="Times New Roman"/>
          <w:rtl w:val="true"/>
        </w:rPr>
        <w:t xml:space="preserve"> </w:t>
      </w:r>
      <w:r>
        <w:rPr>
          <w:rtl w:val="true"/>
        </w:rPr>
        <w:t>הפלילי</w:t>
      </w:r>
      <w:r>
        <w:rPr>
          <w:rtl w:val="true"/>
        </w:rPr>
        <w:t xml:space="preserve">, </w:t>
      </w:r>
      <w:r>
        <w:rPr>
          <w:rtl w:val="true"/>
        </w:rPr>
        <w:t>תוך</w:t>
      </w:r>
      <w:r>
        <w:rPr>
          <w:rFonts w:cs="Times New Roman"/>
          <w:rtl w:val="true"/>
        </w:rPr>
        <w:t xml:space="preserve"> </w:t>
      </w:r>
      <w:r>
        <w:rPr>
          <w:rtl w:val="true"/>
        </w:rPr>
        <w:t>לקיחה</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העבודה</w:t>
      </w:r>
      <w:r>
        <w:rPr>
          <w:rFonts w:cs="Times New Roman"/>
          <w:rtl w:val="true"/>
        </w:rPr>
        <w:t xml:space="preserve"> </w:t>
      </w:r>
      <w:r>
        <w:rPr>
          <w:rtl w:val="true"/>
        </w:rPr>
        <w:t>שאין</w:t>
      </w:r>
      <w:r>
        <w:rPr>
          <w:rFonts w:cs="Times New Roman"/>
          <w:rtl w:val="true"/>
        </w:rPr>
        <w:t xml:space="preserve"> </w:t>
      </w:r>
      <w:r>
        <w:rPr>
          <w:rtl w:val="true"/>
        </w:rPr>
        <w:t>בו</w:t>
      </w:r>
      <w:r>
        <w:rPr>
          <w:rFonts w:cs="Times New Roman"/>
          <w:rtl w:val="true"/>
        </w:rPr>
        <w:t xml:space="preserve"> </w:t>
      </w:r>
      <w:r>
        <w:rPr>
          <w:rtl w:val="true"/>
        </w:rPr>
        <w:t>הרשעה</w:t>
      </w:r>
      <w:r>
        <w:rPr>
          <w:rFonts w:cs="Times New Roman"/>
          <w:rtl w:val="true"/>
        </w:rPr>
        <w:t xml:space="preserve"> </w:t>
      </w:r>
      <w:r>
        <w:rPr>
          <w:rtl w:val="true"/>
        </w:rPr>
        <w:t>באלימות</w:t>
      </w:r>
      <w:r>
        <w:rPr>
          <w:rFonts w:cs="Times New Roman"/>
          <w:rtl w:val="true"/>
        </w:rPr>
        <w:t xml:space="preserve"> </w:t>
      </w:r>
      <w:r>
        <w:rPr>
          <w:rtl w:val="true"/>
        </w:rPr>
        <w:t>פיזית</w:t>
      </w:r>
      <w:r>
        <w:rPr>
          <w:rFonts w:cs="Times New Roman"/>
          <w:rtl w:val="true"/>
        </w:rPr>
        <w:t xml:space="preserve"> </w:t>
      </w:r>
      <w:r>
        <w:rPr>
          <w:rtl w:val="true"/>
        </w:rPr>
        <w:t>ממש</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א</w:t>
      </w:r>
      <w:r>
        <w:rPr>
          <w:rtl w:val="true"/>
        </w:rPr>
        <w:t>.</w:t>
        <w:tab/>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t>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אלימות</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ג</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למתלוננת</w:t>
      </w:r>
      <w:r>
        <w:rPr>
          <w:rtl w:val="true"/>
        </w:rPr>
        <w:t xml:space="preserve">, </w:t>
      </w:r>
      <w:r>
        <w:rPr>
          <w:rtl w:val="true"/>
        </w:rPr>
        <w:t>עדת</w:t>
      </w:r>
      <w:r>
        <w:rPr>
          <w:rFonts w:cs="Times New Roman"/>
          <w:rtl w:val="true"/>
        </w:rPr>
        <w:t xml:space="preserve"> </w:t>
      </w:r>
      <w:r>
        <w:rPr>
          <w:rtl w:val="true"/>
        </w:rPr>
        <w:t>תביעה</w:t>
      </w:r>
      <w:r>
        <w:rPr>
          <w:rFonts w:cs="Times New Roman"/>
          <w:rtl w:val="true"/>
        </w:rPr>
        <w:t xml:space="preserve"> </w:t>
      </w:r>
      <w:r>
        <w:rPr/>
        <w:t>3</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7,000</w:t>
      </w:r>
      <w:r>
        <w:rPr>
          <w:rtl w:val="true"/>
        </w:rPr>
        <w:t xml:space="preserve"> </w:t>
      </w:r>
      <w:r>
        <w:rPr>
          <w:rFonts w:eastAsia="David" w:ascii="David" w:hAnsi="David"/>
          <w:rtl w:val="true"/>
        </w:rPr>
        <w:t>₪</w:t>
      </w:r>
      <w:r>
        <w:rPr>
          <w:rtl w:val="true"/>
        </w:rPr>
        <w:t xml:space="preserve">. </w:t>
      </w:r>
    </w:p>
    <w:p>
      <w:pPr>
        <w:pStyle w:val="Normal"/>
        <w:spacing w:lineRule="auto" w:line="360"/>
        <w:ind w:start="1440" w:end="0"/>
        <w:jc w:val="both"/>
        <w:rPr/>
      </w:pP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1.11.16</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לפרעון</w:t>
      </w:r>
      <w:r>
        <w:rPr>
          <w:rFonts w:cs="Times New Roman"/>
          <w:rtl w:val="true"/>
        </w:rPr>
        <w:t xml:space="preserve"> </w:t>
      </w:r>
      <w:r>
        <w:rPr>
          <w:rtl w:val="true"/>
        </w:rPr>
        <w:t>מידי</w:t>
      </w:r>
      <w:r>
        <w:rPr>
          <w:rtl w:val="true"/>
        </w:rPr>
        <w:t xml:space="preserve">. </w:t>
      </w:r>
    </w:p>
    <w:p>
      <w:pPr>
        <w:pStyle w:val="Normal"/>
        <w:spacing w:lineRule="auto" w:line="360"/>
        <w:ind w:start="720" w:end="0"/>
        <w:jc w:val="both"/>
        <w:rPr/>
      </w:pPr>
      <w:r>
        <w:rPr>
          <w:rtl w:val="true"/>
        </w:rPr>
      </w:r>
    </w:p>
    <w:p>
      <w:pPr>
        <w:pStyle w:val="Normal"/>
        <w:spacing w:lineRule="auto" w:line="360"/>
        <w:ind w:firstLine="720" w:end="0"/>
        <w:jc w:val="start"/>
        <w:rPr/>
      </w:pPr>
      <w:r>
        <w:rPr>
          <w:rtl w:val="true"/>
        </w:rPr>
        <w:t>ד</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3,000</w:t>
      </w:r>
      <w:r>
        <w:rPr>
          <w:rtl w:val="true"/>
        </w:rPr>
        <w:t xml:space="preserve">  </w:t>
      </w:r>
      <w:r>
        <w:rPr>
          <w:rFonts w:eastAsia="David" w:ascii="David" w:hAnsi="David"/>
          <w:rtl w:val="true"/>
        </w:rPr>
        <w:t>₪</w:t>
      </w:r>
      <w:r>
        <w:rPr>
          <w:rtl w:val="true"/>
        </w:rPr>
        <w:t xml:space="preserve"> , </w:t>
      </w:r>
      <w:r>
        <w:rPr>
          <w:rtl w:val="true"/>
        </w:rPr>
        <w:t>או</w:t>
      </w:r>
      <w:r>
        <w:rPr>
          <w:rFonts w:cs="Times New Roman"/>
          <w:rtl w:val="true"/>
        </w:rPr>
        <w:t xml:space="preserve"> </w:t>
      </w:r>
      <w:r>
        <w:rPr/>
        <w:t>10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start"/>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5</w:t>
      </w:r>
      <w:r>
        <w:rPr>
          <w:rtl w:val="true"/>
        </w:rPr>
        <w:t xml:space="preserve"> </w:t>
      </w:r>
      <w:r>
        <w:rPr>
          <w:rtl w:val="true"/>
        </w:rPr>
        <w:t>תשלומים</w:t>
      </w:r>
      <w:r>
        <w:rPr>
          <w:rFonts w:cs="Times New Roman"/>
          <w:rtl w:val="true"/>
        </w:rPr>
        <w:t xml:space="preserve"> </w:t>
      </w:r>
      <w:r>
        <w:rPr>
          <w:rtl w:val="true"/>
        </w:rPr>
        <w:t>חודשים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1.11.16</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start="720"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 xml:space="preserve">. </w:t>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ד</w:t>
      </w:r>
      <w:r>
        <w:rPr>
          <w:rFonts w:cs="Arial" w:ascii="Arial" w:hAnsi="Arial"/>
          <w:rtl w:val="true"/>
        </w:rPr>
        <w:t xml:space="preserve">' </w:t>
      </w:r>
      <w:r>
        <w:rPr>
          <w:rFonts w:ascii="Arial" w:hAnsi="Arial" w:cs="Arial"/>
          <w:rtl w:val="true"/>
        </w:rPr>
        <w:t>אלול תשע</w:t>
      </w:r>
      <w:r>
        <w:rPr>
          <w:rFonts w:cs="Arial" w:ascii="Arial" w:hAnsi="Arial"/>
          <w:rtl w:val="true"/>
        </w:rPr>
        <w:t>"</w:t>
      </w:r>
      <w:r>
        <w:rPr>
          <w:rFonts w:ascii="Arial" w:hAnsi="Arial" w:cs="Arial"/>
          <w:rtl w:val="true"/>
        </w:rPr>
        <w:t>ו</w:t>
      </w:r>
      <w:r>
        <w:rPr>
          <w:rFonts w:cs="Arial" w:ascii="Arial" w:hAnsi="Arial"/>
          <w:rtl w:val="true"/>
        </w:rPr>
        <w:t xml:space="preserve">, </w:t>
      </w:r>
      <w:r>
        <w:rPr>
          <w:rFonts w:cs="Arial" w:ascii="Arial" w:hAnsi="Arial"/>
        </w:rPr>
        <w:t>07</w:t>
      </w:r>
      <w:r>
        <w:rPr>
          <w:rFonts w:cs="Arial" w:ascii="Arial" w:hAnsi="Arial"/>
          <w:rtl w:val="true"/>
        </w:rPr>
        <w:t xml:space="preserve"> </w:t>
      </w:r>
      <w:r>
        <w:rPr>
          <w:rFonts w:ascii="Arial" w:hAnsi="Arial" w:cs="Arial"/>
          <w:rtl w:val="true"/>
        </w:rPr>
        <w:t xml:space="preserve">ספטמבר </w:t>
      </w:r>
      <w:r>
        <w:rPr>
          <w:rFonts w:cs="Arial" w:ascii="Arial" w:hAnsi="Arial"/>
        </w:rPr>
        <w:t>2016</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נוסח מסמך זה כפוף לשינויי ניסוח ועריכה</w:t>
      </w:r>
    </w:p>
    <w:sectPr>
      <w:headerReference w:type="default" r:id="rId25"/>
      <w:footerReference w:type="default" r:id="rId2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20360-09-13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משטרת ישראל תביעות רמלה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382.b" TargetMode="External"/><Relationship Id="rId5" Type="http://schemas.openxmlformats.org/officeDocument/2006/relationships/hyperlink" Target="http://www.nevo.co.il/law/70301/382.c"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92" TargetMode="External"/><Relationship Id="rId8" Type="http://schemas.openxmlformats.org/officeDocument/2006/relationships/hyperlink" Target="http://www.nevo.co.il/law/70301/382.b" TargetMode="External"/><Relationship Id="rId9" Type="http://schemas.openxmlformats.org/officeDocument/2006/relationships/hyperlink" Target="http://www.nevo.co.il/law/70301/382.c" TargetMode="External"/><Relationship Id="rId10" Type="http://schemas.openxmlformats.org/officeDocument/2006/relationships/hyperlink" Target="http://www.nevo.co.il/law/70301/382.b"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82.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82.c"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382.c" TargetMode="External"/><Relationship Id="rId19" Type="http://schemas.openxmlformats.org/officeDocument/2006/relationships/hyperlink" Target="http://www.nevo.co.il/case/20298761" TargetMode="External"/><Relationship Id="rId20" Type="http://schemas.openxmlformats.org/officeDocument/2006/relationships/hyperlink" Target="http://www.nevo.co.il/case/5601530" TargetMode="External"/><Relationship Id="rId21" Type="http://schemas.openxmlformats.org/officeDocument/2006/relationships/hyperlink" Target="http://www.nevo.co.il/case/7680032" TargetMode="External"/><Relationship Id="rId22" Type="http://schemas.openxmlformats.org/officeDocument/2006/relationships/hyperlink" Target="http://www.nevo.co.il/case/13054956" TargetMode="External"/><Relationship Id="rId23" Type="http://schemas.openxmlformats.org/officeDocument/2006/relationships/hyperlink" Target="http://www.nevo.co.il/case/5588158"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2022-07-28T08:41:00Z</dcterms:created>
  <dc:creator> </dc:creator>
  <dc:description/>
  <cp:keywords/>
  <dc:language>en-IL</dc:language>
  <cp:lastModifiedBy>h1</cp:lastModifiedBy>
  <dcterms:modified xsi:type="dcterms:W3CDTF">2022-07-28T08:41:00Z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משטרת ישראל תביעות רמלה</vt:lpwstr>
  </property>
  <property fmtid="{D5CDD505-2E9C-101B-9397-08002B2CF9AE}" pid="3" name="APPELLEE">
    <vt:lpwstr>פלוני</vt:lpwstr>
  </property>
  <property fmtid="{D5CDD505-2E9C-101B-9397-08002B2CF9AE}" pid="4" name="CASESLISTTMP1">
    <vt:lpwstr>20298761;5601530;7680032;13054956;5588158</vt:lpwstr>
  </property>
  <property fmtid="{D5CDD505-2E9C-101B-9397-08002B2CF9AE}" pid="5" name="CITY">
    <vt:lpwstr>רמ'</vt:lpwstr>
  </property>
  <property fmtid="{D5CDD505-2E9C-101B-9397-08002B2CF9AE}" pid="6" name="DATE">
    <vt:lpwstr>20160907</vt:lpwstr>
  </property>
  <property fmtid="{D5CDD505-2E9C-101B-9397-08002B2CF9AE}" pid="7" name="ISABSTRACT">
    <vt:lpwstr>Y</vt:lpwstr>
  </property>
  <property fmtid="{D5CDD505-2E9C-101B-9397-08002B2CF9AE}" pid="8" name="JUDGE">
    <vt:lpwstr>הישאם אבו שחאדה</vt:lpwstr>
  </property>
  <property fmtid="{D5CDD505-2E9C-101B-9397-08002B2CF9AE}" pid="9" name="LAWLISTTMP1">
    <vt:lpwstr>70301/192;382.b:2;382.c:2</vt:lpwstr>
  </property>
  <property fmtid="{D5CDD505-2E9C-101B-9397-08002B2CF9AE}" pid="10" name="LAWYER">
    <vt:lpwstr>איריס מוריץ;אייל שמחוני</vt:lpwstr>
  </property>
  <property fmtid="{D5CDD505-2E9C-101B-9397-08002B2CF9AE}" pid="11" name="NEWPARTA">
    <vt:lpwstr>20360</vt:lpwstr>
  </property>
  <property fmtid="{D5CDD505-2E9C-101B-9397-08002B2CF9AE}" pid="12" name="NEWPARTB">
    <vt:lpwstr>09</vt:lpwstr>
  </property>
  <property fmtid="{D5CDD505-2E9C-101B-9397-08002B2CF9AE}" pid="13" name="NEWPARTC">
    <vt:lpwstr>13</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3</vt:lpwstr>
  </property>
  <property fmtid="{D5CDD505-2E9C-101B-9397-08002B2CF9AE}" pid="17" name="TYPE_ABS_DATE">
    <vt:lpwstr>380020160907</vt:lpwstr>
  </property>
  <property fmtid="{D5CDD505-2E9C-101B-9397-08002B2CF9AE}" pid="18" name="TYPE_N_DATE">
    <vt:lpwstr>38020160907</vt:lpwstr>
  </property>
  <property fmtid="{D5CDD505-2E9C-101B-9397-08002B2CF9AE}" pid="19" name="WORDNUMPAGES">
    <vt:lpwstr>7</vt:lpwstr>
  </property>
</Properties>
</file>