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186"/>
        <w:gridCol w:w="3535"/>
      </w:tblGrid>
      <w:tr>
        <w:trPr>
          <w:trHeight w:val="567"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p>
            <w:pPr>
              <w:pStyle w:val="Header"/>
              <w:ind w:end="0"/>
              <w:jc w:val="center"/>
              <w:rPr>
                <w:rFonts w:ascii="Tahoma" w:hAnsi="Tahoma" w:cs="Tahoma"/>
                <w:b/>
                <w:bCs/>
                <w:color w:val="000080"/>
              </w:rPr>
            </w:pPr>
            <w:r>
              <w:rPr>
                <w:rFonts w:ascii="Tahoma" w:hAnsi="Tahoma" w:cs="Tahoma"/>
                <w:b/>
                <w:b/>
                <w:bCs/>
                <w:color w:val="000080"/>
                <w:rtl w:val="true"/>
              </w:rPr>
              <w:t>לפני כב</w:t>
            </w:r>
            <w:r>
              <w:rPr>
                <w:rFonts w:cs="Tahoma" w:ascii="Tahoma" w:hAnsi="Tahoma"/>
                <w:b/>
                <w:bCs/>
                <w:color w:val="000080"/>
                <w:rtl w:val="true"/>
              </w:rPr>
              <w:t xml:space="preserve">' </w:t>
            </w:r>
            <w:r>
              <w:rPr>
                <w:rFonts w:ascii="Tahoma" w:hAnsi="Tahoma" w:cs="Tahoma"/>
                <w:b/>
                <w:b/>
                <w:bCs/>
                <w:color w:val="000080"/>
                <w:rtl w:val="true"/>
              </w:rPr>
              <w:t>השופט אברהם רובין</w:t>
            </w:r>
          </w:p>
        </w:tc>
      </w:tr>
      <w:tr>
        <w:trPr>
          <w:trHeight w:val="337" w:hRule="atLeast"/>
        </w:trPr>
        <w:tc>
          <w:tcPr>
            <w:tcW w:w="5186" w:type="dxa"/>
            <w:tcBorders/>
          </w:tcPr>
          <w:p>
            <w:pPr>
              <w:pStyle w:val="Normal"/>
              <w:ind w:end="0"/>
              <w:jc w:val="start"/>
              <w:rPr/>
            </w:pPr>
            <w:r>
              <w:rPr>
                <w:rFonts w:cs="FrankRuehl"/>
                <w:b/>
                <w:b/>
                <w:bCs/>
                <w:sz w:val="28"/>
                <w:sz w:val="28"/>
                <w:szCs w:val="28"/>
                <w:rtl w:val="true"/>
              </w:rPr>
              <w:t>ת</w:t>
            </w:r>
            <w:r>
              <w:rPr>
                <w:rFonts w:cs="FrankRuehl"/>
                <w:b/>
                <w:bCs/>
                <w:sz w:val="28"/>
                <w:szCs w:val="28"/>
                <w:rtl w:val="true"/>
              </w:rPr>
              <w:t>"</w:t>
            </w:r>
            <w:r>
              <w:rPr>
                <w:rFonts w:cs="FrankRuehl"/>
                <w:b/>
                <w:b/>
                <w:bCs/>
                <w:sz w:val="28"/>
                <w:sz w:val="28"/>
                <w:szCs w:val="28"/>
                <w:rtl w:val="true"/>
              </w:rPr>
              <w:t>פ</w:t>
            </w:r>
            <w:r>
              <w:rPr>
                <w:rFonts w:cs="Times New Roman"/>
                <w:b/>
                <w:b/>
                <w:bCs/>
                <w:sz w:val="28"/>
                <w:sz w:val="28"/>
                <w:szCs w:val="28"/>
                <w:rtl w:val="true"/>
              </w:rPr>
              <w:t xml:space="preserve"> </w:t>
            </w:r>
            <w:r>
              <w:rPr>
                <w:rFonts w:cs="FrankRuehl"/>
                <w:b/>
                <w:bCs/>
                <w:sz w:val="28"/>
                <w:szCs w:val="28"/>
              </w:rPr>
              <w:t>42291-02-16</w:t>
            </w:r>
            <w:r>
              <w:rPr>
                <w:rFonts w:cs="FrankRuehl"/>
                <w:b/>
                <w:bCs/>
                <w:sz w:val="28"/>
                <w:szCs w:val="28"/>
                <w:rtl w:val="true"/>
              </w:rPr>
              <w:t xml:space="preserve"> </w:t>
            </w:r>
            <w:r>
              <w:rPr>
                <w:rFonts w:cs="FrankRuehl"/>
                <w:b/>
                <w:b/>
                <w:bCs/>
                <w:sz w:val="28"/>
                <w:sz w:val="28"/>
                <w:szCs w:val="28"/>
                <w:rtl w:val="true"/>
              </w:rPr>
              <w:t>מדינת</w:t>
            </w:r>
            <w:r>
              <w:rPr>
                <w:rFonts w:cs="Times New Roman"/>
                <w:b/>
                <w:b/>
                <w:bCs/>
                <w:sz w:val="28"/>
                <w:sz w:val="28"/>
                <w:szCs w:val="28"/>
                <w:rtl w:val="true"/>
              </w:rPr>
              <w:t xml:space="preserve"> </w:t>
            </w:r>
            <w:r>
              <w:rPr>
                <w:rFonts w:cs="FrankRuehl"/>
                <w:b/>
                <w:b/>
                <w:bCs/>
                <w:sz w:val="28"/>
                <w:sz w:val="28"/>
                <w:szCs w:val="28"/>
                <w:rtl w:val="true"/>
              </w:rPr>
              <w:t>ישראל</w:t>
            </w:r>
            <w:r>
              <w:rPr>
                <w:rFonts w:cs="Times New Roman"/>
                <w:b/>
                <w:b/>
                <w:bCs/>
                <w:sz w:val="28"/>
                <w:sz w:val="28"/>
                <w:szCs w:val="28"/>
                <w:rtl w:val="true"/>
              </w:rPr>
              <w:t xml:space="preserve"> </w:t>
            </w:r>
            <w:r>
              <w:rPr>
                <w:rFonts w:cs="FrankRuehl"/>
                <w:b/>
                <w:b/>
                <w:bCs/>
                <w:sz w:val="28"/>
                <w:sz w:val="28"/>
                <w:szCs w:val="28"/>
                <w:rtl w:val="true"/>
              </w:rPr>
              <w:t>נ</w:t>
            </w:r>
            <w:r>
              <w:rPr>
                <w:rFonts w:cs="FrankRuehl"/>
                <w:b/>
                <w:bCs/>
                <w:sz w:val="28"/>
                <w:szCs w:val="28"/>
                <w:rtl w:val="true"/>
              </w:rPr>
              <w:t xml:space="preserve">' </w:t>
            </w:r>
            <w:r>
              <w:rPr>
                <w:rFonts w:cs="FrankRuehl"/>
                <w:b/>
                <w:b/>
                <w:bCs/>
                <w:sz w:val="28"/>
                <w:sz w:val="28"/>
                <w:szCs w:val="28"/>
                <w:rtl w:val="true"/>
              </w:rPr>
              <w:t>דיסי</w:t>
            </w:r>
            <w:r>
              <w:rPr>
                <w:rFonts w:cs="FrankRuehl"/>
                <w:b/>
                <w:bCs/>
                <w:sz w:val="28"/>
                <w:szCs w:val="28"/>
                <w:rtl w:val="true"/>
              </w:rPr>
              <w:t>(</w:t>
            </w:r>
            <w:r>
              <w:rPr>
                <w:rFonts w:cs="FrankRuehl"/>
                <w:b/>
                <w:b/>
                <w:bCs/>
                <w:sz w:val="28"/>
                <w:sz w:val="28"/>
                <w:szCs w:val="28"/>
                <w:rtl w:val="true"/>
              </w:rPr>
              <w:t>עצור</w:t>
            </w:r>
            <w:r>
              <w:rPr>
                <w:rFonts w:cs="Times New Roman"/>
                <w:b/>
                <w:b/>
                <w:bCs/>
                <w:sz w:val="28"/>
                <w:sz w:val="28"/>
                <w:szCs w:val="28"/>
                <w:rtl w:val="true"/>
              </w:rPr>
              <w:t xml:space="preserve"> </w:t>
            </w:r>
            <w:r>
              <w:rPr>
                <w:rFonts w:cs="FrankRuehl"/>
                <w:b/>
                <w:b/>
                <w:bCs/>
                <w:sz w:val="28"/>
                <w:sz w:val="28"/>
                <w:szCs w:val="28"/>
                <w:rtl w:val="true"/>
              </w:rPr>
              <w:t>בפיקוח</w:t>
            </w:r>
            <w:r>
              <w:rPr>
                <w:rFonts w:cs="FrankRuehl"/>
                <w:b/>
                <w:bCs/>
                <w:sz w:val="28"/>
                <w:szCs w:val="28"/>
                <w:rtl w:val="true"/>
              </w:rPr>
              <w:t>)</w:t>
            </w:r>
          </w:p>
          <w:p>
            <w:pPr>
              <w:pStyle w:val="Header"/>
              <w:ind w:end="0"/>
              <w:jc w:val="start"/>
              <w:rPr>
                <w:rFonts w:cs="FrankRuehl"/>
                <w:b/>
                <w:bCs/>
                <w:sz w:val="28"/>
                <w:szCs w:val="28"/>
              </w:rPr>
            </w:pPr>
            <w:r>
              <w:rPr>
                <w:rFonts w:cs="FrankRuehl"/>
                <w:b/>
                <w:bCs/>
                <w:sz w:val="28"/>
                <w:szCs w:val="28"/>
                <w:rtl w:val="true"/>
              </w:rPr>
            </w:r>
          </w:p>
        </w:tc>
        <w:tc>
          <w:tcPr>
            <w:tcW w:w="353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ascii="Arial" w:hAnsi="Arial" w:cs="Arial"/>
          <w:sz w:val="28"/>
          <w:szCs w:val="28"/>
        </w:rPr>
      </w:pPr>
      <w:r>
        <w:rPr>
          <w:rFonts w:cs="Arial" w:ascii="Arial" w:hAnsi="Arial"/>
          <w:sz w:val="28"/>
          <w:szCs w:val="28"/>
          <w:rtl w:val="true"/>
        </w:rPr>
      </w:r>
    </w:p>
    <w:tbl>
      <w:tblPr>
        <w:bidiVisual w:val="true"/>
        <w:tblW w:w="8802" w:type="dxa"/>
        <w:jc w:val="start"/>
        <w:tblInd w:w="-728" w:type="dxa"/>
        <w:tblLayout w:type="fixed"/>
        <w:tblCellMar>
          <w:top w:w="0" w:type="dxa"/>
          <w:start w:w="108" w:type="dxa"/>
          <w:bottom w:w="0" w:type="dxa"/>
          <w:end w:w="108" w:type="dxa"/>
        </w:tblCellMar>
      </w:tblPr>
      <w:tblGrid>
        <w:gridCol w:w="2880"/>
        <w:gridCol w:w="5922"/>
      </w:tblGrid>
      <w:tr>
        <w:trPr/>
        <w:tc>
          <w:tcPr>
            <w:tcW w:w="2880" w:type="dxa"/>
            <w:tcBorders/>
          </w:tcPr>
          <w:p>
            <w:pPr>
              <w:pStyle w:val="Normal"/>
              <w:spacing w:lineRule="auto" w:line="360"/>
              <w:ind w:start="26" w:end="0"/>
              <w:jc w:val="start"/>
              <w:rPr>
                <w:b/>
                <w:bCs/>
                <w:sz w:val="28"/>
                <w:szCs w:val="28"/>
              </w:rPr>
            </w:pPr>
            <w:bookmarkStart w:id="1" w:name="FirstAppellant"/>
            <w:bookmarkEnd w:id="1"/>
            <w:r>
              <w:rPr>
                <w:b/>
                <w:b/>
                <w:bCs/>
                <w:sz w:val="28"/>
                <w:sz w:val="28"/>
                <w:szCs w:val="28"/>
                <w:rtl w:val="true"/>
              </w:rPr>
              <w:t>המאשימה</w:t>
            </w:r>
          </w:p>
        </w:tc>
        <w:tc>
          <w:tcPr>
            <w:tcW w:w="5922" w:type="dxa"/>
            <w:tcBorders/>
          </w:tcPr>
          <w:p>
            <w:pPr>
              <w:pStyle w:val="Normal"/>
              <w:spacing w:lineRule="auto" w:line="360"/>
              <w:ind w:end="0"/>
              <w:jc w:val="start"/>
              <w:rPr>
                <w:b/>
                <w:bCs/>
                <w:sz w:val="28"/>
                <w:szCs w:val="28"/>
              </w:rPr>
            </w:pPr>
            <w:r>
              <w:rPr>
                <w:rFonts w:cs="Times New Roman"/>
                <w:b/>
                <w:bCs/>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p>
        </w:tc>
      </w:tr>
      <w:tr>
        <w:trPr/>
        <w:tc>
          <w:tcPr>
            <w:tcW w:w="8802" w:type="dxa"/>
            <w:gridSpan w:val="2"/>
            <w:tcBorders/>
          </w:tcPr>
          <w:p>
            <w:pPr>
              <w:pStyle w:val="Normal"/>
              <w:snapToGrid w:val="false"/>
              <w:spacing w:lineRule="auto" w:line="360"/>
              <w:ind w:end="0"/>
              <w:jc w:val="both"/>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ascii="Arial" w:hAnsi="Arial" w:cs="Arial"/>
                <w:b/>
                <w:b/>
                <w:bCs/>
                <w:sz w:val="28"/>
                <w:sz w:val="28"/>
                <w:szCs w:val="28"/>
                <w:rtl w:val="true"/>
              </w:rPr>
              <w:t>נגד</w:t>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tc>
      </w:tr>
      <w:tr>
        <w:trPr/>
        <w:tc>
          <w:tcPr>
            <w:tcW w:w="2880" w:type="dxa"/>
            <w:tcBorders/>
          </w:tcPr>
          <w:p>
            <w:pPr>
              <w:pStyle w:val="Normal"/>
              <w:spacing w:lineRule="auto" w:line="360"/>
              <w:ind w:start="26" w:end="0"/>
              <w:jc w:val="start"/>
              <w:rPr>
                <w:b/>
                <w:bCs/>
                <w:sz w:val="28"/>
                <w:szCs w:val="28"/>
              </w:rPr>
            </w:pPr>
            <w:r>
              <w:rPr>
                <w:b/>
                <w:b/>
                <w:bCs/>
                <w:sz w:val="28"/>
                <w:sz w:val="28"/>
                <w:szCs w:val="28"/>
                <w:rtl w:val="true"/>
              </w:rPr>
              <w:t>הנאשם</w:t>
            </w:r>
          </w:p>
        </w:tc>
        <w:tc>
          <w:tcPr>
            <w:tcW w:w="5922" w:type="dxa"/>
            <w:tcBorders/>
          </w:tcPr>
          <w:p>
            <w:pPr>
              <w:pStyle w:val="Normal"/>
              <w:spacing w:lineRule="auto" w:line="360"/>
              <w:ind w:end="0"/>
              <w:jc w:val="start"/>
              <w:rPr>
                <w:b/>
                <w:bCs/>
                <w:sz w:val="28"/>
                <w:szCs w:val="28"/>
              </w:rPr>
            </w:pPr>
            <w:r>
              <w:rPr>
                <w:b/>
                <w:b/>
                <w:bCs/>
                <w:sz w:val="28"/>
                <w:sz w:val="28"/>
                <w:szCs w:val="28"/>
                <w:rtl w:val="true"/>
              </w:rPr>
              <w:t>מוחמד</w:t>
            </w:r>
            <w:r>
              <w:rPr>
                <w:rFonts w:cs="Times New Roman"/>
                <w:b/>
                <w:b/>
                <w:bCs/>
                <w:sz w:val="28"/>
                <w:sz w:val="28"/>
                <w:szCs w:val="28"/>
                <w:rtl w:val="true"/>
              </w:rPr>
              <w:t xml:space="preserve"> </w:t>
            </w:r>
            <w:r>
              <w:rPr>
                <w:b/>
                <w:b/>
                <w:bCs/>
                <w:sz w:val="28"/>
                <w:sz w:val="28"/>
                <w:szCs w:val="28"/>
                <w:rtl w:val="true"/>
              </w:rPr>
              <w:t>דיסי</w:t>
            </w:r>
            <w:r>
              <w:rPr>
                <w:rFonts w:cs="Times New Roman"/>
                <w:b/>
                <w:b/>
                <w:bCs/>
                <w:sz w:val="28"/>
                <w:sz w:val="28"/>
                <w:szCs w:val="28"/>
                <w:rtl w:val="true"/>
              </w:rPr>
              <w:t xml:space="preserve"> </w:t>
            </w:r>
            <w:r>
              <w:rPr>
                <w:b/>
                <w:b/>
                <w:bCs/>
                <w:sz w:val="28"/>
                <w:sz w:val="28"/>
                <w:szCs w:val="28"/>
                <w:rtl w:val="true"/>
              </w:rPr>
              <w:t>ת</w:t>
            </w:r>
            <w:r>
              <w:rPr>
                <w:b/>
                <w:bCs/>
                <w:sz w:val="28"/>
                <w:szCs w:val="28"/>
                <w:rtl w:val="true"/>
              </w:rPr>
              <w:t>.</w:t>
            </w:r>
            <w:r>
              <w:rPr>
                <w:b/>
                <w:b/>
                <w:bCs/>
                <w:sz w:val="28"/>
                <w:sz w:val="28"/>
                <w:szCs w:val="28"/>
                <w:rtl w:val="true"/>
              </w:rPr>
              <w:t>ז</w:t>
            </w:r>
            <w:r>
              <w:rPr>
                <w:b/>
                <w:bCs/>
                <w:sz w:val="28"/>
                <w:szCs w:val="28"/>
                <w:rtl w:val="true"/>
              </w:rPr>
              <w:t xml:space="preserve">. </w:t>
            </w:r>
            <w:r>
              <w:rPr>
                <w:b/>
                <w:bCs/>
                <w:sz w:val="28"/>
                <w:szCs w:val="28"/>
              </w:rPr>
              <w:t>xxxxxxxxx</w:t>
            </w:r>
          </w:p>
        </w:tc>
      </w:tr>
    </w:tbl>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6">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7">
        <w:r>
          <w:rPr>
            <w:rStyle w:val="Hyperlink"/>
            <w:rFonts w:cs="FrankRuehl" w:ascii="FrankRuehl" w:hAnsi="FrankRuehl"/>
          </w:rPr>
          <w:t>144</w:t>
        </w:r>
      </w:hyperlink>
      <w:r>
        <w:rPr>
          <w:rFonts w:cs="FrankRuehl" w:ascii="FrankRuehl" w:hAnsi="FrankRuehl"/>
          <w:color w:val="0000FF"/>
          <w:u w:val="single"/>
          <w:rtl w:val="true"/>
        </w:rPr>
        <w:t xml:space="preserve">, </w:t>
      </w:r>
      <w:hyperlink r:id="rId8">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Pr>
          <w:t>2</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start"/>
        <w:rPr>
          <w:rFonts w:ascii="Arial" w:hAnsi="Arial" w:cs="Arial"/>
          <w:sz w:val="28"/>
          <w:szCs w:val="28"/>
        </w:rPr>
      </w:pPr>
      <w:r>
        <w:rPr>
          <w:rFonts w:cs="Arial" w:ascii="Arial" w:hAnsi="Arial"/>
          <w:sz w:val="28"/>
          <w:szCs w:val="28"/>
          <w:rtl w:val="true"/>
        </w:rPr>
      </w:r>
      <w:bookmarkStart w:id="4" w:name="LawTable_End"/>
      <w:bookmarkStart w:id="5" w:name="LawTable_End"/>
      <w:bookmarkEnd w:id="5"/>
    </w:p>
    <w:p>
      <w:pPr>
        <w:pStyle w:val="Normal"/>
        <w:ind w:end="0"/>
        <w:jc w:val="start"/>
        <w:rPr>
          <w:rFonts w:ascii="Arial" w:hAnsi="Arial" w:cs="Arial"/>
          <w:sz w:val="28"/>
          <w:szCs w:val="28"/>
        </w:rPr>
      </w:pPr>
      <w:r>
        <w:rPr>
          <w:rFonts w:cs="Arial" w:ascii="Arial" w:hAnsi="Arial"/>
          <w:sz w:val="28"/>
          <w:szCs w:val="28"/>
          <w:rtl w:val="true"/>
        </w:rPr>
      </w:r>
    </w:p>
    <w:p>
      <w:pPr>
        <w:pStyle w:val="Normal"/>
        <w:ind w:end="0"/>
        <w:jc w:val="start"/>
        <w:rPr>
          <w:rFonts w:ascii="Arial" w:hAnsi="Arial" w:cs="Arial"/>
          <w:sz w:val="28"/>
          <w:szCs w:val="28"/>
        </w:rPr>
      </w:pPr>
      <w:r>
        <w:rPr>
          <w:rFonts w:cs="Arial" w:ascii="Arial" w:hAnsi="Aria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6"/>
                <w:szCs w:val="36"/>
                <w:u w:val="single"/>
              </w:rPr>
            </w:pPr>
            <w:bookmarkStart w:id="6" w:name="PsakDin"/>
            <w:bookmarkEnd w:id="6"/>
            <w:r>
              <w:rPr>
                <w:rFonts w:ascii="Arial" w:hAnsi="Arial" w:cs="FrankRuehl"/>
                <w:b/>
                <w:b/>
                <w:bCs/>
                <w:sz w:val="36"/>
                <w:sz w:val="36"/>
                <w:szCs w:val="36"/>
                <w:u w:val="single"/>
                <w:rtl w:val="true"/>
              </w:rPr>
              <w:t>גזר</w:t>
            </w:r>
            <w:r>
              <w:rPr>
                <w:rFonts w:ascii="Arial" w:hAnsi="Arial" w:eastAsia="Arial" w:cs="Arial"/>
                <w:b/>
                <w:b/>
                <w:bCs/>
                <w:sz w:val="36"/>
                <w:sz w:val="36"/>
                <w:szCs w:val="36"/>
                <w:u w:val="single"/>
                <w:rtl w:val="true"/>
              </w:rPr>
              <w:t xml:space="preserve"> </w:t>
            </w:r>
            <w:r>
              <w:rPr>
                <w:rFonts w:ascii="Arial" w:hAnsi="Arial" w:cs="FrankRuehl"/>
                <w:b/>
                <w:b/>
                <w:bCs/>
                <w:sz w:val="36"/>
                <w:sz w:val="36"/>
                <w:szCs w:val="36"/>
                <w:u w:val="single"/>
                <w:rtl w:val="true"/>
              </w:rPr>
              <w:t>דין</w:t>
            </w:r>
          </w:p>
          <w:p>
            <w:pPr>
              <w:pStyle w:val="Normal"/>
              <w:ind w:end="0"/>
              <w:jc w:val="center"/>
              <w:rPr>
                <w:rFonts w:ascii="Arial" w:hAnsi="Arial" w:cs="FrankRuehl"/>
                <w:b/>
                <w:bCs/>
                <w:sz w:val="36"/>
                <w:szCs w:val="36"/>
                <w:u w:val="single"/>
              </w:rPr>
            </w:pPr>
            <w:r>
              <w:rPr>
                <w:rFonts w:cs="FrankRuehl" w:ascii="Arial" w:hAnsi="Arial"/>
                <w:b/>
                <w:bCs/>
                <w:sz w:val="36"/>
                <w:szCs w:val="36"/>
                <w:u w:val="single"/>
                <w:rtl w:val="true"/>
              </w:rPr>
            </w:r>
          </w:p>
        </w:tc>
      </w:tr>
    </w:tbl>
    <w:p>
      <w:pPr>
        <w:pStyle w:val="Normal"/>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hanging="720" w:start="720" w:end="0"/>
        <w:jc w:val="both"/>
        <w:rPr/>
      </w:pPr>
      <w:r>
        <w:rPr/>
        <w:t>1</w:t>
      </w:r>
      <w:r>
        <w:rPr>
          <w:rtl w:val="true"/>
        </w:rPr>
        <w:t>.</w:t>
        <w:tab/>
      </w:r>
      <w:bookmarkStart w:id="7" w:name="ABSTRACT_START"/>
      <w:bookmarkEnd w:id="7"/>
      <w:r>
        <w:rPr>
          <w:rtl w:val="true"/>
        </w:rPr>
        <w:t>ביום</w:t>
      </w:r>
      <w:r>
        <w:rPr>
          <w:rFonts w:cs="Times New Roman"/>
          <w:rtl w:val="true"/>
        </w:rPr>
        <w:t xml:space="preserve"> </w:t>
      </w:r>
      <w:r>
        <w:rPr/>
        <w:t>12.8.18</w:t>
      </w:r>
      <w:r>
        <w:rPr>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רכישה</w:t>
      </w:r>
      <w:r>
        <w:rPr>
          <w:rFonts w:cs="Times New Roman"/>
          <w:rtl w:val="true"/>
        </w:rPr>
        <w:t xml:space="preserve"> </w:t>
      </w:r>
      <w:r>
        <w:rPr>
          <w:rtl w:val="true"/>
        </w:rPr>
        <w:t>והחזקת</w:t>
      </w:r>
      <w:r>
        <w:rPr>
          <w:rFonts w:cs="Times New Roman"/>
          <w:rtl w:val="true"/>
        </w:rPr>
        <w:t xml:space="preserve"> </w:t>
      </w:r>
      <w:r>
        <w:rPr>
          <w:rtl w:val="true"/>
        </w:rPr>
        <w:t>נשק</w:t>
      </w:r>
      <w:r>
        <w:rPr>
          <w:rFonts w:cs="Times New Roman"/>
          <w:rtl w:val="true"/>
        </w:rPr>
        <w:t xml:space="preserve"> </w:t>
      </w:r>
      <w:r>
        <w:rPr>
          <w:rtl w:val="true"/>
        </w:rPr>
        <w:t>–</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וזוכה</w:t>
      </w:r>
      <w:r>
        <w:rPr>
          <w:rFonts w:cs="Times New Roman"/>
          <w:rtl w:val="true"/>
        </w:rPr>
        <w:t xml:space="preserve"> </w:t>
      </w:r>
      <w:r>
        <w:rPr>
          <w:rtl w:val="true"/>
        </w:rPr>
        <w:t>מעבירה</w:t>
      </w:r>
      <w:r>
        <w:rPr>
          <w:rFonts w:cs="Times New Roman"/>
          <w:rtl w:val="true"/>
        </w:rPr>
        <w:t xml:space="preserve"> </w:t>
      </w:r>
      <w:r>
        <w:rPr>
          <w:rtl w:val="true"/>
        </w:rPr>
        <w:t>של</w:t>
      </w:r>
      <w:r>
        <w:rPr>
          <w:rFonts w:cs="Times New Roman"/>
          <w:rtl w:val="true"/>
        </w:rPr>
        <w:t xml:space="preserve"> </w:t>
      </w:r>
      <w:r>
        <w:rPr>
          <w:rtl w:val="true"/>
        </w:rPr>
        <w:t>עסקה</w:t>
      </w:r>
      <w:r>
        <w:rPr>
          <w:rFonts w:cs="Times New Roman"/>
          <w:rtl w:val="true"/>
        </w:rPr>
        <w:t xml:space="preserve"> </w:t>
      </w:r>
      <w:r>
        <w:rPr>
          <w:rtl w:val="true"/>
        </w:rPr>
        <w:t>אחרת</w:t>
      </w:r>
      <w:r>
        <w:rPr>
          <w:rFonts w:cs="Times New Roman"/>
          <w:rtl w:val="true"/>
        </w:rPr>
        <w:t xml:space="preserve"> </w:t>
      </w:r>
      <w:r>
        <w:rPr>
          <w:rtl w:val="true"/>
        </w:rPr>
        <w:t>בנשק</w:t>
      </w:r>
      <w:r>
        <w:rPr>
          <w:rFonts w:cs="Times New Roman"/>
          <w:rtl w:val="true"/>
        </w:rPr>
        <w:t xml:space="preserve"> </w:t>
      </w:r>
      <w:r>
        <w:rPr>
          <w:rtl w:val="true"/>
        </w:rPr>
        <w:t>–</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r>
          <w:rPr>
            <w:rStyle w:val="Hyperlink"/>
            <w:color w:val="0000FF"/>
            <w:u w:val="single"/>
            <w:rtl w:val="true"/>
          </w:rPr>
          <w:t>(</w:t>
        </w:r>
        <w:r>
          <w:rPr>
            <w:rStyle w:val="Hyperlink"/>
            <w:color w:val="0000FF"/>
            <w:u w:val="single"/>
            <w:rtl w:val="true"/>
          </w:rPr>
          <w:t>ב</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rtl w:val="true"/>
        </w:rPr>
        <w:t>עתה</w:t>
      </w:r>
      <w:r>
        <w:rPr>
          <w:rFonts w:cs="Times New Roman"/>
          <w:rtl w:val="true"/>
        </w:rPr>
        <w:t xml:space="preserve"> </w:t>
      </w:r>
      <w:r>
        <w:rPr>
          <w:rtl w:val="true"/>
        </w:rPr>
        <w:t>באה</w:t>
      </w:r>
      <w:r>
        <w:rPr>
          <w:rFonts w:cs="Times New Roman"/>
          <w:rtl w:val="true"/>
        </w:rPr>
        <w:t xml:space="preserve"> </w:t>
      </w:r>
      <w:r>
        <w:rPr>
          <w:rtl w:val="true"/>
        </w:rPr>
        <w:t>העת</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דינו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b/>
          <w:bCs/>
          <w:u w:val="single"/>
        </w:rPr>
      </w:pPr>
      <w:r>
        <w:rPr/>
        <w:t>2</w:t>
      </w:r>
      <w:r>
        <w:rPr>
          <w:rtl w:val="true"/>
        </w:rPr>
        <w:t>.</w:t>
        <w:tab/>
      </w:r>
      <w:r>
        <w:rPr>
          <w:b/>
          <w:b/>
          <w:bCs/>
          <w:u w:val="single"/>
          <w:rtl w:val="true"/>
        </w:rPr>
        <w:t>הכרעת</w:t>
      </w:r>
      <w:r>
        <w:rPr>
          <w:rFonts w:cs="Times New Roman"/>
          <w:b/>
          <w:b/>
          <w:bCs/>
          <w:u w:val="single"/>
          <w:rtl w:val="true"/>
        </w:rPr>
        <w:t xml:space="preserve"> </w:t>
      </w:r>
      <w:r>
        <w:rPr>
          <w:b/>
          <w:b/>
          <w:bCs/>
          <w:u w:val="single"/>
          <w:rtl w:val="true"/>
        </w:rPr>
        <w:t>הדין</w:t>
      </w:r>
    </w:p>
    <w:p>
      <w:pPr>
        <w:pStyle w:val="Normal"/>
        <w:spacing w:lineRule="auto" w:line="360"/>
        <w:ind w:start="720" w:end="0"/>
        <w:jc w:val="both"/>
        <w:rPr>
          <w:rFonts w:ascii="Arial" w:hAnsi="Arial" w:cs="Arial"/>
        </w:rPr>
      </w:pPr>
      <w:r>
        <w:rPr>
          <w:rtl w:val="true"/>
        </w:rPr>
        <w:t>על</w:t>
      </w:r>
      <w:r>
        <w:rPr>
          <w:rtl w:val="true"/>
        </w:rPr>
        <w:t>-</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בגינן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w:t>
      </w:r>
      <w:r>
        <w:rPr>
          <w:rFonts w:cs="Arial" w:ascii="Arial" w:hAnsi="Arial"/>
          <w:rtl w:val="true"/>
        </w:rPr>
        <w:t xml:space="preserve"> </w:t>
      </w:r>
      <w:r>
        <w:rPr>
          <w:rFonts w:ascii="Arial" w:hAnsi="Arial" w:cs="Arial"/>
          <w:rtl w:val="true"/>
        </w:rPr>
        <w:t>במועד שאיננו ידוע במדויק למאשימה</w:t>
      </w:r>
      <w:r>
        <w:rPr>
          <w:rFonts w:cs="Arial" w:ascii="Arial" w:hAnsi="Arial"/>
          <w:rtl w:val="true"/>
        </w:rPr>
        <w:t xml:space="preserve">, </w:t>
      </w:r>
      <w:r>
        <w:rPr>
          <w:rFonts w:ascii="Arial" w:hAnsi="Arial" w:cs="Arial"/>
          <w:rtl w:val="true"/>
        </w:rPr>
        <w:t xml:space="preserve">במהלך חודש מאי </w:t>
      </w:r>
      <w:r>
        <w:rPr>
          <w:rFonts w:cs="Arial" w:ascii="Arial" w:hAnsi="Arial"/>
        </w:rPr>
        <w:t>2015</w:t>
      </w:r>
      <w:r>
        <w:rPr>
          <w:rFonts w:cs="Arial" w:ascii="Arial" w:hAnsi="Arial"/>
          <w:rtl w:val="true"/>
        </w:rPr>
        <w:t xml:space="preserve">, </w:t>
      </w:r>
      <w:r>
        <w:rPr>
          <w:rFonts w:ascii="Arial" w:hAnsi="Arial" w:cs="Arial"/>
          <w:rtl w:val="true"/>
        </w:rPr>
        <w:t>פנה הנאשם לרגב עאטף אמטיר והתעניין ברכישת נשק</w:t>
      </w:r>
      <w:r>
        <w:rPr>
          <w:rFonts w:cs="Arial" w:ascii="Arial" w:hAnsi="Arial"/>
          <w:rtl w:val="true"/>
        </w:rPr>
        <w:t xml:space="preserve">. </w:t>
      </w:r>
      <w:r>
        <w:rPr>
          <w:rFonts w:ascii="Arial" w:hAnsi="Arial" w:cs="Arial"/>
          <w:rtl w:val="true"/>
        </w:rPr>
        <w:t>במועד אחר שאינו ידוע במדויק למאשימה</w:t>
      </w:r>
      <w:r>
        <w:rPr>
          <w:rFonts w:cs="Arial" w:ascii="Arial" w:hAnsi="Arial"/>
          <w:rtl w:val="true"/>
        </w:rPr>
        <w:t xml:space="preserve">, </w:t>
      </w:r>
      <w:r>
        <w:rPr>
          <w:rFonts w:ascii="Arial" w:hAnsi="Arial" w:cs="Arial"/>
          <w:rtl w:val="true"/>
        </w:rPr>
        <w:t xml:space="preserve">בחודש דצמבר </w:t>
      </w:r>
      <w:r>
        <w:rPr>
          <w:rFonts w:cs="Arial" w:ascii="Arial" w:hAnsi="Arial"/>
        </w:rPr>
        <w:t>2015</w:t>
      </w:r>
      <w:r>
        <w:rPr>
          <w:rFonts w:cs="Arial" w:ascii="Arial" w:hAnsi="Arial"/>
          <w:rtl w:val="true"/>
        </w:rPr>
        <w:t xml:space="preserve">, </w:t>
      </w:r>
      <w:r>
        <w:rPr>
          <w:rFonts w:ascii="Arial" w:hAnsi="Arial" w:cs="Arial"/>
          <w:rtl w:val="true"/>
        </w:rPr>
        <w:t xml:space="preserve">פנה נעמאן מחטוב לנאשם והציע למכור לו נשק אוטומטי מסוג </w:t>
      </w:r>
      <w:r>
        <w:rPr>
          <w:rFonts w:ascii="Arial" w:hAnsi="Arial" w:cs="Arial"/>
          <w:rtl w:val="true"/>
        </w:rPr>
        <w:t xml:space="preserve">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קצר</w:t>
      </w:r>
      <w:r>
        <w:rPr>
          <w:rFonts w:cs="Arial" w:ascii="Arial" w:hAnsi="Arial"/>
          <w:rtl w:val="true"/>
        </w:rPr>
        <w:t xml:space="preserve">. </w:t>
      </w:r>
      <w:r>
        <w:rPr>
          <w:rFonts w:ascii="Arial" w:hAnsi="Arial" w:cs="Arial"/>
          <w:rtl w:val="true"/>
        </w:rPr>
        <w:t>הנאשם נפגש עם נעמאן ורגב בביתו של נעמאן</w:t>
      </w:r>
      <w:r>
        <w:rPr>
          <w:rFonts w:cs="Arial" w:ascii="Arial" w:hAnsi="Arial"/>
          <w:rtl w:val="true"/>
        </w:rPr>
        <w:t xml:space="preserve">, </w:t>
      </w:r>
      <w:r>
        <w:rPr>
          <w:rFonts w:ascii="Arial" w:hAnsi="Arial" w:cs="Arial"/>
          <w:rtl w:val="true"/>
        </w:rPr>
        <w:t xml:space="preserve">ושם הסכים הנאשם לרכוש את הנשק תמורת </w:t>
      </w:r>
      <w:r>
        <w:rPr>
          <w:rFonts w:cs="Arial" w:ascii="Arial" w:hAnsi="Arial"/>
        </w:rPr>
        <w:t>64,000</w:t>
      </w:r>
      <w:r>
        <w:rPr>
          <w:rFonts w:cs="Arial" w:ascii="Arial" w:hAnsi="Arial"/>
          <w:rtl w:val="true"/>
        </w:rPr>
        <w:t xml:space="preserve"> ₪. </w:t>
      </w:r>
      <w:r>
        <w:rPr>
          <w:rFonts w:ascii="Arial" w:hAnsi="Arial" w:cs="Arial"/>
          <w:rtl w:val="true"/>
        </w:rPr>
        <w:t>למחרת הגיעו רגב ונעמאן לביתו של הנאשם</w:t>
      </w:r>
      <w:r>
        <w:rPr>
          <w:rFonts w:cs="Arial" w:ascii="Arial" w:hAnsi="Arial"/>
          <w:rtl w:val="true"/>
        </w:rPr>
        <w:t xml:space="preserve">, </w:t>
      </w:r>
      <w:r>
        <w:rPr>
          <w:rFonts w:ascii="Arial" w:hAnsi="Arial" w:cs="Arial"/>
          <w:rtl w:val="true"/>
        </w:rPr>
        <w:t xml:space="preserve">שם מסרו לו את הנשק ומחסנית והנאשם שילם להם את הסכום של </w:t>
      </w:r>
      <w:r>
        <w:rPr>
          <w:rFonts w:cs="Arial" w:ascii="Arial" w:hAnsi="Arial"/>
        </w:rPr>
        <w:t>64,000</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במועד שאינו ידוע במדויק למאשימה</w:t>
      </w:r>
      <w:r>
        <w:rPr>
          <w:rFonts w:cs="Arial" w:ascii="Arial" w:hAnsi="Arial"/>
          <w:rtl w:val="true"/>
        </w:rPr>
        <w:t xml:space="preserve">, </w:t>
      </w:r>
      <w:r>
        <w:rPr>
          <w:rFonts w:ascii="Arial" w:hAnsi="Arial" w:cs="Arial"/>
          <w:rtl w:val="true"/>
        </w:rPr>
        <w:t xml:space="preserve">במהלך חודש ינואר </w:t>
      </w:r>
      <w:r>
        <w:rPr>
          <w:rFonts w:cs="Arial" w:ascii="Arial" w:hAnsi="Arial"/>
        </w:rPr>
        <w:t>2016</w:t>
      </w:r>
      <w:r>
        <w:rPr>
          <w:rFonts w:cs="Arial" w:ascii="Arial" w:hAnsi="Arial"/>
          <w:rtl w:val="true"/>
        </w:rPr>
        <w:t xml:space="preserve">, </w:t>
      </w:r>
      <w:r>
        <w:rPr>
          <w:rFonts w:ascii="Arial" w:hAnsi="Arial" w:cs="Arial"/>
          <w:rtl w:val="true"/>
        </w:rPr>
        <w:t xml:space="preserve">פנה רגב לנאשם והציע לו לקנות נשק חדיש יותר מזה שיש בידו  </w:t>
      </w:r>
      <w:r>
        <w:rPr>
          <w:rFonts w:cs="Arial" w:ascii="Arial" w:hAnsi="Arial"/>
          <w:rtl w:val="true"/>
        </w:rPr>
        <w:t xml:space="preserve">- </w:t>
      </w:r>
      <w:r>
        <w:rPr>
          <w:rFonts w:ascii="Arial" w:hAnsi="Arial" w:cs="Arial"/>
          <w:rtl w:val="true"/>
        </w:rPr>
        <w:t xml:space="preserve">רובה סער </w:t>
      </w:r>
      <w:r>
        <w:rPr>
          <w:rFonts w:cs="Arial" w:ascii="Arial" w:hAnsi="Arial"/>
        </w:rPr>
        <w:t>4</w:t>
      </w:r>
      <w:r>
        <w:rPr>
          <w:rFonts w:cs="Arial" w:ascii="Arial" w:hAnsi="Arial"/>
        </w:rPr>
        <w:t>M</w:t>
      </w:r>
      <w:r>
        <w:rPr>
          <w:rFonts w:cs="Arial" w:ascii="Arial" w:hAnsi="Arial"/>
          <w:rtl w:val="true"/>
        </w:rPr>
        <w:t xml:space="preserve"> - </w:t>
      </w:r>
      <w:r>
        <w:rPr>
          <w:rFonts w:ascii="Arial" w:hAnsi="Arial" w:cs="Arial"/>
          <w:rtl w:val="true"/>
        </w:rPr>
        <w:t xml:space="preserve">תמורת </w:t>
      </w:r>
      <w:r>
        <w:rPr>
          <w:rFonts w:cs="Arial" w:ascii="Arial" w:hAnsi="Arial"/>
        </w:rPr>
        <w:t>85,000</w:t>
      </w:r>
      <w:r>
        <w:rPr>
          <w:rFonts w:cs="Arial" w:ascii="Arial" w:hAnsi="Arial"/>
          <w:rtl w:val="true"/>
        </w:rPr>
        <w:t xml:space="preserve"> ₪. </w:t>
      </w:r>
      <w:r>
        <w:rPr>
          <w:rFonts w:ascii="Arial" w:hAnsi="Arial" w:cs="Arial"/>
          <w:rtl w:val="true"/>
        </w:rPr>
        <w:t xml:space="preserve">הנאשם הסכים והציע כי תמורת רובה הסער הוא ימסור חזרה את כלי הנשק מסוג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שיש ברשותו וישלם את ההפרש</w:t>
      </w:r>
      <w:r>
        <w:rPr>
          <w:rFonts w:cs="Arial" w:ascii="Arial" w:hAnsi="Arial"/>
          <w:rtl w:val="true"/>
        </w:rPr>
        <w:t xml:space="preserve">. </w:t>
      </w:r>
      <w:r>
        <w:rPr>
          <w:rFonts w:ascii="Arial" w:hAnsi="Arial" w:cs="Arial"/>
          <w:rtl w:val="true"/>
        </w:rPr>
        <w:t xml:space="preserve">רגב הסכים להצעת הנאשם ובמועד שאיננו ידוע במדויק למאשימה קיבל הנאשם את הנשק מסוג </w:t>
      </w:r>
      <w:r>
        <w:rPr>
          <w:rFonts w:cs="Arial" w:ascii="Arial" w:hAnsi="Arial"/>
        </w:rPr>
        <w:t>4</w:t>
      </w:r>
      <w:r>
        <w:rPr>
          <w:rFonts w:cs="Arial" w:ascii="Arial" w:hAnsi="Arial"/>
        </w:rPr>
        <w:t>M</w:t>
      </w:r>
      <w:r>
        <w:rPr>
          <w:rFonts w:cs="Arial" w:ascii="Arial" w:hAnsi="Arial"/>
          <w:rtl w:val="true"/>
        </w:rPr>
        <w:t xml:space="preserve">, </w:t>
      </w:r>
      <w:r>
        <w:rPr>
          <w:rFonts w:ascii="Arial" w:hAnsi="Arial" w:cs="Arial"/>
          <w:rtl w:val="true"/>
        </w:rPr>
        <w:t xml:space="preserve">ומסר תמורתו את הנשק מסוג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 xml:space="preserve">וכן סכום של </w:t>
      </w:r>
      <w:r>
        <w:rPr>
          <w:rFonts w:cs="Arial" w:ascii="Arial" w:hAnsi="Arial"/>
        </w:rPr>
        <w:t>18,000</w:t>
      </w:r>
      <w:r>
        <w:rPr>
          <w:rFonts w:cs="Arial" w:ascii="Arial" w:hAnsi="Arial"/>
          <w:rtl w:val="true"/>
        </w:rPr>
        <w:t xml:space="preserve"> ₪.</w:t>
      </w:r>
    </w:p>
    <w:p>
      <w:pPr>
        <w:pStyle w:val="Normal"/>
        <w:spacing w:lineRule="auto" w:line="360"/>
        <w:ind w:start="720" w:end="0"/>
        <w:jc w:val="both"/>
        <w:rPr>
          <w:rFonts w:ascii="Arial" w:hAnsi="Arial" w:cs="Arial"/>
        </w:rPr>
      </w:pPr>
      <w:bookmarkStart w:id="8" w:name="ABSTRACT_END"/>
      <w:bookmarkEnd w:id="8"/>
      <w:r>
        <w:rPr>
          <w:rFonts w:ascii="Arial" w:hAnsi="Arial" w:cs="Arial"/>
          <w:rtl w:val="true"/>
        </w:rPr>
        <w:t>כמה ימים לאחר מכן</w:t>
      </w:r>
      <w:r>
        <w:rPr>
          <w:rFonts w:cs="Arial" w:ascii="Arial" w:hAnsi="Arial"/>
          <w:rtl w:val="true"/>
        </w:rPr>
        <w:t xml:space="preserve">, </w:t>
      </w:r>
      <w:r>
        <w:rPr>
          <w:rFonts w:ascii="Arial" w:hAnsi="Arial" w:cs="Arial"/>
          <w:rtl w:val="true"/>
        </w:rPr>
        <w:t>במועד שאיננו ידוע למאשימה</w:t>
      </w:r>
      <w:r>
        <w:rPr>
          <w:rFonts w:cs="Arial" w:ascii="Arial" w:hAnsi="Arial"/>
          <w:rtl w:val="true"/>
        </w:rPr>
        <w:t xml:space="preserve">, </w:t>
      </w:r>
      <w:r>
        <w:rPr>
          <w:rFonts w:ascii="Arial" w:hAnsi="Arial" w:cs="Arial"/>
          <w:rtl w:val="true"/>
        </w:rPr>
        <w:t>ביקש הנאשם מרגב לבטל את העסקה</w:t>
      </w:r>
      <w:r>
        <w:rPr>
          <w:rFonts w:cs="Arial" w:ascii="Arial" w:hAnsi="Arial"/>
          <w:rtl w:val="true"/>
        </w:rPr>
        <w:t xml:space="preserve">, </w:t>
      </w:r>
      <w:r>
        <w:rPr>
          <w:rFonts w:ascii="Arial" w:hAnsi="Arial" w:cs="Arial"/>
          <w:rtl w:val="true"/>
        </w:rPr>
        <w:t xml:space="preserve">ולהחזיר לרגב את הנשק מסוג </w:t>
      </w:r>
      <w:r>
        <w:rPr>
          <w:rFonts w:cs="Arial" w:ascii="Arial" w:hAnsi="Arial"/>
        </w:rPr>
        <w:t>4</w:t>
      </w:r>
      <w:r>
        <w:rPr>
          <w:rFonts w:cs="Arial" w:ascii="Arial" w:hAnsi="Arial"/>
        </w:rPr>
        <w:t>M</w:t>
      </w:r>
      <w:r>
        <w:rPr>
          <w:rFonts w:cs="Arial" w:ascii="Arial" w:hAnsi="Arial"/>
          <w:rtl w:val="true"/>
        </w:rPr>
        <w:t xml:space="preserve"> </w:t>
      </w:r>
      <w:r>
        <w:rPr>
          <w:rFonts w:ascii="Arial" w:hAnsi="Arial" w:cs="Arial"/>
          <w:rtl w:val="true"/>
        </w:rPr>
        <w:t xml:space="preserve">תמורת קבלת כלי הנשק מסוג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חזרה</w:t>
      </w:r>
      <w:r>
        <w:rPr>
          <w:rFonts w:cs="Arial" w:ascii="Arial" w:hAnsi="Arial"/>
          <w:rtl w:val="true"/>
        </w:rPr>
        <w:t xml:space="preserve">, </w:t>
      </w:r>
      <w:r>
        <w:rPr>
          <w:rFonts w:ascii="Arial" w:hAnsi="Arial" w:cs="Arial"/>
          <w:rtl w:val="true"/>
        </w:rPr>
        <w:t xml:space="preserve">וכן החזר של הסכום של </w:t>
      </w:r>
      <w:r>
        <w:rPr>
          <w:rFonts w:cs="Arial" w:ascii="Arial" w:hAnsi="Arial"/>
        </w:rPr>
        <w:t>18,000</w:t>
      </w:r>
      <w:r>
        <w:rPr>
          <w:rFonts w:cs="Arial" w:ascii="Arial" w:hAnsi="Arial"/>
          <w:rtl w:val="true"/>
        </w:rPr>
        <w:t xml:space="preserve"> ₪ </w:t>
      </w:r>
      <w:r>
        <w:rPr>
          <w:rFonts w:ascii="Arial" w:hAnsi="Arial" w:cs="Arial"/>
          <w:rtl w:val="true"/>
        </w:rPr>
        <w:t>ששילם הנאשם</w:t>
      </w:r>
      <w:r>
        <w:rPr>
          <w:rFonts w:cs="Arial" w:ascii="Arial" w:hAnsi="Arial"/>
          <w:rtl w:val="true"/>
        </w:rPr>
        <w:t xml:space="preserve">. </w:t>
      </w:r>
      <w:r>
        <w:rPr>
          <w:rFonts w:ascii="Arial" w:hAnsi="Arial" w:cs="Arial"/>
          <w:rtl w:val="true"/>
        </w:rPr>
        <w:t>רגב הסכים לבקשה</w:t>
      </w:r>
      <w:r>
        <w:rPr>
          <w:rFonts w:cs="Arial" w:ascii="Arial" w:hAnsi="Arial"/>
          <w:rtl w:val="true"/>
        </w:rPr>
        <w:t xml:space="preserve">, </w:t>
      </w:r>
      <w:r>
        <w:rPr>
          <w:rFonts w:ascii="Arial" w:hAnsi="Arial" w:cs="Arial"/>
          <w:rtl w:val="true"/>
        </w:rPr>
        <w:t xml:space="preserve">החזיר לנאשם את כלי הנשק מסוג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 xml:space="preserve">לקח חזרה את כלי הנשק מסוג </w:t>
      </w:r>
      <w:r>
        <w:rPr>
          <w:rFonts w:cs="Arial" w:ascii="Arial" w:hAnsi="Arial"/>
        </w:rPr>
        <w:t>4</w:t>
      </w:r>
      <w:r>
        <w:rPr>
          <w:rFonts w:cs="Arial" w:ascii="Arial" w:hAnsi="Arial"/>
        </w:rPr>
        <w:t>M</w:t>
      </w:r>
      <w:r>
        <w:rPr>
          <w:rFonts w:cs="Arial" w:ascii="Arial" w:hAnsi="Arial"/>
          <w:rtl w:val="true"/>
        </w:rPr>
        <w:t xml:space="preserve"> </w:t>
      </w:r>
      <w:r>
        <w:rPr>
          <w:rFonts w:ascii="Arial" w:hAnsi="Arial" w:cs="Arial"/>
          <w:rtl w:val="true"/>
        </w:rPr>
        <w:t>וכן החזיר לנאשם חלק מכספו</w:t>
      </w:r>
      <w:r>
        <w:rPr>
          <w:rFonts w:cs="Arial" w:ascii="Arial" w:hAnsi="Arial"/>
          <w:rtl w:val="true"/>
        </w:rPr>
        <w:t xml:space="preserve">. </w:t>
      </w:r>
      <w:r>
        <w:rPr>
          <w:rFonts w:ascii="Arial" w:hAnsi="Arial" w:cs="Arial"/>
          <w:rtl w:val="true"/>
        </w:rPr>
        <w:t xml:space="preserve">למחרת הנאשם שוחח עם רגב וביקש לתת לו את כלי הנשק מסוג </w:t>
      </w:r>
      <w:r>
        <w:rPr>
          <w:rFonts w:cs="Arial" w:ascii="Arial" w:hAnsi="Arial"/>
        </w:rPr>
        <w:t>16</w:t>
      </w:r>
      <w:r>
        <w:rPr>
          <w:rFonts w:cs="Arial" w:ascii="Arial" w:hAnsi="Arial"/>
        </w:rPr>
        <w:t>M</w:t>
      </w:r>
      <w:r>
        <w:rPr>
          <w:rFonts w:cs="Arial" w:ascii="Arial" w:hAnsi="Arial"/>
          <w:rtl w:val="true"/>
        </w:rPr>
        <w:t xml:space="preserve"> </w:t>
      </w:r>
      <w:r>
        <w:rPr>
          <w:rFonts w:ascii="Arial" w:hAnsi="Arial" w:cs="Arial"/>
          <w:rtl w:val="true"/>
        </w:rPr>
        <w:t>על מנת שהאחרון יסתיר אותו אצלו</w:t>
      </w:r>
      <w:r>
        <w:rPr>
          <w:rFonts w:cs="Arial" w:ascii="Arial" w:hAnsi="Arial"/>
          <w:rtl w:val="true"/>
        </w:rPr>
        <w:t xml:space="preserve">. </w:t>
      </w:r>
      <w:r>
        <w:rPr>
          <w:rFonts w:ascii="Arial" w:hAnsi="Arial" w:cs="Arial"/>
          <w:rtl w:val="true"/>
        </w:rPr>
        <w:t>רגב הסכים והנאשם העביר את כלי הנשק לידיו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במסגרת הכרעת הדין זוכה כאמור הנאשם מעבירה של עסקה אחרת בנשק</w:t>
      </w:r>
      <w:r>
        <w:rPr>
          <w:rFonts w:cs="Arial" w:ascii="Arial" w:hAnsi="Arial"/>
          <w:rtl w:val="true"/>
        </w:rPr>
        <w:t xml:space="preserve">, </w:t>
      </w:r>
      <w:r>
        <w:rPr>
          <w:rFonts w:ascii="Arial" w:hAnsi="Arial" w:cs="Arial"/>
          <w:rtl w:val="true"/>
        </w:rPr>
        <w:t>זאת לאחר שקבעתי כי מבט רחב על האירועים המפורטים בכתב האישום מלמד כי בכל שלבי האירוע היה הנאשם במעמד של רוכש נשק ומכאן שלפי הפסיקה הנוהגת אין מקום להרשיע אותו בעבירה של עסקה אחרת בנשק</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עניין נוסף שנדון במסגרת הכרעת הדין הוא טענת הנאשם לפיה רכש את הנשק לנוכח העובדה שבמקום מגוריו </w:t>
      </w:r>
      <w:r>
        <w:rPr>
          <w:rFonts w:ascii="Arial" w:hAnsi="Arial" w:cs="Arial"/>
          <w:rtl w:val="true"/>
        </w:rPr>
        <w:t>–</w:t>
      </w:r>
      <w:r>
        <w:rPr>
          <w:rFonts w:ascii="Arial" w:hAnsi="Arial" w:cs="Arial"/>
          <w:rtl w:val="true"/>
        </w:rPr>
        <w:t xml:space="preserve"> כפר עקב </w:t>
      </w:r>
      <w:r>
        <w:rPr>
          <w:rFonts w:ascii="Arial" w:hAnsi="Arial" w:cs="Arial"/>
          <w:rtl w:val="true"/>
        </w:rPr>
        <w:t>–</w:t>
      </w:r>
      <w:r>
        <w:rPr>
          <w:rFonts w:ascii="Arial" w:hAnsi="Arial" w:cs="Arial"/>
          <w:rtl w:val="true"/>
        </w:rPr>
        <w:t xml:space="preserve"> לא אוכפת משטרת ישראל את החוק</w:t>
      </w:r>
      <w:r>
        <w:rPr>
          <w:rFonts w:cs="Arial" w:ascii="Arial" w:hAnsi="Arial"/>
          <w:rtl w:val="true"/>
        </w:rPr>
        <w:t xml:space="preserve">, </w:t>
      </w:r>
      <w:r>
        <w:rPr>
          <w:rFonts w:ascii="Arial" w:hAnsi="Arial" w:cs="Arial"/>
          <w:rtl w:val="true"/>
        </w:rPr>
        <w:t>ועל כן</w:t>
      </w:r>
      <w:r>
        <w:rPr>
          <w:rFonts w:cs="Arial" w:ascii="Arial" w:hAnsi="Arial"/>
          <w:rtl w:val="true"/>
        </w:rPr>
        <w:t xml:space="preserve">, </w:t>
      </w:r>
      <w:r>
        <w:rPr>
          <w:rFonts w:ascii="Arial" w:hAnsi="Arial" w:cs="Arial"/>
          <w:rtl w:val="true"/>
        </w:rPr>
        <w:t>כלשונו של הנאשם</w:t>
      </w:r>
      <w:r>
        <w:rPr>
          <w:rFonts w:cs="Arial" w:ascii="Arial" w:hAnsi="Arial"/>
          <w:rtl w:val="true"/>
        </w:rPr>
        <w:t xml:space="preserve">, </w:t>
      </w:r>
      <w:r>
        <w:rPr>
          <w:rFonts w:ascii="Arial" w:hAnsi="Arial" w:cs="Arial"/>
          <w:rtl w:val="true"/>
        </w:rPr>
        <w:t xml:space="preserve">כפר עקב הוא בבחינת </w:t>
      </w:r>
      <w:r>
        <w:rPr>
          <w:rFonts w:cs="Arial" w:ascii="Arial" w:hAnsi="Arial"/>
          <w:rtl w:val="true"/>
        </w:rPr>
        <w:t>"</w:t>
      </w:r>
      <w:r>
        <w:rPr>
          <w:rFonts w:ascii="Arial" w:hAnsi="Arial" w:cs="Arial"/>
          <w:rtl w:val="true"/>
        </w:rPr>
        <w:t>ג</w:t>
      </w:r>
      <w:r>
        <w:rPr>
          <w:rFonts w:cs="Arial" w:ascii="Arial" w:hAnsi="Arial"/>
          <w:rtl w:val="true"/>
        </w:rPr>
        <w:t>'</w:t>
      </w:r>
      <w:r>
        <w:rPr>
          <w:rFonts w:ascii="Arial" w:hAnsi="Arial" w:cs="Arial"/>
          <w:rtl w:val="true"/>
        </w:rPr>
        <w:t>ונגל</w:t>
      </w:r>
      <w:r>
        <w:rPr>
          <w:rFonts w:cs="Arial" w:ascii="Arial" w:hAnsi="Arial"/>
          <w:rtl w:val="true"/>
        </w:rPr>
        <w:t xml:space="preserve">"  </w:t>
      </w:r>
      <w:r>
        <w:rPr>
          <w:rFonts w:ascii="Arial" w:hAnsi="Arial" w:cs="Arial"/>
          <w:rtl w:val="true"/>
        </w:rPr>
        <w:t>שבו אין דין ואין דיין</w:t>
      </w:r>
      <w:r>
        <w:rPr>
          <w:rFonts w:cs="Arial" w:ascii="Arial" w:hAnsi="Arial"/>
          <w:rtl w:val="true"/>
        </w:rPr>
        <w:t xml:space="preserve">. </w:t>
      </w:r>
      <w:r>
        <w:rPr>
          <w:rFonts w:ascii="Arial" w:hAnsi="Arial" w:cs="Arial"/>
          <w:rtl w:val="true"/>
        </w:rPr>
        <w:t>במסגרת הכרעת הדין קבעתי כי אכיפת החוק והסדר בכפר עקב אמנם מוגבלת ביותר</w:t>
      </w:r>
      <w:r>
        <w:rPr>
          <w:rFonts w:cs="Arial" w:ascii="Arial" w:hAnsi="Arial"/>
          <w:rtl w:val="true"/>
        </w:rPr>
        <w:t xml:space="preserve">, </w:t>
      </w:r>
      <w:r>
        <w:rPr>
          <w:rFonts w:ascii="Arial" w:hAnsi="Arial" w:cs="Arial"/>
          <w:rtl w:val="true"/>
        </w:rPr>
        <w:t>אך למרות זאת דחיתי את טענות הנאשם לפיהן עובדה זו מקימה לו הגנה מן הצדק</w:t>
      </w:r>
      <w:r>
        <w:rPr>
          <w:rFonts w:cs="Arial" w:ascii="Arial" w:hAnsi="Arial"/>
          <w:rtl w:val="true"/>
        </w:rPr>
        <w:t xml:space="preserve">, </w:t>
      </w:r>
      <w:r>
        <w:rPr>
          <w:rFonts w:ascii="Arial" w:hAnsi="Arial" w:cs="Arial"/>
          <w:rtl w:val="true"/>
        </w:rPr>
        <w:t>או את הגנות הצורך וההגנה העצמית</w:t>
      </w:r>
      <w:r>
        <w:rPr>
          <w:rFonts w:cs="Arial" w:ascii="Arial" w:hAnsi="Arial"/>
          <w:rtl w:val="true"/>
        </w:rPr>
        <w:t xml:space="preserve">. </w:t>
      </w:r>
      <w:r>
        <w:rPr>
          <w:rFonts w:ascii="Arial" w:hAnsi="Arial" w:cs="Arial"/>
          <w:rtl w:val="true"/>
        </w:rPr>
        <w:t>במסגרת הדיון בהתקיימות ההגנות האמורות הוספתי וקבעתי</w:t>
      </w:r>
      <w:r>
        <w:rPr>
          <w:rFonts w:cs="Arial" w:ascii="Arial" w:hAnsi="Arial"/>
          <w:rtl w:val="true"/>
        </w:rPr>
        <w:t xml:space="preserve">, </w:t>
      </w:r>
      <w:r>
        <w:rPr>
          <w:rFonts w:ascii="Arial" w:hAnsi="Arial" w:cs="Arial"/>
          <w:rtl w:val="true"/>
        </w:rPr>
        <w:t>כי הנאשם לא רכש את הנשק כהגנה מפני סכנה מוחשית ומיידית</w:t>
      </w:r>
      <w:r>
        <w:rPr>
          <w:rFonts w:cs="Arial" w:ascii="Arial" w:hAnsi="Arial"/>
          <w:rtl w:val="true"/>
        </w:rPr>
        <w:t xml:space="preserve">, </w:t>
      </w:r>
      <w:r>
        <w:rPr>
          <w:rFonts w:ascii="Arial" w:hAnsi="Arial" w:cs="Arial"/>
          <w:rtl w:val="true"/>
        </w:rPr>
        <w:t>אלא כצעד הרתעתי</w:t>
      </w:r>
      <w:r>
        <w:rPr>
          <w:rFonts w:cs="Arial" w:ascii="Arial" w:hAnsi="Arial"/>
          <w:rtl w:val="true"/>
        </w:rPr>
        <w:t xml:space="preserve">, </w:t>
      </w:r>
      <w:r>
        <w:rPr>
          <w:rFonts w:ascii="Arial" w:hAnsi="Arial" w:cs="Arial"/>
          <w:rtl w:val="true"/>
        </w:rPr>
        <w:t>וכן קבעתי כי מדברי בן דודו של הנאשם עולה שעל אף מצב הדברים בכפר עקב רכישת הנשק על</w:t>
      </w:r>
      <w:r>
        <w:rPr>
          <w:rFonts w:cs="Arial" w:ascii="Arial" w:hAnsi="Arial"/>
          <w:rtl w:val="true"/>
        </w:rPr>
        <w:t>-</w:t>
      </w:r>
      <w:r>
        <w:rPr>
          <w:rFonts w:ascii="Arial" w:hAnsi="Arial" w:cs="Arial"/>
          <w:rtl w:val="true"/>
        </w:rPr>
        <w:t>ידי הנאשם לא הייתה חיונית</w:t>
      </w:r>
      <w:r>
        <w:rPr>
          <w:rFonts w:cs="Arial" w:ascii="Arial" w:hAnsi="Arial"/>
          <w:rtl w:val="true"/>
        </w:rPr>
        <w:t xml:space="preserve">, </w:t>
      </w:r>
      <w:r>
        <w:rPr>
          <w:rFonts w:ascii="Arial" w:hAnsi="Arial" w:cs="Arial"/>
          <w:rtl w:val="true"/>
        </w:rPr>
        <w:t>שכן לדברי בן הדוד ניתן להסתדר בכפר עקב גם בלי נשק</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cs="Arial" w:ascii="Arial" w:hAnsi="Arial"/>
        </w:rPr>
        <w:t>3</w:t>
      </w:r>
      <w:r>
        <w:rPr>
          <w:rFonts w:cs="Arial" w:ascii="Arial" w:hAnsi="Arial"/>
          <w:rtl w:val="true"/>
        </w:rPr>
        <w:t>.</w:t>
        <w:tab/>
      </w:r>
      <w:r>
        <w:rPr>
          <w:rFonts w:ascii="Arial" w:hAnsi="Arial" w:cs="Arial"/>
          <w:b/>
          <w:b/>
          <w:bCs/>
          <w:u w:val="single"/>
          <w:rtl w:val="true"/>
        </w:rPr>
        <w:t>תסקיר שירות המבחן</w:t>
      </w:r>
    </w:p>
    <w:p>
      <w:pPr>
        <w:pStyle w:val="Normal"/>
        <w:spacing w:lineRule="auto" w:line="360"/>
        <w:ind w:start="720" w:end="0"/>
        <w:jc w:val="both"/>
        <w:rPr>
          <w:rFonts w:ascii="Arial" w:hAnsi="Arial" w:cs="Arial"/>
        </w:rPr>
      </w:pPr>
      <w:r>
        <w:rPr>
          <w:rFonts w:ascii="Arial" w:hAnsi="Arial" w:cs="Arial"/>
          <w:rtl w:val="true"/>
        </w:rPr>
        <w:t>עובר לשמיעת הטיעונים לעונש הוגש תסקיר בעניינו של הנאשם</w:t>
      </w:r>
      <w:r>
        <w:rPr>
          <w:rFonts w:cs="Arial" w:ascii="Arial" w:hAnsi="Arial"/>
          <w:rtl w:val="true"/>
        </w:rPr>
        <w:t xml:space="preserve">. </w:t>
      </w:r>
      <w:r>
        <w:rPr>
          <w:rFonts w:ascii="Arial" w:hAnsi="Arial" w:cs="Arial"/>
          <w:rtl w:val="true"/>
        </w:rPr>
        <w:t>בתסקיר מציין שירות המבחן כי הנאשם תפקד עד היום באופן תקין הן ברמה המשפחתית והן ברמה התעסוקתית</w:t>
      </w:r>
      <w:r>
        <w:rPr>
          <w:rFonts w:cs="Arial" w:ascii="Arial" w:hAnsi="Arial"/>
          <w:rtl w:val="true"/>
        </w:rPr>
        <w:t xml:space="preserve">, </w:t>
      </w:r>
      <w:r>
        <w:rPr>
          <w:rFonts w:ascii="Arial" w:hAnsi="Arial" w:cs="Arial"/>
          <w:rtl w:val="true"/>
        </w:rPr>
        <w:t>וכי הוא נעדר הרשעות קודמות כלשהן</w:t>
      </w:r>
      <w:r>
        <w:rPr>
          <w:rFonts w:cs="Arial" w:ascii="Arial" w:hAnsi="Arial"/>
          <w:rtl w:val="true"/>
        </w:rPr>
        <w:t xml:space="preserve">. </w:t>
      </w:r>
      <w:r>
        <w:rPr>
          <w:rFonts w:ascii="Arial" w:hAnsi="Arial" w:cs="Arial"/>
          <w:rtl w:val="true"/>
        </w:rPr>
        <w:t>שירות המבחן ציין כי הנאשם ביטא חרטה בנוגע למעשיו</w:t>
      </w:r>
      <w:r>
        <w:rPr>
          <w:rFonts w:cs="Arial" w:ascii="Arial" w:hAnsi="Arial"/>
          <w:rtl w:val="true"/>
        </w:rPr>
        <w:t xml:space="preserve">, </w:t>
      </w:r>
      <w:r>
        <w:rPr>
          <w:rFonts w:ascii="Arial" w:hAnsi="Arial" w:cs="Arial"/>
          <w:rtl w:val="true"/>
        </w:rPr>
        <w:t>וטען כי הוא מבין שהמעשים שעשה מנוגדים לחוק ולדבריו הם אינם מאפיינים את התנהלותו בדרך כלל</w:t>
      </w:r>
      <w:r>
        <w:rPr>
          <w:rFonts w:cs="Arial" w:ascii="Arial" w:hAnsi="Arial"/>
          <w:rtl w:val="true"/>
        </w:rPr>
        <w:t xml:space="preserve">. </w:t>
      </w:r>
      <w:r>
        <w:rPr>
          <w:rFonts w:ascii="Arial" w:hAnsi="Arial" w:cs="Arial"/>
          <w:rtl w:val="true"/>
        </w:rPr>
        <w:t>שירות המבחן התרשם שהנאשם ביצע את העבירות מתוך דחף אימפולסיבי מבלי לשקול לעומק את השלכות מעשיו</w:t>
      </w:r>
      <w:r>
        <w:rPr>
          <w:rFonts w:cs="Arial" w:ascii="Arial" w:hAnsi="Arial"/>
          <w:rtl w:val="true"/>
        </w:rPr>
        <w:t xml:space="preserve">, </w:t>
      </w:r>
      <w:r>
        <w:rPr>
          <w:rFonts w:ascii="Arial" w:hAnsi="Arial" w:cs="Arial"/>
          <w:rtl w:val="true"/>
        </w:rPr>
        <w:t>זאת מתוך תפיסתו העצמית את תפקידו במשפחתו</w:t>
      </w:r>
      <w:r>
        <w:rPr>
          <w:rFonts w:cs="Arial" w:ascii="Arial" w:hAnsi="Arial"/>
          <w:rtl w:val="true"/>
        </w:rPr>
        <w:t xml:space="preserve">. </w:t>
      </w:r>
      <w:r>
        <w:rPr>
          <w:rFonts w:ascii="Arial" w:hAnsi="Arial" w:cs="Arial"/>
          <w:rtl w:val="true"/>
        </w:rPr>
        <w:t>שירות המבחן ציין כי על אף שהנאשם מכיר במיוחס לו הוא מתקשה להבין לעומק את משמעות מעשיו כיוון שהוא ממוקד בעיקר בהשלכות מעשיו עליו ועל בני משפחתו</w:t>
      </w:r>
      <w:r>
        <w:rPr>
          <w:rFonts w:cs="Arial" w:ascii="Arial" w:hAnsi="Arial"/>
          <w:rtl w:val="true"/>
        </w:rPr>
        <w:t xml:space="preserve">. </w:t>
      </w:r>
      <w:r>
        <w:rPr>
          <w:rFonts w:ascii="Arial" w:hAnsi="Arial" w:cs="Arial"/>
          <w:rtl w:val="true"/>
        </w:rPr>
        <w:t>על רקע האמור התרשם שירות המבחן כי מדובר בנאשם שאיננו בעל דפוסי עבריינות מושרשים וכי ההליך המשפטי מהווה גורם מרתיע עבורו</w:t>
      </w:r>
      <w:r>
        <w:rPr>
          <w:rFonts w:cs="Arial" w:ascii="Arial" w:hAnsi="Arial"/>
          <w:rtl w:val="true"/>
        </w:rPr>
        <w:t xml:space="preserve">. </w:t>
      </w:r>
      <w:r>
        <w:rPr>
          <w:rFonts w:ascii="Arial" w:hAnsi="Arial" w:cs="Arial"/>
          <w:rtl w:val="true"/>
        </w:rPr>
        <w:t>עובדות אלה</w:t>
      </w:r>
      <w:r>
        <w:rPr>
          <w:rFonts w:cs="Arial" w:ascii="Arial" w:hAnsi="Arial"/>
          <w:rtl w:val="true"/>
        </w:rPr>
        <w:t xml:space="preserve">, </w:t>
      </w:r>
      <w:r>
        <w:rPr>
          <w:rFonts w:ascii="Arial" w:hAnsi="Arial" w:cs="Arial"/>
          <w:rtl w:val="true"/>
        </w:rPr>
        <w:t>בשילוב עם רצונו של הנאשם לנהל אורח חיים תקין והעובדה שניהל בפועל אורח חיים תקין עד היום</w:t>
      </w:r>
      <w:r>
        <w:rPr>
          <w:rFonts w:cs="Arial" w:ascii="Arial" w:hAnsi="Arial"/>
          <w:rtl w:val="true"/>
        </w:rPr>
        <w:t xml:space="preserve">, </w:t>
      </w:r>
      <w:r>
        <w:rPr>
          <w:rFonts w:ascii="Arial" w:hAnsi="Arial" w:cs="Arial"/>
          <w:rtl w:val="true"/>
        </w:rPr>
        <w:t>מהווים לדעת שירות המבחן גורמי סיכוי לאי ביצוע עבירות בעתיד</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על רקע כל האמור ממליץ שירות המבחן להטיל על הנאשם עונש של מאסר לריצוי בדרך של עבודות שירות בצירוף הטלת מאסר מותנה והתחייבות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cs="Arial" w:ascii="Arial" w:hAnsi="Arial"/>
        </w:rPr>
        <w:t>4</w:t>
      </w:r>
      <w:r>
        <w:rPr>
          <w:rFonts w:cs="Arial" w:ascii="Arial" w:hAnsi="Arial"/>
          <w:rtl w:val="true"/>
        </w:rPr>
        <w:t>.</w:t>
      </w:r>
      <w:r>
        <w:rPr>
          <w:rFonts w:cs="Arial" w:ascii="Arial" w:hAnsi="Arial"/>
          <w:rtl w:val="true"/>
        </w:rPr>
        <w:tab/>
      </w:r>
      <w:r>
        <w:rPr>
          <w:rFonts w:ascii="Arial" w:hAnsi="Arial" w:cs="Arial"/>
          <w:b/>
          <w:b/>
          <w:bCs/>
          <w:u w:val="single"/>
          <w:rtl w:val="true"/>
        </w:rPr>
        <w:t>טענות המאשימה</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המאשימה טען כי מעשיו של הנאשם ניצבים במקום גבוה במדרג עבירות הנשק</w:t>
      </w:r>
      <w:r>
        <w:rPr>
          <w:rFonts w:cs="Arial" w:ascii="Arial" w:hAnsi="Arial"/>
          <w:rtl w:val="true"/>
        </w:rPr>
        <w:t xml:space="preserve">, </w:t>
      </w:r>
      <w:r>
        <w:rPr>
          <w:rFonts w:ascii="Arial" w:hAnsi="Arial" w:cs="Arial"/>
          <w:rtl w:val="true"/>
        </w:rPr>
        <w:t>שכן לא מדובר בהחזקה ספונטנית בנשק של מי שמצא נשק או ירש נשק</w:t>
      </w:r>
      <w:r>
        <w:rPr>
          <w:rFonts w:cs="Arial" w:ascii="Arial" w:hAnsi="Arial"/>
          <w:rtl w:val="true"/>
        </w:rPr>
        <w:t xml:space="preserve">, </w:t>
      </w:r>
      <w:r>
        <w:rPr>
          <w:rFonts w:ascii="Arial" w:hAnsi="Arial" w:cs="Arial"/>
          <w:rtl w:val="true"/>
        </w:rPr>
        <w:t>אלא מדובר בנאשם אשר טרח לקנות נשק תמורת סכום כסף נכבד</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ציין שמדובר ברכישת נשק התקפי וכי על</w:t>
      </w:r>
      <w:r>
        <w:rPr>
          <w:rFonts w:cs="Arial" w:ascii="Arial" w:hAnsi="Arial"/>
          <w:rtl w:val="true"/>
        </w:rPr>
        <w:t>-</w:t>
      </w:r>
      <w:r>
        <w:rPr>
          <w:rFonts w:ascii="Arial" w:hAnsi="Arial" w:cs="Arial"/>
          <w:rtl w:val="true"/>
        </w:rPr>
        <w:t>פי הכרעת הדין עברו תחת ידי הנאשם שלושה כלי נשק</w:t>
      </w:r>
      <w:r>
        <w:rPr>
          <w:rFonts w:cs="Arial" w:ascii="Arial" w:hAnsi="Arial"/>
          <w:rtl w:val="true"/>
        </w:rPr>
        <w:t xml:space="preserve">, </w:t>
      </w:r>
      <w:r>
        <w:rPr>
          <w:rFonts w:ascii="Arial" w:hAnsi="Arial" w:cs="Arial"/>
          <w:rtl w:val="true"/>
        </w:rPr>
        <w:t>כאשר במהלך הדברים אף שידרג הנאשם את הנשק שרכש</w:t>
      </w:r>
      <w:r>
        <w:rPr>
          <w:rFonts w:cs="Arial" w:ascii="Arial" w:hAnsi="Arial"/>
          <w:rtl w:val="true"/>
        </w:rPr>
        <w:t xml:space="preserve">. </w:t>
      </w:r>
      <w:r>
        <w:rPr>
          <w:rFonts w:ascii="Arial" w:hAnsi="Arial" w:cs="Arial"/>
          <w:rtl w:val="true"/>
        </w:rPr>
        <w:t>לדברי ב</w:t>
      </w:r>
      <w:r>
        <w:rPr>
          <w:rFonts w:cs="Arial" w:ascii="Arial" w:hAnsi="Arial"/>
          <w:rtl w:val="true"/>
        </w:rPr>
        <w:t>"</w:t>
      </w:r>
      <w:r>
        <w:rPr>
          <w:rFonts w:ascii="Arial" w:hAnsi="Arial" w:cs="Arial"/>
          <w:rtl w:val="true"/>
        </w:rPr>
        <w:t>כ המאשימה את כלי הנשק רכש הנאשם מסוחרי נשק שהורשעו בבית דין צבאי בעבירות של השתייכות לארגון טרור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טוען כי הנזק שהיה צפוי מביצוע העבירה הוא נזק חמור ביותר שכן רכישת נשק מעצם טיבה יכולה להביא בסופו של דבר לשימוש בנשק ולאבדן חיי אדם</w:t>
      </w:r>
      <w:r>
        <w:rPr>
          <w:rFonts w:cs="Arial" w:ascii="Arial" w:hAnsi="Arial"/>
          <w:rtl w:val="true"/>
        </w:rPr>
        <w:t xml:space="preserve">. </w:t>
      </w:r>
      <w:r>
        <w:rPr>
          <w:rFonts w:ascii="Arial" w:hAnsi="Arial" w:cs="Arial"/>
          <w:rtl w:val="true"/>
        </w:rPr>
        <w:t>בהקשר זה ציין ב</w:t>
      </w:r>
      <w:r>
        <w:rPr>
          <w:rFonts w:cs="Arial" w:ascii="Arial" w:hAnsi="Arial"/>
          <w:rtl w:val="true"/>
        </w:rPr>
        <w:t>"</w:t>
      </w:r>
      <w:r>
        <w:rPr>
          <w:rFonts w:ascii="Arial" w:hAnsi="Arial" w:cs="Arial"/>
          <w:rtl w:val="true"/>
        </w:rPr>
        <w:t>כ המאשימה כי הנשק המדובר לא נתפס עד היום</w:t>
      </w:r>
      <w:r>
        <w:rPr>
          <w:rFonts w:cs="Arial" w:ascii="Arial" w:hAnsi="Arial"/>
          <w:rtl w:val="true"/>
        </w:rPr>
        <w:t xml:space="preserve">, </w:t>
      </w:r>
      <w:r>
        <w:rPr>
          <w:rFonts w:ascii="Arial" w:hAnsi="Arial" w:cs="Arial"/>
          <w:rtl w:val="true"/>
        </w:rPr>
        <w:t>וכי הנאשם לא הסגיר את הנשק גם לאחר שב</w:t>
      </w:r>
      <w:r>
        <w:rPr>
          <w:rFonts w:cs="Arial" w:ascii="Arial" w:hAnsi="Arial"/>
          <w:rtl w:val="true"/>
        </w:rPr>
        <w:t>"</w:t>
      </w:r>
      <w:r>
        <w:rPr>
          <w:rFonts w:ascii="Arial" w:hAnsi="Arial" w:cs="Arial"/>
          <w:rtl w:val="true"/>
        </w:rPr>
        <w:t>כ המאשימה ציין שאם יעשה כן תרכך המאשימה את העמדה העונשית</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טען בהרחבה כי גם אם מצב אכיפת החוק בכפר עקב הוא בכי רע</w:t>
      </w:r>
      <w:r>
        <w:rPr>
          <w:rFonts w:cs="Arial" w:ascii="Arial" w:hAnsi="Arial"/>
          <w:rtl w:val="true"/>
        </w:rPr>
        <w:t xml:space="preserve">, </w:t>
      </w:r>
      <w:r>
        <w:rPr>
          <w:rFonts w:ascii="Arial" w:hAnsi="Arial" w:cs="Arial"/>
          <w:rtl w:val="true"/>
        </w:rPr>
        <w:t>הרי שאין בכך כדי להוות נסיבה מקילה בעניינו של הנאשם</w:t>
      </w:r>
      <w:r>
        <w:rPr>
          <w:rFonts w:cs="Arial" w:ascii="Arial" w:hAnsi="Arial"/>
          <w:rtl w:val="true"/>
        </w:rPr>
        <w:t xml:space="preserve">. </w:t>
      </w:r>
      <w:r>
        <w:rPr>
          <w:rFonts w:ascii="Arial" w:hAnsi="Arial" w:cs="Arial"/>
          <w:rtl w:val="true"/>
        </w:rPr>
        <w:t>לטענת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פי הקביעות בהכרעת הדין במישור הסובייקטיבי הנאשם לא אוים ולא קיננה בו תחושה של איום על שלומו או על שלום משפחתו</w:t>
      </w:r>
      <w:r>
        <w:rPr>
          <w:rFonts w:cs="Arial" w:ascii="Arial" w:hAnsi="Arial"/>
          <w:rtl w:val="true"/>
        </w:rPr>
        <w:t xml:space="preserve">, </w:t>
      </w:r>
      <w:r>
        <w:rPr>
          <w:rFonts w:ascii="Arial" w:hAnsi="Arial" w:cs="Arial"/>
          <w:rtl w:val="true"/>
        </w:rPr>
        <w:t>ומכאן שאין קשר בין מצב הדברים האובייקטיבי בכפר עקב לבין רכישת הנשק על</w:t>
      </w:r>
      <w:r>
        <w:rPr>
          <w:rFonts w:cs="Arial" w:ascii="Arial" w:hAnsi="Arial"/>
          <w:rtl w:val="true"/>
        </w:rPr>
        <w:t>-</w:t>
      </w:r>
      <w:r>
        <w:rPr>
          <w:rFonts w:ascii="Arial" w:hAnsi="Arial" w:cs="Arial"/>
          <w:rtl w:val="true"/>
        </w:rPr>
        <w:t>ידי הנאשם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טען כי מתחם העונש ההולם בעניינו של הנאשם נע בין שתיים וחצי שנות מאסר לבין ארבע וחצי שנות מאסר</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מבחינת הנסיבות שאינן קשורות בביצוע העבירה ציין ב</w:t>
      </w:r>
      <w:r>
        <w:rPr>
          <w:rFonts w:cs="Arial" w:ascii="Arial" w:hAnsi="Arial"/>
          <w:rtl w:val="true"/>
        </w:rPr>
        <w:t>"</w:t>
      </w:r>
      <w:r>
        <w:rPr>
          <w:rFonts w:ascii="Arial" w:hAnsi="Arial" w:cs="Arial"/>
          <w:rtl w:val="true"/>
        </w:rPr>
        <w:t xml:space="preserve">כ המאשימה שמדובר בנאשם לא צעיר בן </w:t>
      </w:r>
      <w:r>
        <w:rPr>
          <w:rFonts w:cs="Arial" w:ascii="Arial" w:hAnsi="Arial"/>
        </w:rPr>
        <w:t>30</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ציין שהנאשם ניהל את משפטו עד תום ועל כן הוא לא זכאי להקלה בעונש</w:t>
      </w:r>
      <w:r>
        <w:rPr>
          <w:rFonts w:cs="Arial" w:ascii="Arial" w:hAnsi="Arial"/>
          <w:rtl w:val="true"/>
        </w:rPr>
        <w:t xml:space="preserve">. </w:t>
      </w:r>
      <w:r>
        <w:rPr>
          <w:rFonts w:ascii="Arial" w:hAnsi="Arial" w:cs="Arial"/>
          <w:rtl w:val="true"/>
        </w:rPr>
        <w:t>בהקשר זה הזכיר ב</w:t>
      </w:r>
      <w:r>
        <w:rPr>
          <w:rFonts w:cs="Arial" w:ascii="Arial" w:hAnsi="Arial"/>
          <w:rtl w:val="true"/>
        </w:rPr>
        <w:t>"</w:t>
      </w:r>
      <w:r>
        <w:rPr>
          <w:rFonts w:ascii="Arial" w:hAnsi="Arial" w:cs="Arial"/>
          <w:rtl w:val="true"/>
        </w:rPr>
        <w:t>כ המאשימה שהנאשם ניהל משפט זוטא מלא אך בסופו של דבר זנח את טענות הזוטא</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שולל את מסקנות שירות המבחן כאשר לדבריו בעבירות נשק בכלל ובנסיבות ביצוע העבירות במקרה הקונקרטי</w:t>
      </w:r>
      <w:r>
        <w:rPr>
          <w:rFonts w:cs="Arial" w:ascii="Arial" w:hAnsi="Arial"/>
          <w:rtl w:val="true"/>
        </w:rPr>
        <w:t xml:space="preserve">, </w:t>
      </w:r>
      <w:r>
        <w:rPr>
          <w:rFonts w:ascii="Arial" w:hAnsi="Arial" w:cs="Arial"/>
          <w:rtl w:val="true"/>
        </w:rPr>
        <w:t>יש להעדיף את שיקול הגמול על פני שיקול השיקום</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גם טוען ששירות המבחן נתן משקל לטענת ההגנה העצמית שטען לה הנאשם למרות שהטענה נדחתה על</w:t>
      </w:r>
      <w:r>
        <w:rPr>
          <w:rFonts w:cs="Arial" w:ascii="Arial" w:hAnsi="Arial"/>
          <w:rtl w:val="true"/>
        </w:rPr>
        <w:t>-</w:t>
      </w:r>
      <w:r>
        <w:rPr>
          <w:rFonts w:ascii="Arial" w:hAnsi="Arial" w:cs="Arial"/>
          <w:rtl w:val="true"/>
        </w:rPr>
        <w:t>ידי בית המשפט בהכרעת הדין</w:t>
      </w:r>
      <w:r>
        <w:rPr>
          <w:rFonts w:cs="Arial" w:ascii="Arial" w:hAnsi="Arial"/>
          <w:rtl w:val="true"/>
        </w:rPr>
        <w:t xml:space="preserve">. </w:t>
      </w:r>
      <w:r>
        <w:rPr>
          <w:rFonts w:ascii="Arial" w:hAnsi="Arial" w:cs="Arial"/>
          <w:rtl w:val="true"/>
        </w:rPr>
        <w:t>בסיכומם של דברים טען ב</w:t>
      </w:r>
      <w:r>
        <w:rPr>
          <w:rFonts w:cs="Arial" w:ascii="Arial" w:hAnsi="Arial"/>
          <w:rtl w:val="true"/>
        </w:rPr>
        <w:t>"</w:t>
      </w:r>
      <w:r>
        <w:rPr>
          <w:rFonts w:ascii="Arial" w:hAnsi="Arial" w:cs="Arial"/>
          <w:rtl w:val="true"/>
        </w:rPr>
        <w:t>כ המאשימה כי יש למקם את העונש המתאים לנאשם בשליש התחתון של מתחם העונש ההולם</w:t>
      </w:r>
      <w:r>
        <w:rPr>
          <w:rFonts w:cs="Arial" w:ascii="Arial" w:hAnsi="Arial"/>
          <w:rtl w:val="true"/>
        </w:rPr>
        <w:t xml:space="preserve">, </w:t>
      </w:r>
      <w:r>
        <w:rPr>
          <w:rFonts w:ascii="Arial" w:hAnsi="Arial" w:cs="Arial"/>
          <w:rtl w:val="true"/>
        </w:rPr>
        <w:t>זאת לנוכח העובדה שהנאשם נעדר עבר פלילי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u w:val="single"/>
        </w:rPr>
      </w:pPr>
      <w:r>
        <w:rPr>
          <w:rFonts w:cs="Arial" w:ascii="Arial" w:hAnsi="Arial"/>
        </w:rPr>
        <w:t>5</w:t>
      </w:r>
      <w:r>
        <w:rPr>
          <w:rFonts w:cs="Arial" w:ascii="Arial" w:hAnsi="Arial"/>
          <w:rtl w:val="true"/>
        </w:rPr>
        <w:t>.</w:t>
        <w:tab/>
      </w:r>
      <w:r>
        <w:rPr>
          <w:rFonts w:ascii="Arial" w:hAnsi="Arial" w:cs="Arial"/>
          <w:b/>
          <w:b/>
          <w:bCs/>
          <w:u w:val="single"/>
          <w:rtl w:val="true"/>
        </w:rPr>
        <w:t>טענות הנאשם</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לעניין אופן ניהול התיק טען ב</w:t>
      </w:r>
      <w:r>
        <w:rPr>
          <w:rFonts w:cs="Arial" w:ascii="Arial" w:hAnsi="Arial"/>
          <w:rtl w:val="true"/>
        </w:rPr>
        <w:t>"</w:t>
      </w:r>
      <w:r>
        <w:rPr>
          <w:rFonts w:ascii="Arial" w:hAnsi="Arial" w:cs="Arial"/>
          <w:rtl w:val="true"/>
        </w:rPr>
        <w:t>כ הנאשם כי הנאשם לא היה מנהל את משפטו עד תום אם המאשימה הייתה מודה מראש כי מצב אכיפת החוק בכפר עקב הוא בכי רע</w:t>
      </w:r>
      <w:r>
        <w:rPr>
          <w:rFonts w:cs="Arial" w:ascii="Arial" w:hAnsi="Arial"/>
          <w:rtl w:val="true"/>
        </w:rPr>
        <w:t xml:space="preserve">, </w:t>
      </w:r>
      <w:r>
        <w:rPr>
          <w:rFonts w:ascii="Arial" w:hAnsi="Arial" w:cs="Arial"/>
          <w:rtl w:val="true"/>
        </w:rPr>
        <w:t>כפי שקבע בית המשפט בהכרעת הדין על יסוד טענות שטענה המאשימה עצמה בתיקים אחרים שבהם היא התנגדה לשחרור נאשמים לחלופת מעצר בכפר עקב</w:t>
      </w:r>
      <w:r>
        <w:rPr>
          <w:rFonts w:cs="Arial" w:ascii="Arial" w:hAnsi="Arial"/>
          <w:rtl w:val="true"/>
        </w:rPr>
        <w:t xml:space="preserve">. </w:t>
      </w:r>
      <w:r>
        <w:rPr>
          <w:rFonts w:ascii="Arial" w:hAnsi="Arial" w:cs="Arial"/>
          <w:rtl w:val="true"/>
        </w:rPr>
        <w:t>כמו כן מציין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כי יש להביא בחשבון שכתב האישום כלל גם עבירה חמורה של עסקה אחרת בנשק</w:t>
      </w:r>
      <w:r>
        <w:rPr>
          <w:rFonts w:cs="Arial" w:ascii="Arial" w:hAnsi="Arial"/>
          <w:rtl w:val="true"/>
        </w:rPr>
        <w:t xml:space="preserve">, </w:t>
      </w:r>
      <w:r>
        <w:rPr>
          <w:rFonts w:ascii="Arial" w:hAnsi="Arial" w:cs="Arial"/>
          <w:rtl w:val="true"/>
        </w:rPr>
        <w:t>שממנה זוכה הנאשם בסופו של דבר</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מדגיש כי לא נקבע בהכרעת הדין שהנאשם רכש את הנשק לצורך פגיעה בביטחון המדינה</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טוען שיש להביא בחשבון כנסיבה מקלה בעניינו של הנאשם את מצבה העגום של אכיפת החוק בכפר עקב</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מציין את הזמן הרב שחלף מאז ביצוע העבירה בשנת </w:t>
      </w:r>
      <w:r>
        <w:rPr>
          <w:rFonts w:cs="Arial" w:ascii="Arial" w:hAnsi="Arial"/>
        </w:rPr>
        <w:t>2015</w:t>
      </w:r>
      <w:r>
        <w:rPr>
          <w:rFonts w:cs="Arial" w:ascii="Arial" w:hAnsi="Arial"/>
          <w:rtl w:val="true"/>
        </w:rPr>
        <w:t xml:space="preserve"> </w:t>
      </w:r>
      <w:r>
        <w:rPr>
          <w:rFonts w:ascii="Arial" w:hAnsi="Arial" w:cs="Arial"/>
          <w:rtl w:val="true"/>
        </w:rPr>
        <w:t>ועד היום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ביקש ב</w:t>
      </w:r>
      <w:r>
        <w:rPr>
          <w:rFonts w:cs="Arial" w:ascii="Arial" w:hAnsi="Arial"/>
          <w:rtl w:val="true"/>
        </w:rPr>
        <w:t>"</w:t>
      </w:r>
      <w:r>
        <w:rPr>
          <w:rFonts w:ascii="Arial" w:hAnsi="Arial" w:cs="Arial"/>
          <w:rtl w:val="true"/>
        </w:rPr>
        <w:t>כ הנאשם שבית המשפט יזקוף לזכות הנאשם את העובדה שבמשך התקופה הארוכה שבה הוא היה משוחרר לחלופת מעצר הוא לא ביצע שום עבירה</w:t>
      </w:r>
      <w:r>
        <w:rPr>
          <w:rFonts w:cs="Arial" w:ascii="Arial" w:hAnsi="Arial"/>
          <w:rtl w:val="true"/>
        </w:rPr>
        <w:t xml:space="preserve">, </w:t>
      </w:r>
      <w:r>
        <w:rPr>
          <w:rFonts w:ascii="Arial" w:hAnsi="Arial" w:cs="Arial"/>
          <w:rtl w:val="true"/>
        </w:rPr>
        <w:t>דבר המלמד על כך שהנאשם חזר למוטב</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התייחס לנסיבותיו האישיות של הנאשם </w:t>
      </w:r>
      <w:r>
        <w:rPr>
          <w:rFonts w:cs="Arial" w:ascii="Arial" w:hAnsi="Arial"/>
          <w:rtl w:val="true"/>
        </w:rPr>
        <w:t xml:space="preserve">- </w:t>
      </w:r>
      <w:r>
        <w:rPr>
          <w:rFonts w:ascii="Arial" w:hAnsi="Arial" w:cs="Arial"/>
          <w:rtl w:val="true"/>
        </w:rPr>
        <w:t>מדובר בנאשם נשוי</w:t>
      </w:r>
      <w:r>
        <w:rPr>
          <w:rFonts w:cs="Arial" w:ascii="Arial" w:hAnsi="Arial"/>
          <w:rtl w:val="true"/>
        </w:rPr>
        <w:t xml:space="preserve">, </w:t>
      </w:r>
      <w:r>
        <w:rPr>
          <w:rFonts w:ascii="Arial" w:hAnsi="Arial" w:cs="Arial"/>
          <w:rtl w:val="true"/>
        </w:rPr>
        <w:t>עם שני ילדים שנולדו במהלך ההליכים המשפטיים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לאור כל האמור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טען כי מתחם העונש ההולם צריך לנוע במקרה הקונקרטי בין מאסר בעבודות שירות לבין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הנאשם טען שיש להסתפק בתקופת מעצרו של הנאשם </w:t>
      </w:r>
      <w:r>
        <w:rPr>
          <w:rFonts w:ascii="Arial" w:hAnsi="Arial" w:cs="Arial"/>
          <w:rtl w:val="true"/>
        </w:rPr>
        <w:t>–</w:t>
      </w:r>
      <w:r>
        <w:rPr>
          <w:rFonts w:ascii="Arial" w:hAnsi="Arial" w:cs="Arial"/>
          <w:rtl w:val="true"/>
        </w:rPr>
        <w:t xml:space="preserve"> שבעה חודשי מעצר </w:t>
      </w:r>
      <w:r>
        <w:rPr>
          <w:rFonts w:ascii="Arial" w:hAnsi="Arial" w:cs="Arial"/>
          <w:rtl w:val="true"/>
        </w:rPr>
        <w:t>–</w:t>
      </w:r>
      <w:r>
        <w:rPr>
          <w:rFonts w:ascii="Arial" w:hAnsi="Arial" w:cs="Arial"/>
          <w:rtl w:val="true"/>
        </w:rPr>
        <w:t xml:space="preserve"> ובנוסף להטיל על הנאשם לכל היותר מספר חודשי מאסר נוספים לריצוי בעבודות שירות</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תומך מטבע הדברים במסקנות שירות המבחן</w:t>
      </w:r>
      <w:r>
        <w:rPr>
          <w:rFonts w:cs="Arial" w:ascii="Arial" w:hAnsi="Arial"/>
          <w:rtl w:val="true"/>
        </w:rPr>
        <w:t xml:space="preserve">, </w:t>
      </w:r>
      <w:r>
        <w:rPr>
          <w:rFonts w:ascii="Arial" w:hAnsi="Arial" w:cs="Arial"/>
          <w:rtl w:val="true"/>
        </w:rPr>
        <w:t>ולטענתו יש לתת במקרה של הנאשם משקל מכריע לשיקולי השיקום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דיון והכרעה</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b/>
          <w:bCs/>
          <w:u w:val="single"/>
        </w:rPr>
      </w:pPr>
      <w:r>
        <w:rPr>
          <w:rFonts w:cs="Arial" w:ascii="Arial" w:hAnsi="Arial"/>
        </w:rPr>
        <w:t>6</w:t>
      </w:r>
      <w:r>
        <w:rPr>
          <w:rFonts w:cs="Arial" w:ascii="Arial" w:hAnsi="Arial"/>
          <w:rtl w:val="true"/>
        </w:rPr>
        <w:t>.</w:t>
        <w:tab/>
      </w:r>
      <w:r>
        <w:rPr>
          <w:rFonts w:ascii="Arial" w:hAnsi="Arial" w:cs="Arial"/>
          <w:b/>
          <w:b/>
          <w:bCs/>
          <w:u w:val="single"/>
          <w:rtl w:val="true"/>
        </w:rPr>
        <w:t>מתחם העונש ההולם</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נפסק לא פעם כי עבירות הנשק הן עבירות חמורות ביותר</w:t>
      </w:r>
      <w:r>
        <w:rPr>
          <w:rFonts w:cs="Arial" w:ascii="Arial" w:hAnsi="Arial"/>
          <w:rtl w:val="true"/>
        </w:rPr>
        <w:t xml:space="preserve">, </w:t>
      </w:r>
      <w:r>
        <w:rPr>
          <w:rFonts w:ascii="Arial" w:hAnsi="Arial" w:cs="Arial"/>
          <w:rtl w:val="true"/>
        </w:rPr>
        <w:t>אשר פוגעות בערכים המוגנים הבסיסיים ביותר שעניינם חיי אדם ושלמות גופו של אדם</w:t>
      </w:r>
      <w:r>
        <w:rPr>
          <w:rFonts w:cs="Arial" w:ascii="Arial" w:hAnsi="Arial"/>
          <w:rtl w:val="true"/>
        </w:rPr>
        <w:t xml:space="preserve">, </w:t>
      </w:r>
      <w:r>
        <w:rPr>
          <w:rFonts w:ascii="Arial" w:hAnsi="Arial" w:cs="Arial"/>
          <w:rtl w:val="true"/>
        </w:rPr>
        <w:t>וכן בערך המוגן של שמירת הסדר הציבורי</w:t>
      </w:r>
      <w:r>
        <w:rPr>
          <w:rFonts w:cs="Arial" w:ascii="Arial" w:hAnsi="Arial"/>
          <w:rtl w:val="true"/>
        </w:rPr>
        <w:t xml:space="preserve">. </w:t>
      </w:r>
      <w:r>
        <w:rPr>
          <w:rFonts w:ascii="Arial" w:hAnsi="Arial" w:cs="Arial"/>
          <w:rtl w:val="true"/>
        </w:rPr>
        <w:t xml:space="preserve">לאחרונה עמד על כך בית המשפט בעניין </w:t>
      </w:r>
      <w:r>
        <w:rPr>
          <w:rFonts w:ascii="Arial" w:hAnsi="Arial" w:cs="Arial"/>
          <w:b/>
          <w:b/>
          <w:bCs/>
          <w:rtl w:val="true"/>
        </w:rPr>
        <w:t>בראנסי</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17" w:end="851"/>
        <w:jc w:val="both"/>
        <w:rPr>
          <w:rFonts w:ascii="Arial" w:hAnsi="Arial" w:cs="Arial"/>
          <w:b/>
          <w:bCs/>
        </w:rPr>
      </w:pPr>
      <w:r>
        <w:rPr>
          <w:rFonts w:cs="Arial" w:ascii="Arial" w:hAnsi="Arial"/>
          <w:rtl w:val="true"/>
        </w:rPr>
        <w:tab/>
      </w:r>
      <w:r>
        <w:rPr>
          <w:rFonts w:cs="Arial" w:ascii="Arial" w:hAnsi="Arial"/>
          <w:b/>
          <w:bCs/>
          <w:rtl w:val="true"/>
        </w:rPr>
        <w:t>"</w:t>
      </w:r>
      <w:r>
        <w:rPr>
          <w:rFonts w:ascii="Arial" w:hAnsi="Arial" w:cs="Arial"/>
          <w:b/>
          <w:b/>
          <w:bCs/>
          <w:rtl w:val="true"/>
        </w:rPr>
        <w:t>פעילות</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סחר</w:t>
      </w:r>
      <w:r>
        <w:rPr>
          <w:rFonts w:ascii="Arial" w:hAnsi="Arial" w:cs="Arial"/>
          <w:b/>
          <w:b/>
          <w:bCs/>
          <w:rtl w:val="true"/>
        </w:rPr>
        <w:t xml:space="preserve"> </w:t>
      </w:r>
      <w:r>
        <w:rPr>
          <w:rFonts w:ascii="Arial" w:hAnsi="Arial" w:cs="Arial"/>
          <w:b/>
          <w:b/>
          <w:bCs/>
          <w:rtl w:val="true"/>
        </w:rPr>
        <w:t>בלתי</w:t>
      </w:r>
      <w:r>
        <w:rPr>
          <w:rFonts w:ascii="Arial" w:hAnsi="Arial" w:cs="Arial"/>
          <w:b/>
          <w:b/>
          <w:bCs/>
          <w:rtl w:val="true"/>
        </w:rPr>
        <w:t xml:space="preserve"> </w:t>
      </w:r>
      <w:r>
        <w:rPr>
          <w:rFonts w:ascii="Arial" w:hAnsi="Arial" w:cs="Arial"/>
          <w:b/>
          <w:b/>
          <w:bCs/>
          <w:rtl w:val="true"/>
        </w:rPr>
        <w:t>חוקי</w:t>
      </w:r>
      <w:r>
        <w:rPr>
          <w:rFonts w:ascii="Arial" w:hAnsi="Arial" w:cs="Arial"/>
          <w:b/>
          <w:b/>
          <w:bCs/>
          <w:rtl w:val="true"/>
        </w:rPr>
        <w:t xml:space="preserve"> </w:t>
      </w:r>
      <w:r>
        <w:rPr>
          <w:rFonts w:ascii="Arial" w:hAnsi="Arial" w:cs="Arial"/>
          <w:b/>
          <w:b/>
          <w:bCs/>
          <w:rtl w:val="true"/>
        </w:rPr>
        <w:t>בנשק</w:t>
      </w:r>
      <w:r>
        <w:rPr>
          <w:rFonts w:ascii="Arial" w:hAnsi="Arial" w:cs="Arial"/>
          <w:b/>
          <w:b/>
          <w:bCs/>
          <w:rtl w:val="true"/>
        </w:rPr>
        <w:t xml:space="preserve"> </w:t>
      </w:r>
      <w:r>
        <w:rPr>
          <w:rFonts w:ascii="Arial" w:hAnsi="Arial" w:cs="Arial"/>
          <w:b/>
          <w:b/>
          <w:bCs/>
          <w:rtl w:val="true"/>
        </w:rPr>
        <w:t>אוצרת</w:t>
      </w:r>
      <w:r>
        <w:rPr>
          <w:rFonts w:ascii="Arial" w:hAnsi="Arial" w:cs="Arial"/>
          <w:b/>
          <w:b/>
          <w:bCs/>
          <w:rtl w:val="true"/>
        </w:rPr>
        <w:t xml:space="preserve"> </w:t>
      </w:r>
      <w:r>
        <w:rPr>
          <w:rFonts w:ascii="Arial" w:hAnsi="Arial" w:cs="Arial"/>
          <w:b/>
          <w:b/>
          <w:bCs/>
          <w:rtl w:val="true"/>
        </w:rPr>
        <w:t>בחובה</w:t>
      </w:r>
      <w:r>
        <w:rPr>
          <w:rFonts w:ascii="Arial" w:hAnsi="Arial" w:cs="Arial"/>
          <w:b/>
          <w:b/>
          <w:bCs/>
          <w:rtl w:val="true"/>
        </w:rPr>
        <w:t xml:space="preserve"> </w:t>
      </w:r>
      <w:r>
        <w:rPr>
          <w:rFonts w:ascii="Arial" w:hAnsi="Arial" w:cs="Arial"/>
          <w:b/>
          <w:b/>
          <w:bCs/>
          <w:rtl w:val="true"/>
        </w:rPr>
        <w:t>פגיעה</w:t>
      </w:r>
      <w:r>
        <w:rPr>
          <w:rFonts w:ascii="Arial" w:hAnsi="Arial" w:cs="Arial"/>
          <w:b/>
          <w:b/>
          <w:bCs/>
          <w:rtl w:val="true"/>
        </w:rPr>
        <w:t xml:space="preserve"> </w:t>
      </w:r>
      <w:r>
        <w:rPr>
          <w:rFonts w:ascii="Arial" w:hAnsi="Arial" w:cs="Arial"/>
          <w:b/>
          <w:b/>
          <w:bCs/>
          <w:rtl w:val="true"/>
        </w:rPr>
        <w:t>בערכים</w:t>
      </w:r>
      <w:r>
        <w:rPr>
          <w:rFonts w:ascii="Arial" w:hAnsi="Arial" w:cs="Arial"/>
          <w:b/>
          <w:b/>
          <w:bCs/>
          <w:rtl w:val="true"/>
        </w:rPr>
        <w:t xml:space="preserve"> </w:t>
      </w:r>
      <w:r>
        <w:rPr>
          <w:rFonts w:ascii="Arial" w:hAnsi="Arial" w:cs="Arial"/>
          <w:b/>
          <w:b/>
          <w:bCs/>
          <w:rtl w:val="true"/>
        </w:rPr>
        <w:t>חברתיים</w:t>
      </w:r>
      <w:r>
        <w:rPr>
          <w:rFonts w:ascii="Arial" w:hAnsi="Arial" w:cs="Arial"/>
          <w:b/>
          <w:b/>
          <w:bCs/>
          <w:rtl w:val="true"/>
        </w:rPr>
        <w:t xml:space="preserve"> </w:t>
      </w:r>
      <w:r>
        <w:rPr>
          <w:rFonts w:ascii="Arial" w:hAnsi="Arial" w:cs="Arial"/>
          <w:b/>
          <w:b/>
          <w:bCs/>
          <w:rtl w:val="true"/>
        </w:rPr>
        <w:t>בעלי</w:t>
      </w:r>
      <w:r>
        <w:rPr>
          <w:rFonts w:ascii="Arial" w:hAnsi="Arial" w:cs="Arial"/>
          <w:b/>
          <w:b/>
          <w:bCs/>
          <w:rtl w:val="true"/>
        </w:rPr>
        <w:t xml:space="preserve"> </w:t>
      </w:r>
      <w:r>
        <w:rPr>
          <w:rFonts w:ascii="Arial" w:hAnsi="Arial" w:cs="Arial"/>
          <w:b/>
          <w:b/>
          <w:bCs/>
          <w:rtl w:val="true"/>
        </w:rPr>
        <w:t>חשיבות</w:t>
      </w:r>
      <w:r>
        <w:rPr>
          <w:rFonts w:ascii="Arial" w:hAnsi="Arial" w:cs="Arial"/>
          <w:b/>
          <w:b/>
          <w:bCs/>
          <w:rtl w:val="true"/>
        </w:rPr>
        <w:t xml:space="preserve"> </w:t>
      </w:r>
      <w:r>
        <w:rPr>
          <w:rFonts w:ascii="Arial" w:hAnsi="Arial" w:cs="Arial"/>
          <w:b/>
          <w:b/>
          <w:bCs/>
          <w:rtl w:val="true"/>
        </w:rPr>
        <w:t>רבה</w:t>
      </w:r>
      <w:r>
        <w:rPr>
          <w:rFonts w:cs="Arial" w:ascii="Arial" w:hAnsi="Arial"/>
          <w:b/>
          <w:bCs/>
          <w:rtl w:val="true"/>
        </w:rPr>
        <w:t xml:space="preserve">, </w:t>
      </w:r>
      <w:r>
        <w:rPr>
          <w:rFonts w:ascii="Arial" w:hAnsi="Arial" w:cs="Arial"/>
          <w:b/>
          <w:b/>
          <w:bCs/>
          <w:rtl w:val="true"/>
        </w:rPr>
        <w:t>בהם</w:t>
      </w:r>
      <w:r>
        <w:rPr>
          <w:rFonts w:ascii="Arial" w:hAnsi="Arial" w:cs="Arial"/>
          <w:b/>
          <w:b/>
          <w:bCs/>
          <w:rtl w:val="true"/>
        </w:rPr>
        <w:t xml:space="preserve"> </w:t>
      </w:r>
      <w:r>
        <w:rPr>
          <w:rFonts w:ascii="Arial" w:hAnsi="Arial" w:cs="Arial"/>
          <w:b/>
          <w:b/>
          <w:bCs/>
          <w:rtl w:val="true"/>
        </w:rPr>
        <w:t>שלמות</w:t>
      </w:r>
      <w:r>
        <w:rPr>
          <w:rFonts w:ascii="Arial" w:hAnsi="Arial" w:cs="Arial"/>
          <w:b/>
          <w:b/>
          <w:bCs/>
          <w:rtl w:val="true"/>
        </w:rPr>
        <w:t xml:space="preserve"> </w:t>
      </w:r>
      <w:r>
        <w:rPr>
          <w:rFonts w:ascii="Arial" w:hAnsi="Arial" w:cs="Arial"/>
          <w:b/>
          <w:b/>
          <w:bCs/>
          <w:rtl w:val="true"/>
        </w:rPr>
        <w:t>הגוף</w:t>
      </w:r>
      <w:r>
        <w:rPr>
          <w:rFonts w:cs="Arial" w:ascii="Arial" w:hAnsi="Arial"/>
          <w:b/>
          <w:bCs/>
          <w:rtl w:val="true"/>
        </w:rPr>
        <w:t xml:space="preserve">, </w:t>
      </w:r>
      <w:r>
        <w:rPr>
          <w:rFonts w:ascii="Arial" w:hAnsi="Arial" w:cs="Arial"/>
          <w:b/>
          <w:b/>
          <w:bCs/>
          <w:rtl w:val="true"/>
        </w:rPr>
        <w:t>חיי</w:t>
      </w:r>
      <w:r>
        <w:rPr>
          <w:rFonts w:ascii="Arial" w:hAnsi="Arial" w:cs="Arial"/>
          <w:b/>
          <w:b/>
          <w:bCs/>
          <w:rtl w:val="true"/>
        </w:rPr>
        <w:t xml:space="preserve"> </w:t>
      </w:r>
      <w:r>
        <w:rPr>
          <w:rFonts w:ascii="Arial" w:hAnsi="Arial" w:cs="Arial"/>
          <w:b/>
          <w:b/>
          <w:bCs/>
          <w:rtl w:val="true"/>
        </w:rPr>
        <w:t>אדם</w:t>
      </w:r>
      <w:r>
        <w:rPr>
          <w:rFonts w:ascii="Arial" w:hAnsi="Arial" w:cs="Arial"/>
          <w:b/>
          <w:b/>
          <w:bCs/>
          <w:rtl w:val="true"/>
        </w:rPr>
        <w:t xml:space="preserve"> </w:t>
      </w:r>
      <w:r>
        <w:rPr>
          <w:rFonts w:ascii="Arial" w:hAnsi="Arial" w:cs="Arial"/>
          <w:b/>
          <w:b/>
          <w:bCs/>
          <w:rtl w:val="true"/>
        </w:rPr>
        <w:t>ושלום</w:t>
      </w:r>
      <w:r>
        <w:rPr>
          <w:rFonts w:ascii="Arial" w:hAnsi="Arial" w:cs="Arial"/>
          <w:b/>
          <w:b/>
          <w:bCs/>
          <w:rtl w:val="true"/>
        </w:rPr>
        <w:t xml:space="preserve"> </w:t>
      </w:r>
      <w:r>
        <w:rPr>
          <w:rFonts w:ascii="Arial" w:hAnsi="Arial" w:cs="Arial"/>
          <w:b/>
          <w:b/>
          <w:bCs/>
          <w:rtl w:val="true"/>
        </w:rPr>
        <w:t>הציבור</w:t>
      </w:r>
      <w:r>
        <w:rPr>
          <w:rFonts w:ascii="Arial" w:hAnsi="Arial" w:cs="Arial"/>
          <w:b/>
          <w:b/>
          <w:bCs/>
          <w:rtl w:val="true"/>
        </w:rPr>
        <w:t xml:space="preserve"> </w:t>
      </w:r>
      <w:r>
        <w:rPr>
          <w:rFonts w:ascii="Arial" w:hAnsi="Arial" w:cs="Arial"/>
          <w:b/>
          <w:b/>
          <w:bCs/>
          <w:rtl w:val="true"/>
        </w:rPr>
        <w:t>וביטחונו</w:t>
      </w:r>
      <w:r>
        <w:rPr>
          <w:rFonts w:cs="Arial" w:ascii="Arial" w:hAnsi="Arial"/>
          <w:b/>
          <w:bCs/>
          <w:rtl w:val="true"/>
        </w:rPr>
        <w:t xml:space="preserve">. </w:t>
      </w:r>
      <w:r>
        <w:rPr>
          <w:rFonts w:ascii="Arial" w:hAnsi="Arial" w:cs="Arial"/>
          <w:b/>
          <w:b/>
          <w:bCs/>
          <w:rtl w:val="true"/>
        </w:rPr>
        <w:t>כלי</w:t>
      </w:r>
      <w:r>
        <w:rPr>
          <w:rFonts w:ascii="Arial" w:hAnsi="Arial" w:cs="Arial"/>
          <w:b/>
          <w:b/>
          <w:bCs/>
          <w:rtl w:val="true"/>
        </w:rPr>
        <w:t xml:space="preserve"> </w:t>
      </w:r>
      <w:r>
        <w:rPr>
          <w:rFonts w:ascii="Arial" w:hAnsi="Arial" w:cs="Arial"/>
          <w:b/>
          <w:b/>
          <w:bCs/>
          <w:rtl w:val="true"/>
        </w:rPr>
        <w:t>הנשק</w:t>
      </w:r>
      <w:r>
        <w:rPr>
          <w:rFonts w:ascii="Arial" w:hAnsi="Arial" w:cs="Arial"/>
          <w:b/>
          <w:b/>
          <w:bCs/>
          <w:rtl w:val="true"/>
        </w:rPr>
        <w:t xml:space="preserve"> </w:t>
      </w:r>
      <w:r>
        <w:rPr>
          <w:rFonts w:ascii="Arial" w:hAnsi="Arial" w:cs="Arial"/>
          <w:b/>
          <w:b/>
          <w:bCs/>
          <w:rtl w:val="true"/>
        </w:rPr>
        <w:t>שנמכרו</w:t>
      </w:r>
      <w:r>
        <w:rPr>
          <w:rFonts w:ascii="Arial" w:hAnsi="Arial" w:cs="Arial"/>
          <w:b/>
          <w:b/>
          <w:bCs/>
          <w:rtl w:val="true"/>
        </w:rPr>
        <w:t xml:space="preserve"> </w:t>
      </w:r>
      <w:r>
        <w:rPr>
          <w:rFonts w:ascii="Arial" w:hAnsi="Arial" w:cs="Arial"/>
          <w:b/>
          <w:b/>
          <w:bCs/>
          <w:rtl w:val="true"/>
        </w:rPr>
        <w:t>במסגרת</w:t>
      </w:r>
      <w:r>
        <w:rPr>
          <w:rFonts w:ascii="Arial" w:hAnsi="Arial" w:cs="Arial"/>
          <w:b/>
          <w:b/>
          <w:bCs/>
          <w:rtl w:val="true"/>
        </w:rPr>
        <w:t xml:space="preserve"> </w:t>
      </w:r>
      <w:r>
        <w:rPr>
          <w:rFonts w:ascii="Arial" w:hAnsi="Arial" w:cs="Arial"/>
          <w:b/>
          <w:b/>
          <w:bCs/>
          <w:rtl w:val="true"/>
        </w:rPr>
        <w:t>האישומים</w:t>
      </w:r>
      <w:r>
        <w:rPr>
          <w:rFonts w:ascii="Arial" w:hAnsi="Arial" w:cs="Arial"/>
          <w:b/>
          <w:b/>
          <w:bCs/>
          <w:rtl w:val="true"/>
        </w:rPr>
        <w:t xml:space="preserve"> </w:t>
      </w:r>
      <w:r>
        <w:rPr>
          <w:rFonts w:ascii="Arial" w:hAnsi="Arial" w:cs="Arial"/>
          <w:b/>
          <w:b/>
          <w:bCs/>
          <w:rtl w:val="true"/>
        </w:rPr>
        <w:t>הם</w:t>
      </w:r>
      <w:r>
        <w:rPr>
          <w:rFonts w:ascii="Arial" w:hAnsi="Arial" w:cs="Arial"/>
          <w:b/>
          <w:b/>
          <w:bCs/>
          <w:rtl w:val="true"/>
        </w:rPr>
        <w:t xml:space="preserve"> </w:t>
      </w:r>
      <w:r>
        <w:rPr>
          <w:rFonts w:ascii="Arial" w:hAnsi="Arial" w:cs="Arial"/>
          <w:b/>
          <w:b/>
          <w:bCs/>
          <w:rtl w:val="true"/>
        </w:rPr>
        <w:t>על</w:t>
      </w:r>
      <w:r>
        <w:rPr>
          <w:rFonts w:ascii="Arial" w:hAnsi="Arial" w:cs="Arial"/>
          <w:b/>
          <w:b/>
          <w:bCs/>
          <w:rtl w:val="true"/>
        </w:rPr>
        <w:t xml:space="preserve"> </w:t>
      </w:r>
      <w:r>
        <w:rPr>
          <w:rFonts w:ascii="Arial" w:hAnsi="Arial" w:cs="Arial"/>
          <w:b/>
          <w:b/>
          <w:bCs/>
          <w:rtl w:val="true"/>
        </w:rPr>
        <w:t>פי</w:t>
      </w:r>
      <w:r>
        <w:rPr>
          <w:rFonts w:ascii="Arial" w:hAnsi="Arial" w:cs="Arial"/>
          <w:b/>
          <w:b/>
          <w:bCs/>
          <w:rtl w:val="true"/>
        </w:rPr>
        <w:t xml:space="preserve"> </w:t>
      </w:r>
      <w:r>
        <w:rPr>
          <w:rFonts w:ascii="Arial" w:hAnsi="Arial" w:cs="Arial"/>
          <w:b/>
          <w:b/>
          <w:bCs/>
          <w:rtl w:val="true"/>
        </w:rPr>
        <w:t>טיבם</w:t>
      </w:r>
      <w:r>
        <w:rPr>
          <w:rFonts w:ascii="Arial" w:hAnsi="Arial" w:cs="Arial"/>
          <w:b/>
          <w:b/>
          <w:bCs/>
          <w:rtl w:val="true"/>
        </w:rPr>
        <w:t xml:space="preserve"> </w:t>
      </w:r>
      <w:r>
        <w:rPr>
          <w:rFonts w:ascii="Arial" w:hAnsi="Arial" w:cs="Arial"/>
          <w:b/>
          <w:b/>
          <w:bCs/>
          <w:rtl w:val="true"/>
        </w:rPr>
        <w:t>כאלה</w:t>
      </w:r>
      <w:r>
        <w:rPr>
          <w:rFonts w:ascii="Arial" w:hAnsi="Arial" w:cs="Arial"/>
          <w:b/>
          <w:b/>
          <w:bCs/>
          <w:rtl w:val="true"/>
        </w:rPr>
        <w:t xml:space="preserve"> </w:t>
      </w:r>
      <w:r>
        <w:rPr>
          <w:rFonts w:ascii="Arial" w:hAnsi="Arial" w:cs="Arial"/>
          <w:b/>
          <w:b/>
          <w:bCs/>
          <w:rtl w:val="true"/>
        </w:rPr>
        <w:t>שבאמצעותם</w:t>
      </w:r>
      <w:r>
        <w:rPr>
          <w:rFonts w:ascii="Arial" w:hAnsi="Arial" w:cs="Arial"/>
          <w:b/>
          <w:b/>
          <w:bCs/>
          <w:rtl w:val="true"/>
        </w:rPr>
        <w:t xml:space="preserve"> </w:t>
      </w:r>
      <w:r>
        <w:rPr>
          <w:rFonts w:ascii="Arial" w:hAnsi="Arial" w:cs="Arial"/>
          <w:b/>
          <w:b/>
          <w:bCs/>
          <w:rtl w:val="true"/>
        </w:rPr>
        <w:t>ניתן</w:t>
      </w:r>
      <w:r>
        <w:rPr>
          <w:rFonts w:ascii="Arial" w:hAnsi="Arial" w:cs="Arial"/>
          <w:b/>
          <w:b/>
          <w:bCs/>
          <w:rtl w:val="true"/>
        </w:rPr>
        <w:t xml:space="preserve"> </w:t>
      </w:r>
      <w:r>
        <w:rPr>
          <w:rFonts w:ascii="Arial" w:hAnsi="Arial" w:cs="Arial"/>
          <w:b/>
          <w:b/>
          <w:bCs/>
          <w:rtl w:val="true"/>
        </w:rPr>
        <w:t>בנקל</w:t>
      </w:r>
      <w:r>
        <w:rPr>
          <w:rFonts w:ascii="Arial" w:hAnsi="Arial" w:cs="Arial"/>
          <w:b/>
          <w:b/>
          <w:bCs/>
          <w:rtl w:val="true"/>
        </w:rPr>
        <w:t xml:space="preserve"> </w:t>
      </w:r>
      <w:r>
        <w:rPr>
          <w:rFonts w:ascii="Arial" w:hAnsi="Arial" w:cs="Arial"/>
          <w:b/>
          <w:b/>
          <w:bCs/>
          <w:rtl w:val="true"/>
        </w:rPr>
        <w:t>לפגוע</w:t>
      </w:r>
      <w:r>
        <w:rPr>
          <w:rFonts w:ascii="Arial" w:hAnsi="Arial" w:cs="Arial"/>
          <w:b/>
          <w:b/>
          <w:bCs/>
          <w:rtl w:val="true"/>
        </w:rPr>
        <w:t xml:space="preserve"> </w:t>
      </w:r>
      <w:r>
        <w:rPr>
          <w:rFonts w:ascii="Arial" w:hAnsi="Arial" w:cs="Arial"/>
          <w:b/>
          <w:b/>
          <w:bCs/>
          <w:rtl w:val="true"/>
        </w:rPr>
        <w:t>בשלמות</w:t>
      </w:r>
      <w:r>
        <w:rPr>
          <w:rFonts w:ascii="Arial" w:hAnsi="Arial" w:cs="Arial"/>
          <w:b/>
          <w:b/>
          <w:bCs/>
          <w:rtl w:val="true"/>
        </w:rPr>
        <w:t xml:space="preserve"> </w:t>
      </w:r>
      <w:r>
        <w:rPr>
          <w:rFonts w:ascii="Arial" w:hAnsi="Arial" w:cs="Arial"/>
          <w:b/>
          <w:b/>
          <w:bCs/>
          <w:rtl w:val="true"/>
        </w:rPr>
        <w:t>הגוף</w:t>
      </w:r>
      <w:r>
        <w:rPr>
          <w:rFonts w:ascii="Arial" w:hAnsi="Arial" w:cs="Arial"/>
          <w:b/>
          <w:b/>
          <w:bCs/>
          <w:rtl w:val="true"/>
        </w:rPr>
        <w:t xml:space="preserve"> </w:t>
      </w:r>
      <w:r>
        <w:rPr>
          <w:rFonts w:ascii="Arial" w:hAnsi="Arial" w:cs="Arial"/>
          <w:b/>
          <w:b/>
          <w:bCs/>
          <w:rtl w:val="true"/>
        </w:rPr>
        <w:t>ולגדוע</w:t>
      </w:r>
      <w:r>
        <w:rPr>
          <w:rFonts w:ascii="Arial" w:hAnsi="Arial" w:cs="Arial"/>
          <w:b/>
          <w:b/>
          <w:bCs/>
          <w:rtl w:val="true"/>
        </w:rPr>
        <w:t xml:space="preserve"> </w:t>
      </w:r>
      <w:r>
        <w:rPr>
          <w:rFonts w:ascii="Arial" w:hAnsi="Arial" w:cs="Arial"/>
          <w:b/>
          <w:b/>
          <w:bCs/>
          <w:rtl w:val="true"/>
        </w:rPr>
        <w:t>חיי</w:t>
      </w:r>
      <w:r>
        <w:rPr>
          <w:rFonts w:ascii="Arial" w:hAnsi="Arial" w:cs="Arial"/>
          <w:b/>
          <w:b/>
          <w:bCs/>
          <w:rtl w:val="true"/>
        </w:rPr>
        <w:t xml:space="preserve"> </w:t>
      </w:r>
      <w:r>
        <w:rPr>
          <w:rFonts w:ascii="Arial" w:hAnsi="Arial" w:cs="Arial"/>
          <w:b/>
          <w:b/>
          <w:bCs/>
          <w:rtl w:val="true"/>
        </w:rPr>
        <w:t>אדם</w:t>
      </w:r>
      <w:r>
        <w:rPr>
          <w:rFonts w:cs="Arial" w:ascii="Arial" w:hAnsi="Arial"/>
          <w:b/>
          <w:bCs/>
          <w:rtl w:val="true"/>
        </w:rPr>
        <w:t xml:space="preserve">. </w:t>
      </w:r>
      <w:r>
        <w:rPr>
          <w:rFonts w:ascii="Arial" w:hAnsi="Arial" w:cs="Arial"/>
          <w:b/>
          <w:b/>
          <w:bCs/>
          <w:rtl w:val="true"/>
        </w:rPr>
        <w:t>חומרת</w:t>
      </w:r>
      <w:r>
        <w:rPr>
          <w:rFonts w:ascii="Arial" w:hAnsi="Arial" w:cs="Arial"/>
          <w:b/>
          <w:b/>
          <w:bCs/>
          <w:rtl w:val="true"/>
        </w:rPr>
        <w:t xml:space="preserve"> </w:t>
      </w:r>
      <w:r>
        <w:rPr>
          <w:rFonts w:ascii="Arial" w:hAnsi="Arial" w:cs="Arial"/>
          <w:b/>
          <w:b/>
          <w:bCs/>
          <w:rtl w:val="true"/>
        </w:rPr>
        <w:t>הנזק</w:t>
      </w:r>
      <w:r>
        <w:rPr>
          <w:rFonts w:ascii="Arial" w:hAnsi="Arial" w:cs="Arial"/>
          <w:b/>
          <w:b/>
          <w:bCs/>
          <w:rtl w:val="true"/>
        </w:rPr>
        <w:t xml:space="preserve"> </w:t>
      </w:r>
      <w:r>
        <w:rPr>
          <w:rFonts w:ascii="Arial" w:hAnsi="Arial" w:cs="Arial"/>
          <w:b/>
          <w:b/>
          <w:bCs/>
          <w:rtl w:val="true"/>
        </w:rPr>
        <w:t>הנגרם</w:t>
      </w:r>
      <w:r>
        <w:rPr>
          <w:rFonts w:ascii="Arial" w:hAnsi="Arial" w:cs="Arial"/>
          <w:b/>
          <w:b/>
          <w:bCs/>
          <w:rtl w:val="true"/>
        </w:rPr>
        <w:t xml:space="preserve"> </w:t>
      </w:r>
      <w:r>
        <w:rPr>
          <w:rFonts w:ascii="Arial" w:hAnsi="Arial" w:cs="Arial"/>
          <w:b/>
          <w:b/>
          <w:bCs/>
          <w:rtl w:val="true"/>
        </w:rPr>
        <w:t>בעקבות</w:t>
      </w:r>
      <w:r>
        <w:rPr>
          <w:rFonts w:ascii="Arial" w:hAnsi="Arial" w:cs="Arial"/>
          <w:b/>
          <w:b/>
          <w:bCs/>
          <w:rtl w:val="true"/>
        </w:rPr>
        <w:t xml:space="preserve"> </w:t>
      </w:r>
      <w:r>
        <w:rPr>
          <w:rFonts w:ascii="Arial" w:hAnsi="Arial" w:cs="Arial"/>
          <w:b/>
          <w:b/>
          <w:bCs/>
          <w:rtl w:val="true"/>
        </w:rPr>
        <w:t>ביצוע</w:t>
      </w:r>
      <w:r>
        <w:rPr>
          <w:rFonts w:ascii="Arial" w:hAnsi="Arial" w:cs="Arial"/>
          <w:b/>
          <w:b/>
          <w:bCs/>
          <w:rtl w:val="true"/>
        </w:rPr>
        <w:t xml:space="preserve"> </w:t>
      </w:r>
      <w:r>
        <w:rPr>
          <w:rFonts w:ascii="Arial" w:hAnsi="Arial" w:cs="Arial"/>
          <w:b/>
          <w:b/>
          <w:bCs/>
          <w:rtl w:val="true"/>
        </w:rPr>
        <w:t>עבירות</w:t>
      </w:r>
      <w:r>
        <w:rPr>
          <w:rFonts w:ascii="Arial" w:hAnsi="Arial" w:cs="Arial"/>
          <w:b/>
          <w:b/>
          <w:bCs/>
          <w:rtl w:val="true"/>
        </w:rPr>
        <w:t xml:space="preserve"> </w:t>
      </w:r>
      <w:r>
        <w:rPr>
          <w:rFonts w:ascii="Arial" w:hAnsi="Arial" w:cs="Arial"/>
          <w:b/>
          <w:b/>
          <w:bCs/>
          <w:rtl w:val="true"/>
        </w:rPr>
        <w:t>כגון</w:t>
      </w:r>
      <w:r>
        <w:rPr>
          <w:rFonts w:ascii="Arial" w:hAnsi="Arial" w:cs="Arial"/>
          <w:b/>
          <w:b/>
          <w:bCs/>
          <w:rtl w:val="true"/>
        </w:rPr>
        <w:t xml:space="preserve"> </w:t>
      </w:r>
      <w:r>
        <w:rPr>
          <w:rFonts w:ascii="Arial" w:hAnsi="Arial" w:cs="Arial"/>
          <w:b/>
          <w:b/>
          <w:bCs/>
          <w:rtl w:val="true"/>
        </w:rPr>
        <w:t>אלו</w:t>
      </w:r>
      <w:r>
        <w:rPr>
          <w:rFonts w:ascii="Arial" w:hAnsi="Arial" w:cs="Arial"/>
          <w:b/>
          <w:b/>
          <w:bCs/>
          <w:rtl w:val="true"/>
        </w:rPr>
        <w:t xml:space="preserve"> </w:t>
      </w:r>
      <w:r>
        <w:rPr>
          <w:rFonts w:ascii="Arial" w:hAnsi="Arial" w:cs="Arial"/>
          <w:b/>
          <w:b/>
          <w:bCs/>
          <w:rtl w:val="true"/>
        </w:rPr>
        <w:t>מתעצמת</w:t>
      </w:r>
      <w:r>
        <w:rPr>
          <w:rFonts w:ascii="Arial" w:hAnsi="Arial" w:cs="Arial"/>
          <w:b/>
          <w:b/>
          <w:bCs/>
          <w:rtl w:val="true"/>
        </w:rPr>
        <w:t xml:space="preserve"> </w:t>
      </w:r>
      <w:r>
        <w:rPr>
          <w:rFonts w:ascii="Arial" w:hAnsi="Arial" w:cs="Arial"/>
          <w:b/>
          <w:b/>
          <w:bCs/>
          <w:rtl w:val="true"/>
        </w:rPr>
        <w:t>במקרים</w:t>
      </w:r>
      <w:r>
        <w:rPr>
          <w:rFonts w:ascii="Arial" w:hAnsi="Arial" w:cs="Arial"/>
          <w:b/>
          <w:b/>
          <w:bCs/>
          <w:rtl w:val="true"/>
        </w:rPr>
        <w:t xml:space="preserve"> </w:t>
      </w:r>
      <w:r>
        <w:rPr>
          <w:rFonts w:ascii="Arial" w:hAnsi="Arial" w:cs="Arial"/>
          <w:b/>
          <w:b/>
          <w:bCs/>
          <w:rtl w:val="true"/>
        </w:rPr>
        <w:t>כבענייננו</w:t>
      </w:r>
      <w:r>
        <w:rPr>
          <w:rFonts w:cs="Arial" w:ascii="Arial" w:hAnsi="Arial"/>
          <w:b/>
          <w:bCs/>
          <w:rtl w:val="true"/>
        </w:rPr>
        <w:t xml:space="preserve">, </w:t>
      </w:r>
      <w:r>
        <w:rPr>
          <w:rFonts w:ascii="Arial" w:hAnsi="Arial" w:cs="Arial"/>
          <w:b/>
          <w:b/>
          <w:bCs/>
          <w:rtl w:val="true"/>
        </w:rPr>
        <w:t>שבהם</w:t>
      </w:r>
      <w:r>
        <w:rPr>
          <w:rFonts w:ascii="Arial" w:hAnsi="Arial" w:cs="Arial"/>
          <w:b/>
          <w:b/>
          <w:bCs/>
          <w:rtl w:val="true"/>
        </w:rPr>
        <w:t xml:space="preserve"> </w:t>
      </w:r>
      <w:r>
        <w:rPr>
          <w:rFonts w:ascii="Arial" w:hAnsi="Arial" w:cs="Arial"/>
          <w:b/>
          <w:b/>
          <w:bCs/>
          <w:rtl w:val="true"/>
        </w:rPr>
        <w:t>נמכרים</w:t>
      </w:r>
      <w:r>
        <w:rPr>
          <w:rFonts w:ascii="Arial" w:hAnsi="Arial" w:cs="Arial"/>
          <w:b/>
          <w:b/>
          <w:bCs/>
          <w:rtl w:val="true"/>
        </w:rPr>
        <w:t xml:space="preserve"> </w:t>
      </w:r>
      <w:r>
        <w:rPr>
          <w:rFonts w:ascii="Arial" w:hAnsi="Arial" w:cs="Arial"/>
          <w:b/>
          <w:b/>
          <w:bCs/>
          <w:rtl w:val="true"/>
        </w:rPr>
        <w:t>כלי</w:t>
      </w:r>
      <w:r>
        <w:rPr>
          <w:rFonts w:ascii="Arial" w:hAnsi="Arial" w:cs="Arial"/>
          <w:b/>
          <w:b/>
          <w:bCs/>
          <w:rtl w:val="true"/>
        </w:rPr>
        <w:t xml:space="preserve"> </w:t>
      </w:r>
      <w:r>
        <w:rPr>
          <w:rFonts w:ascii="Arial" w:hAnsi="Arial" w:cs="Arial"/>
          <w:b/>
          <w:b/>
          <w:bCs/>
          <w:rtl w:val="true"/>
        </w:rPr>
        <w:t>נשק</w:t>
      </w:r>
      <w:r>
        <w:rPr>
          <w:rFonts w:ascii="Arial" w:hAnsi="Arial" w:cs="Arial"/>
          <w:b/>
          <w:b/>
          <w:bCs/>
          <w:rtl w:val="true"/>
        </w:rPr>
        <w:t xml:space="preserve"> </w:t>
      </w:r>
      <w:r>
        <w:rPr>
          <w:rFonts w:ascii="Arial" w:hAnsi="Arial" w:cs="Arial"/>
          <w:b/>
          <w:b/>
          <w:bCs/>
          <w:rtl w:val="true"/>
        </w:rPr>
        <w:t>בעלי</w:t>
      </w:r>
      <w:r>
        <w:rPr>
          <w:rFonts w:ascii="Arial" w:hAnsi="Arial" w:cs="Arial"/>
          <w:b/>
          <w:b/>
          <w:bCs/>
          <w:rtl w:val="true"/>
        </w:rPr>
        <w:t xml:space="preserve"> </w:t>
      </w:r>
      <w:r>
        <w:rPr>
          <w:rFonts w:ascii="Arial" w:hAnsi="Arial" w:cs="Arial"/>
          <w:b/>
          <w:b/>
          <w:bCs/>
          <w:rtl w:val="true"/>
        </w:rPr>
        <w:t>פוטנציאל</w:t>
      </w:r>
      <w:r>
        <w:rPr>
          <w:rFonts w:ascii="Arial" w:hAnsi="Arial" w:cs="Arial"/>
          <w:b/>
          <w:b/>
          <w:bCs/>
          <w:rtl w:val="true"/>
        </w:rPr>
        <w:t xml:space="preserve"> </w:t>
      </w:r>
      <w:r>
        <w:rPr>
          <w:rFonts w:ascii="Arial" w:hAnsi="Arial" w:cs="Arial"/>
          <w:b/>
          <w:b/>
          <w:bCs/>
          <w:rtl w:val="true"/>
        </w:rPr>
        <w:t>פגיעה</w:t>
      </w:r>
      <w:r>
        <w:rPr>
          <w:rFonts w:ascii="Arial" w:hAnsi="Arial" w:cs="Arial"/>
          <w:b/>
          <w:b/>
          <w:bCs/>
          <w:rtl w:val="true"/>
        </w:rPr>
        <w:t xml:space="preserve"> </w:t>
      </w:r>
      <w:r>
        <w:rPr>
          <w:rFonts w:ascii="Arial" w:hAnsi="Arial" w:cs="Arial"/>
          <w:b/>
          <w:b/>
          <w:bCs/>
          <w:rtl w:val="true"/>
        </w:rPr>
        <w:t>ממשי</w:t>
      </w:r>
      <w:r>
        <w:rPr>
          <w:rFonts w:cs="Arial" w:ascii="Arial" w:hAnsi="Arial"/>
          <w:b/>
          <w:bCs/>
          <w:rtl w:val="true"/>
        </w:rPr>
        <w:t xml:space="preserve">, </w:t>
      </w:r>
      <w:r>
        <w:rPr>
          <w:rFonts w:ascii="Arial" w:hAnsi="Arial" w:cs="Arial"/>
          <w:b/>
          <w:b/>
          <w:bCs/>
          <w:rtl w:val="true"/>
        </w:rPr>
        <w:t>שהרי</w:t>
      </w:r>
      <w:r>
        <w:rPr>
          <w:rFonts w:ascii="Arial" w:hAnsi="Arial" w:cs="Arial"/>
          <w:b/>
          <w:b/>
          <w:bCs/>
          <w:rtl w:val="true"/>
        </w:rPr>
        <w:t xml:space="preserve"> </w:t>
      </w:r>
      <w:r>
        <w:rPr>
          <w:rFonts w:ascii="Arial" w:hAnsi="Arial" w:cs="Arial"/>
          <w:b/>
          <w:b/>
          <w:bCs/>
          <w:rtl w:val="true"/>
        </w:rPr>
        <w:t>דין</w:t>
      </w:r>
      <w:r>
        <w:rPr>
          <w:rFonts w:ascii="Arial" w:hAnsi="Arial" w:cs="Arial"/>
          <w:b/>
          <w:b/>
          <w:bCs/>
          <w:rtl w:val="true"/>
        </w:rPr>
        <w:t xml:space="preserve"> </w:t>
      </w:r>
      <w:r>
        <w:rPr>
          <w:rFonts w:ascii="Arial" w:hAnsi="Arial" w:cs="Arial"/>
          <w:b/>
          <w:b/>
          <w:bCs/>
          <w:rtl w:val="true"/>
        </w:rPr>
        <w:t>סחר</w:t>
      </w:r>
      <w:r>
        <w:rPr>
          <w:rFonts w:ascii="Arial" w:hAnsi="Arial" w:cs="Arial"/>
          <w:b/>
          <w:b/>
          <w:bCs/>
          <w:rtl w:val="true"/>
        </w:rPr>
        <w:t xml:space="preserve"> </w:t>
      </w:r>
      <w:r>
        <w:rPr>
          <w:rFonts w:ascii="Arial" w:hAnsi="Arial" w:cs="Arial"/>
          <w:b/>
          <w:b/>
          <w:bCs/>
          <w:rtl w:val="true"/>
        </w:rPr>
        <w:t>ברובה</w:t>
      </w:r>
      <w:r>
        <w:rPr>
          <w:rFonts w:ascii="Arial" w:hAnsi="Arial" w:cs="Arial"/>
          <w:b/>
          <w:b/>
          <w:bCs/>
          <w:rtl w:val="true"/>
        </w:rPr>
        <w:t xml:space="preserve"> </w:t>
      </w:r>
      <w:r>
        <w:rPr>
          <w:rFonts w:ascii="Arial" w:hAnsi="Arial" w:cs="Arial"/>
          <w:b/>
          <w:b/>
          <w:bCs/>
          <w:rtl w:val="true"/>
        </w:rPr>
        <w:t>סער</w:t>
      </w:r>
      <w:r>
        <w:rPr>
          <w:rFonts w:cs="Arial" w:ascii="Arial" w:hAnsi="Arial"/>
          <w:b/>
          <w:bCs/>
          <w:rtl w:val="true"/>
        </w:rPr>
        <w:t xml:space="preserve">, </w:t>
      </w:r>
      <w:r>
        <w:rPr>
          <w:rFonts w:ascii="Arial" w:hAnsi="Arial" w:cs="Arial"/>
          <w:b/>
          <w:b/>
          <w:bCs/>
          <w:rtl w:val="true"/>
        </w:rPr>
        <w:t>בתת</w:t>
      </w:r>
      <w:r>
        <w:rPr>
          <w:rFonts w:cs="Arial" w:ascii="Arial" w:hAnsi="Arial"/>
          <w:b/>
          <w:bCs/>
          <w:rtl w:val="true"/>
        </w:rPr>
        <w:t>-</w:t>
      </w:r>
      <w:r>
        <w:rPr>
          <w:rFonts w:ascii="Arial" w:hAnsi="Arial" w:cs="Arial"/>
          <w:b/>
          <w:b/>
          <w:bCs/>
          <w:rtl w:val="true"/>
        </w:rPr>
        <w:t>מקלע</w:t>
      </w:r>
      <w:r>
        <w:rPr>
          <w:rFonts w:ascii="Arial" w:hAnsi="Arial" w:cs="Arial"/>
          <w:b/>
          <w:b/>
          <w:bCs/>
          <w:rtl w:val="true"/>
        </w:rPr>
        <w:t xml:space="preserve"> </w:t>
      </w:r>
      <w:r>
        <w:rPr>
          <w:rFonts w:ascii="Arial" w:hAnsi="Arial" w:cs="Arial"/>
          <w:b/>
          <w:b/>
          <w:bCs/>
          <w:rtl w:val="true"/>
        </w:rPr>
        <w:t>או</w:t>
      </w:r>
      <w:r>
        <w:rPr>
          <w:rFonts w:ascii="Arial" w:hAnsi="Arial" w:cs="Arial"/>
          <w:b/>
          <w:b/>
          <w:bCs/>
          <w:rtl w:val="true"/>
        </w:rPr>
        <w:t xml:space="preserve"> </w:t>
      </w:r>
      <w:r>
        <w:rPr>
          <w:rFonts w:ascii="Arial" w:hAnsi="Arial" w:cs="Arial"/>
          <w:b/>
          <w:b/>
          <w:bCs/>
          <w:rtl w:val="true"/>
        </w:rPr>
        <w:t>באקדח</w:t>
      </w:r>
      <w:r>
        <w:rPr>
          <w:rFonts w:ascii="Arial" w:hAnsi="Arial" w:cs="Arial"/>
          <w:b/>
          <w:b/>
          <w:bCs/>
          <w:rtl w:val="true"/>
        </w:rPr>
        <w:t xml:space="preserve"> </w:t>
      </w:r>
      <w:r>
        <w:rPr>
          <w:rFonts w:ascii="Arial" w:hAnsi="Arial" w:cs="Arial"/>
          <w:b/>
          <w:b/>
          <w:bCs/>
          <w:rtl w:val="true"/>
        </w:rPr>
        <w:t>אמין</w:t>
      </w:r>
      <w:r>
        <w:rPr>
          <w:rFonts w:ascii="Arial" w:hAnsi="Arial" w:cs="Arial"/>
          <w:b/>
          <w:b/>
          <w:bCs/>
          <w:rtl w:val="true"/>
        </w:rPr>
        <w:t xml:space="preserve"> </w:t>
      </w:r>
      <w:r>
        <w:rPr>
          <w:rFonts w:ascii="Arial" w:hAnsi="Arial" w:cs="Arial"/>
          <w:b/>
          <w:b/>
          <w:bCs/>
          <w:rtl w:val="true"/>
        </w:rPr>
        <w:t>ואיכותי</w:t>
      </w:r>
      <w:r>
        <w:rPr>
          <w:rFonts w:cs="Arial" w:ascii="Arial" w:hAnsi="Arial"/>
          <w:b/>
          <w:bCs/>
          <w:rtl w:val="true"/>
        </w:rPr>
        <w:t xml:space="preserve">, </w:t>
      </w:r>
      <w:r>
        <w:rPr>
          <w:rFonts w:ascii="Arial" w:hAnsi="Arial" w:cs="Arial"/>
          <w:b/>
          <w:b/>
          <w:bCs/>
          <w:rtl w:val="true"/>
        </w:rPr>
        <w:t>אינו</w:t>
      </w:r>
      <w:r>
        <w:rPr>
          <w:rFonts w:ascii="Arial" w:hAnsi="Arial" w:cs="Arial"/>
          <w:b/>
          <w:b/>
          <w:bCs/>
          <w:rtl w:val="true"/>
        </w:rPr>
        <w:t xml:space="preserve"> </w:t>
      </w:r>
      <w:r>
        <w:rPr>
          <w:rFonts w:ascii="Arial" w:hAnsi="Arial" w:cs="Arial"/>
          <w:b/>
          <w:b/>
          <w:bCs/>
          <w:rtl w:val="true"/>
        </w:rPr>
        <w:t>כדין</w:t>
      </w:r>
      <w:r>
        <w:rPr>
          <w:rFonts w:ascii="Arial" w:hAnsi="Arial" w:cs="Arial"/>
          <w:b/>
          <w:b/>
          <w:bCs/>
          <w:rtl w:val="true"/>
        </w:rPr>
        <w:t xml:space="preserve"> </w:t>
      </w:r>
      <w:r>
        <w:rPr>
          <w:rFonts w:ascii="Arial" w:hAnsi="Arial" w:cs="Arial"/>
          <w:b/>
          <w:b/>
          <w:bCs/>
          <w:rtl w:val="true"/>
        </w:rPr>
        <w:t>סחר</w:t>
      </w:r>
      <w:r>
        <w:rPr>
          <w:rFonts w:ascii="Arial" w:hAnsi="Arial" w:cs="Arial"/>
          <w:b/>
          <w:b/>
          <w:bCs/>
          <w:rtl w:val="true"/>
        </w:rPr>
        <w:t xml:space="preserve"> </w:t>
      </w:r>
      <w:r>
        <w:rPr>
          <w:rFonts w:ascii="Arial" w:hAnsi="Arial" w:cs="Arial"/>
          <w:b/>
          <w:b/>
          <w:bCs/>
          <w:rtl w:val="true"/>
        </w:rPr>
        <w:t>באקדח</w:t>
      </w:r>
      <w:r>
        <w:rPr>
          <w:rFonts w:ascii="Arial" w:hAnsi="Arial" w:cs="Arial"/>
          <w:b/>
          <w:b/>
          <w:bCs/>
          <w:rtl w:val="true"/>
        </w:rPr>
        <w:t xml:space="preserve"> </w:t>
      </w:r>
      <w:r>
        <w:rPr>
          <w:rFonts w:ascii="Arial" w:hAnsi="Arial" w:cs="Arial"/>
          <w:b/>
          <w:b/>
          <w:bCs/>
          <w:rtl w:val="true"/>
        </w:rPr>
        <w:t>מאולתר</w:t>
      </w:r>
      <w:r>
        <w:rPr>
          <w:rFonts w:ascii="Arial" w:hAnsi="Arial" w:cs="Arial"/>
          <w:b/>
          <w:b/>
          <w:bCs/>
          <w:rtl w:val="true"/>
        </w:rPr>
        <w:t xml:space="preserve"> </w:t>
      </w:r>
      <w:r>
        <w:rPr>
          <w:rFonts w:cs="Arial" w:ascii="Arial" w:hAnsi="Arial"/>
          <w:rtl w:val="true"/>
        </w:rPr>
        <w:t>(</w:t>
      </w:r>
      <w:r>
        <w:rPr>
          <w:rFonts w:ascii="Arial" w:hAnsi="Arial" w:cs="Arial"/>
          <w:rtl w:val="true"/>
        </w:rPr>
        <w:t>ראו</w:t>
      </w:r>
      <w:r>
        <w:rPr>
          <w:rFonts w:ascii="Arial" w:hAnsi="Arial" w:cs="Arial"/>
          <w:rtl w:val="true"/>
        </w:rPr>
        <w:t xml:space="preserve"> </w:t>
      </w:r>
      <w:r>
        <w:rPr>
          <w:rFonts w:ascii="Arial" w:hAnsi="Arial" w:cs="Arial"/>
          <w:rtl w:val="true"/>
        </w:rPr>
        <w:t>למשל</w:t>
      </w:r>
      <w:r>
        <w:rPr>
          <w:rFonts w:cs="Arial" w:ascii="Arial" w:hAnsi="Arial"/>
          <w:rtl w:val="true"/>
        </w:rPr>
        <w:t xml:space="preserve">: </w:t>
      </w:r>
      <w:hyperlink r:id="rId13">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1397/16</w:t>
        </w:r>
      </w:hyperlink>
      <w:r>
        <w:rPr>
          <w:rFonts w:cs="Arial" w:ascii="Arial" w:hAnsi="Arial"/>
          <w:rtl w:val="true"/>
        </w:rPr>
        <w:t xml:space="preserve"> </w:t>
      </w:r>
      <w:r>
        <w:rPr>
          <w:rFonts w:ascii="Arial" w:hAnsi="Arial" w:cs="Arial"/>
          <w:rtl w:val="true"/>
        </w:rPr>
        <w:t>מדינת</w:t>
      </w:r>
      <w:r>
        <w:rPr>
          <w:rFonts w:ascii="Arial" w:hAnsi="Arial" w:cs="Arial"/>
          <w:rtl w:val="true"/>
        </w:rPr>
        <w:t xml:space="preserve"> </w:t>
      </w:r>
      <w:r>
        <w:rPr>
          <w:rFonts w:ascii="Arial" w:hAnsi="Arial" w:cs="Arial"/>
          <w:rtl w:val="true"/>
        </w:rPr>
        <w:t>ישראל</w:t>
      </w:r>
      <w:r>
        <w:rPr>
          <w:rFonts w:ascii="Arial" w:hAnsi="Arial" w:cs="Arial"/>
          <w:rtl w:val="true"/>
        </w:rPr>
        <w:t xml:space="preserve"> </w:t>
      </w:r>
      <w:r>
        <w:rPr>
          <w:rFonts w:ascii="Arial" w:hAnsi="Arial" w:cs="Arial"/>
          <w:rtl w:val="true"/>
        </w:rPr>
        <w:t>נ</w:t>
      </w:r>
      <w:r>
        <w:rPr>
          <w:rFonts w:cs="Arial" w:ascii="Arial" w:hAnsi="Arial"/>
          <w:rtl w:val="true"/>
        </w:rPr>
        <w:t xml:space="preserve">' </w:t>
      </w:r>
      <w:r>
        <w:rPr>
          <w:rFonts w:ascii="Arial" w:hAnsi="Arial" w:cs="Arial"/>
          <w:rtl w:val="true"/>
        </w:rPr>
        <w:t>חמאיל</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13</w:t>
      </w:r>
      <w:r>
        <w:rPr>
          <w:rFonts w:cs="Arial" w:ascii="Arial" w:hAnsi="Arial"/>
          <w:rtl w:val="true"/>
        </w:rPr>
        <w:t xml:space="preserve"> (</w:t>
      </w:r>
      <w:r>
        <w:rPr>
          <w:rFonts w:cs="Arial" w:ascii="Arial" w:hAnsi="Arial"/>
        </w:rPr>
        <w:t>12.9.2016</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עניין</w:t>
      </w:r>
      <w:r>
        <w:rPr>
          <w:rFonts w:ascii="Arial" w:hAnsi="Arial" w:cs="Arial"/>
          <w:rtl w:val="true"/>
        </w:rPr>
        <w:t xml:space="preserve"> </w:t>
      </w:r>
      <w:r>
        <w:rPr>
          <w:rFonts w:ascii="Arial" w:hAnsi="Arial" w:cs="Arial"/>
          <w:rtl w:val="true"/>
        </w:rPr>
        <w:t>חמאיל</w:t>
      </w:r>
      <w:r>
        <w:rPr>
          <w:rFonts w:cs="Arial" w:ascii="Arial" w:hAnsi="Arial"/>
          <w:rtl w:val="true"/>
        </w:rPr>
        <w:t xml:space="preserve">); </w:t>
      </w:r>
      <w:r>
        <w:rPr>
          <w:rFonts w:ascii="Arial" w:hAnsi="Arial" w:cs="Arial"/>
          <w:rtl w:val="true"/>
        </w:rPr>
        <w:t>עניין</w:t>
      </w:r>
      <w:r>
        <w:rPr>
          <w:rFonts w:ascii="Arial" w:hAnsi="Arial" w:cs="Arial"/>
          <w:rtl w:val="true"/>
        </w:rPr>
        <w:t xml:space="preserve"> </w:t>
      </w:r>
      <w:r>
        <w:rPr>
          <w:rFonts w:ascii="Arial" w:hAnsi="Arial" w:cs="Arial"/>
          <w:rtl w:val="true"/>
        </w:rPr>
        <w:t>חסן</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10</w:t>
      </w:r>
      <w:r>
        <w:rPr>
          <w:rFonts w:cs="Arial" w:ascii="Arial" w:hAnsi="Arial"/>
          <w:rtl w:val="true"/>
        </w:rPr>
        <w:t>).</w:t>
      </w:r>
    </w:p>
    <w:p>
      <w:pPr>
        <w:pStyle w:val="Normal"/>
        <w:spacing w:lineRule="auto" w:line="360"/>
        <w:ind w:hanging="720" w:start="1417" w:end="851"/>
        <w:jc w:val="both"/>
        <w:rPr>
          <w:rFonts w:ascii="Arial" w:hAnsi="Arial" w:cs="Arial"/>
          <w:b/>
          <w:bCs/>
        </w:rPr>
      </w:pPr>
      <w:r>
        <w:rPr>
          <w:rFonts w:cs="Arial" w:ascii="Arial" w:hAnsi="Arial"/>
          <w:b/>
          <w:bCs/>
          <w:rtl w:val="true"/>
        </w:rPr>
        <w:tab/>
      </w:r>
      <w:r>
        <w:rPr>
          <w:rFonts w:ascii="Arial" w:hAnsi="Arial" w:cs="Arial"/>
          <w:b/>
          <w:b/>
          <w:bCs/>
          <w:rtl w:val="true"/>
        </w:rPr>
        <w:t>החומרה היתרה הכרוכה בעבירות נשק והסיכון הנשקף מביצוען לציבור</w:t>
      </w:r>
      <w:r>
        <w:rPr>
          <w:rFonts w:cs="Arial" w:ascii="Arial" w:hAnsi="Arial"/>
          <w:b/>
          <w:bCs/>
          <w:rtl w:val="true"/>
        </w:rPr>
        <w:t xml:space="preserve">, </w:t>
      </w:r>
      <w:r>
        <w:rPr>
          <w:rFonts w:ascii="Arial" w:hAnsi="Arial" w:cs="Arial"/>
          <w:b/>
          <w:b/>
          <w:bCs/>
          <w:rtl w:val="true"/>
        </w:rPr>
        <w:t>מקבלים משנה תוקף בשים לב להיקפיה של התופעה ואופן התפשטותה</w:t>
      </w:r>
      <w:r>
        <w:rPr>
          <w:rFonts w:cs="Arial" w:ascii="Arial" w:hAnsi="Arial"/>
          <w:b/>
          <w:bCs/>
          <w:rtl w:val="true"/>
        </w:rPr>
        <w:t xml:space="preserve">. </w:t>
      </w:r>
      <w:r>
        <w:rPr>
          <w:rFonts w:ascii="Arial" w:hAnsi="Arial" w:cs="Arial"/>
          <w:b/>
          <w:b/>
          <w:bCs/>
          <w:rtl w:val="true"/>
        </w:rPr>
        <w:t>כמענה לכך</w:t>
      </w:r>
      <w:r>
        <w:rPr>
          <w:rFonts w:cs="Arial" w:ascii="Arial" w:hAnsi="Arial"/>
          <w:b/>
          <w:bCs/>
          <w:rtl w:val="true"/>
        </w:rPr>
        <w:t xml:space="preserve">, </w:t>
      </w:r>
      <w:r>
        <w:rPr>
          <w:rFonts w:ascii="Arial" w:hAnsi="Arial" w:cs="Arial"/>
          <w:b/>
          <w:b/>
          <w:bCs/>
          <w:rtl w:val="true"/>
        </w:rPr>
        <w:t>מסתמנת בפסיקה מגמה עקבית להחמיר את הענישה בגין עבירות אלו</w:t>
      </w:r>
      <w:r>
        <w:rPr>
          <w:rFonts w:cs="Arial" w:ascii="Arial" w:hAnsi="Arial"/>
          <w:b/>
          <w:bCs/>
          <w:rtl w:val="true"/>
        </w:rPr>
        <w:t xml:space="preserve">, </w:t>
      </w:r>
      <w:r>
        <w:rPr>
          <w:rFonts w:ascii="Arial" w:hAnsi="Arial" w:cs="Arial"/>
          <w:b/>
          <w:b/>
          <w:bCs/>
          <w:rtl w:val="true"/>
        </w:rPr>
        <w:t xml:space="preserve">באופן שיהלום את מידת פגיעתן בערכים המוגנים ויקדם את מיגור </w:t>
      </w:r>
      <w:r>
        <w:rPr>
          <w:rFonts w:ascii="Arial" w:hAnsi="Arial" w:cs="Arial"/>
          <w:rtl w:val="true"/>
        </w:rPr>
        <w:t xml:space="preserve">התופעה </w:t>
      </w:r>
      <w:r>
        <w:rPr>
          <w:rFonts w:cs="Arial" w:ascii="Arial" w:hAnsi="Arial"/>
          <w:rtl w:val="true"/>
        </w:rPr>
        <w:t>(</w:t>
      </w:r>
      <w:r>
        <w:rPr>
          <w:rFonts w:ascii="Arial" w:hAnsi="Arial" w:cs="Arial"/>
          <w:rtl w:val="true"/>
        </w:rPr>
        <w:t xml:space="preserve">עניין </w:t>
      </w:r>
      <w:r>
        <w:rPr>
          <w:rFonts w:ascii="Arial" w:hAnsi="Arial" w:cs="Arial"/>
          <w:rtl w:val="true"/>
        </w:rPr>
        <w:t>דהוד</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עניין</w:t>
      </w:r>
      <w:r>
        <w:rPr>
          <w:rFonts w:ascii="Arial" w:hAnsi="Arial" w:cs="Arial"/>
          <w:rtl w:val="true"/>
        </w:rPr>
        <w:t xml:space="preserve"> </w:t>
      </w:r>
      <w:r>
        <w:rPr>
          <w:rFonts w:ascii="Arial" w:hAnsi="Arial" w:cs="Arial"/>
          <w:rtl w:val="true"/>
        </w:rPr>
        <w:t>חסן</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12</w:t>
      </w:r>
      <w:r>
        <w:rPr>
          <w:rFonts w:cs="Arial" w:ascii="Arial" w:hAnsi="Arial"/>
          <w:rtl w:val="true"/>
        </w:rPr>
        <w:t xml:space="preserve">; </w:t>
      </w:r>
      <w:r>
        <w:rPr>
          <w:rFonts w:ascii="Arial" w:hAnsi="Arial" w:cs="Arial"/>
          <w:rtl w:val="true"/>
        </w:rPr>
        <w:t xml:space="preserve">עניין </w:t>
      </w:r>
      <w:r>
        <w:rPr>
          <w:rFonts w:ascii="Arial" w:hAnsi="Arial" w:cs="Arial"/>
          <w:rtl w:val="true"/>
        </w:rPr>
        <w:t>עספור</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7</w:t>
      </w:r>
      <w:r>
        <w:rPr>
          <w:rFonts w:cs="Arial" w:ascii="Arial" w:hAnsi="Arial"/>
          <w:rtl w:val="true"/>
        </w:rPr>
        <w:t>).</w:t>
      </w:r>
      <w:r>
        <w:rPr>
          <w:rFonts w:cs="Arial" w:ascii="Arial" w:hAnsi="Arial"/>
          <w:b/>
          <w:bCs/>
          <w:rtl w:val="true"/>
        </w:rPr>
        <w:t xml:space="preserve"> </w:t>
      </w:r>
      <w:r>
        <w:rPr>
          <w:rFonts w:ascii="Arial" w:hAnsi="Arial" w:cs="Arial"/>
          <w:b/>
          <w:b/>
          <w:bCs/>
          <w:rtl w:val="true"/>
        </w:rPr>
        <w:t>משכך</w:t>
      </w:r>
      <w:r>
        <w:rPr>
          <w:rFonts w:cs="Arial" w:ascii="Arial" w:hAnsi="Arial"/>
          <w:b/>
          <w:bCs/>
          <w:rtl w:val="true"/>
        </w:rPr>
        <w:t xml:space="preserve">, </w:t>
      </w:r>
      <w:r>
        <w:rPr>
          <w:rFonts w:ascii="Arial" w:hAnsi="Arial" w:cs="Arial"/>
          <w:b/>
          <w:b/>
          <w:bCs/>
          <w:rtl w:val="true"/>
        </w:rPr>
        <w:t>חרף עיקרון הענישה האינדיבידואלית והמשקל שיש ליתן לנסיבותיו האישיות של כל נאשם לגופו</w:t>
      </w:r>
      <w:r>
        <w:rPr>
          <w:rFonts w:cs="Arial" w:ascii="Arial" w:hAnsi="Arial"/>
          <w:b/>
          <w:bCs/>
          <w:rtl w:val="true"/>
        </w:rPr>
        <w:t xml:space="preserve">, </w:t>
      </w:r>
      <w:r>
        <w:rPr>
          <w:rFonts w:ascii="Arial" w:hAnsi="Arial" w:cs="Arial"/>
          <w:b/>
          <w:b/>
          <w:bCs/>
          <w:rtl w:val="true"/>
        </w:rPr>
        <w:t>בבואו לגזור את דינו של מי שהורשע בביצוע עבירות חמורות אלו</w:t>
      </w:r>
      <w:r>
        <w:rPr>
          <w:rFonts w:cs="Arial" w:ascii="Arial" w:hAnsi="Arial"/>
          <w:b/>
          <w:bCs/>
          <w:rtl w:val="true"/>
        </w:rPr>
        <w:t xml:space="preserve">, </w:t>
      </w:r>
      <w:r>
        <w:rPr>
          <w:rFonts w:ascii="Arial" w:hAnsi="Arial" w:cs="Arial"/>
          <w:b/>
          <w:b/>
          <w:bCs/>
          <w:rtl w:val="true"/>
        </w:rPr>
        <w:t xml:space="preserve">על בית המשפט לתת בכורה לשיקולי ההרתעה והאינטרס הציבורי </w:t>
      </w:r>
      <w:r>
        <w:rPr>
          <w:rFonts w:cs="Arial" w:ascii="Arial" w:hAnsi="Arial"/>
          <w:rtl w:val="true"/>
        </w:rPr>
        <w:t>(</w:t>
      </w:r>
      <w:hyperlink r:id="rId14">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5643/14</w:t>
        </w:r>
      </w:hyperlink>
      <w:r>
        <w:rPr>
          <w:rFonts w:cs="Arial" w:ascii="Arial" w:hAnsi="Arial"/>
          <w:rtl w:val="true"/>
        </w:rPr>
        <w:t xml:space="preserve"> </w:t>
      </w:r>
      <w:r>
        <w:rPr>
          <w:rFonts w:ascii="Arial" w:hAnsi="Arial" w:cs="Arial"/>
          <w:rtl w:val="true"/>
        </w:rPr>
        <w:t>עיסא</w:t>
      </w:r>
      <w:r>
        <w:rPr>
          <w:rFonts w:ascii="Arial" w:hAnsi="Arial" w:cs="Arial"/>
          <w:rtl w:val="true"/>
        </w:rPr>
        <w:t xml:space="preserve"> </w:t>
      </w:r>
      <w:r>
        <w:rPr>
          <w:rFonts w:ascii="Arial" w:hAnsi="Arial" w:cs="Arial"/>
          <w:rtl w:val="true"/>
        </w:rPr>
        <w:t>נ</w:t>
      </w:r>
      <w:r>
        <w:rPr>
          <w:rFonts w:cs="Arial" w:ascii="Arial" w:hAnsi="Arial"/>
          <w:rtl w:val="true"/>
        </w:rPr>
        <w:t xml:space="preserve">' </w:t>
      </w:r>
      <w:r>
        <w:rPr>
          <w:rFonts w:ascii="Arial" w:hAnsi="Arial" w:cs="Arial"/>
          <w:rtl w:val="true"/>
        </w:rPr>
        <w:t>מדינת</w:t>
      </w:r>
      <w:r>
        <w:rPr>
          <w:rFonts w:ascii="Arial" w:hAnsi="Arial" w:cs="Arial"/>
          <w:rtl w:val="true"/>
        </w:rPr>
        <w:t xml:space="preserve"> </w:t>
      </w:r>
      <w:r>
        <w:rPr>
          <w:rFonts w:ascii="Arial" w:hAnsi="Arial" w:cs="Arial"/>
          <w:rtl w:val="true"/>
        </w:rPr>
        <w:t>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23.6.2015</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עניין</w:t>
      </w:r>
      <w:r>
        <w:rPr>
          <w:rFonts w:ascii="Arial" w:hAnsi="Arial" w:cs="Arial"/>
          <w:rtl w:val="true"/>
        </w:rPr>
        <w:t xml:space="preserve"> </w:t>
      </w:r>
      <w:r>
        <w:rPr>
          <w:rFonts w:ascii="Arial" w:hAnsi="Arial" w:cs="Arial"/>
          <w:rtl w:val="true"/>
        </w:rPr>
        <w:t>עיסא</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13</w:t>
      </w:r>
      <w:r>
        <w:rPr>
          <w:rFonts w:cs="Arial" w:ascii="Arial" w:hAnsi="Arial"/>
          <w:rtl w:val="true"/>
        </w:rPr>
        <w:t xml:space="preserve">; </w:t>
      </w:r>
      <w:r>
        <w:rPr>
          <w:rFonts w:ascii="Arial" w:hAnsi="Arial" w:cs="Arial"/>
          <w:rtl w:val="true"/>
        </w:rPr>
        <w:t>עניין</w:t>
      </w:r>
      <w:r>
        <w:rPr>
          <w:rFonts w:ascii="Arial" w:hAnsi="Arial" w:cs="Arial"/>
          <w:rtl w:val="true"/>
        </w:rPr>
        <w:t xml:space="preserve"> </w:t>
      </w:r>
      <w:r>
        <w:rPr>
          <w:rFonts w:ascii="Arial" w:hAnsi="Arial" w:cs="Arial"/>
          <w:rtl w:val="true"/>
        </w:rPr>
        <w:t>נפאע</w:t>
      </w:r>
      <w:r>
        <w:rPr>
          <w:rFonts w:cs="Arial" w:ascii="Arial" w:hAnsi="Arial"/>
          <w:rtl w:val="true"/>
        </w:rPr>
        <w:t xml:space="preserve">, </w:t>
      </w:r>
      <w:r>
        <w:rPr>
          <w:rFonts w:ascii="Arial" w:hAnsi="Arial" w:cs="Arial"/>
          <w:rtl w:val="true"/>
        </w:rPr>
        <w:t>פסקה</w:t>
      </w:r>
      <w:r>
        <w:rPr>
          <w:rFonts w:ascii="Arial" w:hAnsi="Arial" w:cs="Arial"/>
          <w:rtl w:val="true"/>
        </w:rPr>
        <w:t xml:space="preserve"> </w:t>
      </w:r>
      <w:r>
        <w:rPr>
          <w:rFonts w:cs="Arial" w:ascii="Arial" w:hAnsi="Arial"/>
        </w:rPr>
        <w:t>5</w:t>
      </w:r>
      <w:r>
        <w:rPr>
          <w:rFonts w:cs="Arial" w:ascii="Arial" w:hAnsi="Arial"/>
          <w:rtl w:val="true"/>
        </w:rPr>
        <w:t>).</w:t>
      </w:r>
      <w:r>
        <w:rPr>
          <w:rFonts w:cs="Arial" w:ascii="Arial" w:hAnsi="Arial"/>
          <w:b/>
          <w:bCs/>
          <w:rtl w:val="true"/>
        </w:rPr>
        <w:t>"</w:t>
      </w:r>
    </w:p>
    <w:p>
      <w:pPr>
        <w:pStyle w:val="Normal"/>
        <w:spacing w:lineRule="auto" w:line="360"/>
        <w:ind w:hanging="23" w:start="1417" w:end="851"/>
        <w:jc w:val="both"/>
        <w:rPr>
          <w:rFonts w:ascii="Arial" w:hAnsi="Arial" w:cs="Arial"/>
        </w:rPr>
      </w:pPr>
      <w:r>
        <w:rPr>
          <w:rFonts w:cs="Arial" w:ascii="Arial" w:hAnsi="Arial"/>
          <w:rtl w:val="true"/>
        </w:rPr>
        <w:t>(</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8045/17</w:t>
        </w:r>
      </w:hyperlink>
      <w:r>
        <w:rPr>
          <w:rFonts w:cs="Arial" w:ascii="Arial" w:hAnsi="Arial"/>
          <w:rtl w:val="true"/>
        </w:rPr>
        <w:t xml:space="preserve"> </w:t>
      </w:r>
      <w:r>
        <w:rPr>
          <w:rFonts w:ascii="Arial" w:hAnsi="Arial" w:cs="Arial"/>
          <w:b/>
          <w:b/>
          <w:bCs/>
          <w:rtl w:val="true"/>
        </w:rPr>
        <w:t>בראנסי</w:t>
      </w:r>
      <w:r>
        <w:rPr>
          <w:rFonts w:ascii="Arial" w:hAnsi="Arial" w:cs="Arial"/>
          <w:rtl w:val="true"/>
        </w:rPr>
        <w:t xml:space="preserve"> נ</w:t>
      </w:r>
      <w:r>
        <w:rPr>
          <w:rFonts w:cs="Arial" w:ascii="Arial" w:hAnsi="Arial"/>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16.8.18</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23" w:start="720" w:end="0"/>
        <w:jc w:val="both"/>
        <w:rPr>
          <w:rFonts w:ascii="Arial" w:hAnsi="Arial" w:cs="Arial"/>
        </w:rPr>
      </w:pPr>
      <w:r>
        <w:rPr>
          <w:rFonts w:eastAsia="Arial" w:cs="Arial" w:ascii="Arial" w:hAnsi="Arial"/>
          <w:rtl w:val="true"/>
        </w:rPr>
        <w:t xml:space="preserve"> </w:t>
      </w:r>
      <w:r>
        <w:rPr>
          <w:rFonts w:ascii="Arial" w:hAnsi="Arial" w:cs="Arial"/>
          <w:rtl w:val="true"/>
        </w:rPr>
        <w:t xml:space="preserve">וכן נפסק בעניין </w:t>
      </w:r>
      <w:r>
        <w:rPr>
          <w:rFonts w:ascii="Arial" w:hAnsi="Arial" w:cs="Arial"/>
          <w:b/>
          <w:b/>
          <w:bCs/>
          <w:rtl w:val="true"/>
        </w:rPr>
        <w:t xml:space="preserve">הייבי </w:t>
      </w:r>
      <w:r>
        <w:rPr>
          <w:rFonts w:ascii="Arial" w:hAnsi="Arial" w:cs="Arial"/>
          <w:rtl w:val="true"/>
        </w:rPr>
        <w:t>כי</w:t>
      </w:r>
      <w:r>
        <w:rPr>
          <w:rFonts w:cs="Arial" w:ascii="Arial" w:hAnsi="Arial"/>
          <w:rtl w:val="true"/>
        </w:rPr>
        <w:t>:</w:t>
      </w:r>
      <w:r>
        <w:rPr>
          <w:rFonts w:cs="Arial" w:ascii="Arial" w:hAnsi="Arial"/>
          <w:b/>
          <w:bCs/>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17" w:end="851"/>
        <w:jc w:val="both"/>
        <w:rPr>
          <w:rFonts w:ascii="Arial" w:hAnsi="Arial" w:cs="Arial"/>
          <w:b/>
          <w:bCs/>
        </w:rPr>
      </w:pPr>
      <w:r>
        <w:rPr>
          <w:rFonts w:cs="Arial" w:ascii="Arial" w:hAnsi="Arial"/>
          <w:rtl w:val="true"/>
        </w:rPr>
        <w:tab/>
      </w:r>
      <w:r>
        <w:rPr>
          <w:rFonts w:cs="Arial" w:ascii="Arial" w:hAnsi="Arial"/>
          <w:b/>
          <w:bCs/>
          <w:rtl w:val="true"/>
        </w:rPr>
        <w:t>"</w:t>
      </w:r>
      <w:r>
        <w:rPr>
          <w:rFonts w:ascii="Arial" w:hAnsi="Arial" w:cs="Arial"/>
          <w:b/>
          <w:b/>
          <w:bCs/>
          <w:rtl w:val="true"/>
        </w:rPr>
        <w:t>עבירות בנשק חומרתן מכופלת</w:t>
      </w:r>
      <w:r>
        <w:rPr>
          <w:rFonts w:cs="Arial" w:ascii="Arial" w:hAnsi="Arial"/>
          <w:b/>
          <w:bCs/>
          <w:rtl w:val="true"/>
        </w:rPr>
        <w:t xml:space="preserve">, </w:t>
      </w:r>
      <w:r>
        <w:rPr>
          <w:rFonts w:ascii="Arial" w:hAnsi="Arial" w:cs="Arial"/>
          <w:b/>
          <w:b/>
          <w:bCs/>
          <w:rtl w:val="true"/>
        </w:rPr>
        <w:t>הן בעצם המעבר על החוק והן ובמוטעם במאטריה הספציפית</w:t>
      </w:r>
      <w:r>
        <w:rPr>
          <w:rFonts w:cs="Arial" w:ascii="Arial" w:hAnsi="Arial"/>
          <w:b/>
          <w:bCs/>
          <w:rtl w:val="true"/>
        </w:rPr>
        <w:t xml:space="preserve">; </w:t>
      </w:r>
      <w:r>
        <w:rPr>
          <w:rFonts w:ascii="Arial" w:hAnsi="Arial" w:cs="Arial"/>
          <w:b/>
          <w:b/>
          <w:bCs/>
          <w:rtl w:val="true"/>
        </w:rPr>
        <w:t>נשק שאינו כדין</w:t>
      </w:r>
      <w:r>
        <w:rPr>
          <w:rFonts w:cs="Arial" w:ascii="Arial" w:hAnsi="Arial"/>
          <w:b/>
          <w:bCs/>
          <w:rtl w:val="true"/>
        </w:rPr>
        <w:t xml:space="preserve">, </w:t>
      </w:r>
      <w:r>
        <w:rPr>
          <w:rFonts w:ascii="Arial" w:hAnsi="Arial" w:cs="Arial"/>
          <w:b/>
          <w:b/>
          <w:bCs/>
          <w:rtl w:val="true"/>
        </w:rPr>
        <w:t xml:space="preserve">קרי </w:t>
      </w:r>
      <w:r>
        <w:rPr>
          <w:rFonts w:ascii="Arial" w:hAnsi="Arial" w:cs="Arial"/>
          <w:b/>
          <w:b/>
          <w:bCs/>
          <w:rtl w:val="true"/>
        </w:rPr>
        <w:t>–</w:t>
      </w:r>
      <w:r>
        <w:rPr>
          <w:rFonts w:ascii="Arial" w:hAnsi="Arial" w:cs="Arial"/>
          <w:b/>
          <w:b/>
          <w:bCs/>
          <w:rtl w:val="true"/>
        </w:rPr>
        <w:t xml:space="preserve"> ברישיון כדבעי</w:t>
      </w:r>
      <w:r>
        <w:rPr>
          <w:rFonts w:cs="Arial" w:ascii="Arial" w:hAnsi="Arial"/>
          <w:b/>
          <w:bCs/>
          <w:rtl w:val="true"/>
        </w:rPr>
        <w:t xml:space="preserve">, </w:t>
      </w:r>
      <w:r>
        <w:rPr>
          <w:rFonts w:ascii="Arial" w:hAnsi="Arial" w:cs="Arial"/>
          <w:b/>
          <w:b/>
          <w:bCs/>
          <w:rtl w:val="true"/>
        </w:rPr>
        <w:t>מועד לפורענות</w:t>
      </w:r>
      <w:r>
        <w:rPr>
          <w:rFonts w:cs="Arial" w:ascii="Arial" w:hAnsi="Arial"/>
          <w:b/>
          <w:bCs/>
          <w:rtl w:val="true"/>
        </w:rPr>
        <w:t xml:space="preserve">. </w:t>
      </w:r>
      <w:r>
        <w:rPr>
          <w:rFonts w:ascii="Arial" w:hAnsi="Arial" w:cs="Arial"/>
          <w:b/>
          <w:b/>
          <w:bCs/>
          <w:rtl w:val="true"/>
        </w:rPr>
        <w:t>זכורה האמירה</w:t>
      </w:r>
      <w:r>
        <w:rPr>
          <w:rFonts w:cs="Arial" w:ascii="Arial" w:hAnsi="Arial"/>
          <w:b/>
          <w:bCs/>
          <w:rtl w:val="true"/>
        </w:rPr>
        <w:t xml:space="preserve">, </w:t>
      </w:r>
      <w:r>
        <w:rPr>
          <w:rFonts w:ascii="Arial" w:hAnsi="Arial" w:cs="Arial"/>
          <w:b/>
          <w:b/>
          <w:bCs/>
          <w:rtl w:val="true"/>
        </w:rPr>
        <w:t>אם ראית במחזה תיאטרון אקדח במערכה הראשונה</w:t>
      </w:r>
      <w:r>
        <w:rPr>
          <w:rFonts w:cs="Arial" w:ascii="Arial" w:hAnsi="Arial"/>
          <w:b/>
          <w:bCs/>
          <w:rtl w:val="true"/>
        </w:rPr>
        <w:t xml:space="preserve">, </w:t>
      </w:r>
      <w:r>
        <w:rPr>
          <w:rFonts w:ascii="Arial" w:hAnsi="Arial" w:cs="Arial"/>
          <w:b/>
          <w:b/>
          <w:bCs/>
          <w:rtl w:val="true"/>
        </w:rPr>
        <w:t>סופו שיירה במערכה השנייה או השלישית</w:t>
      </w:r>
      <w:r>
        <w:rPr>
          <w:rFonts w:cs="Arial" w:ascii="Arial" w:hAnsi="Arial"/>
          <w:b/>
          <w:bCs/>
          <w:rtl w:val="true"/>
        </w:rPr>
        <w:t xml:space="preserve">. </w:t>
      </w:r>
      <w:r>
        <w:rPr>
          <w:rFonts w:ascii="Arial" w:hAnsi="Arial" w:cs="Arial"/>
          <w:b/>
          <w:b/>
          <w:bCs/>
          <w:rtl w:val="true"/>
        </w:rPr>
        <w:t>הימצאו של נשק בידיים לא נכונות</w:t>
      </w:r>
      <w:r>
        <w:rPr>
          <w:rFonts w:cs="Arial" w:ascii="Arial" w:hAnsi="Arial"/>
          <w:b/>
          <w:bCs/>
          <w:rtl w:val="true"/>
        </w:rPr>
        <w:t xml:space="preserve">, </w:t>
      </w:r>
      <w:r>
        <w:rPr>
          <w:rFonts w:ascii="Arial" w:hAnsi="Arial" w:cs="Arial"/>
          <w:b/>
          <w:b/>
          <w:bCs/>
          <w:rtl w:val="true"/>
        </w:rPr>
        <w:t>עלול להביא בסופו של יום אף לקיפוד חיי אדם ר</w:t>
      </w:r>
      <w:r>
        <w:rPr>
          <w:rFonts w:cs="Arial" w:ascii="Arial" w:hAnsi="Arial"/>
          <w:b/>
          <w:bCs/>
          <w:rtl w:val="true"/>
        </w:rPr>
        <w:t>"</w:t>
      </w:r>
      <w:r>
        <w:rPr>
          <w:rFonts w:ascii="Arial" w:hAnsi="Arial" w:cs="Arial"/>
          <w:b/>
          <w:b/>
          <w:bCs/>
          <w:rtl w:val="true"/>
        </w:rPr>
        <w:t>ל</w:t>
      </w:r>
      <w:r>
        <w:rPr>
          <w:rFonts w:cs="Arial" w:ascii="Arial" w:hAnsi="Arial"/>
          <w:b/>
          <w:bCs/>
          <w:rtl w:val="true"/>
        </w:rPr>
        <w:t>".</w:t>
      </w:r>
    </w:p>
    <w:p>
      <w:pPr>
        <w:pStyle w:val="Normal"/>
        <w:spacing w:lineRule="auto" w:line="360"/>
        <w:ind w:hanging="720" w:start="1417" w:end="851"/>
        <w:jc w:val="both"/>
        <w:rPr>
          <w:rFonts w:ascii="Arial" w:hAnsi="Arial" w:cs="Arial"/>
        </w:rPr>
      </w:pPr>
      <w:r>
        <w:rPr>
          <w:rFonts w:cs="Arial" w:ascii="Arial" w:hAnsi="Arial"/>
          <w:b/>
          <w:bCs/>
          <w:rtl w:val="true"/>
        </w:rPr>
        <w:tab/>
      </w:r>
      <w:r>
        <w:rPr>
          <w:rFonts w:cs="Arial" w:ascii="Arial" w:hAnsi="Arial"/>
          <w:b/>
          <w:bCs/>
          <w:rtl w:val="true"/>
        </w:rPr>
        <w:t>(</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6371/11</w:t>
        </w:r>
      </w:hyperlink>
      <w:r>
        <w:rPr>
          <w:rFonts w:cs="Arial" w:ascii="Arial" w:hAnsi="Arial"/>
          <w:rtl w:val="true"/>
        </w:rPr>
        <w:t xml:space="preserve"> </w:t>
      </w:r>
      <w:r>
        <w:rPr>
          <w:rFonts w:ascii="Arial" w:hAnsi="Arial" w:cs="Arial"/>
          <w:b/>
          <w:b/>
          <w:bCs/>
          <w:rtl w:val="true"/>
        </w:rPr>
        <w:t xml:space="preserve">מדינת ישראל </w:t>
      </w:r>
      <w:r>
        <w:rPr>
          <w:rFonts w:ascii="Arial" w:hAnsi="Arial" w:cs="Arial"/>
          <w:rtl w:val="true"/>
        </w:rPr>
        <w:t>נ</w:t>
      </w:r>
      <w:r>
        <w:rPr>
          <w:rFonts w:cs="Arial" w:ascii="Arial" w:hAnsi="Arial"/>
          <w:rtl w:val="true"/>
        </w:rPr>
        <w:t>'</w:t>
      </w:r>
      <w:r>
        <w:rPr>
          <w:rFonts w:cs="Arial" w:ascii="Arial" w:hAnsi="Arial"/>
          <w:b/>
          <w:bCs/>
          <w:rtl w:val="true"/>
        </w:rPr>
        <w:t xml:space="preserve"> </w:t>
      </w:r>
      <w:r>
        <w:rPr>
          <w:rFonts w:ascii="Arial" w:hAnsi="Arial" w:cs="Arial"/>
          <w:b/>
          <w:b/>
          <w:bCs/>
          <w:rtl w:val="true"/>
        </w:rPr>
        <w:t xml:space="preserve">אנס הייבי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18.12.11</w:t>
      </w:r>
      <w:r>
        <w:rPr>
          <w:rFonts w:cs="Arial" w:ascii="Arial" w:hAnsi="Arial"/>
          <w:rtl w:val="true"/>
        </w:rPr>
        <w:t xml:space="preserve">)). </w:t>
      </w:r>
    </w:p>
    <w:p>
      <w:pPr>
        <w:pStyle w:val="Normal"/>
        <w:spacing w:lineRule="auto" w:line="360"/>
        <w:ind w:hanging="720" w:start="720" w:end="0"/>
        <w:jc w:val="start"/>
        <w:rPr>
          <w:rFonts w:ascii="Arial" w:hAnsi="Arial" w:cs="Arial"/>
        </w:rPr>
      </w:pPr>
      <w:r>
        <w:rPr>
          <w:rFonts w:cs="Arial" w:ascii="Arial" w:hAnsi="Arial"/>
          <w:rtl w:val="true"/>
        </w:rPr>
      </w:r>
    </w:p>
    <w:p>
      <w:pPr>
        <w:pStyle w:val="Normal"/>
        <w:spacing w:lineRule="auto" w:line="360"/>
        <w:ind w:hanging="720" w:start="720" w:end="0"/>
        <w:jc w:val="both"/>
        <w:rPr/>
      </w:pPr>
      <w:r>
        <w:rPr>
          <w:rtl w:val="true"/>
        </w:rPr>
        <w:tab/>
      </w:r>
      <w:r>
        <w:rPr>
          <w:rtl w:val="true"/>
        </w:rPr>
        <w:t>בעניין</w:t>
      </w:r>
      <w:r>
        <w:rPr>
          <w:rFonts w:cs="Times New Roman"/>
          <w:rtl w:val="true"/>
        </w:rPr>
        <w:t xml:space="preserve"> </w:t>
      </w:r>
      <w:r>
        <w:rPr>
          <w:b/>
          <w:b/>
          <w:bCs/>
          <w:rtl w:val="true"/>
        </w:rPr>
        <w:t>סלימאן</w:t>
      </w:r>
      <w:r>
        <w:rPr>
          <w:rFonts w:cs="Times New Roman"/>
          <w:rtl w:val="true"/>
        </w:rPr>
        <w:t xml:space="preserve"> </w:t>
      </w:r>
      <w:r>
        <w:rPr>
          <w:rtl w:val="true"/>
        </w:rPr>
        <w:t>עמדה</w:t>
      </w:r>
      <w:r>
        <w:rPr>
          <w:rFonts w:cs="Times New Roman"/>
          <w:rtl w:val="true"/>
        </w:rPr>
        <w:t xml:space="preserve"> </w:t>
      </w:r>
      <w:r>
        <w:rPr>
          <w:rtl w:val="true"/>
        </w:rPr>
        <w:t>כב</w:t>
      </w:r>
      <w:r>
        <w:rPr>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על</w:t>
      </w:r>
      <w:r>
        <w:rPr>
          <w:rFonts w:cs="Times New Roman"/>
          <w:rtl w:val="true"/>
        </w:rPr>
        <w:t xml:space="preserve"> </w:t>
      </w:r>
      <w:r>
        <w:rPr>
          <w:rtl w:val="true"/>
        </w:rPr>
        <w:t>מדרג</w:t>
      </w:r>
      <w:r>
        <w:rPr>
          <w:rFonts w:cs="Times New Roman"/>
          <w:rtl w:val="true"/>
        </w:rPr>
        <w:t xml:space="preserve"> </w:t>
      </w:r>
      <w:r>
        <w:rPr>
          <w:rtl w:val="true"/>
        </w:rPr>
        <w:t>עבירות</w:t>
      </w:r>
      <w:r>
        <w:rPr>
          <w:rFonts w:cs="Times New Roman"/>
          <w:rtl w:val="true"/>
        </w:rPr>
        <w:t xml:space="preserve"> </w:t>
      </w:r>
      <w:r>
        <w:rPr>
          <w:rtl w:val="true"/>
        </w:rPr>
        <w:t>הנשק</w:t>
      </w:r>
      <w:r>
        <w:rPr>
          <w:rFonts w:cs="Times New Roman"/>
          <w:rtl w:val="true"/>
        </w:rPr>
        <w:t xml:space="preserve"> </w:t>
      </w:r>
      <w:r>
        <w:rPr>
          <w:rtl w:val="true"/>
        </w:rPr>
        <w:t>לפי</w:t>
      </w:r>
      <w:r>
        <w:rPr>
          <w:rFonts w:cs="Times New Roman"/>
          <w:rtl w:val="true"/>
        </w:rPr>
        <w:t xml:space="preserve"> </w:t>
      </w:r>
      <w:r>
        <w:rPr>
          <w:rtl w:val="true"/>
        </w:rPr>
        <w:t>חומרתן</w:t>
      </w:r>
      <w:r>
        <w:rPr>
          <w:rtl w:val="true"/>
        </w:rPr>
        <w:t>:</w:t>
      </w:r>
    </w:p>
    <w:p>
      <w:pPr>
        <w:pStyle w:val="Normal"/>
        <w:spacing w:lineRule="auto" w:line="360"/>
        <w:ind w:hanging="720" w:start="720" w:end="0"/>
        <w:jc w:val="both"/>
        <w:rPr/>
      </w:pPr>
      <w:r>
        <w:rPr>
          <w:rtl w:val="true"/>
        </w:rPr>
      </w:r>
    </w:p>
    <w:p>
      <w:pPr>
        <w:pStyle w:val="Normal"/>
        <w:spacing w:lineRule="auto" w:line="360"/>
        <w:ind w:start="1417" w:end="851"/>
        <w:jc w:val="both"/>
        <w:rPr>
          <w:b/>
          <w:bCs/>
        </w:rPr>
      </w:pPr>
      <w:r>
        <w:rPr>
          <w:b/>
          <w:bCs/>
          <w:rtl w:val="true"/>
        </w:rPr>
        <w:t>"</w:t>
      </w:r>
      <w:r>
        <w:rPr>
          <w:sz w:val="20"/>
          <w:rtl w:val="true"/>
        </w:rPr>
        <w:t xml:space="preserve"> </w:t>
      </w:r>
      <w:r>
        <w:rPr>
          <w:b/>
          <w:b/>
          <w:bCs/>
          <w:rtl w:val="true"/>
        </w:rPr>
        <w:t>בענייננו</w:t>
      </w:r>
      <w:r>
        <w:rPr>
          <w:rFonts w:cs="Times New Roman"/>
          <w:b/>
          <w:b/>
          <w:bCs/>
          <w:rtl w:val="true"/>
        </w:rPr>
        <w:t xml:space="preserve"> </w:t>
      </w:r>
      <w:r>
        <w:rPr>
          <w:b/>
          <w:b/>
          <w:bCs/>
          <w:rtl w:val="true"/>
        </w:rPr>
        <w:t>מדובר</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רכישה</w:t>
      </w:r>
      <w:r>
        <w:rPr>
          <w:rFonts w:cs="Times New Roman"/>
          <w:b/>
          <w:b/>
          <w:bCs/>
          <w:rtl w:val="true"/>
        </w:rPr>
        <w:t xml:space="preserve"> </w:t>
      </w:r>
      <w:r>
        <w:rPr>
          <w:b/>
          <w:b/>
          <w:bCs/>
          <w:rtl w:val="true"/>
        </w:rPr>
        <w:t>והחזקת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144</w:t>
      </w:r>
      <w:r>
        <w:rPr>
          <w:b/>
          <w:bCs/>
          <w:rtl w:val="true"/>
        </w:rPr>
        <w:t>(</w:t>
      </w:r>
      <w:r>
        <w:rPr>
          <w:b/>
          <w:b/>
          <w:bCs/>
          <w:rtl w:val="true"/>
        </w:rPr>
        <w:t>א</w:t>
      </w:r>
      <w:r>
        <w:rPr>
          <w:b/>
          <w:bCs/>
          <w:rtl w:val="true"/>
        </w:rPr>
        <w:t xml:space="preserve">) </w:t>
      </w:r>
      <w:r>
        <w:rPr>
          <w:b/>
          <w:b/>
          <w:bCs/>
          <w:rtl w:val="true"/>
        </w:rPr>
        <w:t>רישא</w:t>
      </w:r>
      <w:r>
        <w:rPr>
          <w:rFonts w:cs="Times New Roman"/>
          <w:b/>
          <w:b/>
          <w:bCs/>
          <w:rtl w:val="true"/>
        </w:rPr>
        <w:t xml:space="preserve"> </w:t>
      </w:r>
      <w:r>
        <w:rPr>
          <w:b/>
          <w:b/>
          <w:bCs/>
          <w:rtl w:val="true"/>
        </w:rPr>
        <w:t>וסיפא</w:t>
      </w:r>
      <w:r>
        <w:rPr>
          <w:rFonts w:cs="Times New Roman"/>
          <w:b/>
          <w:b/>
          <w:bCs/>
          <w:rtl w:val="true"/>
        </w:rPr>
        <w:t xml:space="preserve"> </w:t>
      </w:r>
      <w:r>
        <w:rPr>
          <w:b/>
          <w:b/>
          <w:bCs/>
          <w:rtl w:val="true"/>
        </w:rPr>
        <w:t>–</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המצויות</w:t>
      </w:r>
      <w:r>
        <w:rPr>
          <w:rFonts w:cs="Times New Roman"/>
          <w:b/>
          <w:b/>
          <w:bCs/>
          <w:rtl w:val="true"/>
        </w:rPr>
        <w:t xml:space="preserve"> </w:t>
      </w:r>
      <w:r>
        <w:rPr>
          <w:b/>
          <w:b/>
          <w:bCs/>
          <w:rtl w:val="true"/>
        </w:rPr>
        <w:t>ברף</w:t>
      </w:r>
      <w:r>
        <w:rPr>
          <w:rFonts w:cs="Times New Roman"/>
          <w:b/>
          <w:b/>
          <w:bCs/>
          <w:rtl w:val="true"/>
        </w:rPr>
        <w:t xml:space="preserve"> </w:t>
      </w:r>
      <w:r>
        <w:rPr>
          <w:b/>
          <w:b/>
          <w:bCs/>
          <w:rtl w:val="true"/>
        </w:rPr>
        <w:t>התחתון</w:t>
      </w:r>
      <w:r>
        <w:rPr>
          <w:rFonts w:cs="Times New Roman"/>
          <w:b/>
          <w:b/>
          <w:bCs/>
          <w:rtl w:val="true"/>
        </w:rPr>
        <w:t xml:space="preserve"> </w:t>
      </w:r>
      <w:r>
        <w:rPr>
          <w:b/>
          <w:b/>
          <w:bCs/>
          <w:rtl w:val="true"/>
        </w:rPr>
        <w:t>במדרג</w:t>
      </w:r>
      <w:r>
        <w:rPr>
          <w:rFonts w:cs="Times New Roman"/>
          <w:b/>
          <w:b/>
          <w:bCs/>
          <w:rtl w:val="true"/>
        </w:rPr>
        <w:t xml:space="preserve"> </w:t>
      </w:r>
      <w:r>
        <w:rPr>
          <w:b/>
          <w:b/>
          <w:bCs/>
          <w:rtl w:val="true"/>
        </w:rPr>
        <w:t>החומרה</w:t>
      </w:r>
      <w:r>
        <w:rPr>
          <w:rFonts w:cs="Times New Roman"/>
          <w:b/>
          <w:b/>
          <w:bCs/>
          <w:rtl w:val="true"/>
        </w:rPr>
        <w:t xml:space="preserve"> </w:t>
      </w:r>
      <w:r>
        <w:rPr>
          <w:b/>
          <w:b/>
          <w:bCs/>
          <w:rtl w:val="true"/>
        </w:rPr>
        <w:t>היחסי</w:t>
      </w:r>
      <w:r>
        <w:rPr>
          <w:rFonts w:cs="Times New Roman"/>
          <w:b/>
          <w:b/>
          <w:bCs/>
          <w:rtl w:val="true"/>
        </w:rPr>
        <w:t xml:space="preserve"> </w:t>
      </w:r>
      <w:r>
        <w:rPr>
          <w:b/>
          <w:b/>
          <w:bCs/>
          <w:rtl w:val="true"/>
        </w:rPr>
        <w:t>שקבע</w:t>
      </w:r>
      <w:r>
        <w:rPr>
          <w:rFonts w:cs="Times New Roman"/>
          <w:b/>
          <w:b/>
          <w:bCs/>
          <w:rtl w:val="true"/>
        </w:rPr>
        <w:t xml:space="preserve"> </w:t>
      </w:r>
      <w:r>
        <w:rPr>
          <w:b/>
          <w:b/>
          <w:bCs/>
          <w:rtl w:val="true"/>
        </w:rPr>
        <w:t>המחוקק</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נשק</w:t>
      </w:r>
      <w:r>
        <w:rPr>
          <w:b/>
          <w:bCs/>
          <w:rtl w:val="true"/>
        </w:rPr>
        <w:t xml:space="preserve">; </w:t>
      </w:r>
      <w:r>
        <w:rPr>
          <w:b/>
          <w:b/>
          <w:bCs/>
          <w:rtl w:val="true"/>
        </w:rPr>
        <w:t>וכן</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נשיאה</w:t>
      </w:r>
      <w:r>
        <w:rPr>
          <w:rFonts w:cs="Times New Roman"/>
          <w:b/>
          <w:b/>
          <w:bCs/>
          <w:rtl w:val="true"/>
        </w:rPr>
        <w:t xml:space="preserve"> </w:t>
      </w:r>
      <w:r>
        <w:rPr>
          <w:b/>
          <w:b/>
          <w:bCs/>
          <w:rtl w:val="true"/>
        </w:rPr>
        <w:t>והובלת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144</w:t>
      </w:r>
      <w:r>
        <w:rPr>
          <w:b/>
          <w:bCs/>
          <w:rtl w:val="true"/>
        </w:rPr>
        <w:t>(</w:t>
      </w:r>
      <w:r>
        <w:rPr>
          <w:b/>
          <w:b/>
          <w:bCs/>
          <w:rtl w:val="true"/>
        </w:rPr>
        <w:t>ב</w:t>
      </w:r>
      <w:r>
        <w:rPr>
          <w:b/>
          <w:bCs/>
          <w:rtl w:val="true"/>
        </w:rPr>
        <w:t xml:space="preserve">) </w:t>
      </w:r>
      <w:r>
        <w:rPr>
          <w:b/>
          <w:b/>
          <w:bCs/>
          <w:rtl w:val="true"/>
        </w:rPr>
        <w:t>רישא</w:t>
      </w:r>
      <w:r>
        <w:rPr>
          <w:rFonts w:cs="Times New Roman"/>
          <w:b/>
          <w:b/>
          <w:bCs/>
          <w:rtl w:val="true"/>
        </w:rPr>
        <w:t xml:space="preserve"> </w:t>
      </w:r>
      <w:r>
        <w:rPr>
          <w:b/>
          <w:b/>
          <w:bCs/>
          <w:rtl w:val="true"/>
        </w:rPr>
        <w:t>וסיפא</w:t>
      </w:r>
      <w:r>
        <w:rPr>
          <w:b/>
          <w:bCs/>
          <w:rtl w:val="true"/>
        </w:rPr>
        <w:t xml:space="preserve">, </w:t>
      </w:r>
      <w:r>
        <w:rPr>
          <w:b/>
          <w:b/>
          <w:bCs/>
          <w:rtl w:val="true"/>
        </w:rPr>
        <w:t>המצויות</w:t>
      </w:r>
      <w:r>
        <w:rPr>
          <w:rFonts w:cs="Times New Roman"/>
          <w:b/>
          <w:b/>
          <w:bCs/>
          <w:rtl w:val="true"/>
        </w:rPr>
        <w:t xml:space="preserve"> </w:t>
      </w:r>
      <w:r>
        <w:rPr>
          <w:b/>
          <w:b/>
          <w:bCs/>
          <w:rtl w:val="true"/>
        </w:rPr>
        <w:t>במעמד</w:t>
      </w:r>
      <w:r>
        <w:rPr>
          <w:rFonts w:cs="Times New Roman"/>
          <w:b/>
          <w:b/>
          <w:bCs/>
          <w:rtl w:val="true"/>
        </w:rPr>
        <w:t xml:space="preserve"> </w:t>
      </w:r>
      <w:r>
        <w:rPr>
          <w:b/>
          <w:b/>
          <w:bCs/>
          <w:rtl w:val="true"/>
        </w:rPr>
        <w:t>ביניים</w:t>
      </w:r>
      <w:r>
        <w:rPr>
          <w:rFonts w:cs="Times New Roman"/>
          <w:b/>
          <w:b/>
          <w:bCs/>
          <w:rtl w:val="true"/>
        </w:rPr>
        <w:t xml:space="preserve"> </w:t>
      </w:r>
      <w:r>
        <w:rPr>
          <w:b/>
          <w:b/>
          <w:bCs/>
          <w:rtl w:val="true"/>
        </w:rPr>
        <w:t>מבחינת</w:t>
      </w:r>
      <w:r>
        <w:rPr>
          <w:rFonts w:cs="Times New Roman"/>
          <w:b/>
          <w:b/>
          <w:bCs/>
          <w:rtl w:val="true"/>
        </w:rPr>
        <w:t xml:space="preserve"> </w:t>
      </w:r>
      <w:r>
        <w:rPr>
          <w:b/>
          <w:b/>
          <w:bCs/>
          <w:rtl w:val="true"/>
        </w:rPr>
        <w:t>חומרתן</w:t>
      </w:r>
      <w:r>
        <w:rPr>
          <w:rFonts w:cs="Times New Roman"/>
          <w:b/>
          <w:b/>
          <w:bCs/>
          <w:rtl w:val="true"/>
        </w:rPr>
        <w:t xml:space="preserve"> </w:t>
      </w:r>
      <w:r>
        <w:rPr>
          <w:b/>
          <w:b/>
          <w:bCs/>
          <w:rtl w:val="true"/>
        </w:rPr>
        <w:t>היחסית</w:t>
      </w:r>
      <w:r>
        <w:rPr>
          <w:b/>
          <w:bCs/>
          <w:rtl w:val="true"/>
        </w:rPr>
        <w:t xml:space="preserve">, </w:t>
      </w:r>
      <w:r>
        <w:rPr>
          <w:b/>
          <w:b/>
          <w:bCs/>
          <w:rtl w:val="true"/>
        </w:rPr>
        <w:t>כאשר</w:t>
      </w:r>
      <w:r>
        <w:rPr>
          <w:rFonts w:cs="Times New Roman"/>
          <w:b/>
          <w:b/>
          <w:bCs/>
          <w:rtl w:val="true"/>
        </w:rPr>
        <w:t xml:space="preserve"> </w:t>
      </w:r>
      <w:r>
        <w:rPr>
          <w:b/>
          <w:b/>
          <w:bCs/>
          <w:rtl w:val="true"/>
        </w:rPr>
        <w:t>מעליהן</w:t>
      </w:r>
      <w:r>
        <w:rPr>
          <w:rFonts w:cs="Times New Roman"/>
          <w:b/>
          <w:b/>
          <w:bCs/>
          <w:rtl w:val="true"/>
        </w:rPr>
        <w:t xml:space="preserve"> </w:t>
      </w:r>
      <w:r>
        <w:rPr>
          <w:b/>
          <w:b/>
          <w:bCs/>
          <w:rtl w:val="true"/>
        </w:rPr>
        <w:t>ניצבת</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ייצור</w:t>
      </w:r>
      <w:r>
        <w:rPr>
          <w:b/>
          <w:bCs/>
          <w:rtl w:val="true"/>
        </w:rPr>
        <w:t xml:space="preserve">, </w:t>
      </w:r>
      <w:r>
        <w:rPr>
          <w:b/>
          <w:b/>
          <w:bCs/>
          <w:rtl w:val="true"/>
        </w:rPr>
        <w:t>ייבוא</w:t>
      </w:r>
      <w:r>
        <w:rPr>
          <w:rFonts w:cs="Times New Roman"/>
          <w:b/>
          <w:b/>
          <w:bCs/>
          <w:rtl w:val="true"/>
        </w:rPr>
        <w:t xml:space="preserve"> </w:t>
      </w:r>
      <w:r>
        <w:rPr>
          <w:b/>
          <w:b/>
          <w:bCs/>
          <w:rtl w:val="true"/>
        </w:rPr>
        <w:t>או</w:t>
      </w:r>
      <w:r>
        <w:rPr>
          <w:rFonts w:cs="Times New Roman"/>
          <w:b/>
          <w:b/>
          <w:bCs/>
          <w:rtl w:val="true"/>
        </w:rPr>
        <w:t xml:space="preserve"> </w:t>
      </w:r>
      <w:r>
        <w:rPr>
          <w:b/>
          <w:b/>
          <w:bCs/>
          <w:rtl w:val="true"/>
        </w:rPr>
        <w:t>סחר</w:t>
      </w:r>
      <w:r>
        <w:rPr>
          <w:rFonts w:cs="Times New Roman"/>
          <w:b/>
          <w:b/>
          <w:bCs/>
          <w:rtl w:val="true"/>
        </w:rPr>
        <w:t xml:space="preserve"> </w:t>
      </w:r>
      <w:r>
        <w:rPr>
          <w:b/>
          <w:b/>
          <w:bCs/>
          <w:rtl w:val="true"/>
        </w:rPr>
        <w:t>בנשק</w:t>
      </w:r>
      <w:r>
        <w:rPr>
          <w:b/>
          <w:bCs/>
          <w:rtl w:val="true"/>
        </w:rPr>
        <w:t>.</w:t>
      </w:r>
      <w:r>
        <w:rPr>
          <w:b/>
          <w:bCs/>
          <w:rtl w:val="true"/>
        </w:rPr>
        <w:t>"</w:t>
      </w:r>
    </w:p>
    <w:p>
      <w:pPr>
        <w:pStyle w:val="Normal"/>
        <w:spacing w:lineRule="auto" w:line="360"/>
        <w:ind w:start="1417" w:end="851"/>
        <w:jc w:val="both"/>
        <w:rPr/>
      </w:pPr>
      <w:r>
        <w:rPr>
          <w:rtl w:val="true"/>
        </w:rPr>
        <w:t>(</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נ</w:t>
      </w:r>
      <w:r>
        <w:rPr>
          <w:rtl w:val="true"/>
        </w:rPr>
        <w:t xml:space="preserve">' </w:t>
      </w:r>
      <w:r>
        <w:rPr>
          <w:b/>
          <w:b/>
          <w:bCs/>
          <w:rtl w:val="true"/>
        </w:rPr>
        <w:t>סלימאן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19.1.14</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בהמשך</w:t>
      </w:r>
      <w:r>
        <w:rPr>
          <w:rFonts w:cs="Times New Roman"/>
          <w:rtl w:val="true"/>
        </w:rPr>
        <w:t xml:space="preserve"> </w:t>
      </w:r>
      <w:r>
        <w:rPr>
          <w:rtl w:val="true"/>
        </w:rPr>
        <w:t>לכל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נפסק</w:t>
      </w:r>
      <w:r>
        <w:rPr>
          <w:rFonts w:cs="Times New Roman"/>
          <w:rtl w:val="true"/>
        </w:rPr>
        <w:t xml:space="preserve"> </w:t>
      </w:r>
      <w:r>
        <w:rPr>
          <w:rtl w:val="true"/>
        </w:rPr>
        <w:t>כי</w:t>
      </w:r>
      <w:r>
        <w:rPr>
          <w:rFonts w:cs="Times New Roman"/>
          <w:rtl w:val="true"/>
        </w:rPr>
        <w:t xml:space="preserve"> </w:t>
      </w:r>
      <w:r>
        <w:rPr>
          <w:rtl w:val="true"/>
        </w:rPr>
        <w:t>בכפוף</w:t>
      </w:r>
      <w:r>
        <w:rPr>
          <w:rFonts w:cs="Times New Roman"/>
          <w:rtl w:val="true"/>
        </w:rPr>
        <w:t xml:space="preserve"> </w:t>
      </w:r>
      <w:r>
        <w:rPr>
          <w:rtl w:val="true"/>
        </w:rPr>
        <w:t>לנסיבות</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ומקרה</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צריכה</w:t>
      </w:r>
      <w:r>
        <w:rPr>
          <w:rFonts w:cs="Times New Roman"/>
          <w:rtl w:val="true"/>
        </w:rPr>
        <w:t xml:space="preserve"> </w:t>
      </w:r>
      <w:r>
        <w:rPr>
          <w:rtl w:val="true"/>
        </w:rPr>
        <w:t>לכלול</w:t>
      </w:r>
      <w:r>
        <w:rPr>
          <w:rFonts w:cs="Times New Roman"/>
          <w:rtl w:val="true"/>
        </w:rPr>
        <w:t xml:space="preserve"> </w:t>
      </w:r>
      <w:r>
        <w:rPr>
          <w:rtl w:val="true"/>
        </w:rPr>
        <w:t>בדרך</w:t>
      </w:r>
      <w:r>
        <w:rPr>
          <w:rFonts w:cs="Times New Roman"/>
          <w:rtl w:val="true"/>
        </w:rPr>
        <w:t xml:space="preserve"> </w:t>
      </w:r>
      <w:r>
        <w:rPr>
          <w:rtl w:val="true"/>
        </w:rPr>
        <w:t>כלל</w:t>
      </w:r>
      <w:r>
        <w:rPr>
          <w:rFonts w:cs="Times New Roman"/>
          <w:rtl w:val="true"/>
        </w:rPr>
        <w:t xml:space="preserve"> </w:t>
      </w:r>
      <w:r>
        <w:rPr>
          <w:rtl w:val="true"/>
        </w:rPr>
        <w:t>רכיב</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r>
        <w:rPr>
          <w:rtl w:val="true"/>
        </w:rPr>
        <w:t>ראו</w:t>
      </w:r>
      <w:r>
        <w:rPr>
          <w:rFonts w:cs="Times New Roman"/>
          <w:rtl w:val="true"/>
        </w:rPr>
        <w:t xml:space="preserve"> </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1332/04</w:t>
        </w:r>
        <w:r>
          <w:rPr>
            <w:rStyle w:val="Hyperlink"/>
            <w:color w:val="0000FF"/>
            <w:u w:val="single"/>
            <w:rtl w:val="true"/>
          </w:rPr>
          <w:t xml:space="preserve"> </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נ</w:t>
      </w:r>
      <w:r>
        <w:rPr>
          <w:rtl w:val="true"/>
        </w:rPr>
        <w:t xml:space="preserve">' </w:t>
      </w:r>
      <w:r>
        <w:rPr>
          <w:b/>
          <w:b/>
          <w:bCs/>
          <w:rtl w:val="true"/>
        </w:rPr>
        <w:t>פס</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19.4.04</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5220/09</w:t>
        </w:r>
      </w:hyperlink>
      <w:r>
        <w:rPr>
          <w:rtl w:val="true"/>
        </w:rPr>
        <w:t xml:space="preserve"> </w:t>
      </w:r>
      <w:r>
        <w:rPr>
          <w:b/>
          <w:b/>
          <w:bCs/>
          <w:rtl w:val="true"/>
        </w:rPr>
        <w:t>עוואודה</w:t>
      </w:r>
      <w:r>
        <w:rPr>
          <w:rFonts w:cs="Times New Roman"/>
          <w:b/>
          <w:b/>
          <w:bCs/>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30.12.09</w:t>
      </w:r>
      <w:r>
        <w:rPr>
          <w:rtl w:val="true"/>
        </w:rPr>
        <w:t xml:space="preserve">); </w:t>
      </w:r>
      <w:r>
        <w:rPr>
          <w:rtl w:val="true"/>
        </w:rPr>
        <w:t>ולאחרונה</w:t>
      </w:r>
      <w:r>
        <w:rPr>
          <w:rFonts w:cs="Times New Roman"/>
          <w:rtl w:val="true"/>
        </w:rPr>
        <w:t xml:space="preserve"> </w:t>
      </w:r>
      <w:r>
        <w:rPr>
          <w:rtl w:val="true"/>
        </w:rPr>
        <w:t xml:space="preserve">-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9702/16</w:t>
        </w:r>
      </w:hyperlink>
      <w:r>
        <w:rPr>
          <w:rtl w:val="true"/>
        </w:rPr>
        <w:t xml:space="preserve"> </w:t>
      </w:r>
      <w:r>
        <w:rPr>
          <w:b/>
          <w:b/>
          <w:bCs/>
          <w:rtl w:val="true"/>
        </w:rPr>
        <w:t>אילוליאיה</w:t>
      </w:r>
      <w:r>
        <w:rPr>
          <w:rFonts w:cs="Times New Roman"/>
          <w:b/>
          <w:b/>
          <w:bCs/>
          <w:rtl w:val="true"/>
        </w:rPr>
        <w:t xml:space="preserve"> </w:t>
      </w:r>
      <w:r>
        <w:rPr>
          <w:rtl w:val="true"/>
        </w:rPr>
        <w:t>נ</w:t>
      </w:r>
      <w:r>
        <w:rPr>
          <w:rtl w:val="true"/>
        </w:rPr>
        <w:t>'</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13.9.17</w:t>
      </w:r>
      <w:r>
        <w:rPr>
          <w:rtl w:val="true"/>
        </w:rPr>
        <w:t>)).</w:t>
      </w:r>
    </w:p>
    <w:p>
      <w:pPr>
        <w:pStyle w:val="Normal"/>
        <w:spacing w:lineRule="auto" w:line="360"/>
        <w:ind w:hanging="720" w:start="720" w:end="0"/>
        <w:jc w:val="both"/>
        <w:rPr/>
      </w:pPr>
      <w:r>
        <w:rPr>
          <w:rFonts w:cs="Times New Roman"/>
          <w:rtl w:val="true"/>
        </w:rPr>
        <w:t xml:space="preserve"> </w:t>
      </w:r>
    </w:p>
    <w:p>
      <w:pPr>
        <w:pStyle w:val="Normal"/>
        <w:spacing w:lineRule="auto" w:line="360"/>
        <w:ind w:hanging="720" w:start="720" w:end="0"/>
        <w:jc w:val="both"/>
        <w:rPr/>
      </w:pPr>
      <w:r>
        <w:rPr/>
        <w:t>7</w:t>
      </w:r>
      <w:r>
        <w:rPr>
          <w:rtl w:val="true"/>
        </w:rPr>
        <w:t>.</w:t>
        <w:tab/>
      </w:r>
      <w:r>
        <w:rPr>
          <w:rtl w:val="true"/>
        </w:rPr>
        <w:t>אשר</w:t>
      </w:r>
      <w:r>
        <w:rPr>
          <w:rFonts w:cs="Times New Roman"/>
          <w:rtl w:val="true"/>
        </w:rPr>
        <w:t xml:space="preserve"> </w:t>
      </w:r>
      <w:r>
        <w:rPr>
          <w:rtl w:val="true"/>
        </w:rPr>
        <w:t>לענישה</w:t>
      </w:r>
      <w:r>
        <w:rPr>
          <w:rFonts w:cs="Times New Roman"/>
          <w:rtl w:val="true"/>
        </w:rPr>
        <w:t xml:space="preserve"> </w:t>
      </w:r>
      <w:r>
        <w:rPr>
          <w:rtl w:val="true"/>
        </w:rPr>
        <w:t>הנוהגת</w:t>
      </w:r>
      <w:r>
        <w:rPr>
          <w:rtl w:val="true"/>
        </w:rPr>
        <w:t>-</w:t>
      </w:r>
    </w:p>
    <w:p>
      <w:pPr>
        <w:pStyle w:val="Normal"/>
        <w:spacing w:lineRule="auto" w:line="360"/>
        <w:ind w:start="720" w:end="0"/>
        <w:jc w:val="both"/>
        <w:rPr/>
      </w:pPr>
      <w:r>
        <w:rPr>
          <w:rtl w:val="true"/>
        </w:rPr>
        <w:t>בהתאם</w:t>
      </w:r>
      <w:r>
        <w:rPr>
          <w:rFonts w:cs="Times New Roman"/>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האמורה</w:t>
      </w:r>
      <w:r>
        <w:rPr>
          <w:rFonts w:cs="Times New Roman"/>
          <w:rtl w:val="true"/>
        </w:rPr>
        <w:t xml:space="preserve"> </w:t>
      </w:r>
      <w:r>
        <w:rPr>
          <w:rtl w:val="true"/>
        </w:rPr>
        <w:t>לעיל</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הוחמרה</w:t>
      </w:r>
      <w:r>
        <w:rPr>
          <w:rFonts w:cs="Times New Roman"/>
          <w:rtl w:val="true"/>
        </w:rPr>
        <w:t xml:space="preserve"> </w:t>
      </w:r>
      <w:r>
        <w:rPr>
          <w:rtl w:val="true"/>
        </w:rPr>
        <w:t>במהלך</w:t>
      </w:r>
      <w:r>
        <w:rPr>
          <w:rFonts w:cs="Times New Roman"/>
          <w:rtl w:val="true"/>
        </w:rPr>
        <w:t xml:space="preserve"> </w:t>
      </w:r>
      <w:r>
        <w:rPr>
          <w:rtl w:val="true"/>
        </w:rPr>
        <w:t>השנים</w:t>
      </w:r>
      <w:r>
        <w:rPr>
          <w:rFonts w:cs="Times New Roman"/>
          <w:rtl w:val="true"/>
        </w:rPr>
        <w:t xml:space="preserve"> </w:t>
      </w:r>
      <w:r>
        <w:rPr>
          <w:rtl w:val="true"/>
        </w:rPr>
        <w:t>(</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רך</w:t>
      </w:r>
      <w:r>
        <w:rPr>
          <w:rFonts w:cs="Times New Roman"/>
          <w:b/>
          <w:b/>
          <w:bCs/>
          <w:rtl w:val="true"/>
        </w:rPr>
        <w:t xml:space="preserve"> </w:t>
      </w:r>
      <w:r>
        <w:rPr>
          <w:b/>
          <w:b/>
          <w:bCs/>
          <w:rtl w:val="true"/>
        </w:rPr>
        <w:t>חסאן</w:t>
      </w:r>
      <w:r>
        <w:rPr>
          <w:rFonts w:cs="Times New Roman"/>
          <w:b/>
          <w:b/>
          <w:bCs/>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בפסקה</w:t>
      </w:r>
      <w:r>
        <w:rPr>
          <w:rFonts w:cs="Times New Roman"/>
          <w:rtl w:val="true"/>
        </w:rPr>
        <w:t xml:space="preserve"> </w:t>
      </w:r>
      <w:r>
        <w:rPr/>
        <w:t>12</w:t>
      </w:r>
      <w:r>
        <w:rPr>
          <w:rtl w:val="true"/>
        </w:rPr>
        <w:t xml:space="preserve"> </w:t>
      </w:r>
      <w:r>
        <w:rPr>
          <w:rtl w:val="true"/>
        </w:rPr>
        <w:t>לפסק</w:t>
      </w:r>
      <w:r>
        <w:rPr>
          <w:rFonts w:cs="Times New Roman"/>
          <w:rtl w:val="true"/>
        </w:rPr>
        <w:t xml:space="preserve"> </w:t>
      </w:r>
      <w:r>
        <w:rPr>
          <w:rtl w:val="true"/>
        </w:rPr>
        <w:t>הדין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5004/17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נ</w:t>
      </w:r>
      <w:r>
        <w:rPr>
          <w:rtl w:val="true"/>
        </w:rPr>
        <w:t xml:space="preserve">' </w:t>
      </w:r>
      <w:r>
        <w:rPr>
          <w:b/>
          <w:b/>
          <w:bCs/>
          <w:rtl w:val="true"/>
        </w:rPr>
        <w:t>אלעטאונה</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20.11.17</w:t>
      </w:r>
      <w:r>
        <w:rPr>
          <w:rtl w:val="true"/>
        </w:rPr>
        <w:t xml:space="preserve">); </w:t>
      </w:r>
      <w:r>
        <w:rPr>
          <w:rtl w:val="true"/>
        </w:rPr>
        <w:t>וכן</w:t>
      </w:r>
      <w:r>
        <w:rPr>
          <w:rFonts w:cs="Times New Roman"/>
          <w:rtl w:val="true"/>
        </w:rPr>
        <w:t xml:space="preserve"> </w:t>
      </w:r>
      <w:r>
        <w:rPr>
          <w:rtl w:val="true"/>
        </w:rPr>
        <w:t>–</w:t>
      </w:r>
      <w:r>
        <w:rPr>
          <w:rFonts w:cs="Times New Roman"/>
          <w:rtl w:val="true"/>
        </w:rPr>
        <w:t xml:space="preserve"> </w:t>
      </w:r>
      <w:hyperlink r:id="rId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2265/18</w:t>
        </w:r>
      </w:hyperlink>
      <w:r>
        <w:rPr>
          <w:rtl w:val="true"/>
        </w:rPr>
        <w:t xml:space="preserve"> </w:t>
      </w:r>
      <w:r>
        <w:rPr>
          <w:b/>
          <w:b/>
          <w:bCs/>
          <w:rtl w:val="true"/>
        </w:rPr>
        <w:t>עמאר</w:t>
      </w:r>
      <w:r>
        <w:rPr>
          <w:rFonts w:cs="Times New Roman"/>
          <w:b/>
          <w:b/>
          <w:bCs/>
          <w:rtl w:val="true"/>
        </w:rPr>
        <w:t xml:space="preserve"> </w:t>
      </w:r>
      <w:r>
        <w:rPr>
          <w:rtl w:val="true"/>
        </w:rPr>
        <w:t>נ</w:t>
      </w:r>
      <w:r>
        <w:rPr>
          <w:rtl w:val="true"/>
        </w:rPr>
        <w:t>'</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בסעיף</w:t>
      </w:r>
      <w:r>
        <w:rPr>
          <w:rFonts w:cs="Times New Roman"/>
          <w:rtl w:val="true"/>
        </w:rPr>
        <w:t xml:space="preserve"> </w:t>
      </w:r>
      <w:r>
        <w:rPr/>
        <w:t>11</w:t>
      </w:r>
      <w:r>
        <w:rPr>
          <w:rtl w:val="true"/>
        </w:rPr>
        <w:t xml:space="preserve"> </w:t>
      </w:r>
      <w:r>
        <w:rPr>
          <w:rtl w:val="true"/>
        </w:rPr>
        <w:t>להחלטה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29.3.18</w:t>
      </w:r>
      <w:r>
        <w:rPr>
          <w:rtl w:val="true"/>
        </w:rPr>
        <w:t>)).</w:t>
      </w:r>
    </w:p>
    <w:p>
      <w:pPr>
        <w:pStyle w:val="Normal"/>
        <w:spacing w:lineRule="auto" w:line="360"/>
        <w:ind w:start="720"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הפנה</w:t>
      </w:r>
      <w:r>
        <w:rPr>
          <w:rFonts w:cs="Times New Roman"/>
          <w:rtl w:val="true"/>
        </w:rPr>
        <w:t xml:space="preserve"> </w:t>
      </w:r>
      <w:r>
        <w:rPr>
          <w:rtl w:val="true"/>
        </w:rPr>
        <w:t>לגזר</w:t>
      </w:r>
      <w:r>
        <w:rPr>
          <w:rFonts w:cs="Times New Roman"/>
          <w:rtl w:val="true"/>
        </w:rPr>
        <w:t xml:space="preserve"> </w:t>
      </w:r>
      <w:r>
        <w:rPr>
          <w:rtl w:val="true"/>
        </w:rPr>
        <w:t>דין</w:t>
      </w:r>
      <w:r>
        <w:rPr>
          <w:rFonts w:cs="Times New Roman"/>
          <w:rtl w:val="true"/>
        </w:rPr>
        <w:t xml:space="preserve"> </w:t>
      </w:r>
      <w:r>
        <w:rPr>
          <w:rtl w:val="true"/>
        </w:rPr>
        <w:t>שניתן</w:t>
      </w:r>
      <w:r>
        <w:rPr>
          <w:rFonts w:cs="Times New Roman"/>
          <w:rtl w:val="true"/>
        </w:rPr>
        <w:t xml:space="preserve"> </w:t>
      </w:r>
      <w:r>
        <w:rPr>
          <w:rtl w:val="true"/>
        </w:rPr>
        <w:t>ב</w:t>
      </w:r>
      <w:hyperlink r:id="rId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16835-07-16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נ</w:t>
      </w:r>
      <w:r>
        <w:rPr>
          <w:rtl w:val="true"/>
        </w:rPr>
        <w:t xml:space="preserve">' </w:t>
      </w:r>
      <w:r>
        <w:rPr>
          <w:b/>
          <w:b/>
          <w:bCs/>
          <w:rtl w:val="true"/>
        </w:rPr>
        <w:t>רשק</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22.11.16</w:t>
      </w:r>
      <w:r>
        <w:rPr>
          <w:rtl w:val="true"/>
        </w:rPr>
        <w:t xml:space="preserve">), </w:t>
      </w:r>
      <w:r>
        <w:rPr>
          <w:rtl w:val="true"/>
        </w:rPr>
        <w:t>שם</w:t>
      </w:r>
      <w:r>
        <w:rPr>
          <w:rFonts w:cs="Times New Roman"/>
          <w:rtl w:val="true"/>
        </w:rPr>
        <w:t xml:space="preserve"> </w:t>
      </w:r>
      <w:r>
        <w:rPr>
          <w:rtl w:val="true"/>
        </w:rPr>
        <w:t>נסקרו</w:t>
      </w:r>
      <w:r>
        <w:rPr>
          <w:rFonts w:cs="Times New Roman"/>
          <w:rtl w:val="true"/>
        </w:rPr>
        <w:t xml:space="preserve"> </w:t>
      </w:r>
      <w:r>
        <w:rPr>
          <w:rtl w:val="true"/>
        </w:rPr>
        <w:t>מספר</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שניתנו</w:t>
      </w:r>
      <w:r>
        <w:rPr>
          <w:rFonts w:cs="Times New Roman"/>
          <w:rtl w:val="true"/>
        </w:rPr>
        <w:t xml:space="preserve"> </w:t>
      </w:r>
      <w:r>
        <w:rPr>
          <w:rtl w:val="true"/>
        </w:rPr>
        <w:t>בתיקים</w:t>
      </w:r>
      <w:r>
        <w:rPr>
          <w:rFonts w:cs="Times New Roman"/>
          <w:rtl w:val="true"/>
        </w:rPr>
        <w:t xml:space="preserve"> </w:t>
      </w:r>
      <w:r>
        <w:rPr>
          <w:rtl w:val="true"/>
        </w:rPr>
        <w:t>אחרים</w:t>
      </w:r>
      <w:r>
        <w:rPr>
          <w:rtl w:val="true"/>
        </w:rPr>
        <w:t xml:space="preserve">, </w:t>
      </w:r>
      <w:r>
        <w:rPr>
          <w:rtl w:val="true"/>
        </w:rPr>
        <w:t>בגדרם</w:t>
      </w:r>
      <w:r>
        <w:rPr>
          <w:rFonts w:cs="Times New Roman"/>
          <w:rtl w:val="true"/>
        </w:rPr>
        <w:t xml:space="preserve"> </w:t>
      </w:r>
      <w:r>
        <w:rPr>
          <w:rtl w:val="true"/>
        </w:rPr>
        <w:t>הוטלו</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שהורשעו</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עונשים</w:t>
      </w:r>
      <w:r>
        <w:rPr>
          <w:rFonts w:cs="Times New Roman"/>
          <w:rtl w:val="true"/>
        </w:rPr>
        <w:t xml:space="preserve"> </w:t>
      </w:r>
      <w:r>
        <w:rPr>
          <w:rtl w:val="true"/>
        </w:rPr>
        <w:t>של</w:t>
      </w:r>
      <w:r>
        <w:rPr>
          <w:rFonts w:cs="Times New Roman"/>
          <w:rtl w:val="true"/>
        </w:rPr>
        <w:t xml:space="preserve"> </w:t>
      </w:r>
      <w:r>
        <w:rPr>
          <w:rtl w:val="true"/>
        </w:rPr>
        <w:t>ארבעים</w:t>
      </w:r>
      <w:r>
        <w:rPr>
          <w:rFonts w:cs="Times New Roman"/>
          <w:rtl w:val="true"/>
        </w:rPr>
        <w:t xml:space="preserve"> </w:t>
      </w:r>
      <w:r>
        <w:rPr>
          <w:rtl w:val="true"/>
        </w:rPr>
        <w:t>ושישה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2251/11</w:t>
        </w:r>
      </w:hyperlink>
      <w:r>
        <w:rPr>
          <w:rtl w:val="true"/>
        </w:rPr>
        <w:t xml:space="preserve"> </w:t>
      </w:r>
      <w:r>
        <w:rPr>
          <w:b/>
          <w:b/>
          <w:bCs/>
          <w:rtl w:val="true"/>
        </w:rPr>
        <w:t>נפאע</w:t>
      </w:r>
      <w:r>
        <w:rPr>
          <w:rFonts w:cs="Times New Roman"/>
          <w:b/>
          <w:b/>
          <w:bCs/>
          <w:rtl w:val="true"/>
        </w:rPr>
        <w:t xml:space="preserve"> </w:t>
      </w:r>
      <w:r>
        <w:rPr>
          <w:rtl w:val="true"/>
        </w:rPr>
        <w:t>נ</w:t>
      </w:r>
      <w:r>
        <w:rPr>
          <w:rtl w:val="true"/>
        </w:rPr>
        <w:t>'</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rtl w:val="true"/>
        </w:rPr>
        <w:t>שלושים</w:t>
      </w:r>
      <w:r>
        <w:rPr>
          <w:rFonts w:cs="Times New Roman"/>
          <w:rtl w:val="true"/>
        </w:rPr>
        <w:t xml:space="preserve"> </w:t>
      </w:r>
      <w:r>
        <w:rPr>
          <w:rtl w:val="true"/>
        </w:rPr>
        <w:t>ושישה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1764/14</w:t>
        </w:r>
      </w:hyperlink>
      <w:r>
        <w:rPr>
          <w:rtl w:val="true"/>
        </w:rPr>
        <w:t xml:space="preserve"> </w:t>
      </w:r>
      <w:r>
        <w:rPr>
          <w:b/>
          <w:b/>
          <w:bCs/>
          <w:rtl w:val="true"/>
        </w:rPr>
        <w:t>גנאים</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w:t>
      </w:r>
      <w:r>
        <w:rPr>
          <w:rtl w:val="true"/>
        </w:rPr>
        <w:t xml:space="preserve">, </w:t>
      </w:r>
      <w:r>
        <w:rPr>
          <w:rtl w:val="true"/>
        </w:rPr>
        <w:t>ואף</w:t>
      </w:r>
      <w:r>
        <w:rPr>
          <w:rFonts w:cs="Times New Roman"/>
          <w:rtl w:val="true"/>
        </w:rPr>
        <w:t xml:space="preserve"> </w:t>
      </w:r>
      <w:r>
        <w:rPr>
          <w:rtl w:val="true"/>
        </w:rPr>
        <w:t>שבעים</w:t>
      </w:r>
      <w:r>
        <w:rPr>
          <w:rFonts w:cs="Times New Roman"/>
          <w:rtl w:val="true"/>
        </w:rPr>
        <w:t xml:space="preserve"> </w:t>
      </w:r>
      <w:r>
        <w:rPr>
          <w:rtl w:val="true"/>
        </w:rPr>
        <w:t>ושמונה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785/15</w:t>
        </w:r>
      </w:hyperlink>
      <w:r>
        <w:rPr>
          <w:rtl w:val="true"/>
        </w:rPr>
        <w:t xml:space="preserve"> </w:t>
      </w:r>
      <w:r>
        <w:rPr>
          <w:b/>
          <w:b/>
          <w:bCs/>
          <w:rtl w:val="true"/>
        </w:rPr>
        <w:t>פואקה</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rtl w:val="true"/>
        </w:rPr>
        <w:t>יש</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מרבית</w:t>
      </w:r>
      <w:r>
        <w:rPr>
          <w:rFonts w:cs="Times New Roman"/>
          <w:rtl w:val="true"/>
        </w:rPr>
        <w:t xml:space="preserve"> </w:t>
      </w:r>
      <w:r>
        <w:rPr>
          <w:rtl w:val="true"/>
        </w:rPr>
        <w:t>גזרי</w:t>
      </w:r>
      <w:r>
        <w:rPr>
          <w:rFonts w:cs="Times New Roman"/>
          <w:rtl w:val="true"/>
        </w:rPr>
        <w:t xml:space="preserve"> </w:t>
      </w:r>
      <w:r>
        <w:rPr>
          <w:rtl w:val="true"/>
        </w:rPr>
        <w:t>הדין</w:t>
      </w:r>
      <w:r>
        <w:rPr>
          <w:rFonts w:cs="Times New Roman"/>
          <w:rtl w:val="true"/>
        </w:rPr>
        <w:t xml:space="preserve"> </w:t>
      </w:r>
      <w:r>
        <w:rPr>
          <w:rtl w:val="true"/>
        </w:rPr>
        <w:t>הללו</w:t>
      </w:r>
      <w:r>
        <w:rPr>
          <w:rFonts w:cs="Times New Roman"/>
          <w:rtl w:val="true"/>
        </w:rPr>
        <w:t xml:space="preserve"> </w:t>
      </w:r>
      <w:r>
        <w:rPr>
          <w:rtl w:val="true"/>
        </w:rPr>
        <w:t>עסקו</w:t>
      </w:r>
      <w:r>
        <w:rPr>
          <w:rFonts w:cs="Times New Roman"/>
          <w:rtl w:val="true"/>
        </w:rPr>
        <w:t xml:space="preserve"> </w:t>
      </w:r>
      <w:r>
        <w:rPr>
          <w:rtl w:val="true"/>
        </w:rPr>
        <w:t>במקרים</w:t>
      </w:r>
      <w:r>
        <w:rPr>
          <w:rFonts w:cs="Times New Roman"/>
          <w:rtl w:val="true"/>
        </w:rPr>
        <w:t xml:space="preserve"> </w:t>
      </w:r>
      <w:r>
        <w:rPr>
          <w:rtl w:val="true"/>
        </w:rPr>
        <w:t>חמורים</w:t>
      </w:r>
      <w:r>
        <w:rPr>
          <w:rFonts w:cs="Times New Roman"/>
          <w:rtl w:val="true"/>
        </w:rPr>
        <w:t xml:space="preserve"> </w:t>
      </w:r>
      <w:r>
        <w:rPr>
          <w:rtl w:val="true"/>
        </w:rPr>
        <w:t>יותר</w:t>
      </w:r>
      <w:r>
        <w:rPr>
          <w:rFonts w:cs="Times New Roman"/>
          <w:rtl w:val="true"/>
        </w:rPr>
        <w:t xml:space="preserve"> </w:t>
      </w:r>
      <w:r>
        <w:rPr>
          <w:rtl w:val="true"/>
        </w:rPr>
        <w:t>מאשר</w:t>
      </w:r>
      <w:r>
        <w:rPr>
          <w:rFonts w:cs="Times New Roman"/>
          <w:rtl w:val="true"/>
        </w:rPr>
        <w:t xml:space="preserve"> </w:t>
      </w:r>
      <w:r>
        <w:rPr>
          <w:rtl w:val="true"/>
        </w:rPr>
        <w:t>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שלפניי</w:t>
      </w:r>
      <w:r>
        <w:rPr>
          <w:rtl w:val="true"/>
        </w:rPr>
        <w:t xml:space="preserve">, </w:t>
      </w:r>
      <w:r>
        <w:rPr>
          <w:rtl w:val="true"/>
        </w:rPr>
        <w:t>הן</w:t>
      </w:r>
      <w:r>
        <w:rPr>
          <w:rFonts w:cs="Times New Roman"/>
          <w:rtl w:val="true"/>
        </w:rPr>
        <w:t xml:space="preserve"> </w:t>
      </w:r>
      <w:r>
        <w:rPr>
          <w:rtl w:val="true"/>
        </w:rPr>
        <w:t>מבחינת</w:t>
      </w:r>
      <w:r>
        <w:rPr>
          <w:rFonts w:cs="Times New Roman"/>
          <w:rtl w:val="true"/>
        </w:rPr>
        <w:t xml:space="preserve"> </w:t>
      </w:r>
      <w:r>
        <w:rPr>
          <w:rtl w:val="true"/>
        </w:rPr>
        <w:t>סוג</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הורשעו</w:t>
      </w:r>
      <w:r>
        <w:rPr>
          <w:rFonts w:cs="Times New Roman"/>
          <w:rtl w:val="true"/>
        </w:rPr>
        <w:t xml:space="preserve"> </w:t>
      </w:r>
      <w:r>
        <w:rPr>
          <w:rtl w:val="true"/>
        </w:rPr>
        <w:t>הנאשמים</w:t>
      </w:r>
      <w:r>
        <w:rPr>
          <w:rFonts w:cs="Times New Roman"/>
          <w:rtl w:val="true"/>
        </w:rPr>
        <w:t xml:space="preserve"> </w:t>
      </w:r>
      <w:r>
        <w:rPr>
          <w:rtl w:val="true"/>
        </w:rPr>
        <w:t>באותם</w:t>
      </w:r>
      <w:r>
        <w:rPr>
          <w:rFonts w:cs="Times New Roman"/>
          <w:rtl w:val="true"/>
        </w:rPr>
        <w:t xml:space="preserve"> </w:t>
      </w:r>
      <w:r>
        <w:rPr>
          <w:rtl w:val="true"/>
        </w:rPr>
        <w:t>מקרים</w:t>
      </w:r>
      <w:r>
        <w:rPr>
          <w:rtl w:val="true"/>
        </w:rPr>
        <w:t xml:space="preserve">, </w:t>
      </w:r>
      <w:r>
        <w:rPr>
          <w:rtl w:val="true"/>
        </w:rPr>
        <w:t>והן</w:t>
      </w:r>
      <w:r>
        <w:rPr>
          <w:rFonts w:cs="Times New Roman"/>
          <w:rtl w:val="true"/>
        </w:rPr>
        <w:t xml:space="preserve"> </w:t>
      </w:r>
      <w:r>
        <w:rPr>
          <w:rtl w:val="true"/>
        </w:rPr>
        <w:t>מבחינת</w:t>
      </w:r>
      <w:r>
        <w:rPr>
          <w:rFonts w:cs="Times New Roman"/>
          <w:rtl w:val="true"/>
        </w:rPr>
        <w:t xml:space="preserve"> </w:t>
      </w:r>
      <w:r>
        <w:rPr>
          <w:rtl w:val="true"/>
        </w:rPr>
        <w:t>כמות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הם</w:t>
      </w:r>
      <w:r>
        <w:rPr>
          <w:rFonts w:cs="Times New Roman"/>
          <w:rtl w:val="true"/>
        </w:rPr>
        <w:t xml:space="preserve"> </w:t>
      </w:r>
      <w:r>
        <w:rPr>
          <w:rtl w:val="true"/>
        </w:rPr>
        <w:t>הורשעו</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גם</w:t>
      </w:r>
      <w:r>
        <w:rPr>
          <w:rFonts w:cs="Times New Roman"/>
          <w:rtl w:val="true"/>
        </w:rPr>
        <w:t xml:space="preserve"> </w:t>
      </w:r>
      <w:r>
        <w:rPr>
          <w:rtl w:val="true"/>
        </w:rPr>
        <w:t>הפנה</w:t>
      </w:r>
      <w:r>
        <w:rPr>
          <w:rFonts w:cs="Times New Roman"/>
          <w:rtl w:val="true"/>
        </w:rPr>
        <w:t xml:space="preserve"> </w:t>
      </w:r>
      <w:r>
        <w:rPr>
          <w:rtl w:val="true"/>
        </w:rPr>
        <w:t>לגזר</w:t>
      </w:r>
      <w:r>
        <w:rPr>
          <w:rFonts w:cs="Times New Roman"/>
          <w:rtl w:val="true"/>
        </w:rPr>
        <w:t xml:space="preserve"> </w:t>
      </w:r>
      <w:r>
        <w:rPr>
          <w:rtl w:val="true"/>
        </w:rPr>
        <w:t>הדין</w:t>
      </w:r>
      <w:r>
        <w:rPr>
          <w:rFonts w:cs="Times New Roman"/>
          <w:rtl w:val="true"/>
        </w:rPr>
        <w:t xml:space="preserve"> </w:t>
      </w:r>
      <w:r>
        <w:rPr>
          <w:rtl w:val="true"/>
        </w:rPr>
        <w:t>ב</w:t>
      </w:r>
      <w:hyperlink r:id="rId2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59804-01-17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נ</w:t>
      </w:r>
      <w:r>
        <w:rPr>
          <w:rtl w:val="true"/>
        </w:rPr>
        <w:t xml:space="preserve">' </w:t>
      </w:r>
      <w:r>
        <w:rPr>
          <w:b/>
          <w:b/>
          <w:bCs/>
          <w:rtl w:val="true"/>
        </w:rPr>
        <w:t>עאזר</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18.6.17</w:t>
      </w:r>
      <w:r>
        <w:rPr>
          <w:rtl w:val="true"/>
        </w:rPr>
        <w:t xml:space="preserve">), </w:t>
      </w:r>
      <w:r>
        <w:rPr>
          <w:rtl w:val="true"/>
        </w:rPr>
        <w:t>שם</w:t>
      </w:r>
      <w:r>
        <w:rPr>
          <w:rFonts w:cs="Times New Roman"/>
          <w:rtl w:val="true"/>
        </w:rPr>
        <w:t xml:space="preserve"> </w:t>
      </w:r>
      <w:r>
        <w:rPr>
          <w:rtl w:val="true"/>
        </w:rPr>
        <w:t>הוטלו</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חמישה</w:t>
      </w:r>
      <w:r>
        <w:rPr>
          <w:rFonts w:cs="Times New Roman"/>
          <w:rtl w:val="true"/>
        </w:rPr>
        <w:t xml:space="preserve"> </w:t>
      </w:r>
      <w:r>
        <w:rPr>
          <w:rtl w:val="true"/>
        </w:rPr>
        <w:t>עשר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זאת</w:t>
      </w:r>
      <w:r>
        <w:rPr>
          <w:rFonts w:cs="Times New Roman"/>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עומד</w:t>
      </w:r>
      <w:r>
        <w:rPr>
          <w:rFonts w:cs="Times New Roman"/>
          <w:rtl w:val="true"/>
        </w:rPr>
        <w:t xml:space="preserve"> </w:t>
      </w:r>
      <w:r>
        <w:rPr>
          <w:rtl w:val="true"/>
        </w:rPr>
        <w:t>על</w:t>
      </w:r>
      <w:r>
        <w:rPr>
          <w:rFonts w:cs="Times New Roman"/>
          <w:rtl w:val="true"/>
        </w:rPr>
        <w:t xml:space="preserve"> </w:t>
      </w:r>
      <w:r>
        <w:rPr>
          <w:rtl w:val="true"/>
        </w:rPr>
        <w:t>שניים</w:t>
      </w:r>
      <w:r>
        <w:rPr>
          <w:rFonts w:cs="Times New Roman"/>
          <w:rtl w:val="true"/>
        </w:rPr>
        <w:t xml:space="preserve"> </w:t>
      </w:r>
      <w:r>
        <w:rPr>
          <w:rtl w:val="true"/>
        </w:rPr>
        <w:t>עשר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עד</w:t>
      </w:r>
      <w:r>
        <w:rPr>
          <w:rFonts w:cs="Times New Roman"/>
          <w:rtl w:val="true"/>
        </w:rPr>
        <w:t xml:space="preserve"> </w:t>
      </w:r>
      <w:r>
        <w:rPr>
          <w:rtl w:val="true"/>
        </w:rPr>
        <w:t>שלושים</w:t>
      </w:r>
      <w:r>
        <w:rPr>
          <w:rFonts w:cs="Times New Roman"/>
          <w:rtl w:val="true"/>
        </w:rPr>
        <w:t xml:space="preserve"> </w:t>
      </w:r>
      <w:r>
        <w:rPr>
          <w:rtl w:val="true"/>
        </w:rPr>
        <w:t>ושישה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הדגיש</w:t>
      </w:r>
      <w:r>
        <w:rPr>
          <w:rFonts w:cs="Times New Roman"/>
          <w:rtl w:val="true"/>
        </w:rPr>
        <w:t xml:space="preserve"> </w:t>
      </w:r>
      <w:r>
        <w:rPr>
          <w:rtl w:val="true"/>
        </w:rPr>
        <w:t>כי</w:t>
      </w:r>
      <w:r>
        <w:rPr>
          <w:rFonts w:cs="Times New Roman"/>
          <w:rtl w:val="true"/>
        </w:rPr>
        <w:t xml:space="preserve"> </w:t>
      </w:r>
      <w:r>
        <w:rPr>
          <w:rtl w:val="true"/>
        </w:rPr>
        <w:t>המתחם</w:t>
      </w:r>
      <w:r>
        <w:rPr>
          <w:rFonts w:cs="Times New Roman"/>
          <w:rtl w:val="true"/>
        </w:rPr>
        <w:t xml:space="preserve"> </w:t>
      </w:r>
      <w:r>
        <w:rPr>
          <w:rtl w:val="true"/>
        </w:rPr>
        <w:t>שנקבע</w:t>
      </w:r>
      <w:r>
        <w:rPr>
          <w:rFonts w:cs="Times New Roman"/>
          <w:rtl w:val="true"/>
        </w:rPr>
        <w:t xml:space="preserve"> </w:t>
      </w:r>
      <w:r>
        <w:rPr>
          <w:rtl w:val="true"/>
        </w:rPr>
        <w:t>מעט</w:t>
      </w:r>
      <w:r>
        <w:rPr>
          <w:rFonts w:cs="Times New Roman"/>
          <w:rtl w:val="true"/>
        </w:rPr>
        <w:t xml:space="preserve"> </w:t>
      </w:r>
      <w:r>
        <w:rPr>
          <w:rtl w:val="true"/>
        </w:rPr>
        <w:t>נמוך</w:t>
      </w:r>
      <w:r>
        <w:rPr>
          <w:rFonts w:cs="Times New Roman"/>
          <w:rtl w:val="true"/>
        </w:rPr>
        <w:t xml:space="preserve"> </w:t>
      </w:r>
      <w:r>
        <w:rPr>
          <w:rtl w:val="true"/>
        </w:rPr>
        <w:t>לנוכח</w:t>
      </w:r>
      <w:r>
        <w:rPr>
          <w:rFonts w:cs="Times New Roman"/>
          <w:rtl w:val="true"/>
        </w:rPr>
        <w:t xml:space="preserve"> </w:t>
      </w:r>
      <w:r>
        <w:rPr>
          <w:rtl w:val="true"/>
        </w:rPr>
        <w:t>קביעת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לפיה</w:t>
      </w:r>
      <w:r>
        <w:rPr>
          <w:rFonts w:cs="Times New Roman"/>
          <w:rtl w:val="true"/>
        </w:rPr>
        <w:t xml:space="preserve"> </w:t>
      </w:r>
      <w:r>
        <w:rPr>
          <w:rtl w:val="true"/>
        </w:rPr>
        <w:t>המניע</w:t>
      </w:r>
      <w:r>
        <w:rPr>
          <w:rFonts w:cs="Times New Roman"/>
          <w:rtl w:val="true"/>
        </w:rPr>
        <w:t xml:space="preserve"> </w:t>
      </w:r>
      <w:r>
        <w:rPr>
          <w:rtl w:val="true"/>
        </w:rPr>
        <w:t>להחזקת</w:t>
      </w:r>
      <w:r>
        <w:rPr>
          <w:rFonts w:cs="Times New Roman"/>
          <w:rtl w:val="true"/>
        </w:rPr>
        <w:t xml:space="preserve"> </w:t>
      </w:r>
      <w:r>
        <w:rPr>
          <w:rtl w:val="true"/>
        </w:rPr>
        <w:t>הנשק</w:t>
      </w:r>
      <w:r>
        <w:rPr>
          <w:rFonts w:cs="Times New Roman"/>
          <w:rtl w:val="true"/>
        </w:rPr>
        <w:t xml:space="preserve"> </w:t>
      </w:r>
      <w:r>
        <w:rPr>
          <w:rtl w:val="true"/>
        </w:rPr>
        <w:t>היה</w:t>
      </w:r>
      <w:r>
        <w:rPr>
          <w:rFonts w:cs="Times New Roman"/>
          <w:rtl w:val="true"/>
        </w:rPr>
        <w:t xml:space="preserve"> </w:t>
      </w:r>
      <w:r>
        <w:rPr>
          <w:rtl w:val="true"/>
        </w:rPr>
        <w:t>תקיפות</w:t>
      </w:r>
      <w:r>
        <w:rPr>
          <w:rFonts w:cs="Times New Roman"/>
          <w:rtl w:val="true"/>
        </w:rPr>
        <w:t xml:space="preserve"> </w:t>
      </w:r>
      <w:r>
        <w:rPr>
          <w:rtl w:val="true"/>
        </w:rPr>
        <w:t>שבוצעו</w:t>
      </w:r>
      <w:r>
        <w:rPr>
          <w:rFonts w:cs="Times New Roman"/>
          <w:rtl w:val="true"/>
        </w:rPr>
        <w:t xml:space="preserve"> </w:t>
      </w:r>
      <w:r>
        <w:rPr>
          <w:rtl w:val="true"/>
        </w:rPr>
        <w:t>כנגד</w:t>
      </w:r>
      <w:r>
        <w:rPr>
          <w:rFonts w:cs="Times New Roman"/>
          <w:rtl w:val="true"/>
        </w:rPr>
        <w:t xml:space="preserve"> </w:t>
      </w:r>
      <w:r>
        <w:rPr>
          <w:rtl w:val="true"/>
        </w:rPr>
        <w:t>בני</w:t>
      </w:r>
      <w:r>
        <w:rPr>
          <w:rFonts w:cs="Times New Roman"/>
          <w:rtl w:val="true"/>
        </w:rPr>
        <w:t xml:space="preserve"> </w:t>
      </w:r>
      <w:r>
        <w:rPr>
          <w:rtl w:val="true"/>
        </w:rPr>
        <w:t>משפחתו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בתקופה</w:t>
      </w:r>
      <w:r>
        <w:rPr>
          <w:rFonts w:cs="Times New Roman"/>
          <w:rtl w:val="true"/>
        </w:rPr>
        <w:t xml:space="preserve"> </w:t>
      </w:r>
      <w:r>
        <w:rPr>
          <w:rtl w:val="true"/>
        </w:rPr>
        <w:t>הקרובה</w:t>
      </w:r>
      <w:r>
        <w:rPr>
          <w:rFonts w:cs="Times New Roman"/>
          <w:rtl w:val="true"/>
        </w:rPr>
        <w:t xml:space="preserve"> </w:t>
      </w:r>
      <w:r>
        <w:rPr>
          <w:rtl w:val="true"/>
        </w:rPr>
        <w:t>שלפני</w:t>
      </w:r>
      <w:r>
        <w:rPr>
          <w:rFonts w:cs="Times New Roman"/>
          <w:rtl w:val="true"/>
        </w:rPr>
        <w:t xml:space="preserve"> </w:t>
      </w:r>
      <w:r>
        <w:rPr>
          <w:rtl w:val="true"/>
        </w:rPr>
        <w:t>החזקת</w:t>
      </w:r>
      <w:r>
        <w:rPr>
          <w:rFonts w:cs="Times New Roman"/>
          <w:rtl w:val="true"/>
        </w:rPr>
        <w:t xml:space="preserve"> </w:t>
      </w:r>
      <w:r>
        <w:rPr>
          <w:rtl w:val="true"/>
        </w:rPr>
        <w:t>הנשק</w:t>
      </w:r>
      <w:r>
        <w:rPr>
          <w:rtl w:val="true"/>
        </w:rPr>
        <w:t xml:space="preserve">. </w:t>
      </w:r>
    </w:p>
    <w:p>
      <w:pPr>
        <w:pStyle w:val="Normal"/>
        <w:spacing w:lineRule="auto" w:line="360"/>
        <w:ind w:hanging="720" w:start="720" w:end="0"/>
        <w:jc w:val="both"/>
        <w:rPr/>
      </w:pPr>
      <w:r>
        <w:rPr>
          <w:rtl w:val="true"/>
        </w:rPr>
        <w:tab/>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הציג</w:t>
      </w:r>
      <w:r>
        <w:rPr>
          <w:rFonts w:cs="Times New Roman"/>
          <w:rtl w:val="true"/>
        </w:rPr>
        <w:t xml:space="preserve"> </w:t>
      </w:r>
      <w:r>
        <w:rPr>
          <w:rtl w:val="true"/>
        </w:rPr>
        <w:t>שורה</w:t>
      </w:r>
      <w:r>
        <w:rPr>
          <w:rFonts w:cs="Times New Roman"/>
          <w:rtl w:val="true"/>
        </w:rPr>
        <w:t xml:space="preserve"> </w:t>
      </w:r>
      <w:r>
        <w:rPr>
          <w:rtl w:val="true"/>
        </w:rPr>
        <w:t>ארוכה</w:t>
      </w:r>
      <w:r>
        <w:rPr>
          <w:rFonts w:cs="Times New Roman"/>
          <w:rtl w:val="true"/>
        </w:rPr>
        <w:t xml:space="preserve"> </w:t>
      </w:r>
      <w:r>
        <w:rPr>
          <w:rtl w:val="true"/>
        </w:rPr>
        <w:t>של</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בהם</w:t>
      </w:r>
      <w:r>
        <w:rPr>
          <w:rFonts w:cs="Times New Roman"/>
          <w:rtl w:val="true"/>
        </w:rPr>
        <w:t xml:space="preserve"> </w:t>
      </w:r>
      <w:r>
        <w:rPr>
          <w:rtl w:val="true"/>
        </w:rPr>
        <w:t>הוטלו</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עונשים</w:t>
      </w:r>
      <w:r>
        <w:rPr>
          <w:rFonts w:cs="Times New Roman"/>
          <w:rtl w:val="true"/>
        </w:rPr>
        <w:t xml:space="preserve"> </w:t>
      </w:r>
      <w:r>
        <w:rPr>
          <w:rtl w:val="true"/>
        </w:rPr>
        <w:t>קלים</w:t>
      </w:r>
      <w:r>
        <w:rPr>
          <w:rFonts w:cs="Times New Roman"/>
          <w:rtl w:val="true"/>
        </w:rPr>
        <w:t xml:space="preserve"> </w:t>
      </w:r>
      <w:r>
        <w:rPr>
          <w:rtl w:val="true"/>
        </w:rPr>
        <w:t>יחסית</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נשיאה</w:t>
      </w:r>
      <w:r>
        <w:rPr>
          <w:rFonts w:cs="Times New Roman"/>
          <w:rtl w:val="true"/>
        </w:rPr>
        <w:t xml:space="preserve"> </w:t>
      </w:r>
      <w:r>
        <w:rPr>
          <w:rtl w:val="true"/>
        </w:rPr>
        <w:t>והחזקת</w:t>
      </w:r>
      <w:r>
        <w:rPr>
          <w:rFonts w:cs="Times New Roman"/>
          <w:rtl w:val="true"/>
        </w:rPr>
        <w:t xml:space="preserve"> </w:t>
      </w:r>
      <w:r>
        <w:rPr>
          <w:rtl w:val="true"/>
        </w:rPr>
        <w:t>נשק</w:t>
      </w:r>
      <w:r>
        <w:rPr>
          <w:rtl w:val="true"/>
        </w:rPr>
        <w:t xml:space="preserve">. </w:t>
      </w:r>
      <w:r>
        <w:rPr>
          <w:rtl w:val="true"/>
        </w:rPr>
        <w:t>כך</w:t>
      </w:r>
      <w:r>
        <w:rPr>
          <w:rFonts w:cs="Times New Roman"/>
          <w:rtl w:val="true"/>
        </w:rPr>
        <w:t xml:space="preserve"> </w:t>
      </w:r>
      <w:r>
        <w:rPr>
          <w:rtl w:val="true"/>
        </w:rPr>
        <w:t>למשל</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לגזר</w:t>
      </w:r>
      <w:r>
        <w:rPr>
          <w:rFonts w:cs="Times New Roman"/>
          <w:rtl w:val="true"/>
        </w:rPr>
        <w:t xml:space="preserve"> </w:t>
      </w:r>
      <w:r>
        <w:rPr>
          <w:rtl w:val="true"/>
        </w:rPr>
        <w:t>דין</w:t>
      </w:r>
      <w:r>
        <w:rPr>
          <w:rFonts w:cs="Times New Roman"/>
          <w:rtl w:val="true"/>
        </w:rPr>
        <w:t xml:space="preserve"> </w:t>
      </w:r>
      <w:r>
        <w:rPr>
          <w:rtl w:val="true"/>
        </w:rPr>
        <w:t>שניתן</w:t>
      </w:r>
      <w:r>
        <w:rPr>
          <w:rFonts w:cs="Times New Roman"/>
          <w:rtl w:val="true"/>
        </w:rPr>
        <w:t xml:space="preserve"> </w:t>
      </w:r>
      <w:r>
        <w:rPr>
          <w:rtl w:val="true"/>
        </w:rPr>
        <w:t>ב</w:t>
      </w:r>
      <w:hyperlink r:id="rId29">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cs="Times New Roman"/>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26254-06-17</w:t>
        </w:r>
      </w:hyperlink>
      <w:r>
        <w:rPr>
          <w:rtl w:val="true"/>
        </w:rPr>
        <w:t xml:space="preserve"> </w:t>
      </w:r>
      <w:r>
        <w:rPr>
          <w:b/>
          <w:b/>
          <w:bCs/>
          <w:rtl w:val="true"/>
        </w:rPr>
        <w:t>אבו</w:t>
      </w:r>
      <w:r>
        <w:rPr>
          <w:rFonts w:cs="Times New Roman"/>
          <w:b/>
          <w:b/>
          <w:bCs/>
          <w:rtl w:val="true"/>
        </w:rPr>
        <w:t xml:space="preserve"> </w:t>
      </w:r>
      <w:r>
        <w:rPr>
          <w:b/>
          <w:b/>
          <w:bCs/>
          <w:rtl w:val="true"/>
        </w:rPr>
        <w:t>זיאד</w:t>
      </w:r>
      <w:r>
        <w:rPr>
          <w:rFonts w:cs="Times New Roman"/>
          <w:b/>
          <w:b/>
          <w:bCs/>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29.10.17</w:t>
      </w:r>
      <w:r>
        <w:rPr>
          <w:rtl w:val="true"/>
        </w:rPr>
        <w:t xml:space="preserve">), </w:t>
      </w:r>
      <w:r>
        <w:rPr>
          <w:rtl w:val="true"/>
        </w:rPr>
        <w:t>שם</w:t>
      </w:r>
      <w:r>
        <w:rPr>
          <w:rFonts w:cs="Times New Roman"/>
          <w:rtl w:val="true"/>
        </w:rPr>
        <w:t xml:space="preserve"> </w:t>
      </w:r>
      <w:r>
        <w:rPr>
          <w:rtl w:val="true"/>
        </w:rPr>
        <w:t>הוטל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בלבד</w:t>
      </w:r>
      <w:r>
        <w:rPr>
          <w:rFonts w:cs="Times New Roman"/>
          <w:rtl w:val="true"/>
        </w:rPr>
        <w:t xml:space="preserve"> </w:t>
      </w:r>
      <w:r>
        <w:rPr>
          <w:rtl w:val="true"/>
        </w:rPr>
        <w:t>בגין</w:t>
      </w:r>
      <w:r>
        <w:rPr>
          <w:rFonts w:cs="Times New Roman"/>
          <w:rtl w:val="true"/>
        </w:rPr>
        <w:t xml:space="preserve"> </w:t>
      </w:r>
      <w:r>
        <w:rPr>
          <w:rtl w:val="true"/>
        </w:rPr>
        <w:t>הרשעה</w:t>
      </w:r>
      <w:r>
        <w:rPr>
          <w:rFonts w:cs="Times New Roman"/>
          <w:rtl w:val="true"/>
        </w:rPr>
        <w:t xml:space="preserve"> </w:t>
      </w:r>
      <w:r>
        <w:rPr>
          <w:rtl w:val="true"/>
        </w:rPr>
        <w:t>בהחזקה</w:t>
      </w:r>
      <w:r>
        <w:rPr>
          <w:rFonts w:cs="Times New Roman"/>
          <w:rtl w:val="true"/>
        </w:rPr>
        <w:t xml:space="preserve"> </w:t>
      </w:r>
      <w:r>
        <w:rPr>
          <w:rtl w:val="true"/>
        </w:rPr>
        <w:t>של</w:t>
      </w:r>
      <w:r>
        <w:rPr>
          <w:rFonts w:cs="Times New Roman"/>
          <w:rtl w:val="true"/>
        </w:rPr>
        <w:t xml:space="preserve"> </w:t>
      </w:r>
      <w:r>
        <w:rPr>
          <w:rtl w:val="true"/>
        </w:rPr>
        <w:t>רובה</w:t>
      </w:r>
      <w:r>
        <w:rPr>
          <w:rFonts w:cs="Times New Roman"/>
          <w:rtl w:val="true"/>
        </w:rPr>
        <w:t xml:space="preserve"> </w:t>
      </w:r>
      <w:r>
        <w:rPr>
          <w:rtl w:val="true"/>
        </w:rPr>
        <w:t>מסוג</w:t>
      </w:r>
      <w:r>
        <w:rPr>
          <w:rFonts w:cs="Times New Roman"/>
          <w:rtl w:val="true"/>
        </w:rPr>
        <w:t xml:space="preserve"> </w:t>
      </w:r>
      <w:r>
        <w:rPr>
          <w:rtl w:val="true"/>
        </w:rPr>
        <w:t>קרל</w:t>
      </w:r>
      <w:r>
        <w:rPr>
          <w:rFonts w:cs="Times New Roman"/>
          <w:rtl w:val="true"/>
        </w:rPr>
        <w:t xml:space="preserve"> </w:t>
      </w:r>
      <w:r>
        <w:rPr>
          <w:rtl w:val="true"/>
        </w:rPr>
        <w:t>גוסטב</w:t>
      </w:r>
      <w:r>
        <w:rPr>
          <w:rtl w:val="true"/>
        </w:rPr>
        <w:t xml:space="preserve">, </w:t>
      </w:r>
      <w:r>
        <w:rPr>
          <w:rtl w:val="true"/>
        </w:rPr>
        <w:t>מחסנית</w:t>
      </w:r>
      <w:r>
        <w:rPr>
          <w:rFonts w:cs="Times New Roman"/>
          <w:rtl w:val="true"/>
        </w:rPr>
        <w:t xml:space="preserve"> </w:t>
      </w:r>
      <w:r>
        <w:rPr>
          <w:rtl w:val="true"/>
        </w:rPr>
        <w:t>וכדורים</w:t>
      </w:r>
      <w:r>
        <w:rPr>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יש</w:t>
      </w:r>
      <w:r>
        <w:rPr>
          <w:rFonts w:cs="Times New Roman"/>
          <w:rtl w:val="true"/>
        </w:rPr>
        <w:t xml:space="preserve"> </w:t>
      </w:r>
      <w:r>
        <w:rPr>
          <w:rtl w:val="true"/>
        </w:rPr>
        <w:t>לציין</w:t>
      </w:r>
      <w:r>
        <w:rPr>
          <w:rtl w:val="true"/>
        </w:rPr>
        <w:t xml:space="preserve">, </w:t>
      </w:r>
      <w:r>
        <w:rPr>
          <w:rtl w:val="true"/>
        </w:rPr>
        <w:t>שבאותו</w:t>
      </w:r>
      <w:r>
        <w:rPr>
          <w:rFonts w:cs="Times New Roman"/>
          <w:rtl w:val="true"/>
        </w:rPr>
        <w:t xml:space="preserve"> </w:t>
      </w:r>
      <w:r>
        <w:rPr>
          <w:rtl w:val="true"/>
        </w:rPr>
        <w:t>עניין</w:t>
      </w:r>
      <w:r>
        <w:rPr>
          <w:rFonts w:cs="Times New Roman"/>
          <w:rtl w:val="true"/>
        </w:rPr>
        <w:t xml:space="preserve"> </w:t>
      </w:r>
      <w:r>
        <w:rPr>
          <w:rtl w:val="true"/>
        </w:rPr>
        <w:t>הודה</w:t>
      </w:r>
      <w:r>
        <w:rPr>
          <w:rFonts w:cs="Times New Roman"/>
          <w:rtl w:val="true"/>
        </w:rPr>
        <w:t xml:space="preserve"> </w:t>
      </w:r>
      <w:r>
        <w:rPr>
          <w:rtl w:val="true"/>
        </w:rPr>
        <w:t>הנאשם</w:t>
      </w:r>
      <w:r>
        <w:rPr>
          <w:rFonts w:cs="Times New Roman"/>
          <w:rtl w:val="true"/>
        </w:rPr>
        <w:t xml:space="preserve"> </w:t>
      </w:r>
      <w:r>
        <w:rPr>
          <w:rtl w:val="true"/>
        </w:rPr>
        <w:t>במיוחס</w:t>
      </w:r>
      <w:r>
        <w:rPr>
          <w:rFonts w:cs="Times New Roman"/>
          <w:rtl w:val="true"/>
        </w:rPr>
        <w:t xml:space="preserve"> </w:t>
      </w:r>
      <w:r>
        <w:rPr>
          <w:rtl w:val="true"/>
        </w:rPr>
        <w:t>לו</w:t>
      </w:r>
      <w:r>
        <w:rPr>
          <w:rtl w:val="true"/>
        </w:rPr>
        <w:t xml:space="preserve">, </w:t>
      </w:r>
      <w:r>
        <w:rPr>
          <w:rtl w:val="true"/>
        </w:rPr>
        <w:t>וכן</w:t>
      </w:r>
      <w:r>
        <w:rPr>
          <w:rFonts w:cs="Times New Roman"/>
          <w:rtl w:val="true"/>
        </w:rPr>
        <w:t xml:space="preserve"> </w:t>
      </w:r>
      <w:r>
        <w:rPr>
          <w:rtl w:val="true"/>
        </w:rPr>
        <w:t>נקבע</w:t>
      </w:r>
      <w:r>
        <w:rPr>
          <w:rFonts w:cs="Times New Roman"/>
          <w:rtl w:val="true"/>
        </w:rPr>
        <w:t xml:space="preserve"> </w:t>
      </w:r>
      <w:r>
        <w:rPr>
          <w:rtl w:val="true"/>
        </w:rPr>
        <w:t>כנסיבה</w:t>
      </w:r>
      <w:r>
        <w:rPr>
          <w:rFonts w:cs="Times New Roman"/>
          <w:rtl w:val="true"/>
        </w:rPr>
        <w:t xml:space="preserve"> </w:t>
      </w:r>
      <w:r>
        <w:rPr>
          <w:rtl w:val="true"/>
        </w:rPr>
        <w:t>לקולא</w:t>
      </w:r>
      <w:r>
        <w:rPr>
          <w:rFonts w:cs="Times New Roman"/>
          <w:rtl w:val="true"/>
        </w:rPr>
        <w:t xml:space="preserve"> </w:t>
      </w:r>
      <w:r>
        <w:rPr>
          <w:rtl w:val="true"/>
        </w:rPr>
        <w:t>שמדובר</w:t>
      </w:r>
      <w:r>
        <w:rPr>
          <w:rFonts w:cs="Times New Roman"/>
          <w:rtl w:val="true"/>
        </w:rPr>
        <w:t xml:space="preserve"> </w:t>
      </w:r>
      <w:r>
        <w:rPr>
          <w:rtl w:val="true"/>
        </w:rPr>
        <w:t>בכלי</w:t>
      </w:r>
      <w:r>
        <w:rPr>
          <w:rFonts w:cs="Times New Roman"/>
          <w:rtl w:val="true"/>
        </w:rPr>
        <w:t xml:space="preserve"> </w:t>
      </w:r>
      <w:r>
        <w:rPr>
          <w:rtl w:val="true"/>
        </w:rPr>
        <w:t>נשק</w:t>
      </w:r>
      <w:r>
        <w:rPr>
          <w:rFonts w:cs="Times New Roman"/>
          <w:rtl w:val="true"/>
        </w:rPr>
        <w:t xml:space="preserve"> </w:t>
      </w:r>
      <w:r>
        <w:rPr>
          <w:rtl w:val="true"/>
        </w:rPr>
        <w:t>מאולתר</w:t>
      </w:r>
      <w:r>
        <w:rPr>
          <w:rtl w:val="true"/>
        </w:rPr>
        <w:t xml:space="preserve">, </w:t>
      </w:r>
      <w:r>
        <w:rPr>
          <w:rtl w:val="true"/>
        </w:rPr>
        <w:t>וכי</w:t>
      </w:r>
      <w:r>
        <w:rPr>
          <w:rFonts w:cs="Times New Roman"/>
          <w:rtl w:val="true"/>
        </w:rPr>
        <w:t xml:space="preserve"> </w:t>
      </w:r>
      <w:r>
        <w:rPr>
          <w:rtl w:val="true"/>
        </w:rPr>
        <w:t>קיימות</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משפחתיות</w:t>
      </w:r>
      <w:r>
        <w:rPr>
          <w:rFonts w:cs="Times New Roman"/>
          <w:rtl w:val="true"/>
        </w:rPr>
        <w:t xml:space="preserve"> </w:t>
      </w:r>
      <w:r>
        <w:rPr>
          <w:rtl w:val="true"/>
        </w:rPr>
        <w:t>ורפואיות</w:t>
      </w:r>
      <w:r>
        <w:rPr>
          <w:rFonts w:cs="Times New Roman"/>
          <w:rtl w:val="true"/>
        </w:rPr>
        <w:t xml:space="preserve"> </w:t>
      </w:r>
      <w:r>
        <w:rPr>
          <w:rtl w:val="true"/>
        </w:rPr>
        <w:t>המצדיקות</w:t>
      </w:r>
      <w:r>
        <w:rPr>
          <w:rFonts w:cs="Times New Roman"/>
          <w:rtl w:val="true"/>
        </w:rPr>
        <w:t xml:space="preserve"> </w:t>
      </w:r>
      <w:r>
        <w:rPr>
          <w:rtl w:val="true"/>
        </w:rPr>
        <w:t>הקלה</w:t>
      </w:r>
      <w:r>
        <w:rPr>
          <w:rFonts w:cs="Times New Roman"/>
          <w:rtl w:val="true"/>
        </w:rPr>
        <w:t xml:space="preserve"> </w:t>
      </w:r>
      <w:r>
        <w:rPr>
          <w:rtl w:val="true"/>
        </w:rPr>
        <w:t>בעונש</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4945/13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נ</w:t>
      </w:r>
      <w:r>
        <w:rPr>
          <w:rtl w:val="true"/>
        </w:rPr>
        <w:t xml:space="preserve">' </w:t>
      </w:r>
      <w:r>
        <w:rPr>
          <w:b/>
          <w:b/>
          <w:bCs/>
          <w:rtl w:val="true"/>
        </w:rPr>
        <w:t>סלימאן</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19.1.14</w:t>
      </w:r>
      <w:r>
        <w:rPr>
          <w:rtl w:val="true"/>
        </w:rPr>
        <w:t xml:space="preserve">)), </w:t>
      </w:r>
      <w:r>
        <w:rPr>
          <w:rtl w:val="true"/>
        </w:rPr>
        <w:t>שם</w:t>
      </w:r>
      <w:r>
        <w:rPr>
          <w:rFonts w:cs="Times New Roman"/>
          <w:rtl w:val="true"/>
        </w:rPr>
        <w:t xml:space="preserve">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אשר</w:t>
      </w:r>
      <w:r>
        <w:rPr>
          <w:rFonts w:cs="Times New Roman"/>
          <w:rtl w:val="true"/>
        </w:rPr>
        <w:t xml:space="preserve"> </w:t>
      </w:r>
      <w:r>
        <w:rPr>
          <w:rtl w:val="true"/>
        </w:rPr>
        <w:t>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לאחר</w:t>
      </w:r>
      <w:r>
        <w:rPr>
          <w:rFonts w:cs="Times New Roman"/>
          <w:rtl w:val="true"/>
        </w:rPr>
        <w:t xml:space="preserve"> </w:t>
      </w:r>
      <w:r>
        <w:rPr>
          <w:rtl w:val="true"/>
        </w:rPr>
        <w:t>שהרשיע</w:t>
      </w:r>
      <w:r>
        <w:rPr>
          <w:rFonts w:cs="Times New Roman"/>
          <w:rtl w:val="true"/>
        </w:rPr>
        <w:t xml:space="preserve"> </w:t>
      </w:r>
      <w:r>
        <w:rPr>
          <w:rtl w:val="true"/>
        </w:rPr>
        <w:t>אותו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רכישה</w:t>
      </w:r>
      <w:r>
        <w:rPr>
          <w:rFonts w:cs="Times New Roman"/>
          <w:rtl w:val="true"/>
        </w:rPr>
        <w:t xml:space="preserve"> </w:t>
      </w:r>
      <w:r>
        <w:rPr>
          <w:rtl w:val="true"/>
        </w:rPr>
        <w:t>והחזקת</w:t>
      </w:r>
      <w:r>
        <w:rPr>
          <w:rFonts w:cs="Times New Roman"/>
          <w:rtl w:val="true"/>
        </w:rPr>
        <w:t xml:space="preserve"> </w:t>
      </w:r>
      <w:r>
        <w:rPr>
          <w:rtl w:val="true"/>
        </w:rPr>
        <w:t>נשק</w:t>
      </w:r>
      <w:r>
        <w:rPr>
          <w:rFonts w:cs="Times New Roman"/>
          <w:rtl w:val="true"/>
        </w:rPr>
        <w:t xml:space="preserve"> </w:t>
      </w:r>
      <w:r>
        <w:rPr>
          <w:rtl w:val="true"/>
        </w:rPr>
        <w:t>ובעבירות</w:t>
      </w:r>
      <w:r>
        <w:rPr>
          <w:rFonts w:cs="Times New Roman"/>
          <w:rtl w:val="true"/>
        </w:rPr>
        <w:t xml:space="preserve"> </w:t>
      </w:r>
      <w:r>
        <w:rPr>
          <w:rtl w:val="true"/>
        </w:rPr>
        <w:t>נוספות</w:t>
      </w:r>
      <w:r>
        <w:rPr>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rtl w:val="true"/>
        </w:rPr>
        <w:t>זה</w:t>
      </w:r>
      <w:r>
        <w:rPr>
          <w:rFonts w:cs="Times New Roman"/>
          <w:rtl w:val="true"/>
        </w:rPr>
        <w:t xml:space="preserve"> </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רכש</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מתוך</w:t>
      </w:r>
      <w:r>
        <w:rPr>
          <w:rFonts w:cs="Times New Roman"/>
          <w:rtl w:val="true"/>
        </w:rPr>
        <w:t xml:space="preserve"> </w:t>
      </w:r>
      <w:r>
        <w:rPr>
          <w:rtl w:val="true"/>
        </w:rPr>
        <w:t>תחושת</w:t>
      </w:r>
      <w:r>
        <w:rPr>
          <w:rFonts w:cs="Times New Roman"/>
          <w:rtl w:val="true"/>
        </w:rPr>
        <w:t xml:space="preserve"> </w:t>
      </w:r>
      <w:r>
        <w:rPr>
          <w:rtl w:val="true"/>
        </w:rPr>
        <w:t>פחד</w:t>
      </w:r>
      <w:r>
        <w:rPr>
          <w:rFonts w:cs="Times New Roman"/>
          <w:rtl w:val="true"/>
        </w:rPr>
        <w:t xml:space="preserve"> </w:t>
      </w:r>
      <w:r>
        <w:rPr>
          <w:rtl w:val="true"/>
        </w:rPr>
        <w:t>וחשש</w:t>
      </w:r>
      <w:r>
        <w:rPr>
          <w:rFonts w:cs="Times New Roman"/>
          <w:rtl w:val="true"/>
        </w:rPr>
        <w:t xml:space="preserve"> </w:t>
      </w:r>
      <w:r>
        <w:rPr>
          <w:rtl w:val="true"/>
        </w:rPr>
        <w:t>לחייו</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איומים</w:t>
      </w:r>
      <w:r>
        <w:rPr>
          <w:rFonts w:cs="Times New Roman"/>
          <w:rtl w:val="true"/>
        </w:rPr>
        <w:t xml:space="preserve"> </w:t>
      </w:r>
      <w:r>
        <w:rPr>
          <w:rtl w:val="true"/>
        </w:rPr>
        <w:t>שקיבל</w:t>
      </w:r>
      <w:r>
        <w:rPr>
          <w:rFonts w:cs="Times New Roman"/>
          <w:rtl w:val="true"/>
        </w:rPr>
        <w:t xml:space="preserve"> </w:t>
      </w:r>
      <w:r>
        <w:rPr>
          <w:rtl w:val="true"/>
        </w:rPr>
        <w:t>ולא</w:t>
      </w:r>
      <w:r>
        <w:rPr>
          <w:rFonts w:cs="Times New Roman"/>
          <w:rtl w:val="true"/>
        </w:rPr>
        <w:t xml:space="preserve"> </w:t>
      </w:r>
      <w:r>
        <w:rPr>
          <w:rtl w:val="true"/>
        </w:rPr>
        <w:t>ממניע</w:t>
      </w:r>
      <w:r>
        <w:rPr>
          <w:rFonts w:cs="Times New Roman"/>
          <w:rtl w:val="true"/>
        </w:rPr>
        <w:t xml:space="preserve"> </w:t>
      </w:r>
      <w:r>
        <w:rPr>
          <w:rtl w:val="true"/>
        </w:rPr>
        <w:t>עברייני</w:t>
      </w:r>
      <w:r>
        <w:rPr>
          <w:rFonts w:cs="Times New Roman"/>
          <w:rtl w:val="true"/>
        </w:rPr>
        <w:t xml:space="preserve"> </w:t>
      </w:r>
      <w:r>
        <w:rPr>
          <w:rtl w:val="true"/>
        </w:rPr>
        <w:t>טהור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ציין</w:t>
      </w:r>
      <w:r>
        <w:rPr>
          <w:rFonts w:cs="Times New Roman"/>
          <w:rtl w:val="true"/>
        </w:rPr>
        <w:t xml:space="preserve"> </w:t>
      </w:r>
      <w:r>
        <w:rPr>
          <w:rtl w:val="true"/>
        </w:rPr>
        <w:t>כי</w:t>
      </w:r>
      <w:r>
        <w:rPr>
          <w:rFonts w:cs="Times New Roman"/>
          <w:rtl w:val="true"/>
        </w:rPr>
        <w:t xml:space="preserve"> </w:t>
      </w:r>
      <w:r>
        <w:rPr>
          <w:rtl w:val="true"/>
        </w:rPr>
        <w:t>הנשק</w:t>
      </w:r>
      <w:r>
        <w:rPr>
          <w:rFonts w:cs="Times New Roman"/>
          <w:rtl w:val="true"/>
        </w:rPr>
        <w:t xml:space="preserve"> </w:t>
      </w:r>
      <w:r>
        <w:rPr>
          <w:rtl w:val="true"/>
        </w:rPr>
        <w:t>הוסגר</w:t>
      </w:r>
      <w:r>
        <w:rPr>
          <w:rFonts w:cs="Times New Roman"/>
          <w:rtl w:val="true"/>
        </w:rPr>
        <w:t xml:space="preserve"> </w:t>
      </w:r>
      <w:r>
        <w:rPr>
          <w:rtl w:val="true"/>
        </w:rPr>
        <w:t>לידי</w:t>
      </w:r>
      <w:r>
        <w:rPr>
          <w:rFonts w:cs="Times New Roman"/>
          <w:rtl w:val="true"/>
        </w:rPr>
        <w:t xml:space="preserve"> </w:t>
      </w:r>
      <w:r>
        <w:rPr>
          <w:rtl w:val="true"/>
        </w:rPr>
        <w:t>המשטרה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פסק</w:t>
      </w:r>
      <w:r>
        <w:rPr>
          <w:rFonts w:cs="Times New Roman"/>
          <w:rtl w:val="true"/>
        </w:rPr>
        <w:t xml:space="preserve"> </w:t>
      </w:r>
      <w:r>
        <w:rPr>
          <w:rtl w:val="true"/>
        </w:rPr>
        <w:t>כי</w:t>
      </w:r>
      <w:r>
        <w:rPr>
          <w:rFonts w:cs="Times New Roman"/>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צריך</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rtl w:val="true"/>
        </w:rPr>
        <w:t>שניים</w:t>
      </w:r>
      <w:r>
        <w:rPr>
          <w:rFonts w:cs="Times New Roman"/>
          <w:rtl w:val="true"/>
        </w:rPr>
        <w:t xml:space="preserve"> </w:t>
      </w:r>
      <w:r>
        <w:rPr>
          <w:rtl w:val="true"/>
        </w:rPr>
        <w:t>עשר</w:t>
      </w:r>
      <w:r>
        <w:rPr>
          <w:rFonts w:cs="Times New Roman"/>
          <w:rtl w:val="true"/>
        </w:rPr>
        <w:t xml:space="preserve"> </w:t>
      </w:r>
      <w:r>
        <w:rPr>
          <w:rtl w:val="true"/>
        </w:rPr>
        <w:t>עד</w:t>
      </w:r>
      <w:r>
        <w:rPr>
          <w:rFonts w:cs="Times New Roman"/>
          <w:rtl w:val="true"/>
        </w:rPr>
        <w:t xml:space="preserve"> </w:t>
      </w:r>
      <w:r>
        <w:rPr>
          <w:rtl w:val="true"/>
        </w:rPr>
        <w:t>שלושים</w:t>
      </w:r>
      <w:r>
        <w:rPr>
          <w:rFonts w:cs="Times New Roman"/>
          <w:rtl w:val="true"/>
        </w:rPr>
        <w:t xml:space="preserve"> </w:t>
      </w:r>
      <w:r>
        <w:rPr>
          <w:rtl w:val="true"/>
        </w:rPr>
        <w:t>ושישה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תוך</w:t>
      </w:r>
      <w:r>
        <w:rPr>
          <w:rFonts w:cs="Times New Roman"/>
          <w:rtl w:val="true"/>
        </w:rPr>
        <w:t xml:space="preserve"> </w:t>
      </w:r>
      <w:r>
        <w:rPr>
          <w:rtl w:val="true"/>
        </w:rPr>
        <w:t>שציין</w:t>
      </w:r>
      <w:r>
        <w:rPr>
          <w:rFonts w:cs="Times New Roman"/>
          <w:rtl w:val="true"/>
        </w:rPr>
        <w:t xml:space="preserve"> </w:t>
      </w:r>
      <w:r>
        <w:rPr>
          <w:rtl w:val="true"/>
        </w:rPr>
        <w:t>כי</w:t>
      </w:r>
      <w:r>
        <w:rPr>
          <w:rFonts w:cs="Times New Roman"/>
          <w:rtl w:val="true"/>
        </w:rPr>
        <w:t xml:space="preserve"> </w:t>
      </w:r>
      <w:r>
        <w:rPr>
          <w:rtl w:val="true"/>
        </w:rPr>
        <w:t>בדרך</w:t>
      </w:r>
      <w:r>
        <w:rPr>
          <w:rFonts w:cs="Times New Roman"/>
          <w:rtl w:val="true"/>
        </w:rPr>
        <w:t xml:space="preserve"> </w:t>
      </w:r>
      <w:r>
        <w:rPr>
          <w:rtl w:val="true"/>
        </w:rPr>
        <w:t>כלל</w:t>
      </w:r>
      <w:r>
        <w:rPr>
          <w:rFonts w:cs="Times New Roman"/>
          <w:rtl w:val="true"/>
        </w:rPr>
        <w:t xml:space="preserve"> </w:t>
      </w:r>
      <w:r>
        <w:rPr>
          <w:rtl w:val="true"/>
        </w:rPr>
        <w:t>אין</w:t>
      </w:r>
      <w:r>
        <w:rPr>
          <w:rFonts w:cs="Times New Roman"/>
          <w:rtl w:val="true"/>
        </w:rPr>
        <w:t xml:space="preserve"> </w:t>
      </w:r>
      <w:r>
        <w:rPr>
          <w:rtl w:val="true"/>
        </w:rPr>
        <w:t>להסתפק</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בהטלת</w:t>
      </w:r>
      <w:r>
        <w:rPr>
          <w:rFonts w:cs="Times New Roman"/>
          <w:rtl w:val="true"/>
        </w:rPr>
        <w:t xml:space="preserve"> </w:t>
      </w:r>
      <w:r>
        <w:rPr>
          <w:rtl w:val="true"/>
        </w:rPr>
        <w:t>מאסר</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נימק</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דחיית</w:t>
      </w:r>
      <w:r>
        <w:rPr>
          <w:rFonts w:cs="Times New Roman"/>
          <w:rtl w:val="true"/>
        </w:rPr>
        <w:t xml:space="preserve"> </w:t>
      </w:r>
      <w:r>
        <w:rPr>
          <w:rtl w:val="true"/>
        </w:rPr>
        <w:t>הערעור</w:t>
      </w:r>
      <w:r>
        <w:rPr>
          <w:rFonts w:cs="Times New Roman"/>
          <w:rtl w:val="true"/>
        </w:rPr>
        <w:t xml:space="preserve"> </w:t>
      </w:r>
      <w:r>
        <w:rPr>
          <w:rtl w:val="true"/>
        </w:rPr>
        <w:t>בשיקולי</w:t>
      </w:r>
      <w:r>
        <w:rPr>
          <w:rFonts w:cs="Times New Roman"/>
          <w:rtl w:val="true"/>
        </w:rPr>
        <w:t xml:space="preserve"> </w:t>
      </w:r>
      <w:r>
        <w:rPr>
          <w:rtl w:val="true"/>
        </w:rPr>
        <w:t>שיקום</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הפנה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לפסק</w:t>
      </w:r>
      <w:r>
        <w:rPr>
          <w:rFonts w:cs="Times New Roman"/>
          <w:rtl w:val="true"/>
        </w:rPr>
        <w:t xml:space="preserve"> </w:t>
      </w:r>
      <w:r>
        <w:rPr>
          <w:rtl w:val="true"/>
        </w:rPr>
        <w:t>הדין</w:t>
      </w:r>
      <w:r>
        <w:rPr>
          <w:rFonts w:cs="Times New Roman"/>
          <w:rtl w:val="true"/>
        </w:rPr>
        <w:t xml:space="preserve"> </w:t>
      </w:r>
      <w:r>
        <w:rPr>
          <w:rtl w:val="true"/>
        </w:rPr>
        <w:t>ב</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9702/16</w:t>
        </w:r>
      </w:hyperlink>
      <w:r>
        <w:rPr>
          <w:rtl w:val="true"/>
        </w:rPr>
        <w:t xml:space="preserve"> </w:t>
      </w:r>
      <w:r>
        <w:rPr>
          <w:b/>
          <w:b/>
          <w:bCs/>
          <w:rtl w:val="true"/>
        </w:rPr>
        <w:t>אלוליאיה</w:t>
      </w:r>
      <w:r>
        <w:rPr>
          <w:rFonts w:cs="Times New Roman"/>
          <w:b/>
          <w:b/>
          <w:bCs/>
          <w:rtl w:val="true"/>
        </w:rPr>
        <w:t xml:space="preserve"> </w:t>
      </w:r>
      <w:r>
        <w:rPr>
          <w:rtl w:val="true"/>
        </w:rPr>
        <w:t>הנ</w:t>
      </w:r>
      <w:r>
        <w:rPr>
          <w:rtl w:val="true"/>
        </w:rPr>
        <w:t>"</w:t>
      </w:r>
      <w:r>
        <w:rPr>
          <w:rtl w:val="true"/>
        </w:rPr>
        <w:t>ל</w:t>
      </w:r>
      <w:r>
        <w:rPr>
          <w:rtl w:val="true"/>
        </w:rPr>
        <w:t xml:space="preserve">, </w:t>
      </w:r>
      <w:r>
        <w:rPr>
          <w:rtl w:val="true"/>
        </w:rPr>
        <w:t>שם</w:t>
      </w:r>
      <w:r>
        <w:rPr>
          <w:rFonts w:cs="Times New Roman"/>
          <w:rtl w:val="true"/>
        </w:rPr>
        <w:t xml:space="preserve">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בירושלים</w:t>
      </w:r>
      <w:r>
        <w:rPr>
          <w:rFonts w:cs="Times New Roman"/>
          <w:rtl w:val="true"/>
        </w:rPr>
        <w:t xml:space="preserve"> </w:t>
      </w:r>
      <w:r>
        <w:rPr>
          <w:rtl w:val="true"/>
        </w:rPr>
        <w:t>בגדרו</w:t>
      </w:r>
      <w:r>
        <w:rPr>
          <w:rFonts w:cs="Times New Roman"/>
          <w:rtl w:val="true"/>
        </w:rPr>
        <w:t xml:space="preserve"> </w:t>
      </w:r>
      <w:r>
        <w:rPr>
          <w:rtl w:val="true"/>
        </w:rPr>
        <w:t>הוטל</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שהוא</w:t>
      </w:r>
      <w:r>
        <w:rPr>
          <w:rFonts w:cs="Times New Roman"/>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rtl w:val="true"/>
        </w:rPr>
        <w:t>שמונה</w:t>
      </w:r>
      <w:r>
        <w:rPr>
          <w:rFonts w:cs="Times New Roman"/>
          <w:rtl w:val="true"/>
        </w:rPr>
        <w:t xml:space="preserve"> </w:t>
      </w:r>
      <w:r>
        <w:rPr>
          <w:rtl w:val="true"/>
        </w:rPr>
        <w:t>עשר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זאת</w:t>
      </w:r>
      <w:r>
        <w:rPr>
          <w:rFonts w:cs="Times New Roman"/>
          <w:rtl w:val="true"/>
        </w:rPr>
        <w:t xml:space="preserve"> </w:t>
      </w:r>
      <w:r>
        <w:rPr>
          <w:rtl w:val="true"/>
        </w:rPr>
        <w:t>לאחר</w:t>
      </w:r>
      <w:r>
        <w:rPr>
          <w:rFonts w:cs="Times New Roman"/>
          <w:rtl w:val="true"/>
        </w:rPr>
        <w:t xml:space="preserve"> </w:t>
      </w:r>
      <w:r>
        <w:rPr>
          <w:rtl w:val="true"/>
        </w:rPr>
        <w:t>שהוא</w:t>
      </w:r>
      <w:r>
        <w:rPr>
          <w:rFonts w:cs="Times New Roman"/>
          <w:rtl w:val="true"/>
        </w:rPr>
        <w:t xml:space="preserve"> </w:t>
      </w:r>
      <w:r>
        <w:rPr>
          <w:rtl w:val="true"/>
        </w:rPr>
        <w:t>הורשע</w:t>
      </w:r>
      <w:r>
        <w:rPr>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והובלת</w:t>
      </w:r>
      <w:r>
        <w:rPr>
          <w:rFonts w:cs="Times New Roman"/>
          <w:rtl w:val="true"/>
        </w:rPr>
        <w:t xml:space="preserve"> </w:t>
      </w:r>
      <w:r>
        <w:rPr>
          <w:rtl w:val="true"/>
        </w:rPr>
        <w:t>נשק</w:t>
      </w:r>
      <w:r>
        <w:rPr>
          <w:rFonts w:cs="Times New Roman"/>
          <w:rtl w:val="true"/>
        </w:rPr>
        <w:t xml:space="preserve"> </w:t>
      </w:r>
      <w:r>
        <w:rPr>
          <w:rtl w:val="true"/>
        </w:rPr>
        <w:t>ללא</w:t>
      </w:r>
      <w:r>
        <w:rPr>
          <w:rFonts w:cs="Times New Roman"/>
          <w:rtl w:val="true"/>
        </w:rPr>
        <w:t xml:space="preserve"> </w:t>
      </w:r>
      <w:r>
        <w:rPr>
          <w:rtl w:val="true"/>
        </w:rPr>
        <w:t>רשות</w:t>
      </w:r>
      <w:r>
        <w:rPr>
          <w:rFonts w:cs="Times New Roman"/>
          <w:rtl w:val="true"/>
        </w:rPr>
        <w:t xml:space="preserve"> </w:t>
      </w:r>
      <w:r>
        <w:rPr>
          <w:rtl w:val="true"/>
        </w:rPr>
        <w:t>ובעבירה</w:t>
      </w:r>
      <w:r>
        <w:rPr>
          <w:rFonts w:cs="Times New Roman"/>
          <w:rtl w:val="true"/>
        </w:rPr>
        <w:t xml:space="preserve"> </w:t>
      </w:r>
      <w:r>
        <w:rPr>
          <w:rtl w:val="true"/>
        </w:rPr>
        <w:t>של</w:t>
      </w:r>
      <w:r>
        <w:rPr>
          <w:rFonts w:cs="Times New Roman"/>
          <w:rtl w:val="true"/>
        </w:rPr>
        <w:t xml:space="preserve"> </w:t>
      </w:r>
      <w:r>
        <w:rPr>
          <w:rtl w:val="true"/>
        </w:rPr>
        <w:t>נשיאת</w:t>
      </w:r>
      <w:r>
        <w:rPr>
          <w:rFonts w:cs="Times New Roman"/>
          <w:rtl w:val="true"/>
        </w:rPr>
        <w:t xml:space="preserve"> </w:t>
      </w:r>
      <w:r>
        <w:rPr>
          <w:rtl w:val="true"/>
        </w:rPr>
        <w:t>והובלת</w:t>
      </w:r>
      <w:r>
        <w:rPr>
          <w:rFonts w:cs="Times New Roman"/>
          <w:rtl w:val="true"/>
        </w:rPr>
        <w:t xml:space="preserve"> </w:t>
      </w:r>
      <w:r>
        <w:rPr>
          <w:rtl w:val="true"/>
        </w:rPr>
        <w:t>תחמושת</w:t>
      </w:r>
      <w:r>
        <w:rPr>
          <w:rFonts w:cs="Times New Roman"/>
          <w:rtl w:val="true"/>
        </w:rPr>
        <w:t xml:space="preserve"> </w:t>
      </w:r>
      <w:r>
        <w:rPr>
          <w:rtl w:val="true"/>
        </w:rPr>
        <w:t>ללא</w:t>
      </w:r>
      <w:r>
        <w:rPr>
          <w:rFonts w:cs="Times New Roman"/>
          <w:rtl w:val="true"/>
        </w:rPr>
        <w:t xml:space="preserve"> </w:t>
      </w:r>
      <w:r>
        <w:rPr>
          <w:rtl w:val="true"/>
        </w:rPr>
        <w:t>רשות</w:t>
      </w:r>
      <w:r>
        <w:rPr>
          <w:rtl w:val="true"/>
        </w:rPr>
        <w:t xml:space="preserve">. </w:t>
      </w:r>
      <w:r>
        <w:rPr>
          <w:rtl w:val="true"/>
        </w:rPr>
        <w:t>יצוין</w:t>
      </w:r>
      <w:r>
        <w:rPr>
          <w:rFonts w:cs="Times New Roman"/>
          <w:rtl w:val="true"/>
        </w:rPr>
        <w:t xml:space="preserve"> </w:t>
      </w:r>
      <w:r>
        <w:rPr>
          <w:rtl w:val="true"/>
        </w:rPr>
        <w:t>כי</w:t>
      </w:r>
      <w:r>
        <w:rPr>
          <w:rFonts w:cs="Times New Roman"/>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הודה</w:t>
      </w:r>
      <w:r>
        <w:rPr>
          <w:rFonts w:cs="Times New Roman"/>
          <w:rtl w:val="true"/>
        </w:rPr>
        <w:t xml:space="preserve"> </w:t>
      </w:r>
      <w:r>
        <w:rPr>
          <w:rtl w:val="true"/>
        </w:rPr>
        <w:t>הנאשם</w:t>
      </w:r>
      <w:r>
        <w:rPr>
          <w:rFonts w:cs="Times New Roman"/>
          <w:rtl w:val="true"/>
        </w:rPr>
        <w:t xml:space="preserve"> </w:t>
      </w:r>
      <w:r>
        <w:rPr>
          <w:rtl w:val="true"/>
        </w:rPr>
        <w:t>במיוחס</w:t>
      </w:r>
      <w:r>
        <w:rPr>
          <w:rFonts w:cs="Times New Roman"/>
          <w:rtl w:val="true"/>
        </w:rPr>
        <w:t xml:space="preserve"> </w:t>
      </w:r>
      <w:r>
        <w:rPr>
          <w:rtl w:val="true"/>
        </w:rPr>
        <w:t>לו</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וכי</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בתת</w:t>
      </w:r>
      <w:r>
        <w:rPr>
          <w:rFonts w:cs="Times New Roman"/>
          <w:rtl w:val="true"/>
        </w:rPr>
        <w:t xml:space="preserve"> </w:t>
      </w:r>
      <w:r>
        <w:rPr>
          <w:rtl w:val="true"/>
        </w:rPr>
        <w:t>מקלע</w:t>
      </w:r>
      <w:r>
        <w:rPr>
          <w:rFonts w:cs="Times New Roman"/>
          <w:rtl w:val="true"/>
        </w:rPr>
        <w:t xml:space="preserve"> </w:t>
      </w:r>
      <w:r>
        <w:rPr>
          <w:rtl w:val="true"/>
        </w:rPr>
        <w:t>מאולתר</w:t>
      </w:r>
      <w:r>
        <w:rPr>
          <w:rFonts w:cs="Times New Roman"/>
          <w:rtl w:val="true"/>
        </w:rPr>
        <w:t xml:space="preserve"> </w:t>
      </w:r>
      <w:r>
        <w:rPr>
          <w:rtl w:val="true"/>
        </w:rPr>
        <w:t>שמצא</w:t>
      </w:r>
      <w:r>
        <w:rPr>
          <w:rFonts w:cs="Times New Roman"/>
          <w:rtl w:val="true"/>
        </w:rPr>
        <w:t xml:space="preserve"> </w:t>
      </w:r>
      <w:r>
        <w:rPr>
          <w:rtl w:val="true"/>
        </w:rPr>
        <w:t>המערער</w:t>
      </w:r>
      <w:r>
        <w:rPr>
          <w:rFonts w:cs="Times New Roman"/>
          <w:rtl w:val="true"/>
        </w:rPr>
        <w:t xml:space="preserve"> </w:t>
      </w:r>
      <w:r>
        <w:rPr>
          <w:rtl w:val="true"/>
        </w:rPr>
        <w:t>ואשר</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נתפס</w:t>
      </w:r>
      <w:r>
        <w:rPr>
          <w:rFonts w:cs="Times New Roman"/>
          <w:rtl w:val="true"/>
        </w:rPr>
        <w:t xml:space="preserve"> </w:t>
      </w:r>
      <w:r>
        <w:rPr>
          <w:rtl w:val="true"/>
        </w:rPr>
        <w:t>על</w:t>
      </w:r>
      <w:r>
        <w:rPr>
          <w:rtl w:val="true"/>
        </w:rPr>
        <w:t>-</w:t>
      </w:r>
      <w:r>
        <w:rPr>
          <w:rtl w:val="true"/>
        </w:rPr>
        <w:t>ידי</w:t>
      </w:r>
      <w:r>
        <w:rPr>
          <w:rFonts w:cs="Times New Roman"/>
          <w:rtl w:val="true"/>
        </w:rPr>
        <w:t xml:space="preserve"> </w:t>
      </w:r>
      <w:r>
        <w:rPr>
          <w:rtl w:val="true"/>
        </w:rPr>
        <w:t>רשויות</w:t>
      </w:r>
      <w:r>
        <w:rPr>
          <w:rFonts w:cs="Times New Roman"/>
          <w:rtl w:val="true"/>
        </w:rPr>
        <w:t xml:space="preserve"> </w:t>
      </w:r>
      <w:r>
        <w:rPr>
          <w:rtl w:val="true"/>
        </w:rPr>
        <w:t>החוק</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8</w:t>
      </w:r>
      <w:r>
        <w:rPr>
          <w:rtl w:val="true"/>
        </w:rPr>
        <w:t>.</w:t>
        <w:tab/>
      </w:r>
      <w:r>
        <w:rPr>
          <w:rtl w:val="true"/>
        </w:rPr>
        <w:t>אשר</w:t>
      </w:r>
      <w:r>
        <w:rPr>
          <w:rFonts w:cs="Times New Roman"/>
          <w:rtl w:val="true"/>
        </w:rPr>
        <w:t xml:space="preserve"> </w:t>
      </w:r>
      <w:r>
        <w:rPr>
          <w:rtl w:val="true"/>
        </w:rPr>
        <w:t>לנסיבות</w:t>
      </w:r>
      <w:r>
        <w:rPr>
          <w:rFonts w:cs="Times New Roman"/>
          <w:rtl w:val="true"/>
        </w:rPr>
        <w:t xml:space="preserve"> </w:t>
      </w:r>
      <w:r>
        <w:rPr>
          <w:rtl w:val="true"/>
        </w:rPr>
        <w:t>שקשורות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p>
    <w:p>
      <w:pPr>
        <w:pStyle w:val="Normal"/>
        <w:spacing w:lineRule="auto" w:line="360"/>
        <w:ind w:start="720" w:end="0"/>
        <w:jc w:val="both"/>
        <w:rPr/>
      </w:pP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בהן</w:t>
      </w:r>
      <w:r>
        <w:rPr>
          <w:rFonts w:cs="Times New Roman"/>
          <w:rtl w:val="true"/>
        </w:rPr>
        <w:t xml:space="preserve"> </w:t>
      </w:r>
      <w:r>
        <w:rPr>
          <w:rtl w:val="true"/>
        </w:rPr>
        <w:t>הורשע</w:t>
      </w:r>
      <w:r>
        <w:rPr>
          <w:rFonts w:cs="Times New Roman"/>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rtl w:val="true"/>
        </w:rPr>
        <w:t>לאחר</w:t>
      </w:r>
      <w:r>
        <w:rPr>
          <w:rFonts w:cs="Times New Roman"/>
          <w:rtl w:val="true"/>
        </w:rPr>
        <w:t xml:space="preserve"> </w:t>
      </w:r>
      <w:r>
        <w:rPr>
          <w:rtl w:val="true"/>
        </w:rPr>
        <w:t>תכנון</w:t>
      </w:r>
      <w:r>
        <w:rPr>
          <w:rFonts w:cs="Times New Roman"/>
          <w:rtl w:val="true"/>
        </w:rPr>
        <w:t xml:space="preserve"> </w:t>
      </w:r>
      <w:r>
        <w:rPr>
          <w:rtl w:val="true"/>
        </w:rPr>
        <w:t>מוקדם</w:t>
      </w:r>
      <w:r>
        <w:rPr>
          <w:rtl w:val="true"/>
        </w:rPr>
        <w:t xml:space="preserve">. </w:t>
      </w:r>
      <w:r>
        <w:rPr>
          <w:rtl w:val="true"/>
        </w:rPr>
        <w:t>כאמור</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הנאשם</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שיזם</w:t>
      </w:r>
      <w:r>
        <w:rPr>
          <w:rFonts w:cs="Times New Roman"/>
          <w:rtl w:val="true"/>
        </w:rPr>
        <w:t xml:space="preserve"> </w:t>
      </w:r>
      <w:r>
        <w:rPr>
          <w:rtl w:val="true"/>
        </w:rPr>
        <w:t>את</w:t>
      </w:r>
      <w:r>
        <w:rPr>
          <w:rFonts w:cs="Times New Roman"/>
          <w:rtl w:val="true"/>
        </w:rPr>
        <w:t xml:space="preserve"> </w:t>
      </w:r>
      <w:r>
        <w:rPr>
          <w:rtl w:val="true"/>
        </w:rPr>
        <w:t>רכישת</w:t>
      </w:r>
      <w:r>
        <w:rPr>
          <w:rFonts w:cs="Times New Roman"/>
          <w:rtl w:val="true"/>
        </w:rPr>
        <w:t xml:space="preserve"> </w:t>
      </w:r>
      <w:r>
        <w:rPr>
          <w:rtl w:val="true"/>
        </w:rPr>
        <w:t>הנשק</w:t>
      </w:r>
      <w:r>
        <w:rPr>
          <w:rFonts w:cs="Times New Roman"/>
          <w:rtl w:val="true"/>
        </w:rPr>
        <w:t xml:space="preserve"> </w:t>
      </w:r>
      <w:r>
        <w:rPr>
          <w:rtl w:val="true"/>
        </w:rPr>
        <w:t>בכך</w:t>
      </w:r>
      <w:r>
        <w:rPr>
          <w:rFonts w:cs="Times New Roman"/>
          <w:rtl w:val="true"/>
        </w:rPr>
        <w:t xml:space="preserve"> </w:t>
      </w:r>
      <w:r>
        <w:rPr>
          <w:rtl w:val="true"/>
        </w:rPr>
        <w:t>שפנה</w:t>
      </w:r>
      <w:r>
        <w:rPr>
          <w:rFonts w:cs="Times New Roman"/>
          <w:rtl w:val="true"/>
        </w:rPr>
        <w:t xml:space="preserve"> </w:t>
      </w:r>
      <w:r>
        <w:rPr>
          <w:rtl w:val="true"/>
        </w:rPr>
        <w:t>לרגב</w:t>
      </w:r>
      <w:r>
        <w:rPr>
          <w:rFonts w:cs="Times New Roman"/>
          <w:rtl w:val="true"/>
        </w:rPr>
        <w:t xml:space="preserve"> </w:t>
      </w:r>
      <w:r>
        <w:rPr>
          <w:rtl w:val="true"/>
        </w:rPr>
        <w:t>והתעניין</w:t>
      </w:r>
      <w:r>
        <w:rPr>
          <w:rFonts w:cs="Times New Roman"/>
          <w:rtl w:val="true"/>
        </w:rPr>
        <w:t xml:space="preserve"> </w:t>
      </w:r>
      <w:r>
        <w:rPr>
          <w:rtl w:val="true"/>
        </w:rPr>
        <w:t>ברכישת</w:t>
      </w:r>
      <w:r>
        <w:rPr>
          <w:rFonts w:cs="Times New Roman"/>
          <w:rtl w:val="true"/>
        </w:rPr>
        <w:t xml:space="preserve"> </w:t>
      </w:r>
      <w:r>
        <w:rPr>
          <w:rtl w:val="true"/>
        </w:rPr>
        <w:t>נשק</w:t>
      </w:r>
      <w:r>
        <w:rPr>
          <w:rtl w:val="true"/>
        </w:rPr>
        <w:t xml:space="preserve">. </w:t>
      </w:r>
      <w:r>
        <w:rPr>
          <w:rtl w:val="true"/>
        </w:rPr>
        <w:t>הנאשם</w:t>
      </w:r>
      <w:r>
        <w:rPr>
          <w:rFonts w:cs="Times New Roman"/>
          <w:rtl w:val="true"/>
        </w:rPr>
        <w:t xml:space="preserve"> </w:t>
      </w:r>
      <w:r>
        <w:rPr>
          <w:rtl w:val="true"/>
        </w:rPr>
        <w:t>גם</w:t>
      </w:r>
      <w:r>
        <w:rPr>
          <w:rFonts w:cs="Times New Roman"/>
          <w:rtl w:val="true"/>
        </w:rPr>
        <w:t xml:space="preserve"> </w:t>
      </w:r>
      <w:r>
        <w:rPr>
          <w:rtl w:val="true"/>
        </w:rPr>
        <w:t>גילה</w:t>
      </w:r>
      <w:r>
        <w:rPr>
          <w:rFonts w:cs="Times New Roman"/>
          <w:rtl w:val="true"/>
        </w:rPr>
        <w:t xml:space="preserve"> </w:t>
      </w:r>
      <w:r>
        <w:rPr>
          <w:rtl w:val="true"/>
        </w:rPr>
        <w:t>נחישות</w:t>
      </w:r>
      <w:r>
        <w:rPr>
          <w:rFonts w:cs="Times New Roman"/>
          <w:rtl w:val="true"/>
        </w:rPr>
        <w:t xml:space="preserve"> </w:t>
      </w:r>
      <w:r>
        <w:rPr>
          <w:rtl w:val="true"/>
        </w:rPr>
        <w:t>בכך</w:t>
      </w:r>
      <w:r>
        <w:rPr>
          <w:rFonts w:cs="Times New Roman"/>
          <w:rtl w:val="true"/>
        </w:rPr>
        <w:t xml:space="preserve"> </w:t>
      </w:r>
      <w:r>
        <w:rPr>
          <w:rtl w:val="true"/>
        </w:rPr>
        <w:t>שבשלב</w:t>
      </w:r>
      <w:r>
        <w:rPr>
          <w:rFonts w:cs="Times New Roman"/>
          <w:rtl w:val="true"/>
        </w:rPr>
        <w:t xml:space="preserve"> </w:t>
      </w:r>
      <w:r>
        <w:rPr>
          <w:rtl w:val="true"/>
        </w:rPr>
        <w:t>מסוים</w:t>
      </w:r>
      <w:r>
        <w:rPr>
          <w:rFonts w:cs="Times New Roman"/>
          <w:rtl w:val="true"/>
        </w:rPr>
        <w:t xml:space="preserve"> </w:t>
      </w:r>
      <w:r>
        <w:rPr>
          <w:rtl w:val="true"/>
        </w:rPr>
        <w:t>שדרג</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ואף</w:t>
      </w:r>
      <w:r>
        <w:rPr>
          <w:rFonts w:cs="Times New Roman"/>
          <w:rtl w:val="true"/>
        </w:rPr>
        <w:t xml:space="preserve"> </w:t>
      </w:r>
      <w:r>
        <w:rPr>
          <w:rtl w:val="true"/>
        </w:rPr>
        <w:t>לאחר</w:t>
      </w:r>
      <w:r>
        <w:rPr>
          <w:rFonts w:cs="Times New Roman"/>
          <w:rtl w:val="true"/>
        </w:rPr>
        <w:t xml:space="preserve"> </w:t>
      </w:r>
      <w:r>
        <w:rPr>
          <w:rtl w:val="true"/>
        </w:rPr>
        <w:t>שחזר</w:t>
      </w:r>
      <w:r>
        <w:rPr>
          <w:rFonts w:cs="Times New Roman"/>
          <w:rtl w:val="true"/>
        </w:rPr>
        <w:t xml:space="preserve"> </w:t>
      </w:r>
      <w:r>
        <w:rPr>
          <w:rtl w:val="true"/>
        </w:rPr>
        <w:t>בו</w:t>
      </w:r>
      <w:r>
        <w:rPr>
          <w:rFonts w:cs="Times New Roman"/>
          <w:rtl w:val="true"/>
        </w:rPr>
        <w:t xml:space="preserve"> </w:t>
      </w:r>
      <w:r>
        <w:rPr>
          <w:rtl w:val="true"/>
        </w:rPr>
        <w:t>מהשדרוג</w:t>
      </w:r>
      <w:r>
        <w:rPr>
          <w:rFonts w:cs="Times New Roman"/>
          <w:rtl w:val="true"/>
        </w:rPr>
        <w:t xml:space="preserve"> </w:t>
      </w:r>
      <w:r>
        <w:rPr>
          <w:rtl w:val="true"/>
        </w:rPr>
        <w:t>ביקש</w:t>
      </w:r>
      <w:r>
        <w:rPr>
          <w:rFonts w:cs="Times New Roman"/>
          <w:rtl w:val="true"/>
        </w:rPr>
        <w:t xml:space="preserve"> </w:t>
      </w:r>
      <w:r>
        <w:rPr>
          <w:rtl w:val="true"/>
        </w:rPr>
        <w:t>וקיבל</w:t>
      </w:r>
      <w:r>
        <w:rPr>
          <w:rFonts w:cs="Times New Roman"/>
          <w:rtl w:val="true"/>
        </w:rPr>
        <w:t xml:space="preserve"> </w:t>
      </w:r>
      <w:r>
        <w:rPr>
          <w:rtl w:val="true"/>
        </w:rPr>
        <w:t>חזרה</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שרכש</w:t>
      </w:r>
      <w:r>
        <w:rPr>
          <w:rFonts w:cs="Times New Roman"/>
          <w:rtl w:val="true"/>
        </w:rPr>
        <w:t xml:space="preserve"> </w:t>
      </w:r>
      <w:r>
        <w:rPr>
          <w:rtl w:val="true"/>
        </w:rPr>
        <w:t>בעסקה</w:t>
      </w:r>
      <w:r>
        <w:rPr>
          <w:rFonts w:cs="Times New Roman"/>
          <w:rtl w:val="true"/>
        </w:rPr>
        <w:t xml:space="preserve"> </w:t>
      </w:r>
      <w:r>
        <w:rPr>
          <w:rtl w:val="true"/>
        </w:rPr>
        <w:t>הראשונה</w:t>
      </w:r>
      <w:r>
        <w:rPr>
          <w:rtl w:val="true"/>
        </w:rPr>
        <w:t xml:space="preserve">. </w:t>
      </w:r>
      <w:r>
        <w:rPr>
          <w:rtl w:val="true"/>
        </w:rPr>
        <w:t>יוצא</w:t>
      </w:r>
      <w:r>
        <w:rPr>
          <w:rFonts w:cs="Times New Roman"/>
          <w:rtl w:val="true"/>
        </w:rPr>
        <w:t xml:space="preserve"> </w:t>
      </w:r>
      <w:r>
        <w:rPr>
          <w:rtl w:val="true"/>
        </w:rPr>
        <w:t>אם</w:t>
      </w:r>
      <w:r>
        <w:rPr>
          <w:rFonts w:cs="Times New Roman"/>
          <w:rtl w:val="true"/>
        </w:rPr>
        <w:t xml:space="preserve"> </w:t>
      </w:r>
      <w:r>
        <w:rPr>
          <w:rtl w:val="true"/>
        </w:rPr>
        <w:t>כן</w:t>
      </w:r>
      <w:r>
        <w:rPr>
          <w:rtl w:val="true"/>
        </w:rPr>
        <w:t xml:space="preserve">, </w:t>
      </w:r>
      <w:r>
        <w:rPr>
          <w:rtl w:val="true"/>
        </w:rPr>
        <w:t>שהיו</w:t>
      </w:r>
      <w:r>
        <w:rPr>
          <w:rFonts w:cs="Times New Roman"/>
          <w:rtl w:val="true"/>
        </w:rPr>
        <w:t xml:space="preserve"> </w:t>
      </w:r>
      <w:r>
        <w:rPr>
          <w:rtl w:val="true"/>
        </w:rPr>
        <w:t>לנאשם</w:t>
      </w:r>
      <w:r>
        <w:rPr>
          <w:rFonts w:cs="Times New Roman"/>
          <w:rtl w:val="true"/>
        </w:rPr>
        <w:t xml:space="preserve"> </w:t>
      </w:r>
      <w:r>
        <w:rPr>
          <w:rtl w:val="true"/>
        </w:rPr>
        <w:t>די</w:t>
      </w:r>
      <w:r>
        <w:rPr>
          <w:rFonts w:cs="Times New Roman"/>
          <w:rtl w:val="true"/>
        </w:rPr>
        <w:t xml:space="preserve"> </w:t>
      </w:r>
      <w:r>
        <w:rPr>
          <w:rtl w:val="true"/>
        </w:rPr>
        <w:t>והותר</w:t>
      </w:r>
      <w:r>
        <w:rPr>
          <w:rFonts w:cs="Times New Roman"/>
          <w:rtl w:val="true"/>
        </w:rPr>
        <w:t xml:space="preserve"> </w:t>
      </w:r>
      <w:r>
        <w:rPr>
          <w:rtl w:val="true"/>
        </w:rPr>
        <w:t>הזדמנויות</w:t>
      </w:r>
      <w:r>
        <w:rPr>
          <w:rFonts w:cs="Times New Roman"/>
          <w:rtl w:val="true"/>
        </w:rPr>
        <w:t xml:space="preserve"> </w:t>
      </w:r>
      <w:r>
        <w:rPr>
          <w:rtl w:val="true"/>
        </w:rPr>
        <w:t>להימנע</w:t>
      </w:r>
      <w:r>
        <w:rPr>
          <w:rFonts w:cs="Times New Roman"/>
          <w:rtl w:val="true"/>
        </w:rPr>
        <w:t xml:space="preserve"> </w:t>
      </w:r>
      <w:r>
        <w:rPr>
          <w:rtl w:val="true"/>
        </w:rPr>
        <w:t>ממעשי</w:t>
      </w:r>
      <w:r>
        <w:rPr>
          <w:rFonts w:cs="Times New Roman"/>
          <w:rtl w:val="true"/>
        </w:rPr>
        <w:t xml:space="preserve"> </w:t>
      </w:r>
      <w:r>
        <w:rPr>
          <w:rtl w:val="true"/>
        </w:rPr>
        <w:t>העבירה</w:t>
      </w:r>
      <w:r>
        <w:rPr>
          <w:rFonts w:cs="Times New Roman"/>
          <w:rtl w:val="true"/>
        </w:rPr>
        <w:t xml:space="preserve"> </w:t>
      </w:r>
      <w:r>
        <w:rPr>
          <w:rtl w:val="true"/>
        </w:rPr>
        <w:t>או</w:t>
      </w:r>
      <w:r>
        <w:rPr>
          <w:rFonts w:cs="Times New Roman"/>
          <w:rtl w:val="true"/>
        </w:rPr>
        <w:t xml:space="preserve"> </w:t>
      </w:r>
      <w:r>
        <w:rPr>
          <w:rtl w:val="true"/>
        </w:rPr>
        <w:t>לפחות</w:t>
      </w:r>
      <w:r>
        <w:rPr>
          <w:rFonts w:cs="Times New Roman"/>
          <w:rtl w:val="true"/>
        </w:rPr>
        <w:t xml:space="preserve"> </w:t>
      </w:r>
      <w:r>
        <w:rPr>
          <w:rtl w:val="true"/>
        </w:rPr>
        <w:t>מאחד</w:t>
      </w:r>
      <w:r>
        <w:rPr>
          <w:rFonts w:cs="Times New Roman"/>
          <w:rtl w:val="true"/>
        </w:rPr>
        <w:t xml:space="preserve"> </w:t>
      </w:r>
      <w:r>
        <w:rPr>
          <w:rtl w:val="true"/>
        </w:rPr>
        <w:t>מהם</w:t>
      </w:r>
      <w:r>
        <w:rPr>
          <w:rtl w:val="true"/>
        </w:rPr>
        <w:t>.</w:t>
      </w:r>
    </w:p>
    <w:p>
      <w:pPr>
        <w:pStyle w:val="Normal"/>
        <w:spacing w:lineRule="auto" w:line="360"/>
        <w:ind w:start="720" w:end="0"/>
        <w:jc w:val="both"/>
        <w:rPr/>
      </w:pPr>
      <w:r>
        <w:rPr>
          <w:rtl w:val="true"/>
        </w:rPr>
        <w:t>חלקו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מלא</w:t>
      </w:r>
      <w:r>
        <w:rPr>
          <w:rFonts w:cs="Times New Roman"/>
          <w:rtl w:val="true"/>
        </w:rPr>
        <w:t xml:space="preserve"> </w:t>
      </w:r>
      <w:r>
        <w:rPr>
          <w:rtl w:val="true"/>
        </w:rPr>
        <w:t>ושלם</w:t>
      </w:r>
      <w:r>
        <w:rPr>
          <w:rFonts w:cs="Times New Roman"/>
          <w:rtl w:val="true"/>
        </w:rPr>
        <w:t xml:space="preserve"> </w:t>
      </w:r>
      <w:r>
        <w:rPr>
          <w:rtl w:val="true"/>
        </w:rPr>
        <w:t>שכן</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שיזם</w:t>
      </w:r>
      <w:r>
        <w:rPr>
          <w:rFonts w:cs="Times New Roman"/>
          <w:rtl w:val="true"/>
        </w:rPr>
        <w:t xml:space="preserve"> </w:t>
      </w:r>
      <w:r>
        <w:rPr>
          <w:rtl w:val="true"/>
        </w:rPr>
        <w:t>את</w:t>
      </w:r>
      <w:r>
        <w:rPr>
          <w:rFonts w:cs="Times New Roman"/>
          <w:rtl w:val="true"/>
        </w:rPr>
        <w:t xml:space="preserve"> </w:t>
      </w:r>
      <w:r>
        <w:rPr>
          <w:rtl w:val="true"/>
        </w:rPr>
        <w:t>העסקה</w:t>
      </w:r>
      <w:r>
        <w:rPr>
          <w:rFonts w:cs="Times New Roman"/>
          <w:rtl w:val="true"/>
        </w:rPr>
        <w:t xml:space="preserve"> </w:t>
      </w:r>
      <w:r>
        <w:rPr>
          <w:rtl w:val="true"/>
        </w:rPr>
        <w:t>הראשונה</w:t>
      </w:r>
      <w:r>
        <w:rPr>
          <w:rFonts w:cs="Times New Roman"/>
          <w:rtl w:val="true"/>
        </w:rPr>
        <w:t xml:space="preserve"> </w:t>
      </w:r>
      <w:r>
        <w:rPr>
          <w:rtl w:val="true"/>
        </w:rPr>
        <w:t>ושילם</w:t>
      </w:r>
      <w:r>
        <w:rPr>
          <w:rFonts w:cs="Times New Roman"/>
          <w:rtl w:val="true"/>
        </w:rPr>
        <w:t xml:space="preserve"> </w:t>
      </w:r>
      <w:r>
        <w:rPr>
          <w:rtl w:val="true"/>
        </w:rPr>
        <w:t>עבור</w:t>
      </w:r>
      <w:r>
        <w:rPr>
          <w:rFonts w:cs="Times New Roman"/>
          <w:rtl w:val="true"/>
        </w:rPr>
        <w:t xml:space="preserve"> </w:t>
      </w:r>
      <w:r>
        <w:rPr>
          <w:rtl w:val="true"/>
        </w:rPr>
        <w:t>הנשק</w:t>
      </w:r>
      <w:r>
        <w:rPr>
          <w:rtl w:val="true"/>
        </w:rPr>
        <w:t>.</w:t>
      </w:r>
    </w:p>
    <w:p>
      <w:pPr>
        <w:pStyle w:val="Normal"/>
        <w:spacing w:lineRule="auto" w:line="360"/>
        <w:ind w:start="720" w:end="0"/>
        <w:jc w:val="both"/>
        <w:rPr/>
      </w:pPr>
      <w:r>
        <w:rPr>
          <w:rtl w:val="true"/>
        </w:rPr>
        <w:t>עמדנו</w:t>
      </w:r>
      <w:r>
        <w:rPr>
          <w:rFonts w:cs="Times New Roman"/>
          <w:rtl w:val="true"/>
        </w:rPr>
        <w:t xml:space="preserve"> </w:t>
      </w:r>
      <w:r>
        <w:rPr>
          <w:rtl w:val="true"/>
        </w:rPr>
        <w:t>לעיל</w:t>
      </w:r>
      <w:r>
        <w:rPr>
          <w:rFonts w:cs="Times New Roman"/>
          <w:rtl w:val="true"/>
        </w:rPr>
        <w:t xml:space="preserve"> </w:t>
      </w:r>
      <w:r>
        <w:rPr>
          <w:rtl w:val="true"/>
        </w:rPr>
        <w:t>על</w:t>
      </w:r>
      <w:r>
        <w:rPr>
          <w:rFonts w:cs="Times New Roman"/>
          <w:rtl w:val="true"/>
        </w:rPr>
        <w:t xml:space="preserve"> </w:t>
      </w:r>
      <w:r>
        <w:rPr>
          <w:rtl w:val="true"/>
        </w:rPr>
        <w:t>הנזק</w:t>
      </w:r>
      <w:r>
        <w:rPr>
          <w:rFonts w:cs="Times New Roman"/>
          <w:rtl w:val="true"/>
        </w:rPr>
        <w:t xml:space="preserve"> </w:t>
      </w:r>
      <w:r>
        <w:rPr>
          <w:rtl w:val="true"/>
        </w:rPr>
        <w:t>שעלול</w:t>
      </w:r>
      <w:r>
        <w:rPr>
          <w:rFonts w:cs="Times New Roman"/>
          <w:rtl w:val="true"/>
        </w:rPr>
        <w:t xml:space="preserve"> </w:t>
      </w:r>
      <w:r>
        <w:rPr>
          <w:rtl w:val="true"/>
        </w:rPr>
        <w:t>להיגרם</w:t>
      </w:r>
      <w:r>
        <w:rPr>
          <w:rFonts w:cs="Times New Roman"/>
          <w:rtl w:val="true"/>
        </w:rPr>
        <w:t xml:space="preserve"> </w:t>
      </w:r>
      <w:r>
        <w:rPr>
          <w:rtl w:val="true"/>
        </w:rPr>
        <w:t>כתוצאה</w:t>
      </w:r>
      <w:r>
        <w:rPr>
          <w:rFonts w:cs="Times New Roman"/>
          <w:rtl w:val="true"/>
        </w:rPr>
        <w:t xml:space="preserve"> </w:t>
      </w:r>
      <w:r>
        <w:rPr>
          <w:rtl w:val="true"/>
        </w:rPr>
        <w:t>מעבירות</w:t>
      </w:r>
      <w:r>
        <w:rPr>
          <w:rFonts w:cs="Times New Roman"/>
          <w:rtl w:val="true"/>
        </w:rPr>
        <w:t xml:space="preserve"> </w:t>
      </w:r>
      <w:r>
        <w:rPr>
          <w:rtl w:val="true"/>
        </w:rPr>
        <w:t>נשק</w:t>
      </w:r>
      <w:r>
        <w:rPr>
          <w:rtl w:val="true"/>
        </w:rPr>
        <w:t xml:space="preserve">. </w:t>
      </w:r>
      <w:r>
        <w:rPr>
          <w:rtl w:val="true"/>
        </w:rPr>
        <w:t>גם</w:t>
      </w:r>
      <w:r>
        <w:rPr>
          <w:rFonts w:cs="Times New Roman"/>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למרות</w:t>
      </w:r>
      <w:r>
        <w:rPr>
          <w:rFonts w:cs="Times New Roman"/>
          <w:rtl w:val="true"/>
        </w:rPr>
        <w:t xml:space="preserve"> </w:t>
      </w:r>
      <w:r>
        <w:rPr>
          <w:rtl w:val="true"/>
        </w:rPr>
        <w:t>שאין</w:t>
      </w:r>
      <w:r>
        <w:rPr>
          <w:rFonts w:cs="Times New Roman"/>
          <w:rtl w:val="true"/>
        </w:rPr>
        <w:t xml:space="preserve"> </w:t>
      </w:r>
      <w:r>
        <w:rPr>
          <w:rtl w:val="true"/>
        </w:rPr>
        <w:t>ראיה</w:t>
      </w:r>
      <w:r>
        <w:rPr>
          <w:rFonts w:cs="Times New Roman"/>
          <w:rtl w:val="true"/>
        </w:rPr>
        <w:t xml:space="preserve"> </w:t>
      </w:r>
      <w:r>
        <w:rPr>
          <w:rtl w:val="true"/>
        </w:rPr>
        <w:t>שהנשק</w:t>
      </w:r>
      <w:r>
        <w:rPr>
          <w:rFonts w:cs="Times New Roman"/>
          <w:rtl w:val="true"/>
        </w:rPr>
        <w:t xml:space="preserve"> </w:t>
      </w:r>
      <w:r>
        <w:rPr>
          <w:rtl w:val="true"/>
        </w:rPr>
        <w:t>נרכש</w:t>
      </w:r>
      <w:r>
        <w:rPr>
          <w:rFonts w:cs="Times New Roman"/>
          <w:rtl w:val="true"/>
        </w:rPr>
        <w:t xml:space="preserve"> </w:t>
      </w:r>
      <w:r>
        <w:rPr>
          <w:rtl w:val="true"/>
        </w:rPr>
        <w:t>לצורך</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או</w:t>
      </w:r>
      <w:r>
        <w:rPr>
          <w:rFonts w:cs="Times New Roman"/>
          <w:rtl w:val="true"/>
        </w:rPr>
        <w:t xml:space="preserve"> </w:t>
      </w:r>
      <w:r>
        <w:rPr>
          <w:rtl w:val="true"/>
        </w:rPr>
        <w:t>לצורך</w:t>
      </w:r>
      <w:r>
        <w:rPr>
          <w:rFonts w:cs="Times New Roman"/>
          <w:rtl w:val="true"/>
        </w:rPr>
        <w:t xml:space="preserve"> </w:t>
      </w:r>
      <w:r>
        <w:rPr>
          <w:rtl w:val="true"/>
        </w:rPr>
        <w:t>פגיעה</w:t>
      </w:r>
      <w:r>
        <w:rPr>
          <w:rFonts w:cs="Times New Roman"/>
          <w:rtl w:val="true"/>
        </w:rPr>
        <w:t xml:space="preserve"> </w:t>
      </w:r>
      <w:r>
        <w:rPr>
          <w:rtl w:val="true"/>
        </w:rPr>
        <w:t>בביטחון</w:t>
      </w:r>
      <w:r>
        <w:rPr>
          <w:rFonts w:cs="Times New Roman"/>
          <w:rtl w:val="true"/>
        </w:rPr>
        <w:t xml:space="preserve"> </w:t>
      </w:r>
      <w:r>
        <w:rPr>
          <w:rtl w:val="true"/>
        </w:rPr>
        <w:t>המדינה</w:t>
      </w:r>
      <w:r>
        <w:rPr>
          <w:rtl w:val="true"/>
        </w:rPr>
        <w:t xml:space="preserve">, </w:t>
      </w:r>
      <w:r>
        <w:rPr>
          <w:rtl w:val="true"/>
        </w:rPr>
        <w:t>אין</w:t>
      </w:r>
      <w:r>
        <w:rPr>
          <w:rFonts w:cs="Times New Roman"/>
          <w:rtl w:val="true"/>
        </w:rPr>
        <w:t xml:space="preserve"> </w:t>
      </w:r>
      <w:r>
        <w:rPr>
          <w:rtl w:val="true"/>
        </w:rPr>
        <w:t>ספק</w:t>
      </w:r>
      <w:r>
        <w:rPr>
          <w:rFonts w:cs="Times New Roman"/>
          <w:rtl w:val="true"/>
        </w:rPr>
        <w:t xml:space="preserve"> </w:t>
      </w:r>
      <w:r>
        <w:rPr>
          <w:rtl w:val="true"/>
        </w:rPr>
        <w:t>שיכול</w:t>
      </w:r>
      <w:r>
        <w:rPr>
          <w:rFonts w:cs="Times New Roman"/>
          <w:rtl w:val="true"/>
        </w:rPr>
        <w:t xml:space="preserve"> </w:t>
      </w:r>
      <w:r>
        <w:rPr>
          <w:rtl w:val="true"/>
        </w:rPr>
        <w:t>היה</w:t>
      </w:r>
      <w:r>
        <w:rPr>
          <w:rFonts w:cs="Times New Roman"/>
          <w:rtl w:val="true"/>
        </w:rPr>
        <w:t xml:space="preserve"> </w:t>
      </w:r>
      <w:r>
        <w:rPr>
          <w:rtl w:val="true"/>
        </w:rPr>
        <w:t>להיגרם</w:t>
      </w:r>
      <w:r>
        <w:rPr>
          <w:rFonts w:cs="Times New Roman"/>
          <w:rtl w:val="true"/>
        </w:rPr>
        <w:t xml:space="preserve"> </w:t>
      </w:r>
      <w:r>
        <w:rPr>
          <w:rtl w:val="true"/>
        </w:rPr>
        <w:t>נזק</w:t>
      </w:r>
      <w:r>
        <w:rPr>
          <w:rFonts w:cs="Times New Roman"/>
          <w:rtl w:val="true"/>
        </w:rPr>
        <w:t xml:space="preserve"> </w:t>
      </w:r>
      <w:r>
        <w:rPr>
          <w:rtl w:val="true"/>
        </w:rPr>
        <w:t>של</w:t>
      </w:r>
      <w:r>
        <w:rPr>
          <w:rFonts w:cs="Times New Roman"/>
          <w:rtl w:val="true"/>
        </w:rPr>
        <w:t xml:space="preserve"> </w:t>
      </w:r>
      <w:r>
        <w:rPr>
          <w:rtl w:val="true"/>
        </w:rPr>
        <w:t>אבדן</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כתוצאה</w:t>
      </w:r>
      <w:r>
        <w:rPr>
          <w:rFonts w:cs="Times New Roman"/>
          <w:rtl w:val="true"/>
        </w:rPr>
        <w:t xml:space="preserve"> </w:t>
      </w:r>
      <w:r>
        <w:rPr>
          <w:rtl w:val="true"/>
        </w:rPr>
        <w:t>מרכישת</w:t>
      </w:r>
      <w:r>
        <w:rPr>
          <w:rFonts w:cs="Times New Roman"/>
          <w:rtl w:val="true"/>
        </w:rPr>
        <w:t xml:space="preserve"> </w:t>
      </w:r>
      <w:r>
        <w:rPr>
          <w:rtl w:val="true"/>
        </w:rPr>
        <w:t>הנשק</w:t>
      </w:r>
      <w:r>
        <w:rPr>
          <w:rtl w:val="true"/>
        </w:rPr>
        <w:t xml:space="preserve">, </w:t>
      </w:r>
      <w:r>
        <w:rPr>
          <w:rtl w:val="true"/>
        </w:rPr>
        <w:t>שהרי</w:t>
      </w:r>
      <w:r>
        <w:rPr>
          <w:rFonts w:cs="Times New Roman"/>
          <w:rtl w:val="true"/>
        </w:rPr>
        <w:t xml:space="preserve"> </w:t>
      </w:r>
      <w:r>
        <w:rPr>
          <w:rtl w:val="true"/>
        </w:rPr>
        <w:t>מדברי</w:t>
      </w:r>
      <w:r>
        <w:rPr>
          <w:rFonts w:cs="Times New Roman"/>
          <w:rtl w:val="true"/>
        </w:rPr>
        <w:t xml:space="preserve"> </w:t>
      </w:r>
      <w:r>
        <w:rPr>
          <w:rtl w:val="true"/>
        </w:rPr>
        <w:t>הנאשם</w:t>
      </w:r>
      <w:r>
        <w:rPr>
          <w:rFonts w:cs="Times New Roman"/>
          <w:rtl w:val="true"/>
        </w:rPr>
        <w:t xml:space="preserve"> </w:t>
      </w:r>
      <w:r>
        <w:rPr>
          <w:rtl w:val="true"/>
        </w:rPr>
        <w:t>עצמו</w:t>
      </w:r>
      <w:r>
        <w:rPr>
          <w:rFonts w:cs="Times New Roman"/>
          <w:rtl w:val="true"/>
        </w:rPr>
        <w:t xml:space="preserve"> </w:t>
      </w:r>
      <w:r>
        <w:rPr>
          <w:rtl w:val="true"/>
        </w:rPr>
        <w:t>עולה</w:t>
      </w:r>
      <w:r>
        <w:rPr>
          <w:rFonts w:cs="Times New Roman"/>
          <w:rtl w:val="true"/>
        </w:rPr>
        <w:t xml:space="preserve"> </w:t>
      </w:r>
      <w:r>
        <w:rPr>
          <w:rtl w:val="true"/>
        </w:rPr>
        <w:t>שהוא</w:t>
      </w:r>
      <w:r>
        <w:rPr>
          <w:rFonts w:cs="Times New Roman"/>
          <w:rtl w:val="true"/>
        </w:rPr>
        <w:t xml:space="preserve"> </w:t>
      </w:r>
      <w:r>
        <w:rPr>
          <w:rtl w:val="true"/>
        </w:rPr>
        <w:t>רכש</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כדי</w:t>
      </w:r>
      <w:r>
        <w:rPr>
          <w:rFonts w:cs="Times New Roman"/>
          <w:rtl w:val="true"/>
        </w:rPr>
        <w:t xml:space="preserve"> </w:t>
      </w:r>
      <w:r>
        <w:rPr>
          <w:rtl w:val="true"/>
        </w:rPr>
        <w:t>להשתמש</w:t>
      </w:r>
      <w:r>
        <w:rPr>
          <w:rFonts w:cs="Times New Roman"/>
          <w:rtl w:val="true"/>
        </w:rPr>
        <w:t xml:space="preserve"> </w:t>
      </w:r>
      <w:r>
        <w:rPr>
          <w:rtl w:val="true"/>
        </w:rPr>
        <w:t>בו</w:t>
      </w:r>
      <w:r>
        <w:rPr>
          <w:rFonts w:cs="Times New Roman"/>
          <w:rtl w:val="true"/>
        </w:rPr>
        <w:t xml:space="preserve"> </w:t>
      </w:r>
      <w:r>
        <w:rPr>
          <w:rtl w:val="true"/>
        </w:rPr>
        <w:t>להגנה</w:t>
      </w:r>
      <w:r>
        <w:rPr>
          <w:rFonts w:cs="Times New Roman"/>
          <w:rtl w:val="true"/>
        </w:rPr>
        <w:t xml:space="preserve"> </w:t>
      </w:r>
      <w:r>
        <w:rPr>
          <w:rtl w:val="true"/>
        </w:rPr>
        <w:t>עצמית</w:t>
      </w:r>
      <w:r>
        <w:rPr>
          <w:rtl w:val="true"/>
        </w:rPr>
        <w:t xml:space="preserve">. </w:t>
      </w:r>
      <w:r>
        <w:rPr>
          <w:rtl w:val="true"/>
        </w:rPr>
        <w:t>כאמור</w:t>
      </w:r>
      <w:r>
        <w:rPr>
          <w:rFonts w:cs="Times New Roman"/>
          <w:rtl w:val="true"/>
        </w:rPr>
        <w:t xml:space="preserve"> </w:t>
      </w:r>
      <w:r>
        <w:rPr>
          <w:rtl w:val="true"/>
        </w:rPr>
        <w:t>לעיל</w:t>
      </w:r>
      <w:r>
        <w:rPr>
          <w:rFonts w:cs="Times New Roman"/>
          <w:rtl w:val="true"/>
        </w:rPr>
        <w:t xml:space="preserve"> </w:t>
      </w:r>
      <w:r>
        <w:rPr>
          <w:rtl w:val="true"/>
        </w:rPr>
        <w:t>טענת</w:t>
      </w:r>
      <w:r>
        <w:rPr>
          <w:rFonts w:cs="Times New Roman"/>
          <w:rtl w:val="true"/>
        </w:rPr>
        <w:t xml:space="preserve"> </w:t>
      </w:r>
      <w:r>
        <w:rPr>
          <w:rtl w:val="true"/>
        </w:rPr>
        <w:t>ההגנה</w:t>
      </w:r>
      <w:r>
        <w:rPr>
          <w:rFonts w:cs="Times New Roman"/>
          <w:rtl w:val="true"/>
        </w:rPr>
        <w:t xml:space="preserve"> </w:t>
      </w:r>
      <w:r>
        <w:rPr>
          <w:rtl w:val="true"/>
        </w:rPr>
        <w:t>העצמית</w:t>
      </w:r>
      <w:r>
        <w:rPr>
          <w:rFonts w:cs="Times New Roman"/>
          <w:rtl w:val="true"/>
        </w:rPr>
        <w:t xml:space="preserve"> </w:t>
      </w:r>
      <w:r>
        <w:rPr>
          <w:rtl w:val="true"/>
        </w:rPr>
        <w:t>נדחתה</w:t>
      </w:r>
      <w:r>
        <w:rPr>
          <w:rtl w:val="true"/>
        </w:rPr>
        <w:t xml:space="preserve">, </w:t>
      </w:r>
      <w:r>
        <w:rPr>
          <w:rtl w:val="true"/>
        </w:rPr>
        <w:t>וכך</w:t>
      </w:r>
      <w:r>
        <w:rPr>
          <w:rFonts w:cs="Times New Roman"/>
          <w:rtl w:val="true"/>
        </w:rPr>
        <w:t xml:space="preserve"> </w:t>
      </w:r>
      <w:r>
        <w:rPr>
          <w:rtl w:val="true"/>
        </w:rPr>
        <w:t>נותרנו</w:t>
      </w:r>
      <w:r>
        <w:rPr>
          <w:rFonts w:cs="Times New Roman"/>
          <w:rtl w:val="true"/>
        </w:rPr>
        <w:t xml:space="preserve"> </w:t>
      </w:r>
      <w:r>
        <w:rPr>
          <w:rtl w:val="true"/>
        </w:rPr>
        <w:t>עם</w:t>
      </w:r>
      <w:r>
        <w:rPr>
          <w:rFonts w:cs="Times New Roman"/>
          <w:rtl w:val="true"/>
        </w:rPr>
        <w:t xml:space="preserve"> </w:t>
      </w:r>
      <w:r>
        <w:rPr>
          <w:rtl w:val="true"/>
        </w:rPr>
        <w:t>המסקנה</w:t>
      </w:r>
      <w:r>
        <w:rPr>
          <w:rFonts w:cs="Times New Roman"/>
          <w:rtl w:val="true"/>
        </w:rPr>
        <w:t xml:space="preserve"> </w:t>
      </w:r>
      <w:r>
        <w:rPr>
          <w:rtl w:val="true"/>
        </w:rPr>
        <w:t>המתבקשת</w:t>
      </w:r>
      <w:r>
        <w:rPr>
          <w:rFonts w:cs="Times New Roman"/>
          <w:rtl w:val="true"/>
        </w:rPr>
        <w:t xml:space="preserve"> </w:t>
      </w:r>
      <w:r>
        <w:rPr>
          <w:rtl w:val="true"/>
        </w:rPr>
        <w:t>לפיה</w:t>
      </w:r>
      <w:r>
        <w:rPr>
          <w:rFonts w:cs="Times New Roman"/>
          <w:rtl w:val="true"/>
        </w:rPr>
        <w:t xml:space="preserve"> </w:t>
      </w:r>
      <w:r>
        <w:rPr>
          <w:rtl w:val="true"/>
        </w:rPr>
        <w:t>הנאשם</w:t>
      </w:r>
      <w:r>
        <w:rPr>
          <w:rFonts w:cs="Times New Roman"/>
          <w:rtl w:val="true"/>
        </w:rPr>
        <w:t xml:space="preserve"> </w:t>
      </w:r>
      <w:r>
        <w:rPr>
          <w:rtl w:val="true"/>
        </w:rPr>
        <w:t>רכש</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תוך</w:t>
      </w:r>
      <w:r>
        <w:rPr>
          <w:rFonts w:cs="Times New Roman"/>
          <w:rtl w:val="true"/>
        </w:rPr>
        <w:t xml:space="preserve"> </w:t>
      </w:r>
      <w:r>
        <w:rPr>
          <w:rtl w:val="true"/>
        </w:rPr>
        <w:t>שהביא</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האפשרות</w:t>
      </w:r>
      <w:r>
        <w:rPr>
          <w:rFonts w:cs="Times New Roman"/>
          <w:rtl w:val="true"/>
        </w:rPr>
        <w:t xml:space="preserve"> </w:t>
      </w:r>
      <w:r>
        <w:rPr>
          <w:rtl w:val="true"/>
        </w:rPr>
        <w:t>שהוא</w:t>
      </w:r>
      <w:r>
        <w:rPr>
          <w:rFonts w:cs="Times New Roman"/>
          <w:rtl w:val="true"/>
        </w:rPr>
        <w:t xml:space="preserve"> </w:t>
      </w:r>
      <w:r>
        <w:rPr>
          <w:rtl w:val="true"/>
        </w:rPr>
        <w:t>ישתמש</w:t>
      </w:r>
      <w:r>
        <w:rPr>
          <w:rFonts w:cs="Times New Roman"/>
          <w:rtl w:val="true"/>
        </w:rPr>
        <w:t xml:space="preserve"> </w:t>
      </w:r>
      <w:r>
        <w:rPr>
          <w:rtl w:val="true"/>
        </w:rPr>
        <w:t>בו</w:t>
      </w:r>
      <w:r>
        <w:rPr>
          <w:rFonts w:cs="Times New Roman"/>
          <w:rtl w:val="true"/>
        </w:rPr>
        <w:t xml:space="preserve"> </w:t>
      </w:r>
      <w:r>
        <w:rPr>
          <w:rtl w:val="true"/>
        </w:rPr>
        <w:t>בעתיד</w:t>
      </w:r>
      <w:r>
        <w:rPr>
          <w:rtl w:val="true"/>
        </w:rPr>
        <w:t xml:space="preserve">. </w:t>
      </w:r>
      <w:r>
        <w:rPr>
          <w:rtl w:val="true"/>
        </w:rPr>
        <w:t>אני</w:t>
      </w:r>
      <w:r>
        <w:rPr>
          <w:rFonts w:cs="Times New Roman"/>
          <w:rtl w:val="true"/>
        </w:rPr>
        <w:t xml:space="preserve"> </w:t>
      </w:r>
      <w:r>
        <w:rPr>
          <w:rtl w:val="true"/>
        </w:rPr>
        <w:t>ער</w:t>
      </w:r>
      <w:r>
        <w:rPr>
          <w:rFonts w:cs="Times New Roman"/>
          <w:rtl w:val="true"/>
        </w:rPr>
        <w:t xml:space="preserve"> </w:t>
      </w:r>
      <w:r>
        <w:rPr>
          <w:rtl w:val="true"/>
        </w:rPr>
        <w:t>לטענת</w:t>
      </w:r>
      <w:r>
        <w:rPr>
          <w:rFonts w:cs="Times New Roman"/>
          <w:rtl w:val="true"/>
        </w:rPr>
        <w:t xml:space="preserve"> </w:t>
      </w:r>
      <w:r>
        <w:rPr>
          <w:rtl w:val="true"/>
        </w:rPr>
        <w:t>הנאשם</w:t>
      </w:r>
      <w:r>
        <w:rPr>
          <w:rFonts w:cs="Times New Roman"/>
          <w:rtl w:val="true"/>
        </w:rPr>
        <w:t xml:space="preserve"> </w:t>
      </w:r>
      <w:r>
        <w:rPr>
          <w:rtl w:val="true"/>
        </w:rPr>
        <w:t>לפיה</w:t>
      </w:r>
      <w:r>
        <w:rPr>
          <w:rFonts w:cs="Times New Roman"/>
          <w:rtl w:val="true"/>
        </w:rPr>
        <w:t xml:space="preserve"> </w:t>
      </w:r>
      <w:r>
        <w:rPr>
          <w:rtl w:val="true"/>
        </w:rPr>
        <w:t>הוא</w:t>
      </w:r>
      <w:r>
        <w:rPr>
          <w:rFonts w:cs="Times New Roman"/>
          <w:rtl w:val="true"/>
        </w:rPr>
        <w:t xml:space="preserve"> </w:t>
      </w:r>
      <w:r>
        <w:rPr>
          <w:rtl w:val="true"/>
        </w:rPr>
        <w:t>רכש</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לצורכי</w:t>
      </w:r>
      <w:r>
        <w:rPr>
          <w:rFonts w:cs="Times New Roman"/>
          <w:rtl w:val="true"/>
        </w:rPr>
        <w:t xml:space="preserve"> </w:t>
      </w:r>
      <w:r>
        <w:rPr>
          <w:rtl w:val="true"/>
        </w:rPr>
        <w:t>הרתעה</w:t>
      </w:r>
      <w:r>
        <w:rPr>
          <w:rtl w:val="true"/>
        </w:rPr>
        <w:t xml:space="preserve">, </w:t>
      </w:r>
      <w:r>
        <w:rPr>
          <w:rtl w:val="true"/>
        </w:rPr>
        <w:t>אך</w:t>
      </w:r>
      <w:r>
        <w:rPr>
          <w:rFonts w:cs="Times New Roman"/>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אמת</w:t>
      </w:r>
      <w:r>
        <w:rPr>
          <w:rFonts w:cs="Times New Roman"/>
          <w:rtl w:val="true"/>
        </w:rPr>
        <w:t xml:space="preserve"> </w:t>
      </w:r>
      <w:r>
        <w:rPr>
          <w:rtl w:val="true"/>
        </w:rPr>
        <w:t>בדברים</w:t>
      </w:r>
      <w:r>
        <w:rPr>
          <w:rFonts w:cs="Times New Roman"/>
          <w:rtl w:val="true"/>
        </w:rPr>
        <w:t xml:space="preserve"> </w:t>
      </w:r>
      <w:r>
        <w:rPr>
          <w:rtl w:val="true"/>
        </w:rPr>
        <w:t>אלו</w:t>
      </w:r>
      <w:r>
        <w:rPr>
          <w:rFonts w:cs="Times New Roman"/>
          <w:rtl w:val="true"/>
        </w:rPr>
        <w:t xml:space="preserve"> </w:t>
      </w:r>
      <w:r>
        <w:rPr>
          <w:rtl w:val="true"/>
        </w:rPr>
        <w:t>אין</w:t>
      </w:r>
      <w:r>
        <w:rPr>
          <w:rFonts w:cs="Times New Roman"/>
          <w:rtl w:val="true"/>
        </w:rPr>
        <w:t xml:space="preserve"> </w:t>
      </w:r>
      <w:r>
        <w:rPr>
          <w:rtl w:val="true"/>
        </w:rPr>
        <w:t>בהם</w:t>
      </w:r>
      <w:r>
        <w:rPr>
          <w:rFonts w:cs="Times New Roman"/>
          <w:rtl w:val="true"/>
        </w:rPr>
        <w:t xml:space="preserve"> </w:t>
      </w:r>
      <w:r>
        <w:rPr>
          <w:rtl w:val="true"/>
        </w:rPr>
        <w:t>כדי</w:t>
      </w:r>
      <w:r>
        <w:rPr>
          <w:rFonts w:cs="Times New Roman"/>
          <w:rtl w:val="true"/>
        </w:rPr>
        <w:t xml:space="preserve"> </w:t>
      </w:r>
      <w:r>
        <w:rPr>
          <w:rtl w:val="true"/>
        </w:rPr>
        <w:t>לגרוע</w:t>
      </w:r>
      <w:r>
        <w:rPr>
          <w:rFonts w:cs="Times New Roman"/>
          <w:rtl w:val="true"/>
        </w:rPr>
        <w:t xml:space="preserve"> </w:t>
      </w:r>
      <w:r>
        <w:rPr>
          <w:rtl w:val="true"/>
        </w:rPr>
        <w:t>מן</w:t>
      </w:r>
      <w:r>
        <w:rPr>
          <w:rFonts w:cs="Times New Roman"/>
          <w:rtl w:val="true"/>
        </w:rPr>
        <w:t xml:space="preserve"> </w:t>
      </w:r>
      <w:r>
        <w:rPr>
          <w:rtl w:val="true"/>
        </w:rPr>
        <w:t>המסקנה</w:t>
      </w:r>
      <w:r>
        <w:rPr>
          <w:rFonts w:cs="Times New Roman"/>
          <w:rtl w:val="true"/>
        </w:rPr>
        <w:t xml:space="preserve"> </w:t>
      </w:r>
      <w:r>
        <w:rPr>
          <w:rtl w:val="true"/>
        </w:rPr>
        <w:t>לפיה</w:t>
      </w:r>
      <w:r>
        <w:rPr>
          <w:rFonts w:cs="Times New Roman"/>
          <w:rtl w:val="true"/>
        </w:rPr>
        <w:t xml:space="preserve"> </w:t>
      </w:r>
      <w:r>
        <w:rPr>
          <w:rtl w:val="true"/>
        </w:rPr>
        <w:t>בנוסף</w:t>
      </w:r>
      <w:r>
        <w:rPr>
          <w:rFonts w:cs="Times New Roman"/>
          <w:rtl w:val="true"/>
        </w:rPr>
        <w:t xml:space="preserve"> </w:t>
      </w:r>
      <w:r>
        <w:rPr>
          <w:rtl w:val="true"/>
        </w:rPr>
        <w:t>להרתעה</w:t>
      </w:r>
      <w:r>
        <w:rPr>
          <w:rFonts w:cs="Times New Roman"/>
          <w:rtl w:val="true"/>
        </w:rPr>
        <w:t xml:space="preserve"> </w:t>
      </w:r>
      <w:r>
        <w:rPr>
          <w:rtl w:val="true"/>
        </w:rPr>
        <w:t>היה</w:t>
      </w:r>
      <w:r>
        <w:rPr>
          <w:rFonts w:cs="Times New Roman"/>
          <w:rtl w:val="true"/>
        </w:rPr>
        <w:t xml:space="preserve"> </w:t>
      </w:r>
      <w:r>
        <w:rPr>
          <w:rtl w:val="true"/>
        </w:rPr>
        <w:t>מוכן</w:t>
      </w:r>
      <w:r>
        <w:rPr>
          <w:rFonts w:cs="Times New Roman"/>
          <w:rtl w:val="true"/>
        </w:rPr>
        <w:t xml:space="preserve"> </w:t>
      </w:r>
      <w:r>
        <w:rPr>
          <w:rtl w:val="true"/>
        </w:rPr>
        <w:t>הנאשם</w:t>
      </w:r>
      <w:r>
        <w:rPr>
          <w:rFonts w:cs="Times New Roman"/>
          <w:rtl w:val="true"/>
        </w:rPr>
        <w:t xml:space="preserve"> </w:t>
      </w:r>
      <w:r>
        <w:rPr>
          <w:rtl w:val="true"/>
        </w:rPr>
        <w:t>לעשות</w:t>
      </w:r>
      <w:r>
        <w:rPr>
          <w:rFonts w:cs="Times New Roman"/>
          <w:rtl w:val="true"/>
        </w:rPr>
        <w:t xml:space="preserve"> </w:t>
      </w:r>
      <w:r>
        <w:rPr>
          <w:rtl w:val="true"/>
        </w:rPr>
        <w:t>במקרים</w:t>
      </w:r>
      <w:r>
        <w:rPr>
          <w:rFonts w:cs="Times New Roman"/>
          <w:rtl w:val="true"/>
        </w:rPr>
        <w:t xml:space="preserve"> </w:t>
      </w:r>
      <w:r>
        <w:rPr>
          <w:rtl w:val="true"/>
        </w:rPr>
        <w:t>מסוימים</w:t>
      </w:r>
      <w:r>
        <w:rPr>
          <w:rFonts w:cs="Times New Roman"/>
          <w:rtl w:val="true"/>
        </w:rPr>
        <w:t xml:space="preserve"> </w:t>
      </w:r>
      <w:r>
        <w:rPr>
          <w:rtl w:val="true"/>
        </w:rPr>
        <w:t>שימוש</w:t>
      </w:r>
      <w:r>
        <w:rPr>
          <w:rFonts w:cs="Times New Roman"/>
          <w:rtl w:val="true"/>
        </w:rPr>
        <w:t xml:space="preserve"> </w:t>
      </w:r>
      <w:r>
        <w:rPr>
          <w:rtl w:val="true"/>
        </w:rPr>
        <w:t>בנשק</w:t>
      </w:r>
      <w:r>
        <w:rPr>
          <w:rtl w:val="true"/>
        </w:rPr>
        <w:t xml:space="preserve">. </w:t>
      </w:r>
      <w:r>
        <w:rPr>
          <w:rtl w:val="true"/>
        </w:rPr>
        <w:t>ונזכיר</w:t>
      </w:r>
      <w:r>
        <w:rPr>
          <w:rtl w:val="true"/>
        </w:rPr>
        <w:t xml:space="preserve">, </w:t>
      </w:r>
      <w:r>
        <w:rPr>
          <w:rtl w:val="true"/>
        </w:rPr>
        <w:t>מדובר</w:t>
      </w:r>
      <w:r>
        <w:rPr>
          <w:rFonts w:cs="Times New Roman"/>
          <w:rtl w:val="true"/>
        </w:rPr>
        <w:t xml:space="preserve"> </w:t>
      </w:r>
      <w:r>
        <w:rPr>
          <w:rtl w:val="true"/>
        </w:rPr>
        <w:t>בנשק</w:t>
      </w:r>
      <w:r>
        <w:rPr>
          <w:rFonts w:cs="Times New Roman"/>
          <w:rtl w:val="true"/>
        </w:rPr>
        <w:t xml:space="preserve"> </w:t>
      </w:r>
      <w:r>
        <w:rPr>
          <w:rtl w:val="true"/>
        </w:rPr>
        <w:t>התקפי</w:t>
      </w:r>
      <w:r>
        <w:rPr>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בפועל</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הוא</w:t>
      </w:r>
      <w:r>
        <w:rPr>
          <w:rFonts w:cs="Times New Roman"/>
          <w:rtl w:val="true"/>
        </w:rPr>
        <w:t xml:space="preserve"> </w:t>
      </w:r>
      <w:r>
        <w:rPr>
          <w:rtl w:val="true"/>
        </w:rPr>
        <w:t>נזק</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לתחום</w:t>
      </w:r>
      <w:r>
        <w:rPr>
          <w:rFonts w:cs="Times New Roman"/>
          <w:rtl w:val="true"/>
        </w:rPr>
        <w:t xml:space="preserve"> </w:t>
      </w:r>
      <w:r>
        <w:rPr>
          <w:rtl w:val="true"/>
        </w:rPr>
        <w:t>במדויק</w:t>
      </w:r>
      <w:r>
        <w:rPr>
          <w:rFonts w:cs="Times New Roman"/>
          <w:rtl w:val="true"/>
        </w:rPr>
        <w:t xml:space="preserve"> </w:t>
      </w:r>
      <w:r>
        <w:rPr>
          <w:rtl w:val="true"/>
        </w:rPr>
        <w:t>את</w:t>
      </w:r>
      <w:r>
        <w:rPr>
          <w:rFonts w:cs="Times New Roman"/>
          <w:rtl w:val="true"/>
        </w:rPr>
        <w:t xml:space="preserve"> </w:t>
      </w:r>
      <w:r>
        <w:rPr>
          <w:rtl w:val="true"/>
        </w:rPr>
        <w:t>גבולותיו</w:t>
      </w:r>
      <w:r>
        <w:rPr>
          <w:rFonts w:cs="Times New Roman"/>
          <w:rtl w:val="true"/>
        </w:rPr>
        <w:t xml:space="preserve"> </w:t>
      </w:r>
      <w:r>
        <w:rPr>
          <w:rtl w:val="true"/>
        </w:rPr>
        <w:t>כיוון</w:t>
      </w:r>
      <w:r>
        <w:rPr>
          <w:rFonts w:cs="Times New Roman"/>
          <w:rtl w:val="true"/>
        </w:rPr>
        <w:t xml:space="preserve"> </w:t>
      </w:r>
      <w:r>
        <w:rPr>
          <w:rtl w:val="true"/>
        </w:rPr>
        <w:t>שהנשק</w:t>
      </w:r>
      <w:r>
        <w:rPr>
          <w:rFonts w:cs="Times New Roman"/>
          <w:rtl w:val="true"/>
        </w:rPr>
        <w:t xml:space="preserve"> </w:t>
      </w:r>
      <w:r>
        <w:rPr>
          <w:rtl w:val="true"/>
        </w:rPr>
        <w:t>לא</w:t>
      </w:r>
      <w:r>
        <w:rPr>
          <w:rFonts w:cs="Times New Roman"/>
          <w:rtl w:val="true"/>
        </w:rPr>
        <w:t xml:space="preserve"> </w:t>
      </w:r>
      <w:r>
        <w:rPr>
          <w:rtl w:val="true"/>
        </w:rPr>
        <w:t>נתפס</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המשטרה</w:t>
      </w:r>
      <w:r>
        <w:rPr>
          <w:rtl w:val="true"/>
        </w:rPr>
        <w:t xml:space="preserve">. </w:t>
      </w:r>
      <w:r>
        <w:rPr>
          <w:rtl w:val="true"/>
        </w:rPr>
        <w:t>אכן</w:t>
      </w:r>
      <w:r>
        <w:rPr>
          <w:rtl w:val="true"/>
        </w:rPr>
        <w:t xml:space="preserve">, </w:t>
      </w:r>
      <w:r>
        <w:rPr>
          <w:rtl w:val="true"/>
        </w:rPr>
        <w:t>נכון</w:t>
      </w:r>
      <w:r>
        <w:rPr>
          <w:rFonts w:cs="Times New Roman"/>
          <w:rtl w:val="true"/>
        </w:rPr>
        <w:t xml:space="preserve"> </w:t>
      </w:r>
      <w:r>
        <w:rPr>
          <w:rtl w:val="true"/>
        </w:rPr>
        <w:t>לרגע</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ידוע</w:t>
      </w:r>
      <w:r>
        <w:rPr>
          <w:rFonts w:cs="Times New Roman"/>
          <w:rtl w:val="true"/>
        </w:rPr>
        <w:t xml:space="preserve"> </w:t>
      </w:r>
      <w:r>
        <w:rPr>
          <w:rtl w:val="true"/>
        </w:rPr>
        <w:t>על</w:t>
      </w:r>
      <w:r>
        <w:rPr>
          <w:rFonts w:cs="Times New Roman"/>
          <w:rtl w:val="true"/>
        </w:rPr>
        <w:t xml:space="preserve"> </w:t>
      </w:r>
      <w:r>
        <w:rPr>
          <w:rtl w:val="true"/>
        </w:rPr>
        <w:t>נזק</w:t>
      </w:r>
      <w:r>
        <w:rPr>
          <w:rFonts w:cs="Times New Roman"/>
          <w:rtl w:val="true"/>
        </w:rPr>
        <w:t xml:space="preserve"> </w:t>
      </w:r>
      <w:r>
        <w:rPr>
          <w:rtl w:val="true"/>
        </w:rPr>
        <w:t>גוף</w:t>
      </w:r>
      <w:r>
        <w:rPr>
          <w:rFonts w:cs="Times New Roman"/>
          <w:rtl w:val="true"/>
        </w:rPr>
        <w:t xml:space="preserve"> </w:t>
      </w:r>
      <w:r>
        <w:rPr>
          <w:rtl w:val="true"/>
        </w:rPr>
        <w:t>או</w:t>
      </w:r>
      <w:r>
        <w:rPr>
          <w:rFonts w:cs="Times New Roman"/>
          <w:rtl w:val="true"/>
        </w:rPr>
        <w:t xml:space="preserve"> </w:t>
      </w:r>
      <w:r>
        <w:rPr>
          <w:rtl w:val="true"/>
        </w:rPr>
        <w:t>אבדן</w:t>
      </w:r>
      <w:r>
        <w:rPr>
          <w:rFonts w:cs="Times New Roman"/>
          <w:rtl w:val="true"/>
        </w:rPr>
        <w:t xml:space="preserve"> </w:t>
      </w:r>
      <w:r>
        <w:rPr>
          <w:rtl w:val="true"/>
        </w:rPr>
        <w:t>חיי</w:t>
      </w:r>
      <w:r>
        <w:rPr>
          <w:rFonts w:cs="Times New Roman"/>
          <w:rtl w:val="true"/>
        </w:rPr>
        <w:t xml:space="preserve"> </w:t>
      </w:r>
      <w:r>
        <w:rPr>
          <w:rtl w:val="true"/>
        </w:rPr>
        <w:t>אדם</w:t>
      </w:r>
      <w:r>
        <w:rPr>
          <w:rFonts w:cs="Times New Roman"/>
          <w:rtl w:val="true"/>
        </w:rPr>
        <w:t xml:space="preserve"> </w:t>
      </w:r>
      <w:r>
        <w:rPr>
          <w:rtl w:val="true"/>
        </w:rPr>
        <w:t>שנגרמו</w:t>
      </w:r>
      <w:r>
        <w:rPr>
          <w:rFonts w:cs="Times New Roman"/>
          <w:rtl w:val="true"/>
        </w:rPr>
        <w:t xml:space="preserve"> </w:t>
      </w:r>
      <w:r>
        <w:rPr>
          <w:rtl w:val="true"/>
        </w:rPr>
        <w:t>כתוצאה</w:t>
      </w:r>
      <w:r>
        <w:rPr>
          <w:rFonts w:cs="Times New Roman"/>
          <w:rtl w:val="true"/>
        </w:rPr>
        <w:t xml:space="preserve"> </w:t>
      </w:r>
      <w:r>
        <w:rPr>
          <w:rtl w:val="true"/>
        </w:rPr>
        <w:t>מהעבירות</w:t>
      </w:r>
      <w:r>
        <w:rPr>
          <w:rFonts w:cs="Times New Roman"/>
          <w:rtl w:val="true"/>
        </w:rPr>
        <w:t xml:space="preserve"> </w:t>
      </w:r>
      <w:r>
        <w:rPr>
          <w:rtl w:val="true"/>
        </w:rPr>
        <w:t>שביצע</w:t>
      </w:r>
      <w:r>
        <w:rPr>
          <w:rFonts w:cs="Times New Roman"/>
          <w:rtl w:val="true"/>
        </w:rPr>
        <w:t xml:space="preserve"> </w:t>
      </w:r>
      <w:r>
        <w:rPr>
          <w:rtl w:val="true"/>
        </w:rPr>
        <w:t>הנאשם</w:t>
      </w:r>
      <w:r>
        <w:rPr>
          <w:rtl w:val="true"/>
        </w:rPr>
        <w:t xml:space="preserve">. </w:t>
      </w:r>
      <w:r>
        <w:rPr>
          <w:rtl w:val="true"/>
        </w:rPr>
        <w:t>ואולם</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להתעלם</w:t>
      </w:r>
      <w:r>
        <w:rPr>
          <w:rFonts w:cs="Times New Roman"/>
          <w:rtl w:val="true"/>
        </w:rPr>
        <w:t xml:space="preserve"> </w:t>
      </w:r>
      <w:r>
        <w:rPr>
          <w:rtl w:val="true"/>
        </w:rPr>
        <w:t>מן</w:t>
      </w:r>
      <w:r>
        <w:rPr>
          <w:rFonts w:cs="Times New Roman"/>
          <w:rtl w:val="true"/>
        </w:rPr>
        <w:t xml:space="preserve"> </w:t>
      </w:r>
      <w:r>
        <w:rPr>
          <w:rtl w:val="true"/>
        </w:rPr>
        <w:t>העובדה</w:t>
      </w:r>
      <w:r>
        <w:rPr>
          <w:rFonts w:cs="Times New Roman"/>
          <w:rtl w:val="true"/>
        </w:rPr>
        <w:t xml:space="preserve"> </w:t>
      </w:r>
      <w:r>
        <w:rPr>
          <w:rtl w:val="true"/>
        </w:rPr>
        <w:t>שהנשק</w:t>
      </w:r>
      <w:r>
        <w:rPr>
          <w:rFonts w:cs="Times New Roman"/>
          <w:rtl w:val="true"/>
        </w:rPr>
        <w:t xml:space="preserve"> </w:t>
      </w:r>
      <w:r>
        <w:rPr>
          <w:rtl w:val="true"/>
        </w:rPr>
        <w:t>לא</w:t>
      </w:r>
      <w:r>
        <w:rPr>
          <w:rFonts w:cs="Times New Roman"/>
          <w:rtl w:val="true"/>
        </w:rPr>
        <w:t xml:space="preserve"> </w:t>
      </w:r>
      <w:r>
        <w:rPr>
          <w:rtl w:val="true"/>
        </w:rPr>
        <w:t>הוסגר</w:t>
      </w:r>
      <w:r>
        <w:rPr>
          <w:rFonts w:cs="Times New Roman"/>
          <w:rtl w:val="true"/>
        </w:rPr>
        <w:t xml:space="preserve"> </w:t>
      </w:r>
      <w:r>
        <w:rPr>
          <w:rtl w:val="true"/>
        </w:rPr>
        <w:t>לידי</w:t>
      </w:r>
      <w:r>
        <w:rPr>
          <w:rFonts w:cs="Times New Roman"/>
          <w:rtl w:val="true"/>
        </w:rPr>
        <w:t xml:space="preserve"> </w:t>
      </w:r>
      <w:r>
        <w:rPr>
          <w:rtl w:val="true"/>
        </w:rPr>
        <w:t>המשטרה</w:t>
      </w:r>
      <w:r>
        <w:rPr>
          <w:rtl w:val="true"/>
        </w:rPr>
        <w:t xml:space="preserve">, </w:t>
      </w:r>
      <w:r>
        <w:rPr>
          <w:rtl w:val="true"/>
        </w:rPr>
        <w:t>כך</w:t>
      </w:r>
      <w:r>
        <w:rPr>
          <w:rFonts w:cs="Times New Roman"/>
          <w:rtl w:val="true"/>
        </w:rPr>
        <w:t xml:space="preserve"> </w:t>
      </w:r>
      <w:r>
        <w:rPr>
          <w:rtl w:val="true"/>
        </w:rPr>
        <w:t>שלמרבה</w:t>
      </w:r>
      <w:r>
        <w:rPr>
          <w:rFonts w:cs="Times New Roman"/>
          <w:rtl w:val="true"/>
        </w:rPr>
        <w:t xml:space="preserve"> </w:t>
      </w:r>
      <w:r>
        <w:rPr>
          <w:rtl w:val="true"/>
        </w:rPr>
        <w:t>הצער</w:t>
      </w:r>
      <w:r>
        <w:rPr>
          <w:rFonts w:cs="Times New Roman"/>
          <w:rtl w:val="true"/>
        </w:rPr>
        <w:t xml:space="preserve"> </w:t>
      </w:r>
      <w:r>
        <w:rPr>
          <w:rtl w:val="true"/>
        </w:rPr>
        <w:t>יתכן</w:t>
      </w:r>
      <w:r>
        <w:rPr>
          <w:rFonts w:cs="Times New Roman"/>
          <w:rtl w:val="true"/>
        </w:rPr>
        <w:t xml:space="preserve"> </w:t>
      </w:r>
      <w:r>
        <w:rPr>
          <w:rtl w:val="true"/>
        </w:rPr>
        <w:t>ובעתיד</w:t>
      </w:r>
      <w:r>
        <w:rPr>
          <w:rFonts w:cs="Times New Roman"/>
          <w:rtl w:val="true"/>
        </w:rPr>
        <w:t xml:space="preserve"> </w:t>
      </w:r>
      <w:r>
        <w:rPr>
          <w:rtl w:val="true"/>
        </w:rPr>
        <w:t>יתברר</w:t>
      </w:r>
      <w:r>
        <w:rPr>
          <w:rFonts w:cs="Times New Roman"/>
          <w:rtl w:val="true"/>
        </w:rPr>
        <w:t xml:space="preserve"> </w:t>
      </w:r>
      <w:r>
        <w:rPr>
          <w:rtl w:val="true"/>
        </w:rPr>
        <w:t>כי</w:t>
      </w:r>
      <w:r>
        <w:rPr>
          <w:rFonts w:cs="Times New Roman"/>
          <w:rtl w:val="true"/>
        </w:rPr>
        <w:t xml:space="preserve"> </w:t>
      </w:r>
      <w:r>
        <w:rPr>
          <w:rtl w:val="true"/>
        </w:rPr>
        <w:t>הנשק</w:t>
      </w:r>
      <w:r>
        <w:rPr>
          <w:rFonts w:cs="Times New Roman"/>
          <w:rtl w:val="true"/>
        </w:rPr>
        <w:t xml:space="preserve"> </w:t>
      </w:r>
      <w:r>
        <w:rPr>
          <w:rtl w:val="true"/>
        </w:rPr>
        <w:t>שימש</w:t>
      </w:r>
      <w:r>
        <w:rPr>
          <w:rFonts w:cs="Times New Roman"/>
          <w:rtl w:val="true"/>
        </w:rPr>
        <w:t xml:space="preserve"> </w:t>
      </w:r>
      <w:r>
        <w:rPr>
          <w:rtl w:val="true"/>
        </w:rPr>
        <w:t>או</w:t>
      </w:r>
      <w:r>
        <w:rPr>
          <w:rFonts w:cs="Times New Roman"/>
          <w:rtl w:val="true"/>
        </w:rPr>
        <w:t xml:space="preserve"> </w:t>
      </w:r>
      <w:r>
        <w:rPr>
          <w:rtl w:val="true"/>
        </w:rPr>
        <w:t>ישמש</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פליליות</w:t>
      </w:r>
      <w:r>
        <w:rPr>
          <w:rFonts w:cs="Times New Roman"/>
          <w:rtl w:val="true"/>
        </w:rPr>
        <w:t xml:space="preserve"> </w:t>
      </w:r>
      <w:r>
        <w:rPr>
          <w:rtl w:val="true"/>
        </w:rPr>
        <w:t>או</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ביטחוניות</w:t>
      </w:r>
      <w:r>
        <w:rPr>
          <w:rFonts w:cs="Times New Roman"/>
          <w:rtl w:val="true"/>
        </w:rPr>
        <w:t xml:space="preserve"> </w:t>
      </w:r>
      <w:r>
        <w:rPr>
          <w:rtl w:val="true"/>
        </w:rPr>
        <w:t>אשר</w:t>
      </w:r>
      <w:r>
        <w:rPr>
          <w:rFonts w:cs="Times New Roman"/>
          <w:rtl w:val="true"/>
        </w:rPr>
        <w:t xml:space="preserve"> </w:t>
      </w:r>
      <w:r>
        <w:rPr>
          <w:rtl w:val="true"/>
        </w:rPr>
        <w:t>גבו</w:t>
      </w:r>
      <w:r>
        <w:rPr>
          <w:rFonts w:cs="Times New Roman"/>
          <w:rtl w:val="true"/>
        </w:rPr>
        <w:t xml:space="preserve"> </w:t>
      </w:r>
      <w:r>
        <w:rPr>
          <w:rtl w:val="true"/>
        </w:rPr>
        <w:t>או</w:t>
      </w:r>
      <w:r>
        <w:rPr>
          <w:rFonts w:cs="Times New Roman"/>
          <w:rtl w:val="true"/>
        </w:rPr>
        <w:t xml:space="preserve"> </w:t>
      </w:r>
      <w:r>
        <w:rPr>
          <w:rtl w:val="true"/>
        </w:rPr>
        <w:t>יגבו</w:t>
      </w:r>
      <w:r>
        <w:rPr>
          <w:rFonts w:cs="Times New Roman"/>
          <w:rtl w:val="true"/>
        </w:rPr>
        <w:t xml:space="preserve"> </w:t>
      </w:r>
      <w:r>
        <w:rPr>
          <w:rtl w:val="true"/>
        </w:rPr>
        <w:t>חיי</w:t>
      </w:r>
      <w:r>
        <w:rPr>
          <w:rFonts w:cs="Times New Roman"/>
          <w:rtl w:val="true"/>
        </w:rPr>
        <w:t xml:space="preserve"> </w:t>
      </w:r>
      <w:r>
        <w:rPr>
          <w:rtl w:val="true"/>
        </w:rPr>
        <w:t>אדם</w:t>
      </w:r>
      <w:r>
        <w:rPr>
          <w:rtl w:val="true"/>
        </w:rPr>
        <w:t>.</w:t>
      </w:r>
    </w:p>
    <w:p>
      <w:pPr>
        <w:pStyle w:val="Normal"/>
        <w:spacing w:lineRule="auto" w:line="360"/>
        <w:ind w:start="720" w:end="0"/>
        <w:jc w:val="both"/>
        <w:rPr/>
      </w:pPr>
      <w:r>
        <w:rPr>
          <w:rtl w:val="true"/>
        </w:rPr>
        <w:t>אשר</w:t>
      </w:r>
      <w:r>
        <w:rPr>
          <w:rFonts w:cs="Times New Roman"/>
          <w:rtl w:val="true"/>
        </w:rPr>
        <w:t xml:space="preserve"> </w:t>
      </w:r>
      <w:r>
        <w:rPr>
          <w:rtl w:val="true"/>
        </w:rPr>
        <w:t>לסיבה</w:t>
      </w:r>
      <w:r>
        <w:rPr>
          <w:rFonts w:cs="Times New Roman"/>
          <w:rtl w:val="true"/>
        </w:rPr>
        <w:t xml:space="preserve"> </w:t>
      </w:r>
      <w:r>
        <w:rPr>
          <w:rtl w:val="true"/>
        </w:rPr>
        <w:t>שהביאה</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לרכוש</w:t>
      </w:r>
      <w:r>
        <w:rPr>
          <w:rFonts w:cs="Times New Roman"/>
          <w:rtl w:val="true"/>
        </w:rPr>
        <w:t xml:space="preserve"> </w:t>
      </w:r>
      <w:r>
        <w:rPr>
          <w:rtl w:val="true"/>
        </w:rPr>
        <w:t>את</w:t>
      </w:r>
      <w:r>
        <w:rPr>
          <w:rFonts w:cs="Times New Roman"/>
          <w:rtl w:val="true"/>
        </w:rPr>
        <w:t xml:space="preserve"> </w:t>
      </w:r>
      <w:r>
        <w:rPr>
          <w:rtl w:val="true"/>
        </w:rPr>
        <w:t>הנשק</w:t>
      </w:r>
      <w:r>
        <w:rPr>
          <w:rtl w:val="true"/>
        </w:rPr>
        <w:t xml:space="preserve">. </w:t>
      </w:r>
      <w:r>
        <w:rPr>
          <w:rtl w:val="true"/>
        </w:rPr>
        <w:t>קיבלתי</w:t>
      </w:r>
      <w:r>
        <w:rPr>
          <w:rFonts w:cs="Times New Roman"/>
          <w:rtl w:val="true"/>
        </w:rPr>
        <w:t xml:space="preserve"> </w:t>
      </w:r>
      <w:r>
        <w:rPr>
          <w:rtl w:val="true"/>
        </w:rPr>
        <w:t>בהכרעת</w:t>
      </w:r>
      <w:r>
        <w:rPr>
          <w:rFonts w:cs="Times New Roman"/>
          <w:rtl w:val="true"/>
        </w:rPr>
        <w:t xml:space="preserve"> </w:t>
      </w:r>
      <w:r>
        <w:rPr>
          <w:rtl w:val="true"/>
        </w:rPr>
        <w:t>הדין</w:t>
      </w:r>
      <w:r>
        <w:rPr>
          <w:rFonts w:cs="Times New Roman"/>
          <w:rtl w:val="true"/>
        </w:rPr>
        <w:t xml:space="preserve"> </w:t>
      </w:r>
      <w:r>
        <w:rPr>
          <w:rtl w:val="true"/>
        </w:rPr>
        <w:t>את</w:t>
      </w:r>
      <w:r>
        <w:rPr>
          <w:rFonts w:cs="Times New Roman"/>
          <w:rtl w:val="true"/>
        </w:rPr>
        <w:t xml:space="preserve"> </w:t>
      </w:r>
      <w:r>
        <w:rPr>
          <w:rtl w:val="true"/>
        </w:rPr>
        <w:t>טענת</w:t>
      </w:r>
      <w:r>
        <w:rPr>
          <w:rFonts w:cs="Times New Roman"/>
          <w:rtl w:val="true"/>
        </w:rPr>
        <w:t xml:space="preserve"> </w:t>
      </w:r>
      <w:r>
        <w:rPr>
          <w:rtl w:val="true"/>
        </w:rPr>
        <w:t>הנאשם</w:t>
      </w:r>
      <w:r>
        <w:rPr>
          <w:rFonts w:cs="Times New Roman"/>
          <w:rtl w:val="true"/>
        </w:rPr>
        <w:t xml:space="preserve"> </w:t>
      </w:r>
      <w:r>
        <w:rPr>
          <w:rtl w:val="true"/>
        </w:rPr>
        <w:t>לפיה</w:t>
      </w:r>
      <w:r>
        <w:rPr>
          <w:rFonts w:cs="Times New Roman"/>
          <w:rtl w:val="true"/>
        </w:rPr>
        <w:t xml:space="preserve"> </w:t>
      </w:r>
      <w:r>
        <w:rPr>
          <w:rtl w:val="true"/>
        </w:rPr>
        <w:t>מצב</w:t>
      </w:r>
      <w:r>
        <w:rPr>
          <w:rFonts w:cs="Times New Roman"/>
          <w:rtl w:val="true"/>
        </w:rPr>
        <w:t xml:space="preserve"> </w:t>
      </w:r>
      <w:r>
        <w:rPr>
          <w:rtl w:val="true"/>
        </w:rPr>
        <w:t>אכיפת</w:t>
      </w:r>
      <w:r>
        <w:rPr>
          <w:rFonts w:cs="Times New Roman"/>
          <w:rtl w:val="true"/>
        </w:rPr>
        <w:t xml:space="preserve"> </w:t>
      </w:r>
      <w:r>
        <w:rPr>
          <w:rtl w:val="true"/>
        </w:rPr>
        <w:t>החוק</w:t>
      </w:r>
      <w:r>
        <w:rPr>
          <w:rFonts w:cs="Times New Roman"/>
          <w:rtl w:val="true"/>
        </w:rPr>
        <w:t xml:space="preserve"> </w:t>
      </w:r>
      <w:r>
        <w:rPr>
          <w:rtl w:val="true"/>
        </w:rPr>
        <w:t>בכפר</w:t>
      </w:r>
      <w:r>
        <w:rPr>
          <w:rFonts w:cs="Times New Roman"/>
          <w:rtl w:val="true"/>
        </w:rPr>
        <w:t xml:space="preserve"> </w:t>
      </w:r>
      <w:r>
        <w:rPr>
          <w:rtl w:val="true"/>
        </w:rPr>
        <w:t>עקב</w:t>
      </w:r>
      <w:r>
        <w:rPr>
          <w:rFonts w:cs="Times New Roman"/>
          <w:rtl w:val="true"/>
        </w:rPr>
        <w:t xml:space="preserve"> </w:t>
      </w:r>
      <w:r>
        <w:rPr>
          <w:rtl w:val="true"/>
        </w:rPr>
        <w:t>הוא</w:t>
      </w:r>
      <w:r>
        <w:rPr>
          <w:rFonts w:cs="Times New Roman"/>
          <w:rtl w:val="true"/>
        </w:rPr>
        <w:t xml:space="preserve"> </w:t>
      </w:r>
      <w:r>
        <w:rPr>
          <w:rtl w:val="true"/>
        </w:rPr>
        <w:t>בכי</w:t>
      </w:r>
      <w:r>
        <w:rPr>
          <w:rFonts w:cs="Times New Roman"/>
          <w:rtl w:val="true"/>
        </w:rPr>
        <w:t xml:space="preserve"> </w:t>
      </w:r>
      <w:r>
        <w:rPr>
          <w:rtl w:val="true"/>
        </w:rPr>
        <w:t>רע</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זאת</w:t>
      </w:r>
      <w:r>
        <w:rPr>
          <w:rFonts w:cs="Times New Roman"/>
          <w:rtl w:val="true"/>
        </w:rPr>
        <w:t xml:space="preserve"> </w:t>
      </w:r>
      <w:r>
        <w:rPr>
          <w:rtl w:val="true"/>
        </w:rPr>
        <w:t>לא</w:t>
      </w:r>
      <w:r>
        <w:rPr>
          <w:rFonts w:cs="Times New Roman"/>
          <w:rtl w:val="true"/>
        </w:rPr>
        <w:t xml:space="preserve"> </w:t>
      </w:r>
      <w:r>
        <w:rPr>
          <w:rtl w:val="true"/>
        </w:rPr>
        <w:t>אוכל</w:t>
      </w:r>
      <w:r>
        <w:rPr>
          <w:rFonts w:cs="Times New Roman"/>
          <w:rtl w:val="true"/>
        </w:rPr>
        <w:t xml:space="preserve"> </w:t>
      </w:r>
      <w:r>
        <w:rPr>
          <w:rtl w:val="true"/>
        </w:rPr>
        <w:t>לקבל</w:t>
      </w:r>
      <w:r>
        <w:rPr>
          <w:rFonts w:cs="Times New Roman"/>
          <w:rtl w:val="true"/>
        </w:rPr>
        <w:t xml:space="preserve"> </w:t>
      </w:r>
      <w:r>
        <w:rPr>
          <w:rtl w:val="true"/>
        </w:rPr>
        <w:t>את</w:t>
      </w:r>
      <w:r>
        <w:rPr>
          <w:rFonts w:cs="Times New Roman"/>
          <w:rtl w:val="true"/>
        </w:rPr>
        <w:t xml:space="preserve"> </w:t>
      </w:r>
      <w:r>
        <w:rPr>
          <w:rtl w:val="true"/>
        </w:rPr>
        <w:t>טענת</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לפיה</w:t>
      </w:r>
      <w:r>
        <w:rPr>
          <w:rFonts w:cs="Times New Roman"/>
          <w:rtl w:val="true"/>
        </w:rPr>
        <w:t xml:space="preserve"> </w:t>
      </w:r>
      <w:r>
        <w:rPr>
          <w:rtl w:val="true"/>
        </w:rPr>
        <w:t>נסיבה</w:t>
      </w:r>
      <w:r>
        <w:rPr>
          <w:rFonts w:cs="Times New Roman"/>
          <w:rtl w:val="true"/>
        </w:rPr>
        <w:t xml:space="preserve"> </w:t>
      </w:r>
      <w:r>
        <w:rPr>
          <w:rtl w:val="true"/>
        </w:rPr>
        <w:t>זו</w:t>
      </w:r>
      <w:r>
        <w:rPr>
          <w:rFonts w:cs="Times New Roman"/>
          <w:rtl w:val="true"/>
        </w:rPr>
        <w:t xml:space="preserve"> </w:t>
      </w:r>
      <w:r>
        <w:rPr>
          <w:rtl w:val="true"/>
        </w:rPr>
        <w:t>מהווה</w:t>
      </w:r>
      <w:r>
        <w:rPr>
          <w:rFonts w:cs="Times New Roman"/>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הקונקרטי</w:t>
      </w:r>
      <w:r>
        <w:rPr>
          <w:rFonts w:cs="Times New Roman"/>
          <w:rtl w:val="true"/>
        </w:rPr>
        <w:t xml:space="preserve"> </w:t>
      </w:r>
      <w:r>
        <w:rPr>
          <w:rtl w:val="true"/>
        </w:rPr>
        <w:t>סיבה</w:t>
      </w:r>
      <w:r>
        <w:rPr>
          <w:rFonts w:cs="Times New Roman"/>
          <w:rtl w:val="true"/>
        </w:rPr>
        <w:t xml:space="preserve"> </w:t>
      </w:r>
      <w:r>
        <w:rPr>
          <w:rtl w:val="true"/>
        </w:rPr>
        <w:t>להקלה</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שכן</w:t>
      </w:r>
      <w:r>
        <w:rPr>
          <w:rFonts w:cs="Times New Roman"/>
          <w:rtl w:val="true"/>
        </w:rPr>
        <w:t xml:space="preserve"> </w:t>
      </w:r>
      <w:r>
        <w:rPr>
          <w:rtl w:val="true"/>
        </w:rPr>
        <w:t>מעדות</w:t>
      </w:r>
      <w:r>
        <w:rPr>
          <w:rFonts w:cs="Times New Roman"/>
          <w:rtl w:val="true"/>
        </w:rPr>
        <w:t xml:space="preserve"> </w:t>
      </w:r>
      <w:r>
        <w:rPr>
          <w:rtl w:val="true"/>
        </w:rPr>
        <w:t>בן</w:t>
      </w:r>
      <w:r>
        <w:rPr>
          <w:rFonts w:cs="Times New Roman"/>
          <w:rtl w:val="true"/>
        </w:rPr>
        <w:t xml:space="preserve"> </w:t>
      </w:r>
      <w:r>
        <w:rPr>
          <w:rtl w:val="true"/>
        </w:rPr>
        <w:t>דודו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מסתבר</w:t>
      </w:r>
      <w:r>
        <w:rPr>
          <w:rFonts w:cs="Times New Roman"/>
          <w:rtl w:val="true"/>
        </w:rPr>
        <w:t xml:space="preserve"> </w:t>
      </w:r>
      <w:r>
        <w:rPr>
          <w:rtl w:val="true"/>
        </w:rPr>
        <w:t>כי</w:t>
      </w:r>
      <w:r>
        <w:rPr>
          <w:rFonts w:cs="Times New Roman"/>
          <w:rtl w:val="true"/>
        </w:rPr>
        <w:t xml:space="preserve"> </w:t>
      </w:r>
      <w:r>
        <w:rPr>
          <w:rtl w:val="true"/>
        </w:rPr>
        <w:t>ניתן</w:t>
      </w:r>
      <w:r>
        <w:rPr>
          <w:rFonts w:cs="Times New Roman"/>
          <w:rtl w:val="true"/>
        </w:rPr>
        <w:t xml:space="preserve"> </w:t>
      </w:r>
      <w:r>
        <w:rPr>
          <w:rtl w:val="true"/>
        </w:rPr>
        <w:t>להסתדר</w:t>
      </w:r>
      <w:r>
        <w:rPr>
          <w:rFonts w:cs="Times New Roman"/>
          <w:rtl w:val="true"/>
        </w:rPr>
        <w:t xml:space="preserve"> </w:t>
      </w:r>
      <w:r>
        <w:rPr>
          <w:rtl w:val="true"/>
        </w:rPr>
        <w:t>בכפר</w:t>
      </w:r>
      <w:r>
        <w:rPr>
          <w:rFonts w:cs="Times New Roman"/>
          <w:rtl w:val="true"/>
        </w:rPr>
        <w:t xml:space="preserve"> </w:t>
      </w:r>
      <w:r>
        <w:rPr>
          <w:rtl w:val="true"/>
        </w:rPr>
        <w:t>עקב</w:t>
      </w:r>
      <w:r>
        <w:rPr>
          <w:rFonts w:cs="Times New Roman"/>
          <w:rtl w:val="true"/>
        </w:rPr>
        <w:t xml:space="preserve"> </w:t>
      </w:r>
      <w:r>
        <w:rPr>
          <w:rtl w:val="true"/>
        </w:rPr>
        <w:t>גם</w:t>
      </w:r>
      <w:r>
        <w:rPr>
          <w:rFonts w:cs="Times New Roman"/>
          <w:rtl w:val="true"/>
        </w:rPr>
        <w:t xml:space="preserve"> </w:t>
      </w:r>
      <w:r>
        <w:rPr>
          <w:rtl w:val="true"/>
        </w:rPr>
        <w:t>ללא</w:t>
      </w:r>
      <w:r>
        <w:rPr>
          <w:rFonts w:cs="Times New Roman"/>
          <w:rtl w:val="true"/>
        </w:rPr>
        <w:t xml:space="preserve"> </w:t>
      </w:r>
      <w:r>
        <w:rPr>
          <w:rtl w:val="true"/>
        </w:rPr>
        <w:t>נשק</w:t>
      </w:r>
      <w:r>
        <w:rPr>
          <w:rtl w:val="true"/>
        </w:rPr>
        <w:t xml:space="preserve">, </w:t>
      </w:r>
      <w:r>
        <w:rPr>
          <w:rtl w:val="true"/>
        </w:rPr>
        <w:t>ומעדותו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עצמו</w:t>
      </w:r>
      <w:r>
        <w:rPr>
          <w:rFonts w:cs="Times New Roman"/>
          <w:rtl w:val="true"/>
        </w:rPr>
        <w:t xml:space="preserve"> </w:t>
      </w:r>
      <w:r>
        <w:rPr>
          <w:rtl w:val="true"/>
        </w:rPr>
        <w:t>עלה</w:t>
      </w:r>
      <w:r>
        <w:rPr>
          <w:rFonts w:cs="Times New Roman"/>
          <w:rtl w:val="true"/>
        </w:rPr>
        <w:t xml:space="preserve"> </w:t>
      </w:r>
      <w:r>
        <w:rPr>
          <w:rtl w:val="true"/>
        </w:rPr>
        <w:t>שלא</w:t>
      </w:r>
      <w:r>
        <w:rPr>
          <w:rFonts w:cs="Times New Roman"/>
          <w:rtl w:val="true"/>
        </w:rPr>
        <w:t xml:space="preserve"> </w:t>
      </w:r>
      <w:r>
        <w:rPr>
          <w:rtl w:val="true"/>
        </w:rPr>
        <w:t>נשקפה</w:t>
      </w:r>
      <w:r>
        <w:rPr>
          <w:rFonts w:cs="Times New Roman"/>
          <w:rtl w:val="true"/>
        </w:rPr>
        <w:t xml:space="preserve"> </w:t>
      </w:r>
      <w:r>
        <w:rPr>
          <w:rtl w:val="true"/>
        </w:rPr>
        <w:t>סכנה</w:t>
      </w:r>
      <w:r>
        <w:rPr>
          <w:rFonts w:cs="Times New Roman"/>
          <w:rtl w:val="true"/>
        </w:rPr>
        <w:t xml:space="preserve"> </w:t>
      </w:r>
      <w:r>
        <w:rPr>
          <w:rtl w:val="true"/>
        </w:rPr>
        <w:t>קונקרטית</w:t>
      </w:r>
      <w:r>
        <w:rPr>
          <w:rFonts w:cs="Times New Roman"/>
          <w:rtl w:val="true"/>
        </w:rPr>
        <w:t xml:space="preserve"> </w:t>
      </w:r>
      <w:r>
        <w:rPr>
          <w:rtl w:val="true"/>
        </w:rPr>
        <w:t>לשלומו</w:t>
      </w:r>
      <w:r>
        <w:rPr>
          <w:rFonts w:cs="Times New Roman"/>
          <w:rtl w:val="true"/>
        </w:rPr>
        <w:t xml:space="preserve"> </w:t>
      </w:r>
      <w:r>
        <w:rPr>
          <w:rtl w:val="true"/>
        </w:rPr>
        <w:t>או</w:t>
      </w:r>
      <w:r>
        <w:rPr>
          <w:rFonts w:cs="Times New Roman"/>
          <w:rtl w:val="true"/>
        </w:rPr>
        <w:t xml:space="preserve"> </w:t>
      </w:r>
      <w:r>
        <w:rPr>
          <w:rtl w:val="true"/>
        </w:rPr>
        <w:t>לשלום</w:t>
      </w:r>
      <w:r>
        <w:rPr>
          <w:rFonts w:cs="Times New Roman"/>
          <w:rtl w:val="true"/>
        </w:rPr>
        <w:t xml:space="preserve"> </w:t>
      </w:r>
      <w:r>
        <w:rPr>
          <w:rtl w:val="true"/>
        </w:rPr>
        <w:t>משפחתו</w:t>
      </w:r>
      <w:r>
        <w:rPr>
          <w:rtl w:val="true"/>
        </w:rPr>
        <w:t xml:space="preserve">, </w:t>
      </w:r>
      <w:r>
        <w:rPr>
          <w:rtl w:val="true"/>
        </w:rPr>
        <w:t>וכן</w:t>
      </w:r>
      <w:r>
        <w:rPr>
          <w:rFonts w:cs="Times New Roman"/>
          <w:rtl w:val="true"/>
        </w:rPr>
        <w:t xml:space="preserve"> </w:t>
      </w:r>
      <w:r>
        <w:rPr>
          <w:rtl w:val="true"/>
        </w:rPr>
        <w:t>עלה</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נתון</w:t>
      </w:r>
      <w:r>
        <w:rPr>
          <w:rFonts w:cs="Times New Roman"/>
          <w:rtl w:val="true"/>
        </w:rPr>
        <w:t xml:space="preserve"> </w:t>
      </w:r>
      <w:r>
        <w:rPr>
          <w:rtl w:val="true"/>
        </w:rPr>
        <w:t>לאיומים</w:t>
      </w:r>
      <w:r>
        <w:rPr>
          <w:rFonts w:cs="Times New Roman"/>
          <w:rtl w:val="true"/>
        </w:rPr>
        <w:t xml:space="preserve"> </w:t>
      </w:r>
      <w:r>
        <w:rPr>
          <w:rtl w:val="true"/>
        </w:rPr>
        <w:t>קונקרטיים</w:t>
      </w:r>
      <w:r>
        <w:rPr>
          <w:rFonts w:cs="Times New Roman"/>
          <w:rtl w:val="true"/>
        </w:rPr>
        <w:t xml:space="preserve"> </w:t>
      </w:r>
      <w:r>
        <w:rPr>
          <w:rtl w:val="true"/>
        </w:rPr>
        <w:t>תכופים</w:t>
      </w:r>
      <w:r>
        <w:rPr>
          <w:rFonts w:cs="Times New Roman"/>
          <w:rtl w:val="true"/>
        </w:rPr>
        <w:t xml:space="preserve"> </w:t>
      </w:r>
      <w:r>
        <w:rPr>
          <w:rtl w:val="true"/>
        </w:rPr>
        <w:t>ומשמעותיים</w:t>
      </w:r>
      <w:r>
        <w:rPr>
          <w:rtl w:val="true"/>
        </w:rPr>
        <w:t xml:space="preserve">. </w:t>
      </w:r>
      <w:r>
        <w:rPr>
          <w:rtl w:val="true"/>
        </w:rPr>
        <w:t>במצב</w:t>
      </w:r>
      <w:r>
        <w:rPr>
          <w:rFonts w:cs="Times New Roman"/>
          <w:rtl w:val="true"/>
        </w:rPr>
        <w:t xml:space="preserve"> </w:t>
      </w:r>
      <w:r>
        <w:rPr>
          <w:rtl w:val="true"/>
        </w:rPr>
        <w:t>דברים</w:t>
      </w:r>
      <w:r>
        <w:rPr>
          <w:rFonts w:cs="Times New Roman"/>
          <w:rtl w:val="true"/>
        </w:rPr>
        <w:t xml:space="preserve"> </w:t>
      </w:r>
      <w:r>
        <w:rPr>
          <w:rtl w:val="true"/>
        </w:rPr>
        <w:t>זה</w:t>
      </w:r>
      <w:r>
        <w:rPr>
          <w:rFonts w:cs="Times New Roman"/>
          <w:rtl w:val="true"/>
        </w:rPr>
        <w:t xml:space="preserve"> </w:t>
      </w:r>
      <w:r>
        <w:rPr>
          <w:rtl w:val="true"/>
        </w:rPr>
        <w:t>העובדה</w:t>
      </w:r>
      <w:r>
        <w:rPr>
          <w:rFonts w:cs="Times New Roman"/>
          <w:rtl w:val="true"/>
        </w:rPr>
        <w:t xml:space="preserve"> </w:t>
      </w:r>
      <w:r>
        <w:rPr>
          <w:rtl w:val="true"/>
        </w:rPr>
        <w:t>שמצב</w:t>
      </w:r>
      <w:r>
        <w:rPr>
          <w:rFonts w:cs="Times New Roman"/>
          <w:rtl w:val="true"/>
        </w:rPr>
        <w:t xml:space="preserve"> </w:t>
      </w:r>
      <w:r>
        <w:rPr>
          <w:rtl w:val="true"/>
        </w:rPr>
        <w:t>אכיפת</w:t>
      </w:r>
      <w:r>
        <w:rPr>
          <w:rFonts w:cs="Times New Roman"/>
          <w:rtl w:val="true"/>
        </w:rPr>
        <w:t xml:space="preserve"> </w:t>
      </w:r>
      <w:r>
        <w:rPr>
          <w:rtl w:val="true"/>
        </w:rPr>
        <w:t>החוק</w:t>
      </w:r>
      <w:r>
        <w:rPr>
          <w:rFonts w:cs="Times New Roman"/>
          <w:rtl w:val="true"/>
        </w:rPr>
        <w:t xml:space="preserve"> </w:t>
      </w:r>
      <w:r>
        <w:rPr>
          <w:rtl w:val="true"/>
        </w:rPr>
        <w:t>בכפר</w:t>
      </w:r>
      <w:r>
        <w:rPr>
          <w:rFonts w:cs="Times New Roman"/>
          <w:rtl w:val="true"/>
        </w:rPr>
        <w:t xml:space="preserve"> </w:t>
      </w:r>
      <w:r>
        <w:rPr>
          <w:rtl w:val="true"/>
        </w:rPr>
        <w:t>עקב</w:t>
      </w:r>
      <w:r>
        <w:rPr>
          <w:rFonts w:cs="Times New Roman"/>
          <w:rtl w:val="true"/>
        </w:rPr>
        <w:t xml:space="preserve"> </w:t>
      </w:r>
      <w:r>
        <w:rPr>
          <w:rtl w:val="true"/>
        </w:rPr>
        <w:t>הוא</w:t>
      </w:r>
      <w:r>
        <w:rPr>
          <w:rFonts w:cs="Times New Roman"/>
          <w:rtl w:val="true"/>
        </w:rPr>
        <w:t xml:space="preserve"> </w:t>
      </w:r>
      <w:r>
        <w:rPr>
          <w:rtl w:val="true"/>
        </w:rPr>
        <w:t>בכי</w:t>
      </w:r>
      <w:r>
        <w:rPr>
          <w:rFonts w:cs="Times New Roman"/>
          <w:rtl w:val="true"/>
        </w:rPr>
        <w:t xml:space="preserve"> </w:t>
      </w:r>
      <w:r>
        <w:rPr>
          <w:rtl w:val="true"/>
        </w:rPr>
        <w:t>רע</w:t>
      </w:r>
      <w:r>
        <w:rPr>
          <w:rtl w:val="true"/>
        </w:rPr>
        <w:t xml:space="preserve">, </w:t>
      </w:r>
      <w:r>
        <w:rPr>
          <w:rtl w:val="true"/>
        </w:rPr>
        <w:t>יכול</w:t>
      </w:r>
      <w:r>
        <w:rPr>
          <w:rFonts w:cs="Times New Roman"/>
          <w:rtl w:val="true"/>
        </w:rPr>
        <w:t xml:space="preserve"> </w:t>
      </w:r>
      <w:r>
        <w:rPr>
          <w:rtl w:val="true"/>
        </w:rPr>
        <w:t>רק</w:t>
      </w:r>
      <w:r>
        <w:rPr>
          <w:rFonts w:cs="Times New Roman"/>
          <w:rtl w:val="true"/>
        </w:rPr>
        <w:t xml:space="preserve"> </w:t>
      </w:r>
      <w:r>
        <w:rPr>
          <w:rtl w:val="true"/>
        </w:rPr>
        <w:t>ללמד</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שככל</w:t>
      </w:r>
      <w:r>
        <w:rPr>
          <w:rFonts w:cs="Times New Roman"/>
          <w:rtl w:val="true"/>
        </w:rPr>
        <w:t xml:space="preserve"> </w:t>
      </w:r>
      <w:r>
        <w:rPr>
          <w:rtl w:val="true"/>
        </w:rPr>
        <w:t>הנראה</w:t>
      </w:r>
      <w:r>
        <w:rPr>
          <w:rFonts w:cs="Times New Roman"/>
          <w:rtl w:val="true"/>
        </w:rPr>
        <w:t xml:space="preserve"> </w:t>
      </w:r>
      <w:r>
        <w:rPr>
          <w:rtl w:val="true"/>
        </w:rPr>
        <w:t>המניע</w:t>
      </w:r>
      <w:r>
        <w:rPr>
          <w:rFonts w:cs="Times New Roman"/>
          <w:rtl w:val="true"/>
        </w:rPr>
        <w:t xml:space="preserve"> </w:t>
      </w:r>
      <w:r>
        <w:rPr>
          <w:rtl w:val="true"/>
        </w:rPr>
        <w:t>לרכישת</w:t>
      </w:r>
      <w:r>
        <w:rPr>
          <w:rFonts w:cs="Times New Roman"/>
          <w:rtl w:val="true"/>
        </w:rPr>
        <w:t xml:space="preserve"> </w:t>
      </w:r>
      <w:r>
        <w:rPr>
          <w:rtl w:val="true"/>
        </w:rPr>
        <w:t>הנשק</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הרצון</w:t>
      </w:r>
      <w:r>
        <w:rPr>
          <w:rFonts w:cs="Times New Roman"/>
          <w:rtl w:val="true"/>
        </w:rPr>
        <w:t xml:space="preserve"> </w:t>
      </w:r>
      <w:r>
        <w:rPr>
          <w:rtl w:val="true"/>
        </w:rPr>
        <w:t>להשתמש</w:t>
      </w:r>
      <w:r>
        <w:rPr>
          <w:rFonts w:cs="Times New Roman"/>
          <w:rtl w:val="true"/>
        </w:rPr>
        <w:t xml:space="preserve"> </w:t>
      </w:r>
      <w:r>
        <w:rPr>
          <w:rtl w:val="true"/>
        </w:rPr>
        <w:t>בו</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פליליות</w:t>
      </w:r>
      <w:r>
        <w:rPr>
          <w:rFonts w:cs="Times New Roman"/>
          <w:rtl w:val="true"/>
        </w:rPr>
        <w:t xml:space="preserve"> </w:t>
      </w:r>
      <w:r>
        <w:rPr>
          <w:rtl w:val="true"/>
        </w:rPr>
        <w:t>או</w:t>
      </w:r>
      <w:r>
        <w:rPr>
          <w:rFonts w:cs="Times New Roman"/>
          <w:rtl w:val="true"/>
        </w:rPr>
        <w:t xml:space="preserve"> </w:t>
      </w:r>
      <w:r>
        <w:rPr>
          <w:rtl w:val="true"/>
        </w:rPr>
        <w:t>ביטחוניות</w:t>
      </w:r>
      <w:r>
        <w:rPr>
          <w:rtl w:val="true"/>
        </w:rPr>
        <w:t xml:space="preserve">, </w:t>
      </w:r>
      <w:r>
        <w:rPr>
          <w:rtl w:val="true"/>
        </w:rPr>
        <w:t>ומכאן</w:t>
      </w:r>
      <w:r>
        <w:rPr>
          <w:rFonts w:cs="Times New Roman"/>
          <w:rtl w:val="true"/>
        </w:rPr>
        <w:t xml:space="preserve"> </w:t>
      </w:r>
      <w:r>
        <w:rPr>
          <w:rtl w:val="true"/>
        </w:rPr>
        <w:t>שאין</w:t>
      </w:r>
      <w:r>
        <w:rPr>
          <w:rFonts w:cs="Times New Roman"/>
          <w:rtl w:val="true"/>
        </w:rPr>
        <w:t xml:space="preserve"> </w:t>
      </w:r>
      <w:r>
        <w:rPr>
          <w:rtl w:val="true"/>
        </w:rPr>
        <w:t>להחמיר</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w:t>
      </w:r>
    </w:p>
    <w:p>
      <w:pPr>
        <w:pStyle w:val="Normal"/>
        <w:spacing w:lineRule="auto" w:line="360"/>
        <w:ind w:start="720" w:end="0"/>
        <w:jc w:val="both"/>
        <w:rPr/>
      </w:pPr>
      <w:r>
        <w:rPr>
          <w:rtl w:val="true"/>
        </w:rPr>
        <w:t>הנאשם</w:t>
      </w:r>
      <w:r>
        <w:rPr>
          <w:rFonts w:cs="Times New Roman"/>
          <w:rtl w:val="true"/>
        </w:rPr>
        <w:t xml:space="preserve"> </w:t>
      </w:r>
      <w:r>
        <w:rPr>
          <w:rtl w:val="true"/>
        </w:rPr>
        <w:t>יליד</w:t>
      </w:r>
      <w:r>
        <w:rPr>
          <w:rFonts w:cs="Times New Roman"/>
          <w:rtl w:val="true"/>
        </w:rPr>
        <w:t xml:space="preserve"> </w:t>
      </w:r>
      <w:r>
        <w:rPr/>
        <w:t>1988</w:t>
      </w:r>
      <w:r>
        <w:rPr>
          <w:rtl w:val="true"/>
        </w:rPr>
        <w:t xml:space="preserve"> </w:t>
      </w:r>
      <w:r>
        <w:rPr>
          <w:rtl w:val="true"/>
        </w:rPr>
        <w:t>כך</w:t>
      </w:r>
      <w:r>
        <w:rPr>
          <w:rFonts w:cs="Times New Roman"/>
          <w:rtl w:val="true"/>
        </w:rPr>
        <w:t xml:space="preserve"> </w:t>
      </w:r>
      <w:r>
        <w:rPr>
          <w:rtl w:val="true"/>
        </w:rPr>
        <w:t>שבזמן</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הוא</w:t>
      </w:r>
      <w:r>
        <w:rPr>
          <w:rFonts w:cs="Times New Roman"/>
          <w:rtl w:val="true"/>
        </w:rPr>
        <w:t xml:space="preserve"> </w:t>
      </w:r>
      <w:r>
        <w:rPr>
          <w:rtl w:val="true"/>
        </w:rPr>
        <w:t>היה</w:t>
      </w:r>
      <w:r>
        <w:rPr>
          <w:rFonts w:cs="Times New Roman"/>
          <w:rtl w:val="true"/>
        </w:rPr>
        <w:t xml:space="preserve"> </w:t>
      </w:r>
      <w:r>
        <w:rPr>
          <w:rtl w:val="true"/>
        </w:rPr>
        <w:t>בן</w:t>
      </w:r>
      <w:r>
        <w:rPr>
          <w:rFonts w:cs="Times New Roman"/>
          <w:rtl w:val="true"/>
        </w:rPr>
        <w:t xml:space="preserve"> </w:t>
      </w:r>
      <w:r>
        <w:rPr/>
        <w:t>27</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מדובר</w:t>
      </w:r>
      <w:r>
        <w:rPr>
          <w:rFonts w:cs="Times New Roman"/>
          <w:rtl w:val="true"/>
        </w:rPr>
        <w:t xml:space="preserve"> </w:t>
      </w:r>
      <w:r>
        <w:rPr>
          <w:rtl w:val="true"/>
        </w:rPr>
        <w:t>אפוא</w:t>
      </w:r>
      <w:r>
        <w:rPr>
          <w:rFonts w:cs="Times New Roman"/>
          <w:rtl w:val="true"/>
        </w:rPr>
        <w:t xml:space="preserve"> </w:t>
      </w:r>
      <w:r>
        <w:rPr>
          <w:rtl w:val="true"/>
        </w:rPr>
        <w:t>באדם</w:t>
      </w:r>
      <w:r>
        <w:rPr>
          <w:rFonts w:cs="Times New Roman"/>
          <w:rtl w:val="true"/>
        </w:rPr>
        <w:t xml:space="preserve"> </w:t>
      </w:r>
      <w:r>
        <w:rPr>
          <w:rtl w:val="true"/>
        </w:rPr>
        <w:t>בוגר</w:t>
      </w:r>
      <w:r>
        <w:rPr>
          <w:rFonts w:cs="Times New Roman"/>
          <w:rtl w:val="true"/>
        </w:rPr>
        <w:t xml:space="preserve"> </w:t>
      </w:r>
      <w:r>
        <w:rPr>
          <w:rtl w:val="true"/>
        </w:rPr>
        <w:t>שיכול</w:t>
      </w:r>
      <w:r>
        <w:rPr>
          <w:rFonts w:cs="Times New Roman"/>
          <w:rtl w:val="true"/>
        </w:rPr>
        <w:t xml:space="preserve"> </w:t>
      </w:r>
      <w:r>
        <w:rPr>
          <w:rtl w:val="true"/>
        </w:rPr>
        <w:t>היה</w:t>
      </w:r>
      <w:r>
        <w:rPr>
          <w:rFonts w:cs="Times New Roman"/>
          <w:rtl w:val="true"/>
        </w:rPr>
        <w:t xml:space="preserve"> </w:t>
      </w:r>
      <w:r>
        <w:rPr>
          <w:rtl w:val="true"/>
        </w:rPr>
        <w:t>להבין</w:t>
      </w:r>
      <w:r>
        <w:rPr>
          <w:rFonts w:cs="Times New Roman"/>
          <w:rtl w:val="true"/>
        </w:rPr>
        <w:t xml:space="preserve"> </w:t>
      </w:r>
      <w:r>
        <w:rPr>
          <w:rtl w:val="true"/>
        </w:rPr>
        <w:t>את</w:t>
      </w:r>
      <w:r>
        <w:rPr>
          <w:rFonts w:cs="Times New Roman"/>
          <w:rtl w:val="true"/>
        </w:rPr>
        <w:t xml:space="preserve"> </w:t>
      </w:r>
      <w:r>
        <w:rPr>
          <w:rtl w:val="true"/>
        </w:rPr>
        <w:t>הפסול</w:t>
      </w:r>
      <w:r>
        <w:rPr>
          <w:rFonts w:cs="Times New Roman"/>
          <w:rtl w:val="true"/>
        </w:rPr>
        <w:t xml:space="preserve"> </w:t>
      </w:r>
      <w:r>
        <w:rPr>
          <w:rtl w:val="true"/>
        </w:rPr>
        <w:t>שבמעשיו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שניים</w:t>
      </w:r>
      <w:r>
        <w:rPr>
          <w:rFonts w:cs="Times New Roman"/>
          <w:rtl w:val="true"/>
        </w:rPr>
        <w:t xml:space="preserve"> </w:t>
      </w:r>
      <w:r>
        <w:rPr>
          <w:rtl w:val="true"/>
        </w:rPr>
        <w:t>עשר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לבין</w:t>
      </w:r>
      <w:r>
        <w:rPr>
          <w:rFonts w:cs="Times New Roman"/>
          <w:rtl w:val="true"/>
        </w:rPr>
        <w:t xml:space="preserve"> </w:t>
      </w:r>
      <w:r>
        <w:rPr>
          <w:rtl w:val="true"/>
        </w:rPr>
        <w:t>שלושים</w:t>
      </w:r>
      <w:r>
        <w:rPr>
          <w:rFonts w:cs="Times New Roman"/>
          <w:rtl w:val="true"/>
        </w:rPr>
        <w:t xml:space="preserve"> </w:t>
      </w:r>
      <w:r>
        <w:rPr>
          <w:rtl w:val="true"/>
        </w:rPr>
        <w:t>ושישה</w:t>
      </w:r>
      <w:r>
        <w:rPr>
          <w:rFonts w:cs="Times New Roman"/>
          <w:rtl w:val="true"/>
        </w:rPr>
        <w:t xml:space="preserve"> </w:t>
      </w:r>
      <w:r>
        <w:rPr>
          <w:rtl w:val="true"/>
        </w:rPr>
        <w:t>חודשי</w:t>
      </w:r>
      <w:r>
        <w:rPr>
          <w:rFonts w:cs="Times New Roman"/>
          <w:rtl w:val="true"/>
        </w:rPr>
        <w:t xml:space="preserve"> </w:t>
      </w:r>
      <w:r>
        <w:rPr>
          <w:rtl w:val="true"/>
        </w:rPr>
        <w:t>מאסר</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b/>
          <w:b/>
          <w:bCs/>
          <w:u w:val="single"/>
          <w:rtl w:val="true"/>
        </w:rPr>
        <w:t>העונש</w:t>
      </w:r>
      <w:r>
        <w:rPr>
          <w:rFonts w:cs="Times New Roman"/>
          <w:b/>
          <w:b/>
          <w:bCs/>
          <w:u w:val="single"/>
          <w:rtl w:val="true"/>
        </w:rPr>
        <w:t xml:space="preserve"> </w:t>
      </w:r>
      <w:r>
        <w:rPr>
          <w:b/>
          <w:b/>
          <w:bCs/>
          <w:u w:val="single"/>
          <w:rtl w:val="true"/>
        </w:rPr>
        <w:t>המתאים</w:t>
      </w:r>
    </w:p>
    <w:p>
      <w:pPr>
        <w:pStyle w:val="Normal"/>
        <w:spacing w:lineRule="auto" w:line="360"/>
        <w:ind w:hanging="720" w:start="720" w:end="0"/>
        <w:jc w:val="both"/>
        <w:rPr/>
      </w:pPr>
      <w:r>
        <w:rPr>
          <w:rtl w:val="true"/>
        </w:rPr>
        <w:tab/>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להביא</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גם</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חולק</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שלנוכח</w:t>
      </w:r>
      <w:r>
        <w:rPr>
          <w:rFonts w:cs="Times New Roman"/>
          <w:rtl w:val="true"/>
        </w:rPr>
        <w:t xml:space="preserve"> </w:t>
      </w:r>
      <w:r>
        <w:rPr>
          <w:rtl w:val="true"/>
        </w:rPr>
        <w:t>עברו</w:t>
      </w:r>
      <w:r>
        <w:rPr>
          <w:rFonts w:cs="Times New Roman"/>
          <w:rtl w:val="true"/>
        </w:rPr>
        <w:t xml:space="preserve"> </w:t>
      </w:r>
      <w:r>
        <w:rPr>
          <w:rtl w:val="true"/>
        </w:rPr>
        <w:t>הנקי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יש</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בשליש</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אשר</w:t>
      </w:r>
      <w:r>
        <w:rPr>
          <w:rFonts w:cs="Times New Roman"/>
          <w:rtl w:val="true"/>
        </w:rPr>
        <w:t xml:space="preserve"> </w:t>
      </w:r>
      <w:r>
        <w:rPr>
          <w:rtl w:val="true"/>
        </w:rPr>
        <w:t>לפגיעת</w:t>
      </w:r>
      <w:r>
        <w:rPr>
          <w:rFonts w:cs="Times New Roman"/>
          <w:rtl w:val="true"/>
        </w:rPr>
        <w:t xml:space="preserve"> </w:t>
      </w:r>
      <w:r>
        <w:rPr>
          <w:rtl w:val="true"/>
        </w:rPr>
        <w:t>העונש</w:t>
      </w:r>
      <w:r>
        <w:rPr>
          <w:rFonts w:cs="Times New Roman"/>
          <w:rtl w:val="true"/>
        </w:rPr>
        <w:t xml:space="preserve"> </w:t>
      </w:r>
      <w:r>
        <w:rPr>
          <w:rtl w:val="true"/>
        </w:rPr>
        <w:t>בנאשם</w:t>
      </w:r>
      <w:r>
        <w:rPr>
          <w:rtl w:val="true"/>
        </w:rPr>
        <w:t xml:space="preserve">, </w:t>
      </w:r>
      <w:r>
        <w:rPr>
          <w:rtl w:val="true"/>
        </w:rPr>
        <w:t>יש</w:t>
      </w:r>
      <w:r>
        <w:rPr>
          <w:rFonts w:cs="Times New Roman"/>
          <w:rtl w:val="true"/>
        </w:rPr>
        <w:t xml:space="preserve"> </w:t>
      </w:r>
      <w:r>
        <w:rPr>
          <w:rtl w:val="true"/>
        </w:rPr>
        <w:t>להביא</w:t>
      </w:r>
      <w:r>
        <w:rPr>
          <w:rFonts w:cs="Times New Roman"/>
          <w:rtl w:val="true"/>
        </w:rPr>
        <w:t xml:space="preserve"> </w:t>
      </w:r>
      <w:r>
        <w:rPr>
          <w:rtl w:val="true"/>
        </w:rPr>
        <w:t>בחשבון</w:t>
      </w:r>
      <w:r>
        <w:rPr>
          <w:rFonts w:cs="Times New Roman"/>
          <w:rtl w:val="true"/>
        </w:rPr>
        <w:t xml:space="preserve"> </w:t>
      </w:r>
      <w:r>
        <w:rPr>
          <w:rtl w:val="true"/>
        </w:rPr>
        <w:t>שזוהי</w:t>
      </w:r>
      <w:r>
        <w:rPr>
          <w:rFonts w:cs="Times New Roman"/>
          <w:rtl w:val="true"/>
        </w:rPr>
        <w:t xml:space="preserve"> </w:t>
      </w:r>
      <w:r>
        <w:rPr>
          <w:rtl w:val="true"/>
        </w:rPr>
        <w:t>הסתבכותו</w:t>
      </w:r>
      <w:r>
        <w:rPr>
          <w:rFonts w:cs="Times New Roman"/>
          <w:rtl w:val="true"/>
        </w:rPr>
        <w:t xml:space="preserve"> </w:t>
      </w:r>
      <w:r>
        <w:rPr>
          <w:rtl w:val="true"/>
        </w:rPr>
        <w:t>הראשונה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עם</w:t>
      </w:r>
      <w:r>
        <w:rPr>
          <w:rFonts w:cs="Times New Roman"/>
          <w:rtl w:val="true"/>
        </w:rPr>
        <w:t xml:space="preserve"> </w:t>
      </w:r>
      <w:r>
        <w:rPr>
          <w:rtl w:val="true"/>
        </w:rPr>
        <w:t>החוק</w:t>
      </w:r>
      <w:r>
        <w:rPr>
          <w:rFonts w:cs="Times New Roman"/>
          <w:rtl w:val="true"/>
        </w:rPr>
        <w:t xml:space="preserve"> </w:t>
      </w:r>
      <w:r>
        <w:rPr>
          <w:rtl w:val="true"/>
        </w:rPr>
        <w:t>כך</w:t>
      </w:r>
      <w:r>
        <w:rPr>
          <w:rFonts w:cs="Times New Roman"/>
          <w:rtl w:val="true"/>
        </w:rPr>
        <w:t xml:space="preserve"> </w:t>
      </w:r>
      <w:r>
        <w:rPr>
          <w:rtl w:val="true"/>
        </w:rPr>
        <w:t>שמטבע</w:t>
      </w:r>
      <w:r>
        <w:rPr>
          <w:rFonts w:cs="Times New Roman"/>
          <w:rtl w:val="true"/>
        </w:rPr>
        <w:t xml:space="preserve"> </w:t>
      </w:r>
      <w:r>
        <w:rPr>
          <w:rtl w:val="true"/>
        </w:rPr>
        <w:t>הדברים</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יהיה</w:t>
      </w:r>
      <w:r>
        <w:rPr>
          <w:rFonts w:cs="Times New Roman"/>
          <w:rtl w:val="true"/>
        </w:rPr>
        <w:t xml:space="preserve"> </w:t>
      </w:r>
      <w:r>
        <w:rPr>
          <w:rtl w:val="true"/>
        </w:rPr>
        <w:t>בבחינת</w:t>
      </w:r>
      <w:r>
        <w:rPr>
          <w:rFonts w:cs="Times New Roman"/>
          <w:rtl w:val="true"/>
        </w:rPr>
        <w:t xml:space="preserve"> </w:t>
      </w:r>
      <w:r>
        <w:rPr>
          <w:rtl w:val="true"/>
        </w:rPr>
        <w:t>עונש</w:t>
      </w:r>
      <w:r>
        <w:rPr>
          <w:rFonts w:cs="Times New Roman"/>
          <w:rtl w:val="true"/>
        </w:rPr>
        <w:t xml:space="preserve"> </w:t>
      </w:r>
      <w:r>
        <w:rPr>
          <w:rtl w:val="true"/>
        </w:rPr>
        <w:t>קשה</w:t>
      </w:r>
      <w:r>
        <w:rPr>
          <w:rFonts w:cs="Times New Roman"/>
          <w:rtl w:val="true"/>
        </w:rPr>
        <w:t xml:space="preserve"> </w:t>
      </w:r>
      <w:r>
        <w:rPr>
          <w:rtl w:val="true"/>
        </w:rPr>
        <w:t>ומרתיע</w:t>
      </w:r>
      <w:r>
        <w:rPr>
          <w:rFonts w:cs="Times New Roman"/>
          <w:rtl w:val="true"/>
        </w:rPr>
        <w:t xml:space="preserve"> </w:t>
      </w:r>
      <w:r>
        <w:rPr>
          <w:rtl w:val="true"/>
        </w:rPr>
        <w:t>מבחינתו</w:t>
      </w:r>
      <w:r>
        <w:rPr>
          <w:rtl w:val="true"/>
        </w:rPr>
        <w:t xml:space="preserve">. </w:t>
      </w:r>
      <w:r>
        <w:rPr>
          <w:rtl w:val="true"/>
        </w:rPr>
        <w:t>משפחתו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צפויה</w:t>
      </w:r>
      <w:r>
        <w:rPr>
          <w:rFonts w:cs="Times New Roman"/>
          <w:rtl w:val="true"/>
        </w:rPr>
        <w:t xml:space="preserve"> </w:t>
      </w:r>
      <w:r>
        <w:rPr>
          <w:rtl w:val="true"/>
        </w:rPr>
        <w:t>להיפגע</w:t>
      </w:r>
      <w:r>
        <w:rPr>
          <w:rFonts w:cs="Times New Roman"/>
          <w:rtl w:val="true"/>
        </w:rPr>
        <w:t xml:space="preserve"> </w:t>
      </w:r>
      <w:r>
        <w:rPr>
          <w:rtl w:val="true"/>
        </w:rPr>
        <w:t>כתוצאה</w:t>
      </w:r>
      <w:r>
        <w:rPr>
          <w:rFonts w:cs="Times New Roman"/>
          <w:rtl w:val="true"/>
        </w:rPr>
        <w:t xml:space="preserve"> </w:t>
      </w:r>
      <w:r>
        <w:rPr>
          <w:rtl w:val="true"/>
        </w:rPr>
        <w:t>משליחתו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לבית</w:t>
      </w:r>
      <w:r>
        <w:rPr>
          <w:rFonts w:cs="Times New Roman"/>
          <w:rtl w:val="true"/>
        </w:rPr>
        <w:t xml:space="preserve"> </w:t>
      </w:r>
      <w:r>
        <w:rPr>
          <w:rtl w:val="true"/>
        </w:rPr>
        <w:t>הכלא</w:t>
      </w:r>
      <w:r>
        <w:rPr>
          <w:rFonts w:cs="Times New Roman"/>
          <w:rtl w:val="true"/>
        </w:rPr>
        <w:t xml:space="preserve"> </w:t>
      </w:r>
      <w:r>
        <w:rPr>
          <w:rtl w:val="true"/>
        </w:rPr>
        <w:t>כיוון</w:t>
      </w:r>
      <w:r>
        <w:rPr>
          <w:rFonts w:cs="Times New Roman"/>
          <w:rtl w:val="true"/>
        </w:rPr>
        <w:t xml:space="preserve"> </w:t>
      </w:r>
      <w:r>
        <w:rPr>
          <w:rtl w:val="true"/>
        </w:rPr>
        <w:t>שהנאשם</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שדואג</w:t>
      </w:r>
      <w:r>
        <w:rPr>
          <w:rFonts w:cs="Times New Roman"/>
          <w:rtl w:val="true"/>
        </w:rPr>
        <w:t xml:space="preserve"> </w:t>
      </w:r>
      <w:r>
        <w:rPr>
          <w:rtl w:val="true"/>
        </w:rPr>
        <w:t>לפרנסת</w:t>
      </w:r>
      <w:r>
        <w:rPr>
          <w:rFonts w:cs="Times New Roman"/>
          <w:rtl w:val="true"/>
        </w:rPr>
        <w:t xml:space="preserve"> </w:t>
      </w:r>
      <w:r>
        <w:rPr>
          <w:rtl w:val="true"/>
        </w:rPr>
        <w:t>בני</w:t>
      </w:r>
      <w:r>
        <w:rPr>
          <w:rFonts w:cs="Times New Roman"/>
          <w:rtl w:val="true"/>
        </w:rPr>
        <w:t xml:space="preserve"> </w:t>
      </w:r>
      <w:r>
        <w:rPr>
          <w:rtl w:val="true"/>
        </w:rPr>
        <w:t>משפחתו</w:t>
      </w:r>
      <w:r>
        <w:rPr>
          <w:rFonts w:cs="Times New Roman"/>
          <w:rtl w:val="true"/>
        </w:rPr>
        <w:t xml:space="preserve"> </w:t>
      </w:r>
      <w:r>
        <w:rPr>
          <w:rtl w:val="true"/>
        </w:rPr>
        <w:t>הגרעינית</w:t>
      </w:r>
      <w:r>
        <w:rPr>
          <w:rtl w:val="true"/>
        </w:rPr>
        <w:t xml:space="preserve">, </w:t>
      </w:r>
      <w:r>
        <w:rPr>
          <w:rtl w:val="true"/>
        </w:rPr>
        <w:t>בהינתן</w:t>
      </w:r>
      <w:r>
        <w:rPr>
          <w:rFonts w:cs="Times New Roman"/>
          <w:rtl w:val="true"/>
        </w:rPr>
        <w:t xml:space="preserve"> </w:t>
      </w:r>
      <w:r>
        <w:rPr>
          <w:rtl w:val="true"/>
        </w:rPr>
        <w:t>העובדה</w:t>
      </w:r>
      <w:r>
        <w:rPr>
          <w:rFonts w:cs="Times New Roman"/>
          <w:rtl w:val="true"/>
        </w:rPr>
        <w:t xml:space="preserve"> </w:t>
      </w:r>
      <w:r>
        <w:rPr>
          <w:rtl w:val="true"/>
        </w:rPr>
        <w:t>שאשתו</w:t>
      </w:r>
      <w:r>
        <w:rPr>
          <w:rFonts w:cs="Times New Roman"/>
          <w:rtl w:val="true"/>
        </w:rPr>
        <w:t xml:space="preserve"> </w:t>
      </w:r>
      <w:r>
        <w:rPr>
          <w:rtl w:val="true"/>
        </w:rPr>
        <w:t>איננה</w:t>
      </w:r>
      <w:r>
        <w:rPr>
          <w:rFonts w:cs="Times New Roman"/>
          <w:rtl w:val="true"/>
        </w:rPr>
        <w:t xml:space="preserve"> </w:t>
      </w:r>
      <w:r>
        <w:rPr>
          <w:rtl w:val="true"/>
        </w:rPr>
        <w:t>עובדת</w:t>
      </w:r>
      <w:r>
        <w:rPr>
          <w:rtl w:val="true"/>
        </w:rPr>
        <w:t xml:space="preserve">, </w:t>
      </w:r>
      <w:r>
        <w:rPr>
          <w:rtl w:val="true"/>
        </w:rPr>
        <w:t>וככל</w:t>
      </w:r>
      <w:r>
        <w:rPr>
          <w:rFonts w:cs="Times New Roman"/>
          <w:rtl w:val="true"/>
        </w:rPr>
        <w:t xml:space="preserve"> </w:t>
      </w:r>
      <w:r>
        <w:rPr>
          <w:rtl w:val="true"/>
        </w:rPr>
        <w:t>הנראה</w:t>
      </w:r>
      <w:r>
        <w:rPr>
          <w:rFonts w:cs="Times New Roman"/>
          <w:rtl w:val="true"/>
        </w:rPr>
        <w:t xml:space="preserve"> </w:t>
      </w:r>
      <w:r>
        <w:rPr>
          <w:rtl w:val="true"/>
        </w:rPr>
        <w:t>הוא</w:t>
      </w:r>
      <w:r>
        <w:rPr>
          <w:rFonts w:cs="Times New Roman"/>
          <w:rtl w:val="true"/>
        </w:rPr>
        <w:t xml:space="preserve"> </w:t>
      </w:r>
      <w:r>
        <w:rPr>
          <w:rtl w:val="true"/>
        </w:rPr>
        <w:t>גם</w:t>
      </w:r>
      <w:r>
        <w:rPr>
          <w:rFonts w:cs="Times New Roman"/>
          <w:rtl w:val="true"/>
        </w:rPr>
        <w:t xml:space="preserve"> </w:t>
      </w:r>
      <w:r>
        <w:rPr>
          <w:rtl w:val="true"/>
        </w:rPr>
        <w:t>מסייע</w:t>
      </w:r>
      <w:r>
        <w:rPr>
          <w:rFonts w:cs="Times New Roman"/>
          <w:rtl w:val="true"/>
        </w:rPr>
        <w:t xml:space="preserve"> </w:t>
      </w:r>
      <w:r>
        <w:rPr>
          <w:rtl w:val="true"/>
        </w:rPr>
        <w:t>למשפחת</w:t>
      </w:r>
      <w:r>
        <w:rPr>
          <w:rFonts w:cs="Times New Roman"/>
          <w:rtl w:val="true"/>
        </w:rPr>
        <w:t xml:space="preserve"> </w:t>
      </w:r>
      <w:r>
        <w:rPr>
          <w:rtl w:val="true"/>
        </w:rPr>
        <w:t>המוצא</w:t>
      </w:r>
      <w:r>
        <w:rPr>
          <w:rFonts w:cs="Times New Roman"/>
          <w:rtl w:val="true"/>
        </w:rPr>
        <w:t xml:space="preserve"> </w:t>
      </w:r>
      <w:r>
        <w:rPr>
          <w:rtl w:val="true"/>
        </w:rPr>
        <w:t>שלו</w:t>
      </w:r>
      <w:r>
        <w:rPr>
          <w:rFonts w:cs="Times New Roman"/>
          <w:rtl w:val="true"/>
        </w:rPr>
        <w:t xml:space="preserve"> </w:t>
      </w:r>
      <w:r>
        <w:rPr>
          <w:rtl w:val="true"/>
        </w:rPr>
        <w:t>בהינתן</w:t>
      </w:r>
      <w:r>
        <w:rPr>
          <w:rFonts w:cs="Times New Roman"/>
          <w:rtl w:val="true"/>
        </w:rPr>
        <w:t xml:space="preserve"> </w:t>
      </w:r>
      <w:r>
        <w:rPr>
          <w:rtl w:val="true"/>
        </w:rPr>
        <w:t>העובדה</w:t>
      </w:r>
      <w:r>
        <w:rPr>
          <w:rFonts w:cs="Times New Roman"/>
          <w:rtl w:val="true"/>
        </w:rPr>
        <w:t xml:space="preserve"> </w:t>
      </w:r>
      <w:r>
        <w:rPr>
          <w:rtl w:val="true"/>
        </w:rPr>
        <w:t>שאביו</w:t>
      </w:r>
      <w:r>
        <w:rPr>
          <w:rFonts w:cs="Times New Roman"/>
          <w:rtl w:val="true"/>
        </w:rPr>
        <w:t xml:space="preserve"> </w:t>
      </w:r>
      <w:r>
        <w:rPr>
          <w:rtl w:val="true"/>
        </w:rPr>
        <w:t>איננו</w:t>
      </w:r>
      <w:r>
        <w:rPr>
          <w:rFonts w:cs="Times New Roman"/>
          <w:rtl w:val="true"/>
        </w:rPr>
        <w:t xml:space="preserve"> </w:t>
      </w:r>
      <w:r>
        <w:rPr>
          <w:rtl w:val="true"/>
        </w:rPr>
        <w:t>עובד</w:t>
      </w:r>
      <w:r>
        <w:rPr>
          <w:rFonts w:cs="Times New Roman"/>
          <w:rtl w:val="true"/>
        </w:rPr>
        <w:t xml:space="preserve"> </w:t>
      </w:r>
      <w:r>
        <w:rPr>
          <w:rtl w:val="true"/>
        </w:rPr>
        <w:t>ושאמו</w:t>
      </w:r>
      <w:r>
        <w:rPr>
          <w:rFonts w:cs="Times New Roman"/>
          <w:rtl w:val="true"/>
        </w:rPr>
        <w:t xml:space="preserve"> </w:t>
      </w:r>
      <w:r>
        <w:rPr>
          <w:rtl w:val="true"/>
        </w:rPr>
        <w:t>היא</w:t>
      </w:r>
      <w:r>
        <w:rPr>
          <w:rFonts w:cs="Times New Roman"/>
          <w:rtl w:val="true"/>
        </w:rPr>
        <w:t xml:space="preserve"> </w:t>
      </w:r>
      <w:r>
        <w:rPr>
          <w:rtl w:val="true"/>
        </w:rPr>
        <w:t>עקרת</w:t>
      </w:r>
      <w:r>
        <w:rPr>
          <w:rFonts w:cs="Times New Roman"/>
          <w:rtl w:val="true"/>
        </w:rPr>
        <w:t xml:space="preserve"> </w:t>
      </w:r>
      <w:r>
        <w:rPr>
          <w:rtl w:val="true"/>
        </w:rPr>
        <w:t>בית</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אחים</w:t>
      </w:r>
      <w:r>
        <w:rPr>
          <w:rFonts w:cs="Times New Roman"/>
          <w:rtl w:val="true"/>
        </w:rPr>
        <w:t xml:space="preserve"> </w:t>
      </w:r>
      <w:r>
        <w:rPr>
          <w:rtl w:val="true"/>
        </w:rPr>
        <w:t>נוספים</w:t>
      </w:r>
      <w:r>
        <w:rPr>
          <w:rFonts w:cs="Times New Roman"/>
          <w:rtl w:val="true"/>
        </w:rPr>
        <w:t xml:space="preserve"> </w:t>
      </w:r>
      <w:r>
        <w:rPr>
          <w:rtl w:val="true"/>
        </w:rPr>
        <w:t>בגירים</w:t>
      </w:r>
      <w:r>
        <w:rPr>
          <w:rFonts w:cs="Times New Roman"/>
          <w:rtl w:val="true"/>
        </w:rPr>
        <w:t xml:space="preserve"> </w:t>
      </w:r>
      <w:r>
        <w:rPr>
          <w:rtl w:val="true"/>
        </w:rPr>
        <w:t>במשפחה</w:t>
      </w:r>
      <w:r>
        <w:rPr>
          <w:rtl w:val="true"/>
        </w:rPr>
        <w:t>.</w:t>
      </w:r>
    </w:p>
    <w:p>
      <w:pPr>
        <w:pStyle w:val="Normal"/>
        <w:spacing w:lineRule="auto" w:line="360"/>
        <w:ind w:start="720" w:end="0"/>
        <w:jc w:val="both"/>
        <w:rPr/>
      </w:pPr>
      <w:r>
        <w:rPr>
          <w:rtl w:val="true"/>
        </w:rPr>
        <w:t>הנאשם</w:t>
      </w:r>
      <w:r>
        <w:rPr>
          <w:rFonts w:cs="Times New Roman"/>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הביע</w:t>
      </w:r>
      <w:r>
        <w:rPr>
          <w:rFonts w:cs="Times New Roman"/>
          <w:rtl w:val="true"/>
        </w:rPr>
        <w:t xml:space="preserve"> </w:t>
      </w:r>
      <w:r>
        <w:rPr>
          <w:rtl w:val="true"/>
        </w:rPr>
        <w:t>ספק</w:t>
      </w:r>
      <w:r>
        <w:rPr>
          <w:rFonts w:cs="Times New Roman"/>
          <w:rtl w:val="true"/>
        </w:rPr>
        <w:t xml:space="preserve"> </w:t>
      </w:r>
      <w:r>
        <w:rPr>
          <w:rtl w:val="true"/>
        </w:rPr>
        <w:t>מסוים</w:t>
      </w:r>
      <w:r>
        <w:rPr>
          <w:rFonts w:cs="Times New Roman"/>
          <w:rtl w:val="true"/>
        </w:rPr>
        <w:t xml:space="preserve"> </w:t>
      </w:r>
      <w:r>
        <w:rPr>
          <w:rtl w:val="true"/>
        </w:rPr>
        <w:t>האם</w:t>
      </w:r>
      <w:r>
        <w:rPr>
          <w:rFonts w:cs="Times New Roman"/>
          <w:rtl w:val="true"/>
        </w:rPr>
        <w:t xml:space="preserve"> </w:t>
      </w:r>
      <w:r>
        <w:rPr>
          <w:rtl w:val="true"/>
        </w:rPr>
        <w:t>הוא</w:t>
      </w:r>
      <w:r>
        <w:rPr>
          <w:rFonts w:cs="Times New Roman"/>
          <w:rtl w:val="true"/>
        </w:rPr>
        <w:t xml:space="preserve"> </w:t>
      </w:r>
      <w:r>
        <w:rPr>
          <w:rtl w:val="true"/>
        </w:rPr>
        <w:t>הפנים</w:t>
      </w:r>
      <w:r>
        <w:rPr>
          <w:rFonts w:cs="Times New Roman"/>
          <w:rtl w:val="true"/>
        </w:rPr>
        <w:t xml:space="preserve"> </w:t>
      </w:r>
      <w:r>
        <w:rPr>
          <w:rtl w:val="true"/>
        </w:rPr>
        <w:t>עד</w:t>
      </w:r>
      <w:r>
        <w:rPr>
          <w:rFonts w:cs="Times New Roman"/>
          <w:rtl w:val="true"/>
        </w:rPr>
        <w:t xml:space="preserve"> </w:t>
      </w:r>
      <w:r>
        <w:rPr>
          <w:rtl w:val="true"/>
        </w:rPr>
        <w:t>תום</w:t>
      </w:r>
      <w:r>
        <w:rPr>
          <w:rFonts w:cs="Times New Roman"/>
          <w:rtl w:val="true"/>
        </w:rPr>
        <w:t xml:space="preserve"> </w:t>
      </w:r>
      <w:r>
        <w:rPr>
          <w:rtl w:val="true"/>
        </w:rPr>
        <w:t>את</w:t>
      </w:r>
      <w:r>
        <w:rPr>
          <w:rFonts w:cs="Times New Roman"/>
          <w:rtl w:val="true"/>
        </w:rPr>
        <w:t xml:space="preserve"> </w:t>
      </w:r>
      <w:r>
        <w:rPr>
          <w:rtl w:val="true"/>
        </w:rPr>
        <w:t>עומק</w:t>
      </w:r>
      <w:r>
        <w:rPr>
          <w:rFonts w:cs="Times New Roman"/>
          <w:rtl w:val="true"/>
        </w:rPr>
        <w:t xml:space="preserve"> </w:t>
      </w:r>
      <w:r>
        <w:rPr>
          <w:rtl w:val="true"/>
        </w:rPr>
        <w:t>משמעות</w:t>
      </w:r>
      <w:r>
        <w:rPr>
          <w:rFonts w:cs="Times New Roman"/>
          <w:rtl w:val="true"/>
        </w:rPr>
        <w:t xml:space="preserve"> </w:t>
      </w:r>
      <w:r>
        <w:rPr>
          <w:rtl w:val="true"/>
        </w:rPr>
        <w:t>מעשיו</w:t>
      </w:r>
      <w:r>
        <w:rPr>
          <w:rtl w:val="true"/>
        </w:rPr>
        <w:t xml:space="preserve">. </w:t>
      </w:r>
      <w:r>
        <w:rPr>
          <w:rtl w:val="true"/>
        </w:rPr>
        <w:t>נזכיר</w:t>
      </w:r>
      <w:r>
        <w:rPr>
          <w:rFonts w:cs="Times New Roman"/>
          <w:rtl w:val="true"/>
        </w:rPr>
        <w:t xml:space="preserve"> </w:t>
      </w:r>
      <w:r>
        <w:rPr>
          <w:rtl w:val="true"/>
        </w:rPr>
        <w:t>בהקשר</w:t>
      </w:r>
      <w:r>
        <w:rPr>
          <w:rFonts w:cs="Times New Roman"/>
          <w:rtl w:val="true"/>
        </w:rPr>
        <w:t xml:space="preserve"> </w:t>
      </w:r>
      <w:r>
        <w:rPr>
          <w:rtl w:val="true"/>
        </w:rPr>
        <w:t>זה</w:t>
      </w:r>
      <w:r>
        <w:rPr>
          <w:rFonts w:cs="Times New Roman"/>
          <w:rtl w:val="true"/>
        </w:rPr>
        <w:t xml:space="preserve"> </w:t>
      </w:r>
      <w:r>
        <w:rPr>
          <w:rtl w:val="true"/>
        </w:rPr>
        <w:t>כי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התרשם</w:t>
      </w:r>
      <w:r>
        <w:rPr>
          <w:rFonts w:cs="Times New Roman"/>
          <w:rtl w:val="true"/>
        </w:rPr>
        <w:t xml:space="preserve"> </w:t>
      </w:r>
      <w:r>
        <w:rPr>
          <w:rtl w:val="true"/>
        </w:rPr>
        <w:t>מקיומם</w:t>
      </w:r>
      <w:r>
        <w:rPr>
          <w:rFonts w:cs="Times New Roman"/>
          <w:rtl w:val="true"/>
        </w:rPr>
        <w:t xml:space="preserve"> </w:t>
      </w:r>
      <w:r>
        <w:rPr>
          <w:rtl w:val="true"/>
        </w:rPr>
        <w:t>של</w:t>
      </w:r>
      <w:r>
        <w:rPr>
          <w:rFonts w:cs="Times New Roman"/>
          <w:rtl w:val="true"/>
        </w:rPr>
        <w:t xml:space="preserve"> </w:t>
      </w:r>
      <w:r>
        <w:rPr>
          <w:rtl w:val="true"/>
        </w:rPr>
        <w:t>גורמי</w:t>
      </w:r>
      <w:r>
        <w:rPr>
          <w:rFonts w:cs="Times New Roman"/>
          <w:rtl w:val="true"/>
        </w:rPr>
        <w:t xml:space="preserve"> </w:t>
      </w:r>
      <w:r>
        <w:rPr>
          <w:rtl w:val="true"/>
        </w:rPr>
        <w:t>סיכוי</w:t>
      </w:r>
      <w:r>
        <w:rPr>
          <w:rFonts w:cs="Times New Roman"/>
          <w:rtl w:val="true"/>
        </w:rPr>
        <w:t xml:space="preserve"> </w:t>
      </w:r>
      <w:r>
        <w:rPr>
          <w:rtl w:val="true"/>
        </w:rPr>
        <w:t>רבים</w:t>
      </w:r>
      <w:r>
        <w:rPr>
          <w:rFonts w:cs="Times New Roman"/>
          <w:rtl w:val="true"/>
        </w:rPr>
        <w:t xml:space="preserve"> </w:t>
      </w:r>
      <w:r>
        <w:rPr>
          <w:rtl w:val="true"/>
        </w:rPr>
        <w:t>לכך</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נוספת</w:t>
      </w:r>
      <w:r>
        <w:rPr>
          <w:rtl w:val="true"/>
        </w:rPr>
        <w:t xml:space="preserve">. </w:t>
      </w:r>
      <w:r>
        <w:rPr>
          <w:rtl w:val="true"/>
        </w:rPr>
        <w:t>כאמור</w:t>
      </w:r>
      <w:r>
        <w:rPr>
          <w:rFonts w:cs="Times New Roman"/>
          <w:rtl w:val="true"/>
        </w:rPr>
        <w:t xml:space="preserve"> </w:t>
      </w:r>
      <w:r>
        <w:rPr>
          <w:rtl w:val="true"/>
        </w:rPr>
        <w:t>לעיל</w:t>
      </w:r>
      <w:r>
        <w:rPr>
          <w:rFonts w:cs="Times New Roman"/>
          <w:rtl w:val="true"/>
        </w:rPr>
        <w:t xml:space="preserve"> </w:t>
      </w:r>
      <w:r>
        <w:rPr>
          <w:rtl w:val="true"/>
        </w:rPr>
        <w:t>הנאשם</w:t>
      </w:r>
      <w:r>
        <w:rPr>
          <w:rFonts w:cs="Times New Roman"/>
          <w:rtl w:val="true"/>
        </w:rPr>
        <w:t xml:space="preserve"> </w:t>
      </w:r>
      <w:r>
        <w:rPr>
          <w:rtl w:val="true"/>
        </w:rPr>
        <w:t>ניהל</w:t>
      </w:r>
      <w:r>
        <w:rPr>
          <w:rFonts w:cs="Times New Roman"/>
          <w:rtl w:val="true"/>
        </w:rPr>
        <w:t xml:space="preserve"> </w:t>
      </w:r>
      <w:r>
        <w:rPr>
          <w:rtl w:val="true"/>
        </w:rPr>
        <w:t>את</w:t>
      </w:r>
      <w:r>
        <w:rPr>
          <w:rFonts w:cs="Times New Roman"/>
          <w:rtl w:val="true"/>
        </w:rPr>
        <w:t xml:space="preserve"> </w:t>
      </w:r>
      <w:r>
        <w:rPr>
          <w:rtl w:val="true"/>
        </w:rPr>
        <w:t>משפטו</w:t>
      </w:r>
      <w:r>
        <w:rPr>
          <w:rFonts w:cs="Times New Roman"/>
          <w:rtl w:val="true"/>
        </w:rPr>
        <w:t xml:space="preserve"> </w:t>
      </w:r>
      <w:r>
        <w:rPr>
          <w:rtl w:val="true"/>
        </w:rPr>
        <w:t>עד</w:t>
      </w:r>
      <w:r>
        <w:rPr>
          <w:rFonts w:cs="Times New Roman"/>
          <w:rtl w:val="true"/>
        </w:rPr>
        <w:t xml:space="preserve"> </w:t>
      </w:r>
      <w:r>
        <w:rPr>
          <w:rtl w:val="true"/>
        </w:rPr>
        <w:t>תום</w:t>
      </w:r>
      <w:r>
        <w:rPr>
          <w:rtl w:val="true"/>
        </w:rPr>
        <w:t xml:space="preserve">. </w:t>
      </w:r>
      <w:r>
        <w:rPr>
          <w:rtl w:val="true"/>
        </w:rPr>
        <w:t>עניין</w:t>
      </w:r>
      <w:r>
        <w:rPr>
          <w:rFonts w:cs="Times New Roman"/>
          <w:rtl w:val="true"/>
        </w:rPr>
        <w:t xml:space="preserve"> </w:t>
      </w:r>
      <w:r>
        <w:rPr>
          <w:rtl w:val="true"/>
        </w:rPr>
        <w:t>זה</w:t>
      </w:r>
      <w:r>
        <w:rPr>
          <w:rFonts w:cs="Times New Roman"/>
          <w:rtl w:val="true"/>
        </w:rPr>
        <w:t xml:space="preserve"> </w:t>
      </w:r>
      <w:r>
        <w:rPr>
          <w:rtl w:val="true"/>
        </w:rPr>
        <w:t>לא</w:t>
      </w:r>
      <w:r>
        <w:rPr>
          <w:rFonts w:cs="Times New Roman"/>
          <w:rtl w:val="true"/>
        </w:rPr>
        <w:t xml:space="preserve"> </w:t>
      </w:r>
      <w:r>
        <w:rPr>
          <w:rtl w:val="true"/>
        </w:rPr>
        <w:t>ייזקף</w:t>
      </w:r>
      <w:r>
        <w:rPr>
          <w:rFonts w:cs="Times New Roman"/>
          <w:rtl w:val="true"/>
        </w:rPr>
        <w:t xml:space="preserve"> </w:t>
      </w:r>
      <w:r>
        <w:rPr>
          <w:rtl w:val="true"/>
        </w:rPr>
        <w:t>לחובתו</w:t>
      </w:r>
      <w:r>
        <w:rPr>
          <w:rFonts w:cs="Times New Roman"/>
          <w:rtl w:val="true"/>
        </w:rPr>
        <w:t xml:space="preserve"> </w:t>
      </w:r>
      <w:r>
        <w:rPr>
          <w:rtl w:val="true"/>
        </w:rPr>
        <w:t>כמובן</w:t>
      </w:r>
      <w:r>
        <w:rPr>
          <w:rtl w:val="true"/>
        </w:rPr>
        <w:t xml:space="preserve">, </w:t>
      </w:r>
      <w:r>
        <w:rPr>
          <w:rtl w:val="true"/>
        </w:rPr>
        <w:t>אך</w:t>
      </w:r>
      <w:r>
        <w:rPr>
          <w:rFonts w:cs="Times New Roman"/>
          <w:rtl w:val="true"/>
        </w:rPr>
        <w:t xml:space="preserve"> </w:t>
      </w:r>
      <w:r>
        <w:rPr>
          <w:rtl w:val="true"/>
        </w:rPr>
        <w:t>הוא</w:t>
      </w:r>
      <w:r>
        <w:rPr>
          <w:rFonts w:cs="Times New Roman"/>
          <w:rtl w:val="true"/>
        </w:rPr>
        <w:t xml:space="preserve"> </w:t>
      </w:r>
      <w:r>
        <w:rPr>
          <w:rtl w:val="true"/>
        </w:rPr>
        <w:t>גם</w:t>
      </w:r>
      <w:r>
        <w:rPr>
          <w:rFonts w:cs="Times New Roman"/>
          <w:rtl w:val="true"/>
        </w:rPr>
        <w:t xml:space="preserve"> </w:t>
      </w:r>
      <w:r>
        <w:rPr>
          <w:rtl w:val="true"/>
        </w:rPr>
        <w:t>לא</w:t>
      </w:r>
      <w:r>
        <w:rPr>
          <w:rFonts w:cs="Times New Roman"/>
          <w:rtl w:val="true"/>
        </w:rPr>
        <w:t xml:space="preserve"> </w:t>
      </w:r>
      <w:r>
        <w:rPr>
          <w:rtl w:val="true"/>
        </w:rPr>
        <w:t>יכול</w:t>
      </w:r>
      <w:r>
        <w:rPr>
          <w:rFonts w:cs="Times New Roman"/>
          <w:rtl w:val="true"/>
        </w:rPr>
        <w:t xml:space="preserve"> </w:t>
      </w:r>
      <w:r>
        <w:rPr>
          <w:rtl w:val="true"/>
        </w:rPr>
        <w:t>ליהנות</w:t>
      </w:r>
      <w:r>
        <w:rPr>
          <w:rFonts w:cs="Times New Roman"/>
          <w:rtl w:val="true"/>
        </w:rPr>
        <w:t xml:space="preserve"> </w:t>
      </w:r>
      <w:r>
        <w:rPr>
          <w:rtl w:val="true"/>
        </w:rPr>
        <w:t>מהקלה</w:t>
      </w:r>
      <w:r>
        <w:rPr>
          <w:rFonts w:cs="Times New Roman"/>
          <w:rtl w:val="true"/>
        </w:rPr>
        <w:t xml:space="preserve"> </w:t>
      </w:r>
      <w:r>
        <w:rPr>
          <w:rtl w:val="true"/>
        </w:rPr>
        <w:t>בעונש</w:t>
      </w:r>
      <w:r>
        <w:rPr>
          <w:rFonts w:cs="Times New Roman"/>
          <w:rtl w:val="true"/>
        </w:rPr>
        <w:t xml:space="preserve"> </w:t>
      </w:r>
      <w:r>
        <w:rPr>
          <w:rtl w:val="true"/>
        </w:rPr>
        <w:t>כפי</w:t>
      </w:r>
      <w:r>
        <w:rPr>
          <w:rFonts w:cs="Times New Roman"/>
          <w:rtl w:val="true"/>
        </w:rPr>
        <w:t xml:space="preserve"> </w:t>
      </w:r>
      <w:r>
        <w:rPr>
          <w:rtl w:val="true"/>
        </w:rPr>
        <w:t>שנהוג</w:t>
      </w:r>
      <w:r>
        <w:rPr>
          <w:rFonts w:cs="Times New Roman"/>
          <w:rtl w:val="true"/>
        </w:rPr>
        <w:t xml:space="preserve"> </w:t>
      </w:r>
      <w:r>
        <w:rPr>
          <w:rtl w:val="true"/>
        </w:rPr>
        <w:t>לגבי</w:t>
      </w:r>
      <w:r>
        <w:rPr>
          <w:rFonts w:cs="Times New Roman"/>
          <w:rtl w:val="true"/>
        </w:rPr>
        <w:t xml:space="preserve"> </w:t>
      </w:r>
      <w:r>
        <w:rPr>
          <w:rtl w:val="true"/>
        </w:rPr>
        <w:t>מי</w:t>
      </w:r>
      <w:r>
        <w:rPr>
          <w:rFonts w:cs="Times New Roman"/>
          <w:rtl w:val="true"/>
        </w:rPr>
        <w:t xml:space="preserve"> </w:t>
      </w:r>
      <w:r>
        <w:rPr>
          <w:rtl w:val="true"/>
        </w:rPr>
        <w:t>שהודו</w:t>
      </w:r>
      <w:r>
        <w:rPr>
          <w:rFonts w:cs="Times New Roman"/>
          <w:rtl w:val="true"/>
        </w:rPr>
        <w:t xml:space="preserve"> </w:t>
      </w:r>
      <w:r>
        <w:rPr>
          <w:rtl w:val="true"/>
        </w:rPr>
        <w:t>במעשים</w:t>
      </w:r>
      <w:r>
        <w:rPr>
          <w:rFonts w:cs="Times New Roman"/>
          <w:rtl w:val="true"/>
        </w:rPr>
        <w:t xml:space="preserve"> </w:t>
      </w:r>
      <w:r>
        <w:rPr>
          <w:rtl w:val="true"/>
        </w:rPr>
        <w:t>המיוחסים</w:t>
      </w:r>
      <w:r>
        <w:rPr>
          <w:rFonts w:cs="Times New Roman"/>
          <w:rtl w:val="true"/>
        </w:rPr>
        <w:t xml:space="preserve"> </w:t>
      </w:r>
      <w:r>
        <w:rPr>
          <w:rtl w:val="true"/>
        </w:rPr>
        <w:t>להם</w:t>
      </w:r>
      <w:r>
        <w:rPr>
          <w:rtl w:val="true"/>
        </w:rPr>
        <w:t>.</w:t>
      </w:r>
    </w:p>
    <w:p>
      <w:pPr>
        <w:pStyle w:val="Normal"/>
        <w:spacing w:lineRule="auto" w:line="360"/>
        <w:ind w:start="720" w:end="0"/>
        <w:jc w:val="both"/>
        <w:rPr/>
      </w:pP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משמעותי</w:t>
      </w:r>
      <w:r>
        <w:rPr>
          <w:rFonts w:cs="Times New Roman"/>
          <w:rtl w:val="true"/>
        </w:rPr>
        <w:t xml:space="preserve"> </w:t>
      </w:r>
      <w:r>
        <w:rPr>
          <w:rtl w:val="true"/>
        </w:rPr>
        <w:t>לעובדה</w:t>
      </w:r>
      <w:r>
        <w:rPr>
          <w:rFonts w:cs="Times New Roman"/>
          <w:rtl w:val="true"/>
        </w:rPr>
        <w:t xml:space="preserve"> </w:t>
      </w:r>
      <w:r>
        <w:rPr>
          <w:rtl w:val="true"/>
        </w:rPr>
        <w:t>שעד</w:t>
      </w:r>
      <w:r>
        <w:rPr>
          <w:rFonts w:cs="Times New Roman"/>
          <w:rtl w:val="true"/>
        </w:rPr>
        <w:t xml:space="preserve"> </w:t>
      </w:r>
      <w:r>
        <w:rPr>
          <w:rtl w:val="true"/>
        </w:rPr>
        <w:t>כה</w:t>
      </w:r>
      <w:r>
        <w:rPr>
          <w:rFonts w:cs="Times New Roman"/>
          <w:rtl w:val="true"/>
        </w:rPr>
        <w:t xml:space="preserve"> </w:t>
      </w:r>
      <w:r>
        <w:rPr>
          <w:rtl w:val="true"/>
        </w:rPr>
        <w:t>ניהל</w:t>
      </w:r>
      <w:r>
        <w:rPr>
          <w:rFonts w:cs="Times New Roman"/>
          <w:rtl w:val="true"/>
        </w:rPr>
        <w:t xml:space="preserve"> </w:t>
      </w:r>
      <w:r>
        <w:rPr>
          <w:rtl w:val="true"/>
        </w:rPr>
        <w:t>הנאשם</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Fonts w:cs="Times New Roman"/>
          <w:rtl w:val="true"/>
        </w:rPr>
        <w:t xml:space="preserve"> </w:t>
      </w:r>
      <w:r>
        <w:rPr>
          <w:rtl w:val="true"/>
        </w:rPr>
        <w:t>לחלוטין</w:t>
      </w:r>
      <w:r>
        <w:rPr>
          <w:rFonts w:cs="Times New Roman"/>
          <w:rtl w:val="true"/>
        </w:rPr>
        <w:t xml:space="preserve"> </w:t>
      </w:r>
      <w:r>
        <w:rPr>
          <w:rtl w:val="true"/>
        </w:rPr>
        <w:t>ושעברו</w:t>
      </w:r>
      <w:r>
        <w:rPr>
          <w:rFonts w:cs="Times New Roman"/>
          <w:rtl w:val="true"/>
        </w:rPr>
        <w:t xml:space="preserve"> </w:t>
      </w:r>
      <w:r>
        <w:rPr>
          <w:rtl w:val="true"/>
        </w:rPr>
        <w:t>נקי</w:t>
      </w:r>
      <w:r>
        <w:rPr>
          <w:rFonts w:cs="Times New Roman"/>
          <w:rtl w:val="true"/>
        </w:rPr>
        <w:t xml:space="preserve"> </w:t>
      </w:r>
      <w:r>
        <w:rPr>
          <w:rtl w:val="true"/>
        </w:rPr>
        <w:t>לחלוטין</w:t>
      </w:r>
      <w:r>
        <w:rPr>
          <w:rtl w:val="true"/>
        </w:rPr>
        <w:t>.</w:t>
      </w:r>
    </w:p>
    <w:p>
      <w:pPr>
        <w:pStyle w:val="Normal"/>
        <w:spacing w:lineRule="auto" w:line="360"/>
        <w:ind w:start="720" w:end="0"/>
        <w:jc w:val="both"/>
        <w:rPr/>
      </w:pPr>
      <w:r>
        <w:rPr>
          <w:rtl w:val="true"/>
        </w:rPr>
        <w:t>כמו</w:t>
      </w:r>
      <w:r>
        <w:rPr>
          <w:rFonts w:cs="Times New Roman"/>
          <w:rtl w:val="true"/>
        </w:rPr>
        <w:t xml:space="preserve"> </w:t>
      </w:r>
      <w:r>
        <w:rPr>
          <w:rtl w:val="true"/>
        </w:rPr>
        <w:t>כן</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לפרק</w:t>
      </w:r>
      <w:r>
        <w:rPr>
          <w:rFonts w:cs="Times New Roman"/>
          <w:rtl w:val="true"/>
        </w:rPr>
        <w:t xml:space="preserve"> </w:t>
      </w:r>
      <w:r>
        <w:rPr>
          <w:rtl w:val="true"/>
        </w:rPr>
        <w:t>הזמן</w:t>
      </w:r>
      <w:r>
        <w:rPr>
          <w:rFonts w:cs="Times New Roman"/>
          <w:rtl w:val="true"/>
        </w:rPr>
        <w:t xml:space="preserve"> </w:t>
      </w:r>
      <w:r>
        <w:rPr>
          <w:rtl w:val="true"/>
        </w:rPr>
        <w:t>שחלף</w:t>
      </w:r>
      <w:r>
        <w:rPr>
          <w:rFonts w:cs="Times New Roman"/>
          <w:rtl w:val="true"/>
        </w:rPr>
        <w:t xml:space="preserve"> </w:t>
      </w:r>
      <w:r>
        <w:rPr>
          <w:rtl w:val="true"/>
        </w:rPr>
        <w:t>מאז</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אשר</w:t>
      </w:r>
      <w:r>
        <w:rPr>
          <w:rFonts w:cs="Times New Roman"/>
          <w:rtl w:val="true"/>
        </w:rPr>
        <w:t xml:space="preserve"> </w:t>
      </w:r>
      <w:r>
        <w:rPr>
          <w:rtl w:val="true"/>
        </w:rPr>
        <w:t>בוצעה</w:t>
      </w:r>
      <w:r>
        <w:rPr>
          <w:rFonts w:cs="Times New Roman"/>
          <w:rtl w:val="true"/>
        </w:rPr>
        <w:t xml:space="preserve"> </w:t>
      </w:r>
      <w:r>
        <w:rPr>
          <w:rtl w:val="true"/>
        </w:rPr>
        <w:t>בשנת</w:t>
      </w:r>
      <w:r>
        <w:rPr>
          <w:rFonts w:cs="Times New Roman"/>
          <w:rtl w:val="true"/>
        </w:rPr>
        <w:t xml:space="preserve"> </w:t>
      </w:r>
      <w:r>
        <w:rPr/>
        <w:t>2015</w:t>
      </w:r>
      <w:r>
        <w:rPr>
          <w:rtl w:val="true"/>
        </w:rPr>
        <w:t xml:space="preserve">. </w:t>
      </w:r>
      <w:r>
        <w:rPr>
          <w:rtl w:val="true"/>
        </w:rPr>
        <w:t>את</w:t>
      </w:r>
      <w:r>
        <w:rPr>
          <w:rFonts w:cs="Times New Roman"/>
          <w:rtl w:val="true"/>
        </w:rPr>
        <w:t xml:space="preserve"> </w:t>
      </w:r>
      <w:r>
        <w:rPr>
          <w:rtl w:val="true"/>
        </w:rPr>
        <w:t>התארכות</w:t>
      </w:r>
      <w:r>
        <w:rPr>
          <w:rFonts w:cs="Times New Roman"/>
          <w:rtl w:val="true"/>
        </w:rPr>
        <w:t xml:space="preserve"> </w:t>
      </w:r>
      <w:r>
        <w:rPr>
          <w:rtl w:val="true"/>
        </w:rPr>
        <w:t>ההליכים</w:t>
      </w:r>
      <w:r>
        <w:rPr>
          <w:rFonts w:cs="Times New Roman"/>
          <w:rtl w:val="true"/>
        </w:rPr>
        <w:t xml:space="preserve"> </w:t>
      </w:r>
      <w:r>
        <w:rPr>
          <w:rtl w:val="true"/>
        </w:rPr>
        <w:t>הפליליים</w:t>
      </w:r>
      <w:r>
        <w:rPr>
          <w:rFonts w:cs="Times New Roman"/>
          <w:rtl w:val="true"/>
        </w:rPr>
        <w:t xml:space="preserve"> </w:t>
      </w:r>
      <w:r>
        <w:rPr>
          <w:rtl w:val="true"/>
        </w:rPr>
        <w:t>יש</w:t>
      </w:r>
      <w:r>
        <w:rPr>
          <w:rFonts w:cs="Times New Roman"/>
          <w:rtl w:val="true"/>
        </w:rPr>
        <w:t xml:space="preserve"> </w:t>
      </w:r>
      <w:r>
        <w:rPr>
          <w:rtl w:val="true"/>
        </w:rPr>
        <w:t>לזקוף</w:t>
      </w:r>
      <w:r>
        <w:rPr>
          <w:rFonts w:cs="Times New Roman"/>
          <w:rtl w:val="true"/>
        </w:rPr>
        <w:t xml:space="preserve"> </w:t>
      </w:r>
      <w:r>
        <w:rPr>
          <w:rtl w:val="true"/>
        </w:rPr>
        <w:t>רק</w:t>
      </w:r>
      <w:r>
        <w:rPr>
          <w:rFonts w:cs="Times New Roman"/>
          <w:rtl w:val="true"/>
        </w:rPr>
        <w:t xml:space="preserve"> </w:t>
      </w:r>
      <w:r>
        <w:rPr>
          <w:rtl w:val="true"/>
        </w:rPr>
        <w:t>בחלקה</w:t>
      </w:r>
      <w:r>
        <w:rPr>
          <w:rFonts w:cs="Times New Roman"/>
          <w:rtl w:val="true"/>
        </w:rPr>
        <w:t xml:space="preserve"> </w:t>
      </w:r>
      <w:r>
        <w:rPr>
          <w:rtl w:val="true"/>
        </w:rPr>
        <w:t>הקטן</w:t>
      </w:r>
      <w:r>
        <w:rPr>
          <w:rFonts w:cs="Times New Roman"/>
          <w:rtl w:val="true"/>
        </w:rPr>
        <w:t xml:space="preserve"> </w:t>
      </w:r>
      <w:r>
        <w:rPr>
          <w:rtl w:val="true"/>
        </w:rPr>
        <w:t>לחובת</w:t>
      </w:r>
      <w:r>
        <w:rPr>
          <w:rFonts w:cs="Times New Roman"/>
          <w:rtl w:val="true"/>
        </w:rPr>
        <w:t xml:space="preserve"> </w:t>
      </w:r>
      <w:r>
        <w:rPr>
          <w:rtl w:val="true"/>
        </w:rPr>
        <w:t>הנאשם</w:t>
      </w:r>
      <w:r>
        <w:rPr>
          <w:rtl w:val="true"/>
        </w:rPr>
        <w:t xml:space="preserve">. </w:t>
      </w:r>
      <w:r>
        <w:rPr>
          <w:rtl w:val="true"/>
        </w:rPr>
        <w:t>יש</w:t>
      </w:r>
      <w:r>
        <w:rPr>
          <w:rFonts w:cs="Times New Roman"/>
          <w:rtl w:val="true"/>
        </w:rPr>
        <w:t xml:space="preserve"> </w:t>
      </w:r>
      <w:r>
        <w:rPr>
          <w:rtl w:val="true"/>
        </w:rPr>
        <w:t>לזקוף</w:t>
      </w:r>
      <w:r>
        <w:rPr>
          <w:rFonts w:cs="Times New Roman"/>
          <w:rtl w:val="true"/>
        </w:rPr>
        <w:t xml:space="preserve"> </w:t>
      </w:r>
      <w:r>
        <w:rPr>
          <w:rtl w:val="true"/>
        </w:rPr>
        <w:t>לחובתו</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שהתנהלו</w:t>
      </w:r>
      <w:r>
        <w:rPr>
          <w:rFonts w:cs="Times New Roman"/>
          <w:rtl w:val="true"/>
        </w:rPr>
        <w:t xml:space="preserve"> </w:t>
      </w:r>
      <w:r>
        <w:rPr>
          <w:rtl w:val="true"/>
        </w:rPr>
        <w:t>הליכים</w:t>
      </w:r>
      <w:r>
        <w:rPr>
          <w:rFonts w:cs="Times New Roman"/>
          <w:rtl w:val="true"/>
        </w:rPr>
        <w:t xml:space="preserve"> </w:t>
      </w:r>
      <w:r>
        <w:rPr>
          <w:rtl w:val="true"/>
        </w:rPr>
        <w:t>ארוכים</w:t>
      </w:r>
      <w:r>
        <w:rPr>
          <w:rFonts w:cs="Times New Roman"/>
          <w:rtl w:val="true"/>
        </w:rPr>
        <w:t xml:space="preserve"> </w:t>
      </w:r>
      <w:r>
        <w:rPr>
          <w:rtl w:val="true"/>
        </w:rPr>
        <w:t>יחסית</w:t>
      </w:r>
      <w:r>
        <w:rPr>
          <w:rFonts w:cs="Times New Roman"/>
          <w:rtl w:val="true"/>
        </w:rPr>
        <w:t xml:space="preserve"> </w:t>
      </w:r>
      <w:r>
        <w:rPr>
          <w:rtl w:val="true"/>
        </w:rPr>
        <w:t>בקשר</w:t>
      </w:r>
      <w:r>
        <w:rPr>
          <w:rFonts w:cs="Times New Roman"/>
          <w:rtl w:val="true"/>
        </w:rPr>
        <w:t xml:space="preserve"> </w:t>
      </w:r>
      <w:r>
        <w:rPr>
          <w:rtl w:val="true"/>
        </w:rPr>
        <w:t>עם</w:t>
      </w:r>
      <w:r>
        <w:rPr>
          <w:rFonts w:cs="Times New Roman"/>
          <w:rtl w:val="true"/>
        </w:rPr>
        <w:t xml:space="preserve"> </w:t>
      </w:r>
      <w:r>
        <w:rPr>
          <w:rtl w:val="true"/>
        </w:rPr>
        <w:t>טענות</w:t>
      </w:r>
      <w:r>
        <w:rPr>
          <w:rFonts w:cs="Times New Roman"/>
          <w:rtl w:val="true"/>
        </w:rPr>
        <w:t xml:space="preserve"> </w:t>
      </w:r>
      <w:r>
        <w:rPr>
          <w:rtl w:val="true"/>
        </w:rPr>
        <w:t>הזוטא</w:t>
      </w:r>
      <w:r>
        <w:rPr>
          <w:rFonts w:cs="Times New Roman"/>
          <w:rtl w:val="true"/>
        </w:rPr>
        <w:t xml:space="preserve"> </w:t>
      </w:r>
      <w:r>
        <w:rPr>
          <w:rtl w:val="true"/>
        </w:rPr>
        <w:t>אשר</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נזנחו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tl w:val="true"/>
        </w:rPr>
        <w:t xml:space="preserve">, </w:t>
      </w:r>
      <w:r>
        <w:rPr>
          <w:rtl w:val="true"/>
        </w:rPr>
        <w:t>אך</w:t>
      </w:r>
      <w:r>
        <w:rPr>
          <w:rFonts w:cs="Times New Roman"/>
          <w:rtl w:val="true"/>
        </w:rPr>
        <w:t xml:space="preserve"> </w:t>
      </w:r>
      <w:r>
        <w:rPr>
          <w:rtl w:val="true"/>
        </w:rPr>
        <w:t>אין</w:t>
      </w:r>
      <w:r>
        <w:rPr>
          <w:rFonts w:cs="Times New Roman"/>
          <w:rtl w:val="true"/>
        </w:rPr>
        <w:t xml:space="preserve"> </w:t>
      </w:r>
      <w:r>
        <w:rPr>
          <w:rtl w:val="true"/>
        </w:rPr>
        <w:t>לזקוף</w:t>
      </w:r>
      <w:r>
        <w:rPr>
          <w:rFonts w:cs="Times New Roman"/>
          <w:rtl w:val="true"/>
        </w:rPr>
        <w:t xml:space="preserve"> </w:t>
      </w:r>
      <w:r>
        <w:rPr>
          <w:rtl w:val="true"/>
        </w:rPr>
        <w:t>לחובת</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ניהול</w:t>
      </w:r>
      <w:r>
        <w:rPr>
          <w:rFonts w:cs="Times New Roman"/>
          <w:rtl w:val="true"/>
        </w:rPr>
        <w:t xml:space="preserve"> </w:t>
      </w:r>
      <w:r>
        <w:rPr>
          <w:rtl w:val="true"/>
        </w:rPr>
        <w:t>המשפט</w:t>
      </w:r>
      <w:r>
        <w:rPr>
          <w:rFonts w:cs="Times New Roman"/>
          <w:rtl w:val="true"/>
        </w:rPr>
        <w:t xml:space="preserve"> </w:t>
      </w:r>
      <w:r>
        <w:rPr>
          <w:rtl w:val="true"/>
        </w:rPr>
        <w:t>עצמו</w:t>
      </w:r>
      <w:r>
        <w:rPr>
          <w:rtl w:val="true"/>
        </w:rPr>
        <w:t xml:space="preserve">, </w:t>
      </w:r>
      <w:r>
        <w:rPr>
          <w:rtl w:val="true"/>
        </w:rPr>
        <w:t>שכן</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הוא</w:t>
      </w:r>
      <w:r>
        <w:rPr>
          <w:rFonts w:cs="Times New Roman"/>
          <w:rtl w:val="true"/>
        </w:rPr>
        <w:t xml:space="preserve"> </w:t>
      </w:r>
      <w:r>
        <w:rPr>
          <w:rtl w:val="true"/>
        </w:rPr>
        <w:t>זוכה</w:t>
      </w:r>
      <w:r>
        <w:rPr>
          <w:rFonts w:cs="Times New Roman"/>
          <w:rtl w:val="true"/>
        </w:rPr>
        <w:t xml:space="preserve"> </w:t>
      </w:r>
      <w:r>
        <w:rPr>
          <w:rtl w:val="true"/>
        </w:rPr>
        <w:t>מהעבירה</w:t>
      </w:r>
      <w:r>
        <w:rPr>
          <w:rFonts w:cs="Times New Roman"/>
          <w:rtl w:val="true"/>
        </w:rPr>
        <w:t xml:space="preserve"> </w:t>
      </w:r>
      <w:r>
        <w:rPr>
          <w:rtl w:val="true"/>
        </w:rPr>
        <w:t>החמורה</w:t>
      </w:r>
      <w:r>
        <w:rPr>
          <w:rFonts w:cs="Times New Roman"/>
          <w:rtl w:val="true"/>
        </w:rPr>
        <w:t xml:space="preserve"> </w:t>
      </w:r>
      <w:r>
        <w:rPr>
          <w:rtl w:val="true"/>
        </w:rPr>
        <w:t>של</w:t>
      </w:r>
      <w:r>
        <w:rPr>
          <w:rFonts w:cs="Times New Roman"/>
          <w:rtl w:val="true"/>
        </w:rPr>
        <w:t xml:space="preserve"> </w:t>
      </w:r>
      <w:r>
        <w:rPr>
          <w:rtl w:val="true"/>
        </w:rPr>
        <w:t>עסקה</w:t>
      </w:r>
      <w:r>
        <w:rPr>
          <w:rFonts w:cs="Times New Roman"/>
          <w:rtl w:val="true"/>
        </w:rPr>
        <w:t xml:space="preserve"> </w:t>
      </w:r>
      <w:r>
        <w:rPr>
          <w:rtl w:val="true"/>
        </w:rPr>
        <w:t>אחרת</w:t>
      </w:r>
      <w:r>
        <w:rPr>
          <w:rFonts w:cs="Times New Roman"/>
          <w:rtl w:val="true"/>
        </w:rPr>
        <w:t xml:space="preserve"> </w:t>
      </w:r>
      <w:r>
        <w:rPr>
          <w:rtl w:val="true"/>
        </w:rPr>
        <w:t>בנשק</w:t>
      </w:r>
      <w:r>
        <w:rPr>
          <w:rtl w:val="true"/>
        </w:rPr>
        <w:t xml:space="preserve">, </w:t>
      </w:r>
      <w:r>
        <w:rPr>
          <w:rtl w:val="true"/>
        </w:rPr>
        <w:t>וכפי</w:t>
      </w:r>
      <w:r>
        <w:rPr>
          <w:rFonts w:cs="Times New Roman"/>
          <w:rtl w:val="true"/>
        </w:rPr>
        <w:t xml:space="preserve"> </w:t>
      </w:r>
      <w:r>
        <w:rPr>
          <w:rtl w:val="true"/>
        </w:rPr>
        <w:t>שציינתי</w:t>
      </w:r>
      <w:r>
        <w:rPr>
          <w:rFonts w:cs="Times New Roman"/>
          <w:rtl w:val="true"/>
        </w:rPr>
        <w:t xml:space="preserve"> </w:t>
      </w:r>
      <w:r>
        <w:rPr>
          <w:rtl w:val="true"/>
        </w:rPr>
        <w:t>לעיל</w:t>
      </w:r>
      <w:r>
        <w:rPr>
          <w:rFonts w:cs="Times New Roman"/>
          <w:rtl w:val="true"/>
        </w:rPr>
        <w:t xml:space="preserve"> </w:t>
      </w:r>
      <w:r>
        <w:rPr>
          <w:rtl w:val="true"/>
        </w:rPr>
        <w:t>יכולה</w:t>
      </w:r>
      <w:r>
        <w:rPr>
          <w:rFonts w:cs="Times New Roman"/>
          <w:rtl w:val="true"/>
        </w:rPr>
        <w:t xml:space="preserve"> </w:t>
      </w:r>
      <w:r>
        <w:rPr>
          <w:rtl w:val="true"/>
        </w:rPr>
        <w:t>הייתה</w:t>
      </w:r>
      <w:r>
        <w:rPr>
          <w:rFonts w:cs="Times New Roman"/>
          <w:rtl w:val="true"/>
        </w:rPr>
        <w:t xml:space="preserve"> </w:t>
      </w:r>
      <w:r>
        <w:rPr>
          <w:rtl w:val="true"/>
        </w:rPr>
        <w:t>המאשימה</w:t>
      </w:r>
      <w:r>
        <w:rPr>
          <w:rFonts w:cs="Times New Roman"/>
          <w:rtl w:val="true"/>
        </w:rPr>
        <w:t xml:space="preserve"> </w:t>
      </w:r>
      <w:r>
        <w:rPr>
          <w:rtl w:val="true"/>
        </w:rPr>
        <w:t>לחסוך</w:t>
      </w:r>
      <w:r>
        <w:rPr>
          <w:rFonts w:cs="Times New Roman"/>
          <w:rtl w:val="true"/>
        </w:rPr>
        <w:t xml:space="preserve"> </w:t>
      </w:r>
      <w:r>
        <w:rPr>
          <w:rtl w:val="true"/>
        </w:rPr>
        <w:t>את</w:t>
      </w:r>
      <w:r>
        <w:rPr>
          <w:rFonts w:cs="Times New Roman"/>
          <w:rtl w:val="true"/>
        </w:rPr>
        <w:t xml:space="preserve"> </w:t>
      </w:r>
      <w:r>
        <w:rPr>
          <w:rtl w:val="true"/>
        </w:rPr>
        <w:t>ניהול</w:t>
      </w:r>
      <w:r>
        <w:rPr>
          <w:rFonts w:cs="Times New Roman"/>
          <w:rtl w:val="true"/>
        </w:rPr>
        <w:t xml:space="preserve"> </w:t>
      </w:r>
      <w:r>
        <w:rPr>
          <w:rtl w:val="true"/>
        </w:rPr>
        <w:t>המשפט</w:t>
      </w:r>
      <w:r>
        <w:rPr>
          <w:rFonts w:cs="Times New Roman"/>
          <w:rtl w:val="true"/>
        </w:rPr>
        <w:t xml:space="preserve"> </w:t>
      </w:r>
      <w:r>
        <w:rPr>
          <w:rtl w:val="true"/>
        </w:rPr>
        <w:t>אם</w:t>
      </w:r>
      <w:r>
        <w:rPr>
          <w:rFonts w:cs="Times New Roman"/>
          <w:rtl w:val="true"/>
        </w:rPr>
        <w:t xml:space="preserve"> </w:t>
      </w:r>
      <w:r>
        <w:rPr>
          <w:rtl w:val="true"/>
        </w:rPr>
        <w:t>הייתה</w:t>
      </w:r>
      <w:r>
        <w:rPr>
          <w:rFonts w:cs="Times New Roman"/>
          <w:rtl w:val="true"/>
        </w:rPr>
        <w:t xml:space="preserve"> </w:t>
      </w:r>
      <w:r>
        <w:rPr>
          <w:rtl w:val="true"/>
        </w:rPr>
        <w:t>מסכימה</w:t>
      </w:r>
      <w:r>
        <w:rPr>
          <w:rFonts w:cs="Times New Roman"/>
          <w:rtl w:val="true"/>
        </w:rPr>
        <w:t xml:space="preserve"> </w:t>
      </w:r>
      <w:r>
        <w:rPr>
          <w:rtl w:val="true"/>
        </w:rPr>
        <w:t>לעובדה</w:t>
      </w:r>
      <w:r>
        <w:rPr>
          <w:rtl w:val="true"/>
        </w:rPr>
        <w:t xml:space="preserve">, </w:t>
      </w:r>
      <w:r>
        <w:rPr>
          <w:rtl w:val="true"/>
        </w:rPr>
        <w:t>שנטענה</w:t>
      </w:r>
      <w:r>
        <w:rPr>
          <w:rFonts w:cs="Times New Roman"/>
          <w:rtl w:val="true"/>
        </w:rPr>
        <w:t xml:space="preserve"> </w:t>
      </w:r>
      <w:r>
        <w:rPr>
          <w:rtl w:val="true"/>
        </w:rPr>
        <w:t>מפיה</w:t>
      </w:r>
      <w:r>
        <w:rPr>
          <w:rFonts w:cs="Times New Roman"/>
          <w:rtl w:val="true"/>
        </w:rPr>
        <w:t xml:space="preserve"> </w:t>
      </w:r>
      <w:r>
        <w:rPr>
          <w:rtl w:val="true"/>
        </w:rPr>
        <w:t>בהליכים</w:t>
      </w:r>
      <w:r>
        <w:rPr>
          <w:rFonts w:cs="Times New Roman"/>
          <w:rtl w:val="true"/>
        </w:rPr>
        <w:t xml:space="preserve"> </w:t>
      </w:r>
      <w:r>
        <w:rPr>
          <w:rtl w:val="true"/>
        </w:rPr>
        <w:t>אחרים</w:t>
      </w:r>
      <w:r>
        <w:rPr>
          <w:rtl w:val="true"/>
        </w:rPr>
        <w:t xml:space="preserve">, </w:t>
      </w:r>
      <w:r>
        <w:rPr>
          <w:rtl w:val="true"/>
        </w:rPr>
        <w:t>לפיה</w:t>
      </w:r>
      <w:r>
        <w:rPr>
          <w:rFonts w:cs="Times New Roman"/>
          <w:rtl w:val="true"/>
        </w:rPr>
        <w:t xml:space="preserve"> </w:t>
      </w:r>
      <w:r>
        <w:rPr>
          <w:rtl w:val="true"/>
        </w:rPr>
        <w:t>אכיפת</w:t>
      </w:r>
      <w:r>
        <w:rPr>
          <w:rFonts w:cs="Times New Roman"/>
          <w:rtl w:val="true"/>
        </w:rPr>
        <w:t xml:space="preserve"> </w:t>
      </w:r>
      <w:r>
        <w:rPr>
          <w:rtl w:val="true"/>
        </w:rPr>
        <w:t>החוק</w:t>
      </w:r>
      <w:r>
        <w:rPr>
          <w:rFonts w:cs="Times New Roman"/>
          <w:rtl w:val="true"/>
        </w:rPr>
        <w:t xml:space="preserve"> </w:t>
      </w:r>
      <w:r>
        <w:rPr>
          <w:rtl w:val="true"/>
        </w:rPr>
        <w:t>בכפר</w:t>
      </w:r>
      <w:r>
        <w:rPr>
          <w:rFonts w:cs="Times New Roman"/>
          <w:rtl w:val="true"/>
        </w:rPr>
        <w:t xml:space="preserve"> </w:t>
      </w:r>
      <w:r>
        <w:rPr>
          <w:rtl w:val="true"/>
        </w:rPr>
        <w:t>עקב</w:t>
      </w:r>
      <w:r>
        <w:rPr>
          <w:rFonts w:cs="Times New Roman"/>
          <w:rtl w:val="true"/>
        </w:rPr>
        <w:t xml:space="preserve"> </w:t>
      </w:r>
      <w:r>
        <w:rPr>
          <w:rtl w:val="true"/>
        </w:rPr>
        <w:t>איננה</w:t>
      </w:r>
      <w:r>
        <w:rPr>
          <w:rFonts w:cs="Times New Roman"/>
          <w:rtl w:val="true"/>
        </w:rPr>
        <w:t xml:space="preserve"> </w:t>
      </w:r>
      <w:r>
        <w:rPr>
          <w:rtl w:val="true"/>
        </w:rPr>
        <w:t>משמעותית</w:t>
      </w:r>
      <w:r>
        <w:rPr>
          <w:rtl w:val="true"/>
        </w:rPr>
        <w:t>.</w:t>
      </w:r>
    </w:p>
    <w:p>
      <w:pPr>
        <w:pStyle w:val="Normal"/>
        <w:spacing w:lineRule="auto" w:line="360"/>
        <w:ind w:start="720" w:end="0"/>
        <w:jc w:val="both"/>
        <w:rPr/>
      </w:pPr>
      <w:r>
        <w:rPr>
          <w:rtl w:val="true"/>
        </w:rPr>
        <w:t>כמו</w:t>
      </w:r>
      <w:r>
        <w:rPr>
          <w:rFonts w:cs="Times New Roman"/>
          <w:rtl w:val="true"/>
        </w:rPr>
        <w:t xml:space="preserve"> </w:t>
      </w:r>
      <w:r>
        <w:rPr>
          <w:rtl w:val="true"/>
        </w:rPr>
        <w:t>כן</w:t>
      </w:r>
      <w:r>
        <w:rPr>
          <w:rFonts w:cs="Times New Roman"/>
          <w:rtl w:val="true"/>
        </w:rPr>
        <w:t xml:space="preserve"> </w:t>
      </w:r>
      <w:r>
        <w:rPr>
          <w:rtl w:val="true"/>
        </w:rPr>
        <w:t>יש</w:t>
      </w:r>
      <w:r>
        <w:rPr>
          <w:rFonts w:cs="Times New Roman"/>
          <w:rtl w:val="true"/>
        </w:rPr>
        <w:t xml:space="preserve"> </w:t>
      </w:r>
      <w:r>
        <w:rPr>
          <w:rtl w:val="true"/>
        </w:rPr>
        <w:t>להביא</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התקופה</w:t>
      </w:r>
      <w:r>
        <w:rPr>
          <w:rFonts w:cs="Times New Roman"/>
          <w:rtl w:val="true"/>
        </w:rPr>
        <w:t xml:space="preserve"> </w:t>
      </w:r>
      <w:r>
        <w:rPr>
          <w:rtl w:val="true"/>
        </w:rPr>
        <w:t>שבה</w:t>
      </w:r>
      <w:r>
        <w:rPr>
          <w:rFonts w:cs="Times New Roman"/>
          <w:rtl w:val="true"/>
        </w:rPr>
        <w:t xml:space="preserve"> </w:t>
      </w:r>
      <w:r>
        <w:rPr>
          <w:rtl w:val="true"/>
        </w:rPr>
        <w:t>היה</w:t>
      </w:r>
      <w:r>
        <w:rPr>
          <w:rFonts w:cs="Times New Roman"/>
          <w:rtl w:val="true"/>
        </w:rPr>
        <w:t xml:space="preserve"> </w:t>
      </w:r>
      <w:r>
        <w:rPr>
          <w:rtl w:val="true"/>
        </w:rPr>
        <w:t>נתון</w:t>
      </w:r>
      <w:r>
        <w:rPr>
          <w:rFonts w:cs="Times New Roman"/>
          <w:rtl w:val="true"/>
        </w:rPr>
        <w:t xml:space="preserve"> </w:t>
      </w:r>
      <w:r>
        <w:rPr>
          <w:rtl w:val="true"/>
        </w:rPr>
        <w:t>הנאשם</w:t>
      </w:r>
      <w:r>
        <w:rPr>
          <w:rFonts w:cs="Times New Roman"/>
          <w:rtl w:val="true"/>
        </w:rPr>
        <w:t xml:space="preserve"> </w:t>
      </w:r>
      <w:r>
        <w:rPr>
          <w:rtl w:val="true"/>
        </w:rPr>
        <w:t>במעצר</w:t>
      </w:r>
      <w:r>
        <w:rPr>
          <w:rFonts w:cs="Times New Roman"/>
          <w:rtl w:val="true"/>
        </w:rPr>
        <w:t xml:space="preserve"> </w:t>
      </w:r>
      <w:r>
        <w:rPr>
          <w:rtl w:val="true"/>
        </w:rPr>
        <w:t>ממש</w:t>
      </w:r>
      <w:r>
        <w:rPr>
          <w:rtl w:val="true"/>
        </w:rPr>
        <w:t xml:space="preserve">, </w:t>
      </w:r>
      <w:r>
        <w:rPr>
          <w:rtl w:val="true"/>
        </w:rPr>
        <w:t>וכן</w:t>
      </w:r>
      <w:r>
        <w:rPr>
          <w:rFonts w:cs="Times New Roman"/>
          <w:rtl w:val="true"/>
        </w:rPr>
        <w:t xml:space="preserve"> </w:t>
      </w:r>
      <w:r>
        <w:rPr>
          <w:rtl w:val="true"/>
        </w:rPr>
        <w:t>יש</w:t>
      </w:r>
      <w:r>
        <w:rPr>
          <w:rFonts w:cs="Times New Roman"/>
          <w:rtl w:val="true"/>
        </w:rPr>
        <w:t xml:space="preserve"> </w:t>
      </w:r>
      <w:r>
        <w:rPr>
          <w:rtl w:val="true"/>
        </w:rPr>
        <w:t>להביא</w:t>
      </w:r>
      <w:r>
        <w:rPr>
          <w:rFonts w:cs="Times New Roman"/>
          <w:rtl w:val="true"/>
        </w:rPr>
        <w:t xml:space="preserve"> </w:t>
      </w:r>
      <w:r>
        <w:rPr>
          <w:rtl w:val="true"/>
        </w:rPr>
        <w:t>בחשבון</w:t>
      </w:r>
      <w:r>
        <w:rPr>
          <w:rtl w:val="true"/>
        </w:rPr>
        <w:t xml:space="preserve">, </w:t>
      </w:r>
      <w:r>
        <w:rPr>
          <w:rtl w:val="true"/>
        </w:rPr>
        <w:t>בין</w:t>
      </w:r>
      <w:r>
        <w:rPr>
          <w:rFonts w:cs="Times New Roman"/>
          <w:rtl w:val="true"/>
        </w:rPr>
        <w:t xml:space="preserve"> </w:t>
      </w:r>
      <w:r>
        <w:rPr>
          <w:rtl w:val="true"/>
        </w:rPr>
        <w:t>יתר</w:t>
      </w:r>
      <w:r>
        <w:rPr>
          <w:rFonts w:cs="Times New Roman"/>
          <w:rtl w:val="true"/>
        </w:rPr>
        <w:t xml:space="preserve"> </w:t>
      </w:r>
      <w:r>
        <w:rPr>
          <w:rtl w:val="true"/>
        </w:rPr>
        <w:t>השיקולים</w:t>
      </w:r>
      <w:r>
        <w:rPr>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שהיה</w:t>
      </w:r>
      <w:r>
        <w:rPr>
          <w:rFonts w:cs="Times New Roman"/>
          <w:rtl w:val="true"/>
        </w:rPr>
        <w:t xml:space="preserve"> </w:t>
      </w:r>
      <w:r>
        <w:rPr>
          <w:rtl w:val="true"/>
        </w:rPr>
        <w:t>משוחרר</w:t>
      </w:r>
      <w:r>
        <w:rPr>
          <w:rFonts w:cs="Times New Roman"/>
          <w:rtl w:val="true"/>
        </w:rPr>
        <w:t xml:space="preserve"> </w:t>
      </w:r>
      <w:r>
        <w:rPr>
          <w:rtl w:val="true"/>
        </w:rPr>
        <w:t>בתנאים</w:t>
      </w:r>
      <w:r>
        <w:rPr>
          <w:rFonts w:cs="Times New Roman"/>
          <w:rtl w:val="true"/>
        </w:rPr>
        <w:t xml:space="preserve"> </w:t>
      </w:r>
      <w:r>
        <w:rPr>
          <w:rtl w:val="true"/>
        </w:rPr>
        <w:t>במשך</w:t>
      </w:r>
      <w:r>
        <w:rPr>
          <w:rFonts w:cs="Times New Roman"/>
          <w:rtl w:val="true"/>
        </w:rPr>
        <w:t xml:space="preserve"> </w:t>
      </w:r>
      <w:r>
        <w:rPr>
          <w:rtl w:val="true"/>
        </w:rPr>
        <w:t>תקופה</w:t>
      </w:r>
      <w:r>
        <w:rPr>
          <w:rFonts w:cs="Times New Roman"/>
          <w:rtl w:val="true"/>
        </w:rPr>
        <w:t xml:space="preserve"> </w:t>
      </w:r>
      <w:r>
        <w:rPr>
          <w:rtl w:val="true"/>
        </w:rPr>
        <w:t>ארוכה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tl w:val="true"/>
        </w:rPr>
        <w:t xml:space="preserve">, </w:t>
      </w:r>
      <w:r>
        <w:rPr>
          <w:rtl w:val="true"/>
        </w:rPr>
        <w:t>אני</w:t>
      </w:r>
      <w:r>
        <w:rPr>
          <w:rFonts w:cs="Times New Roman"/>
          <w:rtl w:val="true"/>
        </w:rPr>
        <w:t xml:space="preserve"> </w:t>
      </w:r>
      <w:r>
        <w:rPr>
          <w:rtl w:val="true"/>
        </w:rPr>
        <w:t>גוזר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r>
      <w:r>
        <w:rPr>
          <w:rtl w:val="true"/>
        </w:rPr>
        <w:tab/>
      </w:r>
      <w:r>
        <w:rPr/>
        <w:t>13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מהם</w:t>
      </w:r>
      <w:r>
        <w:rPr>
          <w:rFonts w:cs="Times New Roman"/>
          <w:rtl w:val="true"/>
        </w:rPr>
        <w:t xml:space="preserve"> </w:t>
      </w:r>
      <w:r>
        <w:rPr>
          <w:rtl w:val="true"/>
        </w:rPr>
        <w:t>יש</w:t>
      </w:r>
      <w:r>
        <w:rPr>
          <w:rFonts w:cs="Times New Roman"/>
          <w:rtl w:val="true"/>
        </w:rPr>
        <w:t xml:space="preserve"> </w:t>
      </w:r>
      <w:r>
        <w:rPr>
          <w:rtl w:val="true"/>
        </w:rPr>
        <w:t>לנכות</w:t>
      </w:r>
      <w:r>
        <w:rPr>
          <w:rFonts w:cs="Times New Roman"/>
          <w:rtl w:val="true"/>
        </w:rPr>
        <w:t xml:space="preserve"> </w:t>
      </w:r>
      <w:r>
        <w:rPr>
          <w:rtl w:val="true"/>
        </w:rPr>
        <w:t>את</w:t>
      </w:r>
      <w:r>
        <w:rPr>
          <w:rFonts w:cs="Times New Roman"/>
          <w:rtl w:val="true"/>
        </w:rPr>
        <w:t xml:space="preserve"> </w:t>
      </w:r>
      <w:r>
        <w:rPr>
          <w:rtl w:val="true"/>
        </w:rPr>
        <w:t>התקופה</w:t>
      </w:r>
      <w:r>
        <w:rPr>
          <w:rFonts w:cs="Times New Roman"/>
          <w:rtl w:val="true"/>
        </w:rPr>
        <w:t xml:space="preserve"> </w:t>
      </w:r>
      <w:r>
        <w:rPr>
          <w:rtl w:val="true"/>
        </w:rPr>
        <w:t>בה</w:t>
      </w:r>
      <w:r>
        <w:rPr>
          <w:rFonts w:cs="Times New Roman"/>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rtl w:val="true"/>
        </w:rPr>
        <w:t>עצור</w:t>
      </w:r>
      <w:r>
        <w:rPr>
          <w:rFonts w:cs="Times New Roman"/>
          <w:rtl w:val="true"/>
        </w:rPr>
        <w:t xml:space="preserve"> </w:t>
      </w:r>
      <w:r>
        <w:rPr>
          <w:rtl w:val="true"/>
        </w:rPr>
        <w:t>(</w:t>
      </w:r>
      <w:r>
        <w:rPr/>
        <w:t>27.1.16</w:t>
      </w:r>
      <w:r>
        <w:rPr>
          <w:rtl w:val="true"/>
        </w:rPr>
        <w:t xml:space="preserve"> </w:t>
      </w:r>
      <w:r>
        <w:rPr>
          <w:rtl w:val="true"/>
        </w:rPr>
        <w:t>–</w:t>
      </w:r>
      <w:r>
        <w:rPr>
          <w:rtl w:val="true"/>
        </w:rPr>
        <w:t xml:space="preserve"> </w:t>
      </w:r>
      <w:r>
        <w:rPr/>
        <w:t>24.8.16</w:t>
      </w:r>
      <w:r>
        <w:rPr>
          <w:rtl w:val="true"/>
        </w:rPr>
        <w:t>).</w:t>
      </w:r>
    </w:p>
    <w:p>
      <w:pPr>
        <w:pStyle w:val="Normal"/>
        <w:spacing w:lineRule="auto" w:line="360"/>
        <w:ind w:hanging="720" w:start="1440" w:end="0"/>
        <w:jc w:val="both"/>
        <w:rPr/>
      </w:pPr>
      <w:r>
        <w:rPr>
          <w:rtl w:val="true"/>
        </w:rPr>
        <w:t>ב</w:t>
      </w:r>
      <w:r>
        <w:rPr>
          <w:rtl w:val="true"/>
        </w:rPr>
        <w:t>.</w:t>
      </w:r>
      <w:r>
        <w:rPr>
          <w:rtl w:val="true"/>
        </w:rPr>
        <w:tab/>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אותם</w:t>
      </w:r>
      <w:r>
        <w:rPr>
          <w:rFonts w:cs="Times New Roman"/>
          <w:rtl w:val="true"/>
        </w:rPr>
        <w:t xml:space="preserve"> </w:t>
      </w:r>
      <w:r>
        <w:rPr>
          <w:rtl w:val="true"/>
        </w:rPr>
        <w:t>ירצה</w:t>
      </w:r>
      <w:r>
        <w:rPr>
          <w:rFonts w:cs="Times New Roman"/>
          <w:rtl w:val="true"/>
        </w:rPr>
        <w:t xml:space="preserve"> </w:t>
      </w:r>
      <w:r>
        <w:rPr>
          <w:rtl w:val="true"/>
        </w:rPr>
        <w:t>הנאשם</w:t>
      </w:r>
      <w:r>
        <w:rPr>
          <w:rFonts w:cs="Times New Roman"/>
          <w:rtl w:val="true"/>
        </w:rPr>
        <w:t xml:space="preserve"> </w:t>
      </w:r>
      <w:r>
        <w:rPr>
          <w:rtl w:val="true"/>
        </w:rPr>
        <w:t>בפועל</w:t>
      </w:r>
      <w:r>
        <w:rPr>
          <w:rFonts w:cs="Times New Roman"/>
          <w:rtl w:val="true"/>
        </w:rPr>
        <w:t xml:space="preserve"> </w:t>
      </w:r>
      <w:r>
        <w:rPr>
          <w:rtl w:val="true"/>
        </w:rPr>
        <w:t>אם</w:t>
      </w:r>
      <w:r>
        <w:rPr>
          <w:rFonts w:cs="Times New Roman"/>
          <w:rtl w:val="true"/>
        </w:rPr>
        <w:t xml:space="preserve"> </w:t>
      </w:r>
      <w:r>
        <w:rPr>
          <w:rtl w:val="true"/>
        </w:rPr>
        <w:t>בתוך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מהכלא</w:t>
      </w:r>
      <w:r>
        <w:rPr>
          <w:rFonts w:cs="Times New Roman"/>
          <w:rtl w:val="true"/>
        </w:rPr>
        <w:t xml:space="preserve"> </w:t>
      </w:r>
      <w:r>
        <w:rPr>
          <w:rtl w:val="true"/>
        </w:rPr>
        <w:t>הוא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בנשק</w:t>
      </w:r>
      <w:r>
        <w:rPr>
          <w:rFonts w:cs="Times New Roman"/>
          <w:rtl w:val="true"/>
        </w:rPr>
        <w:t xml:space="preserve"> </w:t>
      </w:r>
      <w:r>
        <w:rPr>
          <w:rtl w:val="true"/>
        </w:rPr>
        <w:t>לפי</w:t>
      </w:r>
      <w:r>
        <w:rPr>
          <w:rFonts w:cs="Times New Roman"/>
          <w:rtl w:val="true"/>
        </w:rPr>
        <w:t xml:space="preserve"> </w:t>
      </w:r>
      <w:hyperlink r:id="rId3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144</w:t>
        </w:r>
      </w:hyperlink>
      <w:r>
        <w:rPr>
          <w:rtl w:val="true"/>
        </w:rPr>
        <w:t xml:space="preserve"> </w:t>
      </w:r>
      <w:r>
        <w:rPr>
          <w:rtl w:val="true"/>
        </w:rPr>
        <w:t>ל</w:t>
      </w:r>
      <w:hyperlink r:id="rId3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מחלופותיו</w:t>
      </w:r>
      <w:r>
        <w:rPr>
          <w:rFonts w:cs="Times New Roman"/>
          <w:rtl w:val="true"/>
        </w:rPr>
        <w:t xml:space="preserve"> </w:t>
      </w:r>
      <w:r>
        <w:rPr>
          <w:rtl w:val="true"/>
        </w:rPr>
        <w:t>השונות</w:t>
      </w:r>
      <w:r>
        <w:rPr>
          <w:rtl w:val="true"/>
        </w:rPr>
        <w:t>.</w:t>
      </w:r>
    </w:p>
    <w:p>
      <w:pPr>
        <w:pStyle w:val="Normal"/>
        <w:spacing w:lineRule="auto" w:line="360"/>
        <w:ind w:hanging="720" w:start="1440" w:end="0"/>
        <w:jc w:val="both"/>
        <w:rPr/>
      </w:pPr>
      <w:r>
        <w:rPr>
          <w:rtl w:val="true"/>
        </w:rPr>
      </w:r>
    </w:p>
    <w:p>
      <w:pPr>
        <w:pStyle w:val="Normal"/>
        <w:spacing w:lineRule="auto" w:line="360"/>
        <w:ind w:firstLine="12" w:start="708" w:end="0"/>
        <w:jc w:val="both"/>
        <w:rPr/>
      </w:pPr>
      <w:r>
        <w:rPr>
          <w:rtl w:val="true"/>
        </w:rPr>
        <w:t>הנאשם</w:t>
      </w:r>
      <w:r>
        <w:rPr>
          <w:rFonts w:cs="Times New Roman"/>
          <w:rtl w:val="true"/>
        </w:rPr>
        <w:t xml:space="preserve"> </w:t>
      </w:r>
      <w:r>
        <w:rPr>
          <w:rtl w:val="true"/>
        </w:rPr>
        <w:t>יתייצב</w:t>
      </w:r>
      <w:r>
        <w:rPr>
          <w:rFonts w:cs="Times New Roman"/>
          <w:rtl w:val="true"/>
        </w:rPr>
        <w:t xml:space="preserve"> </w:t>
      </w:r>
      <w:r>
        <w:rPr>
          <w:rtl w:val="true"/>
        </w:rPr>
        <w:t>לריצוי</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שנגזר</w:t>
      </w:r>
      <w:r>
        <w:rPr>
          <w:rFonts w:cs="Times New Roman"/>
          <w:rtl w:val="true"/>
        </w:rPr>
        <w:t xml:space="preserve"> </w:t>
      </w:r>
      <w:r>
        <w:rPr>
          <w:rtl w:val="true"/>
        </w:rPr>
        <w:t>עליו</w:t>
      </w:r>
      <w:r>
        <w:rPr>
          <w:rFonts w:cs="Times New Roman"/>
          <w:rtl w:val="true"/>
        </w:rPr>
        <w:t xml:space="preserve"> </w:t>
      </w:r>
      <w:r>
        <w:rPr>
          <w:rtl w:val="true"/>
        </w:rPr>
        <w:t>ביום</w:t>
      </w:r>
      <w:r>
        <w:rPr>
          <w:rFonts w:cs="Times New Roman"/>
          <w:rtl w:val="true"/>
        </w:rPr>
        <w:t xml:space="preserve">  </w:t>
      </w:r>
      <w:r>
        <w:rPr/>
        <w:t>6.1.19</w:t>
      </w:r>
      <w:r>
        <w:rPr>
          <w:rtl w:val="true"/>
        </w:rPr>
        <w:t xml:space="preserve"> </w:t>
      </w:r>
      <w:r>
        <w:rPr>
          <w:rtl w:val="true"/>
        </w:rPr>
        <w:t>עד</w:t>
      </w:r>
      <w:r>
        <w:rPr>
          <w:rFonts w:cs="Times New Roman"/>
          <w:rtl w:val="true"/>
        </w:rPr>
        <w:t xml:space="preserve"> </w:t>
      </w:r>
      <w:r>
        <w:rPr>
          <w:rtl w:val="true"/>
        </w:rPr>
        <w:t>לשעה</w:t>
      </w:r>
      <w:r>
        <w:rPr>
          <w:rFonts w:cs="Times New Roman"/>
          <w:rtl w:val="true"/>
        </w:rPr>
        <w:t xml:space="preserve"> </w:t>
      </w:r>
      <w:r>
        <w:rPr/>
        <w:t>10:00</w:t>
      </w:r>
      <w:r>
        <w:rPr>
          <w:rtl w:val="true"/>
        </w:rPr>
        <w:t xml:space="preserve">, </w:t>
      </w:r>
      <w:r>
        <w:rPr>
          <w:rtl w:val="true"/>
        </w:rPr>
        <w:t>בבית</w:t>
      </w:r>
      <w:r>
        <w:rPr>
          <w:rFonts w:cs="Times New Roman"/>
          <w:rtl w:val="true"/>
        </w:rPr>
        <w:t xml:space="preserve"> </w:t>
      </w:r>
      <w:r>
        <w:rPr>
          <w:rtl w:val="true"/>
        </w:rPr>
        <w:t>המעצר</w:t>
      </w:r>
      <w:r>
        <w:rPr>
          <w:rFonts w:cs="Times New Roman"/>
          <w:rtl w:val="true"/>
        </w:rPr>
        <w:t xml:space="preserve"> </w:t>
      </w:r>
      <w:r>
        <w:rPr>
          <w:rtl w:val="true"/>
        </w:rPr>
        <w:t>במגרש</w:t>
      </w:r>
      <w:r>
        <w:rPr>
          <w:rFonts w:cs="Times New Roman"/>
          <w:rtl w:val="true"/>
        </w:rPr>
        <w:t xml:space="preserve"> </w:t>
      </w:r>
      <w:r>
        <w:rPr>
          <w:rtl w:val="true"/>
        </w:rPr>
        <w:t>הרוסים</w:t>
      </w:r>
      <w:r>
        <w:rPr>
          <w:rFonts w:cs="Times New Roman"/>
          <w:rtl w:val="true"/>
        </w:rPr>
        <w:t xml:space="preserve"> </w:t>
      </w:r>
      <w:r>
        <w:rPr>
          <w:rtl w:val="true"/>
        </w:rPr>
        <w:t>בירושלים</w:t>
      </w:r>
      <w:r>
        <w:rPr>
          <w:rFonts w:cs="Times New Roman"/>
          <w:rtl w:val="true"/>
        </w:rPr>
        <w:t xml:space="preserve"> </w:t>
      </w:r>
      <w:r>
        <w:rPr>
          <w:rtl w:val="true"/>
        </w:rPr>
        <w:t>או</w:t>
      </w:r>
      <w:r>
        <w:rPr>
          <w:rFonts w:cs="Times New Roman"/>
          <w:rtl w:val="true"/>
        </w:rPr>
        <w:t xml:space="preserve"> </w:t>
      </w:r>
      <w:r>
        <w:rPr>
          <w:rtl w:val="true"/>
        </w:rPr>
        <w:t>במקום</w:t>
      </w:r>
      <w:r>
        <w:rPr>
          <w:rFonts w:cs="Times New Roman"/>
          <w:rtl w:val="true"/>
        </w:rPr>
        <w:t xml:space="preserve"> </w:t>
      </w:r>
      <w:r>
        <w:rPr>
          <w:rtl w:val="true"/>
        </w:rPr>
        <w:t>אחר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החלטת</w:t>
      </w:r>
      <w:r>
        <w:rPr>
          <w:rFonts w:cs="Times New Roman"/>
          <w:rtl w:val="true"/>
        </w:rPr>
        <w:t xml:space="preserve"> </w:t>
      </w:r>
      <w:r>
        <w:rPr>
          <w:rtl w:val="true"/>
        </w:rPr>
        <w:t>שירות</w:t>
      </w:r>
      <w:r>
        <w:rPr>
          <w:rFonts w:cs="Times New Roman"/>
          <w:rtl w:val="true"/>
        </w:rPr>
        <w:t xml:space="preserve"> </w:t>
      </w:r>
      <w:r>
        <w:rPr>
          <w:rtl w:val="true"/>
        </w:rPr>
        <w:t>בתי</w:t>
      </w:r>
      <w:r>
        <w:rPr>
          <w:rFonts w:cs="Times New Roman"/>
          <w:rtl w:val="true"/>
        </w:rPr>
        <w:t xml:space="preserve"> </w:t>
      </w:r>
      <w:r>
        <w:rPr>
          <w:rtl w:val="true"/>
        </w:rPr>
        <w:t>הסוהר</w:t>
      </w:r>
      <w:r>
        <w:rPr>
          <w:rtl w:val="true"/>
        </w:rPr>
        <w:t xml:space="preserve">, </w:t>
      </w:r>
      <w:r>
        <w:rPr>
          <w:rtl w:val="true"/>
        </w:rPr>
        <w:t>כשברשותו</w:t>
      </w:r>
      <w:r>
        <w:rPr>
          <w:rFonts w:cs="Times New Roman"/>
          <w:rtl w:val="true"/>
        </w:rPr>
        <w:t xml:space="preserve"> </w:t>
      </w:r>
      <w:r>
        <w:rPr>
          <w:rtl w:val="true"/>
        </w:rPr>
        <w:t>תעודת</w:t>
      </w:r>
      <w:r>
        <w:rPr>
          <w:rFonts w:cs="Times New Roman"/>
          <w:rtl w:val="true"/>
        </w:rPr>
        <w:t xml:space="preserve"> </w:t>
      </w:r>
      <w:r>
        <w:rPr>
          <w:rtl w:val="true"/>
        </w:rPr>
        <w:t>זהות</w:t>
      </w:r>
      <w:r>
        <w:rPr>
          <w:rtl w:val="true"/>
        </w:rPr>
        <w:t xml:space="preserve">, </w:t>
      </w:r>
      <w:r>
        <w:rPr>
          <w:rtl w:val="true"/>
        </w:rPr>
        <w:t>או</w:t>
      </w:r>
      <w:r>
        <w:rPr>
          <w:rFonts w:cs="Times New Roman"/>
          <w:rtl w:val="true"/>
        </w:rPr>
        <w:t xml:space="preserve"> </w:t>
      </w:r>
      <w:r>
        <w:rPr>
          <w:rtl w:val="true"/>
        </w:rPr>
        <w:t>דרכון</w:t>
      </w:r>
      <w:r>
        <w:rPr>
          <w:rFonts w:cs="Times New Roman"/>
          <w:rtl w:val="true"/>
        </w:rPr>
        <w:t xml:space="preserve"> </w:t>
      </w:r>
      <w:r>
        <w:rPr>
          <w:rtl w:val="true"/>
        </w:rPr>
        <w:t>ועותק</w:t>
      </w:r>
      <w:r>
        <w:rPr>
          <w:rFonts w:cs="Times New Roman"/>
          <w:rtl w:val="true"/>
        </w:rPr>
        <w:t xml:space="preserve"> </w:t>
      </w:r>
      <w:r>
        <w:rPr>
          <w:rtl w:val="true"/>
        </w:rPr>
        <w:t>מפסק</w:t>
      </w:r>
      <w:r>
        <w:rPr>
          <w:rtl w:val="true"/>
        </w:rPr>
        <w:t>-</w:t>
      </w:r>
      <w:r>
        <w:rPr>
          <w:rtl w:val="true"/>
        </w:rPr>
        <w:t>דינו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ומהחלטה</w:t>
      </w:r>
      <w:r>
        <w:rPr>
          <w:rFonts w:cs="Times New Roman"/>
          <w:rtl w:val="true"/>
        </w:rPr>
        <w:t xml:space="preserve"> </w:t>
      </w:r>
      <w:r>
        <w:rPr>
          <w:rtl w:val="true"/>
        </w:rPr>
        <w:t>זו</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לתאם</w:t>
      </w:r>
      <w:r>
        <w:rPr>
          <w:rFonts w:cs="Times New Roman"/>
          <w:rtl w:val="true"/>
        </w:rPr>
        <w:t xml:space="preserve"> </w:t>
      </w:r>
      <w:r>
        <w:rPr>
          <w:rtl w:val="true"/>
        </w:rPr>
        <w:t>את</w:t>
      </w:r>
      <w:r>
        <w:rPr>
          <w:rFonts w:cs="Times New Roman"/>
          <w:rtl w:val="true"/>
        </w:rPr>
        <w:t xml:space="preserve"> </w:t>
      </w:r>
      <w:r>
        <w:rPr>
          <w:rtl w:val="true"/>
        </w:rPr>
        <w:t>הכניסה</w:t>
      </w:r>
      <w:r>
        <w:rPr>
          <w:rFonts w:cs="Times New Roman"/>
          <w:rtl w:val="true"/>
        </w:rPr>
        <w:t xml:space="preserve"> </w:t>
      </w:r>
      <w:r>
        <w:rPr>
          <w:rtl w:val="true"/>
        </w:rPr>
        <w:t>למאסר</w:t>
      </w:r>
      <w:r>
        <w:rPr>
          <w:rtl w:val="true"/>
        </w:rPr>
        <w:t xml:space="preserve">, </w:t>
      </w:r>
      <w:r>
        <w:rPr>
          <w:rtl w:val="true"/>
        </w:rPr>
        <w:t>כולל</w:t>
      </w:r>
      <w:r>
        <w:rPr>
          <w:rFonts w:cs="Times New Roman"/>
          <w:rtl w:val="true"/>
        </w:rPr>
        <w:t xml:space="preserve"> </w:t>
      </w:r>
      <w:r>
        <w:rPr>
          <w:rtl w:val="true"/>
        </w:rPr>
        <w:t>האפשרות</w:t>
      </w:r>
      <w:r>
        <w:rPr>
          <w:rFonts w:cs="Times New Roman"/>
          <w:rtl w:val="true"/>
        </w:rPr>
        <w:t xml:space="preserve"> </w:t>
      </w:r>
      <w:r>
        <w:rPr>
          <w:rtl w:val="true"/>
        </w:rPr>
        <w:t>למיון</w:t>
      </w:r>
      <w:r>
        <w:rPr>
          <w:rFonts w:cs="Times New Roman"/>
          <w:rtl w:val="true"/>
        </w:rPr>
        <w:t xml:space="preserve"> </w:t>
      </w:r>
      <w:r>
        <w:rPr>
          <w:rtl w:val="true"/>
        </w:rPr>
        <w:t>מוקדם</w:t>
      </w:r>
      <w:r>
        <w:rPr>
          <w:rtl w:val="true"/>
        </w:rPr>
        <w:t xml:space="preserve">, </w:t>
      </w:r>
      <w:r>
        <w:rPr>
          <w:rtl w:val="true"/>
        </w:rPr>
        <w:t>עם</w:t>
      </w:r>
      <w:r>
        <w:rPr>
          <w:rFonts w:cs="Times New Roman"/>
          <w:rtl w:val="true"/>
        </w:rPr>
        <w:t xml:space="preserve"> </w:t>
      </w:r>
      <w:r>
        <w:rPr>
          <w:rtl w:val="true"/>
        </w:rPr>
        <w:t>ענף</w:t>
      </w:r>
      <w:r>
        <w:rPr>
          <w:rFonts w:cs="Times New Roman"/>
          <w:rtl w:val="true"/>
        </w:rPr>
        <w:t xml:space="preserve"> </w:t>
      </w:r>
      <w:r>
        <w:rPr>
          <w:rtl w:val="true"/>
        </w:rPr>
        <w:t>אבחון</w:t>
      </w:r>
      <w:r>
        <w:rPr>
          <w:rFonts w:cs="Times New Roman"/>
          <w:rtl w:val="true"/>
        </w:rPr>
        <w:t xml:space="preserve"> </w:t>
      </w:r>
      <w:r>
        <w:rPr>
          <w:rtl w:val="true"/>
        </w:rPr>
        <w:t>ומיון</w:t>
      </w:r>
      <w:r>
        <w:rPr>
          <w:rFonts w:cs="Times New Roman"/>
          <w:rtl w:val="true"/>
        </w:rPr>
        <w:t xml:space="preserve"> </w:t>
      </w:r>
      <w:r>
        <w:rPr>
          <w:rtl w:val="true"/>
        </w:rPr>
        <w:t>של</w:t>
      </w:r>
      <w:r>
        <w:rPr>
          <w:rFonts w:cs="Times New Roman"/>
          <w:rtl w:val="true"/>
        </w:rPr>
        <w:t xml:space="preserve"> </w:t>
      </w:r>
      <w:r>
        <w:rPr>
          <w:rtl w:val="true"/>
        </w:rPr>
        <w:t>שירות</w:t>
      </w:r>
      <w:r>
        <w:rPr>
          <w:rFonts w:cs="Times New Roman"/>
          <w:rtl w:val="true"/>
        </w:rPr>
        <w:t xml:space="preserve"> </w:t>
      </w:r>
      <w:r>
        <w:rPr>
          <w:rtl w:val="true"/>
        </w:rPr>
        <w:t>בתי</w:t>
      </w:r>
      <w:r>
        <w:rPr>
          <w:rFonts w:cs="Times New Roman"/>
          <w:rtl w:val="true"/>
        </w:rPr>
        <w:t xml:space="preserve"> </w:t>
      </w:r>
      <w:r>
        <w:rPr>
          <w:rtl w:val="true"/>
        </w:rPr>
        <w:t>הסוהר</w:t>
      </w:r>
      <w:r>
        <w:rPr>
          <w:rtl w:val="true"/>
        </w:rPr>
        <w:t xml:space="preserve">, </w:t>
      </w:r>
      <w:r>
        <w:rPr>
          <w:rtl w:val="true"/>
        </w:rPr>
        <w:t>טלפונים</w:t>
      </w:r>
      <w:r>
        <w:rPr>
          <w:rtl w:val="true"/>
        </w:rPr>
        <w:t xml:space="preserve">: </w:t>
      </w:r>
      <w:r>
        <w:rPr/>
        <w:t>08-9787377</w:t>
      </w:r>
      <w:r>
        <w:rPr>
          <w:rtl w:val="true"/>
        </w:rPr>
        <w:t xml:space="preserve"> </w:t>
      </w:r>
      <w:r>
        <w:rPr>
          <w:rtl w:val="true"/>
        </w:rPr>
        <w:t>או</w:t>
      </w:r>
      <w:r>
        <w:rPr>
          <w:rFonts w:cs="Times New Roman"/>
          <w:rtl w:val="true"/>
        </w:rPr>
        <w:t xml:space="preserve"> </w:t>
      </w:r>
      <w:r>
        <w:rPr/>
        <w:t>08-9787336</w:t>
      </w:r>
      <w:r>
        <w:rPr>
          <w:rtl w:val="true"/>
        </w:rPr>
        <w:t xml:space="preserve">. </w:t>
      </w:r>
    </w:p>
    <w:p>
      <w:pPr>
        <w:pStyle w:val="Normal"/>
        <w:spacing w:lineRule="auto" w:line="360"/>
        <w:ind w:hanging="720" w:start="1440" w:end="0"/>
        <w:jc w:val="both"/>
        <w:rPr/>
      </w:pPr>
      <w:r>
        <w:rPr>
          <w:b/>
          <w:b/>
          <w:bCs/>
          <w:rtl w:val="true"/>
        </w:rPr>
        <w:t>הודע</w:t>
      </w:r>
      <w:r>
        <w:rPr>
          <w:rFonts w:cs="Times New Roman"/>
          <w:b/>
          <w:b/>
          <w:bCs/>
          <w:rtl w:val="true"/>
        </w:rPr>
        <w:t xml:space="preserve"> </w:t>
      </w:r>
      <w:r>
        <w:rPr>
          <w:b/>
          <w:b/>
          <w:bCs/>
          <w:rtl w:val="true"/>
        </w:rPr>
        <w:t>לנאשם</w:t>
      </w:r>
      <w:r>
        <w:rPr>
          <w:rFonts w:cs="Times New Roman"/>
          <w:b/>
          <w:b/>
          <w:bCs/>
          <w:rtl w:val="true"/>
        </w:rPr>
        <w:t xml:space="preserve"> </w:t>
      </w:r>
      <w:r>
        <w:rPr>
          <w:b/>
          <w:b/>
          <w:bCs/>
          <w:rtl w:val="true"/>
        </w:rPr>
        <w:t>על</w:t>
      </w:r>
      <w:r>
        <w:rPr>
          <w:rFonts w:cs="Times New Roman"/>
          <w:b/>
          <w:b/>
          <w:bCs/>
          <w:rtl w:val="true"/>
        </w:rPr>
        <w:t xml:space="preserve"> </w:t>
      </w:r>
      <w:r>
        <w:rPr>
          <w:b/>
          <w:b/>
          <w:bCs/>
          <w:rtl w:val="true"/>
        </w:rPr>
        <w:t>זכותו</w:t>
      </w:r>
      <w:r>
        <w:rPr>
          <w:rFonts w:cs="Times New Roman"/>
          <w:b/>
          <w:b/>
          <w:bCs/>
          <w:rtl w:val="true"/>
        </w:rPr>
        <w:t xml:space="preserve"> </w:t>
      </w:r>
      <w:r>
        <w:rPr>
          <w:b/>
          <w:b/>
          <w:bCs/>
          <w:rtl w:val="true"/>
        </w:rPr>
        <w:t>לערער</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העליון</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מהיום</w:t>
      </w:r>
      <w:r>
        <w:rPr>
          <w:b/>
          <w:bCs/>
          <w:rtl w:val="true"/>
        </w:rPr>
        <w:t>.</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ד כסלו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02</w:t>
      </w:r>
      <w:r>
        <w:rPr>
          <w:rFonts w:cs="Arial" w:ascii="Arial" w:hAnsi="Arial"/>
          <w:rtl w:val="true"/>
        </w:rPr>
        <w:t xml:space="preserve"> </w:t>
      </w:r>
      <w:r>
        <w:rPr>
          <w:rFonts w:ascii="Arial" w:hAnsi="Arial" w:cs="Arial"/>
          <w:rtl w:val="true"/>
        </w:rPr>
        <w:t xml:space="preserve">דצמבר </w:t>
      </w:r>
      <w:r>
        <w:rPr>
          <w:rFonts w:cs="Arial" w:ascii="Arial" w:hAnsi="Arial"/>
        </w:rPr>
        <w:t>2018</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בית המשפט המחוזי בירושלים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35"/>
      <w:footerReference w:type="default" r:id="rId3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42291-02-16</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דיסי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Style14">
    <w:name w:val="אזכור לא מזוהה"/>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44"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2"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3" Type="http://schemas.openxmlformats.org/officeDocument/2006/relationships/hyperlink" Target="http://www.nevo.co.il/case/21472788" TargetMode="External"/><Relationship Id="rId14" Type="http://schemas.openxmlformats.org/officeDocument/2006/relationships/hyperlink" Target="http://www.nevo.co.il/case/17954235" TargetMode="External"/><Relationship Id="rId15" Type="http://schemas.openxmlformats.org/officeDocument/2006/relationships/hyperlink" Target="http://www.nevo.co.il/case/23750625" TargetMode="External"/><Relationship Id="rId16" Type="http://schemas.openxmlformats.org/officeDocument/2006/relationships/hyperlink" Target="http://www.nevo.co.il/case/5594385" TargetMode="External"/><Relationship Id="rId17" Type="http://schemas.openxmlformats.org/officeDocument/2006/relationships/hyperlink" Target="http://www.nevo.co.il/case/7791493" TargetMode="External"/><Relationship Id="rId18" Type="http://schemas.openxmlformats.org/officeDocument/2006/relationships/hyperlink" Target="http://www.nevo.co.il/case/5762686" TargetMode="External"/><Relationship Id="rId19" Type="http://schemas.openxmlformats.org/officeDocument/2006/relationships/hyperlink" Target="http://www.nevo.co.il/case/6000182" TargetMode="External"/><Relationship Id="rId20" Type="http://schemas.openxmlformats.org/officeDocument/2006/relationships/hyperlink" Target="http://www.nevo.co.il/case/21771409" TargetMode="External"/><Relationship Id="rId21" Type="http://schemas.openxmlformats.org/officeDocument/2006/relationships/hyperlink" Target="http://www.nevo.co.il/case/6473037" TargetMode="External"/><Relationship Id="rId22" Type="http://schemas.openxmlformats.org/officeDocument/2006/relationships/hyperlink" Target="http://www.nevo.co.il/case/22791136" TargetMode="External"/><Relationship Id="rId23" Type="http://schemas.openxmlformats.org/officeDocument/2006/relationships/hyperlink" Target="http://www.nevo.co.il/case/23798540" TargetMode="External"/><Relationship Id="rId24" Type="http://schemas.openxmlformats.org/officeDocument/2006/relationships/hyperlink" Target="http://www.nevo.co.il/case/21786689" TargetMode="External"/><Relationship Id="rId25" Type="http://schemas.openxmlformats.org/officeDocument/2006/relationships/hyperlink" Target="http://www.nevo.co.il/case/5821327" TargetMode="External"/><Relationship Id="rId26" Type="http://schemas.openxmlformats.org/officeDocument/2006/relationships/hyperlink" Target="http://www.nevo.co.il/case/13038716" TargetMode="External"/><Relationship Id="rId27" Type="http://schemas.openxmlformats.org/officeDocument/2006/relationships/hyperlink" Target="http://www.nevo.co.il/case/20007334" TargetMode="External"/><Relationship Id="rId28" Type="http://schemas.openxmlformats.org/officeDocument/2006/relationships/hyperlink" Target="http://www.nevo.co.il/case/22199040" TargetMode="External"/><Relationship Id="rId29" Type="http://schemas.openxmlformats.org/officeDocument/2006/relationships/hyperlink" Target="http://www.nevo.co.il/case/22727906" TargetMode="External"/><Relationship Id="rId30" Type="http://schemas.openxmlformats.org/officeDocument/2006/relationships/hyperlink" Target="http://www.nevo.co.il/case/7791493" TargetMode="External"/><Relationship Id="rId31" Type="http://schemas.openxmlformats.org/officeDocument/2006/relationships/hyperlink" Target="http://www.nevo.co.il/case/21771409" TargetMode="External"/><Relationship Id="rId32" Type="http://schemas.openxmlformats.org/officeDocument/2006/relationships/hyperlink" Target="http://www.nevo.co.il/law/70301/144" TargetMode="External"/><Relationship Id="rId33"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2019-04-15T12:59:00Z</dcterms:created>
  <dc:creator> </dc:creator>
  <dc:description/>
  <cp:keywords/>
  <dc:language>en-IL</dc:language>
  <cp:lastModifiedBy>run</cp:lastModifiedBy>
  <dcterms:modified xsi:type="dcterms:W3CDTF">2019-04-15T12:59:00Z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דיסי</vt:lpwstr>
  </property>
  <property fmtid="{D5CDD505-2E9C-101B-9397-08002B2CF9AE}" pid="6" name="APPELLEE1">
    <vt:lpwstr/>
  </property>
  <property fmtid="{D5CDD505-2E9C-101B-9397-08002B2CF9AE}" pid="7" name="APPELLEE2">
    <vt:lpwstr/>
  </property>
  <property fmtid="{D5CDD505-2E9C-101B-9397-08002B2CF9AE}" pid="8" name="CASESLISTTMP1">
    <vt:lpwstr>21472788;17954235;23750625;5594385;7791493:2;5762686;6000182;21771409:2;6473037;22791136;23798540;21786689;5821327;13038716;20007334;22199040;22727906</vt:lpwstr>
  </property>
  <property fmtid="{D5CDD505-2E9C-101B-9397-08002B2CF9AE}" pid="9" name="CITY">
    <vt:lpwstr>י-ם</vt:lpwstr>
  </property>
  <property fmtid="{D5CDD505-2E9C-101B-9397-08002B2CF9AE}" pid="10" name="DATE">
    <vt:lpwstr>20181202</vt:lpwstr>
  </property>
  <property fmtid="{D5CDD505-2E9C-101B-9397-08002B2CF9AE}" pid="11" name="DELEMATA">
    <vt:lpwstr/>
  </property>
  <property fmtid="{D5CDD505-2E9C-101B-9397-08002B2CF9AE}" pid="12" name="ISABSTRACT">
    <vt:lpwstr>Y</vt:lpwstr>
  </property>
  <property fmtid="{D5CDD505-2E9C-101B-9397-08002B2CF9AE}" pid="13" name="JUDGE">
    <vt:lpwstr>אברהם רובין</vt:lpwstr>
  </property>
  <property fmtid="{D5CDD505-2E9C-101B-9397-08002B2CF9AE}" pid="14" name="LAWLISTTMP1">
    <vt:lpwstr>70301/144;144.a;144.b2</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42291</vt:lpwstr>
  </property>
  <property fmtid="{D5CDD505-2E9C-101B-9397-08002B2CF9AE}" pid="22" name="NEWPARTB">
    <vt:lpwstr>02</vt:lpwstr>
  </property>
  <property fmtid="{D5CDD505-2E9C-101B-9397-08002B2CF9AE}" pid="23" name="NEWPARTC">
    <vt:lpwstr>16</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390020181202</vt:lpwstr>
  </property>
  <property fmtid="{D5CDD505-2E9C-101B-9397-08002B2CF9AE}" pid="34" name="TYPE_N_DATE">
    <vt:lpwstr>39020181202</vt:lpwstr>
  </property>
  <property fmtid="{D5CDD505-2E9C-101B-9397-08002B2CF9AE}" pid="35" name="VOLUME">
    <vt:lpwstr/>
  </property>
  <property fmtid="{D5CDD505-2E9C-101B-9397-08002B2CF9AE}" pid="36" name="WORDNUMPAGES">
    <vt:lpwstr>9</vt:lpwstr>
  </property>
</Properties>
</file>