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before="74" w:line="360" w:lineRule="auto"/>
        <w:jc w:val="center"/>
        <w:rPr>
          <w:rFonts w:ascii="黑体" w:hAnsi="黑体" w:eastAsia="黑体" w:cs="黑体"/>
          <w:spacing w:val="10"/>
          <w:sz w:val="36"/>
          <w:szCs w:val="36"/>
          <w14:textOutline w14:w="4356" w14:cap="sq" w14:cmpd="sng" w14:algn="ctr">
            <w14:solidFill>
              <w14:srgbClr w14:val="000000"/>
            </w14:solidFill>
            <w14:prstDash w14:val="solid"/>
            <w14:bevel/>
          </w14:textOutline>
        </w:rPr>
      </w:pPr>
      <w:r>
        <w:rPr>
          <w:rFonts w:hint="eastAsia" w:ascii="黑体" w:hAnsi="黑体" w:eastAsia="黑体" w:cs="黑体"/>
          <w:spacing w:val="10"/>
          <w:sz w:val="36"/>
          <w:szCs w:val="36"/>
          <w14:textOutline w14:w="4356" w14:cap="sq" w14:cmpd="sng" w14:algn="ctr">
            <w14:solidFill>
              <w14:srgbClr w14:val="000000"/>
            </w14:solidFill>
            <w14:prstDash w14:val="solid"/>
            <w14:bevel/>
          </w14:textOutline>
        </w:rPr>
        <w:t>2</w:t>
      </w:r>
      <w:r>
        <w:rPr>
          <w:rFonts w:hint="eastAsia" w:ascii="黑体" w:hAnsi="黑体" w:eastAsia="黑体" w:cs="黑体"/>
          <w:spacing w:val="6"/>
          <w:sz w:val="36"/>
          <w:szCs w:val="36"/>
          <w14:textOutline w14:w="4356" w14:cap="sq" w14:cmpd="sng" w14:algn="ctr">
            <w14:solidFill>
              <w14:srgbClr w14:val="000000"/>
            </w14:solidFill>
            <w14:prstDash w14:val="solid"/>
            <w14:bevel/>
          </w14:textOutline>
        </w:rPr>
        <w:t>023春季学期</w:t>
      </w:r>
      <w:r>
        <w:rPr>
          <w:rFonts w:hint="eastAsia" w:ascii="黑体" w:hAnsi="黑体" w:eastAsia="黑体" w:cs="黑体"/>
          <w:spacing w:val="13"/>
          <w:sz w:val="36"/>
          <w:szCs w:val="36"/>
          <w14:textOutline w14:w="4356" w14:cap="sq" w14:cmpd="sng" w14:algn="ctr">
            <w14:solidFill>
              <w14:srgbClr w14:val="000000"/>
            </w14:solidFill>
            <w14:prstDash w14:val="solid"/>
            <w14:bevel/>
          </w14:textOutline>
        </w:rPr>
        <w:t>北</w:t>
      </w:r>
      <w:r>
        <w:rPr>
          <w:rFonts w:hint="eastAsia" w:ascii="黑体" w:hAnsi="黑体" w:eastAsia="黑体" w:cs="黑体"/>
          <w:spacing w:val="10"/>
          <w:sz w:val="36"/>
          <w:szCs w:val="36"/>
          <w14:textOutline w14:w="4356" w14:cap="sq" w14:cmpd="sng" w14:algn="ctr">
            <w14:solidFill>
              <w14:srgbClr w14:val="000000"/>
            </w14:solidFill>
            <w14:prstDash w14:val="solid"/>
            <w14:bevel/>
          </w14:textOutline>
        </w:rPr>
        <w:t>京大学《程序设计实习》</w:t>
      </w:r>
    </w:p>
    <w:p>
      <w:pPr>
        <w:widowControl/>
        <w:kinsoku w:val="0"/>
        <w:autoSpaceDE w:val="0"/>
        <w:autoSpaceDN w:val="0"/>
        <w:adjustRightInd w:val="0"/>
        <w:snapToGrid w:val="0"/>
        <w:spacing w:before="74" w:line="360" w:lineRule="auto"/>
        <w:jc w:val="center"/>
        <w:rPr>
          <w:rFonts w:ascii="宋体" w:hAnsi="宋体" w:eastAsia="宋体" w:cs="宋体"/>
          <w:b/>
          <w:bCs/>
          <w:sz w:val="36"/>
          <w:szCs w:val="36"/>
        </w:rPr>
      </w:pPr>
      <w:r>
        <w:rPr>
          <w:rFonts w:hint="eastAsia" w:ascii="黑体" w:hAnsi="黑体" w:eastAsia="黑体" w:cs="黑体"/>
          <w:spacing w:val="10"/>
          <w:sz w:val="36"/>
          <w:szCs w:val="36"/>
          <w14:textOutline w14:w="4356" w14:cap="sq" w14:cmpd="sng" w14:algn="ctr">
            <w14:solidFill>
              <w14:srgbClr w14:val="000000"/>
            </w14:solidFill>
            <w14:prstDash w14:val="solid"/>
            <w14:bevel/>
          </w14:textOutline>
        </w:rPr>
        <w:t>QT大作业结项报告</w:t>
      </w: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before="75" w:line="360" w:lineRule="auto"/>
        <w:jc w:val="center"/>
        <w:rPr>
          <w:rFonts w:ascii="宋体" w:hAnsi="宋体" w:eastAsia="宋体" w:cs="宋体"/>
          <w:spacing w:val="9"/>
          <w:sz w:val="28"/>
          <w:szCs w:val="28"/>
          <w14:textOutline w14:w="4356" w14:cap="sq" w14:cmpd="sng" w14:algn="ctr">
            <w14:solidFill>
              <w14:srgbClr w14:val="000000"/>
            </w14:solidFill>
            <w14:prstDash w14:val="solid"/>
            <w14:bevel/>
          </w14:textOutline>
        </w:rPr>
      </w:pPr>
      <w:r>
        <w:rPr>
          <w:rFonts w:hint="eastAsia" w:ascii="宋体" w:hAnsi="宋体" w:eastAsia="宋体" w:cs="宋体"/>
          <w:spacing w:val="9"/>
          <w:sz w:val="28"/>
          <w:szCs w:val="28"/>
          <w14:textOutline w14:w="4356" w14:cap="sq" w14:cmpd="sng" w14:algn="ctr">
            <w14:solidFill>
              <w14:srgbClr w14:val="000000"/>
            </w14:solidFill>
            <w14:prstDash w14:val="solid"/>
            <w14:bevel/>
          </w14:textOutline>
        </w:rPr>
        <w:t>25号 3W项目组</w:t>
      </w:r>
    </w:p>
    <w:p>
      <w:pPr>
        <w:widowControl/>
        <w:kinsoku w:val="0"/>
        <w:autoSpaceDE w:val="0"/>
        <w:autoSpaceDN w:val="0"/>
        <w:adjustRightInd w:val="0"/>
        <w:snapToGrid w:val="0"/>
        <w:spacing w:before="75" w:line="360" w:lineRule="auto"/>
        <w:jc w:val="center"/>
        <w:rPr>
          <w:rFonts w:ascii="宋体" w:hAnsi="宋体" w:eastAsia="宋体" w:cs="宋体"/>
          <w:sz w:val="28"/>
          <w:szCs w:val="28"/>
        </w:rPr>
      </w:pPr>
      <w:r>
        <w:rPr>
          <w:rFonts w:hint="eastAsia" w:ascii="宋体" w:hAnsi="宋体" w:eastAsia="宋体" w:cs="宋体"/>
          <w:spacing w:val="9"/>
          <w:sz w:val="28"/>
          <w:szCs w:val="28"/>
          <w14:textOutline w14:w="4356" w14:cap="sq" w14:cmpd="sng" w14:algn="ctr">
            <w14:solidFill>
              <w14:srgbClr w14:val="000000"/>
            </w14:solidFill>
            <w14:prstDash w14:val="solid"/>
            <w14:bevel/>
          </w14:textOutline>
        </w:rPr>
        <w:t>汪之立 吴乐鸿 吴亮宇</w:t>
      </w:r>
    </w:p>
    <w:p>
      <w:pPr>
        <w:widowControl/>
        <w:kinsoku w:val="0"/>
        <w:autoSpaceDE w:val="0"/>
        <w:autoSpaceDN w:val="0"/>
        <w:adjustRightInd w:val="0"/>
        <w:snapToGrid w:val="0"/>
        <w:spacing w:line="360" w:lineRule="auto"/>
        <w:ind w:firstLine="97"/>
        <w:textAlignment w:val="center"/>
        <w:rPr>
          <w:rFonts w:ascii="宋体" w:hAnsi="宋体" w:eastAsia="宋体" w:cs="宋体"/>
          <w:sz w:val="24"/>
          <w:szCs w:val="24"/>
        </w:rPr>
      </w:pPr>
      <w:r>
        <w:rPr>
          <w:rFonts w:hint="eastAsia" w:ascii="宋体" w:hAnsi="宋体" w:eastAsia="宋体" w:cs="宋体"/>
          <w:sz w:val="24"/>
          <w:szCs w:val="24"/>
        </w:rPr>
        <w:drawing>
          <wp:inline distT="0" distB="0" distL="0" distR="0">
            <wp:extent cx="5615940" cy="102870"/>
            <wp:effectExtent l="0" t="0" r="10160" b="1143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4"/>
                    <a:stretch>
                      <a:fillRect/>
                    </a:stretch>
                  </pic:blipFill>
                  <pic:spPr>
                    <a:xfrm>
                      <a:off x="0" y="0"/>
                      <a:ext cx="5615940" cy="103504"/>
                    </a:xfrm>
                    <a:prstGeom prst="rect">
                      <a:avLst/>
                    </a:prstGeom>
                  </pic:spPr>
                </pic:pic>
              </a:graphicData>
            </a:graphic>
          </wp:inline>
        </w:drawing>
      </w: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rPr>
          <w:rFonts w:ascii="宋体" w:hAnsi="宋体" w:eastAsia="宋体" w:cs="宋体"/>
          <w:sz w:val="24"/>
          <w:szCs w:val="24"/>
        </w:rPr>
      </w:pPr>
    </w:p>
    <w:p>
      <w:pPr>
        <w:widowControl/>
        <w:kinsoku w:val="0"/>
        <w:autoSpaceDE w:val="0"/>
        <w:autoSpaceDN w:val="0"/>
        <w:adjustRightInd w:val="0"/>
        <w:snapToGrid w:val="0"/>
        <w:spacing w:line="360" w:lineRule="auto"/>
        <w:ind w:firstLine="3736"/>
        <w:textAlignment w:val="center"/>
        <w:rPr>
          <w:rFonts w:ascii="宋体" w:hAnsi="宋体" w:eastAsia="宋体" w:cs="宋体"/>
          <w:sz w:val="24"/>
          <w:szCs w:val="24"/>
        </w:rPr>
      </w:pPr>
      <w:r>
        <w:rPr>
          <w:rFonts w:hint="eastAsia" w:ascii="宋体" w:hAnsi="宋体" w:eastAsia="宋体" w:cs="宋体"/>
          <w:sz w:val="24"/>
          <w:szCs w:val="24"/>
        </w:rPr>
        <w:drawing>
          <wp:inline distT="0" distB="0" distL="0" distR="0">
            <wp:extent cx="1078865" cy="1078865"/>
            <wp:effectExtent l="0" t="0" r="635" b="63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5"/>
                    <a:stretch>
                      <a:fillRect/>
                    </a:stretch>
                  </pic:blipFill>
                  <pic:spPr>
                    <a:xfrm>
                      <a:off x="0" y="0"/>
                      <a:ext cx="1078991" cy="1078991"/>
                    </a:xfrm>
                    <a:prstGeom prst="rect">
                      <a:avLst/>
                    </a:prstGeom>
                  </pic:spPr>
                </pic:pic>
              </a:graphicData>
            </a:graphic>
          </wp:inline>
        </w:drawing>
      </w:r>
    </w:p>
    <w:p>
      <w:pPr>
        <w:sectPr>
          <w:pgSz w:w="11906" w:h="16838"/>
          <w:pgMar w:top="1440" w:right="1800" w:bottom="1440" w:left="1800" w:header="851" w:footer="992" w:gutter="0"/>
          <w:cols w:space="425" w:num="1"/>
          <w:docGrid w:type="lines" w:linePitch="312" w:charSpace="0"/>
        </w:sectPr>
      </w:pPr>
    </w:p>
    <w:p>
      <w:pPr>
        <w:pStyle w:val="4"/>
        <w:numPr>
          <w:ilvl w:val="0"/>
          <w:numId w:val="1"/>
        </w:numPr>
        <w:ind w:firstLineChars="0"/>
      </w:pPr>
      <w:r>
        <w:rPr>
          <w:rFonts w:hint="eastAsia"/>
        </w:rPr>
        <w:t>程序功能介绍</w:t>
      </w:r>
    </w:p>
    <w:p>
      <w:pPr>
        <w:ind w:firstLine="360"/>
      </w:pPr>
      <w:r>
        <w:rPr>
          <w:rFonts w:hint="eastAsia"/>
        </w:rPr>
        <w:t>《</w:t>
      </w:r>
      <w:r>
        <w:t>Escape from Deadline》是</w:t>
      </w:r>
      <w:r>
        <w:rPr>
          <w:rFonts w:hint="eastAsia"/>
        </w:rPr>
        <w:t>我们</w:t>
      </w:r>
      <w:r>
        <w:t>设计的一款角色扮演</w:t>
      </w:r>
      <w:r>
        <w:rPr>
          <w:rFonts w:hint="eastAsia"/>
        </w:rPr>
        <w:t>类</w:t>
      </w:r>
      <w:r>
        <w:t>休闲游戏。</w:t>
      </w:r>
      <w:r>
        <w:rPr>
          <w:rFonts w:hint="eastAsia"/>
        </w:rPr>
        <w:t>玩家将在游戏中扮演大一的攻城狮，展开一场与P</w:t>
      </w:r>
      <w:r>
        <w:t>大中最为凶猛可怖的怪兽——DDL的殊死斗争</w:t>
      </w:r>
      <w:r>
        <w:rPr>
          <w:rFonts w:hint="eastAsia"/>
        </w:rPr>
        <w:t>。</w:t>
      </w:r>
    </w:p>
    <w:p>
      <w:pPr>
        <w:ind w:firstLine="360"/>
        <w:rPr>
          <w:rFonts w:hint="eastAsia"/>
        </w:rPr>
      </w:pPr>
      <w:r>
        <w:rPr>
          <w:rFonts w:hint="eastAsia"/>
        </w:rPr>
        <w:t>游戏总体由分段剧情和三个关卡的休闲小游戏构成。关卡的总体目标都是抢在DDL之前完成，也即吃掉图标，但是各关的玩法不同。第一关是在迷宫地图中通过键盘控制角色移动，赶在DDL线扫过前完成任务。第二关是鼠标拖拽角色完成任务同时防止被DDL追上。第三关是鼠标引导角色躲避DDL发出的各种子弹，完成夹杂其中的任务击败DDL。地图上也会刷新各类buff或debuff，进一步提高趣味性。游戏失败也不要灰心，会解锁有趣的支线结局。集全所有结局可以开启番外篇剧情。</w:t>
      </w:r>
    </w:p>
    <w:p>
      <w:pPr>
        <w:rPr>
          <w:rFonts w:hint="eastAsia"/>
        </w:rPr>
      </w:pPr>
      <w:r>
        <w:rPr>
          <w:rFonts w:hint="eastAsia"/>
        </w:rPr>
        <w:drawing>
          <wp:anchor distT="0" distB="0" distL="114300" distR="114300" simplePos="0" relativeHeight="251675648" behindDoc="0" locked="0" layoutInCell="1" allowOverlap="1">
            <wp:simplePos x="0" y="0"/>
            <wp:positionH relativeFrom="column">
              <wp:posOffset>167640</wp:posOffset>
            </wp:positionH>
            <wp:positionV relativeFrom="paragraph">
              <wp:posOffset>639445</wp:posOffset>
            </wp:positionV>
            <wp:extent cx="4935220" cy="2776220"/>
            <wp:effectExtent l="0" t="0" r="5080" b="5080"/>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935220" cy="2776220"/>
                    </a:xfrm>
                    <a:prstGeom prst="rect">
                      <a:avLst/>
                    </a:prstGeom>
                    <a:noFill/>
                    <a:ln>
                      <a:noFill/>
                    </a:ln>
                  </pic:spPr>
                </pic:pic>
              </a:graphicData>
            </a:graphic>
          </wp:anchor>
        </w:drawing>
      </w:r>
      <w:r>
        <w:tab/>
      </w:r>
      <w:r>
        <w:rPr>
          <w:rFonts w:hint="eastAsia"/>
        </w:rPr>
        <w:t>音乐音效上我们精心挑选了电子风的背景音和多样的音效，丰富玩家的游玩体验。除了关卡外，游戏设计了可以快速跳转的菜单页面和相应的存档，方便玩家多次游玩。设置页面集成了音乐音效的音量调节。此外，其中的重置进度的按钮玩家一定要慎重点击哦！</w:t>
      </w:r>
    </w:p>
    <w:p>
      <w:pPr>
        <w:ind w:firstLine="420" w:firstLineChars="0"/>
        <w:jc w:val="center"/>
        <w:rPr>
          <w:rFonts w:hint="eastAsia"/>
          <w:lang w:val="en-US" w:eastAsia="zh-CN"/>
        </w:rPr>
      </w:pPr>
      <w:r>
        <w:rPr>
          <w:rFonts w:hint="eastAsia"/>
          <w:lang w:val="en-US" w:eastAsia="zh-CN"/>
        </w:rPr>
        <w:t>图一：游戏菜单界面</w:t>
      </w:r>
    </w:p>
    <w:p>
      <w:pPr>
        <w:ind w:firstLine="420" w:firstLineChars="0"/>
        <w:jc w:val="center"/>
        <w:rPr>
          <w:rFonts w:hint="default"/>
          <w:lang w:val="en-US" w:eastAsia="zh-CN"/>
        </w:rPr>
      </w:pPr>
    </w:p>
    <w:p>
      <w:pPr>
        <w:pStyle w:val="4"/>
        <w:numPr>
          <w:ilvl w:val="0"/>
          <w:numId w:val="1"/>
        </w:numPr>
        <w:ind w:firstLineChars="0"/>
      </w:pPr>
      <w:r>
        <w:rPr>
          <w:rFonts w:hint="eastAsia"/>
        </w:rPr>
        <w:t>项目各模块和类设计细节</w:t>
      </w:r>
    </w:p>
    <w:p>
      <w:pPr>
        <w:ind w:firstLine="420" w:firstLineChars="0"/>
        <w:rPr>
          <w:rFonts w:hint="default"/>
          <w:lang w:val="en-US" w:eastAsia="zh-CN"/>
        </w:rPr>
      </w:pPr>
      <w:r>
        <w:rPr>
          <w:rFonts w:hint="eastAsia"/>
          <w:lang w:val="en-US" w:eastAsia="zh-CN"/>
        </w:rPr>
        <w:t>我们的项目主要由关卡地图和游戏窗口两部分组成。关卡地图部分负责三个关卡所有玩法的底层逻辑和顶层显示的实现，而游戏窗口部分就负责与玩家交互部分和额外功能的实现。两个部分之间的交互有继承关系的由相应函数接口实现，其余使用信号进行交互。</w:t>
      </w:r>
    </w:p>
    <w:p>
      <w:pPr>
        <w:ind w:firstLine="420" w:firstLineChars="0"/>
        <w:rPr>
          <w:rFonts w:hint="eastAsia"/>
          <w:lang w:val="en-US" w:eastAsia="zh-CN"/>
        </w:rPr>
      </w:pPr>
      <w:r>
        <w:rPr>
          <w:rFonts w:hint="eastAsia"/>
          <w:lang w:val="en-US" w:eastAsia="zh-CN"/>
        </w:rPr>
        <w:t>2.1关卡地图的实现</w:t>
      </w:r>
    </w:p>
    <w:p>
      <w:pPr>
        <w:ind w:firstLine="420" w:firstLineChars="0"/>
        <w:rPr>
          <w:rFonts w:hint="eastAsia"/>
          <w:lang w:val="en-US" w:eastAsia="zh-CN"/>
        </w:rPr>
      </w:pPr>
      <w:r>
        <w:rPr>
          <w:rFonts w:hint="eastAsia"/>
          <w:lang w:val="en-US" w:eastAsia="zh-CN"/>
        </w:rPr>
        <w:t>基于三关共同的元素，我们以GameMap类作为关卡地图的基类，以Figure类作为攻城狮和敌人（Deadline）的基类，以TaskBuff类作为任务和加成的基类。代码实现中最关键的函数是time_event函数，通过与一个QTimer计时器连接，可以实现每隔很短的时间间隔调用一次该函数。time_event函数包括：改变所有物体速度，判断物体之间的相遇（如玩家吃到task，子弹击中玩家等），执行触发的效果（如玩家扣血），向上层窗口更新信息（如显示被吃掉的task名称），判断游戏是否结束等。我们将time_event的触发间隔设定为120ms，但为了游戏的流畅性，将移动所有物体的时间间隔缩小至30ms。</w:t>
      </w:r>
    </w:p>
    <w:p>
      <w:pPr>
        <w:ind w:firstLine="420" w:firstLineChars="0"/>
        <w:rPr>
          <w:rFonts w:hint="eastAsia"/>
          <w:lang w:val="en-US" w:eastAsia="zh-CN"/>
        </w:rPr>
      </w:pPr>
      <w:r>
        <w:rPr>
          <w:rFonts w:hint="eastAsia"/>
          <w:lang w:val="en-US" w:eastAsia="zh-CN"/>
        </w:rPr>
        <w:t>代码实现的第二个关键是实现各种效果的定时和延时触发，如：玩家吃到“原地停留4秒”的debuff时，需延时4秒之后接触限制；玩家受伤后图标会闪烁，需1秒后停止闪烁；部分task需要定时出现和消失等。为此，我们为每个taskbuff写了两个成员函数：effect和end_effect，分别对应立刻触发的效果和延时触发的效果。例如，对于“原地停留4秒”的debuff，其effect函数会将玩家设置为不可移动，而其end_effect函数则会将玩家重新设置为可移动。为了实现定时触发end_effect，我们写了TaskBuffProcessor类（简称Processor）用于处理所有上述效果。每个Processor包含两个成员变量：处理时间和指向taskbuff的指针。在GameMap中我们设置了一个multiset存放所有Processor，使它们按处理时间排序。每次调用time_event函数时，我们会将当前时间与multiset中第一个Processor的处理时间比较，如果当前时间小，说明没有效果需要处理；否则，这个Processor对应的taskbuff的end_effect就会被触发。对于其他诸如闪烁、定时出现等效果，我们会通过特殊的Processor用类似思路实现。</w:t>
      </w:r>
    </w:p>
    <w:p>
      <w:pPr>
        <w:ind w:firstLine="420" w:firstLineChars="0"/>
        <w:rPr>
          <w:rFonts w:hint="eastAsia"/>
          <w:lang w:val="en-US" w:eastAsia="zh-CN"/>
        </w:rPr>
      </w:pPr>
      <w:r>
        <w:rPr>
          <w:rFonts w:hint="eastAsia"/>
          <w:lang w:val="en-US" w:eastAsia="zh-CN"/>
        </w:rPr>
        <w:t>除了上述核心代码，三关具体实现上各有不同。</w:t>
      </w:r>
    </w:p>
    <w:p>
      <w:pPr>
        <w:ind w:firstLine="420" w:firstLineChars="0"/>
        <w:rPr>
          <w:rFonts w:hint="eastAsia"/>
          <w:lang w:val="en-US" w:eastAsia="zh-CN"/>
        </w:rPr>
      </w:pPr>
      <w:r>
        <w:rPr>
          <w:rFonts w:hint="eastAsia"/>
          <w:lang w:val="en-US" w:eastAsia="zh-CN"/>
        </w:rPr>
        <w:t>第一关为迷宫式设计，玩家通过键盘上下左右移动，并需躲避Deadline的追赶。Deadline会以一条竖线的形式从左到右移动，表示时间的推移。第一关独有的技术要点在于，由于地图宽度远大于屏幕宽度，需要使用sliding window的方式让地图随角色左右移动。</w:t>
      </w:r>
    </w:p>
    <w:p>
      <w:pPr>
        <w:jc w:val="center"/>
        <w:rPr>
          <w:rFonts w:hint="default" w:eastAsiaTheme="minorEastAsia"/>
          <w:lang w:val="en-US" w:eastAsia="zh-CN"/>
        </w:rPr>
      </w:pPr>
      <w:r>
        <w:drawing>
          <wp:anchor distT="0" distB="0" distL="114300" distR="114300" simplePos="0" relativeHeight="251674624" behindDoc="0" locked="0" layoutInCell="1" allowOverlap="1">
            <wp:simplePos x="0" y="0"/>
            <wp:positionH relativeFrom="column">
              <wp:posOffset>262255</wp:posOffset>
            </wp:positionH>
            <wp:positionV relativeFrom="paragraph">
              <wp:posOffset>18415</wp:posOffset>
            </wp:positionV>
            <wp:extent cx="4862830" cy="2735580"/>
            <wp:effectExtent l="0" t="0" r="1270" b="7620"/>
            <wp:wrapSquare wrapText="bothSides"/>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7"/>
                    <a:stretch>
                      <a:fillRect/>
                    </a:stretch>
                  </pic:blipFill>
                  <pic:spPr>
                    <a:xfrm>
                      <a:off x="0" y="0"/>
                      <a:ext cx="4862830" cy="2735580"/>
                    </a:xfrm>
                    <a:prstGeom prst="rect">
                      <a:avLst/>
                    </a:prstGeom>
                    <a:noFill/>
                    <a:ln>
                      <a:noFill/>
                    </a:ln>
                  </pic:spPr>
                </pic:pic>
              </a:graphicData>
            </a:graphic>
          </wp:anchor>
        </w:drawing>
      </w:r>
      <w:r>
        <w:rPr>
          <w:rFonts w:hint="eastAsia"/>
          <w:lang w:val="en-US" w:eastAsia="zh-CN"/>
        </w:rPr>
        <w:t>图二：第一关示意</w:t>
      </w:r>
    </w:p>
    <w:p>
      <w:pPr>
        <w:ind w:firstLine="420" w:firstLineChars="0"/>
        <w:rPr>
          <w:rFonts w:hint="eastAsia"/>
          <w:lang w:val="en-US" w:eastAsia="zh-CN"/>
        </w:rPr>
      </w:pPr>
      <w:r>
        <w:rPr>
          <w:rFonts w:hint="eastAsia"/>
          <w:lang w:val="en-US" w:eastAsia="zh-CN"/>
        </w:rPr>
        <w:t>第二关玩家通过鼠标“点-拉”的方式给予玩家特定方向的速度，而Deadline不再是一条竖线，而是一个会追赶玩家的怪兽。第二关独有的技术要点包括玩家的速度衰减及Deadline追赶玩家的速度与方向的实时调整。</w:t>
      </w:r>
    </w:p>
    <w:p>
      <w:pPr>
        <w:ind w:firstLine="420" w:firstLineChars="0"/>
        <w:rPr>
          <w:rFonts w:hint="eastAsia"/>
          <w:lang w:val="en-US" w:eastAsia="zh-CN"/>
        </w:rPr>
      </w:pPr>
      <w:r>
        <w:rPr>
          <w:rFonts w:hint="eastAsia"/>
          <w:lang w:val="en-US" w:eastAsia="zh-CN"/>
        </w:rPr>
        <w:drawing>
          <wp:inline distT="0" distB="0" distL="114300" distR="114300">
            <wp:extent cx="4705985" cy="2642235"/>
            <wp:effectExtent l="0" t="0" r="5715" b="1206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8"/>
                    <a:stretch>
                      <a:fillRect/>
                    </a:stretch>
                  </pic:blipFill>
                  <pic:spPr>
                    <a:xfrm>
                      <a:off x="0" y="0"/>
                      <a:ext cx="4705985" cy="2642235"/>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eastAsia"/>
          <w:lang w:val="en-US" w:eastAsia="zh-CN"/>
        </w:rPr>
        <w:t>图三：第二关示意</w:t>
      </w:r>
    </w:p>
    <w:p>
      <w:pPr>
        <w:ind w:firstLine="420" w:firstLineChars="0"/>
        <w:rPr>
          <w:rFonts w:hint="eastAsia"/>
          <w:lang w:val="en-US" w:eastAsia="zh-CN"/>
        </w:rPr>
      </w:pPr>
      <w:r>
        <w:rPr>
          <w:rFonts w:hint="eastAsia"/>
          <w:lang w:val="en-US" w:eastAsia="zh-CN"/>
        </w:rPr>
        <w:t>第三关Deadline不直接追赶玩家，而是发射子弹攻击玩家，其中子弹的模式包括：1）水平发射2）随机弹射3）瞄准玩家加速。玩家的移动方式变为用鼠标控制加速度，从玩家指向鼠标的向量决定了玩家加速度的大小和方向，因此表现出玩家具有“动量”，为游戏增添难度和趣味。第三关独有的技术要点包括：1）子弹的发射、随机初始参数设定和移动2）加速度的实现 3）taskbuff的移动。</w:t>
      </w:r>
    </w:p>
    <w:p>
      <w:pPr>
        <w:ind w:firstLine="420" w:firstLineChars="0"/>
        <w:jc w:val="center"/>
        <w:rPr>
          <w:rFonts w:hint="default"/>
          <w:lang w:val="en-US" w:eastAsia="zh-CN"/>
        </w:rPr>
      </w:pPr>
      <w:r>
        <w:rPr>
          <w:rFonts w:hint="eastAsia"/>
          <w:lang w:val="en-US" w:eastAsia="zh-CN"/>
        </w:rPr>
        <w:drawing>
          <wp:anchor distT="0" distB="0" distL="114300" distR="114300" simplePos="0" relativeHeight="251676672" behindDoc="0" locked="0" layoutInCell="1" allowOverlap="1">
            <wp:simplePos x="0" y="0"/>
            <wp:positionH relativeFrom="column">
              <wp:posOffset>120015</wp:posOffset>
            </wp:positionH>
            <wp:positionV relativeFrom="paragraph">
              <wp:posOffset>12065</wp:posOffset>
            </wp:positionV>
            <wp:extent cx="5008880" cy="2636520"/>
            <wp:effectExtent l="0" t="0" r="7620" b="5080"/>
            <wp:wrapSquare wrapText="bothSides"/>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9"/>
                    <a:stretch>
                      <a:fillRect/>
                    </a:stretch>
                  </pic:blipFill>
                  <pic:spPr>
                    <a:xfrm>
                      <a:off x="0" y="0"/>
                      <a:ext cx="5008880" cy="2636520"/>
                    </a:xfrm>
                    <a:prstGeom prst="rect">
                      <a:avLst/>
                    </a:prstGeom>
                    <a:noFill/>
                    <a:ln>
                      <a:noFill/>
                    </a:ln>
                  </pic:spPr>
                </pic:pic>
              </a:graphicData>
            </a:graphic>
          </wp:anchor>
        </w:drawing>
      </w:r>
      <w:r>
        <w:rPr>
          <w:rFonts w:hint="eastAsia"/>
          <w:lang w:val="en-US" w:eastAsia="zh-CN"/>
        </w:rPr>
        <w:t>图四：第三关示意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2.2 游戏存读档的实现</w:t>
      </w:r>
    </w:p>
    <w:p>
      <w:pPr>
        <w:ind w:firstLine="420" w:firstLineChars="0"/>
        <w:rPr>
          <w:rFonts w:hint="default"/>
          <w:lang w:val="en-US" w:eastAsia="zh-CN"/>
        </w:rPr>
      </w:pPr>
      <w:r>
        <w:rPr>
          <w:rFonts w:hint="eastAsia"/>
          <w:lang w:val="en-US" w:eastAsia="zh-CN"/>
        </w:rPr>
        <w:t>在程序运行中，游戏数据由游戏数据类Game操控，依照玩家进度更改数据。Game中包含三个bool型数组存储游戏进度和两个double变量保存音量信息。程序关闭时游戏数据存储在statistics.json文件中。游戏的读档发生在主窗口构造时，其余子窗口只有这一变量的引用作为成员变量，存档则是放在重载后的closeEvent函数中，基本杜绝了数据丢失或错误的可能。</w:t>
      </w:r>
    </w:p>
    <w:p>
      <w:pPr>
        <w:ind w:firstLine="420" w:firstLineChars="0"/>
        <w:rPr>
          <w:rFonts w:hint="eastAsia"/>
          <w:lang w:val="en-US" w:eastAsia="zh-CN"/>
        </w:rPr>
      </w:pPr>
      <w:r>
        <w:rPr>
          <w:rFonts w:hint="eastAsia"/>
          <w:lang w:val="en-US" w:eastAsia="zh-CN"/>
        </w:rPr>
        <w:t>此外，我们规定了事件，也即地图刷新的任务或者Buff\Debuff的信息类task_info。其记录了图标、名称、描述、突出显示四种属性，方便后续调用。</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2.3游戏窗口的实现</w:t>
      </w:r>
    </w:p>
    <w:p>
      <w:pPr>
        <w:ind w:firstLine="420" w:firstLineChars="0"/>
        <w:rPr>
          <w:rFonts w:hint="eastAsia"/>
          <w:lang w:val="en-US" w:eastAsia="zh-CN"/>
        </w:rPr>
      </w:pPr>
      <w:r>
        <w:rPr>
          <w:rFonts w:hint="eastAsia"/>
          <w:lang w:val="en-US" w:eastAsia="zh-CN"/>
        </w:rPr>
        <w:t>游戏窗口主要分为三种部件：窗口页面、对话框以及CoverMask。</w:t>
      </w:r>
    </w:p>
    <w:p>
      <w:pPr>
        <w:ind w:firstLine="420" w:firstLineChars="0"/>
        <w:rPr>
          <w:rFonts w:hint="default"/>
          <w:lang w:val="en-US" w:eastAsia="zh-CN"/>
        </w:rPr>
      </w:pPr>
      <w:r>
        <w:rPr>
          <w:rFonts w:hint="eastAsia"/>
          <w:lang w:val="en-US" w:eastAsia="zh-CN"/>
        </w:rPr>
        <w:t>2.3.1窗口页面</w:t>
      </w:r>
    </w:p>
    <w:p>
      <w:pPr>
        <w:ind w:firstLine="420" w:firstLineChars="0"/>
        <w:rPr>
          <w:rFonts w:hint="default"/>
          <w:lang w:val="en-US" w:eastAsia="zh-CN"/>
        </w:rPr>
      </w:pPr>
      <w:r>
        <w:rPr>
          <w:rFonts w:hint="eastAsia"/>
          <w:lang w:val="en-US" w:eastAsia="zh-CN"/>
        </w:rPr>
        <w:t>窗口页面是游戏各个主要界面的实现。由于我们的项目涉及较多不同的窗口页面，且Qt原本的QMainWindow不能满足频繁流畅的窗口切换需求，我们由QMainWindow派生出自己的游戏界面基类windowBase，规定了窗口样式、部分窗口属性以及切换信号。具体的窗口页面都是从此派生而来，大多使用ui进行布局，QSS样式表进行标准部件美化。图二展示了所有7类窗口页面的具体继承关系。接下来我们逐一进行介绍。</w:t>
      </w:r>
    </w:p>
    <w:p>
      <w:pPr>
        <w:ind w:firstLine="1050" w:firstLineChars="500"/>
        <w:rPr>
          <w:rFonts w:hint="eastAsia"/>
          <w:lang w:val="en-US" w:eastAsia="zh-CN"/>
        </w:rPr>
      </w:pPr>
      <w:r>
        <w:rPr>
          <w:rFonts w:hint="default"/>
          <w:lang w:val="en-US" w:eastAsia="zh-CN"/>
        </w:rPr>
        <w:drawing>
          <wp:anchor distT="0" distB="0" distL="114300" distR="114300" simplePos="0" relativeHeight="251659264" behindDoc="0" locked="0" layoutInCell="1" allowOverlap="1">
            <wp:simplePos x="0" y="0"/>
            <wp:positionH relativeFrom="column">
              <wp:posOffset>-168275</wp:posOffset>
            </wp:positionH>
            <wp:positionV relativeFrom="paragraph">
              <wp:posOffset>188595</wp:posOffset>
            </wp:positionV>
            <wp:extent cx="5140960" cy="3235960"/>
            <wp:effectExtent l="0" t="0" r="2540" b="2540"/>
            <wp:wrapSquare wrapText="bothSides"/>
            <wp:docPr id="6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0960" cy="3235960"/>
                    </a:xfrm>
                    <a:prstGeom prst="rect">
                      <a:avLst/>
                    </a:prstGeom>
                  </pic:spPr>
                </pic:pic>
              </a:graphicData>
            </a:graphic>
          </wp:anchor>
        </w:drawing>
      </w:r>
      <w:r>
        <w:rPr>
          <w:rFonts w:hint="eastAsia"/>
          <w:lang w:val="en-US" w:eastAsia="zh-CN"/>
        </w:rPr>
        <w:t>图五：页面继承关系图（</w:t>
      </w:r>
      <w:r>
        <w:rPr>
          <w:rFonts w:hint="default"/>
          <w:lang w:val="en-US" w:eastAsia="zh-CN"/>
        </w:rPr>
        <w:t>细箭头代表继承关系</w:t>
      </w:r>
      <w:r>
        <w:rPr>
          <w:rFonts w:hint="eastAsia"/>
          <w:lang w:val="en-US" w:eastAsia="zh-CN"/>
        </w:rPr>
        <w:t>，</w:t>
      </w:r>
      <w:r>
        <w:rPr>
          <w:rFonts w:hint="default"/>
          <w:lang w:val="en-US" w:eastAsia="zh-CN"/>
        </w:rPr>
        <w:t>粗箭头代表包含对应的指针</w:t>
      </w:r>
      <w:r>
        <w:rPr>
          <w:rFonts w:hint="eastAsia"/>
          <w:lang w:val="en-US" w:eastAsia="zh-CN"/>
        </w:rPr>
        <w:t>）</w:t>
      </w:r>
    </w:p>
    <w:p>
      <w:pPr>
        <w:ind w:firstLine="1050" w:firstLineChars="500"/>
        <w:rPr>
          <w:rFonts w:hint="eastAsia"/>
          <w:lang w:val="en-US" w:eastAsia="zh-CN"/>
        </w:rPr>
      </w:pPr>
    </w:p>
    <w:p>
      <w:pPr>
        <w:numPr>
          <w:ilvl w:val="0"/>
          <w:numId w:val="2"/>
        </w:numPr>
        <w:ind w:left="420" w:leftChars="0" w:hanging="420" w:firstLineChars="0"/>
        <w:jc w:val="left"/>
        <w:rPr>
          <w:rFonts w:hint="default"/>
          <w:lang w:val="en-US" w:eastAsia="zh-CN"/>
        </w:rPr>
      </w:pPr>
      <w:r>
        <w:rPr>
          <w:rFonts w:hint="eastAsia"/>
          <w:lang w:val="en-US" w:eastAsia="zh-CN"/>
        </w:rPr>
        <w:t>LoadWindow（加载界面）&amp;StartWindow（开始界面）</w:t>
      </w:r>
    </w:p>
    <w:p>
      <w:pPr>
        <w:ind w:firstLine="420" w:firstLineChars="0"/>
        <w:rPr>
          <w:rFonts w:hint="eastAsia"/>
          <w:lang w:val="en-US" w:eastAsia="zh-CN"/>
        </w:rPr>
      </w:pPr>
      <w:r>
        <w:drawing>
          <wp:anchor distT="0" distB="0" distL="114300" distR="114300" simplePos="0" relativeHeight="251660288" behindDoc="0" locked="0" layoutInCell="1" allowOverlap="1">
            <wp:simplePos x="0" y="0"/>
            <wp:positionH relativeFrom="column">
              <wp:posOffset>2706370</wp:posOffset>
            </wp:positionH>
            <wp:positionV relativeFrom="paragraph">
              <wp:posOffset>40005</wp:posOffset>
            </wp:positionV>
            <wp:extent cx="2647315" cy="1490980"/>
            <wp:effectExtent l="0" t="0" r="6985" b="7620"/>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2647315" cy="1490980"/>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-63500</wp:posOffset>
            </wp:positionH>
            <wp:positionV relativeFrom="paragraph">
              <wp:posOffset>45085</wp:posOffset>
            </wp:positionV>
            <wp:extent cx="2648585" cy="1490345"/>
            <wp:effectExtent l="0" t="0" r="5715" b="8255"/>
            <wp:wrapSquare wrapText="bothSides"/>
            <wp:docPr id="6" name="图片 6" descr="无标题项目（时间 0_00_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项目（时间 0_00_06;13）"/>
                    <pic:cNvPicPr>
                      <a:picLocks noChangeAspect="1"/>
                    </pic:cNvPicPr>
                  </pic:nvPicPr>
                  <pic:blipFill>
                    <a:blip r:embed="rId12"/>
                    <a:stretch>
                      <a:fillRect/>
                    </a:stretch>
                  </pic:blipFill>
                  <pic:spPr>
                    <a:xfrm>
                      <a:off x="0" y="0"/>
                      <a:ext cx="2648585" cy="1490345"/>
                    </a:xfrm>
                    <a:prstGeom prst="rect">
                      <a:avLst/>
                    </a:prstGeom>
                  </pic:spPr>
                </pic:pic>
              </a:graphicData>
            </a:graphic>
          </wp:anchor>
        </w:drawing>
      </w:r>
      <w:r>
        <w:rPr>
          <w:rFonts w:hint="eastAsia"/>
          <w:lang w:val="en-US" w:eastAsia="zh-CN"/>
        </w:rPr>
        <w:t>图六：LoadWindow截图</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图七：StartWindow截图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LoadWindow和StartWindow仅仅是模仿正式游戏设计的动画效果，实际的加载并不在此处进行。设计上主要通过更换背景图片完成动画效果。</w:t>
      </w:r>
    </w:p>
    <w:p>
      <w:pPr>
        <w:ind w:firstLine="420" w:firstLineChars="0"/>
        <w:rPr>
          <w:rFonts w:hint="eastAsia"/>
          <w:lang w:val="en-US" w:eastAsia="zh-CN"/>
        </w:rPr>
      </w:pPr>
    </w:p>
    <w:p>
      <w:pPr>
        <w:numPr>
          <w:ilvl w:val="0"/>
          <w:numId w:val="2"/>
        </w:numPr>
        <w:ind w:left="420" w:leftChars="0" w:hanging="420" w:firstLineChars="0"/>
        <w:jc w:val="left"/>
        <w:rPr>
          <w:rFonts w:hint="eastAsia"/>
          <w:lang w:val="en-US" w:eastAsia="zh-CN"/>
        </w:rPr>
      </w:pPr>
      <w:r>
        <w:rPr>
          <w:rFonts w:hint="eastAsia"/>
          <w:lang w:val="en-US" w:eastAsia="zh-CN"/>
        </w:rPr>
        <w:t>MenuWindow（菜单界面）</w:t>
      </w:r>
    </w:p>
    <w:p>
      <w:pPr>
        <w:ind w:firstLine="420" w:firstLineChars="0"/>
        <w:rPr>
          <w:rFonts w:hint="eastAsia"/>
          <w:lang w:val="en-US" w:eastAsia="zh-CN"/>
        </w:rPr>
      </w:pPr>
      <w:r>
        <w:drawing>
          <wp:anchor distT="0" distB="0" distL="114300" distR="114300" simplePos="0" relativeHeight="251663360" behindDoc="0" locked="0" layoutInCell="1" allowOverlap="1">
            <wp:simplePos x="0" y="0"/>
            <wp:positionH relativeFrom="column">
              <wp:posOffset>2871470</wp:posOffset>
            </wp:positionH>
            <wp:positionV relativeFrom="paragraph">
              <wp:posOffset>20320</wp:posOffset>
            </wp:positionV>
            <wp:extent cx="2620010" cy="1473835"/>
            <wp:effectExtent l="0" t="0" r="8890" b="12065"/>
            <wp:wrapSquare wrapText="bothSides"/>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2620010" cy="1473835"/>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3175</wp:posOffset>
            </wp:positionH>
            <wp:positionV relativeFrom="paragraph">
              <wp:posOffset>26670</wp:posOffset>
            </wp:positionV>
            <wp:extent cx="2662555" cy="1496060"/>
            <wp:effectExtent l="0" t="0" r="4445" b="2540"/>
            <wp:wrapSquare wrapText="bothSides"/>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2662555" cy="1496060"/>
                    </a:xfrm>
                    <a:prstGeom prst="rect">
                      <a:avLst/>
                    </a:prstGeom>
                    <a:noFill/>
                    <a:ln>
                      <a:noFill/>
                    </a:ln>
                  </pic:spPr>
                </pic:pic>
              </a:graphicData>
            </a:graphic>
          </wp:anchor>
        </w:drawing>
      </w:r>
      <w:r>
        <w:rPr>
          <w:rFonts w:hint="eastAsia"/>
          <w:lang w:val="en-US" w:eastAsia="zh-CN"/>
        </w:rPr>
        <w:t>图八：初始MenuWindow</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图九：最终MenuWindow</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enuWindow是显示游戏进度、快速跳转游戏和设置、帮助等辅助功能的入口所在的窗口页面。左上角是相框风格的游戏图标，右上角是辅助功能的入口图标，光标移至图标处会加深突出显示。下方依照游戏数据以结构词+概要的形式显示游戏进度。结构词是自定义的QPushButtom，用于跳转对应游戏进度；概要是用自定义的QLabel显示，用于提示相应内容和吸引玩家兴趣。</w:t>
      </w:r>
    </w:p>
    <w:p>
      <w:pPr>
        <w:ind w:firstLine="420" w:firstLineChars="0"/>
        <w:rPr>
          <w:rFonts w:hint="eastAsia"/>
          <w:lang w:val="en-US" w:eastAsia="zh-CN"/>
        </w:rPr>
      </w:pPr>
    </w:p>
    <w:p>
      <w:pPr>
        <w:numPr>
          <w:ilvl w:val="0"/>
          <w:numId w:val="2"/>
        </w:numPr>
        <w:ind w:left="420" w:leftChars="0" w:hanging="420" w:firstLineChars="0"/>
        <w:jc w:val="left"/>
        <w:rPr>
          <w:rFonts w:hint="eastAsia"/>
          <w:lang w:val="en-US" w:eastAsia="zh-CN"/>
        </w:rPr>
      </w:pPr>
      <w:r>
        <w:rPr>
          <w:rFonts w:hint="eastAsia"/>
          <w:lang w:val="en-US" w:eastAsia="zh-CN"/>
        </w:rPr>
        <w:t>ActWindow（剧情界面）&amp;EndWindow（结局界面）</w:t>
      </w:r>
    </w:p>
    <w:p>
      <w:pPr>
        <w:widowControl w:val="0"/>
        <w:numPr>
          <w:numId w:val="0"/>
        </w:numPr>
        <w:ind w:left="420" w:leftChars="0" w:firstLine="420" w:firstLineChars="0"/>
        <w:jc w:val="left"/>
        <w:rPr>
          <w:rFonts w:hint="default"/>
          <w:lang w:val="en-US" w:eastAsia="zh-CN"/>
        </w:rPr>
      </w:pPr>
      <w:r>
        <w:rPr>
          <w:rFonts w:hint="eastAsia"/>
          <w:lang w:val="en-US" w:eastAsia="zh-CN"/>
        </w:rPr>
        <w:drawing>
          <wp:anchor distT="0" distB="0" distL="114300" distR="114300" simplePos="0" relativeHeight="251664384" behindDoc="0" locked="0" layoutInCell="1" allowOverlap="1">
            <wp:simplePos x="0" y="0"/>
            <wp:positionH relativeFrom="column">
              <wp:posOffset>2856865</wp:posOffset>
            </wp:positionH>
            <wp:positionV relativeFrom="paragraph">
              <wp:posOffset>29845</wp:posOffset>
            </wp:positionV>
            <wp:extent cx="2649220" cy="1490345"/>
            <wp:effectExtent l="0" t="0" r="5080" b="8255"/>
            <wp:wrapSquare wrapText="bothSides"/>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2649220" cy="1490345"/>
                    </a:xfrm>
                    <a:prstGeom prst="rect">
                      <a:avLst/>
                    </a:prstGeom>
                    <a:noFill/>
                    <a:ln>
                      <a:noFill/>
                    </a:ln>
                  </pic:spPr>
                </pic:pic>
              </a:graphicData>
            </a:graphic>
          </wp:anchor>
        </w:drawing>
      </w:r>
      <w:r>
        <w:rPr>
          <w:rFonts w:hint="eastAsia"/>
          <w:lang w:val="en-US" w:eastAsia="zh-CN"/>
        </w:rPr>
        <w:drawing>
          <wp:anchor distT="0" distB="0" distL="114300" distR="114300" simplePos="0" relativeHeight="251665408" behindDoc="0" locked="0" layoutInCell="1" allowOverlap="1">
            <wp:simplePos x="0" y="0"/>
            <wp:positionH relativeFrom="column">
              <wp:posOffset>0</wp:posOffset>
            </wp:positionH>
            <wp:positionV relativeFrom="paragraph">
              <wp:posOffset>49530</wp:posOffset>
            </wp:positionV>
            <wp:extent cx="2635250" cy="1482725"/>
            <wp:effectExtent l="0" t="0" r="6350" b="3175"/>
            <wp:wrapSquare wrapText="bothSides"/>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2635250" cy="1482725"/>
                    </a:xfrm>
                    <a:prstGeom prst="rect">
                      <a:avLst/>
                    </a:prstGeom>
                    <a:noFill/>
                    <a:ln>
                      <a:noFill/>
                    </a:ln>
                  </pic:spPr>
                </pic:pic>
              </a:graphicData>
            </a:graphic>
          </wp:anchor>
        </w:drawing>
      </w:r>
      <w:r>
        <w:rPr>
          <w:rFonts w:hint="eastAsia"/>
          <w:lang w:val="en-US" w:eastAsia="zh-CN"/>
        </w:rPr>
        <w:t>图十：ActWindow截图</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图十一：EndWindow截图</w:t>
      </w:r>
    </w:p>
    <w:p>
      <w:pPr>
        <w:widowControl w:val="0"/>
        <w:numPr>
          <w:numId w:val="0"/>
        </w:numPr>
        <w:ind w:firstLine="420" w:firstLineChars="0"/>
        <w:jc w:val="left"/>
        <w:rPr>
          <w:rFonts w:hint="eastAsia"/>
          <w:lang w:val="en-US" w:eastAsia="zh-CN"/>
        </w:rPr>
      </w:pPr>
    </w:p>
    <w:p>
      <w:pPr>
        <w:widowControl w:val="0"/>
        <w:numPr>
          <w:numId w:val="0"/>
        </w:numPr>
        <w:ind w:firstLine="420" w:firstLineChars="0"/>
        <w:jc w:val="left"/>
        <w:rPr>
          <w:rFonts w:hint="default"/>
          <w:lang w:val="en-US" w:eastAsia="zh-CN"/>
        </w:rPr>
      </w:pPr>
      <w:r>
        <w:rPr>
          <w:rFonts w:hint="eastAsia"/>
          <w:lang w:val="en-US" w:eastAsia="zh-CN"/>
        </w:rPr>
        <w:t>这两个界面都是推进剧情的界面，不同点在于ActWindow涉及较长的主线剧情且附带一些配音，是通过播放预先制作的视频实现的；而EndWindow对应短小的支线结局，是通过读取json文件中的文本逐条显示的方式实现的。玩家通过鼠标点击翻页与界面交互，内部是由QStackedWidget切换显示页面实现翻页。</w:t>
      </w:r>
    </w:p>
    <w:p>
      <w:pPr>
        <w:widowControl w:val="0"/>
        <w:numPr>
          <w:numId w:val="0"/>
        </w:numPr>
        <w:jc w:val="left"/>
        <w:rPr>
          <w:rFonts w:hint="eastAsia"/>
          <w:lang w:val="en-US" w:eastAsia="zh-CN"/>
        </w:rPr>
      </w:pPr>
    </w:p>
    <w:p>
      <w:pPr>
        <w:numPr>
          <w:ilvl w:val="0"/>
          <w:numId w:val="2"/>
        </w:numPr>
        <w:ind w:left="420" w:leftChars="0" w:hanging="420" w:firstLineChars="0"/>
        <w:jc w:val="left"/>
        <w:rPr>
          <w:rFonts w:hint="eastAsia"/>
          <w:lang w:val="en-US" w:eastAsia="zh-CN"/>
        </w:rPr>
      </w:pPr>
      <w:r>
        <w:rPr>
          <w:rFonts w:hint="eastAsia"/>
          <w:lang w:val="en-US" w:eastAsia="zh-CN"/>
        </w:rPr>
        <w:t>LevelWindow（关卡界面基类）</w:t>
      </w:r>
    </w:p>
    <w:p>
      <w:pPr>
        <w:widowControl w:val="0"/>
        <w:numPr>
          <w:numId w:val="0"/>
        </w:numPr>
        <w:ind w:firstLine="420" w:firstLineChars="0"/>
        <w:jc w:val="left"/>
      </w:pPr>
      <w:r>
        <w:rPr/>
        <w:drawing>
          <wp:anchor distT="0" distB="0" distL="114300" distR="114300" simplePos="0" relativeHeight="251667456" behindDoc="0" locked="0" layoutInCell="1" allowOverlap="1">
            <wp:simplePos x="0" y="0"/>
            <wp:positionH relativeFrom="column">
              <wp:posOffset>-27940</wp:posOffset>
            </wp:positionH>
            <wp:positionV relativeFrom="paragraph">
              <wp:posOffset>98425</wp:posOffset>
            </wp:positionV>
            <wp:extent cx="2526665" cy="1421765"/>
            <wp:effectExtent l="0" t="0" r="635" b="635"/>
            <wp:wrapSquare wrapText="bothSides"/>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2526665" cy="1421765"/>
                    </a:xfrm>
                    <a:prstGeom prst="rect">
                      <a:avLst/>
                    </a:prstGeom>
                    <a:noFill/>
                    <a:ln>
                      <a:noFill/>
                    </a:ln>
                  </pic:spPr>
                </pic:pic>
              </a:graphicData>
            </a:graphic>
          </wp:anchor>
        </w:drawing>
      </w:r>
      <w:r>
        <w:rPr>
          <w:rFonts w:hint="default"/>
          <w:lang w:val="en-US" w:eastAsia="zh-CN"/>
        </w:rPr>
        <w:drawing>
          <wp:anchor distT="0" distB="0" distL="114300" distR="114300" simplePos="0" relativeHeight="251666432" behindDoc="1" locked="0" layoutInCell="1" allowOverlap="1">
            <wp:simplePos x="0" y="0"/>
            <wp:positionH relativeFrom="column">
              <wp:posOffset>2678430</wp:posOffset>
            </wp:positionH>
            <wp:positionV relativeFrom="paragraph">
              <wp:posOffset>90170</wp:posOffset>
            </wp:positionV>
            <wp:extent cx="2541270" cy="1430020"/>
            <wp:effectExtent l="0" t="0" r="11430" b="5080"/>
            <wp:wrapTight wrapText="bothSides">
              <wp:wrapPolygon>
                <wp:start x="0" y="0"/>
                <wp:lineTo x="0" y="21485"/>
                <wp:lineTo x="21481" y="21485"/>
                <wp:lineTo x="21481" y="0"/>
                <wp:lineTo x="0" y="0"/>
              </wp:wrapPolygon>
            </wp:wrapTight>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2541270" cy="1430020"/>
                    </a:xfrm>
                    <a:prstGeom prst="rect">
                      <a:avLst/>
                    </a:prstGeom>
                    <a:noFill/>
                    <a:ln>
                      <a:noFill/>
                    </a:ln>
                  </pic:spPr>
                </pic:pic>
              </a:graphicData>
            </a:graphic>
          </wp:anchor>
        </w:drawing>
      </w:r>
    </w:p>
    <w:p>
      <w:pPr>
        <w:widowControl w:val="0"/>
        <w:numPr>
          <w:numId w:val="0"/>
        </w:numPr>
        <w:ind w:firstLine="420" w:firstLineChars="0"/>
        <w:jc w:val="left"/>
        <w:rPr>
          <w:rFonts w:hint="default" w:eastAsiaTheme="minorEastAsia"/>
          <w:lang w:val="en-US" w:eastAsia="zh-CN"/>
        </w:rPr>
      </w:pPr>
      <w:r>
        <w:rPr>
          <w:rFonts w:hint="eastAsia"/>
          <w:lang w:val="en-US" w:eastAsia="zh-CN"/>
        </w:rPr>
        <w:t>图十二：第一、二关LevelWindow</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图十三：第三关LevelWindow</w:t>
      </w:r>
    </w:p>
    <w:p>
      <w:pPr>
        <w:ind w:firstLine="420" w:firstLineChars="0"/>
        <w:rPr>
          <w:rFonts w:hint="eastAsia"/>
          <w:lang w:val="en-US" w:eastAsia="zh-CN"/>
        </w:rPr>
      </w:pPr>
      <w:r>
        <w:rPr>
          <w:rFonts w:hint="eastAsia"/>
          <w:lang w:val="en-US" w:eastAsia="zh-CN"/>
        </w:rPr>
        <w:t>LevelWindow主要是规定关卡显示状态的基类窗口页面。主要按比例分为下方空白的游戏区和上方的信息栏。信息栏部分分为四个板块，即DDL_List（事件记录与显示栏）、Warning_icon（警告图标）、live_bar或者DoubleLive（生命条）和pause_block（辅助信息显示和暂停按钮）。由于自定义控件较多，本窗口采用纯代码实现。</w:t>
      </w:r>
    </w:p>
    <w:p>
      <w:pPr>
        <w:ind w:firstLine="420" w:firstLineChars="0"/>
        <w:rPr>
          <w:rFonts w:hint="default"/>
          <w:lang w:val="en-US" w:eastAsia="zh-CN"/>
        </w:rPr>
      </w:pPr>
      <w:r>
        <w:rPr>
          <w:rFonts w:hint="eastAsia"/>
          <w:lang w:val="en-US" w:eastAsia="zh-CN"/>
        </w:rPr>
        <w:t>DDL_List包括任务栏、Buff栏和信息栏三部分。前两个是两个方向的QListWidget。每当发生事件时，依照信息构造QListWidgetItem并置于对应QListWidget的首位，同时依照事件编号将信息加入游戏数据类Game相应QHash&lt;int, QListWidgetItem*&gt;以及QHash&lt;QListWidgetItem*, task_info&gt;变量中存储。信息栏由3个QLabel组成，分别显示图标、名称和描述。每当一个新的QListWidgetItem被创建或者玩家手动点击栏目中的QListWidgetItem时，信息栏就会显示对应事件的信息。第三关中任务栏就隐去了。</w:t>
      </w:r>
    </w:p>
    <w:p>
      <w:pPr>
        <w:ind w:firstLine="420" w:firstLineChars="0"/>
        <w:rPr>
          <w:rFonts w:hint="eastAsia"/>
          <w:lang w:val="en-US" w:eastAsia="zh-CN"/>
        </w:rPr>
      </w:pPr>
      <w:r>
        <w:rPr>
          <w:rFonts w:hint="eastAsia"/>
          <w:lang w:val="en-US" w:eastAsia="zh-CN"/>
        </w:rPr>
        <w:t>Warning_icon是一个重载了paintEvent的QWidget。其包含三种显示模式：不显示、随给定变量线性变化大小、以最大大小抖动，对应了不同危急情况下的反应。</w:t>
      </w:r>
    </w:p>
    <w:p>
      <w:pPr>
        <w:ind w:firstLine="420" w:firstLineChars="0"/>
        <w:rPr>
          <w:rFonts w:hint="eastAsia"/>
          <w:lang w:val="en-US" w:eastAsia="zh-CN"/>
        </w:rPr>
      </w:pPr>
      <w:r>
        <w:rPr>
          <w:rFonts w:hint="eastAsia"/>
          <w:lang w:val="en-US" w:eastAsia="zh-CN"/>
        </w:rPr>
        <w:t>live_bar是前两关电池型生命值的显示，包括一个自定义的MyLabel，QProgressBar以及小段绘图。通过重载resizeEvent实现了字号按外框高度变化和保证血量格数恒定。随着血量的减少，血条的颜色也会发生变化。DoubleLive是第三关的连续血量条。除了上述特点外，这次血量条减少时有着一定的动画效果。</w:t>
      </w:r>
    </w:p>
    <w:p>
      <w:pPr>
        <w:ind w:firstLine="420" w:firstLineChars="0"/>
        <w:rPr>
          <w:rFonts w:hint="eastAsia"/>
          <w:lang w:val="en-US" w:eastAsia="zh-CN"/>
        </w:rPr>
      </w:pPr>
      <w:r>
        <w:rPr>
          <w:rFonts w:hint="eastAsia"/>
          <w:lang w:val="en-US" w:eastAsia="zh-CN"/>
        </w:rPr>
        <w:t>pause_block包含了显示辅助信息的MyLabel和暂停按钮。</w:t>
      </w:r>
    </w:p>
    <w:p>
      <w:pPr>
        <w:ind w:firstLine="420" w:firstLineChars="0"/>
        <w:rPr>
          <w:rFonts w:hint="eastAsia"/>
          <w:lang w:val="en-US" w:eastAsia="zh-CN"/>
        </w:rPr>
      </w:pPr>
    </w:p>
    <w:p>
      <w:pPr>
        <w:numPr>
          <w:ilvl w:val="0"/>
          <w:numId w:val="2"/>
        </w:numPr>
        <w:ind w:left="420" w:leftChars="0" w:hanging="420" w:firstLineChars="0"/>
        <w:jc w:val="left"/>
        <w:rPr>
          <w:rFonts w:hint="eastAsia"/>
          <w:lang w:val="en-US" w:eastAsia="zh-CN"/>
        </w:rPr>
      </w:pPr>
      <w:r>
        <w:rPr>
          <w:rFonts w:hint="eastAsia"/>
          <w:lang w:val="en-US" w:eastAsia="zh-CN"/>
        </w:rPr>
        <w:t>ControlWindow（控制主窗口）</w:t>
      </w:r>
    </w:p>
    <w:p>
      <w:pPr>
        <w:ind w:firstLine="420" w:firstLineChars="0"/>
        <w:rPr>
          <w:rFonts w:hint="eastAsia"/>
          <w:lang w:val="en-US" w:eastAsia="zh-CN"/>
        </w:rPr>
      </w:pPr>
      <w:r>
        <w:rPr>
          <w:rFonts w:hint="eastAsia"/>
          <w:lang w:val="en-US" w:eastAsia="zh-CN"/>
        </w:rPr>
        <w:t>以上的窗口都是显示在前端的窗口页面，而后端的ControlWindow是控制切换的窗口。所有上述窗口页面都是存储ControlWindow的主要部件QStackedWidget中。当需要切换窗口时，顶层窗口会发出changeWindow(index)的信号，被ControlWindow的toWindow函数接收后转到对应页面。关注到内存和时延的问题，我们将占用内存少的LoadWindow、StartWindow和MenuWindow直接存放在栈中，其余窗口都是采用显示才创建、关闭即删除的策略。同时为了保证游戏的流畅性，删除操作是通过SingleShot推迟进行的。</w:t>
      </w:r>
    </w:p>
    <w:p>
      <w:pPr>
        <w:ind w:firstLine="420" w:firstLineChars="0"/>
        <w:rPr>
          <w:rFonts w:hint="eastAsia"/>
          <w:lang w:val="en-US" w:eastAsia="zh-CN"/>
        </w:rPr>
      </w:pPr>
      <w:r>
        <w:rPr>
          <w:rFonts w:hint="eastAsia"/>
          <w:lang w:val="en-US" w:eastAsia="zh-CN"/>
        </w:rPr>
        <w:t>游戏数据和存读档操作的函数同样是在这个窗口中存储和进行的。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2.3.2对话框</w:t>
      </w:r>
    </w:p>
    <w:p>
      <w:pPr>
        <w:ind w:firstLine="420" w:firstLineChars="0"/>
        <w:rPr>
          <w:rFonts w:hint="eastAsia"/>
          <w:lang w:val="en-US" w:eastAsia="zh-CN"/>
        </w:rPr>
      </w:pPr>
      <w:r>
        <w:rPr>
          <w:rFonts w:hint="eastAsia"/>
          <w:lang w:val="en-US" w:eastAsia="zh-CN"/>
        </w:rPr>
        <w:t>项目中所有辅助功能和单独页面都是通过模态显示的对话框实现的。对话框基类MyDialog规定了窗体各个属性、依照父窗体重设位置和关闭信号。由此派生出五个对话框类。</w:t>
      </w:r>
    </w:p>
    <w:p>
      <w:pPr>
        <w:numPr>
          <w:ilvl w:val="0"/>
          <w:numId w:val="2"/>
        </w:numPr>
        <w:ind w:left="420" w:leftChars="0" w:hanging="420" w:firstLineChars="0"/>
        <w:jc w:val="left"/>
        <w:rPr>
          <w:rFonts w:hint="eastAsia"/>
          <w:lang w:val="en-US" w:eastAsia="zh-CN"/>
        </w:rPr>
      </w:pPr>
      <w:r>
        <w:rPr>
          <w:rFonts w:hint="eastAsia"/>
          <w:lang w:val="en-US" w:eastAsia="zh-CN"/>
        </w:rPr>
        <w:t>StartDialog（初始对话框）</w:t>
      </w:r>
    </w:p>
    <w:p>
      <w:pPr>
        <w:ind w:firstLine="420" w:firstLineChars="0"/>
        <w:rPr>
          <w:rFonts w:hint="eastAsia"/>
          <w:lang w:val="en-US" w:eastAsia="zh-CN"/>
        </w:rPr>
      </w:pPr>
      <w:r>
        <w:rPr>
          <w:rFonts w:hint="eastAsia"/>
          <w:lang w:val="en-US" w:eastAsia="zh-CN"/>
        </w:rPr>
        <w:t>用于屏幕中央的单行文字动画显示。</w:t>
      </w:r>
    </w:p>
    <w:p>
      <w:pPr>
        <w:numPr>
          <w:ilvl w:val="0"/>
          <w:numId w:val="2"/>
        </w:numPr>
        <w:ind w:left="420" w:leftChars="0" w:hanging="420" w:firstLineChars="0"/>
        <w:jc w:val="left"/>
        <w:rPr>
          <w:rFonts w:hint="eastAsia"/>
          <w:lang w:val="en-US" w:eastAsia="zh-CN"/>
        </w:rPr>
      </w:pPr>
      <w:r>
        <w:rPr>
          <w:rFonts w:hint="eastAsia"/>
          <w:lang w:val="en-US" w:eastAsia="zh-CN"/>
        </w:rPr>
        <w:t>PauseDialog（暂停对话框）</w:t>
      </w:r>
    </w:p>
    <w:p>
      <w:pPr>
        <w:ind w:firstLine="420" w:firstLineChars="0"/>
        <w:rPr>
          <w:rFonts w:hint="default"/>
          <w:lang w:val="en-US" w:eastAsia="zh-CN"/>
        </w:rPr>
      </w:pPr>
      <w:r>
        <w:rPr>
          <w:rFonts w:hint="eastAsia"/>
          <w:lang w:val="en-US" w:eastAsia="zh-CN"/>
        </w:rPr>
        <w:t>游戏时暂停界面。三个按钮从左到右分别实现了返回菜单、重新开始和继续游戏的功能。</w:t>
      </w:r>
    </w:p>
    <w:p>
      <w:pPr>
        <w:numPr>
          <w:ilvl w:val="0"/>
          <w:numId w:val="2"/>
        </w:numPr>
        <w:ind w:left="420" w:leftChars="0" w:hanging="420" w:firstLineChars="0"/>
        <w:jc w:val="left"/>
        <w:rPr>
          <w:rFonts w:hint="eastAsia"/>
          <w:lang w:val="en-US" w:eastAsia="zh-CN"/>
        </w:rPr>
      </w:pPr>
      <w:r>
        <w:rPr>
          <w:rFonts w:hint="eastAsia"/>
          <w:lang w:val="en-US" w:eastAsia="zh-CN"/>
        </w:rPr>
        <w:t>SetDialog（设置对话框）</w:t>
      </w:r>
    </w:p>
    <w:p>
      <w:pPr>
        <w:ind w:firstLine="420" w:firstLineChars="0"/>
        <w:rPr>
          <w:rFonts w:hint="default"/>
          <w:lang w:val="en-US" w:eastAsia="zh-CN"/>
        </w:rPr>
      </w:pPr>
      <w:r>
        <w:rPr>
          <w:rFonts w:hint="eastAsia"/>
          <w:lang w:val="en-US" w:eastAsia="zh-CN"/>
        </w:rPr>
        <w:t>设置音量和重置进度界面。设置滑条使用QSlider实现，可以通过键盘或鼠标调整</w:t>
      </w:r>
    </w:p>
    <w:p>
      <w:pPr>
        <w:widowControl w:val="0"/>
        <w:numPr>
          <w:numId w:val="0"/>
        </w:numPr>
        <w:jc w:val="left"/>
        <w:rPr>
          <w:rFonts w:hint="eastAsia"/>
          <w:lang w:val="en-US" w:eastAsia="zh-CN"/>
        </w:rPr>
      </w:pPr>
      <w:r>
        <w:drawing>
          <wp:anchor distT="0" distB="0" distL="114300" distR="114300" simplePos="0" relativeHeight="251670528" behindDoc="0" locked="0" layoutInCell="1" allowOverlap="1">
            <wp:simplePos x="0" y="0"/>
            <wp:positionH relativeFrom="column">
              <wp:posOffset>3595370</wp:posOffset>
            </wp:positionH>
            <wp:positionV relativeFrom="paragraph">
              <wp:posOffset>26035</wp:posOffset>
            </wp:positionV>
            <wp:extent cx="1776730" cy="1275080"/>
            <wp:effectExtent l="0" t="0" r="1270" b="7620"/>
            <wp:wrapSquare wrapText="bothSides"/>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1776730" cy="1275080"/>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1768475</wp:posOffset>
            </wp:positionH>
            <wp:positionV relativeFrom="paragraph">
              <wp:posOffset>48260</wp:posOffset>
            </wp:positionV>
            <wp:extent cx="1758315" cy="1238885"/>
            <wp:effectExtent l="0" t="0" r="6985" b="5715"/>
            <wp:wrapSquare wrapText="bothSides"/>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0"/>
                    <a:stretch>
                      <a:fillRect/>
                    </a:stretch>
                  </pic:blipFill>
                  <pic:spPr>
                    <a:xfrm>
                      <a:off x="0" y="0"/>
                      <a:ext cx="1758315" cy="123888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-143510</wp:posOffset>
            </wp:positionH>
            <wp:positionV relativeFrom="paragraph">
              <wp:posOffset>37465</wp:posOffset>
            </wp:positionV>
            <wp:extent cx="1845310" cy="1167130"/>
            <wp:effectExtent l="0" t="0" r="8890" b="1270"/>
            <wp:wrapSquare wrapText="bothSides"/>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1845310" cy="1167130"/>
                    </a:xfrm>
                    <a:prstGeom prst="rect">
                      <a:avLst/>
                    </a:prstGeom>
                    <a:noFill/>
                    <a:ln>
                      <a:noFill/>
                    </a:ln>
                  </pic:spPr>
                </pic:pic>
              </a:graphicData>
            </a:graphic>
          </wp:anchor>
        </w:drawing>
      </w:r>
    </w:p>
    <w:p>
      <w:pPr>
        <w:widowControl w:val="0"/>
        <w:numPr>
          <w:numId w:val="0"/>
        </w:numPr>
        <w:jc w:val="left"/>
        <w:rPr>
          <w:rFonts w:hint="default"/>
          <w:lang w:val="en-US" w:eastAsia="zh-CN"/>
        </w:rPr>
      </w:pPr>
      <w:r>
        <w:rPr>
          <w:rFonts w:hint="eastAsia"/>
          <w:lang w:val="en-US" w:eastAsia="zh-CN"/>
        </w:rPr>
        <w:t>图十四：StartDialog</w:t>
      </w:r>
      <w:r>
        <w:rPr>
          <w:rFonts w:hint="eastAsia"/>
          <w:lang w:val="en-US" w:eastAsia="zh-CN"/>
        </w:rPr>
        <w:tab/>
        <w:t/>
      </w:r>
      <w:r>
        <w:rPr>
          <w:rFonts w:hint="eastAsia"/>
          <w:lang w:val="en-US" w:eastAsia="zh-CN"/>
        </w:rPr>
        <w:tab/>
        <w:t/>
      </w:r>
      <w:r>
        <w:rPr>
          <w:rFonts w:hint="eastAsia"/>
          <w:lang w:val="en-US" w:eastAsia="zh-CN"/>
        </w:rPr>
        <w:tab/>
        <w:t>图十五：PauseDialog</w:t>
      </w:r>
      <w:r>
        <w:rPr>
          <w:rFonts w:hint="eastAsia"/>
          <w:lang w:val="en-US" w:eastAsia="zh-CN"/>
        </w:rPr>
        <w:tab/>
        <w:t/>
      </w:r>
      <w:r>
        <w:rPr>
          <w:rFonts w:hint="eastAsia"/>
          <w:lang w:val="en-US" w:eastAsia="zh-CN"/>
        </w:rPr>
        <w:tab/>
        <w:t/>
      </w:r>
      <w:r>
        <w:rPr>
          <w:rFonts w:hint="eastAsia"/>
          <w:lang w:val="en-US" w:eastAsia="zh-CN"/>
        </w:rPr>
        <w:tab/>
        <w:t>图十六：SetDialog</w:t>
      </w:r>
    </w:p>
    <w:p>
      <w:pPr>
        <w:numPr>
          <w:ilvl w:val="0"/>
          <w:numId w:val="2"/>
        </w:numPr>
        <w:ind w:left="420" w:leftChars="0" w:hanging="420" w:firstLineChars="0"/>
        <w:jc w:val="left"/>
        <w:rPr>
          <w:rFonts w:hint="eastAsia"/>
          <w:highlight w:val="yellow"/>
          <w:lang w:val="en-US" w:eastAsia="zh-CN"/>
        </w:rPr>
      </w:pPr>
      <w:r>
        <w:rPr>
          <w:rFonts w:hint="eastAsia"/>
          <w:lang w:val="en-US" w:eastAsia="zh-CN"/>
        </w:rPr>
        <w:t>HelpDialog(帮助对话框）</w:t>
      </w:r>
      <w:r>
        <w:rPr>
          <w:rFonts w:hint="eastAsia"/>
          <w:highlight w:val="yellow"/>
          <w:lang w:val="en-US" w:eastAsia="zh-CN"/>
        </w:rPr>
        <w:t>（缺图）</w:t>
      </w:r>
    </w:p>
    <w:p>
      <w:pPr>
        <w:ind w:firstLine="420" w:firstLineChars="0"/>
        <w:rPr>
          <w:rFonts w:hint="eastAsia"/>
          <w:lang w:val="en-US" w:eastAsia="zh-CN"/>
        </w:rPr>
      </w:pPr>
      <w:r>
        <w:rPr>
          <w:rFonts w:hint="eastAsia"/>
          <w:lang w:val="en-US" w:eastAsia="zh-CN"/>
        </w:rPr>
        <w:t>总体游戏介绍和帮助文档，使用QScrollArea实现滚动显示。</w:t>
      </w:r>
    </w:p>
    <w:p>
      <w:pPr>
        <w:numPr>
          <w:ilvl w:val="0"/>
          <w:numId w:val="2"/>
        </w:numPr>
        <w:ind w:left="420" w:leftChars="0" w:hanging="420" w:firstLineChars="0"/>
        <w:jc w:val="left"/>
        <w:rPr>
          <w:rFonts w:hint="eastAsia"/>
          <w:lang w:val="en-US" w:eastAsia="zh-CN"/>
        </w:rPr>
      </w:pPr>
      <w:r>
        <w:rPr>
          <w:rFonts w:hint="eastAsia"/>
          <w:lang w:val="en-US" w:eastAsia="zh-CN"/>
        </w:rPr>
        <w:t>AccDialog(成就对话框）</w:t>
      </w:r>
    </w:p>
    <w:p>
      <w:pPr>
        <w:ind w:firstLine="420" w:firstLineChars="0"/>
        <w:rPr>
          <w:rFonts w:hint="eastAsia"/>
          <w:lang w:val="en-US" w:eastAsia="zh-CN"/>
        </w:rPr>
      </w:pPr>
      <w:r>
        <w:rPr>
          <w:rFonts w:hint="eastAsia"/>
          <w:lang w:val="en-US" w:eastAsia="zh-CN"/>
        </w:rPr>
        <w:t>由场景图片和描述组成。一定时间后刷新成就框，点击返回菜单。</w:t>
      </w:r>
    </w:p>
    <w:p>
      <w:pPr>
        <w:numPr>
          <w:ilvl w:val="0"/>
          <w:numId w:val="2"/>
        </w:numPr>
        <w:ind w:left="420" w:leftChars="0" w:hanging="420" w:firstLineChars="0"/>
        <w:jc w:val="left"/>
        <w:rPr>
          <w:rFonts w:hint="eastAsia"/>
          <w:lang w:val="en-US" w:eastAsia="zh-CN"/>
        </w:rPr>
      </w:pPr>
      <w:r>
        <w:rPr>
          <w:rFonts w:hint="eastAsia"/>
          <w:lang w:val="en-US" w:eastAsia="zh-CN"/>
        </w:rPr>
        <w:t>TipDialog(提示对话框）</w:t>
      </w:r>
    </w:p>
    <w:p>
      <w:pPr>
        <w:ind w:firstLine="420" w:firstLineChars="0"/>
        <w:rPr>
          <w:rFonts w:hint="default"/>
          <w:lang w:val="en-US" w:eastAsia="zh-CN"/>
        </w:rPr>
      </w:pPr>
      <w:r>
        <w:drawing>
          <wp:anchor distT="0" distB="0" distL="114300" distR="114300" simplePos="0" relativeHeight="251671552" behindDoc="0" locked="0" layoutInCell="1" allowOverlap="1">
            <wp:simplePos x="0" y="0"/>
            <wp:positionH relativeFrom="column">
              <wp:posOffset>1741805</wp:posOffset>
            </wp:positionH>
            <wp:positionV relativeFrom="paragraph">
              <wp:posOffset>211455</wp:posOffset>
            </wp:positionV>
            <wp:extent cx="1464945" cy="1144270"/>
            <wp:effectExtent l="0" t="0" r="0" b="0"/>
            <wp:wrapSquare wrapText="bothSides"/>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2"/>
                    <a:srcRect l="14299" r="13675"/>
                    <a:stretch>
                      <a:fillRect/>
                    </a:stretch>
                  </pic:blipFill>
                  <pic:spPr>
                    <a:xfrm>
                      <a:off x="0" y="0"/>
                      <a:ext cx="1464945" cy="1144270"/>
                    </a:xfrm>
                    <a:prstGeom prst="rect">
                      <a:avLst/>
                    </a:prstGeom>
                    <a:noFill/>
                    <a:ln>
                      <a:noFill/>
                    </a:ln>
                  </pic:spPr>
                </pic:pic>
              </a:graphicData>
            </a:graphic>
          </wp:anchor>
        </w:drawing>
      </w:r>
      <w:r>
        <w:drawing>
          <wp:anchor distT="0" distB="0" distL="114300" distR="114300" simplePos="0" relativeHeight="251673600" behindDoc="1" locked="0" layoutInCell="1" allowOverlap="1">
            <wp:simplePos x="0" y="0"/>
            <wp:positionH relativeFrom="column">
              <wp:posOffset>113665</wp:posOffset>
            </wp:positionH>
            <wp:positionV relativeFrom="paragraph">
              <wp:posOffset>198120</wp:posOffset>
            </wp:positionV>
            <wp:extent cx="1379220" cy="1144270"/>
            <wp:effectExtent l="0" t="0" r="0" b="0"/>
            <wp:wrapTight wrapText="bothSides">
              <wp:wrapPolygon>
                <wp:start x="0" y="0"/>
                <wp:lineTo x="0" y="21336"/>
                <wp:lineTo x="21481" y="21336"/>
                <wp:lineTo x="21481" y="0"/>
                <wp:lineTo x="0" y="0"/>
              </wp:wrapPolygon>
            </wp:wrapTight>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rcRect l="15517" r="16672"/>
                    <a:stretch>
                      <a:fillRect/>
                    </a:stretch>
                  </pic:blipFill>
                  <pic:spPr>
                    <a:xfrm>
                      <a:off x="0" y="0"/>
                      <a:ext cx="1379220" cy="1144270"/>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3352800</wp:posOffset>
            </wp:positionH>
            <wp:positionV relativeFrom="paragraph">
              <wp:posOffset>207645</wp:posOffset>
            </wp:positionV>
            <wp:extent cx="2125980" cy="1141730"/>
            <wp:effectExtent l="0" t="0" r="0" b="0"/>
            <wp:wrapSquare wrapText="bothSides"/>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3"/>
                    <a:srcRect l="-4789"/>
                    <a:stretch>
                      <a:fillRect/>
                    </a:stretch>
                  </pic:blipFill>
                  <pic:spPr>
                    <a:xfrm>
                      <a:off x="0" y="0"/>
                      <a:ext cx="2125980" cy="1141730"/>
                    </a:xfrm>
                    <a:prstGeom prst="rect">
                      <a:avLst/>
                    </a:prstGeom>
                    <a:noFill/>
                    <a:ln>
                      <a:noFill/>
                    </a:ln>
                  </pic:spPr>
                </pic:pic>
              </a:graphicData>
            </a:graphic>
          </wp:anchor>
        </w:drawing>
      </w:r>
      <w:r>
        <w:rPr>
          <w:rFonts w:hint="eastAsia"/>
          <w:lang w:val="en-US" w:eastAsia="zh-CN"/>
        </w:rPr>
        <w:t>每关开始提示玩法和要求。使用QPropertyAnimation实现压缩进入和淡出。</w:t>
      </w:r>
    </w:p>
    <w:p>
      <w:pPr>
        <w:ind w:firstLine="420" w:firstLineChars="0"/>
        <w:rPr>
          <w:rFonts w:hint="eastAsia"/>
          <w:lang w:val="en-US" w:eastAsia="zh-CN"/>
        </w:rPr>
      </w:pP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图十七：HelpDialog</w:t>
      </w:r>
      <w:r>
        <w:rPr>
          <w:rFonts w:hint="eastAsia"/>
          <w:lang w:val="en-US" w:eastAsia="zh-CN"/>
        </w:rPr>
        <w:tab/>
        <w:t/>
      </w:r>
      <w:r>
        <w:rPr>
          <w:rFonts w:hint="eastAsia"/>
          <w:lang w:val="en-US" w:eastAsia="zh-CN"/>
        </w:rPr>
        <w:tab/>
        <w:t>图十八：AccDialog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图十九：TipDialog</w:t>
      </w:r>
    </w:p>
    <w:p>
      <w:pPr>
        <w:ind w:firstLine="420" w:firstLineChars="0"/>
        <w:rPr>
          <w:rFonts w:hint="eastAsia"/>
          <w:lang w:val="en-US" w:eastAsia="zh-CN"/>
        </w:rPr>
      </w:pPr>
      <w:r>
        <w:rPr>
          <w:rFonts w:hint="eastAsia"/>
          <w:lang w:val="en-US" w:eastAsia="zh-CN"/>
        </w:rPr>
        <w:t>2.3.3 CoverMask</w:t>
      </w:r>
    </w:p>
    <w:p>
      <w:pPr>
        <w:ind w:firstLine="420" w:firstLineChars="0"/>
        <w:rPr>
          <w:rFonts w:hint="default"/>
          <w:lang w:val="en-US" w:eastAsia="zh-CN"/>
        </w:rPr>
      </w:pPr>
      <w:r>
        <w:rPr>
          <w:rFonts w:hint="eastAsia"/>
          <w:lang w:val="en-US" w:eastAsia="zh-CN"/>
        </w:rPr>
        <w:t>CoverMask继承自QWidget, 本质上就是覆盖页面的一个全黑图层，用于实现界面的遮挡以及页面淡入淡出的效果。由于QStackedWidget切换页面时可能将下层页面暴露导致画面闪现，就在前一个页面的hideEvent中升起CoverMask，然后定时关闭来遮挡缺陷。此外，播放背景音乐存在时延，同样使用这样的办法实现音画同步。淡入淡出是通过</w:t>
      </w:r>
      <w:bookmarkStart w:id="0" w:name="_GoBack"/>
      <w:bookmarkEnd w:id="0"/>
      <w:r>
        <w:rPr>
          <w:rFonts w:hint="eastAsia"/>
          <w:lang w:val="en-US" w:eastAsia="zh-CN"/>
        </w:rPr>
        <w:t>QPropertyAnimation更改窗体透明度完成的。</w:t>
      </w:r>
    </w:p>
    <w:p/>
    <w:p>
      <w:pPr>
        <w:pStyle w:val="4"/>
        <w:numPr>
          <w:ilvl w:val="0"/>
          <w:numId w:val="1"/>
        </w:numPr>
        <w:ind w:firstLineChars="0"/>
      </w:pPr>
      <w:r>
        <w:rPr>
          <w:rFonts w:hint="eastAsia"/>
        </w:rPr>
        <w:t>小组成员分工情况</w:t>
      </w:r>
    </w:p>
    <w:p>
      <w:r>
        <w:rPr>
          <w:rFonts w:hint="eastAsia"/>
        </w:rPr>
        <w:t>汪之立（组长）：剧情文案编写、各游戏界面和辅助功能实现、界面串联</w:t>
      </w:r>
    </w:p>
    <w:p>
      <w:r>
        <w:rPr>
          <w:rFonts w:hint="eastAsia"/>
        </w:rPr>
        <w:t>吴乐鸿（组员）：事件文案和图标设计、三个关卡具体实现和丰富美化</w:t>
      </w:r>
    </w:p>
    <w:p>
      <w:r>
        <w:rPr>
          <w:rFonts w:hint="eastAsia"/>
        </w:rPr>
        <w:t>吴亮宇（组员）：部分界面设计、部分素材搜集、剧情实现、帮助文案编写</w:t>
      </w:r>
    </w:p>
    <w:p/>
    <w:p>
      <w:pPr>
        <w:pStyle w:val="4"/>
        <w:numPr>
          <w:ilvl w:val="0"/>
          <w:numId w:val="1"/>
        </w:numPr>
        <w:ind w:firstLineChars="0"/>
      </w:pPr>
      <w:r>
        <w:rPr>
          <w:rFonts w:hint="eastAsia"/>
        </w:rPr>
        <w:t>项目反思与总结</w:t>
      </w:r>
    </w:p>
    <w:p>
      <w:r>
        <w:rPr>
          <w:rFonts w:hint="eastAsia"/>
        </w:rPr>
        <w:t>4</w:t>
      </w:r>
      <w:r>
        <w:t xml:space="preserve">.1 </w:t>
      </w:r>
      <w:r>
        <w:rPr>
          <w:rFonts w:hint="eastAsia"/>
        </w:rPr>
        <w:t>项目特色与亮点</w:t>
      </w:r>
    </w:p>
    <w:p>
      <w:pPr>
        <w:rPr>
          <w:rFonts w:ascii="宋体" w:hAnsi="宋体"/>
        </w:rPr>
      </w:pPr>
      <w:r>
        <w:tab/>
      </w:r>
      <w:r>
        <w:rPr>
          <w:rFonts w:hint="eastAsia"/>
        </w:rPr>
        <w:t>我们在构思这个项目的时候重点就关注了原创性和趣味性两个关键词。原创要求我们无论是剧情还是玩法上要有所创新，不能单纯照搬照抄；趣味要求剧情设计合理、关卡难度适当，达到吸引玩家的目的。同时，我们也秉持“</w:t>
      </w:r>
      <w:r>
        <w:rPr>
          <w:rFonts w:hint="eastAsia" w:ascii="宋体" w:hAnsi="宋体"/>
        </w:rPr>
        <w:t>给休闲以生活”的宗旨，希望能通过游戏带给玩家生活上的启迪和激励。</w:t>
      </w:r>
    </w:p>
    <w:p>
      <w:pPr>
        <w:rPr>
          <w:rFonts w:hint="eastAsia"/>
          <w:szCs w:val="21"/>
        </w:rPr>
      </w:pPr>
      <w:r>
        <w:rPr>
          <w:rFonts w:ascii="宋体" w:hAnsi="宋体"/>
        </w:rPr>
        <w:tab/>
      </w:r>
      <w:r>
        <w:rPr>
          <w:rFonts w:hint="eastAsia" w:ascii="宋体" w:hAnsi="宋体"/>
        </w:rPr>
        <w:t>关卡设计上的亮点主要在于后两关的人物的移动方式上。第二关角色采用了点拉拖拽给予速度的方式，移动过程中还会不断减速；怪兽的速度和角色的距离成负相关，进一步提高了游戏难度。这样的设计参考了学习动力如果不加以刺激就会不断衰减的现实。第三关角色采用了向光标所指位置加速而非直接运动的方式，同时设计了三种子弹、任务限时等内容。这样既增加了角色移动的难度，又迫使玩家必须移动，提高了关卡的可玩性。</w:t>
      </w:r>
    </w:p>
    <w:p>
      <w:pPr>
        <w:rPr>
          <w:rFonts w:hint="eastAsia"/>
          <w:szCs w:val="21"/>
        </w:rPr>
      </w:pPr>
      <w:r>
        <w:tab/>
      </w:r>
      <w:r>
        <w:rPr>
          <w:rFonts w:hint="eastAsia"/>
        </w:rPr>
        <w:t>剧情上的亮点在于缝合了生活性和趣味性。总体以大一信科的生活为蓝本，同时融合了各类梗和奇幻诡异的元素，力图达到</w:t>
      </w:r>
      <w:r>
        <w:rPr>
          <w:rFonts w:hint="eastAsia" w:ascii="宋体" w:hAnsi="宋体"/>
        </w:rPr>
        <w:t>源于生活、超越现实、合于趣味</w:t>
      </w:r>
      <w:r>
        <w:rPr>
          <w:rFonts w:hint="eastAsia"/>
          <w:szCs w:val="21"/>
        </w:rPr>
        <w:t>的效果。主线剧情通过三个关卡的推进</w:t>
      </w:r>
      <w:r>
        <w:rPr>
          <w:rFonts w:hint="eastAsia" w:ascii="宋体" w:hAnsi="宋体" w:eastAsia="宋体"/>
        </w:rPr>
        <w:t>，展现大一的攻城狮从逃避DDL到直面DDL从思想到行为的转变，侧面反映当代大学生的精神风貌。</w:t>
      </w:r>
      <w:r>
        <w:rPr>
          <w:rFonts w:hint="eastAsia"/>
          <w:szCs w:val="21"/>
        </w:rPr>
        <w:t>主线剧情之外，各关失败也会解锁支线结局，进一步丰富游戏主题。</w:t>
      </w:r>
    </w:p>
    <w:p/>
    <w:p>
      <w:r>
        <w:rPr>
          <w:rFonts w:hint="eastAsia"/>
        </w:rPr>
        <w:t>4</w:t>
      </w:r>
      <w:r>
        <w:t>.</w:t>
      </w:r>
      <w:r>
        <w:rPr>
          <w:rFonts w:hint="eastAsia"/>
        </w:rPr>
        <w:t>2项目改进之处</w:t>
      </w:r>
    </w:p>
    <w:p>
      <w:pPr>
        <w:pStyle w:val="4"/>
      </w:pPr>
      <w:r>
        <w:rPr>
          <w:rFonts w:hint="eastAsia"/>
        </w:rPr>
        <w:t>在最终完成项目时，我们对于最初设计稿的非必要部分进行了部分删减以适应工期，整个项目还有不少值得改进的部分。现罗列如下：</w:t>
      </w:r>
    </w:p>
    <w:p>
      <w:pPr>
        <w:pStyle w:val="4"/>
        <w:numPr>
          <w:ilvl w:val="0"/>
          <w:numId w:val="3"/>
        </w:numPr>
        <w:ind w:firstLineChars="0"/>
      </w:pPr>
      <w:r>
        <w:rPr>
          <w:rFonts w:hint="eastAsia"/>
        </w:rPr>
        <w:t>剧情部分和玩家的交互性有待增强，配上简单的矢量动画</w:t>
      </w:r>
    </w:p>
    <w:p>
      <w:pPr>
        <w:pStyle w:val="4"/>
        <w:numPr>
          <w:ilvl w:val="0"/>
          <w:numId w:val="3"/>
        </w:numPr>
        <w:ind w:firstLineChars="0"/>
      </w:pPr>
      <w:r>
        <w:rPr>
          <w:rFonts w:hint="eastAsia"/>
        </w:rPr>
        <w:t>关卡中间的过渡剧情和剧情配音</w:t>
      </w:r>
    </w:p>
    <w:p>
      <w:pPr>
        <w:pStyle w:val="4"/>
        <w:numPr>
          <w:ilvl w:val="0"/>
          <w:numId w:val="3"/>
        </w:numPr>
        <w:ind w:firstLineChars="0"/>
      </w:pPr>
      <w:r>
        <w:rPr>
          <w:rFonts w:hint="eastAsia"/>
        </w:rPr>
        <w:t>DDL和攻城狮形象的动画效果</w:t>
      </w:r>
    </w:p>
    <w:p>
      <w:pPr>
        <w:pStyle w:val="4"/>
        <w:numPr>
          <w:ilvl w:val="0"/>
          <w:numId w:val="3"/>
        </w:numPr>
        <w:ind w:firstLineChars="0"/>
      </w:pPr>
      <w:r>
        <w:rPr>
          <w:rFonts w:hint="eastAsia"/>
        </w:rPr>
        <w:t>多存档和关卡断点续玩</w:t>
      </w:r>
    </w:p>
    <w:p>
      <w:pPr>
        <w:pStyle w:val="4"/>
        <w:numPr>
          <w:ilvl w:val="0"/>
          <w:numId w:val="3"/>
        </w:numPr>
        <w:ind w:firstLineChars="0"/>
      </w:pPr>
      <w:r>
        <w:rPr>
          <w:rFonts w:hint="eastAsia"/>
        </w:rPr>
        <w:t>菜单页面更多的动画效果，进一步美化界面</w:t>
      </w:r>
    </w:p>
    <w:p/>
    <w:p>
      <w:r>
        <w:rPr>
          <w:rFonts w:hint="eastAsia"/>
        </w:rPr>
        <w:t>4</w:t>
      </w:r>
      <w:r>
        <w:t xml:space="preserve">.3 </w:t>
      </w:r>
      <w:r>
        <w:rPr>
          <w:rFonts w:hint="eastAsia"/>
        </w:rPr>
        <w:t>工作总结</w:t>
      </w:r>
    </w:p>
    <w:p>
      <w:r>
        <w:tab/>
      </w:r>
      <w:r>
        <w:rPr>
          <w:rFonts w:hint="eastAsia"/>
        </w:rPr>
        <w:t>总体项目推进的过程还算顺利，基本在预计工期时间内完成了大部分的功能。作为新人合作组成的项目组，我们在这次项目完成过程中收获了不少的经验和方法。</w:t>
      </w:r>
    </w:p>
    <w:p>
      <w:pPr>
        <w:rPr>
          <w:rFonts w:hint="eastAsia"/>
        </w:rPr>
      </w:pPr>
      <w:r>
        <w:tab/>
      </w:r>
      <w:r>
        <w:rPr>
          <w:rFonts w:hint="eastAsia"/>
        </w:rPr>
        <w:t>项目按时完成的重要原因在于常驻的计划性和灵活性。我们在立项时就已经草拟了总体项目计划并划分了阶段。每周我们都固定时间开例会以检查上周进度和制定下周具体任务，保证项目不断推进。而在组员完成出现困难时，项目组也通过及时的沟通给予帮助或者调整计划灵活应对。</w:t>
      </w:r>
    </w:p>
    <w:p>
      <w:pPr>
        <w:ind w:firstLine="420"/>
      </w:pPr>
      <w:r>
        <w:rPr>
          <w:rFonts w:hint="eastAsia"/>
        </w:rPr>
        <w:t>但是由于经验不足，项目具体完成时还是遇到了不少的阻力。首先，虽然每周都有任务，但是由于拖延症和规矩过于宽松等一系列原因，时常出现上周任务不得不延期，导致最后熬夜赶工和任务分配并不平衡的问题。其次，由于没有系统学习Q</w:t>
      </w:r>
      <w:r>
        <w:t>t</w:t>
      </w:r>
      <w:r>
        <w:rPr>
          <w:rFonts w:hint="eastAsia"/>
        </w:rPr>
        <w:t>完整的功能，在控件应用和美化过程中常常需要查询大量资料，代码实现时又因为功能添加等问题常常改弦易辙，耗费了大量的时间精力。最后，设计接口时由于考虑不周、注释不明确等原因，引起了不少的误解和无法推进的困境。</w:t>
      </w:r>
    </w:p>
    <w:p>
      <w:pPr>
        <w:ind w:firstLine="420"/>
      </w:pPr>
      <w:r>
        <w:rPr>
          <w:rFonts w:hint="eastAsia"/>
        </w:rPr>
        <w:t>通过这次项目，我们巩固了面向对象的编程的思想，接触了GUI编程的常用语言Qt基本内容，熟悉了常用的工具Github、Mark</w:t>
      </w:r>
      <w:r>
        <w:t>down</w:t>
      </w:r>
      <w:r>
        <w:rPr>
          <w:rFonts w:hint="eastAsia"/>
        </w:rPr>
        <w:t>语言等等。此外，这次项目锻炼了我们团队协作能力和沟通能力，为我们下一步的学习生活夯实了基础。</w:t>
      </w:r>
    </w:p>
    <w:p>
      <w:pPr>
        <w:ind w:firstLine="420"/>
      </w:pPr>
    </w:p>
    <w:p>
      <w:pPr>
        <w:ind w:firstLine="420"/>
        <w:rPr>
          <w:rFonts w:hint="eastAsia"/>
        </w:rPr>
      </w:pPr>
      <w:r>
        <w:rPr>
          <w:rFonts w:hint="eastAsia"/>
        </w:rPr>
        <w:t>最后，非常感谢北京大学程序设计实习课程的老师和助教提供一次这么有趣和宝贵的机会，也感谢老师和助</w:t>
      </w:r>
      <w:r>
        <w:t>教一学期的辛苦付出！</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F428AF"/>
    <w:multiLevelType w:val="multilevel"/>
    <w:tmpl w:val="01F428AF"/>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0E9B0E98"/>
    <w:multiLevelType w:val="singleLevel"/>
    <w:tmpl w:val="0E9B0E98"/>
    <w:lvl w:ilvl="0" w:tentative="0">
      <w:start w:val="1"/>
      <w:numFmt w:val="bullet"/>
      <w:lvlText w:val=""/>
      <w:lvlJc w:val="left"/>
      <w:pPr>
        <w:ind w:left="420" w:hanging="420"/>
      </w:pPr>
      <w:rPr>
        <w:rFonts w:hint="default" w:ascii="Wingdings" w:hAnsi="Wingdings"/>
      </w:rPr>
    </w:lvl>
  </w:abstractNum>
  <w:abstractNum w:abstractNumId="2">
    <w:nsid w:val="55057736"/>
    <w:multiLevelType w:val="multilevel"/>
    <w:tmpl w:val="55057736"/>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Q3OWM0MzIxMDkyMzUzMjYxZTg3ZjYwNjUyZDVkMjAifQ=="/>
  </w:docVars>
  <w:rsids>
    <w:rsidRoot w:val="00F670CB"/>
    <w:rsid w:val="000C4F26"/>
    <w:rsid w:val="000C7E0A"/>
    <w:rsid w:val="00107C80"/>
    <w:rsid w:val="00162B6A"/>
    <w:rsid w:val="00184515"/>
    <w:rsid w:val="00325D10"/>
    <w:rsid w:val="003A27EE"/>
    <w:rsid w:val="003B2312"/>
    <w:rsid w:val="0041685D"/>
    <w:rsid w:val="0042340D"/>
    <w:rsid w:val="004302F1"/>
    <w:rsid w:val="004A2930"/>
    <w:rsid w:val="004F475B"/>
    <w:rsid w:val="00530A8E"/>
    <w:rsid w:val="0054099F"/>
    <w:rsid w:val="0059104A"/>
    <w:rsid w:val="005E6CD6"/>
    <w:rsid w:val="005F4801"/>
    <w:rsid w:val="00660126"/>
    <w:rsid w:val="00680007"/>
    <w:rsid w:val="006C179A"/>
    <w:rsid w:val="007D0EEF"/>
    <w:rsid w:val="007D3A95"/>
    <w:rsid w:val="007E5D06"/>
    <w:rsid w:val="00856E07"/>
    <w:rsid w:val="00874367"/>
    <w:rsid w:val="00886794"/>
    <w:rsid w:val="009233EC"/>
    <w:rsid w:val="00991DE9"/>
    <w:rsid w:val="009C4728"/>
    <w:rsid w:val="009F4FAB"/>
    <w:rsid w:val="00A61B60"/>
    <w:rsid w:val="00A80299"/>
    <w:rsid w:val="00A9043E"/>
    <w:rsid w:val="00B145A9"/>
    <w:rsid w:val="00B81291"/>
    <w:rsid w:val="00BA424F"/>
    <w:rsid w:val="00C220F3"/>
    <w:rsid w:val="00DD3635"/>
    <w:rsid w:val="00E506FA"/>
    <w:rsid w:val="00EE6F39"/>
    <w:rsid w:val="00F670CB"/>
    <w:rsid w:val="00FF5994"/>
    <w:rsid w:val="05B26693"/>
    <w:rsid w:val="065338B0"/>
    <w:rsid w:val="06AF0831"/>
    <w:rsid w:val="0821705E"/>
    <w:rsid w:val="08CA70A0"/>
    <w:rsid w:val="0A78680E"/>
    <w:rsid w:val="0C8D1E53"/>
    <w:rsid w:val="11ED47D9"/>
    <w:rsid w:val="1343609F"/>
    <w:rsid w:val="14435D17"/>
    <w:rsid w:val="16E74D57"/>
    <w:rsid w:val="16F56F29"/>
    <w:rsid w:val="177249C7"/>
    <w:rsid w:val="1A3B1327"/>
    <w:rsid w:val="1B1D1F19"/>
    <w:rsid w:val="1C757B1A"/>
    <w:rsid w:val="1FEB6B06"/>
    <w:rsid w:val="20500316"/>
    <w:rsid w:val="22FC4BB7"/>
    <w:rsid w:val="23DE568C"/>
    <w:rsid w:val="24D222C1"/>
    <w:rsid w:val="27804FA2"/>
    <w:rsid w:val="279A405F"/>
    <w:rsid w:val="27E63C87"/>
    <w:rsid w:val="288B76AB"/>
    <w:rsid w:val="29E37462"/>
    <w:rsid w:val="2A79454F"/>
    <w:rsid w:val="2BD95DD9"/>
    <w:rsid w:val="2CA2284F"/>
    <w:rsid w:val="31B76128"/>
    <w:rsid w:val="367878D8"/>
    <w:rsid w:val="39012F5F"/>
    <w:rsid w:val="3D3A0EED"/>
    <w:rsid w:val="40D8117F"/>
    <w:rsid w:val="422B7EB2"/>
    <w:rsid w:val="42861221"/>
    <w:rsid w:val="428A67E2"/>
    <w:rsid w:val="431B24D6"/>
    <w:rsid w:val="45577230"/>
    <w:rsid w:val="46502D5B"/>
    <w:rsid w:val="479562C2"/>
    <w:rsid w:val="48E1416D"/>
    <w:rsid w:val="49845C85"/>
    <w:rsid w:val="49A57DE2"/>
    <w:rsid w:val="4C5B0FC3"/>
    <w:rsid w:val="4C8764D1"/>
    <w:rsid w:val="591B2D38"/>
    <w:rsid w:val="5A004206"/>
    <w:rsid w:val="5A1A4B23"/>
    <w:rsid w:val="5CB41AD6"/>
    <w:rsid w:val="5D9D1083"/>
    <w:rsid w:val="5E0D685B"/>
    <w:rsid w:val="5FD32530"/>
    <w:rsid w:val="62E26327"/>
    <w:rsid w:val="67606B61"/>
    <w:rsid w:val="67E57AFC"/>
    <w:rsid w:val="6AF23201"/>
    <w:rsid w:val="6C6A14BC"/>
    <w:rsid w:val="6DF95568"/>
    <w:rsid w:val="72D841BF"/>
    <w:rsid w:val="75E06FA5"/>
    <w:rsid w:val="7775666A"/>
    <w:rsid w:val="78B10E49"/>
    <w:rsid w:val="7BC635C0"/>
    <w:rsid w:val="7C5D2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4926</Words>
  <Characters>6225</Characters>
  <Lines>13</Lines>
  <Paragraphs>3</Paragraphs>
  <TotalTime>4</TotalTime>
  <ScaleCrop>false</ScaleCrop>
  <LinksUpToDate>false</LinksUpToDate>
  <CharactersWithSpaces>6673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2023-06-26T09:52:00Z</dcterms:created>
  <dc:creator>赫连 𦒍</dc:creator>
  <cp:lastModifiedBy>WZL2005</cp:lastModifiedBy>
  <dcterms:modified xsi:type="dcterms:W3CDTF">2023-07-03T02:28:30Z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C12F0004C3794BF3B05714F73D1BFAF7_12</vt:lpwstr>
  </property>
</Properties>
</file>