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974D8" w14:textId="523757A8" w:rsidR="00AC4A48" w:rsidRDefault="00AC4A48" w:rsidP="00AC4A48">
      <w:pPr>
        <w:pStyle w:val="Heading2"/>
      </w:pPr>
      <w:r>
        <w:t xml:space="preserve">Specialist Diploma in Embedded Systems: ED5502 Spring 2019, Homework </w:t>
      </w:r>
      <w:r w:rsidR="00B03DFD">
        <w:t>3</w:t>
      </w:r>
    </w:p>
    <w:p w14:paraId="00934EA3" w14:textId="2E3C616A" w:rsidR="00AC4A48" w:rsidRDefault="00AC4A48" w:rsidP="00AC4A48"/>
    <w:p w14:paraId="5D71DAB3" w14:textId="0E3E159C" w:rsidR="00AC4A48" w:rsidRDefault="00AC4A48" w:rsidP="00AC4A48">
      <w:r>
        <w:t>This homework sheet counts for 5% of the module assessment.</w:t>
      </w:r>
    </w:p>
    <w:p w14:paraId="7ECFBB97" w14:textId="2A6EBBA9" w:rsidR="00AC4A48" w:rsidRDefault="00AC4A48" w:rsidP="00AC4A48">
      <w:r>
        <w:t xml:space="preserve">Submission date: Wednesday, </w:t>
      </w:r>
      <w:r w:rsidR="00B03DFD">
        <w:t>13</w:t>
      </w:r>
      <w:r>
        <w:t xml:space="preserve"> </w:t>
      </w:r>
      <w:r w:rsidR="00B03DFD">
        <w:t>March</w:t>
      </w:r>
      <w:r>
        <w:t xml:space="preserve"> 2019 (Week </w:t>
      </w:r>
      <w:r w:rsidR="00B03DFD">
        <w:t>8</w:t>
      </w:r>
      <w:r>
        <w:t>)</w:t>
      </w:r>
    </w:p>
    <w:p w14:paraId="3AD6F9B5" w14:textId="643679C1" w:rsidR="00AC4A48" w:rsidRDefault="00AC4A48" w:rsidP="00AC4A48"/>
    <w:p w14:paraId="1962294F" w14:textId="1A1E24F5" w:rsidR="00C804A8" w:rsidRPr="00DC3F40" w:rsidRDefault="00AC4A48" w:rsidP="00E036E4">
      <w:pPr>
        <w:rPr>
          <w:b/>
        </w:rPr>
      </w:pPr>
      <w:r w:rsidRPr="00DC3F40">
        <w:rPr>
          <w:b/>
        </w:rPr>
        <w:t xml:space="preserve">1. </w:t>
      </w:r>
      <w:r w:rsidR="00DC3F40" w:rsidRPr="00DC3F40">
        <w:rPr>
          <w:b/>
        </w:rPr>
        <w:t>(STM32L476RG Internal buses)</w:t>
      </w:r>
    </w:p>
    <w:p w14:paraId="5AE0E45A" w14:textId="5491742B" w:rsidR="00E036E4" w:rsidRDefault="00D074E3" w:rsidP="00E036E4">
      <w:r>
        <w:t>Refer to the document ‘en.DM</w:t>
      </w:r>
      <w:r w:rsidR="00AD0F41">
        <w:t xml:space="preserve">00083560_L476_Ref_Mab.pdf’ available on </w:t>
      </w:r>
      <w:proofErr w:type="spellStart"/>
      <w:r w:rsidR="00AD0F41">
        <w:t>Sulis</w:t>
      </w:r>
      <w:proofErr w:type="spellEnd"/>
      <w:r w:rsidR="00AD0F41">
        <w:t xml:space="preserve"> under Resources/Data Sheets, to find the following information (see Table 1, pages 77-81):</w:t>
      </w:r>
    </w:p>
    <w:p w14:paraId="6B2269B0" w14:textId="7A97250C" w:rsidR="00AD0F41" w:rsidRDefault="00AD0F41" w:rsidP="00E036E4">
      <w:r>
        <w:t xml:space="preserve">On what internal STM32L476 internal bus would you find the following on-chip peripheral </w:t>
      </w:r>
      <w:proofErr w:type="gramStart"/>
      <w:r>
        <w:t>devices:</w:t>
      </w:r>
      <w:proofErr w:type="gramEnd"/>
    </w:p>
    <w:p w14:paraId="1375426F" w14:textId="582093DF" w:rsidR="00AD0F41" w:rsidRDefault="00AD0F41" w:rsidP="00B051A0">
      <w:pPr>
        <w:pStyle w:val="ListParagraph"/>
        <w:numPr>
          <w:ilvl w:val="0"/>
          <w:numId w:val="2"/>
        </w:numPr>
      </w:pPr>
      <w:r>
        <w:t>GPIOG</w:t>
      </w:r>
    </w:p>
    <w:p w14:paraId="06359D82" w14:textId="2F941DA1" w:rsidR="00AD0F41" w:rsidRDefault="00AD0F41" w:rsidP="00B051A0">
      <w:pPr>
        <w:pStyle w:val="ListParagraph"/>
        <w:numPr>
          <w:ilvl w:val="0"/>
          <w:numId w:val="2"/>
        </w:numPr>
      </w:pPr>
      <w:r>
        <w:t>USART1</w:t>
      </w:r>
    </w:p>
    <w:p w14:paraId="60417C0F" w14:textId="6E1C3D40" w:rsidR="00AD0F41" w:rsidRDefault="00AD0F41" w:rsidP="00B051A0">
      <w:pPr>
        <w:pStyle w:val="ListParagraph"/>
        <w:numPr>
          <w:ilvl w:val="0"/>
          <w:numId w:val="2"/>
        </w:numPr>
      </w:pPr>
      <w:r>
        <w:t>ADC2</w:t>
      </w:r>
    </w:p>
    <w:p w14:paraId="4C66A447" w14:textId="1FCB0CA2" w:rsidR="00AD0F41" w:rsidRDefault="00AD0F41" w:rsidP="00B051A0">
      <w:pPr>
        <w:pStyle w:val="ListParagraph"/>
        <w:numPr>
          <w:ilvl w:val="0"/>
          <w:numId w:val="2"/>
        </w:numPr>
      </w:pPr>
      <w:r>
        <w:t>USART3</w:t>
      </w:r>
    </w:p>
    <w:p w14:paraId="4BB0720D" w14:textId="336F82B6" w:rsidR="00AD0F41" w:rsidRDefault="00780E87" w:rsidP="00B051A0">
      <w:pPr>
        <w:pStyle w:val="ListParagraph"/>
        <w:numPr>
          <w:ilvl w:val="0"/>
          <w:numId w:val="2"/>
        </w:numPr>
      </w:pPr>
      <w:r>
        <w:t>TIM5</w:t>
      </w:r>
    </w:p>
    <w:p w14:paraId="1E980FC2" w14:textId="77777777" w:rsidR="00DC3F40" w:rsidRDefault="00DC3F40" w:rsidP="00AC4A48">
      <w:pPr>
        <w:rPr>
          <w:b/>
        </w:rPr>
      </w:pPr>
    </w:p>
    <w:p w14:paraId="6EA5E948" w14:textId="0D194C7D" w:rsidR="00C804A8" w:rsidRPr="00DC3F40" w:rsidRDefault="00C804A8" w:rsidP="00AC4A48">
      <w:pPr>
        <w:rPr>
          <w:b/>
        </w:rPr>
      </w:pPr>
      <w:r w:rsidRPr="00DC3F40">
        <w:rPr>
          <w:b/>
        </w:rPr>
        <w:t>2.</w:t>
      </w:r>
      <w:r w:rsidR="00DC3F40" w:rsidRPr="00DC3F40">
        <w:rPr>
          <w:b/>
        </w:rPr>
        <w:t xml:space="preserve"> </w:t>
      </w:r>
      <w:r w:rsidR="00DC3F40" w:rsidRPr="00DC3F40">
        <w:rPr>
          <w:b/>
        </w:rPr>
        <w:t xml:space="preserve">(STM32L476RG </w:t>
      </w:r>
      <w:r w:rsidR="00DC3F40" w:rsidRPr="00DC3F40">
        <w:rPr>
          <w:b/>
        </w:rPr>
        <w:t>Address map</w:t>
      </w:r>
      <w:r w:rsidR="00DC3F40" w:rsidRPr="00DC3F40">
        <w:rPr>
          <w:b/>
        </w:rPr>
        <w:t>)</w:t>
      </w:r>
    </w:p>
    <w:p w14:paraId="4D6C8622" w14:textId="33996018" w:rsidR="00B051A0" w:rsidRDefault="00B051A0" w:rsidP="00AC4A48">
      <w:r>
        <w:t xml:space="preserve">(a) Use the document </w:t>
      </w:r>
      <w:r>
        <w:t>‘en.DM00083560_L476_Ref_Mab.pdf’</w:t>
      </w:r>
      <w:r>
        <w:t xml:space="preserve"> (Table 1) and Table 39, (pages 311-312) to find the physical memory addresses of the following register:</w:t>
      </w:r>
    </w:p>
    <w:p w14:paraId="652BC961" w14:textId="53B41425" w:rsidR="00B051A0" w:rsidRDefault="00B051A0" w:rsidP="00AC4A48">
      <w:r>
        <w:t>GPIOD_BRR</w:t>
      </w:r>
    </w:p>
    <w:p w14:paraId="3E75A353" w14:textId="5BB524F1" w:rsidR="00B051A0" w:rsidRDefault="00B051A0" w:rsidP="00AC4A48">
      <w:r>
        <w:t xml:space="preserve">(b) </w:t>
      </w:r>
      <w:r>
        <w:t xml:space="preserve">Use the document ‘en.DM00083560_L476_Ref_Mab.pdf’ (Table 1) and Table </w:t>
      </w:r>
      <w:r>
        <w:t>251</w:t>
      </w:r>
      <w:r>
        <w:t xml:space="preserve">, (pages </w:t>
      </w:r>
      <w:r>
        <w:t>1</w:t>
      </w:r>
      <w:r>
        <w:t>3</w:t>
      </w:r>
      <w:r>
        <w:t>98</w:t>
      </w:r>
      <w:r>
        <w:t>-</w:t>
      </w:r>
      <w:r>
        <w:t>1399</w:t>
      </w:r>
      <w:r>
        <w:t>) to find the physical memory addresses of the following register:</w:t>
      </w:r>
    </w:p>
    <w:p w14:paraId="4F57161B" w14:textId="4E2256A6" w:rsidR="00B051A0" w:rsidRDefault="00B051A0" w:rsidP="00AC4A48">
      <w:r>
        <w:t>USART</w:t>
      </w:r>
      <w:r w:rsidR="00DC3F40">
        <w:t>4_TDR</w:t>
      </w:r>
    </w:p>
    <w:p w14:paraId="5765F744" w14:textId="77777777" w:rsidR="00DC3F40" w:rsidRDefault="00DC3F40" w:rsidP="00AC4A48"/>
    <w:p w14:paraId="1662F18E" w14:textId="620AE7A8" w:rsidR="00DC3F40" w:rsidRPr="00DC3F40" w:rsidRDefault="00DC3F40" w:rsidP="00AC4A48">
      <w:pPr>
        <w:rPr>
          <w:b/>
        </w:rPr>
      </w:pPr>
      <w:r w:rsidRPr="00DC3F40">
        <w:rPr>
          <w:b/>
        </w:rPr>
        <w:t xml:space="preserve">3. </w:t>
      </w:r>
      <w:r w:rsidRPr="00DC3F40">
        <w:rPr>
          <w:b/>
        </w:rPr>
        <w:t>(STM32L476RG Internal buses</w:t>
      </w:r>
      <w:r w:rsidRPr="00DC3F40">
        <w:rPr>
          <w:b/>
        </w:rPr>
        <w:t xml:space="preserve"> and Clock Tree)</w:t>
      </w:r>
    </w:p>
    <w:p w14:paraId="05FDC27A" w14:textId="09227B2E" w:rsidR="00B051A0" w:rsidRDefault="00DC3F40" w:rsidP="00AC4A48">
      <w:r>
        <w:t xml:space="preserve">Write a line of C code to enable the Clock used for USART3. Hint: use one of the </w:t>
      </w:r>
      <w:proofErr w:type="spellStart"/>
      <w:r>
        <w:t>RCC_xxxENR</w:t>
      </w:r>
      <w:proofErr w:type="spellEnd"/>
      <w:r>
        <w:t xml:space="preserve"> </w:t>
      </w:r>
      <w:proofErr w:type="gramStart"/>
      <w:r>
        <w:t>registers,</w:t>
      </w:r>
      <w:proofErr w:type="gramEnd"/>
      <w:r>
        <w:t xml:space="preserve"> see </w:t>
      </w:r>
      <w:r>
        <w:t>‘en.DM00083560_L476_Ref_Mab.pdf’</w:t>
      </w:r>
      <w:r>
        <w:t>, pages 249-259.</w:t>
      </w:r>
      <w:r w:rsidR="00E57B70">
        <w:t xml:space="preserve"> (Hint: Table 1 will help to identify the correct </w:t>
      </w:r>
      <w:proofErr w:type="spellStart"/>
      <w:r w:rsidR="00E57B70">
        <w:t>RCC_xxxENR</w:t>
      </w:r>
      <w:proofErr w:type="spellEnd"/>
      <w:r w:rsidR="00E57B70">
        <w:t xml:space="preserve"> register to use.)</w:t>
      </w:r>
    </w:p>
    <w:p w14:paraId="502D6738" w14:textId="77777777" w:rsidR="00DC3F40" w:rsidRDefault="00DC3F40" w:rsidP="00AC4A48"/>
    <w:p w14:paraId="75E9E6B1" w14:textId="03265B46" w:rsidR="00DF7F9A" w:rsidRPr="004C1F6B" w:rsidRDefault="00DC3F40" w:rsidP="00AC4A48">
      <w:pPr>
        <w:rPr>
          <w:b/>
        </w:rPr>
      </w:pPr>
      <w:r w:rsidRPr="004C1F6B">
        <w:rPr>
          <w:b/>
        </w:rPr>
        <w:t>4. (USART Baud Rate)</w:t>
      </w:r>
    </w:p>
    <w:p w14:paraId="71883064" w14:textId="5E7B8DB1" w:rsidR="00DC3F40" w:rsidRDefault="00DC3F40" w:rsidP="00AC4A48">
      <w:r>
        <w:t>(a) Referring to the Power Point Slides</w:t>
      </w:r>
      <w:r w:rsidR="004C1F6B">
        <w:t xml:space="preserve">, </w:t>
      </w:r>
      <w:r>
        <w:t>ES_ARM_L5_Clocks_and USART.pptx</w:t>
      </w:r>
      <w:r w:rsidR="004C1F6B">
        <w:t>, slides 28-31,</w:t>
      </w:r>
      <w:r>
        <w:t xml:space="preserve"> or to the Reference Manual, calculate the value of the USARTDIV field to set a Baud Rate of </w:t>
      </w:r>
      <w:r w:rsidR="004C1F6B">
        <w:t>57600 Baud, assuming a clock frequency of 40 MHz and that 16 times oversampling has been enabled.</w:t>
      </w:r>
    </w:p>
    <w:p w14:paraId="15D4B0BB" w14:textId="1DA2F661" w:rsidR="004C1F6B" w:rsidRDefault="004C1F6B" w:rsidP="00AC4A48">
      <w:r>
        <w:t xml:space="preserve">(b) Suppose you are using USART4. Write a line of code to set the USART4 Baud Rate to 57600 Baud, based on the assumptions </w:t>
      </w:r>
      <w:r w:rsidR="00E57B70">
        <w:t xml:space="preserve">and calculations </w:t>
      </w:r>
      <w:bookmarkStart w:id="0" w:name="_GoBack"/>
      <w:bookmarkEnd w:id="0"/>
      <w:r>
        <w:t>of (a) above.</w:t>
      </w:r>
    </w:p>
    <w:p w14:paraId="2A134003" w14:textId="77777777" w:rsidR="004C1F6B" w:rsidRDefault="004C1F6B"/>
    <w:p w14:paraId="36302074" w14:textId="4030CC97" w:rsidR="00965288" w:rsidRPr="004E2FE4" w:rsidRDefault="004C1F6B">
      <w:pPr>
        <w:rPr>
          <w:b/>
        </w:rPr>
      </w:pPr>
      <w:r w:rsidRPr="004E2FE4">
        <w:rPr>
          <w:b/>
        </w:rPr>
        <w:lastRenderedPageBreak/>
        <w:t>5. (Using the USART</w:t>
      </w:r>
      <w:r w:rsidR="004E2FE4" w:rsidRPr="004E2FE4">
        <w:rPr>
          <w:b/>
        </w:rPr>
        <w:t>, polling mode</w:t>
      </w:r>
      <w:r w:rsidRPr="004E2FE4">
        <w:rPr>
          <w:b/>
        </w:rPr>
        <w:t>)</w:t>
      </w:r>
    </w:p>
    <w:p w14:paraId="00592C44" w14:textId="53E02645" w:rsidR="004E2FE4" w:rsidRDefault="004C1F6B">
      <w:r>
        <w:t xml:space="preserve">Referring to </w:t>
      </w:r>
      <w:r>
        <w:t xml:space="preserve">Power Point Slides, ES_ARM_L5_Clocks_and USART.pptx, </w:t>
      </w:r>
      <w:r>
        <w:t>slide</w:t>
      </w:r>
      <w:r>
        <w:t xml:space="preserve"> </w:t>
      </w:r>
      <w:r>
        <w:t>25</w:t>
      </w:r>
      <w:r>
        <w:t>, or to the Reference Manual,</w:t>
      </w:r>
      <w:r>
        <w:t xml:space="preserve"> write a fragment of C code</w:t>
      </w:r>
      <w:r w:rsidR="004E2FE4">
        <w:t xml:space="preserve"> as follows:</w:t>
      </w:r>
    </w:p>
    <w:p w14:paraId="2A390DF8" w14:textId="7B5ED1AB" w:rsidR="004E2FE4" w:rsidRDefault="004E2FE4">
      <w:r>
        <w:t xml:space="preserve">Implement a wait loop that </w:t>
      </w:r>
      <w:r w:rsidR="004C1F6B">
        <w:t>read</w:t>
      </w:r>
      <w:r>
        <w:t>s</w:t>
      </w:r>
      <w:r w:rsidR="004C1F6B">
        <w:t xml:space="preserve"> the USART</w:t>
      </w:r>
      <w:r>
        <w:t>3</w:t>
      </w:r>
      <w:r w:rsidR="004C1F6B">
        <w:t xml:space="preserve"> ISR register, check</w:t>
      </w:r>
      <w:r>
        <w:t>ing</w:t>
      </w:r>
      <w:r w:rsidR="004C1F6B">
        <w:t xml:space="preserve"> the TXE bit</w:t>
      </w:r>
      <w:r>
        <w:t xml:space="preserve">, which will </w:t>
      </w:r>
      <w:r w:rsidR="004C1F6B">
        <w:t>wait until the TDR register is empty</w:t>
      </w:r>
    </w:p>
    <w:p w14:paraId="02A1D6B2" w14:textId="0B13DFF5" w:rsidR="004C1F6B" w:rsidRDefault="004E2FE4">
      <w:r>
        <w:t xml:space="preserve">Then write the </w:t>
      </w:r>
      <w:r w:rsidR="004C1F6B">
        <w:t>data in the variable ‘</w:t>
      </w:r>
      <w:proofErr w:type="spellStart"/>
      <w:r w:rsidR="004C1F6B">
        <w:t>new_char</w:t>
      </w:r>
      <w:proofErr w:type="spellEnd"/>
      <w:r w:rsidR="004C1F6B">
        <w:t>’ to USART</w:t>
      </w:r>
      <w:r>
        <w:t>3</w:t>
      </w:r>
      <w:r w:rsidR="004C1F6B">
        <w:t xml:space="preserve"> TDR register</w:t>
      </w:r>
      <w:r>
        <w:t>.</w:t>
      </w:r>
    </w:p>
    <w:p w14:paraId="6560D1DC" w14:textId="2010B6F4" w:rsidR="004E2FE4" w:rsidRDefault="004E2FE4">
      <w:r>
        <w:t xml:space="preserve">(Hint: the program examples on </w:t>
      </w:r>
      <w:proofErr w:type="spellStart"/>
      <w:r>
        <w:t>Sulis</w:t>
      </w:r>
      <w:proofErr w:type="spellEnd"/>
      <w:r>
        <w:t xml:space="preserve"> </w:t>
      </w:r>
      <w:proofErr w:type="gramStart"/>
      <w:r>
        <w:t>can be used</w:t>
      </w:r>
      <w:proofErr w:type="gramEnd"/>
      <w:r>
        <w:t xml:space="preserve"> as a template for this operation).</w:t>
      </w:r>
    </w:p>
    <w:p w14:paraId="1381EA08" w14:textId="79FBE588" w:rsidR="00D53091" w:rsidRDefault="00D53091" w:rsidP="00AC4A48"/>
    <w:p w14:paraId="37BB043A" w14:textId="77777777" w:rsidR="00224B4B" w:rsidRPr="004E2FE4" w:rsidRDefault="00224B4B" w:rsidP="00AC4A48">
      <w:pPr>
        <w:rPr>
          <w:b/>
        </w:rPr>
      </w:pPr>
      <w:r w:rsidRPr="004E2FE4">
        <w:rPr>
          <w:b/>
        </w:rPr>
        <w:t>Submission:</w:t>
      </w:r>
    </w:p>
    <w:p w14:paraId="4FA18E30" w14:textId="1D06A264" w:rsidR="00D53091" w:rsidRDefault="00D53091" w:rsidP="00AC4A48">
      <w:r>
        <w:t xml:space="preserve">Please submit your answers on </w:t>
      </w:r>
      <w:proofErr w:type="spellStart"/>
      <w:r>
        <w:t>Sulis</w:t>
      </w:r>
      <w:proofErr w:type="spellEnd"/>
      <w:r>
        <w:t xml:space="preserve"> before 5pm Wed </w:t>
      </w:r>
      <w:r w:rsidR="004E2FE4">
        <w:t>13</w:t>
      </w:r>
      <w:r>
        <w:t xml:space="preserve"> </w:t>
      </w:r>
      <w:r w:rsidR="004E2FE4">
        <w:t>March</w:t>
      </w:r>
      <w:r>
        <w:t xml:space="preserve"> 2019, in plain text, MS Word, pdf or any other readable format.</w:t>
      </w:r>
    </w:p>
    <w:p w14:paraId="71D09EC4" w14:textId="0DB43DE5" w:rsidR="00224B4B" w:rsidRPr="00AC4A48" w:rsidRDefault="00224B4B" w:rsidP="00AC4A48">
      <w:r>
        <w:t>All questions carry equal marks.</w:t>
      </w:r>
    </w:p>
    <w:sectPr w:rsidR="00224B4B" w:rsidRPr="00AC4A4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F1BCE" w14:textId="77777777" w:rsidR="00771B55" w:rsidRDefault="00771B55" w:rsidP="00965288">
      <w:pPr>
        <w:spacing w:after="0" w:line="240" w:lineRule="auto"/>
      </w:pPr>
      <w:r>
        <w:separator/>
      </w:r>
    </w:p>
  </w:endnote>
  <w:endnote w:type="continuationSeparator" w:id="0">
    <w:p w14:paraId="35478D58" w14:textId="77777777" w:rsidR="00771B55" w:rsidRDefault="00771B55" w:rsidP="0096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2176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F438FC" w14:textId="2E029E31" w:rsidR="00965288" w:rsidRDefault="009652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7B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269CC" w14:textId="77777777" w:rsidR="00965288" w:rsidRDefault="00965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CF2CF" w14:textId="77777777" w:rsidR="00771B55" w:rsidRDefault="00771B55" w:rsidP="00965288">
      <w:pPr>
        <w:spacing w:after="0" w:line="240" w:lineRule="auto"/>
      </w:pPr>
      <w:r>
        <w:separator/>
      </w:r>
    </w:p>
  </w:footnote>
  <w:footnote w:type="continuationSeparator" w:id="0">
    <w:p w14:paraId="7717AA46" w14:textId="77777777" w:rsidR="00771B55" w:rsidRDefault="00771B55" w:rsidP="00965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38D"/>
    <w:multiLevelType w:val="hybridMultilevel"/>
    <w:tmpl w:val="5A1C7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D6C15"/>
    <w:multiLevelType w:val="hybridMultilevel"/>
    <w:tmpl w:val="3D5C85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A48"/>
    <w:rsid w:val="00032F0B"/>
    <w:rsid w:val="001B7933"/>
    <w:rsid w:val="00202A90"/>
    <w:rsid w:val="00224B4B"/>
    <w:rsid w:val="00453B2C"/>
    <w:rsid w:val="004C1F6B"/>
    <w:rsid w:val="004E2FE4"/>
    <w:rsid w:val="00711557"/>
    <w:rsid w:val="00771B55"/>
    <w:rsid w:val="00780E87"/>
    <w:rsid w:val="008970CE"/>
    <w:rsid w:val="00965288"/>
    <w:rsid w:val="00AB03D8"/>
    <w:rsid w:val="00AC4A48"/>
    <w:rsid w:val="00AD0F41"/>
    <w:rsid w:val="00AD1DAB"/>
    <w:rsid w:val="00B03DFD"/>
    <w:rsid w:val="00B051A0"/>
    <w:rsid w:val="00BF43E8"/>
    <w:rsid w:val="00C21A73"/>
    <w:rsid w:val="00C804A8"/>
    <w:rsid w:val="00D074E3"/>
    <w:rsid w:val="00D53091"/>
    <w:rsid w:val="00DC3F40"/>
    <w:rsid w:val="00DD25FC"/>
    <w:rsid w:val="00DF7F9A"/>
    <w:rsid w:val="00E036E4"/>
    <w:rsid w:val="00E5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020E"/>
  <w15:chartTrackingRefBased/>
  <w15:docId w15:val="{097723C4-DCBB-47CA-9C2F-659726B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A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A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C4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88"/>
  </w:style>
  <w:style w:type="paragraph" w:styleId="Footer">
    <w:name w:val="footer"/>
    <w:basedOn w:val="Normal"/>
    <w:link w:val="FooterChar"/>
    <w:uiPriority w:val="99"/>
    <w:unhideWhenUsed/>
    <w:rsid w:val="0096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MacNamee</dc:creator>
  <cp:keywords/>
  <dc:description/>
  <cp:lastModifiedBy>Ciaran.MacNamee</cp:lastModifiedBy>
  <cp:revision>5</cp:revision>
  <dcterms:created xsi:type="dcterms:W3CDTF">2019-02-22T11:01:00Z</dcterms:created>
  <dcterms:modified xsi:type="dcterms:W3CDTF">2019-02-22T12:26:00Z</dcterms:modified>
</cp:coreProperties>
</file>