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1374" w14:textId="61534AE2" w:rsidR="00D45B09" w:rsidRDefault="00C15269" w:rsidP="00D45B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Narrative Improvement</w:t>
      </w:r>
      <w:r w:rsidR="008F4E04">
        <w:rPr>
          <w:rFonts w:eastAsia="Times New Roman" w:cs="Calibri"/>
          <w:b/>
          <w:bCs/>
          <w:color w:val="000000"/>
          <w:sz w:val="28"/>
          <w:szCs w:val="28"/>
        </w:rPr>
        <w:t xml:space="preserve"> User Story</w:t>
      </w:r>
    </w:p>
    <w:p w14:paraId="550789E7" w14:textId="0BCB3580" w:rsidR="00D45B09" w:rsidRDefault="00D45B09" w:rsidP="00D45B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color w:val="000000"/>
        </w:rPr>
        <w:t xml:space="preserve">As a player, I </w:t>
      </w:r>
      <w:r w:rsidR="00C15269">
        <w:rPr>
          <w:rFonts w:eastAsia="Times New Roman" w:cs="Calibri"/>
          <w:color w:val="000000"/>
        </w:rPr>
        <w:t xml:space="preserve">want to be able to be truly involved within the game by having a backstory to follow along and root for the </w:t>
      </w:r>
      <w:r w:rsidR="008F4E04">
        <w:rPr>
          <w:rFonts w:eastAsia="Times New Roman" w:cs="Calibri"/>
          <w:color w:val="000000"/>
        </w:rPr>
        <w:t>character</w:t>
      </w:r>
      <w:r>
        <w:rPr>
          <w:rFonts w:eastAsia="Times New Roman" w:cs="Calibri"/>
        </w:rPr>
        <w:br/>
      </w:r>
    </w:p>
    <w:p w14:paraId="63F4D3F3" w14:textId="0442F661" w:rsidR="008F4E04" w:rsidRDefault="008F4E04" w:rsidP="008F4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 xml:space="preserve">Narrative Improvement </w:t>
      </w:r>
      <w:r>
        <w:rPr>
          <w:rFonts w:eastAsia="Times New Roman" w:cs="Calibri"/>
          <w:b/>
          <w:bCs/>
          <w:color w:val="000000"/>
          <w:sz w:val="28"/>
          <w:szCs w:val="28"/>
        </w:rPr>
        <w:t>Test Case</w:t>
      </w:r>
    </w:p>
    <w:p w14:paraId="0DD03184" w14:textId="77777777" w:rsidR="008F4E04" w:rsidRPr="00B62933" w:rsidRDefault="008F4E04" w:rsidP="00D45B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D4233EB" w14:textId="49DFC8E2" w:rsidR="00D45B09" w:rsidRPr="00B62933" w:rsidRDefault="00B62933" w:rsidP="00B62933">
      <w:pPr>
        <w:spacing w:after="0" w:line="360" w:lineRule="auto"/>
        <w:textAlignment w:val="baseline"/>
        <w:rPr>
          <w:rFonts w:eastAsia="Times New Roman" w:cstheme="minorHAnsi"/>
        </w:rPr>
      </w:pPr>
      <w:r w:rsidRPr="00B62933">
        <w:rPr>
          <w:rFonts w:eastAsia="Times New Roman" w:cstheme="minorHAnsi"/>
        </w:rPr>
        <w:t>Test Case Information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DF0C7F" w14:paraId="75158D7F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9A6414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FE1FC5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SCP-10</w:t>
            </w:r>
          </w:p>
        </w:tc>
      </w:tr>
      <w:tr w:rsidR="00DF0C7F" w14:paraId="2A0A1EEF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E24589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2711C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Ty Hutchison</w:t>
            </w:r>
          </w:p>
        </w:tc>
      </w:tr>
      <w:tr w:rsidR="00DF0C7F" w14:paraId="51EFD0AD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516F8B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311498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Narrative Improvement </w:t>
            </w:r>
          </w:p>
        </w:tc>
      </w:tr>
      <w:tr w:rsidR="00DF0C7F" w14:paraId="52369B2B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293D7" w14:textId="19F85C03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Location (path)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E963F" w14:textId="48879EAE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 w:rsidRPr="00DF0C7F">
              <w:rPr>
                <w:rFonts w:eastAsia="Times New Roman" w:cs="Calibri"/>
              </w:rPr>
              <w:t>C:\Users\Ty Hutchison\Desktop\Sophmore Year\SER 225\Legacy Project\Team A2\User Stories and Test Cases</w:t>
            </w:r>
          </w:p>
        </w:tc>
      </w:tr>
      <w:tr w:rsidR="00DF0C7F" w14:paraId="591835D0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25654B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BF664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11/4/2021 </w:t>
            </w:r>
          </w:p>
        </w:tc>
      </w:tr>
      <w:tr w:rsidR="00DF0C7F" w14:paraId="4CAF7435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9AB6F" w14:textId="109D3CBC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Requirement Tested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2965E" w14:textId="57D9327F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user will be able to see and follow the narrative backstory to the game</w:t>
            </w:r>
          </w:p>
        </w:tc>
      </w:tr>
      <w:tr w:rsidR="00DF0C7F" w14:paraId="048ABE61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707E" w14:textId="75AA440E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Configurations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D5535" w14:textId="0F4B5748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N/A</w:t>
            </w:r>
          </w:p>
        </w:tc>
      </w:tr>
      <w:tr w:rsidR="00DF0C7F" w14:paraId="0725C5E3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3A6D5" w14:textId="3FE5E986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interdependencies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3FB8A" w14:textId="473FD798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Test Setup</w:t>
            </w:r>
          </w:p>
        </w:tc>
      </w:tr>
      <w:tr w:rsidR="00DF0C7F" w14:paraId="4867BCE7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D56473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B5B3A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Give the user a proper backstory to the game</w:t>
            </w:r>
          </w:p>
        </w:tc>
      </w:tr>
    </w:tbl>
    <w:p w14:paraId="6D437DBA" w14:textId="7D51F20C" w:rsidR="00E97931" w:rsidRDefault="00E97931"/>
    <w:p w14:paraId="4BBFC2D9" w14:textId="3370BBFC" w:rsidR="00B62933" w:rsidRDefault="00B62933"/>
    <w:p w14:paraId="2B1EA898" w14:textId="52368CCF" w:rsidR="00B62933" w:rsidRDefault="00B62933">
      <w:r>
        <w:t>Test Procedure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168"/>
        <w:gridCol w:w="1947"/>
        <w:gridCol w:w="1558"/>
        <w:gridCol w:w="1557"/>
        <w:gridCol w:w="1574"/>
        <w:gridCol w:w="1541"/>
      </w:tblGrid>
      <w:tr w:rsidR="00B62933" w14:paraId="4997E902" w14:textId="77777777" w:rsidTr="00B62933"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B3710" w14:textId="1C9D9E28" w:rsidR="00B62933" w:rsidRDefault="00B62933" w:rsidP="00B62933">
            <w:pPr>
              <w:widowControl w:val="0"/>
              <w:tabs>
                <w:tab w:val="left" w:pos="780"/>
              </w:tabs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Setup</w:t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C28F8" w14:textId="7197FEAA" w:rsidR="00B62933" w:rsidRDefault="00B6293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B46CD" w14:textId="048312B1" w:rsidR="00B62933" w:rsidRDefault="00B62933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</w:tr>
      <w:tr w:rsidR="00DF0C7F" w14:paraId="4359DA80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998E5" w14:textId="77777777" w:rsidR="00DF0C7F" w:rsidRDefault="00DF0C7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B5133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6DA5B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13C42D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 w:rsidR="00DF0C7F" w14:paraId="265D2893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02668" w14:textId="77777777" w:rsidR="00DF0C7F" w:rsidRDefault="00DF0C7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6E4FAE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F38F44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CC015D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0C7F" w14:paraId="051902B3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A566F" w14:textId="77777777" w:rsidR="00DF0C7F" w:rsidRDefault="00DF0C7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02C1A8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Enter Level 1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CC2200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Player enters the game on level 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4116EB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0C7F" w14:paraId="4EB90C9F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8951E3" w14:textId="77777777" w:rsidR="00DF0C7F" w:rsidRDefault="00DF0C7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74888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See Walrus within Level 1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4665CA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Player will successfully interact with the walrus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BBF52A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0C7F" w14:paraId="4CEBB9F5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260ABA" w14:textId="77777777" w:rsidR="00DF0C7F" w:rsidRDefault="00DF0C7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7648AD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Complete Level 1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EFD26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User is able to complete the level and move to the next level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D26EA6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0C7F" w14:paraId="53637000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9DC2D" w14:textId="77777777" w:rsidR="00DF0C7F" w:rsidRDefault="00DF0C7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05A9A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Enter next Level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09EE3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Player enters the game on the next level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C353F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  <w:tr w:rsidR="00DF0C7F" w14:paraId="39C034D1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CA018" w14:textId="77777777" w:rsidR="00DF0C7F" w:rsidRDefault="00DF0C7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6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6885E" w14:textId="77777777" w:rsidR="00DF0C7F" w:rsidRDefault="00DF0C7F" w:rsidP="007A2ED3">
            <w:pPr>
              <w:widowControl w:val="0"/>
              <w:spacing w:after="0" w:line="240" w:lineRule="auto"/>
              <w:ind w:firstLine="720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See Walrus within the next level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A5B35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Player will successfully interact with the walrus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9F105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  <w:tr w:rsidR="00DF0C7F" w14:paraId="525283DA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71443" w14:textId="77777777" w:rsidR="00DF0C7F" w:rsidRDefault="00DF0C7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7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11C1E" w14:textId="77777777" w:rsidR="00DF0C7F" w:rsidRDefault="00DF0C7F" w:rsidP="007A2ED3">
            <w:pPr>
              <w:widowControl w:val="0"/>
              <w:spacing w:after="0" w:line="240" w:lineRule="auto"/>
              <w:ind w:firstLine="720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 the level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07334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User is able to complete the level and move to the next level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07698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  <w:tr w:rsidR="00DF0C7F" w14:paraId="6DCD53E7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92BD8" w14:textId="77777777" w:rsidR="00DF0C7F" w:rsidRDefault="00DF0C7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8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3DBA8" w14:textId="77777777" w:rsidR="00DF0C7F" w:rsidRDefault="00DF0C7F" w:rsidP="007A2ED3">
            <w:pPr>
              <w:widowControl w:val="0"/>
              <w:spacing w:after="0" w:line="240" w:lineRule="auto"/>
              <w:ind w:firstLine="720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Successfully repeat steps 5-7 for the rest of the levels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E7BDF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User will see walrus in every level giving a bit more backstory each level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2EA90" w14:textId="77777777" w:rsidR="00DF0C7F" w:rsidRDefault="00DF0C7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</w:tbl>
    <w:p w14:paraId="58FD85F9" w14:textId="0C39951A" w:rsidR="00DF0C7F" w:rsidRDefault="00DF0C7F"/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B62933" w14:paraId="3148FFE9" w14:textId="77777777" w:rsidTr="007A2ED3">
        <w:tc>
          <w:tcPr>
            <w:tcW w:w="3105" w:type="dxa"/>
          </w:tcPr>
          <w:p w14:paraId="2D380D55" w14:textId="77777777" w:rsidR="00B62933" w:rsidRDefault="00B6293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 Cleanup</w:t>
            </w:r>
          </w:p>
        </w:tc>
        <w:tc>
          <w:tcPr>
            <w:tcW w:w="3105" w:type="dxa"/>
          </w:tcPr>
          <w:p w14:paraId="5A6438B7" w14:textId="77777777" w:rsidR="00B62933" w:rsidRDefault="00B6293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None</w:t>
            </w:r>
          </w:p>
        </w:tc>
        <w:tc>
          <w:tcPr>
            <w:tcW w:w="3105" w:type="dxa"/>
          </w:tcPr>
          <w:p w14:paraId="51E09F38" w14:textId="77777777" w:rsidR="00B62933" w:rsidRDefault="00B6293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N/A</w:t>
            </w:r>
          </w:p>
        </w:tc>
      </w:tr>
    </w:tbl>
    <w:p w14:paraId="588E5BF2" w14:textId="77777777" w:rsidR="00B62933" w:rsidRDefault="00B62933" w:rsidP="00B62933">
      <w:pPr>
        <w:rPr>
          <w:rFonts w:ascii="Calibri" w:eastAsia="Calibri" w:hAnsi="Calibri" w:cs="Calibri"/>
          <w:color w:val="000000" w:themeColor="text1"/>
        </w:rPr>
      </w:pPr>
    </w:p>
    <w:p w14:paraId="686A25A2" w14:textId="77777777" w:rsidR="00B62933" w:rsidRDefault="00B62933" w:rsidP="00B62933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  <w:lastRenderedPageBreak/>
        <w:t>Test Result</w:t>
      </w:r>
    </w:p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B62933" w14:paraId="31F49349" w14:textId="77777777" w:rsidTr="007A2ED3">
        <w:tc>
          <w:tcPr>
            <w:tcW w:w="3105" w:type="dxa"/>
          </w:tcPr>
          <w:p w14:paraId="4B32A612" w14:textId="7066524F" w:rsidR="00B62933" w:rsidRDefault="00B6293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Tester:</w:t>
            </w:r>
            <w:r>
              <w:rPr>
                <w:rFonts w:eastAsia="Calibri" w:cs="Calibri"/>
              </w:rPr>
              <w:t xml:space="preserve"> </w:t>
            </w:r>
          </w:p>
        </w:tc>
        <w:tc>
          <w:tcPr>
            <w:tcW w:w="3105" w:type="dxa"/>
          </w:tcPr>
          <w:p w14:paraId="7119E1CB" w14:textId="20708CC0" w:rsidR="00B62933" w:rsidRDefault="00B6293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Date of test:</w:t>
            </w:r>
            <w:r>
              <w:rPr>
                <w:rFonts w:eastAsia="Calibri" w:cs="Calibri"/>
              </w:rPr>
              <w:t xml:space="preserve"> </w:t>
            </w:r>
          </w:p>
        </w:tc>
        <w:tc>
          <w:tcPr>
            <w:tcW w:w="3105" w:type="dxa"/>
          </w:tcPr>
          <w:p w14:paraId="08F8201C" w14:textId="18D45288" w:rsidR="00B62933" w:rsidRDefault="00B62933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 xml:space="preserve">Test Result (P/F/B): </w:t>
            </w:r>
          </w:p>
        </w:tc>
      </w:tr>
    </w:tbl>
    <w:p w14:paraId="0EC32B71" w14:textId="77777777" w:rsidR="00B62933" w:rsidRDefault="00B62933" w:rsidP="00B62933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 </w:t>
      </w:r>
      <w:r>
        <w:rPr>
          <w:rFonts w:eastAsia="Calibri" w:cs="Calibri"/>
          <w:b/>
          <w:bCs/>
          <w:color w:val="000000" w:themeColor="text1"/>
        </w:rPr>
        <w:t>Notes:</w:t>
      </w:r>
    </w:p>
    <w:p w14:paraId="1819B4C1" w14:textId="77777777" w:rsidR="00B62933" w:rsidRDefault="00B62933"/>
    <w:sectPr w:rsidR="00B6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23"/>
    <w:rsid w:val="003A6823"/>
    <w:rsid w:val="0060045C"/>
    <w:rsid w:val="008F4E04"/>
    <w:rsid w:val="00B62933"/>
    <w:rsid w:val="00C15269"/>
    <w:rsid w:val="00D45B09"/>
    <w:rsid w:val="00DF0C7F"/>
    <w:rsid w:val="00E97931"/>
    <w:rsid w:val="00F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7F6A"/>
  <w15:chartTrackingRefBased/>
  <w15:docId w15:val="{8AD4D23E-FB3E-4846-8696-77C155DF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09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933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6</cp:revision>
  <dcterms:created xsi:type="dcterms:W3CDTF">2021-11-04T18:55:00Z</dcterms:created>
  <dcterms:modified xsi:type="dcterms:W3CDTF">2021-11-04T20:02:00Z</dcterms:modified>
</cp:coreProperties>
</file>