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湖北省参观团：相约齐聚梦工厂 如约而至来北京</w:t>
        <w:br/>
        <w:t>五月的北京，已经很有夏天的味道了，空气中透着十分的暑热，大概在等一场酣畅淋漓的雨。而此时的我正在北京中彩印制有限公司迎接湖北团的成员们，2018年5月15号下午1:30，载着湖北团的大巴车如约而至。, 据湖北团领队介绍，此次参加“走近刮刮乐”活动的成员有业主、彩民、, 中心工作者和市场专管员组成，让大家亲眼看看刮刮乐的生产过程，回去以后口口相传，更好地带动当地市场的发展。, 下车以后，大家排队抽取肩章，按照肩章颜色分为红、黄、蓝、绿四队，便于后续的活动有序进行。, 各自找到“组织”后，在队长带领下，排队进入活动室，开启今天的探秘之旅。, 大家按照顺序坐定，由主持人播放刮刮乐宣传片，为大家宏观介绍刮刮乐的生产过程。, 通过学习，大家对刮刮乐的发展历史、印制流程、生产工艺等有了更加全面的认识。随后进入有奖问答环节，主持人就刮刮乐相关知识进行提问，并为答对的成员送上一份精美的小礼品。, 接下来就是最热闹的“幸运PK王”环节了。由各队队长发放游戏用票。, 由各队中奖金额最高的成员为代表，共同角逐本期的“幸运PK王”冠军。获得“幸运PK王”冠军的成员将获得刮刮乐奖牌一个，同时冠军所在队所有成员都会获得一份精美礼品。, 游戏放松过后，就进入大家最期待的环节了，进车间，探究竟！, , 吴女士是来自湖北荆州的一位彩民，据她自己回忆，她从二十年前就开始买, 了，真可谓是地地道道的老彩民。起初是为了给朋友帮个忙，跑个腿儿，买了次彩票，之后自己也玩儿了起来，这么多年走过来，买彩票已经成了她的兴趣爱好，是她生活的一部分。说到中过奖没有，吴女士眼中带光，兴奋的不得了。她自豪地说自己中过好多次奖，奖金最多的一次是 “黄金盛典”刮刮乐刮出100万大奖，当时甭提心里多美了，此外, 的二等奖、三等奖也都中过。这次来参加“走近刮刮乐”的活动，她可是向单位请假特意赶来的呢，耽误上班也要来，一定要亲眼看看自己中过大奖的刮刮乐是怎么生产出来的。, , , 杨女士是湖北恩施的一名市场专管员。在观看刮刮乐宣传片的时候我就注意到她，所有人都在认真观看宣传片，只有她是边看边拍，用手机录下宣传视频。说到原因，她不好意思的笑了，说自己平时配票的时候经常有业主和彩民问她一些问题，自己没来过刮刮乐生产车间，有的问题还真解释不清楚，这次有机会来北京，要录一些“真凭实据”，回去好给业主和彩民讲解，让他们更加信任刮刮乐中奖的真实性，让他们看到刮刮乐的生产流程，让他们明白刮刮乐是造不了假的。, 参观完车间，载着湖北团的大巴车缓缓驶离梦工厂，去往刮刮乐仓库，参观刮刮乐的陈列和仓储情况。天空刚好下起了雨，我想代表们参观完车间以后，心里大概更清楚透亮了吧，亦如这大雨过后的晴空万里。</w:t>
      </w:r>
    </w:p>
    <w:p>
      <w:r>
        <w:drawing>
          <wp:inline xmlns:a="http://schemas.openxmlformats.org/drawingml/2006/main" xmlns:pic="http://schemas.openxmlformats.org/drawingml/2006/picture">
            <wp:extent cx="6350000" cy="389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8178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98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