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Pallets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Neither the name of the copyright holder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 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COPYRIGHT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