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features:</w:t>
      </w:r>
    </w:p>
    <w:p w:rsidR="009347E1" w:rsidRDefault="009347E1" w:rsidP="00EB0B0D">
      <w:pPr>
        <w:pStyle w:val="ListParagraph"/>
        <w:numPr>
          <w:ilvl w:val="0"/>
          <w:numId w:val="2"/>
        </w:numPr>
        <w:rPr>
          <w:rFonts w:cs="Times New Roman"/>
        </w:rPr>
      </w:pPr>
      <w:r>
        <w:rPr>
          <w:rFonts w:cs="Times New Roman"/>
        </w:rPr>
        <w:t>32 general purpose scalar registers</w:t>
      </w:r>
      <w:r w:rsidR="00360C62">
        <w:rPr>
          <w:rFonts w:cs="Times New Roman"/>
        </w:rPr>
        <w:t>, 6</w:t>
      </w:r>
      <w:r w:rsidR="00CA61D6">
        <w:rPr>
          <w:rFonts w:cs="Times New Roman"/>
        </w:rPr>
        <w:t>4</w:t>
      </w:r>
      <w:r w:rsidR="00360C62">
        <w:rPr>
          <w:rFonts w:cs="Times New Roman"/>
        </w:rPr>
        <w:t xml:space="preserve"> register sets</w:t>
      </w:r>
    </w:p>
    <w:p w:rsidR="009347E1" w:rsidRDefault="00082675" w:rsidP="00EB0B0D">
      <w:pPr>
        <w:pStyle w:val="ListParagraph"/>
        <w:numPr>
          <w:ilvl w:val="0"/>
          <w:numId w:val="2"/>
        </w:numPr>
        <w:rPr>
          <w:rFonts w:cs="Times New Roman"/>
        </w:rPr>
      </w:pPr>
      <w:r>
        <w:rPr>
          <w:rFonts w:cs="Times New Roman"/>
        </w:rPr>
        <w:t>3</w:t>
      </w:r>
      <w:r w:rsidR="00725E9C">
        <w:rPr>
          <w:rFonts w:cs="Times New Roman"/>
        </w:rPr>
        <w:t>2</w:t>
      </w:r>
      <w:r w:rsidR="009347E1">
        <w:rPr>
          <w:rFonts w:cs="Times New Roman"/>
        </w:rPr>
        <w:t xml:space="preserve"> general purpose vector registers</w:t>
      </w:r>
      <w:r>
        <w:rPr>
          <w:rFonts w:cs="Times New Roman"/>
        </w:rPr>
        <w:t>, length 6</w:t>
      </w:r>
      <w:r w:rsidR="00725E9C">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FT64.v.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FISA64, and DSD9. The author has tried to be innovative with this design borrowing ideas from a number of other processing cores.</w:t>
      </w:r>
      <w:r w:rsidR="00EE0020">
        <w:rPr>
          <w:rFonts w:cs="Times New Roman"/>
        </w:rPr>
        <w:t xml:space="preserve"> Berkel</w:t>
      </w:r>
      <w:r w:rsidR="00F627C8">
        <w:rPr>
          <w:rFonts w:cs="Times New Roman"/>
        </w:rPr>
        <w:t>e</w:t>
      </w:r>
      <w:r w:rsidR="00EE0020">
        <w:rPr>
          <w:rFonts w:cs="Times New Roman"/>
        </w:rPr>
        <w:t>y’s RiSC-V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32 bit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lastRenderedPageBreak/>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32 general purpose registers in the architecture. R0 always has the value zero</w:t>
      </w:r>
      <w:r w:rsidR="00F802AC">
        <w:rPr>
          <w:rFonts w:cs="Times New Roman"/>
        </w:rPr>
        <w:t xml:space="preserve"> in all register sets</w:t>
      </w:r>
      <w:r w:rsidRPr="00EB0B0D">
        <w:rPr>
          <w:rFonts w:cs="Times New Roman"/>
        </w:rPr>
        <w:t>.</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r w:rsidRPr="00EB0B0D">
              <w:rPr>
                <w:rFonts w:cs="Times New Roman"/>
              </w:rPr>
              <w:t>callee</w:t>
            </w:r>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The register set is implemented with block ram resources in the FPGA. In order to get byte write strobes for the registers it was possible to accommodate a large number of registers. Elucidating, the block rams in use provided 4096 eight-bit wide registers per block ram. Regardless of the number of registers actually used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rs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3402"/>
        <w:gridCol w:w="426"/>
        <w:gridCol w:w="3543"/>
      </w:tblGrid>
      <w:tr w:rsidR="00F802AC" w:rsidTr="00F802AC">
        <w:tc>
          <w:tcPr>
            <w:tcW w:w="3402" w:type="dxa"/>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F802AC" w:rsidTr="00F802AC">
        <w:tc>
          <w:tcPr>
            <w:tcW w:w="3402" w:type="dxa"/>
          </w:tcPr>
          <w:p w:rsidR="00F802AC" w:rsidRDefault="00F802AC" w:rsidP="00F802AC">
            <w:pPr>
              <w:pStyle w:val="ListParagraph"/>
              <w:ind w:left="0"/>
              <w:jc w:val="center"/>
              <w:rPr>
                <w:rFonts w:cs="Times New Roman"/>
              </w:rPr>
            </w:pPr>
            <w:r>
              <w:rPr>
                <w:rFonts w:cs="Times New Roman"/>
              </w:rPr>
              <w:t>Register Set</w:t>
            </w:r>
          </w:p>
        </w:tc>
        <w:tc>
          <w:tcPr>
            <w:tcW w:w="426" w:type="dxa"/>
          </w:tcPr>
          <w:p w:rsidR="00F802AC" w:rsidRDefault="00F802AC" w:rsidP="00F802AC">
            <w:pPr>
              <w:pStyle w:val="ListParagraph"/>
              <w:ind w:left="0"/>
              <w:jc w:val="center"/>
              <w:rPr>
                <w:rFonts w:cs="Times New Roman"/>
              </w:rPr>
            </w:pPr>
            <w:r>
              <w:rPr>
                <w:rFonts w:cs="Times New Roman"/>
              </w:rPr>
              <w:t>0</w:t>
            </w:r>
          </w:p>
        </w:tc>
        <w:tc>
          <w:tcPr>
            <w:tcW w:w="3543" w:type="dxa"/>
          </w:tcPr>
          <w:p w:rsidR="00F802AC" w:rsidRDefault="00F802AC" w:rsidP="00F802AC">
            <w:pPr>
              <w:pStyle w:val="ListParagraph"/>
              <w:ind w:left="0"/>
              <w:jc w:val="center"/>
              <w:rPr>
                <w:rFonts w:cs="Times New Roman"/>
              </w:rPr>
            </w:pPr>
            <w:r>
              <w:rPr>
                <w:rFonts w:cs="Times New Roman"/>
              </w:rPr>
              <w:t>General Purpose Register number</w:t>
            </w:r>
          </w:p>
        </w:tc>
      </w:tr>
      <w:tr w:rsidR="00F802AC" w:rsidTr="00F802AC">
        <w:tc>
          <w:tcPr>
            <w:tcW w:w="3402" w:type="dxa"/>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To conserve hardware which would otherwise be quite large, the bypassing logic looks at only the six least significant bits of the register code for bypassing purposes.</w:t>
      </w:r>
      <w:r w:rsidR="0037229A">
        <w:rPr>
          <w:rFonts w:cs="Times New Roman"/>
        </w:rPr>
        <w:t xml:space="preserve"> This allows it to differentiate </w:t>
      </w:r>
      <w:r w:rsidR="0037229A">
        <w:rPr>
          <w:rFonts w:cs="Times New Roman"/>
        </w:rPr>
        <w:lastRenderedPageBreak/>
        <w:t>between different general purpose registers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Similarly, the core does not provide bypassing between register sets of the general purpose registers. Switching the register set should be followed by a synchronization operation to ensure contents of the previous instructions are updated before the new use.</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are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#8 is selected.</w:t>
      </w:r>
    </w:p>
    <w:p w:rsidR="00A5156A" w:rsidRDefault="00A5156A">
      <w:pPr>
        <w:rPr>
          <w:rFonts w:eastAsiaTheme="majorEastAsia" w:cstheme="majorBidi"/>
          <w:b/>
          <w:bCs/>
          <w:sz w:val="26"/>
          <w:szCs w:val="26"/>
        </w:rPr>
      </w:pPr>
      <w:r>
        <w:br w:type="page"/>
      </w:r>
    </w:p>
    <w:p w:rsidR="00A118C1" w:rsidRDefault="00A118C1" w:rsidP="00A118C1">
      <w:pPr>
        <w:pStyle w:val="Heading2"/>
      </w:pPr>
      <w:r>
        <w:lastRenderedPageBreak/>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r>
        <w:t>Uncached Data Area</w:t>
      </w:r>
    </w:p>
    <w:p w:rsidR="00A07740" w:rsidRPr="00EB0B0D" w:rsidRDefault="00A07740" w:rsidP="003C0104">
      <w:pPr>
        <w:pStyle w:val="ListParagraph"/>
        <w:rPr>
          <w:rFonts w:cs="Times New Roman"/>
        </w:rPr>
      </w:pPr>
      <w:r>
        <w:rPr>
          <w:rFonts w:cs="Times New Roman"/>
        </w:rPr>
        <w:t>The address range $FFDxxxxx is an uncached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xml:space="preserve">. Instructions </w:t>
      </w:r>
      <w:r>
        <w:lastRenderedPageBreak/>
        <w:t>covered by the BTB include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w:t>
      </w:r>
      <w:r w:rsidR="00A5228E">
        <w:rPr>
          <w:rFonts w:cs="Times New Roman"/>
        </w:rPr>
        <w:t xml:space="preserve">JAL instructions using the link register as the source are also treated as return instructions. </w:t>
      </w:r>
      <w:r>
        <w:rPr>
          <w:rFonts w:cs="Times New Roman"/>
        </w:rPr>
        <w:t xml:space="preserve">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3C178F" w:rsidRDefault="003C178F" w:rsidP="003C0104">
      <w:pPr>
        <w:pStyle w:val="ListParagraph"/>
        <w:rPr>
          <w:rFonts w:cs="Times New Roman"/>
        </w:rPr>
      </w:pPr>
    </w:p>
    <w:p w:rsidR="003C178F" w:rsidRDefault="003C178F" w:rsidP="003C178F">
      <w:pPr>
        <w:pStyle w:val="Heading2"/>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w:t>
      </w:r>
      <w:r w:rsidRPr="00EB0B0D">
        <w:rPr>
          <w:rFonts w:cs="Times New Roman"/>
        </w:rPr>
        <w:lastRenderedPageBreak/>
        <w:t xml:space="preserve">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40"/>
        <w:gridCol w:w="436"/>
        <w:gridCol w:w="1392"/>
        <w:gridCol w:w="579"/>
        <w:gridCol w:w="644"/>
        <w:gridCol w:w="645"/>
        <w:gridCol w:w="535"/>
        <w:gridCol w:w="741"/>
        <w:gridCol w:w="656"/>
        <w:gridCol w:w="1017"/>
        <w:gridCol w:w="902"/>
        <w:gridCol w:w="440"/>
      </w:tblGrid>
      <w:tr w:rsidR="00531639" w:rsidTr="00045527">
        <w:tc>
          <w:tcPr>
            <w:tcW w:w="440" w:type="dxa"/>
            <w:shd w:val="clear" w:color="auto" w:fill="auto"/>
          </w:tcPr>
          <w:p w:rsidR="00531639" w:rsidRDefault="00531639" w:rsidP="005C3F2D">
            <w:pPr>
              <w:jc w:val="center"/>
            </w:pPr>
            <w:r>
              <w:t>63</w:t>
            </w:r>
          </w:p>
        </w:tc>
        <w:tc>
          <w:tcPr>
            <w:tcW w:w="436" w:type="dxa"/>
            <w:shd w:val="clear" w:color="auto" w:fill="auto"/>
          </w:tcPr>
          <w:p w:rsidR="00531639" w:rsidRDefault="00531639" w:rsidP="005C3F2D">
            <w:pPr>
              <w:jc w:val="center"/>
            </w:pPr>
            <w:r>
              <w:t>62</w:t>
            </w:r>
          </w:p>
        </w:tc>
        <w:tc>
          <w:tcPr>
            <w:tcW w:w="1392" w:type="dxa"/>
            <w:shd w:val="clear" w:color="auto" w:fill="D9D9D9" w:themeFill="background1" w:themeFillShade="D9"/>
          </w:tcPr>
          <w:p w:rsidR="00531639" w:rsidRDefault="00531639" w:rsidP="005C3F2D">
            <w:pPr>
              <w:jc w:val="center"/>
            </w:pPr>
          </w:p>
        </w:tc>
        <w:tc>
          <w:tcPr>
            <w:tcW w:w="579" w:type="dxa"/>
            <w:shd w:val="clear" w:color="auto" w:fill="D9D9D9" w:themeFill="background1" w:themeFillShade="D9"/>
          </w:tcPr>
          <w:p w:rsidR="00531639" w:rsidRDefault="00531639" w:rsidP="005C3F2D">
            <w:pPr>
              <w:jc w:val="center"/>
            </w:pPr>
          </w:p>
        </w:tc>
        <w:tc>
          <w:tcPr>
            <w:tcW w:w="644" w:type="dxa"/>
            <w:shd w:val="clear" w:color="auto" w:fill="D9D9D9" w:themeFill="background1" w:themeFillShade="D9"/>
          </w:tcPr>
          <w:p w:rsidR="00531639" w:rsidRDefault="00531639" w:rsidP="005C3F2D">
            <w:pPr>
              <w:jc w:val="center"/>
            </w:pPr>
            <w:r>
              <w:t>33</w:t>
            </w:r>
          </w:p>
        </w:tc>
        <w:tc>
          <w:tcPr>
            <w:tcW w:w="645" w:type="dxa"/>
            <w:shd w:val="clear" w:color="auto" w:fill="D9D9D9" w:themeFill="background1" w:themeFillShade="D9"/>
          </w:tcPr>
          <w:p w:rsidR="00531639" w:rsidRDefault="00531639" w:rsidP="005C3F2D">
            <w:pPr>
              <w:jc w:val="center"/>
            </w:pPr>
            <w:r>
              <w:t>32</w:t>
            </w:r>
          </w:p>
        </w:tc>
        <w:tc>
          <w:tcPr>
            <w:tcW w:w="535" w:type="dxa"/>
            <w:shd w:val="clear" w:color="auto" w:fill="D9D9D9" w:themeFill="background1" w:themeFillShade="D9"/>
          </w:tcPr>
          <w:p w:rsidR="00531639" w:rsidRDefault="00531639" w:rsidP="005C3F2D">
            <w:pPr>
              <w:jc w:val="center"/>
            </w:pPr>
            <w:r>
              <w:t>30</w:t>
            </w:r>
          </w:p>
        </w:tc>
        <w:tc>
          <w:tcPr>
            <w:tcW w:w="741" w:type="dxa"/>
            <w:shd w:val="clear" w:color="auto" w:fill="D9D9D9" w:themeFill="background1" w:themeFillShade="D9"/>
          </w:tcPr>
          <w:p w:rsidR="00531639" w:rsidRDefault="00531639" w:rsidP="005C3F2D">
            <w:pPr>
              <w:jc w:val="center"/>
            </w:pPr>
          </w:p>
        </w:tc>
        <w:tc>
          <w:tcPr>
            <w:tcW w:w="656" w:type="dxa"/>
            <w:shd w:val="clear" w:color="auto" w:fill="D9D9D9" w:themeFill="background1" w:themeFillShade="D9"/>
          </w:tcPr>
          <w:p w:rsidR="00531639" w:rsidRDefault="00531639" w:rsidP="005C3F2D">
            <w:pPr>
              <w:jc w:val="center"/>
            </w:pPr>
            <w:r>
              <w:t>1514</w:t>
            </w:r>
          </w:p>
        </w:tc>
        <w:tc>
          <w:tcPr>
            <w:tcW w:w="1017" w:type="dxa"/>
            <w:shd w:val="clear" w:color="auto" w:fill="auto"/>
          </w:tcPr>
          <w:p w:rsidR="00531639" w:rsidRDefault="00531639" w:rsidP="005C3F2D">
            <w:pPr>
              <w:jc w:val="center"/>
            </w:pPr>
            <w:r>
              <w:t>13       8</w:t>
            </w:r>
          </w:p>
        </w:tc>
        <w:tc>
          <w:tcPr>
            <w:tcW w:w="902" w:type="dxa"/>
            <w:shd w:val="clear" w:color="auto" w:fill="D9D9D9" w:themeFill="background1" w:themeFillShade="D9"/>
          </w:tcPr>
          <w:p w:rsidR="00531639" w:rsidRDefault="00531639" w:rsidP="005C3F2D">
            <w:pPr>
              <w:jc w:val="center"/>
            </w:pPr>
            <w:r>
              <w:t xml:space="preserve">7       1         </w:t>
            </w:r>
          </w:p>
        </w:tc>
        <w:tc>
          <w:tcPr>
            <w:tcW w:w="440" w:type="dxa"/>
          </w:tcPr>
          <w:p w:rsidR="00531639" w:rsidRDefault="00531639" w:rsidP="005C3F2D">
            <w:pPr>
              <w:jc w:val="center"/>
            </w:pPr>
            <w:r>
              <w:t>0</w:t>
            </w:r>
          </w:p>
        </w:tc>
      </w:tr>
      <w:tr w:rsidR="00531639" w:rsidTr="00045527">
        <w:tc>
          <w:tcPr>
            <w:tcW w:w="440" w:type="dxa"/>
            <w:shd w:val="clear" w:color="auto" w:fill="auto"/>
          </w:tcPr>
          <w:p w:rsidR="00531639" w:rsidRDefault="00531639" w:rsidP="005C3F2D">
            <w:pPr>
              <w:jc w:val="center"/>
            </w:pPr>
            <w:r>
              <w:t>D</w:t>
            </w:r>
          </w:p>
        </w:tc>
        <w:tc>
          <w:tcPr>
            <w:tcW w:w="436" w:type="dxa"/>
            <w:shd w:val="clear" w:color="auto" w:fill="auto"/>
          </w:tcPr>
          <w:p w:rsidR="00531639" w:rsidRDefault="00531639" w:rsidP="005C3F2D">
            <w:pPr>
              <w:jc w:val="center"/>
            </w:pPr>
            <w:r>
              <w:t>~</w:t>
            </w:r>
          </w:p>
        </w:tc>
        <w:tc>
          <w:tcPr>
            <w:tcW w:w="1392" w:type="dxa"/>
            <w:shd w:val="clear" w:color="auto" w:fill="D9D9D9" w:themeFill="background1" w:themeFillShade="D9"/>
          </w:tcPr>
          <w:p w:rsidR="00531639" w:rsidRDefault="00531639" w:rsidP="005C3F2D">
            <w:pPr>
              <w:jc w:val="center"/>
            </w:pPr>
          </w:p>
        </w:tc>
        <w:tc>
          <w:tcPr>
            <w:tcW w:w="579" w:type="dxa"/>
            <w:shd w:val="clear" w:color="auto" w:fill="D9D9D9" w:themeFill="background1" w:themeFillShade="D9"/>
          </w:tcPr>
          <w:p w:rsidR="00531639" w:rsidRDefault="00531639" w:rsidP="005C3F2D">
            <w:pPr>
              <w:jc w:val="center"/>
            </w:pPr>
          </w:p>
        </w:tc>
        <w:tc>
          <w:tcPr>
            <w:tcW w:w="644" w:type="dxa"/>
            <w:shd w:val="clear" w:color="auto" w:fill="D9D9D9" w:themeFill="background1" w:themeFillShade="D9"/>
          </w:tcPr>
          <w:p w:rsidR="00531639" w:rsidRDefault="000C28BD" w:rsidP="005C3F2D">
            <w:pPr>
              <w:jc w:val="center"/>
            </w:pPr>
            <w:r>
              <w:t>~</w:t>
            </w:r>
          </w:p>
        </w:tc>
        <w:tc>
          <w:tcPr>
            <w:tcW w:w="645" w:type="dxa"/>
            <w:shd w:val="clear" w:color="auto" w:fill="D9D9D9" w:themeFill="background1" w:themeFillShade="D9"/>
          </w:tcPr>
          <w:p w:rsidR="00531639" w:rsidRDefault="00531639" w:rsidP="005C3F2D">
            <w:pPr>
              <w:jc w:val="center"/>
            </w:pPr>
            <w:r>
              <w:t>bpe</w:t>
            </w:r>
          </w:p>
        </w:tc>
        <w:tc>
          <w:tcPr>
            <w:tcW w:w="535" w:type="dxa"/>
            <w:shd w:val="clear" w:color="auto" w:fill="D9D9D9" w:themeFill="background1" w:themeFillShade="D9"/>
          </w:tcPr>
          <w:p w:rsidR="00531639" w:rsidRDefault="00531639" w:rsidP="005C3F2D">
            <w:pPr>
              <w:jc w:val="center"/>
            </w:pPr>
            <w:r>
              <w:t>dce</w:t>
            </w:r>
          </w:p>
        </w:tc>
        <w:tc>
          <w:tcPr>
            <w:tcW w:w="741" w:type="dxa"/>
            <w:shd w:val="clear" w:color="auto" w:fill="D9D9D9" w:themeFill="background1" w:themeFillShade="D9"/>
          </w:tcPr>
          <w:p w:rsidR="00531639" w:rsidRDefault="00531639" w:rsidP="005C3F2D">
            <w:pPr>
              <w:jc w:val="center"/>
            </w:pPr>
          </w:p>
        </w:tc>
        <w:tc>
          <w:tcPr>
            <w:tcW w:w="656" w:type="dxa"/>
            <w:shd w:val="clear" w:color="auto" w:fill="D9D9D9" w:themeFill="background1" w:themeFillShade="D9"/>
          </w:tcPr>
          <w:p w:rsidR="00531639" w:rsidRDefault="00CE37AA" w:rsidP="005C3F2D">
            <w:pPr>
              <w:jc w:val="center"/>
            </w:pPr>
            <w:r>
              <w:t>0</w:t>
            </w:r>
          </w:p>
        </w:tc>
        <w:tc>
          <w:tcPr>
            <w:tcW w:w="1017" w:type="dxa"/>
            <w:shd w:val="clear" w:color="auto" w:fill="auto"/>
          </w:tcPr>
          <w:p w:rsidR="00531639" w:rsidRDefault="005974E0" w:rsidP="005C3F2D">
            <w:pPr>
              <w:jc w:val="center"/>
            </w:pPr>
            <w:r>
              <w:t>~</w:t>
            </w:r>
          </w:p>
        </w:tc>
        <w:tc>
          <w:tcPr>
            <w:tcW w:w="902" w:type="dxa"/>
            <w:shd w:val="clear" w:color="auto" w:fill="D9D9D9" w:themeFill="background1" w:themeFillShade="D9"/>
          </w:tcPr>
          <w:p w:rsidR="00531639" w:rsidRDefault="00531639" w:rsidP="005C3F2D">
            <w:pPr>
              <w:jc w:val="center"/>
            </w:pPr>
          </w:p>
        </w:tc>
        <w:tc>
          <w:tcPr>
            <w:tcW w:w="440" w:type="dxa"/>
          </w:tcPr>
          <w:p w:rsidR="00531639" w:rsidRDefault="00531639" w:rsidP="005C3F2D">
            <w:pPr>
              <w:jc w:val="center"/>
            </w:pPr>
            <w:r>
              <w:t>Pe</w:t>
            </w:r>
          </w:p>
        </w:tc>
      </w:tr>
    </w:tbl>
    <w:p w:rsidR="00D226F0" w:rsidRPr="005C3F2D" w:rsidRDefault="00D226F0" w:rsidP="00D226F0">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226F0"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r w:rsidRPr="005C3F2D">
        <w:rPr>
          <w:rFonts w:cs="Times New Roman"/>
        </w:rPr>
        <w:t>bpe: branch predictor enable: 1=enabled, 0=disabled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This register contains a number that is externally supplied on the hartid_i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lastRenderedPageBreak/>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DD77DD" w:rsidRDefault="00DD77DD" w:rsidP="00DD77DD">
      <w:pPr>
        <w:pStyle w:val="Heading3"/>
      </w:pPr>
      <w:r>
        <w:t>Scratch (CSR 0x009)</w:t>
      </w:r>
    </w:p>
    <w:p w:rsidR="00DD77DD" w:rsidRPr="001F716E" w:rsidRDefault="00DD77DD" w:rsidP="00DD77DD">
      <w:pPr>
        <w:ind w:left="720"/>
      </w:pPr>
      <w:r>
        <w:t>This register is available for scratchpad use. It is typically swapped with a GPR during exception processing.</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Pr>
          <w:rFonts w:cs="Times New Roman"/>
        </w:rPr>
        <w:t>W</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lastRenderedPageBreak/>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infinite or quiet NaN</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F6468A" w:rsidRDefault="00105E21" w:rsidP="00F6468A">
      <w:pPr>
        <w:pStyle w:val="Heading3"/>
      </w:pPr>
      <w:r>
        <w:br w:type="page"/>
      </w:r>
      <w:r w:rsidR="00F6468A">
        <w:lastRenderedPageBreak/>
        <w:t>DBADx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3"/>
              <w:gridCol w:w="304"/>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lastRenderedPageBreak/>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TVEC[0] (0x030) is used directly by hardware to form an address of the interrupt routine. The lower eight bits of TVEC[0]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TVEC[1] to TVEC[7] are used by the REX instruction.</w:t>
      </w:r>
    </w:p>
    <w:p w:rsidR="009C7A28" w:rsidRDefault="009C7A28" w:rsidP="009C7A28">
      <w:pPr>
        <w:pStyle w:val="Heading3"/>
        <w:rPr>
          <w:rFonts w:cs="Times New Roman"/>
        </w:rPr>
      </w:pPr>
      <w:r>
        <w:rPr>
          <w:rFonts w:cs="Times New Roman"/>
        </w:rPr>
        <w:t>IM_STACK (0x040)</w:t>
      </w:r>
    </w:p>
    <w:p w:rsidR="009C7A28" w:rsidRDefault="009C7A28" w:rsidP="009C7A28">
      <w:pPr>
        <w:ind w:left="720"/>
      </w:pPr>
      <w:r>
        <w:t>This register contains the interrupt mask stack.</w:t>
      </w:r>
      <w:r w:rsidRPr="009C7A28">
        <w:rPr>
          <w:rFonts w:cs="Times New Roman"/>
        </w:rPr>
        <w:t xml:space="preserve">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sidR="005D686A">
        <w:rPr>
          <w:rFonts w:cs="Times New Roman"/>
        </w:rPr>
        <w:t xml:space="preserve"> On RTI the last stack entry is set to</w:t>
      </w:r>
      <w:r w:rsidR="001773E6">
        <w:rPr>
          <w:rFonts w:cs="Times New Roman"/>
        </w:rPr>
        <w:t xml:space="preserve"> </w:t>
      </w:r>
      <w:r w:rsidR="00AE36E0">
        <w:rPr>
          <w:rFonts w:cs="Times New Roman"/>
        </w:rPr>
        <w:t>seven</w:t>
      </w:r>
      <w:r w:rsidR="001773E6">
        <w:rPr>
          <w:rFonts w:cs="Times New Roman"/>
        </w:rPr>
        <w:t xml:space="preserve"> masking all interrupts on stack underflow.</w:t>
      </w:r>
    </w:p>
    <w:p w:rsidR="009C7A28" w:rsidRDefault="009C7A28" w:rsidP="009C7A28">
      <w:pPr>
        <w:pStyle w:val="Heading3"/>
      </w:pPr>
      <w:r>
        <w:t>OL_STACK (0x041)</w:t>
      </w:r>
    </w:p>
    <w:p w:rsidR="009C7A28" w:rsidRDefault="009C7A28" w:rsidP="009C7A28">
      <w:pPr>
        <w:ind w:left="720"/>
      </w:pPr>
      <w:r>
        <w:t>This register contains the operating level stack.</w:t>
      </w:r>
      <w:r w:rsidRPr="009C7A28">
        <w:rPr>
          <w:rFonts w:cs="Times New Roman"/>
        </w:rPr>
        <w:t xml:space="preserve">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is set to zero which will select the machine operating level on stack underflow.</w:t>
      </w:r>
    </w:p>
    <w:p w:rsidR="009C7A28" w:rsidRDefault="009C7A28" w:rsidP="009C7A28">
      <w:pPr>
        <w:pStyle w:val="Heading3"/>
      </w:pPr>
      <w:r>
        <w:t>PL_STACK (0x042)</w:t>
      </w:r>
    </w:p>
    <w:p w:rsidR="009C7A28" w:rsidRDefault="009C7A28" w:rsidP="009C7A28">
      <w:pPr>
        <w:ind w:left="720"/>
      </w:pPr>
      <w:r>
        <w:t xml:space="preserve">This register contains the privilege level stack.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will be set to zero which will select privilege level zero on stack underflow.</w:t>
      </w:r>
    </w:p>
    <w:p w:rsidR="009C7A28" w:rsidRDefault="009C7A28" w:rsidP="009C7A28">
      <w:pPr>
        <w:pStyle w:val="Heading3"/>
      </w:pPr>
      <w:r>
        <w:t>RS_STACK (0x043)</w:t>
      </w:r>
    </w:p>
    <w:p w:rsidR="009C7A28" w:rsidRPr="009C7A28" w:rsidRDefault="009C7A28" w:rsidP="009C7A28">
      <w:pPr>
        <w:ind w:left="720"/>
      </w:pPr>
      <w:r>
        <w:t>This register contains the register set selection stack.</w:t>
      </w:r>
      <w:r w:rsidRPr="009C7A28">
        <w:rPr>
          <w:rFonts w:cs="Times New Roman"/>
        </w:rPr>
        <w:t xml:space="preserve">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will be set to eight which will select register set #8 on stack underflow.</w:t>
      </w:r>
    </w:p>
    <w:p w:rsidR="00710685" w:rsidRPr="00EB0B0D" w:rsidRDefault="00710685" w:rsidP="00710685">
      <w:pPr>
        <w:pStyle w:val="Heading3"/>
        <w:rPr>
          <w:rFonts w:cs="Times New Roman"/>
        </w:rPr>
      </w:pPr>
      <w:r w:rsidRPr="00EB0B0D">
        <w:rPr>
          <w:rFonts w:cs="Times New Roman"/>
        </w:rPr>
        <w:lastRenderedPageBreak/>
        <w:t>STATUS (0x04</w:t>
      </w:r>
      <w:r w:rsidR="005D686A">
        <w:rPr>
          <w:rFonts w:cs="Times New Roman"/>
        </w:rPr>
        <w:t>4</w:t>
      </w:r>
      <w:r w:rsidRPr="00EB0B0D">
        <w:rPr>
          <w:rFonts w:cs="Times New Roman"/>
        </w:rPr>
        <w:t>)</w:t>
      </w:r>
    </w:p>
    <w:p w:rsidR="00710685" w:rsidRPr="00EB0B0D" w:rsidRDefault="00710685" w:rsidP="00710685">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8"/>
        <w:gridCol w:w="550"/>
        <w:gridCol w:w="641"/>
        <w:gridCol w:w="910"/>
        <w:gridCol w:w="550"/>
        <w:gridCol w:w="568"/>
        <w:gridCol w:w="551"/>
        <w:gridCol w:w="1224"/>
        <w:gridCol w:w="881"/>
        <w:gridCol w:w="700"/>
        <w:gridCol w:w="700"/>
        <w:gridCol w:w="700"/>
      </w:tblGrid>
      <w:tr w:rsidR="005D686A" w:rsidRPr="00EB0B0D" w:rsidTr="005D686A">
        <w:tc>
          <w:tcPr>
            <w:tcW w:w="568"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63</w:t>
            </w:r>
          </w:p>
        </w:tc>
        <w:tc>
          <w:tcPr>
            <w:tcW w:w="550"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6261</w:t>
            </w:r>
          </w:p>
        </w:tc>
        <w:tc>
          <w:tcPr>
            <w:tcW w:w="641"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60 56</w:t>
            </w:r>
          </w:p>
        </w:tc>
        <w:tc>
          <w:tcPr>
            <w:tcW w:w="910"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55</w:t>
            </w:r>
          </w:p>
        </w:tc>
        <w:tc>
          <w:tcPr>
            <w:tcW w:w="550"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5452</w:t>
            </w:r>
          </w:p>
        </w:tc>
        <w:tc>
          <w:tcPr>
            <w:tcW w:w="568"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5150</w:t>
            </w:r>
          </w:p>
        </w:tc>
        <w:tc>
          <w:tcPr>
            <w:tcW w:w="551" w:type="dxa"/>
            <w:tcBorders>
              <w:top w:val="nil"/>
              <w:left w:val="nil"/>
              <w:right w:val="nil"/>
            </w:tcBorders>
          </w:tcPr>
          <w:p w:rsidR="005D686A" w:rsidRPr="00EB0B0D" w:rsidRDefault="005D686A" w:rsidP="00924E56">
            <w:pPr>
              <w:jc w:val="center"/>
              <w:rPr>
                <w:rFonts w:cs="Times New Roman"/>
                <w:sz w:val="16"/>
              </w:rPr>
            </w:pPr>
            <w:r w:rsidRPr="00EB0B0D">
              <w:rPr>
                <w:rFonts w:cs="Times New Roman"/>
                <w:sz w:val="16"/>
              </w:rPr>
              <w:t>4948</w:t>
            </w:r>
          </w:p>
        </w:tc>
        <w:tc>
          <w:tcPr>
            <w:tcW w:w="1224" w:type="dxa"/>
            <w:tcBorders>
              <w:top w:val="nil"/>
              <w:left w:val="nil"/>
              <w:right w:val="nil"/>
            </w:tcBorders>
          </w:tcPr>
          <w:p w:rsidR="005D686A" w:rsidRPr="00EB0B0D" w:rsidRDefault="005D686A" w:rsidP="005D686A">
            <w:pPr>
              <w:jc w:val="center"/>
              <w:rPr>
                <w:rFonts w:cs="Times New Roman"/>
                <w:sz w:val="16"/>
              </w:rPr>
            </w:pPr>
            <w:r w:rsidRPr="00EB0B0D">
              <w:rPr>
                <w:rFonts w:cs="Times New Roman"/>
                <w:sz w:val="16"/>
              </w:rPr>
              <w:t>47</w:t>
            </w:r>
            <w:r>
              <w:rPr>
                <w:rFonts w:cs="Times New Roman"/>
                <w:sz w:val="16"/>
              </w:rPr>
              <w:t xml:space="preserve">                 20</w:t>
            </w:r>
            <w:r w:rsidRPr="00EB0B0D">
              <w:rPr>
                <w:rFonts w:cs="Times New Roman"/>
                <w:sz w:val="16"/>
              </w:rPr>
              <w:t xml:space="preserve">                                                                                                                                                    </w:t>
            </w:r>
          </w:p>
        </w:tc>
        <w:tc>
          <w:tcPr>
            <w:tcW w:w="881" w:type="dxa"/>
            <w:tcBorders>
              <w:top w:val="nil"/>
              <w:left w:val="nil"/>
              <w:right w:val="nil"/>
            </w:tcBorders>
          </w:tcPr>
          <w:p w:rsidR="005D686A" w:rsidRPr="00EB0B0D" w:rsidRDefault="005D686A" w:rsidP="00710685">
            <w:pPr>
              <w:jc w:val="center"/>
              <w:rPr>
                <w:rFonts w:cs="Times New Roman"/>
                <w:sz w:val="16"/>
              </w:rPr>
            </w:pPr>
            <w:r>
              <w:rPr>
                <w:rFonts w:cs="Times New Roman"/>
                <w:sz w:val="16"/>
              </w:rPr>
              <w:t>19</w:t>
            </w:r>
            <w:r w:rsidR="00455ECB">
              <w:rPr>
                <w:rFonts w:cs="Times New Roman"/>
                <w:sz w:val="16"/>
              </w:rPr>
              <w:t xml:space="preserve">  </w:t>
            </w:r>
            <w:r>
              <w:rPr>
                <w:rFonts w:cs="Times New Roman"/>
                <w:sz w:val="16"/>
              </w:rPr>
              <w:t xml:space="preserve"> 14</w:t>
            </w:r>
          </w:p>
        </w:tc>
        <w:tc>
          <w:tcPr>
            <w:tcW w:w="700" w:type="dxa"/>
            <w:tcBorders>
              <w:top w:val="nil"/>
              <w:left w:val="nil"/>
              <w:right w:val="nil"/>
            </w:tcBorders>
          </w:tcPr>
          <w:p w:rsidR="005D686A" w:rsidRPr="00EB0B0D" w:rsidRDefault="005D686A" w:rsidP="00710685">
            <w:pPr>
              <w:jc w:val="center"/>
              <w:rPr>
                <w:rFonts w:cs="Times New Roman"/>
                <w:sz w:val="16"/>
              </w:rPr>
            </w:pPr>
            <w:r>
              <w:rPr>
                <w:rFonts w:cs="Times New Roman"/>
                <w:sz w:val="16"/>
              </w:rPr>
              <w:t>13</w:t>
            </w:r>
            <w:r w:rsidR="00455ECB">
              <w:rPr>
                <w:rFonts w:cs="Times New Roman"/>
                <w:sz w:val="16"/>
              </w:rPr>
              <w:t xml:space="preserve">  </w:t>
            </w:r>
            <w:r>
              <w:rPr>
                <w:rFonts w:cs="Times New Roman"/>
                <w:sz w:val="16"/>
              </w:rPr>
              <w:t xml:space="preserve">  6</w:t>
            </w:r>
          </w:p>
        </w:tc>
        <w:tc>
          <w:tcPr>
            <w:tcW w:w="700" w:type="dxa"/>
            <w:tcBorders>
              <w:top w:val="nil"/>
              <w:left w:val="nil"/>
              <w:right w:val="nil"/>
            </w:tcBorders>
          </w:tcPr>
          <w:p w:rsidR="005D686A" w:rsidRPr="00EB0B0D" w:rsidRDefault="005D686A" w:rsidP="00710685">
            <w:pPr>
              <w:jc w:val="center"/>
              <w:rPr>
                <w:rFonts w:cs="Times New Roman"/>
                <w:sz w:val="16"/>
              </w:rPr>
            </w:pPr>
            <w:r>
              <w:rPr>
                <w:rFonts w:cs="Times New Roman"/>
                <w:sz w:val="16"/>
              </w:rPr>
              <w:t>5  3</w:t>
            </w:r>
          </w:p>
        </w:tc>
        <w:tc>
          <w:tcPr>
            <w:tcW w:w="700" w:type="dxa"/>
            <w:tcBorders>
              <w:top w:val="nil"/>
              <w:left w:val="nil"/>
              <w:right w:val="nil"/>
            </w:tcBorders>
          </w:tcPr>
          <w:p w:rsidR="005D686A" w:rsidRPr="00EB0B0D" w:rsidRDefault="005D686A" w:rsidP="00710685">
            <w:pPr>
              <w:jc w:val="center"/>
              <w:rPr>
                <w:rFonts w:cs="Times New Roman"/>
                <w:sz w:val="16"/>
              </w:rPr>
            </w:pPr>
            <w:r>
              <w:rPr>
                <w:rFonts w:cs="Times New Roman"/>
                <w:sz w:val="16"/>
              </w:rPr>
              <w:t xml:space="preserve">2 0 </w:t>
            </w:r>
          </w:p>
        </w:tc>
      </w:tr>
      <w:tr w:rsidR="005D686A" w:rsidRPr="00EB0B0D" w:rsidTr="005D686A">
        <w:tc>
          <w:tcPr>
            <w:tcW w:w="568" w:type="dxa"/>
          </w:tcPr>
          <w:p w:rsidR="005D686A" w:rsidRPr="00EB0B0D" w:rsidRDefault="005D686A" w:rsidP="003A51E6">
            <w:pPr>
              <w:jc w:val="center"/>
              <w:rPr>
                <w:rFonts w:cs="Times New Roman"/>
              </w:rPr>
            </w:pPr>
            <w:r w:rsidRPr="00EB0B0D">
              <w:rPr>
                <w:rFonts w:cs="Times New Roman"/>
              </w:rPr>
              <w:t>SD</w:t>
            </w:r>
            <w:r w:rsidRPr="00EB0B0D">
              <w:rPr>
                <w:rFonts w:cs="Times New Roman"/>
                <w:vertAlign w:val="subscript"/>
              </w:rPr>
              <w:t>1</w:t>
            </w:r>
          </w:p>
        </w:tc>
        <w:tc>
          <w:tcPr>
            <w:tcW w:w="550" w:type="dxa"/>
          </w:tcPr>
          <w:p w:rsidR="005D686A" w:rsidRPr="00EB0B0D" w:rsidRDefault="005D686A" w:rsidP="00026054">
            <w:pPr>
              <w:jc w:val="center"/>
              <w:rPr>
                <w:rFonts w:cs="Times New Roman"/>
              </w:rPr>
            </w:pPr>
            <w:r w:rsidRPr="00EB0B0D">
              <w:rPr>
                <w:rFonts w:cs="Times New Roman"/>
              </w:rPr>
              <w:t>~</w:t>
            </w:r>
            <w:r w:rsidRPr="00EB0B0D">
              <w:rPr>
                <w:rFonts w:cs="Times New Roman"/>
                <w:vertAlign w:val="subscript"/>
              </w:rPr>
              <w:t>2</w:t>
            </w:r>
          </w:p>
        </w:tc>
        <w:tc>
          <w:tcPr>
            <w:tcW w:w="641" w:type="dxa"/>
          </w:tcPr>
          <w:p w:rsidR="005D686A" w:rsidRPr="00EB0B0D" w:rsidRDefault="005D686A" w:rsidP="00026054">
            <w:pPr>
              <w:jc w:val="center"/>
              <w:rPr>
                <w:rFonts w:cs="Times New Roman"/>
              </w:rPr>
            </w:pPr>
            <w:r w:rsidRPr="00EB0B0D">
              <w:rPr>
                <w:rFonts w:cs="Times New Roman"/>
              </w:rPr>
              <w:t>VM</w:t>
            </w:r>
            <w:r w:rsidRPr="00EB0B0D">
              <w:rPr>
                <w:rFonts w:cs="Times New Roman"/>
                <w:vertAlign w:val="subscript"/>
              </w:rPr>
              <w:t>5</w:t>
            </w:r>
          </w:p>
        </w:tc>
        <w:tc>
          <w:tcPr>
            <w:tcW w:w="910" w:type="dxa"/>
          </w:tcPr>
          <w:p w:rsidR="005D686A" w:rsidRPr="00EB0B0D" w:rsidRDefault="005D686A" w:rsidP="00026054">
            <w:pPr>
              <w:jc w:val="center"/>
              <w:rPr>
                <w:rFonts w:cs="Times New Roman"/>
              </w:rPr>
            </w:pPr>
            <w:r w:rsidRPr="00EB0B0D">
              <w:rPr>
                <w:rFonts w:cs="Times New Roman"/>
              </w:rPr>
              <w:t>MPRV</w:t>
            </w:r>
            <w:r w:rsidRPr="00EB0B0D">
              <w:rPr>
                <w:rFonts w:cs="Times New Roman"/>
                <w:vertAlign w:val="subscript"/>
              </w:rPr>
              <w:t>1</w:t>
            </w:r>
          </w:p>
        </w:tc>
        <w:tc>
          <w:tcPr>
            <w:tcW w:w="550" w:type="dxa"/>
          </w:tcPr>
          <w:p w:rsidR="005D686A" w:rsidRPr="00EB0B0D" w:rsidRDefault="005D686A" w:rsidP="003A51E6">
            <w:pPr>
              <w:jc w:val="center"/>
              <w:rPr>
                <w:rFonts w:cs="Times New Roman"/>
              </w:rPr>
            </w:pPr>
            <w:r w:rsidRPr="00EB0B0D">
              <w:rPr>
                <w:rFonts w:cs="Times New Roman"/>
              </w:rPr>
              <w:t>~</w:t>
            </w:r>
            <w:r w:rsidRPr="00EB0B0D">
              <w:rPr>
                <w:rFonts w:cs="Times New Roman"/>
                <w:vertAlign w:val="subscript"/>
              </w:rPr>
              <w:t>3</w:t>
            </w:r>
          </w:p>
        </w:tc>
        <w:tc>
          <w:tcPr>
            <w:tcW w:w="568" w:type="dxa"/>
          </w:tcPr>
          <w:p w:rsidR="005D686A" w:rsidRPr="00EB0B0D" w:rsidRDefault="005D686A" w:rsidP="00026054">
            <w:pPr>
              <w:jc w:val="center"/>
              <w:rPr>
                <w:rFonts w:cs="Times New Roman"/>
              </w:rPr>
            </w:pPr>
            <w:r w:rsidRPr="00EB0B0D">
              <w:rPr>
                <w:rFonts w:cs="Times New Roman"/>
              </w:rPr>
              <w:t>XS</w:t>
            </w:r>
            <w:r w:rsidRPr="00EB0B0D">
              <w:rPr>
                <w:rFonts w:cs="Times New Roman"/>
                <w:vertAlign w:val="subscript"/>
              </w:rPr>
              <w:t>2</w:t>
            </w:r>
          </w:p>
        </w:tc>
        <w:tc>
          <w:tcPr>
            <w:tcW w:w="551" w:type="dxa"/>
          </w:tcPr>
          <w:p w:rsidR="005D686A" w:rsidRPr="00EB0B0D" w:rsidRDefault="005D686A" w:rsidP="00026054">
            <w:pPr>
              <w:jc w:val="center"/>
              <w:rPr>
                <w:rFonts w:cs="Times New Roman"/>
              </w:rPr>
            </w:pPr>
            <w:r w:rsidRPr="00EB0B0D">
              <w:rPr>
                <w:rFonts w:cs="Times New Roman"/>
              </w:rPr>
              <w:t>FS</w:t>
            </w:r>
            <w:r w:rsidRPr="00EB0B0D">
              <w:rPr>
                <w:rFonts w:cs="Times New Roman"/>
                <w:vertAlign w:val="subscript"/>
              </w:rPr>
              <w:t>2</w:t>
            </w:r>
          </w:p>
        </w:tc>
        <w:tc>
          <w:tcPr>
            <w:tcW w:w="1224" w:type="dxa"/>
          </w:tcPr>
          <w:p w:rsidR="005D686A" w:rsidRPr="00EB0B0D" w:rsidRDefault="00455ECB" w:rsidP="00026054">
            <w:pPr>
              <w:jc w:val="center"/>
              <w:rPr>
                <w:rFonts w:cs="Times New Roman"/>
              </w:rPr>
            </w:pPr>
            <w:r>
              <w:rPr>
                <w:rFonts w:cs="Times New Roman"/>
              </w:rPr>
              <w:t>~</w:t>
            </w:r>
            <w:r w:rsidRPr="00455ECB">
              <w:rPr>
                <w:rFonts w:cs="Times New Roman"/>
                <w:vertAlign w:val="subscript"/>
              </w:rPr>
              <w:t>28</w:t>
            </w:r>
          </w:p>
        </w:tc>
        <w:tc>
          <w:tcPr>
            <w:tcW w:w="881" w:type="dxa"/>
          </w:tcPr>
          <w:p w:rsidR="005D686A" w:rsidRPr="00EB0B0D" w:rsidRDefault="005D686A" w:rsidP="00026054">
            <w:pPr>
              <w:jc w:val="center"/>
              <w:rPr>
                <w:rFonts w:cs="Times New Roman"/>
              </w:rPr>
            </w:pPr>
            <w:r>
              <w:rPr>
                <w:rFonts w:cs="Times New Roman"/>
              </w:rPr>
              <w:t>RS</w:t>
            </w:r>
            <w:r w:rsidRPr="005249F3">
              <w:rPr>
                <w:rFonts w:cs="Times New Roman"/>
                <w:vertAlign w:val="subscript"/>
              </w:rPr>
              <w:t>6</w:t>
            </w:r>
          </w:p>
        </w:tc>
        <w:tc>
          <w:tcPr>
            <w:tcW w:w="700" w:type="dxa"/>
          </w:tcPr>
          <w:p w:rsidR="005D686A" w:rsidRPr="00EB0B0D" w:rsidRDefault="005D686A" w:rsidP="00026054">
            <w:pPr>
              <w:jc w:val="center"/>
              <w:rPr>
                <w:rFonts w:cs="Times New Roman"/>
              </w:rPr>
            </w:pPr>
            <w:r>
              <w:rPr>
                <w:rFonts w:cs="Times New Roman"/>
              </w:rPr>
              <w:t>PL</w:t>
            </w:r>
            <w:r w:rsidRPr="005249F3">
              <w:rPr>
                <w:rFonts w:cs="Times New Roman"/>
                <w:vertAlign w:val="subscript"/>
              </w:rPr>
              <w:t>8</w:t>
            </w:r>
          </w:p>
        </w:tc>
        <w:tc>
          <w:tcPr>
            <w:tcW w:w="700" w:type="dxa"/>
          </w:tcPr>
          <w:p w:rsidR="005D686A" w:rsidRPr="00EB0B0D" w:rsidRDefault="005D686A" w:rsidP="00026054">
            <w:pPr>
              <w:jc w:val="center"/>
              <w:rPr>
                <w:rFonts w:cs="Times New Roman"/>
              </w:rPr>
            </w:pPr>
            <w:r>
              <w:rPr>
                <w:rFonts w:cs="Times New Roman"/>
              </w:rPr>
              <w:t>OL</w:t>
            </w:r>
            <w:r w:rsidRPr="005249F3">
              <w:rPr>
                <w:rFonts w:cs="Times New Roman"/>
                <w:vertAlign w:val="subscript"/>
              </w:rPr>
              <w:t>3</w:t>
            </w:r>
          </w:p>
        </w:tc>
        <w:tc>
          <w:tcPr>
            <w:tcW w:w="700" w:type="dxa"/>
          </w:tcPr>
          <w:p w:rsidR="005D686A" w:rsidRPr="00EB0B0D" w:rsidRDefault="005D686A" w:rsidP="00026054">
            <w:pPr>
              <w:jc w:val="center"/>
              <w:rPr>
                <w:rFonts w:cs="Times New Roman"/>
              </w:rPr>
            </w:pPr>
            <w:r>
              <w:rPr>
                <w:rFonts w:cs="Times New Roman"/>
              </w:rPr>
              <w:t>IM</w:t>
            </w:r>
            <w:r w:rsidRPr="005249F3">
              <w:rPr>
                <w:rFonts w:cs="Times New Roman"/>
                <w:vertAlign w:val="subscript"/>
              </w:rPr>
              <w:t>3</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9C7A28" w:rsidRPr="00EB0B0D" w:rsidRDefault="009C7A28" w:rsidP="009C7A28">
      <w:pPr>
        <w:pStyle w:val="Heading3"/>
        <w:rPr>
          <w:rFonts w:cs="Times New Roman"/>
        </w:rPr>
      </w:pPr>
      <w:r w:rsidRPr="00EB0B0D">
        <w:rPr>
          <w:rFonts w:cs="Times New Roman"/>
        </w:rPr>
        <w:t>EPC (0x04</w:t>
      </w:r>
      <w:r>
        <w:rPr>
          <w:rFonts w:cs="Times New Roman"/>
        </w:rPr>
        <w:t>8 to 0x4F</w:t>
      </w:r>
      <w:r w:rsidRPr="00EB0B0D">
        <w:rPr>
          <w:rFonts w:cs="Times New Roman"/>
        </w:rPr>
        <w:t>)</w:t>
      </w:r>
    </w:p>
    <w:p w:rsidR="009C7A28" w:rsidRDefault="009C7A28" w:rsidP="009C7A28">
      <w:pPr>
        <w:ind w:left="720"/>
        <w:rPr>
          <w:rFonts w:cs="Times New Roman"/>
        </w:rPr>
      </w:pPr>
      <w:r w:rsidRPr="00EB0B0D">
        <w:rPr>
          <w:rFonts w:cs="Times New Roman"/>
        </w:rPr>
        <w:t xml:space="preserve">This </w:t>
      </w:r>
      <w:r>
        <w:rPr>
          <w:rFonts w:cs="Times New Roman"/>
        </w:rPr>
        <w:t>sets of registers contains the interrupt or exception stack of the program counter register. The top of the stack is register 0x48.</w:t>
      </w:r>
      <w:r w:rsidR="00230616">
        <w:rPr>
          <w:rFonts w:cs="Times New Roman"/>
        </w:rPr>
        <w:t xml:space="preserve"> When an interrupt or exception occurs register 0x48 to 0x4E are copied to the next register and the program counter is placed into register 0x48. When an RTI instruction is executed the program counter is loaded from register 0x048 and registers 0x048 to 0x047 are loaded with the next register. Register 0x04F is loaded with the address of the break handler so that in the event of an underflow the break handler will be executed.</w:t>
      </w:r>
    </w:p>
    <w:p w:rsidR="009C7A28" w:rsidRPr="00EB0B0D" w:rsidRDefault="009C7A28" w:rsidP="009C7A28">
      <w:pPr>
        <w:ind w:left="720"/>
        <w:rPr>
          <w:rFonts w:cs="Times New Roman"/>
        </w:rPr>
      </w:pPr>
    </w:p>
    <w:p w:rsidR="009C7A28" w:rsidRPr="00EB0B0D" w:rsidRDefault="009C7A28" w:rsidP="009C7A28">
      <w:pPr>
        <w:rPr>
          <w:rFonts w:eastAsiaTheme="majorEastAsia" w:cs="Times New Roman"/>
          <w:b/>
          <w:bCs/>
        </w:rPr>
      </w:pPr>
      <w:r w:rsidRPr="00EB0B0D">
        <w:rPr>
          <w:rFonts w:cs="Times New Roman"/>
        </w:rPr>
        <w:br w:type="page"/>
      </w:r>
    </w:p>
    <w:p w:rsidR="0040792A" w:rsidRPr="00EB0B0D" w:rsidRDefault="0040792A" w:rsidP="0040792A">
      <w:pPr>
        <w:pStyle w:val="Heading3"/>
        <w:rPr>
          <w:rFonts w:cs="Times New Roman"/>
        </w:rPr>
      </w:pPr>
      <w:r w:rsidRPr="00EB0B0D">
        <w:rPr>
          <w:rFonts w:cs="Times New Roman"/>
        </w:rPr>
        <w:lastRenderedPageBreak/>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160460" w:rsidRDefault="00160460" w:rsidP="00026054">
      <w:pPr>
        <w:pStyle w:val="Heading3"/>
        <w:rPr>
          <w:rFonts w:cs="Times New Roman"/>
        </w:rPr>
      </w:pPr>
      <w:r>
        <w:rPr>
          <w:rFonts w:cs="Times New Roman"/>
        </w:rPr>
        <w:t>TIME (0x7E0)</w:t>
      </w:r>
    </w:p>
    <w:p w:rsidR="00AA0DA2" w:rsidRDefault="00AF61CF" w:rsidP="00473291">
      <w:pPr>
        <w:ind w:left="720"/>
      </w:pPr>
      <w:r>
        <w:t xml:space="preserve">The TIME register corresponds to the wall clock real time. </w:t>
      </w:r>
      <w:r w:rsidR="00AA0DA2">
        <w:t xml:space="preserve">This register can be used to compute the current time based on a known reference point. </w:t>
      </w:r>
      <w:r w:rsidR="00DA6E91">
        <w:t>The register value</w:t>
      </w:r>
      <w:r>
        <w:t xml:space="preserve"> will typically be a fixed number of seconds offset from the real wall clock time. </w:t>
      </w:r>
      <w:r w:rsidR="00152B01">
        <w:t>The lower 32 bits of the register are</w:t>
      </w:r>
      <w:r w:rsidR="00473291">
        <w:t xml:space="preserve"> driven by the tm_clk_i clock </w:t>
      </w:r>
      <w:r>
        <w:t xml:space="preserve">time base </w:t>
      </w:r>
      <w:r w:rsidR="00473291">
        <w:t xml:space="preserve">input which is independent of the cpu clock. The tm_clk_i input is a fixed frequency </w:t>
      </w:r>
      <w:r>
        <w:t xml:space="preserve">used for timing </w:t>
      </w:r>
      <w:r w:rsidR="00473291">
        <w:t>that cannot be less than 10MHz.</w:t>
      </w:r>
      <w:r>
        <w:t xml:space="preserve"> The low order 32 bits represent the fraction of one second. </w:t>
      </w:r>
      <w:r w:rsidR="002C07B6">
        <w:t xml:space="preserve">The upper 32 bits represent seconds passed. </w:t>
      </w:r>
      <w:r>
        <w:t xml:space="preserve">For example if the tm_clk_i frequency is 100MHz the low order 32 bits should count from 1 to 100,000,000 then cycle back to 1 again. </w:t>
      </w:r>
      <w:r w:rsidR="002C07B6">
        <w:t xml:space="preserve">When the low order 32 bits cycle back to 1 again, the upper 32 bits of the register is incremented. </w:t>
      </w:r>
      <w:r>
        <w:t>The upper 32 bits of the register represent the number of seconds passed since an arbitrary point in the past.</w:t>
      </w:r>
    </w:p>
    <w:p w:rsidR="00160460" w:rsidRDefault="00473291" w:rsidP="00473291">
      <w:pPr>
        <w:ind w:left="720"/>
      </w:pPr>
      <w:r>
        <w:t>Note that this register has a fixed time basis</w:t>
      </w:r>
      <w:r w:rsidR="0013269E">
        <w:t>, unlike the TICK register</w:t>
      </w:r>
      <w:r w:rsidR="00CB3B83">
        <w:t xml:space="preserve"> whose frequency may vary with the cpu clock</w:t>
      </w:r>
      <w:r>
        <w:t>. The cpu clock input may vary in frequency to allow for performance and power adjustments.</w:t>
      </w:r>
    </w:p>
    <w:p w:rsidR="00E55AA6" w:rsidRDefault="00E55AA6" w:rsidP="00E55AA6">
      <w:pPr>
        <w:pStyle w:val="Heading3"/>
      </w:pPr>
      <w:r>
        <w:t>INST</w:t>
      </w:r>
      <w:r w:rsidR="003C5AD2">
        <w:t>RET</w:t>
      </w:r>
      <w:r>
        <w:t xml:space="preserve"> (0x7E1)</w:t>
      </w:r>
    </w:p>
    <w:p w:rsidR="00E55AA6" w:rsidRPr="00160460" w:rsidRDefault="00E55AA6" w:rsidP="00473291">
      <w:pPr>
        <w:ind w:left="720"/>
      </w:pPr>
      <w:r>
        <w:t>This register contains a count of the number of instructions retired (successfully completed) by the core.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This set of registers contains general information about the core including the manufacturer name, cpu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Pr>
          <w:rFonts w:cs="Times New Roman"/>
        </w:rPr>
        <w:t>. For a software exception register set #8 is selected.</w:t>
      </w:r>
      <w:r w:rsidR="00D86D2C">
        <w:rPr>
          <w:rFonts w:cs="Times New Roman"/>
        </w:rPr>
        <w:t xml:space="preserve"> </w:t>
      </w:r>
      <w:r w:rsidR="00883F88">
        <w:rPr>
          <w:rFonts w:cs="Times New Roman"/>
        </w:rPr>
        <w:t>Individual r</w:t>
      </w:r>
      <w:r w:rsidR="00D86D2C">
        <w:rPr>
          <w:rFonts w:cs="Times New Roman"/>
        </w:rPr>
        <w:t>egisters from alternate register sets may be selected with the move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TVEC[0].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#8 is selected.</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3"/>
        <w:gridCol w:w="925"/>
        <w:gridCol w:w="598"/>
        <w:gridCol w:w="5171"/>
        <w:gridCol w:w="1208"/>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Non-maskable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The operate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lastRenderedPageBreak/>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r w:rsidRPr="00EB0B0D">
        <w:rPr>
          <w:rFonts w:cs="Times New Roman"/>
        </w:rPr>
        <w:t>PAnn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S1,S0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r w:rsidRPr="00EB0B0D">
        <w:rPr>
          <w:rFonts w:cs="Times New Roman"/>
        </w:rPr>
        <w:t>AKey = Access Key</w:t>
      </w:r>
    </w:p>
    <w:p w:rsidR="00026054" w:rsidRPr="00EB0B0D" w:rsidRDefault="00026054" w:rsidP="00026054">
      <w:pPr>
        <w:spacing w:after="0"/>
        <w:ind w:left="720"/>
        <w:rPr>
          <w:rFonts w:cs="Times New Roman"/>
        </w:rPr>
      </w:pPr>
      <w:r w:rsidRPr="00EB0B0D">
        <w:rPr>
          <w:rFonts w:cs="Times New Roman"/>
        </w:rPr>
        <w:t>OKey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32 bit format. </w:t>
      </w:r>
      <w:r w:rsidR="00CC1B10" w:rsidRPr="00EB0B0D">
        <w:rPr>
          <w:rFonts w:cs="Times New Roman"/>
        </w:rPr>
        <w:t>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1335"/>
        <w:gridCol w:w="1142"/>
        <w:gridCol w:w="1228"/>
        <w:gridCol w:w="1130"/>
      </w:tblGrid>
      <w:tr w:rsidR="00B3750C" w:rsidRPr="00EB0B0D" w:rsidTr="003E07CF">
        <w:tc>
          <w:tcPr>
            <w:tcW w:w="3274"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3E07CF">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506"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3E07CF">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114"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Single instruction multiple data operations treat the 64 bit operands as multiple independent lanes of data depending on the size selected. For a half-word size the operands are treated as two independent 32 bit operands. For a character size the operands are treated as four independent 16 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406"/>
        <w:gridCol w:w="743"/>
        <w:gridCol w:w="1134"/>
        <w:gridCol w:w="1134"/>
        <w:gridCol w:w="1079"/>
        <w:gridCol w:w="1319"/>
      </w:tblGrid>
      <w:tr w:rsidR="00824216" w:rsidRPr="00EB0B0D" w:rsidTr="00A00CDE">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tcPr>
          <w:p w:rsidR="00824216" w:rsidRPr="00EB0B0D" w:rsidRDefault="00824216" w:rsidP="00824216">
            <w:pPr>
              <w:jc w:val="center"/>
              <w:rPr>
                <w:rFonts w:cs="Times New Roman"/>
              </w:rPr>
            </w:pPr>
            <w:r>
              <w:rPr>
                <w:rFonts w:cs="Times New Roman"/>
              </w:rPr>
              <w:t>~</w:t>
            </w:r>
            <w:r w:rsidR="00A00CDE">
              <w:rPr>
                <w:rFonts w:cs="Times New Roman"/>
                <w:vertAlign w:val="subscript"/>
              </w:rPr>
              <w:t>2</w:t>
            </w:r>
          </w:p>
        </w:tc>
        <w:tc>
          <w:tcPr>
            <w:tcW w:w="743" w:type="dxa"/>
          </w:tcPr>
          <w:p w:rsidR="00824216" w:rsidRPr="00EB0B0D" w:rsidRDefault="00824216" w:rsidP="00824216">
            <w:pPr>
              <w:jc w:val="center"/>
              <w:rPr>
                <w:rFonts w:cs="Times New Roman"/>
              </w:rPr>
            </w:pPr>
            <w:r>
              <w:rPr>
                <w:rFonts w:cs="Times New Roman"/>
              </w:rPr>
              <w:t>Sz</w:t>
            </w:r>
            <w:r w:rsidR="00A00CDE">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4</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96"/>
        <w:gridCol w:w="562"/>
        <w:gridCol w:w="1134"/>
        <w:gridCol w:w="1134"/>
        <w:gridCol w:w="1079"/>
        <w:gridCol w:w="1319"/>
      </w:tblGrid>
      <w:tr w:rsidR="00BA2FAE" w:rsidRPr="00EB0B0D" w:rsidTr="00550E4A">
        <w:tc>
          <w:tcPr>
            <w:tcW w:w="1152"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BA2FAE" w:rsidRPr="00EB0B0D" w:rsidRDefault="00BA2FAE" w:rsidP="003439C1">
            <w:pPr>
              <w:jc w:val="center"/>
              <w:rPr>
                <w:rFonts w:cs="Times New Roman"/>
              </w:rPr>
            </w:pPr>
            <w:r w:rsidRPr="00EB0B0D">
              <w:rPr>
                <w:rFonts w:cs="Times New Roman"/>
              </w:rPr>
              <w:t>~</w:t>
            </w:r>
            <w:r w:rsidR="00550E4A">
              <w:rPr>
                <w:rFonts w:cs="Times New Roman"/>
                <w:vertAlign w:val="subscript"/>
              </w:rPr>
              <w:t>1</w:t>
            </w:r>
          </w:p>
        </w:tc>
        <w:tc>
          <w:tcPr>
            <w:tcW w:w="596" w:type="dxa"/>
          </w:tcPr>
          <w:p w:rsidR="00BA2FAE" w:rsidRDefault="006B6AA4" w:rsidP="003964FF">
            <w:pPr>
              <w:jc w:val="center"/>
              <w:rPr>
                <w:rFonts w:cs="Times New Roman"/>
              </w:rPr>
            </w:pPr>
            <w:r>
              <w:rPr>
                <w:rFonts w:cs="Times New Roman"/>
              </w:rPr>
              <w:t>Ov</w:t>
            </w:r>
          </w:p>
        </w:tc>
        <w:tc>
          <w:tcPr>
            <w:tcW w:w="562" w:type="dxa"/>
          </w:tcPr>
          <w:p w:rsidR="00BA2FAE" w:rsidRPr="00EB0B0D" w:rsidRDefault="00BA2FAE" w:rsidP="003964FF">
            <w:pPr>
              <w:jc w:val="center"/>
              <w:rPr>
                <w:rFonts w:cs="Times New Roman"/>
              </w:rPr>
            </w:pPr>
            <w:r>
              <w:rPr>
                <w:rFonts w:cs="Times New Roman"/>
              </w:rPr>
              <w:t>Sz</w:t>
            </w:r>
            <w:r w:rsidR="00550E4A">
              <w:rPr>
                <w:rFonts w:cs="Times New Roman"/>
                <w:vertAlign w:val="subscript"/>
              </w:rPr>
              <w:t>3</w:t>
            </w:r>
          </w:p>
        </w:tc>
        <w:tc>
          <w:tcPr>
            <w:tcW w:w="1134" w:type="dxa"/>
          </w:tcPr>
          <w:p w:rsidR="00BA2FAE" w:rsidRPr="00EB0B0D" w:rsidRDefault="00BA2FA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BA2FAE" w:rsidRPr="00EB0B0D" w:rsidRDefault="00BA2FAE"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BA2FAE" w:rsidRPr="00EB0B0D" w:rsidRDefault="00BA2FAE"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operation with an immediate value to one of four quadrants of the target register. It may be used to build a 64 bit constant in a register.</w:t>
      </w:r>
      <w:r w:rsidR="005A0653">
        <w:rPr>
          <w:rFonts w:cs="Times New Roman"/>
        </w:rPr>
        <w:t xml:space="preserve">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FC696E" w:rsidRPr="00EB0B0D" w:rsidTr="00885C00">
        <w:tc>
          <w:tcPr>
            <w:tcW w:w="3369" w:type="dxa"/>
          </w:tcPr>
          <w:p w:rsidR="00FC696E" w:rsidRPr="00EB0B0D" w:rsidRDefault="00FC696E"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C696E" w:rsidRPr="00EB0B0D" w:rsidRDefault="00FC696E"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FC696E" w:rsidRPr="00EB0B0D" w:rsidRDefault="00776140" w:rsidP="00885C00">
            <w:pPr>
              <w:jc w:val="center"/>
              <w:rPr>
                <w:rFonts w:cs="Times New Roman"/>
              </w:rPr>
            </w:pPr>
            <w:r>
              <w:rPr>
                <w:rFonts w:cs="Times New Roman"/>
              </w:rPr>
              <w:t>1</w:t>
            </w:r>
            <w:r w:rsidR="00FC696E" w:rsidRPr="00757EC2">
              <w:rPr>
                <w:rFonts w:cs="Times New Roman"/>
                <w:vertAlign w:val="subscript"/>
              </w:rPr>
              <w:t>3</w:t>
            </w:r>
          </w:p>
        </w:tc>
        <w:tc>
          <w:tcPr>
            <w:tcW w:w="567" w:type="dxa"/>
          </w:tcPr>
          <w:p w:rsidR="00FC696E" w:rsidRPr="00EB0B0D" w:rsidRDefault="00FC696E" w:rsidP="00885C00">
            <w:pPr>
              <w:jc w:val="center"/>
              <w:rPr>
                <w:rFonts w:cs="Times New Roman"/>
              </w:rPr>
            </w:pPr>
            <w:r>
              <w:rPr>
                <w:rFonts w:cs="Times New Roman"/>
              </w:rPr>
              <w:t>Q</w:t>
            </w:r>
            <w:r w:rsidRPr="00757EC2">
              <w:rPr>
                <w:rFonts w:cs="Times New Roman"/>
                <w:vertAlign w:val="subscript"/>
              </w:rPr>
              <w:t>2</w:t>
            </w:r>
          </w:p>
        </w:tc>
        <w:tc>
          <w:tcPr>
            <w:tcW w:w="1275" w:type="dxa"/>
          </w:tcPr>
          <w:p w:rsidR="00FC696E" w:rsidRPr="00EB0B0D" w:rsidRDefault="00FC696E" w:rsidP="00885C00">
            <w:pPr>
              <w:jc w:val="center"/>
              <w:rPr>
                <w:rFonts w:cs="Times New Roman"/>
              </w:rPr>
            </w:pPr>
            <w:r>
              <w:rPr>
                <w:rFonts w:cs="Times New Roman"/>
              </w:rPr>
              <w:t>1</w:t>
            </w:r>
            <w:r w:rsidR="00542366">
              <w:rPr>
                <w:rFonts w:cs="Times New Roman"/>
              </w:rPr>
              <w:t>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0 to 15</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FC696E" w:rsidP="00885C00">
            <w:pPr>
              <w:rPr>
                <w:rFonts w:cs="Times New Roman"/>
              </w:rPr>
            </w:pPr>
            <w:r>
              <w:rPr>
                <w:rFonts w:cs="Times New Roman"/>
              </w:rPr>
              <w:t>16 to 31</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FC696E" w:rsidP="00885C00">
            <w:pPr>
              <w:rPr>
                <w:rFonts w:cs="Times New Roman"/>
              </w:rPr>
            </w:pPr>
            <w:r>
              <w:rPr>
                <w:rFonts w:cs="Times New Roman"/>
              </w:rPr>
              <w:t>32 to 47</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FC696E" w:rsidP="00885C00">
            <w:pPr>
              <w:rPr>
                <w:rFonts w:cs="Times New Roman"/>
              </w:rPr>
            </w:pPr>
            <w:r>
              <w:rPr>
                <w:rFonts w:cs="Times New Roman"/>
              </w:rPr>
              <w:t>48 to 63</w:t>
            </w:r>
          </w:p>
        </w:tc>
      </w:tr>
    </w:tbl>
    <w:p w:rsidR="00FC696E" w:rsidRDefault="00FC696E">
      <w:pPr>
        <w:rPr>
          <w:rFonts w:cs="Times New Roman"/>
        </w:rPr>
      </w:pPr>
    </w:p>
    <w:p w:rsidR="00C206E6" w:rsidRDefault="00C206E6" w:rsidP="00C206E6">
      <w:pPr>
        <w:rPr>
          <w:rStyle w:val="Strong"/>
        </w:rPr>
      </w:pPr>
      <w:r>
        <w:rPr>
          <w:rStyle w:val="Strong"/>
        </w:rPr>
        <w:t xml:space="preserve">Clock Cycles: </w:t>
      </w:r>
      <w:r w:rsidRPr="006504CD">
        <w:t>1</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 xml:space="preserve">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w:t>
      </w:r>
      <w:r>
        <w:rPr>
          <w:rFonts w:cs="Times New Roman"/>
        </w:rPr>
        <w:lastRenderedPageBreak/>
        <w:t>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The atomic memory operations read from memory addressed by the Ra register and store the value in Rt. As a second step the value from memory is combined with the value in register Rb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50650F">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50650F">
            <w:pPr>
              <w:jc w:val="center"/>
              <w:rPr>
                <w:rFonts w:cs="Times New Roman"/>
              </w:rPr>
            </w:pPr>
            <w:r>
              <w:rPr>
                <w:rFonts w:cs="Times New Roman"/>
              </w:rPr>
              <w:t>A</w:t>
            </w:r>
          </w:p>
        </w:tc>
        <w:tc>
          <w:tcPr>
            <w:tcW w:w="363" w:type="dxa"/>
          </w:tcPr>
          <w:p w:rsidR="00100747" w:rsidRPr="00EB0B0D" w:rsidRDefault="00100747" w:rsidP="0050650F">
            <w:pPr>
              <w:jc w:val="center"/>
              <w:rPr>
                <w:rFonts w:cs="Times New Roman"/>
              </w:rPr>
            </w:pPr>
            <w:r>
              <w:rPr>
                <w:rFonts w:cs="Times New Roman"/>
              </w:rPr>
              <w:t>R</w:t>
            </w:r>
          </w:p>
        </w:tc>
        <w:tc>
          <w:tcPr>
            <w:tcW w:w="633" w:type="dxa"/>
          </w:tcPr>
          <w:p w:rsidR="00100747" w:rsidRPr="00EB0B0D" w:rsidRDefault="00100747" w:rsidP="0050650F">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100747" w:rsidRPr="00EB0B0D" w:rsidRDefault="00100747"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00747" w:rsidRPr="00EB0B0D" w:rsidRDefault="00100747"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731EA4">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731EA4">
            <w:pPr>
              <w:jc w:val="center"/>
              <w:rPr>
                <w:rFonts w:cs="Times New Roman"/>
              </w:rPr>
            </w:pPr>
            <w:r>
              <w:rPr>
                <w:rFonts w:cs="Times New Roman"/>
              </w:rPr>
              <w:t>A</w:t>
            </w:r>
          </w:p>
        </w:tc>
        <w:tc>
          <w:tcPr>
            <w:tcW w:w="363" w:type="dxa"/>
          </w:tcPr>
          <w:p w:rsidR="00100747" w:rsidRPr="00EB0B0D" w:rsidRDefault="00100747" w:rsidP="00731EA4">
            <w:pPr>
              <w:jc w:val="center"/>
              <w:rPr>
                <w:rFonts w:cs="Times New Roman"/>
              </w:rPr>
            </w:pPr>
            <w:r>
              <w:rPr>
                <w:rFonts w:cs="Times New Roman"/>
              </w:rPr>
              <w:t>R</w:t>
            </w:r>
          </w:p>
        </w:tc>
        <w:tc>
          <w:tcPr>
            <w:tcW w:w="633" w:type="dxa"/>
          </w:tcPr>
          <w:p w:rsidR="00100747" w:rsidRPr="00EB0B0D" w:rsidRDefault="00100747" w:rsidP="00731EA4">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731EA4">
            <w:pPr>
              <w:jc w:val="center"/>
              <w:rPr>
                <w:rFonts w:cs="Times New Roman"/>
              </w:rPr>
            </w:pPr>
            <w:r>
              <w:rPr>
                <w:rFonts w:cs="Times New Roman"/>
              </w:rPr>
              <w:t>Imm</w:t>
            </w:r>
            <w:r w:rsidRPr="00EB0B0D">
              <w:rPr>
                <w:rFonts w:cs="Times New Roman"/>
                <w:vertAlign w:val="subscript"/>
              </w:rPr>
              <w:t>5</w:t>
            </w:r>
          </w:p>
        </w:tc>
        <w:tc>
          <w:tcPr>
            <w:tcW w:w="1134" w:type="dxa"/>
          </w:tcPr>
          <w:p w:rsidR="00100747" w:rsidRPr="00EB0B0D" w:rsidRDefault="00100747"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00747" w:rsidRPr="00EB0B0D" w:rsidRDefault="00100747" w:rsidP="00731EA4">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731EA4">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memory[Ra] = Rb</w:t>
            </w:r>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memory[Ra] = memory[Ra] &amp; Rb</w:t>
            </w:r>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0A</w:t>
            </w:r>
          </w:p>
        </w:tc>
        <w:tc>
          <w:tcPr>
            <w:tcW w:w="1170" w:type="dxa"/>
          </w:tcPr>
          <w:p w:rsidR="009F70D1" w:rsidRDefault="009F70D1" w:rsidP="00D600B8">
            <w:r>
              <w:t>xor</w:t>
            </w:r>
          </w:p>
        </w:tc>
        <w:tc>
          <w:tcPr>
            <w:tcW w:w="2192" w:type="dxa"/>
          </w:tcPr>
          <w:p w:rsidR="009F70D1" w:rsidRDefault="009F70D1" w:rsidP="00D600B8">
            <w:r>
              <w:t>bitwise exclusive or</w:t>
            </w:r>
          </w:p>
        </w:tc>
        <w:tc>
          <w:tcPr>
            <w:tcW w:w="5529" w:type="dxa"/>
          </w:tcPr>
          <w:p w:rsidR="009F70D1" w:rsidRDefault="009F70D1" w:rsidP="00D600B8">
            <w:r>
              <w:t>memory[Ra] = memory[Ra] ^ Rb</w:t>
            </w:r>
          </w:p>
        </w:tc>
      </w:tr>
      <w:tr w:rsidR="003928EB" w:rsidTr="000B562A">
        <w:tc>
          <w:tcPr>
            <w:tcW w:w="1129" w:type="dxa"/>
          </w:tcPr>
          <w:p w:rsidR="003928EB" w:rsidRDefault="003928EB" w:rsidP="003928EB">
            <w:pPr>
              <w:jc w:val="center"/>
            </w:pPr>
            <w:r>
              <w:t>0C</w:t>
            </w:r>
          </w:p>
        </w:tc>
        <w:tc>
          <w:tcPr>
            <w:tcW w:w="1170" w:type="dxa"/>
          </w:tcPr>
          <w:p w:rsidR="003928EB" w:rsidRDefault="003928EB" w:rsidP="003928EB">
            <w:r>
              <w:t>shl</w:t>
            </w:r>
          </w:p>
        </w:tc>
        <w:tc>
          <w:tcPr>
            <w:tcW w:w="2192" w:type="dxa"/>
          </w:tcPr>
          <w:p w:rsidR="003928EB" w:rsidRDefault="003928EB" w:rsidP="003928EB">
            <w:r>
              <w:t>shift left</w:t>
            </w:r>
          </w:p>
        </w:tc>
        <w:tc>
          <w:tcPr>
            <w:tcW w:w="5529" w:type="dxa"/>
          </w:tcPr>
          <w:p w:rsidR="003928EB" w:rsidRDefault="003928EB" w:rsidP="003928EB">
            <w:r>
              <w:t>memory[Ra] = memory[Ra] &lt;&lt; Rb</w:t>
            </w:r>
          </w:p>
        </w:tc>
      </w:tr>
      <w:tr w:rsidR="003928EB" w:rsidTr="000B562A">
        <w:tc>
          <w:tcPr>
            <w:tcW w:w="1129" w:type="dxa"/>
          </w:tcPr>
          <w:p w:rsidR="003928EB" w:rsidRDefault="003928EB" w:rsidP="003928EB">
            <w:pPr>
              <w:jc w:val="center"/>
            </w:pPr>
            <w:r>
              <w:t>0D</w:t>
            </w:r>
          </w:p>
        </w:tc>
        <w:tc>
          <w:tcPr>
            <w:tcW w:w="1170" w:type="dxa"/>
          </w:tcPr>
          <w:p w:rsidR="003928EB" w:rsidRDefault="003928EB" w:rsidP="003928EB">
            <w:r>
              <w:t>shr</w:t>
            </w:r>
          </w:p>
        </w:tc>
        <w:tc>
          <w:tcPr>
            <w:tcW w:w="2192" w:type="dxa"/>
          </w:tcPr>
          <w:p w:rsidR="003928EB" w:rsidRDefault="003928EB" w:rsidP="003928EB">
            <w:r>
              <w:t>shift right</w:t>
            </w:r>
          </w:p>
        </w:tc>
        <w:tc>
          <w:tcPr>
            <w:tcW w:w="5529" w:type="dxa"/>
          </w:tcPr>
          <w:p w:rsidR="003928EB" w:rsidRDefault="003928EB" w:rsidP="003928EB">
            <w:r>
              <w:t>memory[Ra] = memory[Ra] &gt;&gt; Rb</w:t>
            </w:r>
          </w:p>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r>
              <w:t>memory[Ra] = memory[Ra] &gt;Rb ? memory[Ra] : Rb</w:t>
            </w:r>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r>
              <w:t>minu</w:t>
            </w:r>
          </w:p>
        </w:tc>
        <w:tc>
          <w:tcPr>
            <w:tcW w:w="2192" w:type="dxa"/>
          </w:tcPr>
          <w:p w:rsidR="0050650F" w:rsidRDefault="0050650F" w:rsidP="0050650F">
            <w:r>
              <w:t>minimum unsigned</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r>
              <w:t>maxu</w:t>
            </w:r>
          </w:p>
        </w:tc>
        <w:tc>
          <w:tcPr>
            <w:tcW w:w="2192" w:type="dxa"/>
          </w:tcPr>
          <w:p w:rsidR="0050650F" w:rsidRDefault="0050650F" w:rsidP="0050650F">
            <w:r>
              <w:t>maximum unsigned</w:t>
            </w:r>
          </w:p>
        </w:tc>
        <w:tc>
          <w:tcPr>
            <w:tcW w:w="5529" w:type="dxa"/>
          </w:tcPr>
          <w:p w:rsidR="0050650F" w:rsidRDefault="0050650F" w:rsidP="0050650F">
            <w:r>
              <w:t>memory[Ra] = memory[Ra] &gt; Rb ? memory[Ra] : Rb</w:t>
            </w:r>
          </w:p>
        </w:tc>
      </w:tr>
      <w:tr w:rsidR="0025749E" w:rsidTr="000B562A">
        <w:tc>
          <w:tcPr>
            <w:tcW w:w="1129" w:type="dxa"/>
          </w:tcPr>
          <w:p w:rsidR="0025749E" w:rsidRDefault="00ED307A" w:rsidP="0050650F">
            <w:pPr>
              <w:jc w:val="center"/>
            </w:pPr>
            <w:r>
              <w:t>20</w:t>
            </w:r>
          </w:p>
        </w:tc>
        <w:tc>
          <w:tcPr>
            <w:tcW w:w="1170" w:type="dxa"/>
          </w:tcPr>
          <w:p w:rsidR="0025749E" w:rsidRDefault="00ED307A" w:rsidP="0050650F">
            <w:r>
              <w:t>swapi</w:t>
            </w:r>
          </w:p>
        </w:tc>
        <w:tc>
          <w:tcPr>
            <w:tcW w:w="2192" w:type="dxa"/>
          </w:tcPr>
          <w:p w:rsidR="0025749E" w:rsidRDefault="00ED307A" w:rsidP="0050650F">
            <w:r>
              <w:t>swap</w:t>
            </w:r>
          </w:p>
        </w:tc>
        <w:tc>
          <w:tcPr>
            <w:tcW w:w="5529" w:type="dxa"/>
          </w:tcPr>
          <w:p w:rsidR="0025749E" w:rsidRDefault="00ED307A" w:rsidP="0050650F">
            <w:r>
              <w:t>memory[Ra] = imm</w:t>
            </w:r>
          </w:p>
        </w:tc>
      </w:tr>
      <w:tr w:rsidR="0025749E" w:rsidTr="000B562A">
        <w:tc>
          <w:tcPr>
            <w:tcW w:w="1129" w:type="dxa"/>
          </w:tcPr>
          <w:p w:rsidR="0025749E" w:rsidRDefault="0025749E" w:rsidP="0025749E">
            <w:pPr>
              <w:jc w:val="center"/>
            </w:pPr>
            <w:r>
              <w:t>24</w:t>
            </w:r>
          </w:p>
        </w:tc>
        <w:tc>
          <w:tcPr>
            <w:tcW w:w="1170" w:type="dxa"/>
          </w:tcPr>
          <w:p w:rsidR="0025749E" w:rsidRDefault="0025749E" w:rsidP="0025749E">
            <w:r>
              <w:t>addi</w:t>
            </w:r>
          </w:p>
        </w:tc>
        <w:tc>
          <w:tcPr>
            <w:tcW w:w="2192" w:type="dxa"/>
          </w:tcPr>
          <w:p w:rsidR="0025749E" w:rsidRDefault="0025749E" w:rsidP="0025749E">
            <w:r>
              <w:t>addition</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28</w:t>
            </w:r>
          </w:p>
        </w:tc>
        <w:tc>
          <w:tcPr>
            <w:tcW w:w="1170" w:type="dxa"/>
          </w:tcPr>
          <w:p w:rsidR="0025749E" w:rsidRDefault="0025749E" w:rsidP="0025749E">
            <w:r>
              <w:t>andi</w:t>
            </w:r>
          </w:p>
        </w:tc>
        <w:tc>
          <w:tcPr>
            <w:tcW w:w="2192" w:type="dxa"/>
          </w:tcPr>
          <w:p w:rsidR="0025749E" w:rsidRDefault="0025749E" w:rsidP="0025749E">
            <w:r>
              <w:t>bitwise and</w:t>
            </w:r>
          </w:p>
        </w:tc>
        <w:tc>
          <w:tcPr>
            <w:tcW w:w="5529" w:type="dxa"/>
          </w:tcPr>
          <w:p w:rsidR="0025749E" w:rsidRDefault="0025749E" w:rsidP="0025749E">
            <w:r>
              <w:t>memory[Ra] = memory[Ra] &amp; imm</w:t>
            </w:r>
          </w:p>
        </w:tc>
      </w:tr>
      <w:tr w:rsidR="0025749E" w:rsidTr="000B562A">
        <w:tc>
          <w:tcPr>
            <w:tcW w:w="1129" w:type="dxa"/>
          </w:tcPr>
          <w:p w:rsidR="0025749E" w:rsidRDefault="0025749E" w:rsidP="0025749E">
            <w:pPr>
              <w:jc w:val="center"/>
            </w:pPr>
            <w:r>
              <w:t>29</w:t>
            </w:r>
          </w:p>
        </w:tc>
        <w:tc>
          <w:tcPr>
            <w:tcW w:w="1170" w:type="dxa"/>
          </w:tcPr>
          <w:p w:rsidR="0025749E" w:rsidRDefault="0025749E" w:rsidP="0025749E">
            <w:r>
              <w:t>ori</w:t>
            </w:r>
          </w:p>
        </w:tc>
        <w:tc>
          <w:tcPr>
            <w:tcW w:w="2192" w:type="dxa"/>
          </w:tcPr>
          <w:p w:rsidR="0025749E" w:rsidRDefault="0025749E" w:rsidP="0025749E">
            <w:r>
              <w:t>bitwise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2A</w:t>
            </w:r>
          </w:p>
        </w:tc>
        <w:tc>
          <w:tcPr>
            <w:tcW w:w="1170" w:type="dxa"/>
          </w:tcPr>
          <w:p w:rsidR="0025749E" w:rsidRDefault="0025749E" w:rsidP="0025749E">
            <w:r>
              <w:t>xori</w:t>
            </w:r>
          </w:p>
        </w:tc>
        <w:tc>
          <w:tcPr>
            <w:tcW w:w="2192" w:type="dxa"/>
          </w:tcPr>
          <w:p w:rsidR="0025749E" w:rsidRDefault="0025749E" w:rsidP="0025749E">
            <w:r>
              <w:t>bitwise exclusive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2C</w:t>
            </w:r>
          </w:p>
        </w:tc>
        <w:tc>
          <w:tcPr>
            <w:tcW w:w="1170" w:type="dxa"/>
          </w:tcPr>
          <w:p w:rsidR="0025749E" w:rsidRDefault="0025749E" w:rsidP="0025749E">
            <w:r>
              <w:t>shli</w:t>
            </w:r>
          </w:p>
        </w:tc>
        <w:tc>
          <w:tcPr>
            <w:tcW w:w="2192" w:type="dxa"/>
          </w:tcPr>
          <w:p w:rsidR="0025749E" w:rsidRDefault="0025749E" w:rsidP="0025749E">
            <w:r>
              <w:t>shift left</w:t>
            </w:r>
          </w:p>
        </w:tc>
        <w:tc>
          <w:tcPr>
            <w:tcW w:w="5529" w:type="dxa"/>
          </w:tcPr>
          <w:p w:rsidR="0025749E" w:rsidRDefault="0025749E" w:rsidP="0025749E">
            <w:r>
              <w:t>memory[Ra] = memory[Ra] &lt;&lt; imm</w:t>
            </w:r>
          </w:p>
        </w:tc>
      </w:tr>
      <w:tr w:rsidR="0025749E" w:rsidTr="000B562A">
        <w:tc>
          <w:tcPr>
            <w:tcW w:w="1129" w:type="dxa"/>
          </w:tcPr>
          <w:p w:rsidR="0025749E" w:rsidRDefault="0025749E" w:rsidP="0025749E">
            <w:pPr>
              <w:jc w:val="center"/>
            </w:pPr>
            <w:r>
              <w:t>2D</w:t>
            </w:r>
          </w:p>
        </w:tc>
        <w:tc>
          <w:tcPr>
            <w:tcW w:w="1170" w:type="dxa"/>
          </w:tcPr>
          <w:p w:rsidR="0025749E" w:rsidRDefault="0025749E" w:rsidP="0025749E">
            <w:r>
              <w:t>shri</w:t>
            </w:r>
          </w:p>
        </w:tc>
        <w:tc>
          <w:tcPr>
            <w:tcW w:w="2192" w:type="dxa"/>
          </w:tcPr>
          <w:p w:rsidR="0025749E" w:rsidRDefault="0025749E" w:rsidP="0025749E">
            <w:r>
              <w:t>shift right</w:t>
            </w:r>
          </w:p>
        </w:tc>
        <w:tc>
          <w:tcPr>
            <w:tcW w:w="5529" w:type="dxa"/>
          </w:tcPr>
          <w:p w:rsidR="0025749E" w:rsidRDefault="0025749E" w:rsidP="0025749E">
            <w:r>
              <w:t>memory[Ra] = memory[Ra] &gt;&gt; imm</w:t>
            </w:r>
          </w:p>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r>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lastRenderedPageBreak/>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r w:rsidR="0025749E" w:rsidTr="000B562A">
        <w:tc>
          <w:tcPr>
            <w:tcW w:w="1129" w:type="dxa"/>
          </w:tcPr>
          <w:p w:rsidR="0025749E" w:rsidRDefault="0025749E" w:rsidP="0025749E">
            <w:pPr>
              <w:jc w:val="center"/>
            </w:pPr>
            <w:r>
              <w:t>3E</w:t>
            </w:r>
          </w:p>
        </w:tc>
        <w:tc>
          <w:tcPr>
            <w:tcW w:w="1170" w:type="dxa"/>
          </w:tcPr>
          <w:p w:rsidR="0025749E" w:rsidRDefault="0025749E" w:rsidP="0025749E">
            <w:r>
              <w:t>minui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t>3F</w:t>
            </w:r>
          </w:p>
        </w:tc>
        <w:tc>
          <w:tcPr>
            <w:tcW w:w="1170" w:type="dxa"/>
          </w:tcPr>
          <w:p w:rsidR="0025749E" w:rsidRDefault="0025749E" w:rsidP="0025749E">
            <w:r>
              <w:t>maxui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R = release – this memory operation cannot take place before prior ones.</w:t>
      </w:r>
    </w:p>
    <w:p w:rsidR="00EF253B" w:rsidRDefault="00EF253B" w:rsidP="00434108">
      <w:pPr>
        <w:ind w:left="720"/>
        <w:rPr>
          <w:rFonts w:eastAsiaTheme="majorEastAsia" w:cstheme="majorBidi"/>
        </w:rPr>
      </w:pPr>
      <w:r>
        <w:rPr>
          <w:rFonts w:eastAsiaTheme="majorEastAsia" w:cstheme="majorBidi"/>
        </w:rPr>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r>
        <w:rPr>
          <w:rFonts w:cs="Times New Roman"/>
        </w:rPr>
        <w:t>Rt = Ra &amp; Rb</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E77E03" w:rsidRPr="00EB0B0D" w:rsidTr="006B47CD">
        <w:tc>
          <w:tcPr>
            <w:tcW w:w="993" w:type="dxa"/>
          </w:tcPr>
          <w:p w:rsidR="00E77E03" w:rsidRPr="00EB0B0D" w:rsidRDefault="00E77E03" w:rsidP="00A30515">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22" w:type="dxa"/>
          </w:tcPr>
          <w:p w:rsidR="00E77E03" w:rsidRPr="00EB0B0D" w:rsidRDefault="00E77E03" w:rsidP="00A30515">
            <w:pPr>
              <w:jc w:val="center"/>
              <w:rPr>
                <w:rFonts w:cs="Times New Roman"/>
              </w:rPr>
            </w:pPr>
            <w:r w:rsidRPr="00EB0B0D">
              <w:rPr>
                <w:rFonts w:cs="Times New Roman"/>
              </w:rPr>
              <w:t>~</w:t>
            </w:r>
            <w:r w:rsidR="00B15C35">
              <w:rPr>
                <w:rFonts w:cs="Times New Roman"/>
                <w:vertAlign w:val="subscript"/>
              </w:rPr>
              <w:t>2</w:t>
            </w:r>
          </w:p>
        </w:tc>
        <w:tc>
          <w:tcPr>
            <w:tcW w:w="827" w:type="dxa"/>
          </w:tcPr>
          <w:p w:rsidR="00E77E03" w:rsidRPr="00EB0B0D" w:rsidRDefault="00E77E03" w:rsidP="00A30515">
            <w:pPr>
              <w:jc w:val="center"/>
              <w:rPr>
                <w:rFonts w:cs="Times New Roman"/>
              </w:rPr>
            </w:pPr>
            <w:r>
              <w:rPr>
                <w:rFonts w:cs="Times New Roman"/>
              </w:rPr>
              <w:t>Sz</w:t>
            </w:r>
            <w:r w:rsidR="00B15C35">
              <w:rPr>
                <w:rFonts w:cs="Times New Roman"/>
                <w:vertAlign w:val="subscript"/>
              </w:rPr>
              <w:t>3</w:t>
            </w:r>
          </w:p>
        </w:tc>
        <w:tc>
          <w:tcPr>
            <w:tcW w:w="1083" w:type="dxa"/>
          </w:tcPr>
          <w:p w:rsidR="00E77E03" w:rsidRPr="00EB0B0D" w:rsidRDefault="00E77E0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E77E03" w:rsidRPr="00EB0B0D" w:rsidRDefault="00E77E0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E77E03" w:rsidRPr="00EB0B0D" w:rsidRDefault="00E77E0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E77E03" w:rsidRPr="00EB0B0D" w:rsidRDefault="00E77E03" w:rsidP="00A30515">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64 bit constant in a register. The immediate is </w:t>
      </w:r>
      <w:r w:rsidR="00F24194">
        <w:rPr>
          <w:rFonts w:cs="Times New Roman"/>
        </w:rPr>
        <w:t>shifted to the left by 0, 16, 32, or 48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E12241" w:rsidRPr="00EB0B0D" w:rsidRDefault="00E12241" w:rsidP="005E5E9E">
            <w:pPr>
              <w:jc w:val="center"/>
              <w:rPr>
                <w:rFonts w:cs="Times New Roman"/>
              </w:rPr>
            </w:pPr>
            <w:r w:rsidRPr="00EB0B0D">
              <w:rPr>
                <w:rFonts w:cs="Times New Roman"/>
              </w:rPr>
              <w:t>Rt</w:t>
            </w:r>
            <w:r w:rsidRPr="00EB0B0D">
              <w:rPr>
                <w:rFonts w:cs="Times New Roman"/>
                <w:vertAlign w:val="subscript"/>
              </w:rPr>
              <w:t>5</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Pr="00757EC2">
              <w:rPr>
                <w:rFonts w:cs="Times New Roman"/>
                <w:vertAlign w:val="subscript"/>
              </w:rPr>
              <w:t>2</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EA3083" w:rsidRPr="00757EC2" w:rsidTr="005E5E9E">
        <w:tc>
          <w:tcPr>
            <w:tcW w:w="567" w:type="dxa"/>
            <w:shd w:val="clear" w:color="auto" w:fill="262626" w:themeFill="text1" w:themeFillTint="D9"/>
          </w:tcPr>
          <w:p w:rsidR="00EA3083" w:rsidRPr="00757EC2" w:rsidRDefault="00EA3083" w:rsidP="005E5E9E">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EA3083" w:rsidRPr="00757EC2" w:rsidRDefault="00EA3083" w:rsidP="005E5E9E">
            <w:pPr>
              <w:rPr>
                <w:rFonts w:cs="Times New Roman"/>
                <w:color w:val="FFFFFF" w:themeColor="background1"/>
              </w:rPr>
            </w:pPr>
            <w:r w:rsidRPr="00757EC2">
              <w:rPr>
                <w:rFonts w:cs="Times New Roman"/>
                <w:color w:val="FFFFFF" w:themeColor="background1"/>
              </w:rPr>
              <w:t>Bits</w:t>
            </w:r>
          </w:p>
        </w:tc>
      </w:tr>
      <w:tr w:rsidR="00EA3083" w:rsidTr="005E5E9E">
        <w:tc>
          <w:tcPr>
            <w:tcW w:w="567" w:type="dxa"/>
          </w:tcPr>
          <w:p w:rsidR="00EA3083" w:rsidRDefault="00EA3083" w:rsidP="005E5E9E">
            <w:pPr>
              <w:jc w:val="center"/>
              <w:rPr>
                <w:rFonts w:cs="Times New Roman"/>
              </w:rPr>
            </w:pPr>
            <w:r>
              <w:rPr>
                <w:rFonts w:cs="Times New Roman"/>
              </w:rPr>
              <w:t>0</w:t>
            </w:r>
          </w:p>
        </w:tc>
        <w:tc>
          <w:tcPr>
            <w:tcW w:w="1418" w:type="dxa"/>
          </w:tcPr>
          <w:p w:rsidR="00EA3083" w:rsidRDefault="00EA3083" w:rsidP="005E5E9E">
            <w:pPr>
              <w:rPr>
                <w:rFonts w:cs="Times New Roman"/>
              </w:rPr>
            </w:pPr>
            <w:r>
              <w:rPr>
                <w:rFonts w:cs="Times New Roman"/>
              </w:rPr>
              <w:t>0 to 15</w:t>
            </w:r>
          </w:p>
        </w:tc>
      </w:tr>
      <w:tr w:rsidR="00EA3083" w:rsidTr="005E5E9E">
        <w:tc>
          <w:tcPr>
            <w:tcW w:w="567" w:type="dxa"/>
          </w:tcPr>
          <w:p w:rsidR="00EA3083" w:rsidRDefault="00EA3083" w:rsidP="005E5E9E">
            <w:pPr>
              <w:jc w:val="center"/>
              <w:rPr>
                <w:rFonts w:cs="Times New Roman"/>
              </w:rPr>
            </w:pPr>
            <w:r>
              <w:rPr>
                <w:rFonts w:cs="Times New Roman"/>
              </w:rPr>
              <w:t>1</w:t>
            </w:r>
          </w:p>
        </w:tc>
        <w:tc>
          <w:tcPr>
            <w:tcW w:w="1418" w:type="dxa"/>
          </w:tcPr>
          <w:p w:rsidR="00EA3083" w:rsidRDefault="00EA3083" w:rsidP="005E5E9E">
            <w:pPr>
              <w:rPr>
                <w:rFonts w:cs="Times New Roman"/>
              </w:rPr>
            </w:pPr>
            <w:r>
              <w:rPr>
                <w:rFonts w:cs="Times New Roman"/>
              </w:rPr>
              <w:t>16 to 31</w:t>
            </w:r>
          </w:p>
        </w:tc>
      </w:tr>
      <w:tr w:rsidR="00EA3083" w:rsidTr="005E5E9E">
        <w:tc>
          <w:tcPr>
            <w:tcW w:w="567" w:type="dxa"/>
          </w:tcPr>
          <w:p w:rsidR="00EA3083" w:rsidRDefault="00EA3083" w:rsidP="005E5E9E">
            <w:pPr>
              <w:jc w:val="center"/>
              <w:rPr>
                <w:rFonts w:cs="Times New Roman"/>
              </w:rPr>
            </w:pPr>
            <w:r>
              <w:rPr>
                <w:rFonts w:cs="Times New Roman"/>
              </w:rPr>
              <w:t>2</w:t>
            </w:r>
          </w:p>
        </w:tc>
        <w:tc>
          <w:tcPr>
            <w:tcW w:w="1418" w:type="dxa"/>
          </w:tcPr>
          <w:p w:rsidR="00EA3083" w:rsidRDefault="00EA3083" w:rsidP="005E5E9E">
            <w:pPr>
              <w:rPr>
                <w:rFonts w:cs="Times New Roman"/>
              </w:rPr>
            </w:pPr>
            <w:r>
              <w:rPr>
                <w:rFonts w:cs="Times New Roman"/>
              </w:rPr>
              <w:t>32 to 47</w:t>
            </w:r>
          </w:p>
        </w:tc>
      </w:tr>
      <w:tr w:rsidR="00EA3083" w:rsidTr="005E5E9E">
        <w:tc>
          <w:tcPr>
            <w:tcW w:w="567" w:type="dxa"/>
          </w:tcPr>
          <w:p w:rsidR="00EA3083" w:rsidRDefault="00EA3083" w:rsidP="005E5E9E">
            <w:pPr>
              <w:jc w:val="center"/>
              <w:rPr>
                <w:rFonts w:cs="Times New Roman"/>
              </w:rPr>
            </w:pPr>
            <w:r>
              <w:rPr>
                <w:rFonts w:cs="Times New Roman"/>
              </w:rPr>
              <w:t>3</w:t>
            </w:r>
          </w:p>
        </w:tc>
        <w:tc>
          <w:tcPr>
            <w:tcW w:w="1418" w:type="dxa"/>
          </w:tcPr>
          <w:p w:rsidR="00EA3083" w:rsidRDefault="00EA3083" w:rsidP="005E5E9E">
            <w:pPr>
              <w:rPr>
                <w:rFonts w:cs="Times New Roman"/>
              </w:rPr>
            </w:pPr>
            <w:r>
              <w:rPr>
                <w:rFonts w:cs="Times New Roman"/>
              </w:rPr>
              <w:t>48 to 63</w:t>
            </w:r>
          </w:p>
        </w:tc>
      </w:tr>
    </w:tbl>
    <w:p w:rsidR="00EA3083" w:rsidRDefault="00EA3083" w:rsidP="00EA3083">
      <w:pPr>
        <w:rPr>
          <w:rFonts w:cs="Times New Roman"/>
        </w:rPr>
      </w:pPr>
    </w:p>
    <w:p w:rsidR="00EA3083" w:rsidRPr="00EB0B0D" w:rsidRDefault="00EA3083" w:rsidP="00906CC4">
      <w:pPr>
        <w:rPr>
          <w:rFonts w:cs="Times New Roman"/>
        </w:rPr>
      </w:pPr>
    </w:p>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er Rb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BE6058" w:rsidP="005C3F2D">
            <w:pPr>
              <w:jc w:val="center"/>
              <w:rPr>
                <w:rFonts w:cs="Times New Roman"/>
              </w:rPr>
            </w:pPr>
            <w:r>
              <w:rPr>
                <w:rFonts w:cs="Times New Roman"/>
              </w:rPr>
              <w:t>E</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A2226" w:rsidRPr="00EB0B0D" w:rsidTr="009E69BF">
        <w:tc>
          <w:tcPr>
            <w:tcW w:w="1152" w:type="dxa"/>
          </w:tcPr>
          <w:p w:rsidR="009A2226" w:rsidRPr="00EB0B0D" w:rsidRDefault="009A2226" w:rsidP="005C3F2D">
            <w:pPr>
              <w:jc w:val="center"/>
              <w:rPr>
                <w:rFonts w:cs="Times New Roman"/>
              </w:rPr>
            </w:pPr>
            <w:r>
              <w:rPr>
                <w:rFonts w:cs="Times New Roman"/>
              </w:rPr>
              <w:t>Func</w:t>
            </w:r>
            <w:r w:rsidRPr="00EB0B0D">
              <w:rPr>
                <w:rFonts w:cs="Times New Roman"/>
                <w:vertAlign w:val="subscript"/>
              </w:rPr>
              <w:t>6</w:t>
            </w:r>
          </w:p>
        </w:tc>
        <w:tc>
          <w:tcPr>
            <w:tcW w:w="740" w:type="dxa"/>
          </w:tcPr>
          <w:p w:rsidR="009A2226" w:rsidRPr="00EB0B0D" w:rsidRDefault="009A2226" w:rsidP="005C3F2D">
            <w:pPr>
              <w:jc w:val="center"/>
              <w:rPr>
                <w:rFonts w:cs="Times New Roman"/>
              </w:rPr>
            </w:pPr>
            <w:r>
              <w:rPr>
                <w:rFonts w:cs="Times New Roman"/>
              </w:rPr>
              <w:t>A</w:t>
            </w:r>
            <w:r w:rsidR="005C6AFA">
              <w:rPr>
                <w:rFonts w:cs="Times New Roman"/>
              </w:rPr>
              <w:t>h</w:t>
            </w:r>
            <w:r w:rsidRPr="00EB0B0D">
              <w:rPr>
                <w:rFonts w:cs="Times New Roman"/>
                <w:vertAlign w:val="subscript"/>
              </w:rPr>
              <w:t>4</w:t>
            </w:r>
          </w:p>
        </w:tc>
        <w:tc>
          <w:tcPr>
            <w:tcW w:w="1477" w:type="dxa"/>
          </w:tcPr>
          <w:p w:rsidR="009A2226" w:rsidRPr="00EB0B0D" w:rsidRDefault="009A2226"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A2226" w:rsidRPr="00EB0B0D" w:rsidRDefault="009A2226" w:rsidP="005C3F2D">
            <w:pPr>
              <w:jc w:val="center"/>
              <w:rPr>
                <w:rFonts w:cs="Times New Roman"/>
              </w:rPr>
            </w:pPr>
            <w:r w:rsidRPr="00EB0B0D">
              <w:rPr>
                <w:rFonts w:cs="Times New Roman"/>
              </w:rPr>
              <w:t>Rt</w:t>
            </w:r>
            <w:r w:rsidRPr="00EB0B0D">
              <w:rPr>
                <w:rFonts w:cs="Times New Roman"/>
                <w:vertAlign w:val="subscript"/>
              </w:rPr>
              <w:t>5</w:t>
            </w:r>
          </w:p>
        </w:tc>
        <w:tc>
          <w:tcPr>
            <w:tcW w:w="1079" w:type="dxa"/>
          </w:tcPr>
          <w:p w:rsidR="009A2226" w:rsidRPr="00EB0B0D" w:rsidRDefault="009A2226"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9A2226" w:rsidRPr="00EB0B0D" w:rsidRDefault="009A2226"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150C79">
            <w:pPr>
              <w:jc w:val="center"/>
              <w:rPr>
                <w:rFonts w:cs="Times New Roman"/>
              </w:rPr>
            </w:pPr>
            <w:r>
              <w:rPr>
                <w:rFonts w:cs="Times New Roman"/>
              </w:rPr>
              <w:t>0Fh</w:t>
            </w:r>
          </w:p>
        </w:tc>
        <w:tc>
          <w:tcPr>
            <w:tcW w:w="1560" w:type="dxa"/>
          </w:tcPr>
          <w:p w:rsidR="00BE6058" w:rsidRDefault="00BE6058" w:rsidP="00150C79">
            <w:pPr>
              <w:jc w:val="center"/>
              <w:rPr>
                <w:rFonts w:cs="Times New Roman"/>
              </w:rPr>
            </w:pPr>
            <w:r>
              <w:rPr>
                <w:rFonts w:cs="Times New Roman"/>
              </w:rPr>
              <w:t>word</w:t>
            </w:r>
          </w:p>
        </w:tc>
        <w:tc>
          <w:tcPr>
            <w:tcW w:w="1560" w:type="dxa"/>
          </w:tcPr>
          <w:p w:rsidR="00BE6058" w:rsidRDefault="00BE6058" w:rsidP="00150C79">
            <w:pPr>
              <w:jc w:val="center"/>
              <w:rPr>
                <w:rFonts w:cs="Times New Roman"/>
              </w:rPr>
            </w:pPr>
            <w:r>
              <w:rPr>
                <w:rFonts w:cs="Times New Roman"/>
              </w:rPr>
              <w:t>word</w:t>
            </w:r>
          </w:p>
        </w:tc>
      </w:tr>
      <w:tr w:rsidR="00BE6058" w:rsidTr="003B7C87">
        <w:tc>
          <w:tcPr>
            <w:tcW w:w="1089" w:type="dxa"/>
          </w:tcPr>
          <w:p w:rsidR="00BE6058" w:rsidRDefault="00BE6058" w:rsidP="00150C79">
            <w:pPr>
              <w:jc w:val="center"/>
              <w:rPr>
                <w:rFonts w:cs="Times New Roman"/>
              </w:rPr>
            </w:pPr>
            <w:r>
              <w:rPr>
                <w:rFonts w:cs="Times New Roman"/>
              </w:rPr>
              <w:t>1Fh</w:t>
            </w:r>
          </w:p>
        </w:tc>
        <w:tc>
          <w:tcPr>
            <w:tcW w:w="1560" w:type="dxa"/>
          </w:tcPr>
          <w:p w:rsidR="00BE6058" w:rsidRDefault="00BE6058" w:rsidP="00150C79">
            <w:pPr>
              <w:jc w:val="center"/>
              <w:rPr>
                <w:rFonts w:cs="Times New Roman"/>
              </w:rPr>
            </w:pPr>
            <w:r>
              <w:rPr>
                <w:rFonts w:cs="Times New Roman"/>
              </w:rPr>
              <w:t>byte</w:t>
            </w:r>
          </w:p>
        </w:tc>
        <w:tc>
          <w:tcPr>
            <w:tcW w:w="1560" w:type="dxa"/>
          </w:tcPr>
          <w:p w:rsidR="00BE6058" w:rsidRDefault="00BE6058" w:rsidP="00150C79">
            <w:pPr>
              <w:jc w:val="center"/>
              <w:rPr>
                <w:rFonts w:cs="Times New Roman"/>
              </w:rPr>
            </w:pPr>
            <w:r>
              <w:rPr>
                <w:rFonts w:cs="Times New Roman"/>
              </w:rPr>
              <w:t>byte parallel</w:t>
            </w:r>
          </w:p>
        </w:tc>
      </w:tr>
      <w:tr w:rsidR="00BE6058" w:rsidTr="003B7C87">
        <w:tc>
          <w:tcPr>
            <w:tcW w:w="1089" w:type="dxa"/>
          </w:tcPr>
          <w:p w:rsidR="00BE6058" w:rsidRDefault="00BE6058" w:rsidP="00150C79">
            <w:pPr>
              <w:jc w:val="center"/>
              <w:rPr>
                <w:rFonts w:cs="Times New Roman"/>
              </w:rPr>
            </w:pPr>
            <w:r>
              <w:rPr>
                <w:rFonts w:cs="Times New Roman"/>
              </w:rPr>
              <w:t>2Fh</w:t>
            </w:r>
          </w:p>
        </w:tc>
        <w:tc>
          <w:tcPr>
            <w:tcW w:w="1560" w:type="dxa"/>
          </w:tcPr>
          <w:p w:rsidR="00BE6058" w:rsidRDefault="00BE6058" w:rsidP="00150C79">
            <w:pPr>
              <w:jc w:val="center"/>
              <w:rPr>
                <w:rFonts w:cs="Times New Roman"/>
              </w:rPr>
            </w:pPr>
            <w:r>
              <w:rPr>
                <w:rFonts w:cs="Times New Roman"/>
              </w:rPr>
              <w:t>char</w:t>
            </w:r>
          </w:p>
        </w:tc>
        <w:tc>
          <w:tcPr>
            <w:tcW w:w="1560" w:type="dxa"/>
          </w:tcPr>
          <w:p w:rsidR="00BE6058" w:rsidRDefault="00BE6058" w:rsidP="00150C79">
            <w:pPr>
              <w:jc w:val="center"/>
              <w:rPr>
                <w:rFonts w:cs="Times New Roman"/>
              </w:rPr>
            </w:pPr>
            <w:r>
              <w:rPr>
                <w:rFonts w:cs="Times New Roman"/>
              </w:rPr>
              <w:t>char parallel</w:t>
            </w:r>
          </w:p>
        </w:tc>
      </w:tr>
      <w:tr w:rsidR="00BE6058" w:rsidTr="003B7C87">
        <w:tc>
          <w:tcPr>
            <w:tcW w:w="1089" w:type="dxa"/>
          </w:tcPr>
          <w:p w:rsidR="00BE6058" w:rsidRDefault="00BE6058" w:rsidP="00150C79">
            <w:pPr>
              <w:jc w:val="center"/>
              <w:rPr>
                <w:rFonts w:cs="Times New Roman"/>
              </w:rPr>
            </w:pPr>
            <w:r>
              <w:rPr>
                <w:rFonts w:cs="Times New Roman"/>
              </w:rPr>
              <w:t>3Fh</w:t>
            </w:r>
          </w:p>
        </w:tc>
        <w:tc>
          <w:tcPr>
            <w:tcW w:w="1560" w:type="dxa"/>
          </w:tcPr>
          <w:p w:rsidR="00BE6058" w:rsidRDefault="00BE6058" w:rsidP="00150C79">
            <w:pPr>
              <w:jc w:val="center"/>
              <w:rPr>
                <w:rFonts w:cs="Times New Roman"/>
              </w:rPr>
            </w:pPr>
            <w:r>
              <w:rPr>
                <w:rFonts w:cs="Times New Roman"/>
              </w:rPr>
              <w:t>half</w:t>
            </w:r>
          </w:p>
        </w:tc>
        <w:tc>
          <w:tcPr>
            <w:tcW w:w="1560" w:type="dxa"/>
          </w:tcPr>
          <w:p w:rsidR="00BE6058" w:rsidRDefault="00BE6058" w:rsidP="00150C79">
            <w:pPr>
              <w:jc w:val="center"/>
              <w:rPr>
                <w:rFonts w:cs="Times New Roman"/>
              </w:rPr>
            </w:pPr>
            <w:r>
              <w:rPr>
                <w:rFonts w:cs="Times New Roman"/>
              </w:rPr>
              <w:t>half parallel</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Bits from the source register Ra are shifted right by the amount in register Rb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BE6058" w:rsidP="005C3F2D">
            <w:pPr>
              <w:jc w:val="center"/>
              <w:rPr>
                <w:rFonts w:cs="Times New Roman"/>
              </w:rPr>
            </w:pPr>
            <w:r>
              <w:rPr>
                <w:rFonts w:cs="Times New Roman"/>
              </w:rPr>
              <w:t>E</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5C6AFA" w:rsidRPr="00EB0B0D" w:rsidTr="009E69BF">
        <w:tc>
          <w:tcPr>
            <w:tcW w:w="1152" w:type="dxa"/>
          </w:tcPr>
          <w:p w:rsidR="005C6AFA" w:rsidRPr="00EB0B0D" w:rsidRDefault="005C6AFA" w:rsidP="009E69BF">
            <w:pPr>
              <w:jc w:val="center"/>
              <w:rPr>
                <w:rFonts w:cs="Times New Roman"/>
              </w:rPr>
            </w:pPr>
            <w:r>
              <w:rPr>
                <w:rFonts w:cs="Times New Roman"/>
              </w:rPr>
              <w:t>Func</w:t>
            </w:r>
            <w:r w:rsidRPr="00EB0B0D">
              <w:rPr>
                <w:rFonts w:cs="Times New Roman"/>
                <w:vertAlign w:val="subscript"/>
              </w:rPr>
              <w:t>6</w:t>
            </w:r>
          </w:p>
        </w:tc>
        <w:tc>
          <w:tcPr>
            <w:tcW w:w="740" w:type="dxa"/>
          </w:tcPr>
          <w:p w:rsidR="005C6AFA" w:rsidRPr="00EB0B0D" w:rsidRDefault="005C6AFA" w:rsidP="009E69BF">
            <w:pPr>
              <w:jc w:val="center"/>
              <w:rPr>
                <w:rFonts w:cs="Times New Roman"/>
              </w:rPr>
            </w:pPr>
            <w:r>
              <w:rPr>
                <w:rFonts w:cs="Times New Roman"/>
              </w:rPr>
              <w:t>Bh</w:t>
            </w:r>
            <w:r w:rsidRPr="00EB0B0D">
              <w:rPr>
                <w:rFonts w:cs="Times New Roman"/>
                <w:vertAlign w:val="subscript"/>
              </w:rPr>
              <w:t>4</w:t>
            </w:r>
          </w:p>
        </w:tc>
        <w:tc>
          <w:tcPr>
            <w:tcW w:w="1477" w:type="dxa"/>
          </w:tcPr>
          <w:p w:rsidR="005C6AFA" w:rsidRPr="00EB0B0D" w:rsidRDefault="005C6AF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5C6AFA" w:rsidRPr="00EB0B0D" w:rsidRDefault="005C6AF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5C6AFA" w:rsidRPr="00EB0B0D" w:rsidRDefault="005C6AF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C6AFA" w:rsidRPr="00EB0B0D" w:rsidRDefault="005C6AFA" w:rsidP="009E69BF">
            <w:pPr>
              <w:jc w:val="center"/>
              <w:rPr>
                <w:rFonts w:cs="Times New Roman"/>
              </w:rPr>
            </w:pPr>
            <w:r w:rsidRPr="00EB0B0D">
              <w:rPr>
                <w:rFonts w:cs="Times New Roman"/>
              </w:rPr>
              <w:t>02h</w:t>
            </w:r>
            <w:r w:rsidRPr="00EB0B0D">
              <w:rPr>
                <w:rFonts w:cs="Times New Roman"/>
                <w:vertAlign w:val="subscript"/>
              </w:rPr>
              <w:t>6</w:t>
            </w:r>
          </w:p>
        </w:tc>
      </w:tr>
    </w:tbl>
    <w:p w:rsidR="005C6AFA" w:rsidRPr="00EB0B0D" w:rsidRDefault="005C6AFA"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3B7C87">
            <w:pPr>
              <w:jc w:val="center"/>
              <w:rPr>
                <w:rFonts w:cs="Times New Roman"/>
              </w:rPr>
            </w:pPr>
            <w:r>
              <w:rPr>
                <w:rFonts w:cs="Times New Roman"/>
              </w:rPr>
              <w:t>0Fh</w:t>
            </w:r>
          </w:p>
        </w:tc>
        <w:tc>
          <w:tcPr>
            <w:tcW w:w="1560" w:type="dxa"/>
          </w:tcPr>
          <w:p w:rsidR="00BE6058" w:rsidRDefault="00BE6058" w:rsidP="003B7C87">
            <w:pPr>
              <w:jc w:val="center"/>
              <w:rPr>
                <w:rFonts w:cs="Times New Roman"/>
              </w:rPr>
            </w:pPr>
            <w:r>
              <w:rPr>
                <w:rFonts w:cs="Times New Roman"/>
              </w:rPr>
              <w:t>word</w:t>
            </w:r>
          </w:p>
        </w:tc>
        <w:tc>
          <w:tcPr>
            <w:tcW w:w="1560" w:type="dxa"/>
          </w:tcPr>
          <w:p w:rsidR="00BE6058" w:rsidRDefault="00BE6058" w:rsidP="003B7C87">
            <w:pPr>
              <w:jc w:val="center"/>
              <w:rPr>
                <w:rFonts w:cs="Times New Roman"/>
              </w:rPr>
            </w:pPr>
            <w:r>
              <w:rPr>
                <w:rFonts w:cs="Times New Roman"/>
              </w:rPr>
              <w:t>word</w:t>
            </w:r>
          </w:p>
        </w:tc>
      </w:tr>
      <w:tr w:rsidR="00BE6058" w:rsidTr="003B7C87">
        <w:tc>
          <w:tcPr>
            <w:tcW w:w="1089" w:type="dxa"/>
          </w:tcPr>
          <w:p w:rsidR="00BE6058" w:rsidRDefault="00BE6058" w:rsidP="003B7C87">
            <w:pPr>
              <w:jc w:val="center"/>
              <w:rPr>
                <w:rFonts w:cs="Times New Roman"/>
              </w:rPr>
            </w:pPr>
            <w:r>
              <w:rPr>
                <w:rFonts w:cs="Times New Roman"/>
              </w:rPr>
              <w:t>1Fh</w:t>
            </w:r>
          </w:p>
        </w:tc>
        <w:tc>
          <w:tcPr>
            <w:tcW w:w="1560" w:type="dxa"/>
          </w:tcPr>
          <w:p w:rsidR="00BE6058" w:rsidRDefault="00BE6058" w:rsidP="003B7C87">
            <w:pPr>
              <w:jc w:val="center"/>
              <w:rPr>
                <w:rFonts w:cs="Times New Roman"/>
              </w:rPr>
            </w:pPr>
            <w:r>
              <w:rPr>
                <w:rFonts w:cs="Times New Roman"/>
              </w:rPr>
              <w:t>byte</w:t>
            </w:r>
          </w:p>
        </w:tc>
        <w:tc>
          <w:tcPr>
            <w:tcW w:w="1560" w:type="dxa"/>
          </w:tcPr>
          <w:p w:rsidR="00BE6058" w:rsidRDefault="00BE6058" w:rsidP="003B7C87">
            <w:pPr>
              <w:jc w:val="center"/>
              <w:rPr>
                <w:rFonts w:cs="Times New Roman"/>
              </w:rPr>
            </w:pPr>
            <w:r>
              <w:rPr>
                <w:rFonts w:cs="Times New Roman"/>
              </w:rPr>
              <w:t>byte parallel</w:t>
            </w:r>
          </w:p>
        </w:tc>
      </w:tr>
      <w:tr w:rsidR="00BE6058" w:rsidTr="003B7C87">
        <w:tc>
          <w:tcPr>
            <w:tcW w:w="1089" w:type="dxa"/>
          </w:tcPr>
          <w:p w:rsidR="00BE6058" w:rsidRDefault="00BE6058" w:rsidP="003B7C87">
            <w:pPr>
              <w:jc w:val="center"/>
              <w:rPr>
                <w:rFonts w:cs="Times New Roman"/>
              </w:rPr>
            </w:pPr>
            <w:r>
              <w:rPr>
                <w:rFonts w:cs="Times New Roman"/>
              </w:rPr>
              <w:t>2Fh</w:t>
            </w:r>
          </w:p>
        </w:tc>
        <w:tc>
          <w:tcPr>
            <w:tcW w:w="1560" w:type="dxa"/>
          </w:tcPr>
          <w:p w:rsidR="00BE6058" w:rsidRDefault="00BE6058" w:rsidP="003B7C87">
            <w:pPr>
              <w:jc w:val="center"/>
              <w:rPr>
                <w:rFonts w:cs="Times New Roman"/>
              </w:rPr>
            </w:pPr>
            <w:r>
              <w:rPr>
                <w:rFonts w:cs="Times New Roman"/>
              </w:rPr>
              <w:t>char</w:t>
            </w:r>
          </w:p>
        </w:tc>
        <w:tc>
          <w:tcPr>
            <w:tcW w:w="1560" w:type="dxa"/>
          </w:tcPr>
          <w:p w:rsidR="00BE6058" w:rsidRDefault="00BE6058" w:rsidP="003B7C87">
            <w:pPr>
              <w:jc w:val="center"/>
              <w:rPr>
                <w:rFonts w:cs="Times New Roman"/>
              </w:rPr>
            </w:pPr>
            <w:r>
              <w:rPr>
                <w:rFonts w:cs="Times New Roman"/>
              </w:rPr>
              <w:t>char parallel</w:t>
            </w:r>
          </w:p>
        </w:tc>
      </w:tr>
      <w:tr w:rsidR="00BE6058" w:rsidTr="003B7C87">
        <w:tc>
          <w:tcPr>
            <w:tcW w:w="1089" w:type="dxa"/>
          </w:tcPr>
          <w:p w:rsidR="00BE6058" w:rsidRDefault="00BE6058" w:rsidP="003B7C87">
            <w:pPr>
              <w:jc w:val="center"/>
              <w:rPr>
                <w:rFonts w:cs="Times New Roman"/>
              </w:rPr>
            </w:pPr>
            <w:r>
              <w:rPr>
                <w:rFonts w:cs="Times New Roman"/>
              </w:rPr>
              <w:t>3Fh</w:t>
            </w:r>
          </w:p>
        </w:tc>
        <w:tc>
          <w:tcPr>
            <w:tcW w:w="1560" w:type="dxa"/>
          </w:tcPr>
          <w:p w:rsidR="00BE6058" w:rsidRDefault="00BE6058" w:rsidP="003B7C87">
            <w:pPr>
              <w:jc w:val="center"/>
              <w:rPr>
                <w:rFonts w:cs="Times New Roman"/>
              </w:rPr>
            </w:pPr>
            <w:r>
              <w:rPr>
                <w:rFonts w:cs="Times New Roman"/>
              </w:rPr>
              <w:t>half</w:t>
            </w:r>
          </w:p>
        </w:tc>
        <w:tc>
          <w:tcPr>
            <w:tcW w:w="1560" w:type="dxa"/>
          </w:tcPr>
          <w:p w:rsidR="00BE6058" w:rsidRDefault="00BE6058" w:rsidP="003B7C87">
            <w:pPr>
              <w:jc w:val="center"/>
              <w:rPr>
                <w:rFonts w:cs="Times New Roman"/>
              </w:rPr>
            </w:pPr>
            <w:r>
              <w:rPr>
                <w:rFonts w:cs="Times New Roman"/>
              </w:rPr>
              <w:t>half parallel</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(Ra[bitno]=</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[bitno]=1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d using the instruction format shown below. Rc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r w:rsidRPr="00EB0B0D">
              <w:rPr>
                <w:rFonts w:cs="Times New Roman"/>
                <w:color w:val="FFFFFF" w:themeColor="background1"/>
              </w:rPr>
              <w:t>Mne.</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r w:rsidR="00B00ED3">
              <w:rPr>
                <w:rFonts w:cs="Times New Roman"/>
              </w:rPr>
              <w:t>Rb</w:t>
            </w:r>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r w:rsidR="00B00ED3">
              <w:rPr>
                <w:rFonts w:cs="Times New Roman"/>
              </w:rPr>
              <w:t>Rb</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r w:rsidR="00B00ED3">
              <w:rPr>
                <w:rFonts w:cs="Times New Roman"/>
              </w:rPr>
              <w:t>Rb</w:t>
            </w:r>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Ra &lt; Rb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Rb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Ra || Rb</w:t>
            </w:r>
            <w:r w:rsidR="00600B22">
              <w:rPr>
                <w:rFonts w:cs="Times New Roman"/>
              </w:rPr>
              <w:t xml:space="preserve"> (either Ra or Rb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Ra &lt;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Ra &gt;=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lastRenderedPageBreak/>
        <w:t>Clock Cycles:</w:t>
      </w:r>
    </w:p>
    <w:p w:rsidR="006363C9" w:rsidRPr="00EB0B0D" w:rsidRDefault="006363C9" w:rsidP="00E453E5">
      <w:pPr>
        <w:ind w:left="720"/>
        <w:rPr>
          <w:rFonts w:cs="Times New Roman"/>
        </w:rPr>
      </w:pPr>
      <w:r>
        <w:rPr>
          <w:rFonts w:cs="Times New Roman"/>
        </w:rPr>
        <w:t>Typically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Clock Cycles: Typically 1 with correct branch outcome and target prediction.</w:t>
      </w:r>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lastRenderedPageBreak/>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Clock Cycles: Typically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2</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btifield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0</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5</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A btifield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6</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A btifield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p w:rsidR="00713D7F" w:rsidRPr="00EB0B0D" w:rsidRDefault="00713D7F" w:rsidP="00713D7F">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larger field multiple instructions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4</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Imm</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lastRenderedPageBreak/>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register Ra is less than register Rb</w:t>
      </w:r>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lastRenderedPageBreak/>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register Ra is less than register Rb</w:t>
      </w:r>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BMM Rt, Ra, Rb</w:t>
      </w:r>
    </w:p>
    <w:p w:rsidR="00F82D5C" w:rsidRDefault="00F82D5C" w:rsidP="00F82D5C">
      <w:r>
        <w:t>Description:</w:t>
      </w:r>
    </w:p>
    <w:p w:rsidR="00F82D5C" w:rsidRDefault="00F82D5C" w:rsidP="00F82D5C">
      <w:pPr>
        <w:ind w:left="720"/>
      </w:pPr>
      <w:r>
        <w:t>The BMM instruction treats the bits of register Ra and Rb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t>Rt.bit[i][j] = (Ra[i][0]&amp;Rb[0][j]) | (Ra[i][1]&amp;Rb[1][j]) | … | (Ra[i][</w:t>
      </w:r>
      <w:r w:rsidR="009C1A14">
        <w:t>7</w:t>
      </w:r>
      <w:r>
        <w:t>]&amp;Rb[</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The bits are numbered with bit 63 of a register representing I,j = 0,0 and bit 0 of the register representing I,j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by TVEC[0]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r>
              <w:rPr>
                <w:rFonts w:cs="Times New Roman"/>
              </w:rPr>
              <w:t>pc_stack</w:t>
            </w:r>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r>
              <w:rPr>
                <w:rFonts w:cs="Times New Roman"/>
              </w:rPr>
              <w:t>ol_stack</w:t>
            </w:r>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r>
              <w:rPr>
                <w:rFonts w:cs="Times New Roman"/>
              </w:rPr>
              <w:t>pl_stack</w:t>
            </w:r>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r>
              <w:rPr>
                <w:rFonts w:cs="Times New Roman"/>
              </w:rPr>
              <w:t>im_stack</w:t>
            </w:r>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r>
              <w:rPr>
                <w:rFonts w:cs="Times New Roman"/>
              </w:rPr>
              <w:t>rs_stack</w:t>
            </w:r>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If further nesting of interrupts is required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Pr="0036381D" w:rsidRDefault="00B514D0" w:rsidP="00B514D0">
      <w:pPr>
        <w:rPr>
          <w:rFonts w:cs="Times New Roman"/>
          <w:b/>
        </w:rPr>
      </w:pPr>
      <w:r w:rsidRPr="0036381D">
        <w:rPr>
          <w:rFonts w:cs="Times New Roman"/>
          <w:b/>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The Immed</w:t>
      </w:r>
      <w:r w:rsidRPr="008518AD">
        <w:rPr>
          <w:rFonts w:cs="Times New Roman"/>
          <w:vertAlign w:val="subscript"/>
        </w:rPr>
        <w:t>13</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CACHE Cmd, d(Rn)</w:t>
      </w:r>
    </w:p>
    <w:p w:rsidR="00FD25A2" w:rsidRPr="00FD25A2" w:rsidRDefault="00FD25A2" w:rsidP="00FD25A2">
      <w:pPr>
        <w:spacing w:after="0"/>
        <w:rPr>
          <w:rFonts w:cs="Times New Roman"/>
        </w:rPr>
      </w:pPr>
      <w:r w:rsidRPr="00FD25A2">
        <w:rPr>
          <w:rFonts w:cs="Times New Roman"/>
        </w:rPr>
        <w:t>CACHE Cmd, d(Ra + Rb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CACHE Cmd,d(Ra+Rb*sc)</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inviline</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r w:rsidRPr="00FD25A2">
              <w:rPr>
                <w:rFonts w:cs="Times New Roman"/>
              </w:rPr>
              <w:t>invic</w:t>
            </w:r>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r w:rsidRPr="00FD25A2">
              <w:rPr>
                <w:rFonts w:cs="Times New Roman"/>
              </w:rPr>
              <w:t>disabledc</w:t>
            </w:r>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r w:rsidRPr="00FD25A2">
              <w:rPr>
                <w:rFonts w:cs="Times New Roman"/>
              </w:rPr>
              <w:t>enabledc</w:t>
            </w:r>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invdc</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extend(memory[Ra + Rb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lastRenderedPageBreak/>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mmu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731EA4">
        <w:tc>
          <w:tcPr>
            <w:tcW w:w="5637" w:type="dxa"/>
          </w:tcPr>
          <w:p w:rsidR="009269AE" w:rsidRPr="00EB0B0D" w:rsidRDefault="009269AE" w:rsidP="00731EA4">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9269AE" w:rsidRPr="00EB0B0D" w:rsidRDefault="009269AE" w:rsidP="00731EA4">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EB0B0D">
        <w:rPr>
          <w:rFonts w:cs="Times New Roman"/>
        </w:rPr>
        <w:t xml:space="preserve">Clock Cycles: </w:t>
      </w:r>
    </w:p>
    <w:p w:rsidR="009269AE" w:rsidRPr="00AE1FE0" w:rsidRDefault="009269AE" w:rsidP="00AE1FE0"/>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If the contents of the addressed memory cell is equal to the contents of CAS register then a sixty-four bit value is stored to memory from the source register Rst and Rst is set equal to one. Otherwise Rst is set to zero and the contents of the memory cell is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r>
        <w:rPr>
          <w:sz w:val="18"/>
        </w:rPr>
        <w:t>if memory[Ra+displacement] = casreg</w:t>
      </w:r>
    </w:p>
    <w:p w:rsidR="00E60848" w:rsidRDefault="00E60848" w:rsidP="006932F2">
      <w:pPr>
        <w:spacing w:after="0"/>
        <w:ind w:left="1440"/>
        <w:rPr>
          <w:sz w:val="18"/>
        </w:rPr>
      </w:pPr>
      <w:r>
        <w:rPr>
          <w:sz w:val="18"/>
        </w:rPr>
        <w:t>memory[Ra + displacement] = Rst</w:t>
      </w:r>
    </w:p>
    <w:p w:rsidR="00E60848" w:rsidRDefault="00E60848" w:rsidP="006932F2">
      <w:pPr>
        <w:spacing w:after="0"/>
        <w:ind w:left="1440"/>
        <w:rPr>
          <w:sz w:val="18"/>
        </w:rPr>
      </w:pPr>
      <w:r>
        <w:rPr>
          <w:sz w:val="18"/>
        </w:rPr>
        <w:t>Rst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r>
        <w:rPr>
          <w:sz w:val="18"/>
        </w:rPr>
        <w:t>casreg</w:t>
      </w:r>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Rst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r>
        <w:t>CAS  Rt,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Rc </w:t>
      </w:r>
      <w:r w:rsidR="00BD5CD2">
        <w:rPr>
          <w:rFonts w:cs="Times New Roman"/>
        </w:rPr>
        <w:t xml:space="preserve">or an immediate value </w:t>
      </w:r>
      <w:r>
        <w:rPr>
          <w:rFonts w:cs="Times New Roman"/>
        </w:rPr>
        <w:t>then</w:t>
      </w:r>
      <w:r w:rsidR="00BD5CD2">
        <w:rPr>
          <w:rFonts w:cs="Times New Roman"/>
        </w:rPr>
        <w:t xml:space="preserve"> an exception will occur</w:t>
      </w:r>
      <w:r>
        <w:rPr>
          <w:rFonts w:cs="Times New Roman"/>
        </w:rPr>
        <w:t>. Ra must be greater than or equal to Rb and Ra must be less than Rc</w:t>
      </w:r>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442CB8" w:rsidP="0027181B">
            <w:pPr>
              <w:jc w:val="center"/>
              <w:rPr>
                <w:rFonts w:cs="Times New Roman"/>
              </w:rPr>
            </w:pPr>
            <w:r>
              <w:rPr>
                <w:rFonts w:cs="Times New Roman"/>
              </w:rPr>
              <w:t>34</w:t>
            </w:r>
            <w:r w:rsidR="0027181B">
              <w:rPr>
                <w:rFonts w:cs="Times New Roman"/>
              </w:rPr>
              <w:t>h</w:t>
            </w:r>
            <w:r w:rsidR="0027181B">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824FDD">
              <w:rPr>
                <w:rFonts w:cs="Times New Roman"/>
                <w:vertAlign w:val="subscript"/>
              </w:rPr>
              <w:t>7</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B3750C"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conditional move if equal instruction moves the contents of register Rb to the target register Rt if Ra is zero</w:t>
      </w:r>
      <w:r w:rsidRPr="00EB0B0D">
        <w:rPr>
          <w:rFonts w:cs="Times New Roman"/>
        </w:rPr>
        <w:t>.</w:t>
      </w:r>
      <w:r w:rsidR="00E32B1B" w:rsidRPr="00EB0B0D">
        <w:rPr>
          <w:rFonts w:cs="Times New Roman"/>
        </w:rPr>
        <w:t xml:space="preserve"> Otherwise the contents of register Rc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equal instruction moves the contents of register Rb to the target register Rt if Ra is non-zero. Otherwise the contents of register Rc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975"/>
        <w:gridCol w:w="1435"/>
      </w:tblGrid>
      <w:tr w:rsidR="00A4184E" w:rsidRPr="00EB0B0D" w:rsidTr="00EB2A21">
        <w:tc>
          <w:tcPr>
            <w:tcW w:w="3528"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43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00824EE3">
              <w:rPr>
                <w:rFonts w:cs="Times New Roman"/>
              </w:rPr>
              <w:t>h</w:t>
            </w:r>
            <w:r w:rsidRPr="00EB0B0D">
              <w:rPr>
                <w:rFonts w:cs="Times New Roman"/>
                <w:vertAlign w:val="subscript"/>
              </w:rPr>
              <w:t>6</w:t>
            </w:r>
          </w:p>
        </w:tc>
        <w:tc>
          <w:tcPr>
            <w:tcW w:w="541" w:type="dxa"/>
          </w:tcPr>
          <w:p w:rsidR="00600071" w:rsidRPr="00EB0B0D" w:rsidRDefault="00EB2A21" w:rsidP="00600071">
            <w:pPr>
              <w:jc w:val="center"/>
              <w:rPr>
                <w:rFonts w:cs="Times New Roman"/>
              </w:rPr>
            </w:pPr>
            <w:r>
              <w:rPr>
                <w:rFonts w:cs="Times New Roman"/>
              </w:rPr>
              <w:t>Cnd</w:t>
            </w:r>
            <w:r w:rsidR="00600071">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824216" w:rsidRPr="00EB0B0D" w:rsidTr="00A30515">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824216" w:rsidRPr="00EB0B0D" w:rsidRDefault="00824216" w:rsidP="00824216">
            <w:pPr>
              <w:jc w:val="center"/>
              <w:rPr>
                <w:rFonts w:cs="Times New Roman"/>
              </w:rPr>
            </w:pPr>
            <w:r>
              <w:rPr>
                <w:rFonts w:cs="Times New Roman"/>
              </w:rPr>
              <w:t>~</w:t>
            </w:r>
            <w:r>
              <w:rPr>
                <w:rFonts w:cs="Times New Roman"/>
                <w:vertAlign w:val="subscript"/>
              </w:rPr>
              <w:t>3</w:t>
            </w:r>
          </w:p>
        </w:tc>
        <w:tc>
          <w:tcPr>
            <w:tcW w:w="567" w:type="dxa"/>
          </w:tcPr>
          <w:p w:rsidR="00824216" w:rsidRPr="00EB0B0D" w:rsidRDefault="00824216" w:rsidP="00824216">
            <w:pPr>
              <w:jc w:val="center"/>
              <w:rPr>
                <w:rFonts w:cs="Times New Roman"/>
              </w:rPr>
            </w:pPr>
            <w:r>
              <w:rPr>
                <w:rFonts w:cs="Times New Roman"/>
              </w:rPr>
              <w:t>Sz</w:t>
            </w:r>
            <w:r w:rsidRPr="00942DE1">
              <w:rPr>
                <w:rFonts w:cs="Times New Roman"/>
                <w:vertAlign w:val="subscript"/>
              </w:rPr>
              <w:t>2</w:t>
            </w:r>
          </w:p>
        </w:tc>
        <w:tc>
          <w:tcPr>
            <w:tcW w:w="1134" w:type="dxa"/>
          </w:tcPr>
          <w:p w:rsidR="00824216" w:rsidRPr="00EB0B0D" w:rsidRDefault="00824216" w:rsidP="00824216">
            <w:pPr>
              <w:jc w:val="center"/>
              <w:rPr>
                <w:rFonts w:cs="Times New Roman"/>
              </w:rPr>
            </w:pPr>
            <w:r>
              <w:rPr>
                <w:rFonts w:cs="Times New Roman"/>
              </w:rPr>
              <w:t>1</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2A3C12">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0</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880596">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2</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r w:rsidRPr="00EB0B0D">
              <w:rPr>
                <w:rFonts w:cs="Times New Roman"/>
              </w:rPr>
              <w:t>exceptioned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1501F3">
            <w:pPr>
              <w:jc w:val="center"/>
              <w:rPr>
                <w:rFonts w:cs="Times New Roman"/>
              </w:rPr>
            </w:pPr>
            <w:r>
              <w:rPr>
                <w:rFonts w:cs="Times New Roman"/>
              </w:rPr>
              <w:t>0</w:t>
            </w:r>
            <w:r w:rsidR="00ED0A98">
              <w:rPr>
                <w:rFonts w:cs="Times New Roman"/>
                <w:vertAlign w:val="subscript"/>
              </w:rPr>
              <w:t>2</w:t>
            </w:r>
          </w:p>
        </w:tc>
        <w:tc>
          <w:tcPr>
            <w:tcW w:w="542" w:type="dxa"/>
          </w:tcPr>
          <w:p w:rsidR="001407D8" w:rsidRPr="00EB0B0D" w:rsidRDefault="001407D8" w:rsidP="001501F3">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A26E7A">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9E69B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9E69BF">
            <w:pPr>
              <w:jc w:val="center"/>
              <w:rPr>
                <w:rFonts w:cs="Times New Roman"/>
              </w:rPr>
            </w:pPr>
            <w:r>
              <w:rPr>
                <w:rFonts w:cs="Times New Roman"/>
              </w:rPr>
              <w:t>1</w:t>
            </w:r>
            <w:r w:rsidR="00ED0A98">
              <w:rPr>
                <w:rFonts w:cs="Times New Roman"/>
                <w:vertAlign w:val="subscript"/>
              </w:rPr>
              <w:t>2</w:t>
            </w:r>
          </w:p>
        </w:tc>
        <w:tc>
          <w:tcPr>
            <w:tcW w:w="542" w:type="dxa"/>
          </w:tcPr>
          <w:p w:rsidR="001407D8" w:rsidRPr="00EB0B0D" w:rsidRDefault="001407D8" w:rsidP="009E69BF">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9E69BF">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 w:rsidR="006F48D9" w:rsidRDefault="006F48D9" w:rsidP="006F48D9">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0</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6F48D9">
      <w:pPr>
        <w:rPr>
          <w:rFonts w:eastAsiaTheme="majorEastAsia" w:cs="Times New Roman"/>
          <w:b/>
          <w:bCs/>
          <w:sz w:val="28"/>
          <w:szCs w:val="28"/>
        </w:rPr>
      </w:pPr>
    </w:p>
    <w:p w:rsidR="006F48D9" w:rsidRDefault="006F48D9" w:rsidP="006F48D9">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1</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9F5DEB"/>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p w:rsidR="005079AE" w:rsidRDefault="005079AE" w:rsidP="005079AE">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0</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5079AE" w:rsidRDefault="005079AE" w:rsidP="005079AE">
      <w:pPr>
        <w:rPr>
          <w:rFonts w:eastAsiaTheme="majorEastAsia" w:cs="Times New Roman"/>
          <w:b/>
          <w:bCs/>
          <w:sz w:val="28"/>
          <w:szCs w:val="28"/>
        </w:rPr>
      </w:pPr>
    </w:p>
    <w:p w:rsidR="005079AE" w:rsidRDefault="005079AE" w:rsidP="005079AE">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1</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The two least significant bits of the program counter are forced to zero</w:t>
      </w:r>
      <w:r w:rsidR="009C4252">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mmu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p>
    <w:p w:rsidR="00585B53" w:rsidRPr="00EB0B0D" w:rsidRDefault="00585B53" w:rsidP="00585B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85B53" w:rsidRPr="00EB0B0D" w:rsidTr="00A30515">
        <w:tc>
          <w:tcPr>
            <w:tcW w:w="3369" w:type="dxa"/>
          </w:tcPr>
          <w:p w:rsidR="00585B53" w:rsidRPr="00EB0B0D" w:rsidRDefault="00585B53"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585B53" w:rsidRPr="00EB0B0D" w:rsidRDefault="00585B53" w:rsidP="00585B5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85B53" w:rsidRPr="00EB0B0D" w:rsidTr="00A30515">
        <w:tc>
          <w:tcPr>
            <w:tcW w:w="1152"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c>
          <w:tcPr>
            <w:tcW w:w="541" w:type="dxa"/>
          </w:tcPr>
          <w:p w:rsidR="00585B53" w:rsidRPr="00EB0B0D" w:rsidRDefault="00585B53"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585B53" w:rsidRPr="00EB0B0D" w:rsidRDefault="00585B53"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585B53" w:rsidRPr="00EB0B0D" w:rsidRDefault="00585B53" w:rsidP="00A30515">
            <w:pPr>
              <w:jc w:val="center"/>
              <w:rPr>
                <w:rFonts w:cs="Times New Roman"/>
              </w:rPr>
            </w:pPr>
            <w:r w:rsidRPr="00EB0B0D">
              <w:rPr>
                <w:rFonts w:cs="Times New Roman"/>
              </w:rPr>
              <w:t>02h</w:t>
            </w:r>
            <w:r w:rsidRPr="00EB0B0D">
              <w:rPr>
                <w:rFonts w:cs="Times New Roman"/>
                <w:vertAlign w:val="subscript"/>
              </w:rPr>
              <w:t>6</w:t>
            </w:r>
          </w:p>
        </w:tc>
      </w:tr>
    </w:tbl>
    <w:p w:rsidR="00585B53" w:rsidRPr="00EB0B0D" w:rsidRDefault="00585B53" w:rsidP="00585B53">
      <w:pPr>
        <w:rPr>
          <w:rFonts w:cs="Times New Roman"/>
        </w:rPr>
      </w:pPr>
    </w:p>
    <w:p w:rsidR="00585B53" w:rsidRDefault="00585B53" w:rsidP="00585B5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Pr="00EB0B0D">
              <w:rPr>
                <w:rFonts w:cs="Times New Roman"/>
                <w:vertAlign w:val="subscript"/>
              </w:rPr>
              <w:t>3</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Rb</w:t>
            </w:r>
            <w:r w:rsidRPr="00EB0B0D">
              <w:rPr>
                <w:rFonts w:cs="Times New Roman"/>
                <w:vertAlign w:val="subscript"/>
              </w:rPr>
              <w:t>5</w:t>
            </w:r>
          </w:p>
        </w:tc>
        <w:tc>
          <w:tcPr>
            <w:tcW w:w="1079"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sr_o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Determines the majority logic bits of three values in registers Ra, Rb, and Rc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D4116" w:rsidRPr="00EB0B0D" w:rsidTr="0050650F">
        <w:tc>
          <w:tcPr>
            <w:tcW w:w="1152" w:type="dxa"/>
          </w:tcPr>
          <w:p w:rsidR="00CD4116" w:rsidRPr="00EB0B0D" w:rsidRDefault="00CD4116" w:rsidP="0050650F">
            <w:pPr>
              <w:jc w:val="center"/>
              <w:rPr>
                <w:rFonts w:cs="Times New Roman"/>
              </w:rPr>
            </w:pPr>
            <w:r w:rsidRPr="00EB0B0D">
              <w:rPr>
                <w:rFonts w:cs="Times New Roman"/>
              </w:rPr>
              <w:t>2</w:t>
            </w:r>
            <w:r w:rsidR="00C42410">
              <w:rPr>
                <w:rFonts w:cs="Times New Roman"/>
              </w:rPr>
              <w:t>E</w:t>
            </w:r>
            <w:r w:rsidRPr="00EB0B0D">
              <w:rPr>
                <w:rFonts w:cs="Times New Roman"/>
              </w:rPr>
              <w:t>h</w:t>
            </w:r>
            <w:r w:rsidRPr="00EB0B0D">
              <w:rPr>
                <w:rFonts w:cs="Times New Roman"/>
                <w:vertAlign w:val="subscript"/>
              </w:rPr>
              <w:t>6</w:t>
            </w:r>
          </w:p>
        </w:tc>
        <w:tc>
          <w:tcPr>
            <w:tcW w:w="1083" w:type="dxa"/>
          </w:tcPr>
          <w:p w:rsidR="00CD4116" w:rsidRPr="00EB0B0D" w:rsidRDefault="00CD4116"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D4116" w:rsidRPr="00EB0B0D" w:rsidRDefault="00CD4116"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CD4116" w:rsidRPr="00EB0B0D" w:rsidRDefault="00CD4116"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Rt = (Ra &amp; Rb) | (Ra &amp; Rc) | (Rb &amp; Rc)</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Rb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6968" w:type="dxa"/>
        <w:tblInd w:w="607" w:type="dxa"/>
        <w:tblLook w:val="04A0" w:firstRow="1" w:lastRow="0" w:firstColumn="1" w:lastColumn="0" w:noHBand="0" w:noVBand="1"/>
      </w:tblPr>
      <w:tblGrid>
        <w:gridCol w:w="1134"/>
        <w:gridCol w:w="425"/>
        <w:gridCol w:w="743"/>
        <w:gridCol w:w="1134"/>
        <w:gridCol w:w="1134"/>
        <w:gridCol w:w="1079"/>
        <w:gridCol w:w="1319"/>
      </w:tblGrid>
      <w:tr w:rsidR="00710249" w:rsidRPr="00EB0B0D" w:rsidTr="00710249">
        <w:tc>
          <w:tcPr>
            <w:tcW w:w="1134" w:type="dxa"/>
          </w:tcPr>
          <w:p w:rsidR="00710249" w:rsidRPr="00EB0B0D" w:rsidRDefault="00710249"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425" w:type="dxa"/>
          </w:tcPr>
          <w:p w:rsidR="00710249" w:rsidRPr="00EB0B0D" w:rsidRDefault="00710249" w:rsidP="00710249">
            <w:pPr>
              <w:jc w:val="center"/>
              <w:rPr>
                <w:rFonts w:cs="Times New Roman"/>
              </w:rPr>
            </w:pPr>
            <w:r w:rsidRPr="00EB0B0D">
              <w:rPr>
                <w:rFonts w:cs="Times New Roman"/>
              </w:rPr>
              <w:t>~</w:t>
            </w:r>
            <w:r>
              <w:rPr>
                <w:rFonts w:cs="Times New Roman"/>
                <w:vertAlign w:val="subscript"/>
              </w:rPr>
              <w:t>2</w:t>
            </w:r>
          </w:p>
        </w:tc>
        <w:tc>
          <w:tcPr>
            <w:tcW w:w="743" w:type="dxa"/>
          </w:tcPr>
          <w:p w:rsidR="00710249" w:rsidRPr="00EB0B0D" w:rsidRDefault="00710249" w:rsidP="00710249">
            <w:pPr>
              <w:jc w:val="center"/>
              <w:rPr>
                <w:rFonts w:cs="Times New Roman"/>
              </w:rPr>
            </w:pPr>
            <w:r>
              <w:rPr>
                <w:rFonts w:cs="Times New Roman"/>
              </w:rPr>
              <w:t>Sz</w:t>
            </w:r>
            <w:r>
              <w:rPr>
                <w:rFonts w:cs="Times New Roman"/>
                <w:vertAlign w:val="subscript"/>
              </w:rPr>
              <w:t>3</w:t>
            </w:r>
          </w:p>
        </w:tc>
        <w:tc>
          <w:tcPr>
            <w:tcW w:w="1134" w:type="dxa"/>
          </w:tcPr>
          <w:p w:rsidR="00710249" w:rsidRPr="00EB0B0D" w:rsidRDefault="00710249"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10249" w:rsidRPr="00EB0B0D" w:rsidRDefault="00710249"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710249" w:rsidRPr="00EB0B0D" w:rsidRDefault="00710249" w:rsidP="00710249">
            <w:pPr>
              <w:jc w:val="center"/>
              <w:rPr>
                <w:rFonts w:cs="Times New Roman"/>
              </w:rPr>
            </w:pPr>
            <w:r w:rsidRPr="00EB0B0D">
              <w:rPr>
                <w:rFonts w:cs="Times New Roman"/>
              </w:rPr>
              <w:t>Ra</w:t>
            </w:r>
            <w:r w:rsidRPr="00EB0B0D">
              <w:rPr>
                <w:rFonts w:cs="Times New Roman"/>
                <w:vertAlign w:val="subscript"/>
              </w:rPr>
              <w:t>5</w:t>
            </w:r>
          </w:p>
        </w:tc>
        <w:tc>
          <w:tcPr>
            <w:tcW w:w="1319" w:type="dxa"/>
          </w:tcPr>
          <w:p w:rsidR="00710249" w:rsidRPr="00EB0B0D" w:rsidRDefault="00710249"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Rb</w:t>
      </w:r>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Rt = R</w:t>
      </w:r>
      <w:r w:rsidR="009F087A">
        <w:t>b</w:t>
      </w:r>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Rb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6826" w:type="dxa"/>
        <w:tblInd w:w="607" w:type="dxa"/>
        <w:tblLook w:val="04A0" w:firstRow="1" w:lastRow="0" w:firstColumn="1" w:lastColumn="0" w:noHBand="0" w:noVBand="1"/>
      </w:tblPr>
      <w:tblGrid>
        <w:gridCol w:w="1134"/>
        <w:gridCol w:w="425"/>
        <w:gridCol w:w="601"/>
        <w:gridCol w:w="1134"/>
        <w:gridCol w:w="1134"/>
        <w:gridCol w:w="1079"/>
        <w:gridCol w:w="1319"/>
      </w:tblGrid>
      <w:tr w:rsidR="00CF4850" w:rsidRPr="00EB0B0D" w:rsidTr="00CF4850">
        <w:tc>
          <w:tcPr>
            <w:tcW w:w="1134" w:type="dxa"/>
          </w:tcPr>
          <w:p w:rsidR="00CF4850" w:rsidRPr="00EB0B0D" w:rsidRDefault="00CF4850" w:rsidP="002E6F17">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425" w:type="dxa"/>
          </w:tcPr>
          <w:p w:rsidR="00CF4850" w:rsidRPr="00EB0B0D" w:rsidRDefault="00CF4850" w:rsidP="002E6F17">
            <w:pPr>
              <w:jc w:val="center"/>
              <w:rPr>
                <w:rFonts w:cs="Times New Roman"/>
              </w:rPr>
            </w:pPr>
            <w:r w:rsidRPr="00EB0B0D">
              <w:rPr>
                <w:rFonts w:cs="Times New Roman"/>
              </w:rPr>
              <w:t>~</w:t>
            </w:r>
            <w:r>
              <w:rPr>
                <w:rFonts w:cs="Times New Roman"/>
                <w:vertAlign w:val="subscript"/>
              </w:rPr>
              <w:t>2</w:t>
            </w:r>
          </w:p>
        </w:tc>
        <w:tc>
          <w:tcPr>
            <w:tcW w:w="601" w:type="dxa"/>
          </w:tcPr>
          <w:p w:rsidR="00CF4850" w:rsidRPr="00EB0B0D" w:rsidRDefault="00CF4850" w:rsidP="002E6F17">
            <w:pPr>
              <w:jc w:val="center"/>
              <w:rPr>
                <w:rFonts w:cs="Times New Roman"/>
              </w:rPr>
            </w:pPr>
            <w:r>
              <w:rPr>
                <w:rFonts w:cs="Times New Roman"/>
              </w:rPr>
              <w:t>Sz</w:t>
            </w:r>
            <w:r>
              <w:rPr>
                <w:rFonts w:cs="Times New Roman"/>
                <w:vertAlign w:val="subscript"/>
              </w:rPr>
              <w:t>3</w:t>
            </w:r>
          </w:p>
        </w:tc>
        <w:tc>
          <w:tcPr>
            <w:tcW w:w="1134" w:type="dxa"/>
          </w:tcPr>
          <w:p w:rsidR="00CF4850" w:rsidRPr="00EB0B0D" w:rsidRDefault="00CF4850" w:rsidP="002E6F1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F4850" w:rsidRPr="00EB0B0D" w:rsidRDefault="00CF4850" w:rsidP="002E6F17">
            <w:pPr>
              <w:jc w:val="center"/>
              <w:rPr>
                <w:rFonts w:cs="Times New Roman"/>
              </w:rPr>
            </w:pPr>
            <w:r w:rsidRPr="00EB0B0D">
              <w:rPr>
                <w:rFonts w:cs="Times New Roman"/>
              </w:rPr>
              <w:t>Rb</w:t>
            </w:r>
            <w:r w:rsidRPr="00EB0B0D">
              <w:rPr>
                <w:rFonts w:cs="Times New Roman"/>
                <w:vertAlign w:val="subscript"/>
              </w:rPr>
              <w:t>5</w:t>
            </w:r>
          </w:p>
        </w:tc>
        <w:tc>
          <w:tcPr>
            <w:tcW w:w="1079" w:type="dxa"/>
          </w:tcPr>
          <w:p w:rsidR="00CF4850" w:rsidRPr="00EB0B0D" w:rsidRDefault="00CF4850" w:rsidP="002E6F17">
            <w:pPr>
              <w:jc w:val="center"/>
              <w:rPr>
                <w:rFonts w:cs="Times New Roman"/>
              </w:rPr>
            </w:pPr>
            <w:r w:rsidRPr="00EB0B0D">
              <w:rPr>
                <w:rFonts w:cs="Times New Roman"/>
              </w:rPr>
              <w:t>Ra</w:t>
            </w:r>
            <w:r w:rsidRPr="00EB0B0D">
              <w:rPr>
                <w:rFonts w:cs="Times New Roman"/>
                <w:vertAlign w:val="subscript"/>
              </w:rPr>
              <w:t>5</w:t>
            </w:r>
          </w:p>
        </w:tc>
        <w:tc>
          <w:tcPr>
            <w:tcW w:w="1319" w:type="dxa"/>
          </w:tcPr>
          <w:p w:rsidR="00CF4850" w:rsidRPr="00EB0B0D" w:rsidRDefault="00CF4850" w:rsidP="002E6F17">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Rb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Rt = R</w:t>
      </w:r>
      <w:r w:rsidR="009F087A">
        <w:t>b</w:t>
      </w:r>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751924">
              <w:rPr>
                <w:rFonts w:cs="Times New Roman"/>
                <w:vertAlign w:val="subscript"/>
              </w:rPr>
              <w:t>2</w:t>
            </w:r>
          </w:p>
        </w:tc>
        <w:tc>
          <w:tcPr>
            <w:tcW w:w="542" w:type="dxa"/>
          </w:tcPr>
          <w:p w:rsidR="00063F5C" w:rsidRPr="00EB0B0D" w:rsidRDefault="00063F5C" w:rsidP="0050650F">
            <w:pPr>
              <w:jc w:val="center"/>
              <w:rPr>
                <w:rFonts w:cs="Times New Roman"/>
              </w:rPr>
            </w:pPr>
            <w:r>
              <w:rPr>
                <w:rFonts w:cs="Times New Roman"/>
              </w:rPr>
              <w:t>Sz</w:t>
            </w:r>
            <w:r w:rsidR="00751924">
              <w:rPr>
                <w:rFonts w:cs="Times New Roman"/>
                <w:vertAlign w:val="subscript"/>
              </w:rPr>
              <w:t>3</w:t>
            </w:r>
          </w:p>
        </w:tc>
        <w:tc>
          <w:tcPr>
            <w:tcW w:w="1134" w:type="dxa"/>
          </w:tcPr>
          <w:p w:rsidR="00063F5C" w:rsidRPr="00EB0B0D" w:rsidRDefault="00063F5C" w:rsidP="0050650F">
            <w:pPr>
              <w:jc w:val="center"/>
              <w:rPr>
                <w:rFonts w:cs="Times New Roman"/>
              </w:rPr>
            </w:pPr>
            <w:r>
              <w:rPr>
                <w:rFonts w:cs="Times New Roman"/>
              </w:rPr>
              <w:t>Rt</w:t>
            </w:r>
            <w:r w:rsidRPr="00EB0B0D">
              <w:rPr>
                <w:rFonts w:cs="Times New Roman"/>
                <w:vertAlign w:val="subscript"/>
              </w:rPr>
              <w:t>5</w:t>
            </w:r>
          </w:p>
        </w:tc>
        <w:tc>
          <w:tcPr>
            <w:tcW w:w="1134" w:type="dxa"/>
          </w:tcPr>
          <w:p w:rsidR="00063F5C" w:rsidRPr="00EB0B0D" w:rsidRDefault="00063F5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63F5C" w:rsidRPr="00EB0B0D" w:rsidRDefault="00063F5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751924">
              <w:rPr>
                <w:rFonts w:cs="Times New Roman"/>
                <w:vertAlign w:val="subscript"/>
              </w:rPr>
              <w:t>2</w:t>
            </w:r>
          </w:p>
        </w:tc>
        <w:tc>
          <w:tcPr>
            <w:tcW w:w="542" w:type="dxa"/>
          </w:tcPr>
          <w:p w:rsidR="00EE64B1" w:rsidRPr="00EB0B0D" w:rsidRDefault="00EE64B1" w:rsidP="0050650F">
            <w:pPr>
              <w:jc w:val="center"/>
              <w:rPr>
                <w:rFonts w:cs="Times New Roman"/>
              </w:rPr>
            </w:pPr>
            <w:r>
              <w:rPr>
                <w:rFonts w:cs="Times New Roman"/>
              </w:rPr>
              <w:t>Sz</w:t>
            </w:r>
            <w:r w:rsidR="00751924">
              <w:rPr>
                <w:rFonts w:cs="Times New Roman"/>
                <w:vertAlign w:val="subscript"/>
              </w:rPr>
              <w:t>3</w:t>
            </w:r>
          </w:p>
        </w:tc>
        <w:tc>
          <w:tcPr>
            <w:tcW w:w="1134" w:type="dxa"/>
          </w:tcPr>
          <w:p w:rsidR="00EE64B1" w:rsidRPr="00EB0B0D" w:rsidRDefault="00EE64B1" w:rsidP="0050650F">
            <w:pPr>
              <w:jc w:val="center"/>
              <w:rPr>
                <w:rFonts w:cs="Times New Roman"/>
              </w:rPr>
            </w:pPr>
            <w:r>
              <w:rPr>
                <w:rFonts w:cs="Times New Roman"/>
              </w:rPr>
              <w:t>Rt</w:t>
            </w:r>
            <w:r w:rsidRPr="00EB0B0D">
              <w:rPr>
                <w:rFonts w:cs="Times New Roman"/>
                <w:vertAlign w:val="subscript"/>
              </w:rPr>
              <w:t>5</w:t>
            </w:r>
          </w:p>
        </w:tc>
        <w:tc>
          <w:tcPr>
            <w:tcW w:w="1134" w:type="dxa"/>
          </w:tcPr>
          <w:p w:rsidR="00EE64B1" w:rsidRPr="00EB0B0D" w:rsidRDefault="00EE64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EE64B1" w:rsidRPr="00EB0B0D" w:rsidRDefault="00EE64B1"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751924">
              <w:rPr>
                <w:rFonts w:cs="Times New Roman"/>
                <w:vertAlign w:val="subscript"/>
              </w:rPr>
              <w:t>2</w:t>
            </w:r>
          </w:p>
        </w:tc>
        <w:tc>
          <w:tcPr>
            <w:tcW w:w="542" w:type="dxa"/>
          </w:tcPr>
          <w:p w:rsidR="001C6C3D" w:rsidRPr="00EB0B0D" w:rsidRDefault="001C6C3D" w:rsidP="0050650F">
            <w:pPr>
              <w:jc w:val="center"/>
              <w:rPr>
                <w:rFonts w:cs="Times New Roman"/>
              </w:rPr>
            </w:pPr>
            <w:r>
              <w:rPr>
                <w:rFonts w:cs="Times New Roman"/>
              </w:rPr>
              <w:t>Sz</w:t>
            </w:r>
            <w:r w:rsidR="00751924">
              <w:rPr>
                <w:rFonts w:cs="Times New Roman"/>
                <w:vertAlign w:val="subscript"/>
              </w:rPr>
              <w:t>3</w:t>
            </w:r>
          </w:p>
        </w:tc>
        <w:tc>
          <w:tcPr>
            <w:tcW w:w="1134" w:type="dxa"/>
          </w:tcPr>
          <w:p w:rsidR="001C6C3D" w:rsidRPr="00EB0B0D" w:rsidRDefault="001C6C3D" w:rsidP="0050650F">
            <w:pPr>
              <w:jc w:val="center"/>
              <w:rPr>
                <w:rFonts w:cs="Times New Roman"/>
              </w:rPr>
            </w:pPr>
            <w:r>
              <w:rPr>
                <w:rFonts w:cs="Times New Roman"/>
              </w:rPr>
              <w:t>Rt</w:t>
            </w:r>
            <w:r w:rsidRPr="00EB0B0D">
              <w:rPr>
                <w:rFonts w:cs="Times New Roman"/>
                <w:vertAlign w:val="subscript"/>
              </w:rPr>
              <w:t>5</w:t>
            </w:r>
          </w:p>
        </w:tc>
        <w:tc>
          <w:tcPr>
            <w:tcW w:w="1134" w:type="dxa"/>
          </w:tcPr>
          <w:p w:rsidR="001C6C3D" w:rsidRPr="00EB0B0D" w:rsidRDefault="001C6C3D"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C6C3D" w:rsidRPr="00EB0B0D" w:rsidRDefault="001C6C3D"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10" w:name="_MOV_–_Move"/>
      <w:bookmarkEnd w:id="1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This instruction is an alternate mnemonic for the or instruction.</w:t>
      </w:r>
    </w:p>
    <w:p w:rsidR="00292FE2" w:rsidRDefault="00292FE2" w:rsidP="00292FE2">
      <w:pPr>
        <w:rPr>
          <w:rFonts w:cs="Times New Roman"/>
        </w:rPr>
      </w:pPr>
      <w:r w:rsidRPr="00EB0B0D">
        <w:rPr>
          <w:rFonts w:cs="Times New Roman"/>
        </w:rPr>
        <w:t>Instruction Format:</w:t>
      </w:r>
    </w:p>
    <w:p w:rsidR="00292FE2" w:rsidRPr="00EB0B0D" w:rsidRDefault="00292FE2" w:rsidP="00292FE2">
      <w:pPr>
        <w:ind w:left="720"/>
        <w:rPr>
          <w:rFonts w:cs="Times New Roman"/>
        </w:rPr>
      </w:pPr>
    </w:p>
    <w:tbl>
      <w:tblPr>
        <w:tblStyle w:val="TableGrid"/>
        <w:tblW w:w="0" w:type="auto"/>
        <w:tblInd w:w="720" w:type="dxa"/>
        <w:tblLook w:val="04A0" w:firstRow="1" w:lastRow="0" w:firstColumn="1" w:lastColumn="0" w:noHBand="0" w:noVBand="1"/>
      </w:tblPr>
      <w:tblGrid>
        <w:gridCol w:w="3369"/>
        <w:gridCol w:w="1134"/>
        <w:gridCol w:w="1134"/>
        <w:gridCol w:w="1275"/>
      </w:tblGrid>
      <w:tr w:rsidR="00292FE2" w:rsidRPr="00EB0B0D" w:rsidTr="00AD345D">
        <w:tc>
          <w:tcPr>
            <w:tcW w:w="3369" w:type="dxa"/>
          </w:tcPr>
          <w:p w:rsidR="00292FE2" w:rsidRPr="00EB0B0D" w:rsidRDefault="00CA05CD" w:rsidP="00AD345D">
            <w:pPr>
              <w:jc w:val="center"/>
              <w:rPr>
                <w:rFonts w:cs="Times New Roman"/>
              </w:rPr>
            </w:pPr>
            <w:r>
              <w:rPr>
                <w:rFonts w:cs="Times New Roman"/>
              </w:rPr>
              <w:t>0</w:t>
            </w:r>
            <w:r w:rsidR="00292FE2" w:rsidRPr="00EB0B0D">
              <w:rPr>
                <w:rFonts w:cs="Times New Roman"/>
                <w:vertAlign w:val="subscript"/>
              </w:rPr>
              <w:t>16</w:t>
            </w:r>
          </w:p>
        </w:tc>
        <w:tc>
          <w:tcPr>
            <w:tcW w:w="1134" w:type="dxa"/>
          </w:tcPr>
          <w:p w:rsidR="00292FE2" w:rsidRPr="00EB0B0D" w:rsidRDefault="00292FE2"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292FE2" w:rsidRPr="00EB0B0D" w:rsidRDefault="00292FE2"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292FE2" w:rsidRPr="00EB0B0D" w:rsidRDefault="00292FE2" w:rsidP="00AD345D">
            <w:pPr>
              <w:jc w:val="center"/>
              <w:rPr>
                <w:rFonts w:cs="Times New Roman"/>
              </w:rPr>
            </w:pPr>
            <w:r w:rsidRPr="00EB0B0D">
              <w:rPr>
                <w:rFonts w:cs="Times New Roman"/>
              </w:rPr>
              <w:t>09h</w:t>
            </w:r>
            <w:r w:rsidRPr="00EB0B0D">
              <w:rPr>
                <w:rFonts w:cs="Times New Roman"/>
                <w:vertAlign w:val="subscript"/>
              </w:rPr>
              <w:t>6</w:t>
            </w:r>
          </w:p>
        </w:tc>
      </w:tr>
    </w:tbl>
    <w:p w:rsidR="00292FE2" w:rsidRPr="00EB0B0D" w:rsidRDefault="00292FE2" w:rsidP="00292FE2">
      <w:pPr>
        <w:ind w:left="720"/>
        <w:rPr>
          <w:rFonts w:cs="Times New Roman"/>
        </w:rPr>
      </w:pPr>
    </w:p>
    <w:tbl>
      <w:tblPr>
        <w:tblStyle w:val="TableGrid"/>
        <w:tblW w:w="0" w:type="auto"/>
        <w:tblInd w:w="704" w:type="dxa"/>
        <w:tblLook w:val="04A0" w:firstRow="1" w:lastRow="0" w:firstColumn="1" w:lastColumn="0" w:noHBand="0" w:noVBand="1"/>
      </w:tblPr>
      <w:tblGrid>
        <w:gridCol w:w="1134"/>
        <w:gridCol w:w="753"/>
        <w:gridCol w:w="406"/>
        <w:gridCol w:w="1109"/>
        <w:gridCol w:w="1134"/>
        <w:gridCol w:w="1134"/>
        <w:gridCol w:w="1276"/>
      </w:tblGrid>
      <w:tr w:rsidR="00AB7528" w:rsidRPr="00EB0B0D" w:rsidTr="00AB7528">
        <w:tc>
          <w:tcPr>
            <w:tcW w:w="1134" w:type="dxa"/>
          </w:tcPr>
          <w:p w:rsidR="00AB7528" w:rsidRPr="00EB0B0D" w:rsidRDefault="00AB7528" w:rsidP="00AB7528">
            <w:pPr>
              <w:jc w:val="center"/>
              <w:rPr>
                <w:rFonts w:cs="Times New Roman"/>
              </w:rPr>
            </w:pPr>
            <w:r>
              <w:rPr>
                <w:rFonts w:cs="Times New Roman"/>
              </w:rPr>
              <w:t>22h</w:t>
            </w:r>
            <w:r w:rsidRPr="00EB0B0D">
              <w:rPr>
                <w:rFonts w:cs="Times New Roman"/>
                <w:vertAlign w:val="subscript"/>
              </w:rPr>
              <w:t>6</w:t>
            </w:r>
          </w:p>
        </w:tc>
        <w:tc>
          <w:tcPr>
            <w:tcW w:w="753" w:type="dxa"/>
          </w:tcPr>
          <w:p w:rsidR="00AB7528" w:rsidRPr="00EB0B0D" w:rsidRDefault="00AB7528" w:rsidP="00AB7528">
            <w:pPr>
              <w:jc w:val="center"/>
              <w:rPr>
                <w:rFonts w:cs="Times New Roman"/>
              </w:rPr>
            </w:pPr>
            <w:r>
              <w:rPr>
                <w:rFonts w:cs="Times New Roman"/>
              </w:rPr>
              <w:t>D</w:t>
            </w:r>
            <w:r>
              <w:rPr>
                <w:rFonts w:cs="Times New Roman"/>
                <w:vertAlign w:val="subscript"/>
              </w:rPr>
              <w:t>3</w:t>
            </w:r>
          </w:p>
        </w:tc>
        <w:tc>
          <w:tcPr>
            <w:tcW w:w="406" w:type="dxa"/>
          </w:tcPr>
          <w:p w:rsidR="00AB7528" w:rsidRPr="00EB0B0D" w:rsidRDefault="00AB7528" w:rsidP="00AB7528">
            <w:pPr>
              <w:jc w:val="center"/>
              <w:rPr>
                <w:rFonts w:cs="Times New Roman"/>
              </w:rPr>
            </w:pPr>
            <w:r w:rsidRPr="00EB0B0D">
              <w:rPr>
                <w:rFonts w:cs="Times New Roman"/>
              </w:rPr>
              <w:t>~</w:t>
            </w:r>
            <w:r>
              <w:rPr>
                <w:rFonts w:cs="Times New Roman"/>
                <w:vertAlign w:val="subscript"/>
              </w:rPr>
              <w:t>1</w:t>
            </w:r>
          </w:p>
        </w:tc>
        <w:tc>
          <w:tcPr>
            <w:tcW w:w="1109" w:type="dxa"/>
          </w:tcPr>
          <w:p w:rsidR="00AB7528" w:rsidRPr="00EB0B0D" w:rsidRDefault="00AB7528" w:rsidP="00AB7528">
            <w:pPr>
              <w:jc w:val="center"/>
              <w:rPr>
                <w:rFonts w:cs="Times New Roman"/>
              </w:rPr>
            </w:pPr>
            <w:r>
              <w:rPr>
                <w:rFonts w:cs="Times New Roman"/>
              </w:rPr>
              <w:t>Rgs</w:t>
            </w:r>
            <w:r>
              <w:rPr>
                <w:rFonts w:cs="Times New Roman"/>
                <w:vertAlign w:val="subscript"/>
              </w:rPr>
              <w:t>6</w:t>
            </w:r>
          </w:p>
        </w:tc>
        <w:tc>
          <w:tcPr>
            <w:tcW w:w="1134" w:type="dxa"/>
          </w:tcPr>
          <w:p w:rsidR="00AB7528" w:rsidRPr="00EB0B0D" w:rsidRDefault="00AB752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B7528" w:rsidRPr="00EB0B0D" w:rsidRDefault="00AB7528" w:rsidP="00AB7528">
            <w:pPr>
              <w:jc w:val="center"/>
              <w:rPr>
                <w:rFonts w:cs="Times New Roman"/>
              </w:rPr>
            </w:pPr>
            <w:r w:rsidRPr="00EB0B0D">
              <w:rPr>
                <w:rFonts w:cs="Times New Roman"/>
              </w:rPr>
              <w:t>Ra</w:t>
            </w:r>
            <w:r w:rsidRPr="00EB0B0D">
              <w:rPr>
                <w:rFonts w:cs="Times New Roman"/>
                <w:vertAlign w:val="subscript"/>
              </w:rPr>
              <w:t>5</w:t>
            </w:r>
          </w:p>
        </w:tc>
        <w:tc>
          <w:tcPr>
            <w:tcW w:w="1276" w:type="dxa"/>
          </w:tcPr>
          <w:p w:rsidR="00AB7528" w:rsidRPr="00EB0B0D" w:rsidRDefault="00AB752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0" w:type="auto"/>
        <w:tblInd w:w="704" w:type="dxa"/>
        <w:tblLook w:val="04A0" w:firstRow="1" w:lastRow="0" w:firstColumn="1" w:lastColumn="0" w:noHBand="0" w:noVBand="1"/>
      </w:tblPr>
      <w:tblGrid>
        <w:gridCol w:w="709"/>
        <w:gridCol w:w="7937"/>
      </w:tblGrid>
      <w:tr w:rsidR="00AB7528" w:rsidRPr="00AB7528" w:rsidTr="00AB7528">
        <w:tc>
          <w:tcPr>
            <w:tcW w:w="709" w:type="dxa"/>
            <w:shd w:val="clear" w:color="auto" w:fill="404040" w:themeFill="text1" w:themeFillTint="BF"/>
          </w:tcPr>
          <w:p w:rsidR="001355C5" w:rsidRPr="00AB7528" w:rsidRDefault="001355C5" w:rsidP="001355C5">
            <w:pPr>
              <w:jc w:val="center"/>
              <w:rPr>
                <w:rFonts w:cs="Times New Roman"/>
                <w:color w:val="FFFFFF" w:themeColor="background1"/>
              </w:rPr>
            </w:pPr>
            <w:r w:rsidRPr="00AB7528">
              <w:rPr>
                <w:rFonts w:cs="Times New Roman"/>
                <w:color w:val="FFFFFF" w:themeColor="background1"/>
              </w:rPr>
              <w:t>D</w:t>
            </w:r>
            <w:r w:rsidRPr="00AB7528">
              <w:rPr>
                <w:rFonts w:cs="Times New Roman"/>
                <w:color w:val="FFFFFF" w:themeColor="background1"/>
                <w:vertAlign w:val="subscript"/>
              </w:rPr>
              <w:t>2</w:t>
            </w:r>
          </w:p>
        </w:tc>
        <w:tc>
          <w:tcPr>
            <w:tcW w:w="7937" w:type="dxa"/>
            <w:shd w:val="clear" w:color="auto" w:fill="404040" w:themeFill="text1" w:themeFillTint="BF"/>
          </w:tcPr>
          <w:p w:rsidR="001355C5" w:rsidRPr="00AB7528" w:rsidRDefault="001355C5" w:rsidP="008E7817">
            <w:pPr>
              <w:rPr>
                <w:rFonts w:cs="Times New Roman"/>
                <w:color w:val="FFFFFF" w:themeColor="background1"/>
              </w:rPr>
            </w:pPr>
            <w:r w:rsidRPr="00AB7528">
              <w:rPr>
                <w:rFonts w:cs="Times New Roman"/>
                <w:color w:val="FFFFFF" w:themeColor="background1"/>
              </w:rPr>
              <w:t>Operation</w:t>
            </w:r>
          </w:p>
        </w:tc>
      </w:tr>
      <w:tr w:rsidR="001355C5" w:rsidTr="001355C5">
        <w:tc>
          <w:tcPr>
            <w:tcW w:w="709" w:type="dxa"/>
          </w:tcPr>
          <w:p w:rsidR="001355C5" w:rsidRDefault="001355C5" w:rsidP="001355C5">
            <w:pPr>
              <w:jc w:val="center"/>
              <w:rPr>
                <w:rFonts w:cs="Times New Roman"/>
              </w:rPr>
            </w:pPr>
            <w:r>
              <w:rPr>
                <w:rFonts w:cs="Times New Roman"/>
              </w:rPr>
              <w:t>0</w:t>
            </w:r>
          </w:p>
        </w:tc>
        <w:tc>
          <w:tcPr>
            <w:tcW w:w="7937" w:type="dxa"/>
          </w:tcPr>
          <w:p w:rsidR="001355C5" w:rsidRDefault="001355C5" w:rsidP="008E7817">
            <w:pPr>
              <w:rPr>
                <w:rFonts w:cs="Times New Roman"/>
              </w:rPr>
            </w:pPr>
            <w:r>
              <w:rPr>
                <w:rFonts w:cs="Times New Roman"/>
              </w:rPr>
              <w:t>move from current Ra to Rt in register set Rgs</w:t>
            </w:r>
          </w:p>
        </w:tc>
      </w:tr>
      <w:tr w:rsidR="001355C5" w:rsidTr="001355C5">
        <w:tc>
          <w:tcPr>
            <w:tcW w:w="709" w:type="dxa"/>
          </w:tcPr>
          <w:p w:rsidR="001355C5" w:rsidRDefault="001355C5" w:rsidP="001355C5">
            <w:pPr>
              <w:jc w:val="center"/>
              <w:rPr>
                <w:rFonts w:cs="Times New Roman"/>
              </w:rPr>
            </w:pPr>
            <w:r>
              <w:rPr>
                <w:rFonts w:cs="Times New Roman"/>
              </w:rPr>
              <w:t>1</w:t>
            </w:r>
          </w:p>
        </w:tc>
        <w:tc>
          <w:tcPr>
            <w:tcW w:w="7937" w:type="dxa"/>
          </w:tcPr>
          <w:p w:rsidR="001355C5" w:rsidRDefault="001355C5" w:rsidP="008E7817">
            <w:pPr>
              <w:rPr>
                <w:rFonts w:cs="Times New Roman"/>
              </w:rPr>
            </w:pPr>
            <w:r>
              <w:rPr>
                <w:rFonts w:cs="Times New Roman"/>
              </w:rPr>
              <w:t>move from Ra in register set Rgs to Rt in current register set</w:t>
            </w:r>
          </w:p>
        </w:tc>
      </w:tr>
      <w:tr w:rsidR="001355C5" w:rsidTr="001355C5">
        <w:tc>
          <w:tcPr>
            <w:tcW w:w="709" w:type="dxa"/>
          </w:tcPr>
          <w:p w:rsidR="001355C5" w:rsidRDefault="001355C5" w:rsidP="001355C5">
            <w:pPr>
              <w:jc w:val="center"/>
              <w:rPr>
                <w:rFonts w:cs="Times New Roman"/>
              </w:rPr>
            </w:pPr>
            <w:r>
              <w:rPr>
                <w:rFonts w:cs="Times New Roman"/>
              </w:rPr>
              <w:t>2</w:t>
            </w:r>
          </w:p>
        </w:tc>
        <w:tc>
          <w:tcPr>
            <w:tcW w:w="7937" w:type="dxa"/>
          </w:tcPr>
          <w:p w:rsidR="001355C5" w:rsidRDefault="001355C5" w:rsidP="008E7817">
            <w:pPr>
              <w:rPr>
                <w:rFonts w:cs="Times New Roman"/>
              </w:rPr>
            </w:pPr>
            <w:r>
              <w:rPr>
                <w:rFonts w:cs="Times New Roman"/>
              </w:rPr>
              <w:t>move from current Ra to Rt in excepted register set (Rgs is ignored).</w:t>
            </w:r>
          </w:p>
        </w:tc>
      </w:tr>
      <w:tr w:rsidR="001355C5" w:rsidTr="001355C5">
        <w:tc>
          <w:tcPr>
            <w:tcW w:w="709" w:type="dxa"/>
          </w:tcPr>
          <w:p w:rsidR="001355C5" w:rsidRDefault="001355C5" w:rsidP="001355C5">
            <w:pPr>
              <w:jc w:val="center"/>
              <w:rPr>
                <w:rFonts w:cs="Times New Roman"/>
              </w:rPr>
            </w:pPr>
            <w:r>
              <w:rPr>
                <w:rFonts w:cs="Times New Roman"/>
              </w:rPr>
              <w:t>3</w:t>
            </w:r>
          </w:p>
        </w:tc>
        <w:tc>
          <w:tcPr>
            <w:tcW w:w="7937" w:type="dxa"/>
          </w:tcPr>
          <w:p w:rsidR="001355C5" w:rsidRDefault="001355C5" w:rsidP="008E7817">
            <w:pPr>
              <w:rPr>
                <w:rFonts w:cs="Times New Roman"/>
              </w:rPr>
            </w:pPr>
            <w:r>
              <w:rPr>
                <w:rFonts w:cs="Times New Roman"/>
              </w:rPr>
              <w:t>move from Ra in excepted register to Rt in current register set (Rgs is ignored).</w:t>
            </w:r>
          </w:p>
        </w:tc>
      </w:tr>
      <w:tr w:rsidR="00E77314" w:rsidTr="001355C5">
        <w:tc>
          <w:tcPr>
            <w:tcW w:w="709" w:type="dxa"/>
          </w:tcPr>
          <w:p w:rsidR="00E77314" w:rsidRDefault="00E77314" w:rsidP="001355C5">
            <w:pPr>
              <w:jc w:val="center"/>
              <w:rPr>
                <w:rFonts w:cs="Times New Roman"/>
              </w:rPr>
            </w:pPr>
            <w:r>
              <w:rPr>
                <w:rFonts w:cs="Times New Roman"/>
              </w:rPr>
              <w:t>4</w:t>
            </w:r>
          </w:p>
        </w:tc>
        <w:tc>
          <w:tcPr>
            <w:tcW w:w="7937" w:type="dxa"/>
          </w:tcPr>
          <w:p w:rsidR="00E77314" w:rsidRDefault="00E77314" w:rsidP="008E7817">
            <w:pPr>
              <w:rPr>
                <w:rFonts w:cs="Times New Roman"/>
              </w:rPr>
            </w:pPr>
          </w:p>
        </w:tc>
      </w:tr>
      <w:tr w:rsidR="00E77314" w:rsidTr="001355C5">
        <w:tc>
          <w:tcPr>
            <w:tcW w:w="709" w:type="dxa"/>
          </w:tcPr>
          <w:p w:rsidR="00E77314" w:rsidRDefault="00E77314" w:rsidP="001355C5">
            <w:pPr>
              <w:jc w:val="center"/>
              <w:rPr>
                <w:rFonts w:cs="Times New Roman"/>
              </w:rPr>
            </w:pPr>
            <w:r>
              <w:rPr>
                <w:rFonts w:cs="Times New Roman"/>
              </w:rPr>
              <w:t>5</w:t>
            </w:r>
          </w:p>
        </w:tc>
        <w:tc>
          <w:tcPr>
            <w:tcW w:w="7937" w:type="dxa"/>
          </w:tcPr>
          <w:p w:rsidR="00E77314" w:rsidRDefault="00E77314" w:rsidP="008E7817">
            <w:pPr>
              <w:rPr>
                <w:rFonts w:cs="Times New Roman"/>
              </w:rPr>
            </w:pPr>
          </w:p>
        </w:tc>
      </w:tr>
      <w:tr w:rsidR="00E77314" w:rsidTr="001355C5">
        <w:tc>
          <w:tcPr>
            <w:tcW w:w="709" w:type="dxa"/>
          </w:tcPr>
          <w:p w:rsidR="00E77314" w:rsidRDefault="00E77314" w:rsidP="001355C5">
            <w:pPr>
              <w:jc w:val="center"/>
              <w:rPr>
                <w:rFonts w:cs="Times New Roman"/>
              </w:rPr>
            </w:pPr>
            <w:r>
              <w:rPr>
                <w:rFonts w:cs="Times New Roman"/>
              </w:rPr>
              <w:t>6</w:t>
            </w:r>
          </w:p>
        </w:tc>
        <w:tc>
          <w:tcPr>
            <w:tcW w:w="7937" w:type="dxa"/>
          </w:tcPr>
          <w:p w:rsidR="00E77314" w:rsidRDefault="00E77314" w:rsidP="008E7817">
            <w:pPr>
              <w:rPr>
                <w:rFonts w:cs="Times New Roman"/>
              </w:rPr>
            </w:pPr>
          </w:p>
        </w:tc>
      </w:tr>
      <w:tr w:rsidR="00E77314" w:rsidTr="001355C5">
        <w:tc>
          <w:tcPr>
            <w:tcW w:w="709" w:type="dxa"/>
          </w:tcPr>
          <w:p w:rsidR="00E77314" w:rsidRDefault="00E77314" w:rsidP="001355C5">
            <w:pPr>
              <w:jc w:val="center"/>
              <w:rPr>
                <w:rFonts w:cs="Times New Roman"/>
              </w:rPr>
            </w:pPr>
            <w:r>
              <w:rPr>
                <w:rFonts w:cs="Times New Roman"/>
              </w:rPr>
              <w:t>7</w:t>
            </w:r>
          </w:p>
        </w:tc>
        <w:tc>
          <w:tcPr>
            <w:tcW w:w="7937" w:type="dxa"/>
          </w:tcPr>
          <w:p w:rsidR="00E77314" w:rsidRDefault="00E77314" w:rsidP="008E7817">
            <w:pPr>
              <w:rPr>
                <w:rFonts w:cs="Times New Roman"/>
              </w:rPr>
            </w:pPr>
            <w:r>
              <w:rPr>
                <w:rFonts w:cs="Times New Roman"/>
              </w:rPr>
              <w:t>move from current Ra to current Rt</w:t>
            </w:r>
            <w:r w:rsidR="00AB7528">
              <w:rPr>
                <w:rFonts w:cs="Times New Roman"/>
              </w:rPr>
              <w:t xml:space="preserve"> (rgs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Pr="00EB0B0D" w:rsidRDefault="00292FE2" w:rsidP="00292FE2">
      <w:pPr>
        <w:rPr>
          <w:rFonts w:cs="Times New Roman"/>
        </w:rPr>
      </w:pPr>
      <w:r w:rsidRPr="00EB0B0D">
        <w:rPr>
          <w:rFonts w:cs="Times New Roman"/>
        </w:rPr>
        <w:t>Clock Cycles: 0.5</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The MUX instruction performs a bit-by-bit copy of a bit of Rb to the target register if the corresponding bit in Ra is set, or a copy of a bit from Rc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63F68" w:rsidP="00977C59">
            <w:pPr>
              <w:jc w:val="center"/>
              <w:rPr>
                <w:rFonts w:cs="Times New Roman"/>
              </w:rPr>
            </w:pPr>
            <w:r>
              <w:rPr>
                <w:rFonts w:cs="Times New Roman"/>
              </w:rPr>
              <w:t>1B</w:t>
            </w:r>
            <w:r w:rsidR="0029254F" w:rsidRPr="00EB0B0D">
              <w:rPr>
                <w:rFonts w:cs="Times New Roman"/>
              </w:rPr>
              <w:t>h</w:t>
            </w:r>
            <w:r w:rsidR="0029254F"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r>
        <w:rPr>
          <w:sz w:val="40"/>
          <w:szCs w:val="40"/>
        </w:rPr>
        <w:t>Na</w:t>
      </w:r>
      <w:r w:rsidRPr="00A26E7A">
        <w:rPr>
          <w:sz w:val="40"/>
          <w:szCs w:val="40"/>
        </w:rPr>
        <w:t>nd</w:t>
      </w:r>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225F5" w:rsidRPr="00EB0B0D" w:rsidTr="00A30515">
        <w:tc>
          <w:tcPr>
            <w:tcW w:w="993" w:type="dxa"/>
          </w:tcPr>
          <w:p w:rsidR="00D225F5" w:rsidRPr="00EB0B0D" w:rsidRDefault="00D225F5" w:rsidP="00A30515">
            <w:pPr>
              <w:jc w:val="center"/>
              <w:rPr>
                <w:rFonts w:cs="Times New Roman"/>
              </w:rPr>
            </w:pPr>
            <w:r w:rsidRPr="00EB0B0D">
              <w:rPr>
                <w:rFonts w:cs="Times New Roman"/>
              </w:rPr>
              <w:t>0</w:t>
            </w:r>
            <w:r>
              <w:rPr>
                <w:rFonts w:cs="Times New Roman"/>
              </w:rPr>
              <w:t>C</w:t>
            </w:r>
            <w:r w:rsidRPr="00EB0B0D">
              <w:rPr>
                <w:rFonts w:cs="Times New Roman"/>
                <w:vertAlign w:val="subscript"/>
              </w:rPr>
              <w:t>6</w:t>
            </w:r>
          </w:p>
        </w:tc>
        <w:tc>
          <w:tcPr>
            <w:tcW w:w="708" w:type="dxa"/>
          </w:tcPr>
          <w:p w:rsidR="00D225F5" w:rsidRPr="00EB0B0D" w:rsidRDefault="00D225F5" w:rsidP="00A30515">
            <w:pPr>
              <w:jc w:val="center"/>
              <w:rPr>
                <w:rFonts w:cs="Times New Roman"/>
              </w:rPr>
            </w:pPr>
            <w:r w:rsidRPr="00EB0B0D">
              <w:rPr>
                <w:rFonts w:cs="Times New Roman"/>
              </w:rPr>
              <w:t>~</w:t>
            </w:r>
            <w:r>
              <w:rPr>
                <w:rFonts w:cs="Times New Roman"/>
                <w:vertAlign w:val="subscript"/>
              </w:rPr>
              <w:t>3</w:t>
            </w:r>
          </w:p>
        </w:tc>
        <w:tc>
          <w:tcPr>
            <w:tcW w:w="641" w:type="dxa"/>
          </w:tcPr>
          <w:p w:rsidR="00D225F5" w:rsidRPr="00EB0B0D" w:rsidRDefault="00D225F5" w:rsidP="00A30515">
            <w:pPr>
              <w:jc w:val="center"/>
              <w:rPr>
                <w:rFonts w:cs="Times New Roman"/>
              </w:rPr>
            </w:pPr>
            <w:r>
              <w:rPr>
                <w:rFonts w:cs="Times New Roman"/>
              </w:rPr>
              <w:t>Sz</w:t>
            </w:r>
            <w:r w:rsidRPr="00E75A87">
              <w:rPr>
                <w:rFonts w:cs="Times New Roman"/>
                <w:vertAlign w:val="subscript"/>
              </w:rPr>
              <w:t>2</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692"/>
        <w:gridCol w:w="1134"/>
        <w:gridCol w:w="1134"/>
        <w:gridCol w:w="1079"/>
        <w:gridCol w:w="1319"/>
      </w:tblGrid>
      <w:tr w:rsidR="00E75A87" w:rsidRPr="00EB0B0D" w:rsidTr="00B67F23">
        <w:tc>
          <w:tcPr>
            <w:tcW w:w="1152" w:type="dxa"/>
          </w:tcPr>
          <w:p w:rsidR="00E75A87" w:rsidRPr="00EB0B0D" w:rsidRDefault="00E75A87" w:rsidP="00752AE7">
            <w:pPr>
              <w:jc w:val="center"/>
              <w:rPr>
                <w:rFonts w:cs="Times New Roman"/>
              </w:rPr>
            </w:pPr>
            <w:bookmarkStart w:id="11" w:name="_Hlk503878206"/>
            <w:r w:rsidRPr="00EB0B0D">
              <w:rPr>
                <w:rFonts w:cs="Times New Roman"/>
              </w:rPr>
              <w:t>05</w:t>
            </w:r>
            <w:r w:rsidRPr="00EB0B0D">
              <w:rPr>
                <w:rFonts w:cs="Times New Roman"/>
                <w:vertAlign w:val="subscript"/>
              </w:rPr>
              <w:t>6</w:t>
            </w:r>
          </w:p>
        </w:tc>
        <w:tc>
          <w:tcPr>
            <w:tcW w:w="391" w:type="dxa"/>
          </w:tcPr>
          <w:p w:rsidR="00E75A87" w:rsidRPr="00EB0B0D" w:rsidRDefault="00E75A87" w:rsidP="0040792A">
            <w:pPr>
              <w:jc w:val="center"/>
              <w:rPr>
                <w:rFonts w:cs="Times New Roman"/>
              </w:rPr>
            </w:pPr>
            <w:r w:rsidRPr="00EB0B0D">
              <w:rPr>
                <w:rFonts w:cs="Times New Roman"/>
              </w:rPr>
              <w:t>~</w:t>
            </w:r>
            <w:r w:rsidR="00B67F23">
              <w:rPr>
                <w:rFonts w:cs="Times New Roman"/>
                <w:vertAlign w:val="subscript"/>
              </w:rPr>
              <w:t>2</w:t>
            </w:r>
          </w:p>
        </w:tc>
        <w:tc>
          <w:tcPr>
            <w:tcW w:w="692" w:type="dxa"/>
          </w:tcPr>
          <w:p w:rsidR="00E75A87" w:rsidRPr="00EB0B0D" w:rsidRDefault="00E75A87" w:rsidP="0040792A">
            <w:pPr>
              <w:jc w:val="center"/>
              <w:rPr>
                <w:rFonts w:cs="Times New Roman"/>
              </w:rPr>
            </w:pPr>
            <w:r>
              <w:rPr>
                <w:rFonts w:cs="Times New Roman"/>
              </w:rPr>
              <w:t>Sz</w:t>
            </w:r>
            <w:r w:rsidR="00B67F23">
              <w:rPr>
                <w:rFonts w:cs="Times New Roman"/>
                <w:vertAlign w:val="subscript"/>
              </w:rPr>
              <w:t>3</w:t>
            </w:r>
          </w:p>
        </w:tc>
        <w:tc>
          <w:tcPr>
            <w:tcW w:w="1134" w:type="dxa"/>
          </w:tcPr>
          <w:p w:rsidR="00E75A87" w:rsidRPr="00EB0B0D" w:rsidRDefault="00E75A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75A87" w:rsidRPr="00EB0B0D" w:rsidRDefault="00E75A8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E75A87" w:rsidRPr="00EB0B0D" w:rsidRDefault="00E75A8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E75A87" w:rsidRPr="00EB0B0D" w:rsidRDefault="00E75A87" w:rsidP="0040792A">
            <w:pPr>
              <w:jc w:val="center"/>
              <w:rPr>
                <w:rFonts w:cs="Times New Roman"/>
              </w:rPr>
            </w:pPr>
            <w:r w:rsidRPr="00EB0B0D">
              <w:rPr>
                <w:rFonts w:cs="Times New Roman"/>
              </w:rPr>
              <w:t>02h</w:t>
            </w:r>
            <w:r w:rsidRPr="00EB0B0D">
              <w:rPr>
                <w:rFonts w:cs="Times New Roman"/>
                <w:vertAlign w:val="subscript"/>
              </w:rPr>
              <w:t>6</w:t>
            </w:r>
          </w:p>
        </w:tc>
      </w:tr>
      <w:bookmarkEnd w:id="1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225F5" w:rsidRPr="00EB0B0D" w:rsidTr="00A30515">
        <w:tc>
          <w:tcPr>
            <w:tcW w:w="993" w:type="dxa"/>
          </w:tcPr>
          <w:p w:rsidR="00D225F5" w:rsidRPr="00EB0B0D" w:rsidRDefault="00D225F5" w:rsidP="00A30515">
            <w:pPr>
              <w:jc w:val="center"/>
              <w:rPr>
                <w:rFonts w:cs="Times New Roman"/>
              </w:rPr>
            </w:pPr>
            <w:r w:rsidRPr="00EB0B0D">
              <w:rPr>
                <w:rFonts w:cs="Times New Roman"/>
              </w:rPr>
              <w:t>0</w:t>
            </w:r>
            <w:r>
              <w:rPr>
                <w:rFonts w:cs="Times New Roman"/>
              </w:rPr>
              <w:t>D</w:t>
            </w:r>
            <w:r w:rsidRPr="00EB0B0D">
              <w:rPr>
                <w:rFonts w:cs="Times New Roman"/>
                <w:vertAlign w:val="subscript"/>
              </w:rPr>
              <w:t>6</w:t>
            </w:r>
          </w:p>
        </w:tc>
        <w:tc>
          <w:tcPr>
            <w:tcW w:w="708" w:type="dxa"/>
          </w:tcPr>
          <w:p w:rsidR="00D225F5" w:rsidRPr="00EB0B0D" w:rsidRDefault="00D225F5" w:rsidP="00A30515">
            <w:pPr>
              <w:jc w:val="center"/>
              <w:rPr>
                <w:rFonts w:cs="Times New Roman"/>
              </w:rPr>
            </w:pPr>
            <w:r w:rsidRPr="00EB0B0D">
              <w:rPr>
                <w:rFonts w:cs="Times New Roman"/>
              </w:rPr>
              <w:t>~</w:t>
            </w:r>
            <w:r>
              <w:rPr>
                <w:rFonts w:cs="Times New Roman"/>
                <w:vertAlign w:val="subscript"/>
              </w:rPr>
              <w:t>3</w:t>
            </w:r>
          </w:p>
        </w:tc>
        <w:tc>
          <w:tcPr>
            <w:tcW w:w="641" w:type="dxa"/>
          </w:tcPr>
          <w:p w:rsidR="00D225F5" w:rsidRPr="00EB0B0D" w:rsidRDefault="00D225F5" w:rsidP="00A30515">
            <w:pPr>
              <w:jc w:val="center"/>
              <w:rPr>
                <w:rFonts w:cs="Times New Roman"/>
              </w:rPr>
            </w:pPr>
            <w:r>
              <w:rPr>
                <w:rFonts w:cs="Times New Roman"/>
              </w:rPr>
              <w:t>Sz</w:t>
            </w:r>
            <w:r w:rsidRPr="00E75A87">
              <w:rPr>
                <w:rFonts w:cs="Times New Roman"/>
                <w:vertAlign w:val="subscript"/>
              </w:rPr>
              <w:t>2</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r>
        <w:rPr>
          <w:rFonts w:cs="Times New Roman"/>
        </w:rPr>
        <w:t>Rt = Ra | immed</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r>
        <w:rPr>
          <w:rFonts w:cs="Times New Roman"/>
        </w:rPr>
        <w:t>Rt = Ra | Rb</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E77E03">
        <w:tc>
          <w:tcPr>
            <w:tcW w:w="993" w:type="dxa"/>
          </w:tcPr>
          <w:p w:rsidR="00F24E0E" w:rsidRPr="00EB0B0D" w:rsidRDefault="00F24E0E" w:rsidP="00A30515">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rsidR="00F24E0E" w:rsidRPr="00EB0B0D" w:rsidRDefault="00F24E0E" w:rsidP="00A30515">
            <w:pPr>
              <w:jc w:val="center"/>
              <w:rPr>
                <w:rFonts w:cs="Times New Roman"/>
              </w:rPr>
            </w:pPr>
            <w:r w:rsidRPr="00EB0B0D">
              <w:rPr>
                <w:rFonts w:cs="Times New Roman"/>
              </w:rPr>
              <w:t>~</w:t>
            </w:r>
            <w:r w:rsidR="00D874B3">
              <w:rPr>
                <w:rFonts w:cs="Times New Roman"/>
                <w:vertAlign w:val="subscript"/>
              </w:rPr>
              <w:t>2</w:t>
            </w:r>
          </w:p>
        </w:tc>
        <w:tc>
          <w:tcPr>
            <w:tcW w:w="641" w:type="dxa"/>
          </w:tcPr>
          <w:p w:rsidR="00F24E0E" w:rsidRPr="00EB0B0D" w:rsidRDefault="00F24E0E" w:rsidP="00A30515">
            <w:pPr>
              <w:jc w:val="center"/>
              <w:rPr>
                <w:rFonts w:cs="Times New Roman"/>
              </w:rPr>
            </w:pPr>
            <w:r>
              <w:rPr>
                <w:rFonts w:cs="Times New Roman"/>
              </w:rPr>
              <w:t>Sz</w:t>
            </w:r>
            <w:r w:rsidR="00D874B3">
              <w:rPr>
                <w:rFonts w:cs="Times New Roman"/>
                <w:vertAlign w:val="subscript"/>
              </w:rPr>
              <w:t>3</w:t>
            </w:r>
          </w:p>
        </w:tc>
        <w:tc>
          <w:tcPr>
            <w:tcW w:w="1083" w:type="dxa"/>
          </w:tcPr>
          <w:p w:rsidR="00F24E0E" w:rsidRPr="00EB0B0D" w:rsidRDefault="00F24E0E"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A30515">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This format performs the ‘or’ operation with an immediate value to one of four quadrants of the target register. It may be used to build a 64 bit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57EC2" w:rsidRPr="00757EC2" w:rsidTr="00757EC2">
        <w:tc>
          <w:tcPr>
            <w:tcW w:w="567" w:type="dxa"/>
            <w:shd w:val="clear" w:color="auto" w:fill="262626" w:themeFill="text1" w:themeFillTint="D9"/>
          </w:tcPr>
          <w:p w:rsidR="00757EC2" w:rsidRPr="00757EC2" w:rsidRDefault="00757EC2" w:rsidP="00757EC2">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57EC2" w:rsidRPr="00757EC2" w:rsidRDefault="00757EC2" w:rsidP="00B833F5">
            <w:pPr>
              <w:rPr>
                <w:rFonts w:cs="Times New Roman"/>
                <w:color w:val="FFFFFF" w:themeColor="background1"/>
              </w:rPr>
            </w:pPr>
            <w:r w:rsidRPr="00757EC2">
              <w:rPr>
                <w:rFonts w:cs="Times New Roman"/>
                <w:color w:val="FFFFFF" w:themeColor="background1"/>
              </w:rPr>
              <w:t>Bits</w:t>
            </w:r>
          </w:p>
        </w:tc>
      </w:tr>
      <w:tr w:rsidR="00757EC2" w:rsidTr="00757EC2">
        <w:tc>
          <w:tcPr>
            <w:tcW w:w="567" w:type="dxa"/>
          </w:tcPr>
          <w:p w:rsidR="00757EC2" w:rsidRDefault="00757EC2" w:rsidP="00757EC2">
            <w:pPr>
              <w:jc w:val="center"/>
              <w:rPr>
                <w:rFonts w:cs="Times New Roman"/>
              </w:rPr>
            </w:pPr>
            <w:r>
              <w:rPr>
                <w:rFonts w:cs="Times New Roman"/>
              </w:rPr>
              <w:t>0</w:t>
            </w:r>
          </w:p>
        </w:tc>
        <w:tc>
          <w:tcPr>
            <w:tcW w:w="1418" w:type="dxa"/>
          </w:tcPr>
          <w:p w:rsidR="00757EC2" w:rsidRDefault="00757EC2" w:rsidP="00B833F5">
            <w:pPr>
              <w:rPr>
                <w:rFonts w:cs="Times New Roman"/>
              </w:rPr>
            </w:pPr>
            <w:r>
              <w:rPr>
                <w:rFonts w:cs="Times New Roman"/>
              </w:rPr>
              <w:t>0 to 15</w:t>
            </w:r>
          </w:p>
        </w:tc>
      </w:tr>
      <w:tr w:rsidR="00757EC2" w:rsidTr="00757EC2">
        <w:tc>
          <w:tcPr>
            <w:tcW w:w="567" w:type="dxa"/>
          </w:tcPr>
          <w:p w:rsidR="00757EC2" w:rsidRDefault="00757EC2" w:rsidP="00757EC2">
            <w:pPr>
              <w:jc w:val="center"/>
              <w:rPr>
                <w:rFonts w:cs="Times New Roman"/>
              </w:rPr>
            </w:pPr>
            <w:r>
              <w:rPr>
                <w:rFonts w:cs="Times New Roman"/>
              </w:rPr>
              <w:t>1</w:t>
            </w:r>
          </w:p>
        </w:tc>
        <w:tc>
          <w:tcPr>
            <w:tcW w:w="1418" w:type="dxa"/>
          </w:tcPr>
          <w:p w:rsidR="00757EC2" w:rsidRDefault="00757EC2" w:rsidP="00B833F5">
            <w:pPr>
              <w:rPr>
                <w:rFonts w:cs="Times New Roman"/>
              </w:rPr>
            </w:pPr>
            <w:r>
              <w:rPr>
                <w:rFonts w:cs="Times New Roman"/>
              </w:rPr>
              <w:t>16 to 31</w:t>
            </w:r>
          </w:p>
        </w:tc>
      </w:tr>
      <w:tr w:rsidR="00757EC2" w:rsidTr="00757EC2">
        <w:tc>
          <w:tcPr>
            <w:tcW w:w="567" w:type="dxa"/>
          </w:tcPr>
          <w:p w:rsidR="00757EC2" w:rsidRDefault="00757EC2" w:rsidP="00757EC2">
            <w:pPr>
              <w:jc w:val="center"/>
              <w:rPr>
                <w:rFonts w:cs="Times New Roman"/>
              </w:rPr>
            </w:pPr>
            <w:r>
              <w:rPr>
                <w:rFonts w:cs="Times New Roman"/>
              </w:rPr>
              <w:t>2</w:t>
            </w:r>
          </w:p>
        </w:tc>
        <w:tc>
          <w:tcPr>
            <w:tcW w:w="1418" w:type="dxa"/>
          </w:tcPr>
          <w:p w:rsidR="00757EC2" w:rsidRDefault="00757EC2" w:rsidP="00B833F5">
            <w:pPr>
              <w:rPr>
                <w:rFonts w:cs="Times New Roman"/>
              </w:rPr>
            </w:pPr>
            <w:r>
              <w:rPr>
                <w:rFonts w:cs="Times New Roman"/>
              </w:rPr>
              <w:t>32 to 47</w:t>
            </w:r>
          </w:p>
        </w:tc>
      </w:tr>
      <w:tr w:rsidR="00757EC2" w:rsidTr="00757EC2">
        <w:tc>
          <w:tcPr>
            <w:tcW w:w="567" w:type="dxa"/>
          </w:tcPr>
          <w:p w:rsidR="00757EC2" w:rsidRDefault="00757EC2" w:rsidP="00757EC2">
            <w:pPr>
              <w:jc w:val="center"/>
              <w:rPr>
                <w:rFonts w:cs="Times New Roman"/>
              </w:rPr>
            </w:pPr>
            <w:r>
              <w:rPr>
                <w:rFonts w:cs="Times New Roman"/>
              </w:rPr>
              <w:t>3</w:t>
            </w:r>
          </w:p>
        </w:tc>
        <w:tc>
          <w:tcPr>
            <w:tcW w:w="1418" w:type="dxa"/>
          </w:tcPr>
          <w:p w:rsidR="00757EC2" w:rsidRDefault="00757EC2" w:rsidP="00B833F5">
            <w:pPr>
              <w:rPr>
                <w:rFonts w:cs="Times New Roman"/>
              </w:rPr>
            </w:pPr>
            <w:r>
              <w:rPr>
                <w:rFonts w:cs="Times New Roman"/>
              </w:rPr>
              <w:t>48 to 63</w:t>
            </w:r>
          </w:p>
        </w:tc>
      </w:tr>
    </w:tbl>
    <w:p w:rsidR="00757EC2" w:rsidRDefault="00757EC2"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This instruction performs a subroutine return by loading the program counter with the contents of the link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76798D" w:rsidRPr="00EB0B0D" w:rsidTr="00731EA4">
        <w:tc>
          <w:tcPr>
            <w:tcW w:w="3811" w:type="dxa"/>
          </w:tcPr>
          <w:p w:rsidR="0076798D" w:rsidRPr="00EB0B0D" w:rsidRDefault="0076798D" w:rsidP="00731EA4">
            <w:pPr>
              <w:jc w:val="center"/>
              <w:rPr>
                <w:rFonts w:cs="Times New Roman"/>
              </w:rPr>
            </w:pPr>
            <w:r w:rsidRPr="00EB0B0D">
              <w:rPr>
                <w:rFonts w:cs="Times New Roman"/>
              </w:rPr>
              <w:t>Immed</w:t>
            </w:r>
            <w:r>
              <w:rPr>
                <w:rFonts w:cs="Times New Roman"/>
                <w:vertAlign w:val="subscript"/>
              </w:rPr>
              <w:t>16</w:t>
            </w:r>
          </w:p>
        </w:tc>
        <w:tc>
          <w:tcPr>
            <w:tcW w:w="1134" w:type="dxa"/>
          </w:tcPr>
          <w:p w:rsidR="0076798D" w:rsidRPr="00EB0B0D" w:rsidRDefault="0076798D" w:rsidP="00731EA4">
            <w:pPr>
              <w:jc w:val="center"/>
              <w:rPr>
                <w:rFonts w:cs="Times New Roman"/>
              </w:rPr>
            </w:pPr>
            <w:r>
              <w:rPr>
                <w:rFonts w:cs="Times New Roman"/>
              </w:rPr>
              <w:t>1Dh</w:t>
            </w:r>
            <w:r>
              <w:rPr>
                <w:rFonts w:cs="Times New Roman"/>
                <w:vertAlign w:val="subscript"/>
              </w:rPr>
              <w:t>5</w:t>
            </w:r>
          </w:p>
        </w:tc>
        <w:tc>
          <w:tcPr>
            <w:tcW w:w="1134" w:type="dxa"/>
          </w:tcPr>
          <w:p w:rsidR="0076798D" w:rsidRPr="00EB0B0D" w:rsidRDefault="0076798D" w:rsidP="00731EA4">
            <w:pPr>
              <w:jc w:val="center"/>
              <w:rPr>
                <w:rFonts w:cs="Times New Roman"/>
              </w:rPr>
            </w:pPr>
            <w:r>
              <w:rPr>
                <w:rFonts w:cs="Times New Roman"/>
              </w:rPr>
              <w:t>1Fh</w:t>
            </w:r>
            <w:r>
              <w:rPr>
                <w:rFonts w:cs="Times New Roman"/>
                <w:vertAlign w:val="subscript"/>
              </w:rPr>
              <w:t>5</w:t>
            </w:r>
          </w:p>
        </w:tc>
        <w:tc>
          <w:tcPr>
            <w:tcW w:w="1418" w:type="dxa"/>
          </w:tcPr>
          <w:p w:rsidR="0076798D" w:rsidRPr="00EB0B0D" w:rsidRDefault="0076798D"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PC = LR</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76798D" w:rsidRDefault="0076798D" w:rsidP="0076798D">
      <w:pPr>
        <w:rPr>
          <w:rFonts w:cs="Times New Roman"/>
        </w:rPr>
      </w:pPr>
      <w:r>
        <w:rPr>
          <w:rFonts w:cs="Times New Roman"/>
        </w:rPr>
        <w:t xml:space="preserve">Exceptions: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12" w:name="_REX_–_Redirect"/>
      <w:bookmarkEnd w:id="1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(tvec</w:t>
      </w:r>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with the exception of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31             2</w:t>
            </w:r>
            <w:r>
              <w:rPr>
                <w:rFonts w:cs="Times New Roman"/>
                <w:sz w:val="18"/>
              </w:rPr>
              <w:t>7</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26 24</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Pr>
                <w:rFonts w:cs="Times New Roman"/>
                <w:vertAlign w:val="subscript"/>
              </w:rPr>
              <w:t>5</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lastRenderedPageBreak/>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Continue processing so the target level may complete it’s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redirection failed (exceptions disabled ?)</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Rb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551AAC" w:rsidP="005C3F2D">
            <w:pPr>
              <w:jc w:val="center"/>
              <w:rPr>
                <w:rFonts w:cs="Times New Roman"/>
              </w:rPr>
            </w:pPr>
            <w:r>
              <w:rPr>
                <w:rFonts w:cs="Times New Roman"/>
              </w:rPr>
              <w:t>E</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E2E17" w:rsidRPr="00EB0B0D" w:rsidTr="009E69BF">
        <w:tc>
          <w:tcPr>
            <w:tcW w:w="1152" w:type="dxa"/>
          </w:tcPr>
          <w:p w:rsidR="009E2E17" w:rsidRPr="00EB0B0D" w:rsidRDefault="009E2E17" w:rsidP="009E69BF">
            <w:pPr>
              <w:jc w:val="center"/>
              <w:rPr>
                <w:rFonts w:cs="Times New Roman"/>
              </w:rPr>
            </w:pPr>
            <w:r>
              <w:rPr>
                <w:rFonts w:cs="Times New Roman"/>
              </w:rPr>
              <w:t>Func</w:t>
            </w:r>
            <w:r w:rsidRPr="00EB0B0D">
              <w:rPr>
                <w:rFonts w:cs="Times New Roman"/>
                <w:vertAlign w:val="subscript"/>
              </w:rPr>
              <w:t>6</w:t>
            </w:r>
          </w:p>
        </w:tc>
        <w:tc>
          <w:tcPr>
            <w:tcW w:w="740" w:type="dxa"/>
          </w:tcPr>
          <w:p w:rsidR="009E2E17" w:rsidRPr="00EB0B0D" w:rsidRDefault="009E2E17" w:rsidP="009E69BF">
            <w:pPr>
              <w:jc w:val="center"/>
              <w:rPr>
                <w:rFonts w:cs="Times New Roman"/>
              </w:rPr>
            </w:pPr>
            <w:r>
              <w:rPr>
                <w:rFonts w:cs="Times New Roman"/>
              </w:rPr>
              <w:t>Ch</w:t>
            </w:r>
            <w:r w:rsidRPr="00EB0B0D">
              <w:rPr>
                <w:rFonts w:cs="Times New Roman"/>
                <w:vertAlign w:val="subscript"/>
              </w:rPr>
              <w:t>4</w:t>
            </w:r>
          </w:p>
        </w:tc>
        <w:tc>
          <w:tcPr>
            <w:tcW w:w="1477" w:type="dxa"/>
          </w:tcPr>
          <w:p w:rsidR="009E2E17" w:rsidRPr="00EB0B0D" w:rsidRDefault="009E2E17"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E2E17" w:rsidRPr="00EB0B0D" w:rsidRDefault="009E2E17"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9E2E17" w:rsidRPr="00EB0B0D" w:rsidRDefault="009E2E17"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9E2E17" w:rsidRPr="00EB0B0D" w:rsidRDefault="009E2E17" w:rsidP="009E69BF">
            <w:pPr>
              <w:jc w:val="center"/>
              <w:rPr>
                <w:rFonts w:cs="Times New Roman"/>
              </w:rPr>
            </w:pPr>
            <w:r w:rsidRPr="00EB0B0D">
              <w:rPr>
                <w:rFonts w:cs="Times New Roman"/>
              </w:rPr>
              <w:t>02h</w:t>
            </w:r>
            <w:r w:rsidRPr="00EB0B0D">
              <w:rPr>
                <w:rFonts w:cs="Times New Roman"/>
                <w:vertAlign w:val="subscript"/>
              </w:rPr>
              <w:t>6</w:t>
            </w:r>
          </w:p>
        </w:tc>
      </w:tr>
    </w:tbl>
    <w:p w:rsidR="009E2E17" w:rsidRPr="00EB0B0D" w:rsidRDefault="009E2E17"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Rb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551AAC" w:rsidP="005C3F2D">
            <w:pPr>
              <w:jc w:val="center"/>
              <w:rPr>
                <w:rFonts w:cs="Times New Roman"/>
              </w:rPr>
            </w:pPr>
            <w:r>
              <w:rPr>
                <w:rFonts w:cs="Times New Roman"/>
              </w:rPr>
              <w:t>E</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CF13BD" w:rsidRPr="00EB0B0D" w:rsidTr="009E69BF">
        <w:tc>
          <w:tcPr>
            <w:tcW w:w="1152" w:type="dxa"/>
          </w:tcPr>
          <w:p w:rsidR="00CF13BD" w:rsidRPr="00EB0B0D" w:rsidRDefault="00CF13BD" w:rsidP="009E69BF">
            <w:pPr>
              <w:jc w:val="center"/>
              <w:rPr>
                <w:rFonts w:cs="Times New Roman"/>
              </w:rPr>
            </w:pPr>
            <w:r>
              <w:rPr>
                <w:rFonts w:cs="Times New Roman"/>
              </w:rPr>
              <w:t>Func</w:t>
            </w:r>
            <w:r w:rsidRPr="00EB0B0D">
              <w:rPr>
                <w:rFonts w:cs="Times New Roman"/>
                <w:vertAlign w:val="subscript"/>
              </w:rPr>
              <w:t>6</w:t>
            </w:r>
          </w:p>
        </w:tc>
        <w:tc>
          <w:tcPr>
            <w:tcW w:w="740" w:type="dxa"/>
          </w:tcPr>
          <w:p w:rsidR="00CF13BD" w:rsidRPr="00EB0B0D" w:rsidRDefault="00CF13BD" w:rsidP="009E69BF">
            <w:pPr>
              <w:jc w:val="center"/>
              <w:rPr>
                <w:rFonts w:cs="Times New Roman"/>
              </w:rPr>
            </w:pPr>
            <w:r>
              <w:rPr>
                <w:rFonts w:cs="Times New Roman"/>
              </w:rPr>
              <w:t>Dh</w:t>
            </w:r>
            <w:r w:rsidRPr="00EB0B0D">
              <w:rPr>
                <w:rFonts w:cs="Times New Roman"/>
                <w:vertAlign w:val="subscript"/>
              </w:rPr>
              <w:t>4</w:t>
            </w:r>
          </w:p>
        </w:tc>
        <w:tc>
          <w:tcPr>
            <w:tcW w:w="1477" w:type="dxa"/>
          </w:tcPr>
          <w:p w:rsidR="00CF13BD" w:rsidRPr="00EB0B0D" w:rsidRDefault="00CF13BD"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CF13BD" w:rsidRPr="00EB0B0D" w:rsidRDefault="00CF13BD"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CF13BD" w:rsidRPr="00EB0B0D" w:rsidRDefault="00CF13BD"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CF13BD" w:rsidRPr="00EB0B0D" w:rsidRDefault="00CF13BD" w:rsidP="009E69BF">
            <w:pPr>
              <w:jc w:val="center"/>
              <w:rPr>
                <w:rFonts w:cs="Times New Roman"/>
              </w:rPr>
            </w:pPr>
            <w:r w:rsidRPr="00EB0B0D">
              <w:rPr>
                <w:rFonts w:cs="Times New Roman"/>
              </w:rPr>
              <w:t>02h</w:t>
            </w:r>
            <w:r w:rsidRPr="00EB0B0D">
              <w:rPr>
                <w:rFonts w:cs="Times New Roman"/>
                <w:vertAlign w:val="subscript"/>
              </w:rPr>
              <w:t>6</w:t>
            </w:r>
          </w:p>
        </w:tc>
      </w:tr>
    </w:tbl>
    <w:p w:rsidR="00CF13BD" w:rsidRPr="00EB0B0D" w:rsidRDefault="00CF13BD"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FC6B89" w:rsidRPr="00EB0B0D" w:rsidTr="0036381D">
        <w:tc>
          <w:tcPr>
            <w:tcW w:w="1152" w:type="dxa"/>
          </w:tcPr>
          <w:p w:rsidR="00FC6B89" w:rsidRPr="00EB0B0D" w:rsidRDefault="00FC6B89"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FC6B89" w:rsidRPr="00EB0B0D" w:rsidRDefault="00FC6B89" w:rsidP="0036381D">
            <w:pPr>
              <w:jc w:val="center"/>
              <w:rPr>
                <w:rFonts w:cs="Times New Roman"/>
              </w:rPr>
            </w:pPr>
            <w:r w:rsidRPr="00EB0B0D">
              <w:rPr>
                <w:rFonts w:cs="Times New Roman"/>
              </w:rPr>
              <w:t>~</w:t>
            </w:r>
            <w:r>
              <w:rPr>
                <w:rFonts w:cs="Times New Roman"/>
                <w:vertAlign w:val="subscript"/>
              </w:rPr>
              <w:t>4</w:t>
            </w:r>
          </w:p>
        </w:tc>
        <w:tc>
          <w:tcPr>
            <w:tcW w:w="1417" w:type="dxa"/>
          </w:tcPr>
          <w:p w:rsidR="00FC6B89" w:rsidRPr="00EB0B0D" w:rsidRDefault="00FC6B89" w:rsidP="0036381D">
            <w:pPr>
              <w:jc w:val="center"/>
              <w:rPr>
                <w:rFonts w:cs="Times New Roman"/>
              </w:rPr>
            </w:pPr>
            <w:r>
              <w:rPr>
                <w:rFonts w:cs="Times New Roman"/>
              </w:rPr>
              <w:t>Sema</w:t>
            </w:r>
            <w:r>
              <w:rPr>
                <w:rFonts w:cs="Times New Roman"/>
                <w:vertAlign w:val="subscript"/>
              </w:rPr>
              <w:t>6</w:t>
            </w:r>
          </w:p>
        </w:tc>
        <w:tc>
          <w:tcPr>
            <w:tcW w:w="992" w:type="dxa"/>
          </w:tcPr>
          <w:p w:rsidR="00FC6B89" w:rsidRPr="00EB0B0D" w:rsidRDefault="00FC6B89" w:rsidP="0036381D">
            <w:pPr>
              <w:jc w:val="center"/>
              <w:rPr>
                <w:rFonts w:cs="Times New Roman"/>
              </w:rPr>
            </w:pPr>
            <w:r>
              <w:rPr>
                <w:rFonts w:cs="Times New Roman"/>
              </w:rPr>
              <w:t>~</w:t>
            </w:r>
            <w:r>
              <w:rPr>
                <w:rFonts w:cs="Times New Roman"/>
                <w:vertAlign w:val="subscript"/>
              </w:rPr>
              <w:t>5</w:t>
            </w:r>
          </w:p>
        </w:tc>
        <w:tc>
          <w:tcPr>
            <w:tcW w:w="993" w:type="dxa"/>
          </w:tcPr>
          <w:p w:rsidR="00FC6B89" w:rsidRPr="00EB0B0D" w:rsidRDefault="00FC6B89" w:rsidP="0036381D">
            <w:pPr>
              <w:jc w:val="center"/>
              <w:rPr>
                <w:rFonts w:cs="Times New Roman"/>
              </w:rPr>
            </w:pPr>
            <w:r>
              <w:rPr>
                <w:rFonts w:cs="Times New Roman"/>
              </w:rPr>
              <w:t>Ra</w:t>
            </w:r>
            <w:r w:rsidRPr="00EB0B0D">
              <w:rPr>
                <w:rFonts w:cs="Times New Roman"/>
                <w:vertAlign w:val="subscript"/>
              </w:rPr>
              <w:t>5</w:t>
            </w:r>
          </w:p>
        </w:tc>
        <w:tc>
          <w:tcPr>
            <w:tcW w:w="1134" w:type="dxa"/>
          </w:tcPr>
          <w:p w:rsidR="00FC6B89" w:rsidRPr="00EB0B0D" w:rsidRDefault="00FC6B89"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FC6B89">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352786" w:rsidRDefault="00352786" w:rsidP="00352786">
      <w:pPr>
        <w:rPr>
          <w:rStyle w:val="Strong"/>
        </w:rPr>
      </w:pPr>
      <w:r>
        <w:rPr>
          <w:rStyle w:val="Strong"/>
        </w:rPr>
        <w:t xml:space="preserve">Clock Cycles: </w:t>
      </w:r>
      <w:r>
        <w:t>8 minimum</w:t>
      </w:r>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44716E" w:rsidRPr="00EB0B0D" w:rsidTr="009E69BF">
        <w:tc>
          <w:tcPr>
            <w:tcW w:w="1152"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44716E" w:rsidRPr="00EB0B0D" w:rsidRDefault="0044716E" w:rsidP="00FA533B">
            <w:pPr>
              <w:jc w:val="center"/>
              <w:rPr>
                <w:rFonts w:cs="Times New Roman"/>
              </w:rPr>
            </w:pPr>
            <w:r w:rsidRPr="00EB0B0D">
              <w:rPr>
                <w:rFonts w:cs="Times New Roman"/>
              </w:rPr>
              <w:t>~</w:t>
            </w:r>
            <w:r>
              <w:rPr>
                <w:rFonts w:cs="Times New Roman"/>
                <w:vertAlign w:val="subscript"/>
              </w:rPr>
              <w:t>4</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Pr>
                <w:rFonts w:cs="Times New Roman"/>
                <w:vertAlign w:val="subscript"/>
              </w:rPr>
              <w:t>5</w:t>
            </w:r>
          </w:p>
        </w:tc>
        <w:tc>
          <w:tcPr>
            <w:tcW w:w="993" w:type="dxa"/>
          </w:tcPr>
          <w:p w:rsidR="0044716E" w:rsidRPr="00EB0B0D" w:rsidRDefault="0044716E" w:rsidP="002D1726">
            <w:pPr>
              <w:jc w:val="center"/>
              <w:rPr>
                <w:rFonts w:cs="Times New Roman"/>
              </w:rPr>
            </w:pPr>
            <w:r>
              <w:rPr>
                <w:rFonts w:cs="Times New Roman"/>
              </w:rPr>
              <w:t>Ra</w:t>
            </w:r>
            <w:r w:rsidRPr="00EB0B0D">
              <w:rPr>
                <w:rFonts w:cs="Times New Roman"/>
                <w:vertAlign w:val="subscript"/>
              </w:rPr>
              <w:t>5</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111F1D">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Rb</w:t>
      </w:r>
    </w:p>
    <w:p w:rsidR="0076574B" w:rsidRPr="00EB0B0D" w:rsidRDefault="0076574B" w:rsidP="0076574B">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[Ra + immediate] = Rb</w:t>
      </w:r>
    </w:p>
    <w:p w:rsidR="002A2280" w:rsidRPr="00EB0B0D" w:rsidRDefault="002A2280" w:rsidP="002A2280">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r>
        <w:rPr>
          <w:sz w:val="40"/>
          <w:szCs w:val="40"/>
        </w:rPr>
        <w:lastRenderedPageBreak/>
        <w:t>Scc</w:t>
      </w:r>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E52DA5">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856CAD" w:rsidRPr="00EB0B0D" w:rsidRDefault="00856CAD"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856CAD" w:rsidRPr="00EB0B0D" w:rsidRDefault="00856CAD" w:rsidP="00E52DA5">
            <w:pPr>
              <w:jc w:val="center"/>
              <w:rPr>
                <w:rFonts w:cs="Times New Roman"/>
              </w:rPr>
            </w:pPr>
            <w:r w:rsidRPr="00EB0B0D">
              <w:rPr>
                <w:rFonts w:cs="Times New Roman"/>
              </w:rPr>
              <w:t>Ra</w:t>
            </w:r>
            <w:r w:rsidRPr="00EB0B0D">
              <w:rPr>
                <w:rFonts w:cs="Times New Roman"/>
                <w:vertAlign w:val="subscript"/>
              </w:rPr>
              <w:t>5</w:t>
            </w:r>
          </w:p>
        </w:tc>
        <w:tc>
          <w:tcPr>
            <w:tcW w:w="1418" w:type="dxa"/>
          </w:tcPr>
          <w:p w:rsidR="00856CAD" w:rsidRPr="00EB0B0D" w:rsidRDefault="00856CAD"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E52DA5">
        <w:tc>
          <w:tcPr>
            <w:tcW w:w="1152" w:type="dxa"/>
          </w:tcPr>
          <w:p w:rsidR="00481C1F" w:rsidRPr="00EB0B0D" w:rsidRDefault="00481C1F" w:rsidP="00E52DA5">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541" w:type="dxa"/>
          </w:tcPr>
          <w:p w:rsidR="00481C1F" w:rsidRPr="00EB0B0D" w:rsidRDefault="00EB2A21" w:rsidP="00E52DA5">
            <w:pPr>
              <w:jc w:val="center"/>
              <w:rPr>
                <w:rFonts w:cs="Times New Roman"/>
              </w:rPr>
            </w:pPr>
            <w:r>
              <w:rPr>
                <w:rFonts w:cs="Times New Roman"/>
              </w:rPr>
              <w:t>Cnd</w:t>
            </w:r>
            <w:r w:rsidR="00481C1F">
              <w:rPr>
                <w:rFonts w:cs="Times New Roman"/>
                <w:vertAlign w:val="subscript"/>
              </w:rPr>
              <w:t>3</w:t>
            </w:r>
          </w:p>
        </w:tc>
        <w:tc>
          <w:tcPr>
            <w:tcW w:w="542" w:type="dxa"/>
          </w:tcPr>
          <w:p w:rsidR="00481C1F" w:rsidRPr="00EB0B0D" w:rsidRDefault="00481C1F" w:rsidP="00E52DA5">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481C1F" w:rsidRPr="00EB0B0D" w:rsidRDefault="00481C1F"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481C1F" w:rsidRPr="00EB0B0D" w:rsidRDefault="00481C1F"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481C1F" w:rsidRPr="00EB0B0D" w:rsidRDefault="00481C1F"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740B7D" w:rsidRPr="00EB0B0D" w:rsidTr="00E52DA5">
        <w:tc>
          <w:tcPr>
            <w:tcW w:w="1152" w:type="dxa"/>
          </w:tcPr>
          <w:p w:rsidR="00740B7D" w:rsidRPr="00EB0B0D" w:rsidRDefault="00740B7D" w:rsidP="00E52DA5">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41" w:type="dxa"/>
          </w:tcPr>
          <w:p w:rsidR="00740B7D" w:rsidRPr="00EB0B0D" w:rsidRDefault="00740B7D" w:rsidP="00E52DA5">
            <w:pPr>
              <w:jc w:val="center"/>
              <w:rPr>
                <w:rFonts w:cs="Times New Roman"/>
              </w:rPr>
            </w:pPr>
            <w:r>
              <w:rPr>
                <w:rFonts w:cs="Times New Roman"/>
              </w:rPr>
              <w:t>Cnd</w:t>
            </w:r>
            <w:r>
              <w:rPr>
                <w:rFonts w:cs="Times New Roman"/>
                <w:vertAlign w:val="subscript"/>
              </w:rPr>
              <w:t>3</w:t>
            </w:r>
          </w:p>
        </w:tc>
        <w:tc>
          <w:tcPr>
            <w:tcW w:w="542" w:type="dxa"/>
          </w:tcPr>
          <w:p w:rsidR="00740B7D" w:rsidRPr="00EB0B0D" w:rsidRDefault="00740B7D" w:rsidP="00E52DA5">
            <w:pPr>
              <w:jc w:val="center"/>
              <w:rPr>
                <w:rFonts w:cs="Times New Roman"/>
              </w:rPr>
            </w:pPr>
            <w:r>
              <w:rPr>
                <w:rFonts w:cs="Times New Roman"/>
              </w:rPr>
              <w:t>Sz</w:t>
            </w:r>
            <w:r w:rsidRPr="00FE4D71">
              <w:rPr>
                <w:rFonts w:cs="Times New Roman"/>
                <w:vertAlign w:val="subscript"/>
              </w:rPr>
              <w:t>2</w:t>
            </w:r>
          </w:p>
        </w:tc>
        <w:tc>
          <w:tcPr>
            <w:tcW w:w="1134" w:type="dxa"/>
          </w:tcPr>
          <w:p w:rsidR="00740B7D" w:rsidRPr="00EB0B0D" w:rsidRDefault="00740B7D"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740B7D" w:rsidRPr="00EB0B0D" w:rsidRDefault="00740B7D"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740B7D" w:rsidRPr="00EB0B0D" w:rsidRDefault="00740B7D"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740B7D" w:rsidRPr="00EB0B0D" w:rsidRDefault="00740B7D" w:rsidP="00E52DA5">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1418"/>
      </w:tblGrid>
      <w:tr w:rsidR="005004C5" w:rsidRPr="00EB0B0D" w:rsidTr="009E69BF">
        <w:tc>
          <w:tcPr>
            <w:tcW w:w="1152" w:type="dxa"/>
          </w:tcPr>
          <w:p w:rsidR="005004C5" w:rsidRPr="00EB0B0D" w:rsidRDefault="005004C5"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5004C5" w:rsidRPr="00EB0B0D" w:rsidRDefault="005004C5" w:rsidP="00D6252D">
            <w:pPr>
              <w:jc w:val="center"/>
              <w:rPr>
                <w:rFonts w:cs="Times New Roman"/>
              </w:rPr>
            </w:pPr>
            <w:r w:rsidRPr="00EB0B0D">
              <w:rPr>
                <w:rFonts w:cs="Times New Roman"/>
              </w:rPr>
              <w:t>~</w:t>
            </w:r>
            <w:r>
              <w:rPr>
                <w:rFonts w:cs="Times New Roman"/>
                <w:vertAlign w:val="subscript"/>
              </w:rPr>
              <w:t>4</w:t>
            </w:r>
          </w:p>
        </w:tc>
        <w:tc>
          <w:tcPr>
            <w:tcW w:w="629" w:type="dxa"/>
          </w:tcPr>
          <w:p w:rsidR="005004C5" w:rsidRPr="00EB0B0D" w:rsidRDefault="005004C5" w:rsidP="003964FF">
            <w:pPr>
              <w:jc w:val="center"/>
              <w:rPr>
                <w:rFonts w:cs="Times New Roman"/>
              </w:rPr>
            </w:pPr>
            <w:r>
              <w:rPr>
                <w:rFonts w:cs="Times New Roman"/>
              </w:rPr>
              <w:t>~</w:t>
            </w:r>
            <w:r w:rsidRPr="005004C5">
              <w:rPr>
                <w:rFonts w:cs="Times New Roman"/>
                <w:vertAlign w:val="subscript"/>
              </w:rPr>
              <w:t>3</w:t>
            </w:r>
          </w:p>
        </w:tc>
        <w:tc>
          <w:tcPr>
            <w:tcW w:w="630" w:type="dxa"/>
          </w:tcPr>
          <w:p w:rsidR="005004C5" w:rsidRPr="00EB0B0D" w:rsidRDefault="005004C5" w:rsidP="003964FF">
            <w:pPr>
              <w:jc w:val="center"/>
              <w:rPr>
                <w:rFonts w:cs="Times New Roman"/>
              </w:rPr>
            </w:pPr>
            <w:r>
              <w:rPr>
                <w:rFonts w:cs="Times New Roman"/>
              </w:rPr>
              <w:t>M</w:t>
            </w:r>
            <w:r>
              <w:rPr>
                <w:rFonts w:cs="Times New Roman"/>
                <w:vertAlign w:val="subscript"/>
              </w:rPr>
              <w:t>3</w:t>
            </w:r>
          </w:p>
        </w:tc>
        <w:tc>
          <w:tcPr>
            <w:tcW w:w="1134" w:type="dxa"/>
          </w:tcPr>
          <w:p w:rsidR="005004C5" w:rsidRPr="00EB0B0D" w:rsidRDefault="005004C5" w:rsidP="003964FF">
            <w:pPr>
              <w:jc w:val="center"/>
              <w:rPr>
                <w:rFonts w:cs="Times New Roman"/>
              </w:rPr>
            </w:pPr>
            <w:r>
              <w:rPr>
                <w:rFonts w:cs="Times New Roman"/>
              </w:rPr>
              <w:t>~</w:t>
            </w:r>
            <w:r>
              <w:rPr>
                <w:rFonts w:cs="Times New Roman"/>
                <w:vertAlign w:val="subscript"/>
              </w:rPr>
              <w:t>5</w:t>
            </w:r>
          </w:p>
        </w:tc>
        <w:tc>
          <w:tcPr>
            <w:tcW w:w="1079" w:type="dxa"/>
          </w:tcPr>
          <w:p w:rsidR="005004C5" w:rsidRPr="00EB0B0D" w:rsidRDefault="005004C5"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5004C5" w:rsidRPr="00EB0B0D" w:rsidRDefault="005004C5"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r w:rsidRPr="00EB0B0D">
        <w:rPr>
          <w:rFonts w:cs="Times New Roman"/>
        </w:rPr>
        <w:t>im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Bits from the source register Ra are shifted left by the amount in register Rb or an immediate value. Zeros are shifted into the least significant bits.</w:t>
      </w:r>
      <w:r w:rsidR="00B52E79">
        <w:rPr>
          <w:rFonts w:cs="Times New Roman"/>
        </w:rPr>
        <w:t xml:space="preserve"> </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0B6E31" w:rsidP="0040792A">
            <w:pPr>
              <w:jc w:val="center"/>
              <w:rPr>
                <w:rFonts w:cs="Times New Roman"/>
              </w:rPr>
            </w:pPr>
            <w:r>
              <w:rPr>
                <w:rFonts w:cs="Times New Roman"/>
              </w:rPr>
              <w:t>E</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0B6E31" w:rsidP="0031569C">
      <w:pPr>
        <w:ind w:left="720"/>
        <w:rPr>
          <w:rFonts w:cs="Times New Roman"/>
        </w:rPr>
      </w:pPr>
      <w:r>
        <w:rPr>
          <w:rFonts w:cs="Times New Roman"/>
        </w:rPr>
        <w:t>E indicates to update all lanes of target register.</w:t>
      </w: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8</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76678A" w:rsidRDefault="0076678A"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70D45" w:rsidRPr="00265101" w:rsidTr="003B7C87">
        <w:tc>
          <w:tcPr>
            <w:tcW w:w="1089"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Pr>
                <w:rFonts w:cs="Times New Roman"/>
                <w:color w:val="FFFFFF" w:themeColor="background1"/>
              </w:rPr>
              <w:t>If E set</w:t>
            </w:r>
          </w:p>
        </w:tc>
      </w:tr>
      <w:tr w:rsidR="00570D45" w:rsidTr="003B7C87">
        <w:tc>
          <w:tcPr>
            <w:tcW w:w="1089" w:type="dxa"/>
          </w:tcPr>
          <w:p w:rsidR="00570D45" w:rsidRDefault="00570D45" w:rsidP="003B7C87">
            <w:pPr>
              <w:jc w:val="center"/>
              <w:rPr>
                <w:rFonts w:cs="Times New Roman"/>
              </w:rPr>
            </w:pPr>
            <w:r>
              <w:rPr>
                <w:rFonts w:cs="Times New Roman"/>
              </w:rPr>
              <w:t>0Fh</w:t>
            </w:r>
          </w:p>
        </w:tc>
        <w:tc>
          <w:tcPr>
            <w:tcW w:w="1560" w:type="dxa"/>
          </w:tcPr>
          <w:p w:rsidR="00570D45" w:rsidRDefault="00570D45" w:rsidP="003B7C87">
            <w:pPr>
              <w:jc w:val="center"/>
              <w:rPr>
                <w:rFonts w:cs="Times New Roman"/>
              </w:rPr>
            </w:pPr>
            <w:r>
              <w:rPr>
                <w:rFonts w:cs="Times New Roman"/>
              </w:rPr>
              <w:t>word</w:t>
            </w:r>
          </w:p>
        </w:tc>
        <w:tc>
          <w:tcPr>
            <w:tcW w:w="1560" w:type="dxa"/>
          </w:tcPr>
          <w:p w:rsidR="00570D45" w:rsidRDefault="00570D45" w:rsidP="003B7C87">
            <w:pPr>
              <w:jc w:val="center"/>
              <w:rPr>
                <w:rFonts w:cs="Times New Roman"/>
              </w:rPr>
            </w:pPr>
            <w:r>
              <w:rPr>
                <w:rFonts w:cs="Times New Roman"/>
              </w:rPr>
              <w:t>word</w:t>
            </w:r>
          </w:p>
        </w:tc>
      </w:tr>
      <w:tr w:rsidR="00570D45" w:rsidTr="003B7C87">
        <w:tc>
          <w:tcPr>
            <w:tcW w:w="1089" w:type="dxa"/>
          </w:tcPr>
          <w:p w:rsidR="00570D45" w:rsidRDefault="00570D45" w:rsidP="003B7C87">
            <w:pPr>
              <w:jc w:val="center"/>
              <w:rPr>
                <w:rFonts w:cs="Times New Roman"/>
              </w:rPr>
            </w:pPr>
            <w:r>
              <w:rPr>
                <w:rFonts w:cs="Times New Roman"/>
              </w:rPr>
              <w:t>1Fh</w:t>
            </w:r>
          </w:p>
        </w:tc>
        <w:tc>
          <w:tcPr>
            <w:tcW w:w="1560" w:type="dxa"/>
          </w:tcPr>
          <w:p w:rsidR="00570D45" w:rsidRDefault="00570D45" w:rsidP="003B7C87">
            <w:pPr>
              <w:jc w:val="center"/>
              <w:rPr>
                <w:rFonts w:cs="Times New Roman"/>
              </w:rPr>
            </w:pPr>
            <w:r>
              <w:rPr>
                <w:rFonts w:cs="Times New Roman"/>
              </w:rPr>
              <w:t>byte</w:t>
            </w:r>
          </w:p>
        </w:tc>
        <w:tc>
          <w:tcPr>
            <w:tcW w:w="1560" w:type="dxa"/>
          </w:tcPr>
          <w:p w:rsidR="00570D45" w:rsidRDefault="00570D45" w:rsidP="003B7C87">
            <w:pPr>
              <w:jc w:val="center"/>
              <w:rPr>
                <w:rFonts w:cs="Times New Roman"/>
              </w:rPr>
            </w:pPr>
            <w:r>
              <w:rPr>
                <w:rFonts w:cs="Times New Roman"/>
              </w:rPr>
              <w:t>byte parallel</w:t>
            </w:r>
          </w:p>
        </w:tc>
      </w:tr>
      <w:tr w:rsidR="00570D45" w:rsidTr="003B7C87">
        <w:tc>
          <w:tcPr>
            <w:tcW w:w="1089" w:type="dxa"/>
          </w:tcPr>
          <w:p w:rsidR="00570D45" w:rsidRDefault="00570D45" w:rsidP="003B7C87">
            <w:pPr>
              <w:jc w:val="center"/>
              <w:rPr>
                <w:rFonts w:cs="Times New Roman"/>
              </w:rPr>
            </w:pPr>
            <w:r>
              <w:rPr>
                <w:rFonts w:cs="Times New Roman"/>
              </w:rPr>
              <w:t>2Fh</w:t>
            </w:r>
          </w:p>
        </w:tc>
        <w:tc>
          <w:tcPr>
            <w:tcW w:w="1560" w:type="dxa"/>
          </w:tcPr>
          <w:p w:rsidR="00570D45" w:rsidRDefault="00570D45" w:rsidP="003B7C87">
            <w:pPr>
              <w:jc w:val="center"/>
              <w:rPr>
                <w:rFonts w:cs="Times New Roman"/>
              </w:rPr>
            </w:pPr>
            <w:r>
              <w:rPr>
                <w:rFonts w:cs="Times New Roman"/>
              </w:rPr>
              <w:t>char</w:t>
            </w:r>
          </w:p>
        </w:tc>
        <w:tc>
          <w:tcPr>
            <w:tcW w:w="1560" w:type="dxa"/>
          </w:tcPr>
          <w:p w:rsidR="00570D45" w:rsidRDefault="00570D45" w:rsidP="003B7C87">
            <w:pPr>
              <w:jc w:val="center"/>
              <w:rPr>
                <w:rFonts w:cs="Times New Roman"/>
              </w:rPr>
            </w:pPr>
            <w:r>
              <w:rPr>
                <w:rFonts w:cs="Times New Roman"/>
              </w:rPr>
              <w:t>char parallel</w:t>
            </w:r>
          </w:p>
        </w:tc>
      </w:tr>
      <w:tr w:rsidR="00570D45" w:rsidTr="003B7C87">
        <w:tc>
          <w:tcPr>
            <w:tcW w:w="1089" w:type="dxa"/>
          </w:tcPr>
          <w:p w:rsidR="00570D45" w:rsidRDefault="00570D45" w:rsidP="003B7C87">
            <w:pPr>
              <w:jc w:val="center"/>
              <w:rPr>
                <w:rFonts w:cs="Times New Roman"/>
              </w:rPr>
            </w:pPr>
            <w:r>
              <w:rPr>
                <w:rFonts w:cs="Times New Roman"/>
              </w:rPr>
              <w:t>3Fh</w:t>
            </w:r>
          </w:p>
        </w:tc>
        <w:tc>
          <w:tcPr>
            <w:tcW w:w="1560" w:type="dxa"/>
          </w:tcPr>
          <w:p w:rsidR="00570D45" w:rsidRDefault="00570D45" w:rsidP="003B7C87">
            <w:pPr>
              <w:jc w:val="center"/>
              <w:rPr>
                <w:rFonts w:cs="Times New Roman"/>
              </w:rPr>
            </w:pPr>
            <w:r>
              <w:rPr>
                <w:rFonts w:cs="Times New Roman"/>
              </w:rPr>
              <w:t>half</w:t>
            </w:r>
          </w:p>
        </w:tc>
        <w:tc>
          <w:tcPr>
            <w:tcW w:w="1560" w:type="dxa"/>
          </w:tcPr>
          <w:p w:rsidR="00570D45" w:rsidRDefault="00570D45" w:rsidP="003B7C87">
            <w:pPr>
              <w:jc w:val="center"/>
              <w:rPr>
                <w:rFonts w:cs="Times New Roman"/>
              </w:rPr>
            </w:pPr>
            <w:r>
              <w:rPr>
                <w:rFonts w:cs="Times New Roman"/>
              </w:rPr>
              <w:t>half parallel</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Bits from the source register Ra are shifted right by the amount in register Rb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551AAC" w:rsidP="005C3F2D">
            <w:pPr>
              <w:jc w:val="center"/>
              <w:rPr>
                <w:rFonts w:cs="Times New Roman"/>
              </w:rPr>
            </w:pPr>
            <w:r>
              <w:rPr>
                <w:rFonts w:cs="Times New Roman"/>
              </w:rPr>
              <w:t>E</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9</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76678A" w:rsidRPr="00EB0B0D" w:rsidRDefault="0076678A"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r>
              <w:rPr>
                <w:rFonts w:cs="Times New Roman"/>
              </w:rPr>
              <w:t>Ov</w:t>
            </w:r>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cr_o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569DA" w:rsidRPr="00EB0B0D" w:rsidTr="00D9270B">
        <w:tc>
          <w:tcPr>
            <w:tcW w:w="1276" w:type="dxa"/>
          </w:tcPr>
          <w:p w:rsidR="003569DA" w:rsidRPr="00EB0B0D" w:rsidRDefault="003569DA" w:rsidP="00D9270B">
            <w:pPr>
              <w:jc w:val="center"/>
              <w:rPr>
                <w:rFonts w:cs="Times New Roman"/>
              </w:rPr>
            </w:pPr>
            <w:r w:rsidRPr="00EB0B0D">
              <w:rPr>
                <w:rFonts w:cs="Times New Roman"/>
              </w:rPr>
              <w:t>1</w:t>
            </w:r>
            <w:r>
              <w:rPr>
                <w:rFonts w:cs="Times New Roman"/>
              </w:rPr>
              <w:t>7</w:t>
            </w:r>
            <w:r w:rsidRPr="00EB0B0D">
              <w:rPr>
                <w:rFonts w:cs="Times New Roman"/>
              </w:rPr>
              <w:t>h</w:t>
            </w:r>
            <w:r w:rsidRPr="00EB0B0D">
              <w:rPr>
                <w:rFonts w:cs="Times New Roman"/>
                <w:vertAlign w:val="subscript"/>
              </w:rPr>
              <w:t>6</w:t>
            </w:r>
          </w:p>
        </w:tc>
        <w:tc>
          <w:tcPr>
            <w:tcW w:w="425" w:type="dxa"/>
          </w:tcPr>
          <w:p w:rsidR="003569DA" w:rsidRPr="00EB0B0D" w:rsidRDefault="003569DA" w:rsidP="00D9270B">
            <w:pPr>
              <w:jc w:val="center"/>
              <w:rPr>
                <w:rFonts w:cs="Times New Roman"/>
              </w:rPr>
            </w:pPr>
            <w:r>
              <w:rPr>
                <w:rFonts w:cs="Times New Roman"/>
              </w:rPr>
              <w:t>A</w:t>
            </w:r>
          </w:p>
        </w:tc>
        <w:tc>
          <w:tcPr>
            <w:tcW w:w="407" w:type="dxa"/>
          </w:tcPr>
          <w:p w:rsidR="003569DA" w:rsidRPr="00EB0B0D" w:rsidRDefault="003569DA" w:rsidP="00D9270B">
            <w:pPr>
              <w:jc w:val="center"/>
              <w:rPr>
                <w:rFonts w:cs="Times New Roman"/>
              </w:rPr>
            </w:pPr>
            <w:r>
              <w:rPr>
                <w:rFonts w:cs="Times New Roman"/>
              </w:rPr>
              <w:t>R</w:t>
            </w:r>
          </w:p>
        </w:tc>
        <w:tc>
          <w:tcPr>
            <w:tcW w:w="542" w:type="dxa"/>
          </w:tcPr>
          <w:p w:rsidR="003569DA" w:rsidRPr="00EB0B0D" w:rsidRDefault="003569DA" w:rsidP="00D9270B">
            <w:pPr>
              <w:jc w:val="center"/>
              <w:rPr>
                <w:rFonts w:cs="Times New Roman"/>
              </w:rPr>
            </w:pPr>
            <w:r w:rsidRPr="00EB0B0D">
              <w:rPr>
                <w:rFonts w:cs="Times New Roman"/>
              </w:rPr>
              <w:t>Sc</w:t>
            </w:r>
            <w:r>
              <w:rPr>
                <w:rFonts w:cs="Times New Roman"/>
                <w:vertAlign w:val="subscript"/>
              </w:rPr>
              <w:t>3</w:t>
            </w:r>
          </w:p>
        </w:tc>
        <w:tc>
          <w:tcPr>
            <w:tcW w:w="1134" w:type="dxa"/>
          </w:tcPr>
          <w:p w:rsidR="003569DA" w:rsidRPr="00EB0B0D" w:rsidRDefault="003569DA" w:rsidP="00D9270B">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3569DA" w:rsidRPr="00EB0B0D" w:rsidRDefault="003569DA" w:rsidP="00D9270B">
            <w:pPr>
              <w:jc w:val="center"/>
              <w:rPr>
                <w:rFonts w:cs="Times New Roman"/>
              </w:rPr>
            </w:pPr>
            <w:r w:rsidRPr="00EB0B0D">
              <w:rPr>
                <w:rFonts w:cs="Times New Roman"/>
              </w:rPr>
              <w:t>Rb</w:t>
            </w:r>
            <w:r w:rsidRPr="00EB0B0D">
              <w:rPr>
                <w:rFonts w:cs="Times New Roman"/>
                <w:vertAlign w:val="subscript"/>
              </w:rPr>
              <w:t>5</w:t>
            </w:r>
          </w:p>
        </w:tc>
        <w:tc>
          <w:tcPr>
            <w:tcW w:w="1079" w:type="dxa"/>
          </w:tcPr>
          <w:p w:rsidR="003569DA" w:rsidRPr="00EB0B0D" w:rsidRDefault="003569DA" w:rsidP="00D9270B">
            <w:pPr>
              <w:jc w:val="center"/>
              <w:rPr>
                <w:rFonts w:cs="Times New Roman"/>
              </w:rPr>
            </w:pPr>
            <w:r w:rsidRPr="00EB0B0D">
              <w:rPr>
                <w:rFonts w:cs="Times New Roman"/>
              </w:rPr>
              <w:t>Ra</w:t>
            </w:r>
            <w:r w:rsidRPr="00EB0B0D">
              <w:rPr>
                <w:rFonts w:cs="Times New Roman"/>
                <w:vertAlign w:val="subscript"/>
              </w:rPr>
              <w:t>5</w:t>
            </w:r>
          </w:p>
        </w:tc>
        <w:tc>
          <w:tcPr>
            <w:tcW w:w="1319" w:type="dxa"/>
          </w:tcPr>
          <w:p w:rsidR="003569DA" w:rsidRPr="00EB0B0D" w:rsidRDefault="003569DA" w:rsidP="00D9270B">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A792F" w:rsidP="003964FF">
            <w:pPr>
              <w:jc w:val="center"/>
              <w:rPr>
                <w:rFonts w:cs="Times New Roman"/>
              </w:rPr>
            </w:pPr>
            <w:r>
              <w:rPr>
                <w:rFonts w:cs="Times New Roman"/>
              </w:rPr>
              <w:t>01</w:t>
            </w:r>
            <w:r w:rsidR="00FF43E7">
              <w:rPr>
                <w:rFonts w:cs="Times New Roman"/>
              </w:rPr>
              <w:t>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4B38FB" w:rsidP="003964FF">
            <w:pPr>
              <w:jc w:val="center"/>
              <w:rPr>
                <w:rFonts w:cs="Times New Roman"/>
              </w:rPr>
            </w:pPr>
            <w:r>
              <w:rPr>
                <w:rFonts w:cs="Times New Roman"/>
              </w:rPr>
              <w:t>12h</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A timeout for the wait may be specified in register Rb. If a timeout is not desired use R0 for Rb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944B87" w:rsidRPr="00EB0B0D" w:rsidTr="00A30515">
        <w:tc>
          <w:tcPr>
            <w:tcW w:w="993" w:type="dxa"/>
          </w:tcPr>
          <w:p w:rsidR="00944B87" w:rsidRPr="00EB0B0D" w:rsidRDefault="00944B87" w:rsidP="00A30515">
            <w:pPr>
              <w:jc w:val="center"/>
              <w:rPr>
                <w:rFonts w:cs="Times New Roman"/>
              </w:rPr>
            </w:pPr>
            <w:r w:rsidRPr="00EB0B0D">
              <w:rPr>
                <w:rFonts w:cs="Times New Roman"/>
              </w:rPr>
              <w:t>0</w:t>
            </w:r>
            <w:r>
              <w:rPr>
                <w:rFonts w:cs="Times New Roman"/>
              </w:rPr>
              <w:t>E</w:t>
            </w:r>
            <w:r w:rsidRPr="00EB0B0D">
              <w:rPr>
                <w:rFonts w:cs="Times New Roman"/>
                <w:vertAlign w:val="subscript"/>
              </w:rPr>
              <w:t>6</w:t>
            </w:r>
          </w:p>
        </w:tc>
        <w:tc>
          <w:tcPr>
            <w:tcW w:w="708" w:type="dxa"/>
          </w:tcPr>
          <w:p w:rsidR="00944B87" w:rsidRPr="00EB0B0D" w:rsidRDefault="00944B87" w:rsidP="00A30515">
            <w:pPr>
              <w:jc w:val="center"/>
              <w:rPr>
                <w:rFonts w:cs="Times New Roman"/>
              </w:rPr>
            </w:pPr>
            <w:r w:rsidRPr="00EB0B0D">
              <w:rPr>
                <w:rFonts w:cs="Times New Roman"/>
              </w:rPr>
              <w:t>~</w:t>
            </w:r>
            <w:r>
              <w:rPr>
                <w:rFonts w:cs="Times New Roman"/>
                <w:vertAlign w:val="subscript"/>
              </w:rPr>
              <w:t>3</w:t>
            </w:r>
          </w:p>
        </w:tc>
        <w:tc>
          <w:tcPr>
            <w:tcW w:w="641" w:type="dxa"/>
          </w:tcPr>
          <w:p w:rsidR="00944B87" w:rsidRPr="00EB0B0D" w:rsidRDefault="00944B87" w:rsidP="00A30515">
            <w:pPr>
              <w:jc w:val="center"/>
              <w:rPr>
                <w:rFonts w:cs="Times New Roman"/>
              </w:rPr>
            </w:pPr>
            <w:r>
              <w:rPr>
                <w:rFonts w:cs="Times New Roman"/>
              </w:rPr>
              <w:t>Sz</w:t>
            </w:r>
            <w:r w:rsidRPr="00E75A87">
              <w:rPr>
                <w:rFonts w:cs="Times New Roman"/>
                <w:vertAlign w:val="subscript"/>
              </w:rPr>
              <w:t>2</w:t>
            </w:r>
          </w:p>
        </w:tc>
        <w:tc>
          <w:tcPr>
            <w:tcW w:w="1083" w:type="dxa"/>
          </w:tcPr>
          <w:p w:rsidR="00944B87" w:rsidRPr="00EB0B0D" w:rsidRDefault="00944B87"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944B87" w:rsidRPr="00EB0B0D" w:rsidRDefault="00944B87"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944B87" w:rsidRPr="00EB0B0D" w:rsidRDefault="00944B87"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944B87" w:rsidRPr="00EB0B0D" w:rsidRDefault="00944B87" w:rsidP="00A30515">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r>
        <w:rPr>
          <w:rFonts w:cs="Times New Roman"/>
        </w:rPr>
        <w:t>Rt = Ra ^ Rb ^ Rc</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F24E0E">
        <w:tc>
          <w:tcPr>
            <w:tcW w:w="993" w:type="dxa"/>
          </w:tcPr>
          <w:p w:rsidR="00F24E0E" w:rsidRPr="00EB0B0D" w:rsidRDefault="00F24E0E" w:rsidP="00F24E0E">
            <w:pPr>
              <w:jc w:val="center"/>
              <w:rPr>
                <w:rFonts w:cs="Times New Roman"/>
              </w:rPr>
            </w:pPr>
            <w:r w:rsidRPr="00EB0B0D">
              <w:rPr>
                <w:rFonts w:cs="Times New Roman"/>
              </w:rPr>
              <w:t>0A</w:t>
            </w:r>
            <w:r w:rsidRPr="00EB0B0D">
              <w:rPr>
                <w:rFonts w:cs="Times New Roman"/>
                <w:vertAlign w:val="subscript"/>
              </w:rPr>
              <w:t>6</w:t>
            </w:r>
          </w:p>
        </w:tc>
        <w:tc>
          <w:tcPr>
            <w:tcW w:w="708" w:type="dxa"/>
          </w:tcPr>
          <w:p w:rsidR="00F24E0E" w:rsidRPr="00EB0B0D" w:rsidRDefault="00F24E0E" w:rsidP="00F24E0E">
            <w:pPr>
              <w:jc w:val="center"/>
              <w:rPr>
                <w:rFonts w:cs="Times New Roman"/>
              </w:rPr>
            </w:pPr>
            <w:r w:rsidRPr="00EB0B0D">
              <w:rPr>
                <w:rFonts w:cs="Times New Roman"/>
              </w:rPr>
              <w:t>~</w:t>
            </w:r>
            <w:r>
              <w:rPr>
                <w:rFonts w:cs="Times New Roman"/>
                <w:vertAlign w:val="subscript"/>
              </w:rPr>
              <w:t>3</w:t>
            </w:r>
          </w:p>
        </w:tc>
        <w:tc>
          <w:tcPr>
            <w:tcW w:w="641" w:type="dxa"/>
          </w:tcPr>
          <w:p w:rsidR="00F24E0E" w:rsidRPr="00EB0B0D" w:rsidRDefault="00F24E0E" w:rsidP="00F24E0E">
            <w:pPr>
              <w:jc w:val="center"/>
              <w:rPr>
                <w:rFonts w:cs="Times New Roman"/>
              </w:rPr>
            </w:pPr>
            <w:r>
              <w:rPr>
                <w:rFonts w:cs="Times New Roman"/>
              </w:rPr>
              <w:t>Sz</w:t>
            </w:r>
            <w:r w:rsidRPr="00E75A87">
              <w:rPr>
                <w:rFonts w:cs="Times New Roman"/>
                <w:vertAlign w:val="subscript"/>
              </w:rPr>
              <w:t>2</w:t>
            </w:r>
          </w:p>
        </w:tc>
        <w:tc>
          <w:tcPr>
            <w:tcW w:w="1083" w:type="dxa"/>
          </w:tcPr>
          <w:p w:rsidR="00F24E0E" w:rsidRPr="00EB0B0D" w:rsidRDefault="00F24E0E" w:rsidP="00F24E0E">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F24E0E">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F24E0E">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F24E0E">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r w:rsidR="007E3138">
        <w:rPr>
          <w:rFonts w:cs="Times New Roman"/>
        </w:rPr>
        <w:t>x</w:t>
      </w:r>
      <w:r>
        <w:rPr>
          <w:rFonts w:cs="Times New Roman"/>
        </w:rPr>
        <w:t>or’ operation with an immediate value to one of four quadrants of the target register.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E52DA5">
        <w:tc>
          <w:tcPr>
            <w:tcW w:w="3369" w:type="dxa"/>
          </w:tcPr>
          <w:p w:rsidR="00763D1F" w:rsidRPr="00EB0B0D" w:rsidRDefault="00763D1F" w:rsidP="00E52DA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3D1F" w:rsidRPr="00EB0B0D" w:rsidRDefault="00763D1F" w:rsidP="00E52DA5">
            <w:pPr>
              <w:jc w:val="center"/>
              <w:rPr>
                <w:rFonts w:cs="Times New Roman"/>
              </w:rPr>
            </w:pPr>
            <w:r w:rsidRPr="00EB0B0D">
              <w:rPr>
                <w:rFonts w:cs="Times New Roman"/>
              </w:rPr>
              <w:t>Rt</w:t>
            </w:r>
            <w:r w:rsidRPr="00EB0B0D">
              <w:rPr>
                <w:rFonts w:cs="Times New Roman"/>
                <w:vertAlign w:val="subscript"/>
              </w:rPr>
              <w:t>5</w:t>
            </w:r>
          </w:p>
        </w:tc>
        <w:tc>
          <w:tcPr>
            <w:tcW w:w="567" w:type="dxa"/>
          </w:tcPr>
          <w:p w:rsidR="00763D1F" w:rsidRPr="00EB0B0D" w:rsidRDefault="00A63BC3" w:rsidP="00E52DA5">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E52DA5">
            <w:pPr>
              <w:jc w:val="center"/>
              <w:rPr>
                <w:rFonts w:cs="Times New Roman"/>
              </w:rPr>
            </w:pPr>
            <w:r>
              <w:rPr>
                <w:rFonts w:cs="Times New Roman"/>
              </w:rPr>
              <w:t>Q</w:t>
            </w:r>
            <w:r w:rsidRPr="00757EC2">
              <w:rPr>
                <w:rFonts w:cs="Times New Roman"/>
                <w:vertAlign w:val="subscript"/>
              </w:rPr>
              <w:t>2</w:t>
            </w:r>
          </w:p>
        </w:tc>
        <w:tc>
          <w:tcPr>
            <w:tcW w:w="1275" w:type="dxa"/>
          </w:tcPr>
          <w:p w:rsidR="00763D1F" w:rsidRPr="00EB0B0D" w:rsidRDefault="00763D1F" w:rsidP="00E52DA5">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63D1F" w:rsidRPr="00757EC2" w:rsidTr="00E52DA5">
        <w:tc>
          <w:tcPr>
            <w:tcW w:w="567" w:type="dxa"/>
            <w:shd w:val="clear" w:color="auto" w:fill="262626" w:themeFill="text1" w:themeFillTint="D9"/>
          </w:tcPr>
          <w:p w:rsidR="00763D1F" w:rsidRPr="00757EC2" w:rsidRDefault="00763D1F" w:rsidP="00E52DA5">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63D1F" w:rsidRPr="00757EC2" w:rsidRDefault="00763D1F" w:rsidP="00E52DA5">
            <w:pPr>
              <w:rPr>
                <w:rFonts w:cs="Times New Roman"/>
                <w:color w:val="FFFFFF" w:themeColor="background1"/>
              </w:rPr>
            </w:pPr>
            <w:r w:rsidRPr="00757EC2">
              <w:rPr>
                <w:rFonts w:cs="Times New Roman"/>
                <w:color w:val="FFFFFF" w:themeColor="background1"/>
              </w:rPr>
              <w:t>Bits</w:t>
            </w:r>
          </w:p>
        </w:tc>
      </w:tr>
      <w:tr w:rsidR="00763D1F" w:rsidTr="00E52DA5">
        <w:tc>
          <w:tcPr>
            <w:tcW w:w="567" w:type="dxa"/>
          </w:tcPr>
          <w:p w:rsidR="00763D1F" w:rsidRDefault="00763D1F" w:rsidP="00E52DA5">
            <w:pPr>
              <w:jc w:val="center"/>
              <w:rPr>
                <w:rFonts w:cs="Times New Roman"/>
              </w:rPr>
            </w:pPr>
            <w:r>
              <w:rPr>
                <w:rFonts w:cs="Times New Roman"/>
              </w:rPr>
              <w:t>0</w:t>
            </w:r>
          </w:p>
        </w:tc>
        <w:tc>
          <w:tcPr>
            <w:tcW w:w="1418" w:type="dxa"/>
          </w:tcPr>
          <w:p w:rsidR="00763D1F" w:rsidRDefault="00763D1F" w:rsidP="00E52DA5">
            <w:pPr>
              <w:rPr>
                <w:rFonts w:cs="Times New Roman"/>
              </w:rPr>
            </w:pPr>
            <w:r>
              <w:rPr>
                <w:rFonts w:cs="Times New Roman"/>
              </w:rPr>
              <w:t>0 to 15</w:t>
            </w:r>
          </w:p>
        </w:tc>
      </w:tr>
      <w:tr w:rsidR="00763D1F" w:rsidTr="00E52DA5">
        <w:tc>
          <w:tcPr>
            <w:tcW w:w="567" w:type="dxa"/>
          </w:tcPr>
          <w:p w:rsidR="00763D1F" w:rsidRDefault="00763D1F" w:rsidP="00E52DA5">
            <w:pPr>
              <w:jc w:val="center"/>
              <w:rPr>
                <w:rFonts w:cs="Times New Roman"/>
              </w:rPr>
            </w:pPr>
            <w:r>
              <w:rPr>
                <w:rFonts w:cs="Times New Roman"/>
              </w:rPr>
              <w:t>1</w:t>
            </w:r>
          </w:p>
        </w:tc>
        <w:tc>
          <w:tcPr>
            <w:tcW w:w="1418" w:type="dxa"/>
          </w:tcPr>
          <w:p w:rsidR="00763D1F" w:rsidRDefault="00763D1F" w:rsidP="00E52DA5">
            <w:pPr>
              <w:rPr>
                <w:rFonts w:cs="Times New Roman"/>
              </w:rPr>
            </w:pPr>
            <w:r>
              <w:rPr>
                <w:rFonts w:cs="Times New Roman"/>
              </w:rPr>
              <w:t>16 to 31</w:t>
            </w:r>
          </w:p>
        </w:tc>
      </w:tr>
      <w:tr w:rsidR="00763D1F" w:rsidTr="00E52DA5">
        <w:tc>
          <w:tcPr>
            <w:tcW w:w="567" w:type="dxa"/>
          </w:tcPr>
          <w:p w:rsidR="00763D1F" w:rsidRDefault="00763D1F" w:rsidP="00E52DA5">
            <w:pPr>
              <w:jc w:val="center"/>
              <w:rPr>
                <w:rFonts w:cs="Times New Roman"/>
              </w:rPr>
            </w:pPr>
            <w:r>
              <w:rPr>
                <w:rFonts w:cs="Times New Roman"/>
              </w:rPr>
              <w:t>2</w:t>
            </w:r>
          </w:p>
        </w:tc>
        <w:tc>
          <w:tcPr>
            <w:tcW w:w="1418" w:type="dxa"/>
          </w:tcPr>
          <w:p w:rsidR="00763D1F" w:rsidRDefault="00763D1F" w:rsidP="00E52DA5">
            <w:pPr>
              <w:rPr>
                <w:rFonts w:cs="Times New Roman"/>
              </w:rPr>
            </w:pPr>
            <w:r>
              <w:rPr>
                <w:rFonts w:cs="Times New Roman"/>
              </w:rPr>
              <w:t>32 to 47</w:t>
            </w:r>
          </w:p>
        </w:tc>
      </w:tr>
      <w:tr w:rsidR="00763D1F" w:rsidTr="00E52DA5">
        <w:tc>
          <w:tcPr>
            <w:tcW w:w="567" w:type="dxa"/>
          </w:tcPr>
          <w:p w:rsidR="00763D1F" w:rsidRDefault="00763D1F" w:rsidP="00E52DA5">
            <w:pPr>
              <w:jc w:val="center"/>
              <w:rPr>
                <w:rFonts w:cs="Times New Roman"/>
              </w:rPr>
            </w:pPr>
            <w:r>
              <w:rPr>
                <w:rFonts w:cs="Times New Roman"/>
              </w:rPr>
              <w:t>3</w:t>
            </w:r>
          </w:p>
        </w:tc>
        <w:tc>
          <w:tcPr>
            <w:tcW w:w="1418" w:type="dxa"/>
          </w:tcPr>
          <w:p w:rsidR="00763D1F" w:rsidRDefault="00763D1F" w:rsidP="00E52DA5">
            <w:pPr>
              <w:rPr>
                <w:rFonts w:cs="Times New Roman"/>
              </w:rPr>
            </w:pPr>
            <w:r>
              <w:rPr>
                <w:rFonts w:cs="Times New Roman"/>
              </w:rPr>
              <w:t>48 to 63</w:t>
            </w:r>
          </w:p>
        </w:tc>
      </w:tr>
    </w:tbl>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3" w:name="_Toc448161416"/>
      <w:r w:rsidRPr="00C01F42">
        <w:rPr>
          <w:rFonts w:eastAsiaTheme="majorEastAsia" w:cs="Times New Roman"/>
          <w:b/>
          <w:bCs/>
          <w:sz w:val="26"/>
          <w:szCs w:val="26"/>
        </w:rPr>
        <w:t>Representation</w:t>
      </w:r>
      <w:bookmarkEnd w:id="13"/>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Rb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Add two floating point numbers in registers Ra and Rb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if (Ra = Rb)</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lastRenderedPageBreak/>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Rb)</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Rb)</w:t>
      </w:r>
    </w:p>
    <w:p w:rsidR="00D44F6E" w:rsidRPr="00EB0B0D" w:rsidRDefault="00D44F6E" w:rsidP="00D44F6E">
      <w:pPr>
        <w:spacing w:after="0"/>
        <w:rPr>
          <w:rFonts w:cs="Times New Roman"/>
        </w:rPr>
      </w:pPr>
      <w:r>
        <w:rPr>
          <w:rFonts w:cs="Times New Roman"/>
        </w:rPr>
        <w:lastRenderedPageBreak/>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Rb)</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 xml:space="preserve">if (Ra </w:t>
      </w:r>
      <w:r w:rsidR="00664D54">
        <w:rPr>
          <w:rFonts w:cs="Times New Roman"/>
        </w:rPr>
        <w:t>?</w:t>
      </w:r>
      <w:r>
        <w:rPr>
          <w:rFonts w:cs="Times New Roman"/>
        </w:rPr>
        <w:t xml:space="preserve"> Rb)</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lastRenderedPageBreak/>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mag Ra &lt; mag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  in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Rb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Rb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Rb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4" w:name="_Toc448161456"/>
      <w:r>
        <w:br w:type="page"/>
      </w:r>
    </w:p>
    <w:p w:rsidR="00941814" w:rsidRDefault="00941814" w:rsidP="00941814">
      <w:pPr>
        <w:pStyle w:val="Heading1"/>
      </w:pPr>
      <w:bookmarkStart w:id="15" w:name="_Toc448161452"/>
      <w:r>
        <w:lastRenderedPageBreak/>
        <w:t>Vector Programming Model</w:t>
      </w:r>
      <w:bookmarkEnd w:id="15"/>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16" w:name="_Toc448161453"/>
      <w:r>
        <w:t>Vector Length (VL register)</w:t>
      </w:r>
      <w:bookmarkEnd w:id="16"/>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7" w:name="_Toc448161454"/>
      <w:r>
        <w:t xml:space="preserve">Vector </w:t>
      </w:r>
      <w:bookmarkEnd w:id="17"/>
      <w:r>
        <w:t>Mask (Vm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265544" w:rsidRDefault="00265544" w:rsidP="00265544">
      <w:pPr>
        <w:pStyle w:val="Heading2"/>
      </w:pPr>
      <w:r>
        <w:t>Detailed Vector Instruction Set</w:t>
      </w:r>
      <w:bookmarkEnd w:id="14"/>
    </w:p>
    <w:p w:rsidR="005770C9" w:rsidRDefault="005770C9">
      <w:pPr>
        <w:rPr>
          <w:rFonts w:eastAsiaTheme="majorEastAsia" w:cstheme="majorBidi"/>
          <w:b/>
          <w:bCs/>
          <w:sz w:val="40"/>
          <w:szCs w:val="40"/>
        </w:rPr>
      </w:pPr>
      <w:bookmarkStart w:id="18" w:name="_Toc448161457"/>
      <w:r>
        <w:rPr>
          <w:sz w:val="40"/>
          <w:szCs w:val="40"/>
        </w:rPr>
        <w:br w:type="page"/>
      </w:r>
    </w:p>
    <w:p w:rsidR="00805AB5" w:rsidRPr="00805AB5" w:rsidRDefault="00805AB5" w:rsidP="00805AB5">
      <w:pPr>
        <w:pStyle w:val="Heading3"/>
        <w:rPr>
          <w:sz w:val="40"/>
          <w:szCs w:val="40"/>
        </w:rPr>
      </w:pPr>
      <w:bookmarkStart w:id="19" w:name="_Toc448161472"/>
      <w:r w:rsidRPr="00805AB5">
        <w:rPr>
          <w:sz w:val="40"/>
          <w:szCs w:val="40"/>
        </w:rPr>
        <w:lastRenderedPageBreak/>
        <w:t>LV</w:t>
      </w:r>
      <w:bookmarkEnd w:id="19"/>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if vm[x]</w:t>
      </w:r>
    </w:p>
    <w:p w:rsidR="00805AB5" w:rsidRDefault="00805AB5" w:rsidP="00AE5C77">
      <w:pPr>
        <w:spacing w:after="0"/>
        <w:ind w:left="1440" w:firstLine="720"/>
      </w:pPr>
      <w:r>
        <w:t>Vt[x] = memory</w:t>
      </w:r>
      <w:r w:rsidRPr="003406AF">
        <w:rPr>
          <w:vertAlign w:val="subscript"/>
        </w:rPr>
        <w:t>64</w:t>
      </w:r>
      <w:r w:rsidRPr="003406AF">
        <w:t>[</w:t>
      </w:r>
      <w:r>
        <w:t xml:space="preserve">Ra + </w:t>
      </w:r>
      <w:r w:rsidR="002D7B8B">
        <w:t xml:space="preserve">Immed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20"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With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[Ra+</w:t>
      </w:r>
      <w:r>
        <w:t>Rb</w:t>
      </w:r>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20"/>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[Ra+</w:t>
      </w:r>
      <w:r>
        <w:t>Vb[x]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(vm[x])</w:t>
      </w:r>
    </w:p>
    <w:p w:rsidR="00C1398D" w:rsidRDefault="00C1398D" w:rsidP="005A6867">
      <w:pPr>
        <w:spacing w:after="0"/>
        <w:ind w:left="1440" w:firstLine="720"/>
      </w:pPr>
      <w:r>
        <w:t>memory</w:t>
      </w:r>
      <w:r w:rsidRPr="003406AF">
        <w:rPr>
          <w:vertAlign w:val="subscript"/>
        </w:rPr>
        <w:t>64</w:t>
      </w:r>
      <w:r w:rsidRPr="003406AF">
        <w:t>[</w:t>
      </w:r>
      <w:r>
        <w:t>Ra + Immed + 8 * x</w:t>
      </w:r>
      <w:r w:rsidRPr="003406AF">
        <w:t>]</w:t>
      </w:r>
      <w:r>
        <w:t xml:space="preserve"> = Vb[x]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With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[Ra+</w:t>
      </w:r>
      <w:r>
        <w:t>Rb*(x*8)</w:t>
      </w:r>
      <w:r w:rsidRPr="003406AF">
        <w:t>]</w:t>
      </w:r>
      <w:r w:rsidR="003E577B">
        <w:t xml:space="preserve"> = Vc[x]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[Ra+</w:t>
      </w:r>
      <w:r>
        <w:t>Vb[x]</w:t>
      </w:r>
      <w:r w:rsidRPr="003406AF">
        <w:t>]</w:t>
      </w:r>
      <w:r>
        <w:t xml:space="preserve"> = Vc[x]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1" w:name="_Toc448161489"/>
      <w:r w:rsidRPr="00215424">
        <w:rPr>
          <w:sz w:val="40"/>
          <w:szCs w:val="40"/>
        </w:rPr>
        <w:lastRenderedPageBreak/>
        <w:t>V2BITS</w:t>
      </w:r>
      <w:bookmarkEnd w:id="21"/>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Rt[x] = Va[x].LSB</w:t>
      </w:r>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Vector register absolute value. Vt = Va &lt; 0 ? –Va : Va</w:t>
      </w:r>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(Vm[x]) Vt[x] = Va[x] &lt; 0 ? –Va[x] : Va[x]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18"/>
      <w:r w:rsidR="005770C9">
        <w:rPr>
          <w:sz w:val="40"/>
          <w:szCs w:val="40"/>
        </w:rPr>
        <w:t xml:space="preserve"> - Add</w:t>
      </w:r>
    </w:p>
    <w:p w:rsidR="00265544" w:rsidRDefault="00265544" w:rsidP="00265544">
      <w:r>
        <w:t>Synopsis</w:t>
      </w:r>
    </w:p>
    <w:p w:rsidR="00265544" w:rsidRDefault="00265544" w:rsidP="00265544">
      <w:r>
        <w:t>Vector register add. Vt = Va + Vb</w:t>
      </w:r>
    </w:p>
    <w:p w:rsidR="00265544" w:rsidRPr="00DE44FD" w:rsidRDefault="00265544" w:rsidP="00265544">
      <w:pPr>
        <w:rPr>
          <w:b/>
        </w:rPr>
      </w:pPr>
      <w:r w:rsidRPr="00DE44FD">
        <w:rPr>
          <w:b/>
        </w:rPr>
        <w:t>Description</w:t>
      </w:r>
    </w:p>
    <w:p w:rsidR="00265544" w:rsidRDefault="00265544" w:rsidP="00265544">
      <w:pPr>
        <w:spacing w:line="360" w:lineRule="auto"/>
        <w:ind w:left="720"/>
      </w:pPr>
      <w:r>
        <w:t xml:space="preserve">Two vector registers (Va and Vb)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7A1A18">
            <w:pPr>
              <w:jc w:val="center"/>
              <w:rPr>
                <w:rFonts w:cs="Times New Roman"/>
              </w:rPr>
            </w:pPr>
            <w:r w:rsidRPr="00EB0B0D">
              <w:rPr>
                <w:rFonts w:cs="Times New Roman"/>
              </w:rPr>
              <w:t>04</w:t>
            </w:r>
            <w:r w:rsidRPr="00EB0B0D">
              <w:rPr>
                <w:rFonts w:cs="Times New Roman"/>
                <w:vertAlign w:val="subscript"/>
              </w:rPr>
              <w:t>6</w:t>
            </w:r>
          </w:p>
        </w:tc>
        <w:tc>
          <w:tcPr>
            <w:tcW w:w="675" w:type="dxa"/>
          </w:tcPr>
          <w:p w:rsidR="00B63EC7" w:rsidRPr="00EB0B0D" w:rsidRDefault="00B63EC7" w:rsidP="00DA5E9C">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(V</w:t>
      </w:r>
      <w:r w:rsidR="00DA5E9C">
        <w:t>m</w:t>
      </w:r>
      <w:r>
        <w:t>[x]) Vt[x] = Va[x] + Vb[x]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2" w:name="_Toc448161458"/>
      <w:bookmarkStart w:id="23" w:name="_Toc448161459"/>
      <w:bookmarkStart w:id="24"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2"/>
      <w:r w:rsidRPr="000B1E59">
        <w:rPr>
          <w:sz w:val="40"/>
          <w:szCs w:val="40"/>
        </w:rPr>
        <w:t xml:space="preserve"> – Add Scalar</w:t>
      </w:r>
    </w:p>
    <w:p w:rsidR="000B1E59" w:rsidRDefault="000B1E59" w:rsidP="000B1E59">
      <w:r>
        <w:t>Synopsis</w:t>
      </w:r>
    </w:p>
    <w:p w:rsidR="000B1E59" w:rsidRDefault="000B1E59" w:rsidP="000B1E59">
      <w:r>
        <w:t>Vector register add. Vt = Va + Rb</w:t>
      </w:r>
    </w:p>
    <w:p w:rsidR="000B1E59" w:rsidRPr="00DE44FD" w:rsidRDefault="000B1E59" w:rsidP="000B1E59">
      <w:pPr>
        <w:rPr>
          <w:b/>
        </w:rPr>
      </w:pPr>
      <w:r w:rsidRPr="00DE44FD">
        <w:rPr>
          <w:b/>
        </w:rPr>
        <w:t>Description</w:t>
      </w:r>
    </w:p>
    <w:p w:rsidR="000B1E59" w:rsidRDefault="000B1E59" w:rsidP="000B1E59">
      <w:pPr>
        <w:spacing w:line="360" w:lineRule="auto"/>
        <w:ind w:left="720"/>
      </w:pPr>
      <w:r>
        <w:t xml:space="preserve">A vector and a scalar (Va and Rb)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(V</w:t>
      </w:r>
      <w:r w:rsidR="009F5CB5">
        <w:t>m</w:t>
      </w:r>
      <w:r>
        <w:t>[x]) Vt[x] = Vb[x] + Rb</w:t>
      </w:r>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3"/>
      <w:r w:rsidR="005770C9">
        <w:rPr>
          <w:sz w:val="40"/>
          <w:szCs w:val="40"/>
        </w:rPr>
        <w:t xml:space="preserve"> – Bitwise And</w:t>
      </w:r>
    </w:p>
    <w:p w:rsidR="00EB31CA" w:rsidRDefault="00EB31CA" w:rsidP="00EB31CA">
      <w:r>
        <w:t>Synopsis</w:t>
      </w:r>
    </w:p>
    <w:p w:rsidR="00EB31CA" w:rsidRDefault="00EB31CA" w:rsidP="00EB31CA">
      <w:r>
        <w:t>Vector register bitwise and. Vt = Va &amp; Vb</w:t>
      </w:r>
    </w:p>
    <w:p w:rsidR="00EB31CA" w:rsidRPr="003B7240" w:rsidRDefault="00EB31CA" w:rsidP="00EB31CA">
      <w:pPr>
        <w:rPr>
          <w:b/>
          <w:i/>
        </w:rPr>
      </w:pPr>
      <w:r w:rsidRPr="003B7240">
        <w:rPr>
          <w:b/>
          <w:i/>
        </w:rPr>
        <w:t>Description</w:t>
      </w:r>
    </w:p>
    <w:p w:rsidR="00EB31CA" w:rsidRDefault="00EB31CA" w:rsidP="00EB31CA">
      <w:pPr>
        <w:spacing w:line="360" w:lineRule="auto"/>
        <w:ind w:left="720"/>
      </w:pPr>
      <w:r>
        <w:t xml:space="preserve">Two vector registers (Va and Vb) are bitwise and’ed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(V</w:t>
      </w:r>
      <w:r w:rsidR="00E31527">
        <w:t>m</w:t>
      </w:r>
      <w:r>
        <w:t>[x]) Vt[x] = Va[x] &amp; Vb[x]</w:t>
      </w:r>
    </w:p>
    <w:p w:rsidR="0040151A" w:rsidRDefault="0040151A" w:rsidP="0040151A">
      <w:bookmarkStart w:id="25"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S – Bitwise And with Scalar</w:t>
      </w:r>
    </w:p>
    <w:p w:rsidR="00446D4C" w:rsidRDefault="00446D4C" w:rsidP="00446D4C">
      <w:r>
        <w:t>Synopsis</w:t>
      </w:r>
    </w:p>
    <w:p w:rsidR="00446D4C" w:rsidRDefault="00446D4C" w:rsidP="00446D4C">
      <w:r>
        <w:t>Vector register bitwise and. Vt = Va &amp; Rb</w:t>
      </w:r>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(Va) is bitwise and’ed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(Vm</w:t>
      </w:r>
      <w:r w:rsidR="00446D4C">
        <w:t xml:space="preserve">[x]) Vt[x] = Va[x] &amp; </w:t>
      </w:r>
      <w:r w:rsidR="00AB1EA5">
        <w:t>R</w:t>
      </w:r>
      <w:r w:rsidR="00446D4C">
        <w:t>b[x]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26"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(Vm[x]) Vt[x] = Va[x]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26"/>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 xml:space="preserve">if (Vm[x])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(Vm[x])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Va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(Vm[x])</w:t>
      </w:r>
    </w:p>
    <w:p w:rsidR="005D6C1F" w:rsidRDefault="005D6C1F" w:rsidP="005D6C1F">
      <w:pPr>
        <w:ind w:left="2160" w:firstLine="720"/>
      </w:pPr>
      <w:r>
        <w:t>Vt[y] = Va[x]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r w:rsidR="00601F0B">
        <w:t>popcnt(</w:t>
      </w:r>
      <w:r>
        <w:t>Va</w:t>
      </w:r>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(Vm[x]) Vt[x] = popcnt(Va[x])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Va </w:t>
      </w:r>
      <w:r w:rsidR="002E1B96">
        <w:t>/</w:t>
      </w:r>
      <w:r>
        <w:t xml:space="preserve"> Vb</w:t>
      </w:r>
    </w:p>
    <w:p w:rsidR="007C44A1" w:rsidRPr="00DE44FD" w:rsidRDefault="007C44A1" w:rsidP="007C44A1">
      <w:pPr>
        <w:rPr>
          <w:b/>
        </w:rPr>
      </w:pPr>
      <w:r w:rsidRPr="00DE44FD">
        <w:rPr>
          <w:b/>
        </w:rPr>
        <w:t>Description</w:t>
      </w:r>
    </w:p>
    <w:p w:rsidR="007C44A1" w:rsidRDefault="002E1B96" w:rsidP="007C44A1">
      <w:pPr>
        <w:spacing w:line="360" w:lineRule="auto"/>
        <w:ind w:left="720"/>
      </w:pPr>
      <w:r>
        <w:t>Vector register Va is divided by Vb</w:t>
      </w:r>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 xml:space="preserve">if (Vm[x]) Vt[x] = Va[x] </w:t>
      </w:r>
      <w:r w:rsidR="002E1B96">
        <w:t>/</w:t>
      </w:r>
      <w:r>
        <w:t xml:space="preserve"> Vb[x]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Vector register divide by scalar. Vt = Va / Rb</w:t>
      </w:r>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Va is divided by Rb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(Vm[x]) Vt[x] = Va[x] / Rb[x]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7" w:name="_Toc448161464"/>
      <w:r w:rsidRPr="00020FC2">
        <w:rPr>
          <w:sz w:val="40"/>
          <w:szCs w:val="40"/>
        </w:rPr>
        <w:lastRenderedPageBreak/>
        <w:t>VEINS / VMOVSV</w:t>
      </w:r>
      <w:bookmarkEnd w:id="27"/>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A general purpose register Rb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r>
        <w:t>Rb</w:t>
      </w:r>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A vector register element from Vb is transferred into a general purpose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Rt = V</w:t>
      </w:r>
      <w:r w:rsidR="003F5880">
        <w:t>b</w:t>
      </w:r>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8" w:name="_Toc448161470"/>
      <w:r w:rsidRPr="000A149E">
        <w:rPr>
          <w:sz w:val="40"/>
          <w:szCs w:val="40"/>
        </w:rPr>
        <w:lastRenderedPageBreak/>
        <w:t>VFLT2INT</w:t>
      </w:r>
      <w:bookmarkEnd w:id="28"/>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(int)Va[x]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29" w:name="_Toc448161471"/>
      <w:r w:rsidRPr="00244908">
        <w:rPr>
          <w:sz w:val="40"/>
          <w:szCs w:val="40"/>
        </w:rPr>
        <w:lastRenderedPageBreak/>
        <w:t>VINT2FLT</w:t>
      </w:r>
      <w:bookmarkEnd w:id="29"/>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Vt[x] =(float) Va[x]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Vector mask register bitwise and. Vmt = Vma &amp; Vmb</w:t>
      </w:r>
    </w:p>
    <w:p w:rsidR="00EF11B8" w:rsidRPr="003B7240" w:rsidRDefault="00EF11B8" w:rsidP="00EF11B8">
      <w:pPr>
        <w:rPr>
          <w:b/>
          <w:i/>
        </w:rPr>
      </w:pPr>
      <w:r w:rsidRPr="003B7240">
        <w:rPr>
          <w:b/>
          <w:i/>
        </w:rPr>
        <w:t>Description</w:t>
      </w:r>
    </w:p>
    <w:p w:rsidR="00EF11B8" w:rsidRDefault="00EF11B8" w:rsidP="00EF11B8">
      <w:pPr>
        <w:spacing w:line="360" w:lineRule="auto"/>
        <w:ind w:left="720"/>
      </w:pPr>
      <w:r>
        <w:t xml:space="preserve">Two vector mask registers (Vma and Vmb) are bitwise and’ed together and placed in the target vector register Vmt.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r>
        <w:t>Vmt = Vma &amp; Vmb</w:t>
      </w:r>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Ra) Vmt[x] = 1</w:t>
      </w:r>
    </w:p>
    <w:p w:rsidR="00237D3C" w:rsidRDefault="00237D3C" w:rsidP="00237D3C">
      <w:pPr>
        <w:ind w:left="720" w:firstLine="720"/>
      </w:pPr>
      <w:r>
        <w:t>else Vmt[x]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(Vm)</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(Vm)</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Vector mask register bitwise and. Vmt = Vma | Vmb</w:t>
      </w:r>
    </w:p>
    <w:p w:rsidR="0090005C" w:rsidRPr="003B7240" w:rsidRDefault="0090005C" w:rsidP="0090005C">
      <w:pPr>
        <w:rPr>
          <w:b/>
          <w:i/>
        </w:rPr>
      </w:pPr>
      <w:r w:rsidRPr="003B7240">
        <w:rPr>
          <w:b/>
          <w:i/>
        </w:rPr>
        <w:t>Description</w:t>
      </w:r>
    </w:p>
    <w:p w:rsidR="0090005C" w:rsidRDefault="0090005C" w:rsidP="0090005C">
      <w:pPr>
        <w:spacing w:line="360" w:lineRule="auto"/>
        <w:ind w:left="720"/>
      </w:pPr>
      <w:r>
        <w:t xml:space="preserve">Two vector mask registers (Vma and Vmb) are bitwise ord’ed together and placed in the target vector register Vmt.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r>
        <w:t xml:space="preserve">Vmt = Vma </w:t>
      </w:r>
      <w:r w:rsidR="00F273D6">
        <w:t>|</w:t>
      </w:r>
      <w:r>
        <w:t xml:space="preserve"> Vmb</w:t>
      </w:r>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r>
        <w:t>V</w:t>
      </w:r>
      <w:r w:rsidR="00461875">
        <w:t>m)</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Vt = Va * Vb</w:t>
      </w:r>
    </w:p>
    <w:p w:rsidR="00B660B0" w:rsidRPr="00DE44FD" w:rsidRDefault="00B660B0" w:rsidP="00B660B0">
      <w:pPr>
        <w:rPr>
          <w:b/>
        </w:rPr>
      </w:pPr>
      <w:r w:rsidRPr="00DE44FD">
        <w:rPr>
          <w:b/>
        </w:rPr>
        <w:t>Description</w:t>
      </w:r>
    </w:p>
    <w:p w:rsidR="00B660B0" w:rsidRDefault="00B660B0" w:rsidP="00B660B0">
      <w:pPr>
        <w:spacing w:line="360" w:lineRule="auto"/>
        <w:ind w:left="720"/>
      </w:pPr>
      <w:r>
        <w:t xml:space="preserve">Two vector registers (Va and Vb)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 xml:space="preserve">if (Vm[x]) Vt[x] = Va[x] </w:t>
      </w:r>
      <w:r w:rsidR="00264574">
        <w:t>*</w:t>
      </w:r>
      <w:r>
        <w:t xml:space="preserve"> Vb[x]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Vector register multiply by scalar. Vt = Va * Rb</w:t>
      </w:r>
    </w:p>
    <w:p w:rsidR="00E24AFF" w:rsidRPr="00DE44FD" w:rsidRDefault="00E24AFF" w:rsidP="00E24AFF">
      <w:pPr>
        <w:rPr>
          <w:b/>
        </w:rPr>
      </w:pPr>
      <w:r w:rsidRPr="00DE44FD">
        <w:rPr>
          <w:b/>
        </w:rPr>
        <w:t>Description</w:t>
      </w:r>
    </w:p>
    <w:p w:rsidR="00E24AFF" w:rsidRDefault="00E24AFF" w:rsidP="00E24AFF">
      <w:pPr>
        <w:spacing w:line="360" w:lineRule="auto"/>
        <w:ind w:left="720"/>
      </w:pPr>
      <w:r>
        <w:t xml:space="preserve">A vector registers (Va) and a scalar register (Rb)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 xml:space="preserve">if (Vm[x]) Vt[x] = Va[x] * </w:t>
      </w:r>
      <w:r w:rsidR="00C8248D">
        <w:t>R</w:t>
      </w:r>
      <w:r>
        <w:t>b</w:t>
      </w:r>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nord’ed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Vt = R0 - Va</w:t>
      </w:r>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(Vm[x]) Vt[x] = R0 - Va[x]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5"/>
      <w:r w:rsidRPr="007707D8">
        <w:rPr>
          <w:sz w:val="40"/>
          <w:szCs w:val="40"/>
        </w:rPr>
        <w:t xml:space="preserve"> – Bitwise Or</w:t>
      </w:r>
    </w:p>
    <w:p w:rsidR="007707D8" w:rsidRDefault="007707D8" w:rsidP="007707D8">
      <w:r>
        <w:t>Synopsis</w:t>
      </w:r>
    </w:p>
    <w:p w:rsidR="007707D8" w:rsidRDefault="007707D8" w:rsidP="007707D8">
      <w:r>
        <w:t>Vector register bitwise or. Vt = Va | Vb</w:t>
      </w:r>
    </w:p>
    <w:p w:rsidR="007707D8" w:rsidRPr="003B7240" w:rsidRDefault="007707D8" w:rsidP="007707D8">
      <w:pPr>
        <w:rPr>
          <w:b/>
          <w:i/>
        </w:rPr>
      </w:pPr>
      <w:r w:rsidRPr="003B7240">
        <w:rPr>
          <w:b/>
          <w:i/>
        </w:rPr>
        <w:t>Description</w:t>
      </w:r>
    </w:p>
    <w:p w:rsidR="007707D8" w:rsidRDefault="007707D8" w:rsidP="007707D8">
      <w:pPr>
        <w:spacing w:line="360" w:lineRule="auto"/>
        <w:ind w:left="720"/>
      </w:pPr>
      <w:r>
        <w:t xml:space="preserve">Two vector registers (Va and Vb) are or’ed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 xml:space="preserve">if (Vm[x]) </w:t>
      </w:r>
      <w:r w:rsidR="007707D8">
        <w:t>Vt[x] = Va[x] | Vb[x]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ORS – Bitwise Or with Scalar</w:t>
      </w:r>
    </w:p>
    <w:p w:rsidR="004A762D" w:rsidRDefault="004A762D" w:rsidP="004A762D">
      <w:r>
        <w:t>Synopsis</w:t>
      </w:r>
    </w:p>
    <w:p w:rsidR="004A762D" w:rsidRDefault="004A762D" w:rsidP="004A762D">
      <w:r>
        <w:t>Vector register bitwise and. Vt = Va | Rb</w:t>
      </w:r>
    </w:p>
    <w:p w:rsidR="004A762D" w:rsidRPr="003B7240" w:rsidRDefault="004A762D" w:rsidP="004A762D">
      <w:pPr>
        <w:rPr>
          <w:b/>
          <w:i/>
        </w:rPr>
      </w:pPr>
      <w:r w:rsidRPr="003B7240">
        <w:rPr>
          <w:b/>
          <w:i/>
        </w:rPr>
        <w:t>Description</w:t>
      </w:r>
    </w:p>
    <w:p w:rsidR="004A762D" w:rsidRDefault="004A762D" w:rsidP="004A762D">
      <w:pPr>
        <w:spacing w:line="360" w:lineRule="auto"/>
        <w:ind w:left="720"/>
      </w:pPr>
      <w:r>
        <w:t xml:space="preserve">A vector register (Va) is bitwise ord’ed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 xml:space="preserve">if (Vm[x]) Vt[x] = Va[x] </w:t>
      </w:r>
      <w:r w:rsidR="00DB350B">
        <w:t>|</w:t>
      </w:r>
      <w:r>
        <w:t xml:space="preserve"> </w:t>
      </w:r>
      <w:r w:rsidR="00DB350B">
        <w:t>R</w:t>
      </w:r>
      <w:r>
        <w:t>b[x]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r w:rsidRPr="00AE5DC1">
        <w:rPr>
          <w:sz w:val="40"/>
          <w:szCs w:val="40"/>
        </w:rPr>
        <w:lastRenderedPageBreak/>
        <w:t>V</w:t>
      </w:r>
      <w:bookmarkEnd w:id="24"/>
      <w:r w:rsidRPr="00AE5DC1">
        <w:rPr>
          <w:sz w:val="40"/>
          <w:szCs w:val="40"/>
        </w:rPr>
        <w:t>Sxx</w:t>
      </w:r>
      <w:r w:rsidR="00BD45F8">
        <w:rPr>
          <w:sz w:val="40"/>
          <w:szCs w:val="40"/>
        </w:rPr>
        <w:t xml:space="preserve"> / VSxxS</w:t>
      </w:r>
    </w:p>
    <w:p w:rsidR="00DA5E9C" w:rsidRDefault="00DA5E9C" w:rsidP="00DA5E9C">
      <w:r>
        <w:t>Synopsis</w:t>
      </w:r>
    </w:p>
    <w:p w:rsidR="00DA5E9C" w:rsidRDefault="00DA5E9C" w:rsidP="00DA5E9C">
      <w:r>
        <w:t>Vector register set. Vm = Va ? Vb</w:t>
      </w:r>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Vmt.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(VSxx)</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(VSxxU)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(VSxxS)</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(VSxxSU)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Vt[x] = Va[x] ? Vb[x]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Va </w:t>
      </w:r>
      <w:r w:rsidR="00941814">
        <w:rPr>
          <w:sz w:val="18"/>
        </w:rPr>
        <w:t>op</w:t>
      </w:r>
      <w:r>
        <w:rPr>
          <w:sz w:val="18"/>
        </w:rPr>
        <w:t xml:space="preserve"> signed Vb</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(Vm[x])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Vector register set. Vm = Va == Vb</w:t>
      </w:r>
    </w:p>
    <w:p w:rsidR="00AE5DC1" w:rsidRPr="00BF211E" w:rsidRDefault="00AE5DC1" w:rsidP="00AE5DC1">
      <w:pPr>
        <w:rPr>
          <w:b/>
        </w:rPr>
      </w:pPr>
      <w:r w:rsidRPr="00BF211E">
        <w:rPr>
          <w:b/>
        </w:rPr>
        <w:t>Description</w:t>
      </w:r>
    </w:p>
    <w:p w:rsidR="00AE5DC1" w:rsidRDefault="00AE5DC1" w:rsidP="00AE5DC1">
      <w:pPr>
        <w:spacing w:line="360" w:lineRule="auto"/>
        <w:ind w:left="720"/>
      </w:pPr>
      <w:r>
        <w:t xml:space="preserve">Two vector registers (Va and Vb) are compared for equality and the comparison result is placed in the target vector mask register Vmt.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r>
        <w:t>Vm[x] = Va[x] == Vb[x]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if signed Va equals signed Vb</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Vector register set. Vm = Va == Rb</w:t>
      </w:r>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r>
        <w:t>Vm[x] = Va[x] == Rb[x]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if signed Va equals signed Rb</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Vector register set. Vm = Va &gt;= Vb</w:t>
      </w:r>
    </w:p>
    <w:p w:rsidR="00C94CD0" w:rsidRPr="00BF211E" w:rsidRDefault="00C94CD0" w:rsidP="00C94CD0">
      <w:pPr>
        <w:rPr>
          <w:b/>
        </w:rPr>
      </w:pPr>
      <w:r w:rsidRPr="00BF211E">
        <w:rPr>
          <w:b/>
        </w:rPr>
        <w:t>Description</w:t>
      </w:r>
    </w:p>
    <w:p w:rsidR="00C94CD0" w:rsidRDefault="00C94CD0" w:rsidP="00C94CD0">
      <w:pPr>
        <w:spacing w:line="360" w:lineRule="auto"/>
        <w:ind w:left="720"/>
      </w:pPr>
      <w:r>
        <w:t xml:space="preserve">Two vector registers (Va and Vb) are compared for greater or equal and the comparison result is placed in the target vector mask register Vmt.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r>
        <w:t>Vm[x] = Va[x] &gt;= Vb[x]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Va </w:t>
      </w:r>
      <w:r w:rsidR="00A6673D">
        <w:rPr>
          <w:sz w:val="18"/>
        </w:rPr>
        <w:t>greater</w:t>
      </w:r>
      <w:r>
        <w:rPr>
          <w:sz w:val="18"/>
        </w:rPr>
        <w:t xml:space="preserve"> than </w:t>
      </w:r>
      <w:r w:rsidR="00A6673D">
        <w:rPr>
          <w:sz w:val="18"/>
        </w:rPr>
        <w:t xml:space="preserve">or equal </w:t>
      </w:r>
      <w:r>
        <w:rPr>
          <w:sz w:val="18"/>
        </w:rPr>
        <w:t>signed Vb</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Vector register set. Vm = Va &gt;= Rb</w:t>
      </w:r>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r>
        <w:t xml:space="preserve">Vm[x] = Va[x] &gt;= </w:t>
      </w:r>
      <w:r w:rsidR="00292172">
        <w:t>R</w:t>
      </w:r>
      <w:r>
        <w:t>b</w:t>
      </w:r>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Va greater than or equal signed </w:t>
      </w:r>
      <w:r w:rsidR="00292172">
        <w:rPr>
          <w:sz w:val="18"/>
        </w:rPr>
        <w:t>R</w:t>
      </w:r>
      <w:r>
        <w:rPr>
          <w:sz w:val="18"/>
        </w:rPr>
        <w:t>b</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30"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(Vm[x]) Vt[x] = Va[x]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Vt[x] = Va[x-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 xml:space="preserve">if (Vm[x]) Vt[x] = Va[x]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30"/>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Vt[x] = Va[x+</w:t>
      </w:r>
      <w:r w:rsidR="001F3510">
        <w:t>amt</w:t>
      </w:r>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Vector register sign value. Vt = Va &lt; 0 ? –1 : Va = 0 ? 0 :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(Vm[x]) Vt[x] = Va[x] &lt; 0 ? –1 : Va[x]=0 ? 0 :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Vector register set. Vm = Va &lt;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less than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less than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inequality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&lt;&gt;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not equal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Vector register add. Vt = Va - Vb</w:t>
      </w:r>
    </w:p>
    <w:p w:rsidR="00AF12AE" w:rsidRPr="00DE44FD" w:rsidRDefault="00AF12AE" w:rsidP="00AF12AE">
      <w:pPr>
        <w:rPr>
          <w:b/>
        </w:rPr>
      </w:pPr>
      <w:r w:rsidRPr="00DE44FD">
        <w:rPr>
          <w:b/>
        </w:rPr>
        <w:t>Description</w:t>
      </w:r>
    </w:p>
    <w:p w:rsidR="00AF12AE" w:rsidRDefault="00AF12AE" w:rsidP="00AF12AE">
      <w:pPr>
        <w:spacing w:line="360" w:lineRule="auto"/>
        <w:ind w:left="720"/>
      </w:pPr>
      <w:r>
        <w:t xml:space="preserve">Two vector registers (Va and Vb)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(Vm[x]) Vt[x] = Va[x] - Vb[x]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Vt = Rb - Va</w:t>
      </w:r>
    </w:p>
    <w:p w:rsidR="00A17391" w:rsidRPr="00DE44FD" w:rsidRDefault="00A17391" w:rsidP="00A17391">
      <w:pPr>
        <w:rPr>
          <w:b/>
        </w:rPr>
      </w:pPr>
      <w:r w:rsidRPr="00DE44FD">
        <w:rPr>
          <w:b/>
        </w:rPr>
        <w:t>Description</w:t>
      </w:r>
    </w:p>
    <w:p w:rsidR="00A17391" w:rsidRDefault="00A17391" w:rsidP="00A17391">
      <w:pPr>
        <w:spacing w:line="360" w:lineRule="auto"/>
        <w:ind w:left="720"/>
      </w:pPr>
      <w:r>
        <w:t xml:space="preserve">A vector and a scalar (Va and Rb)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(Vm[x]) Vt[x] = Rb - Va[x]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Vt = Va - Rb</w:t>
      </w:r>
    </w:p>
    <w:p w:rsidR="001D7F85" w:rsidRPr="00DE44FD" w:rsidRDefault="001D7F85" w:rsidP="001D7F85">
      <w:pPr>
        <w:rPr>
          <w:b/>
        </w:rPr>
      </w:pPr>
      <w:r w:rsidRPr="00DE44FD">
        <w:rPr>
          <w:b/>
        </w:rPr>
        <w:t>Description</w:t>
      </w:r>
    </w:p>
    <w:p w:rsidR="001D7F85" w:rsidRDefault="001D7F85" w:rsidP="001D7F85">
      <w:pPr>
        <w:spacing w:line="360" w:lineRule="auto"/>
        <w:ind w:left="720"/>
      </w:pPr>
      <w:r>
        <w:t xml:space="preserve">A vector and a scalar (Va and Rb)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(Vm[x]) Vt[x] = V</w:t>
      </w:r>
      <w:r w:rsidR="00CC2F8B">
        <w:t>a</w:t>
      </w:r>
      <w:r>
        <w:t>[x] - Rb</w:t>
      </w:r>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is unordered Va or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Va = Vb;Vb= Va</w:t>
      </w:r>
    </w:p>
    <w:p w:rsidR="00EA1799" w:rsidRPr="00DE44FD" w:rsidRDefault="00EA1799" w:rsidP="00EA1799">
      <w:pPr>
        <w:rPr>
          <w:b/>
        </w:rPr>
      </w:pPr>
      <w:r w:rsidRPr="00DE44FD">
        <w:rPr>
          <w:b/>
        </w:rPr>
        <w:t>Description</w:t>
      </w:r>
    </w:p>
    <w:p w:rsidR="00EA1799" w:rsidRDefault="00EA1799" w:rsidP="00EA1799">
      <w:pPr>
        <w:spacing w:line="360" w:lineRule="auto"/>
        <w:ind w:left="720"/>
      </w:pPr>
      <w:r>
        <w:t xml:space="preserve">Exchange two vector registers (Va and Vb)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(Vm[x])</w:t>
      </w:r>
    </w:p>
    <w:p w:rsidR="00EA1799" w:rsidRDefault="00EA1799" w:rsidP="00EA1799">
      <w:pPr>
        <w:ind w:left="2160" w:firstLine="720"/>
      </w:pPr>
      <w:r>
        <w:t xml:space="preserve"> Vb[x] = Va[x]</w:t>
      </w:r>
    </w:p>
    <w:p w:rsidR="00EA1799" w:rsidRDefault="00EA1799" w:rsidP="00EA1799">
      <w:pPr>
        <w:ind w:left="2160" w:firstLine="720"/>
      </w:pPr>
      <w:r>
        <w:t>Va[x] = Vb[x]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Vector register bitwise or. Vt = Va ^ Vb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Two vector registers (Va and Vb) are exclusive or’ed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(Vm[x]) Vt[x] = Va[x] ^ Vb[x]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r>
        <w:rPr>
          <w:sz w:val="40"/>
          <w:szCs w:val="40"/>
        </w:rPr>
        <w:t>Or with Scalar</w:t>
      </w:r>
    </w:p>
    <w:p w:rsidR="00C17AB9" w:rsidRDefault="00C17AB9" w:rsidP="00C17AB9">
      <w:r>
        <w:t>Synopsis</w:t>
      </w:r>
    </w:p>
    <w:p w:rsidR="00C17AB9" w:rsidRDefault="00C17AB9" w:rsidP="00C17AB9">
      <w:r>
        <w:t xml:space="preserve">Vector register bitwise and. Vt = Va </w:t>
      </w:r>
      <w:r w:rsidR="0015535A">
        <w:t>^</w:t>
      </w:r>
      <w:r>
        <w:t xml:space="preserve"> Rb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A vector register (Va) is bitwise </w:t>
      </w:r>
      <w:r w:rsidR="0015535A">
        <w:t xml:space="preserve">exclusive </w:t>
      </w:r>
      <w:r>
        <w:t xml:space="preserve">ord’ed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 xml:space="preserve">if (Vm[x]) Vt[x] = Va[x] </w:t>
      </w:r>
      <w:r w:rsidR="0015535A">
        <w:t>^</w:t>
      </w:r>
      <w:r>
        <w:t xml:space="preserve"> Rb[x]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8"/>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6"/>
        <w:gridCol w:w="757"/>
        <w:gridCol w:w="812"/>
        <w:gridCol w:w="865"/>
        <w:gridCol w:w="760"/>
        <w:gridCol w:w="761"/>
        <w:gridCol w:w="760"/>
        <w:gridCol w:w="761"/>
        <w:gridCol w:w="767"/>
        <w:gridCol w:w="767"/>
        <w:gridCol w:w="772"/>
        <w:gridCol w:w="762"/>
        <w:gridCol w:w="774"/>
        <w:gridCol w:w="767"/>
        <w:gridCol w:w="773"/>
        <w:gridCol w:w="768"/>
        <w:gridCol w:w="768"/>
      </w:tblGrid>
      <w:tr w:rsidR="003964FF" w:rsidRPr="00EB0B0D" w:rsidTr="00CF107E">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xB</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xE</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xF</w:t>
            </w:r>
          </w:p>
        </w:tc>
      </w:tr>
      <w:tr w:rsidR="006206E0" w:rsidRPr="00EB0B0D" w:rsidTr="00CF107E">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r>
              <w:rPr>
                <w:rFonts w:cs="Times New Roman"/>
                <w:sz w:val="12"/>
              </w:rPr>
              <w:t>BccR</w:t>
            </w:r>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6206E0">
            <w:pPr>
              <w:rPr>
                <w:rFonts w:cs="Times New Roman"/>
                <w:sz w:val="12"/>
              </w:rPr>
            </w:pP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CF107E">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78" w:type="dxa"/>
          </w:tcPr>
          <w:p w:rsidR="0008469C" w:rsidRPr="00EB0B0D" w:rsidRDefault="00FE7444">
            <w:pPr>
              <w:rPr>
                <w:rFonts w:cs="Times New Roman"/>
                <w:sz w:val="12"/>
              </w:rPr>
            </w:pPr>
            <w:r>
              <w:rPr>
                <w:rFonts w:cs="Times New Roman"/>
                <w:sz w:val="12"/>
              </w:rPr>
              <w:t>Scc</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CF107E">
        <w:tc>
          <w:tcPr>
            <w:tcW w:w="564" w:type="dxa"/>
            <w:shd w:val="clear" w:color="auto" w:fill="404040" w:themeFill="text1" w:themeFillTint="BF"/>
          </w:tcPr>
          <w:p w:rsidR="006D0948" w:rsidRPr="00EB0B0D" w:rsidRDefault="006D0948">
            <w:pPr>
              <w:rPr>
                <w:rFonts w:cs="Times New Roman"/>
                <w:color w:val="FFFFFF" w:themeColor="background1"/>
              </w:rPr>
            </w:pPr>
            <w:bookmarkStart w:id="31" w:name="_GoBack" w:colFirst="7" w:colLast="8"/>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812" w:type="dxa"/>
          </w:tcPr>
          <w:p w:rsidR="006D0948" w:rsidRPr="004A7D9A" w:rsidRDefault="006D0948" w:rsidP="003964FF">
            <w:pPr>
              <w:rPr>
                <w:rFonts w:cs="Times New Roman"/>
                <w:sz w:val="12"/>
              </w:rPr>
            </w:pPr>
            <w:r w:rsidRPr="004A7D9A">
              <w:rPr>
                <w:rFonts w:cs="Times New Roman"/>
                <w:sz w:val="12"/>
              </w:rPr>
              <w:t>LCU</w:t>
            </w:r>
          </w:p>
        </w:tc>
        <w:tc>
          <w:tcPr>
            <w:tcW w:w="865" w:type="dxa"/>
          </w:tcPr>
          <w:p w:rsidR="006D0948" w:rsidRPr="00EB0B0D" w:rsidRDefault="00D31C9E" w:rsidP="003964FF">
            <w:pPr>
              <w:rPr>
                <w:rFonts w:cs="Times New Roman"/>
                <w:sz w:val="12"/>
              </w:rPr>
            </w:pPr>
            <w:r>
              <w:rPr>
                <w:rFonts w:cs="Times New Roman"/>
                <w:sz w:val="12"/>
              </w:rPr>
              <w:t>{BITFIELD}</w:t>
            </w: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r>
              <w:rPr>
                <w:rFonts w:cs="Times New Roman"/>
                <w:sz w:val="12"/>
              </w:rPr>
              <w:t>BBc</w:t>
            </w:r>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80858">
            <w:pPr>
              <w:rPr>
                <w:rFonts w:cs="Times New Roman"/>
                <w:sz w:val="12"/>
              </w:rPr>
            </w:pPr>
            <w:r>
              <w:rPr>
                <w:rFonts w:cs="Times New Roman"/>
                <w:sz w:val="12"/>
              </w:rPr>
              <w:t>RET</w:t>
            </w:r>
          </w:p>
        </w:tc>
        <w:tc>
          <w:tcPr>
            <w:tcW w:w="778" w:type="dxa"/>
          </w:tcPr>
          <w:p w:rsidR="006D0948" w:rsidRPr="00EB0B0D" w:rsidRDefault="00A937BF">
            <w:pPr>
              <w:rPr>
                <w:rFonts w:cs="Times New Roman"/>
                <w:sz w:val="12"/>
              </w:rPr>
            </w:pPr>
            <w:r>
              <w:rPr>
                <w:rFonts w:cs="Times New Roman"/>
                <w:sz w:val="12"/>
              </w:rPr>
              <w:t>LBO</w:t>
            </w:r>
          </w:p>
        </w:tc>
        <w:tc>
          <w:tcPr>
            <w:tcW w:w="778" w:type="dxa"/>
          </w:tcPr>
          <w:p w:rsidR="006D0948" w:rsidRPr="00EB0B0D" w:rsidRDefault="00A937BF">
            <w:pPr>
              <w:rPr>
                <w:rFonts w:cs="Times New Roman"/>
                <w:sz w:val="12"/>
              </w:rPr>
            </w:pPr>
            <w:r>
              <w:rPr>
                <w:rFonts w:cs="Times New Roman"/>
                <w:sz w:val="12"/>
              </w:rPr>
              <w:t>LCO</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313268">
            <w:pPr>
              <w:rPr>
                <w:rFonts w:cs="Times New Roman"/>
                <w:sz w:val="12"/>
              </w:rPr>
            </w:pPr>
            <w:r>
              <w:rPr>
                <w:rFonts w:cs="Times New Roman"/>
                <w:sz w:val="12"/>
              </w:rPr>
              <w:t>{AMO}</w:t>
            </w:r>
          </w:p>
        </w:tc>
      </w:tr>
      <w:bookmarkEnd w:id="31"/>
      <w:tr w:rsidR="00CF107E" w:rsidRPr="00EB0B0D" w:rsidTr="00CF107E">
        <w:tc>
          <w:tcPr>
            <w:tcW w:w="564" w:type="dxa"/>
            <w:shd w:val="clear" w:color="auto" w:fill="404040" w:themeFill="text1" w:themeFillTint="BF"/>
          </w:tcPr>
          <w:p w:rsidR="00CF107E" w:rsidRPr="00EB0B0D" w:rsidRDefault="00CF107E">
            <w:pPr>
              <w:rPr>
                <w:rFonts w:cs="Times New Roman"/>
                <w:color w:val="FFFFFF" w:themeColor="background1"/>
              </w:rPr>
            </w:pPr>
            <w:r w:rsidRPr="00EB0B0D">
              <w:rPr>
                <w:rFonts w:cs="Times New Roman"/>
                <w:color w:val="FFFFFF" w:themeColor="background1"/>
              </w:rPr>
              <w:t>3x</w:t>
            </w:r>
          </w:p>
        </w:tc>
        <w:tc>
          <w:tcPr>
            <w:tcW w:w="1589" w:type="dxa"/>
            <w:gridSpan w:val="2"/>
          </w:tcPr>
          <w:p w:rsidR="00CF107E" w:rsidRPr="00EB0B0D" w:rsidRDefault="00CF107E" w:rsidP="00502461">
            <w:pPr>
              <w:rPr>
                <w:rFonts w:cs="Times New Roman"/>
                <w:sz w:val="12"/>
              </w:rPr>
            </w:pPr>
            <w:r>
              <w:rPr>
                <w:rFonts w:cs="Times New Roman"/>
                <w:sz w:val="12"/>
              </w:rPr>
              <w:t>Bcc</w:t>
            </w:r>
          </w:p>
        </w:tc>
        <w:tc>
          <w:tcPr>
            <w:tcW w:w="1643" w:type="dxa"/>
            <w:gridSpan w:val="2"/>
          </w:tcPr>
          <w:p w:rsidR="00CF107E" w:rsidRPr="00EB0B0D" w:rsidRDefault="00CF107E" w:rsidP="003964FF">
            <w:pPr>
              <w:rPr>
                <w:rFonts w:cs="Times New Roman"/>
                <w:sz w:val="12"/>
              </w:rPr>
            </w:pPr>
            <w:r>
              <w:rPr>
                <w:rFonts w:cs="Times New Roman"/>
                <w:sz w:val="12"/>
              </w:rPr>
              <w:t>BEQ#</w:t>
            </w:r>
          </w:p>
        </w:tc>
        <w:tc>
          <w:tcPr>
            <w:tcW w:w="777" w:type="dxa"/>
          </w:tcPr>
          <w:p w:rsidR="00CF107E" w:rsidRPr="00EB0B0D" w:rsidRDefault="00CF107E" w:rsidP="003964FF">
            <w:pPr>
              <w:rPr>
                <w:rFonts w:cs="Times New Roman"/>
                <w:sz w:val="12"/>
              </w:rPr>
            </w:pPr>
            <w:r>
              <w:rPr>
                <w:rFonts w:cs="Times New Roman"/>
                <w:sz w:val="12"/>
              </w:rPr>
              <w:t>CHK</w:t>
            </w:r>
          </w:p>
        </w:tc>
        <w:tc>
          <w:tcPr>
            <w:tcW w:w="778" w:type="dxa"/>
          </w:tcPr>
          <w:p w:rsidR="00CF107E" w:rsidRPr="00EB0B0D" w:rsidRDefault="00A00F1A" w:rsidP="003964FF">
            <w:pPr>
              <w:rPr>
                <w:rFonts w:cs="Times New Roman"/>
                <w:sz w:val="12"/>
              </w:rPr>
            </w:pPr>
            <w:r>
              <w:rPr>
                <w:rFonts w:cs="Times New Roman"/>
                <w:sz w:val="12"/>
              </w:rPr>
              <w:t>LHO</w:t>
            </w:r>
          </w:p>
        </w:tc>
        <w:tc>
          <w:tcPr>
            <w:tcW w:w="778" w:type="dxa"/>
          </w:tcPr>
          <w:p w:rsidR="00CF107E" w:rsidRPr="00EB0B0D" w:rsidRDefault="00CF107E" w:rsidP="003964FF">
            <w:pPr>
              <w:rPr>
                <w:rFonts w:cs="Times New Roman"/>
                <w:sz w:val="12"/>
              </w:rPr>
            </w:pPr>
            <w:r>
              <w:rPr>
                <w:rFonts w:cs="Times New Roman"/>
                <w:sz w:val="12"/>
              </w:rPr>
              <w:t>LV</w:t>
            </w:r>
          </w:p>
        </w:tc>
        <w:tc>
          <w:tcPr>
            <w:tcW w:w="778" w:type="dxa"/>
          </w:tcPr>
          <w:p w:rsidR="00CF107E" w:rsidRPr="00EB0B0D" w:rsidRDefault="00CF107E">
            <w:pPr>
              <w:rPr>
                <w:rFonts w:cs="Times New Roman"/>
                <w:sz w:val="12"/>
              </w:rPr>
            </w:pPr>
            <w:r>
              <w:rPr>
                <w:rFonts w:cs="Times New Roman"/>
                <w:sz w:val="12"/>
              </w:rPr>
              <w:t>SV</w:t>
            </w:r>
          </w:p>
        </w:tc>
        <w:tc>
          <w:tcPr>
            <w:tcW w:w="777" w:type="dxa"/>
          </w:tcPr>
          <w:p w:rsidR="00CF107E" w:rsidRPr="00EB0B0D" w:rsidRDefault="00CF107E">
            <w:pPr>
              <w:rPr>
                <w:rFonts w:cs="Times New Roman"/>
                <w:sz w:val="12"/>
              </w:rPr>
            </w:pPr>
            <w:r w:rsidRPr="00EB0B0D">
              <w:rPr>
                <w:rFonts w:cs="Times New Roman"/>
                <w:sz w:val="12"/>
              </w:rPr>
              <w:t>MULUI</w:t>
            </w:r>
          </w:p>
        </w:tc>
        <w:tc>
          <w:tcPr>
            <w:tcW w:w="778" w:type="dxa"/>
          </w:tcPr>
          <w:p w:rsidR="00CF107E" w:rsidRPr="00EB0B0D" w:rsidRDefault="00CF107E">
            <w:pPr>
              <w:rPr>
                <w:rFonts w:cs="Times New Roman"/>
                <w:sz w:val="12"/>
              </w:rPr>
            </w:pPr>
            <w:r w:rsidRPr="00EB0B0D">
              <w:rPr>
                <w:rFonts w:cs="Times New Roman"/>
                <w:sz w:val="12"/>
              </w:rPr>
              <w:t>MULSUI</w:t>
            </w:r>
          </w:p>
        </w:tc>
        <w:tc>
          <w:tcPr>
            <w:tcW w:w="778" w:type="dxa"/>
          </w:tcPr>
          <w:p w:rsidR="00CF107E" w:rsidRPr="00EB0B0D" w:rsidRDefault="00CF107E">
            <w:pPr>
              <w:rPr>
                <w:rFonts w:cs="Times New Roman"/>
                <w:sz w:val="12"/>
              </w:rPr>
            </w:pPr>
            <w:r w:rsidRPr="00EB0B0D">
              <w:rPr>
                <w:rFonts w:cs="Times New Roman"/>
                <w:sz w:val="12"/>
              </w:rPr>
              <w:t>MULI</w:t>
            </w:r>
          </w:p>
        </w:tc>
        <w:tc>
          <w:tcPr>
            <w:tcW w:w="778" w:type="dxa"/>
          </w:tcPr>
          <w:p w:rsidR="00CF107E" w:rsidRPr="00EB0B0D" w:rsidRDefault="00CF107E">
            <w:pPr>
              <w:rPr>
                <w:rFonts w:cs="Times New Roman"/>
                <w:sz w:val="12"/>
              </w:rPr>
            </w:pPr>
          </w:p>
        </w:tc>
        <w:tc>
          <w:tcPr>
            <w:tcW w:w="777" w:type="dxa"/>
          </w:tcPr>
          <w:p w:rsidR="00CF107E" w:rsidRPr="00EB0B0D" w:rsidRDefault="00CF107E">
            <w:pPr>
              <w:rPr>
                <w:rFonts w:cs="Times New Roman"/>
                <w:sz w:val="12"/>
              </w:rPr>
            </w:pPr>
            <w:r w:rsidRPr="00EB0B0D">
              <w:rPr>
                <w:rFonts w:cs="Times New Roman"/>
                <w:sz w:val="12"/>
              </w:rPr>
              <w:t>DIVUI</w:t>
            </w:r>
          </w:p>
        </w:tc>
        <w:tc>
          <w:tcPr>
            <w:tcW w:w="778" w:type="dxa"/>
            <w:shd w:val="clear" w:color="auto" w:fill="auto"/>
          </w:tcPr>
          <w:p w:rsidR="00CF107E" w:rsidRPr="00EB0B0D" w:rsidRDefault="00CF107E">
            <w:pPr>
              <w:rPr>
                <w:rFonts w:cs="Times New Roman"/>
                <w:sz w:val="12"/>
              </w:rPr>
            </w:pPr>
            <w:r w:rsidRPr="00EB0B0D">
              <w:rPr>
                <w:rFonts w:cs="Times New Roman"/>
                <w:sz w:val="12"/>
              </w:rPr>
              <w:t>DIVSUI</w:t>
            </w:r>
          </w:p>
        </w:tc>
        <w:tc>
          <w:tcPr>
            <w:tcW w:w="778" w:type="dxa"/>
            <w:shd w:val="clear" w:color="auto" w:fill="auto"/>
          </w:tcPr>
          <w:p w:rsidR="00CF107E" w:rsidRPr="00EB0B0D" w:rsidRDefault="00CF107E">
            <w:pPr>
              <w:rPr>
                <w:rFonts w:cs="Times New Roman"/>
                <w:sz w:val="12"/>
              </w:rPr>
            </w:pPr>
            <w:r w:rsidRPr="00EB0B0D">
              <w:rPr>
                <w:rFonts w:cs="Times New Roman"/>
                <w:sz w:val="12"/>
              </w:rPr>
              <w:t>DIVI</w:t>
            </w:r>
          </w:p>
        </w:tc>
        <w:tc>
          <w:tcPr>
            <w:tcW w:w="778" w:type="dxa"/>
            <w:shd w:val="clear" w:color="auto" w:fill="auto"/>
          </w:tcPr>
          <w:p w:rsidR="00CF107E" w:rsidRPr="00EB0B0D" w:rsidRDefault="00CF107E">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Major Funct</w:t>
      </w:r>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0"/>
        <w:gridCol w:w="765"/>
        <w:gridCol w:w="764"/>
        <w:gridCol w:w="773"/>
        <w:gridCol w:w="766"/>
        <w:gridCol w:w="759"/>
        <w:gridCol w:w="765"/>
        <w:gridCol w:w="764"/>
        <w:gridCol w:w="765"/>
        <w:gridCol w:w="775"/>
        <w:gridCol w:w="775"/>
        <w:gridCol w:w="765"/>
        <w:gridCol w:w="763"/>
        <w:gridCol w:w="796"/>
        <w:gridCol w:w="863"/>
        <w:gridCol w:w="774"/>
        <w:gridCol w:w="768"/>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xB</w:t>
            </w:r>
          </w:p>
        </w:tc>
        <w:tc>
          <w:tcPr>
            <w:tcW w:w="796"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xC</w:t>
            </w:r>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xF</w:t>
            </w:r>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{Bitfield}</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{shiftb}</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{shiftc}</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E013FD" w:rsidP="003964FF">
            <w:pPr>
              <w:rPr>
                <w:rFonts w:cs="Times New Roman"/>
                <w:sz w:val="12"/>
              </w:rPr>
            </w:pP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{shifth}</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Funct (inst. bits 26 to 31)</w:t>
      </w:r>
    </w:p>
    <w:tbl>
      <w:tblPr>
        <w:tblStyle w:val="TableGrid"/>
        <w:tblW w:w="0" w:type="auto"/>
        <w:tblLook w:val="04A0" w:firstRow="1" w:lastRow="0" w:firstColumn="1" w:lastColumn="0" w:noHBand="0" w:noVBand="1"/>
      </w:tblPr>
      <w:tblGrid>
        <w:gridCol w:w="554"/>
        <w:gridCol w:w="775"/>
        <w:gridCol w:w="773"/>
        <w:gridCol w:w="774"/>
        <w:gridCol w:w="774"/>
        <w:gridCol w:w="775"/>
        <w:gridCol w:w="775"/>
        <w:gridCol w:w="775"/>
        <w:gridCol w:w="775"/>
        <w:gridCol w:w="775"/>
        <w:gridCol w:w="777"/>
        <w:gridCol w:w="775"/>
        <w:gridCol w:w="777"/>
        <w:gridCol w:w="775"/>
        <w:gridCol w:w="774"/>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xF</w:t>
            </w: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xA</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xB</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xC</w:t>
            </w:r>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xD</w:t>
            </w:r>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xE</w:t>
            </w:r>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xF</w:t>
            </w:r>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xF</w:t>
            </w:r>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or Funct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xF</w:t>
            </w: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r>
              <w:rPr>
                <w:rFonts w:cs="Times New Roman"/>
                <w:sz w:val="12"/>
              </w:rPr>
              <w:t>VSxx</w:t>
            </w:r>
          </w:p>
        </w:tc>
        <w:tc>
          <w:tcPr>
            <w:tcW w:w="778" w:type="dxa"/>
          </w:tcPr>
          <w:p w:rsidR="00CC223A" w:rsidRPr="00EB0B0D" w:rsidRDefault="009A0726" w:rsidP="00650228">
            <w:pPr>
              <w:rPr>
                <w:rFonts w:cs="Times New Roman"/>
                <w:sz w:val="12"/>
              </w:rPr>
            </w:pPr>
            <w:r>
              <w:rPr>
                <w:rFonts w:cs="Times New Roman"/>
                <w:sz w:val="12"/>
              </w:rPr>
              <w:t>VSxx</w:t>
            </w:r>
            <w:r w:rsidR="00650228">
              <w:rPr>
                <w:rFonts w:cs="Times New Roman"/>
                <w:sz w:val="12"/>
              </w:rPr>
              <w:t>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r>
              <w:rPr>
                <w:rFonts w:cs="Times New Roman"/>
                <w:sz w:val="12"/>
              </w:rPr>
              <w:t>VSxxSU</w:t>
            </w:r>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r>
              <w:rPr>
                <w:rFonts w:cs="Times New Roman"/>
                <w:sz w:val="12"/>
              </w:rPr>
              <w:t>VSxxU</w:t>
            </w:r>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Branches are evaluated after the following instruction enqueues so that false branch mispredictions don’t occur. Mispredict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alu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adr_o(31:0)</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dat_o(</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wr_o</w:t>
            </w:r>
          </w:p>
          <w:p w:rsidR="009D418E" w:rsidRDefault="009D418E" w:rsidP="00A4618B">
            <w:pPr>
              <w:spacing w:after="0" w:line="240" w:lineRule="auto"/>
              <w:rPr>
                <w:rFonts w:cs="Times New Roman"/>
              </w:rPr>
            </w:pPr>
            <w:r w:rsidRPr="009D418E">
              <w:rPr>
                <w:rFonts w:cs="Times New Roman"/>
              </w:rPr>
              <w:t>sel_o(</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r>
              <w:rPr>
                <w:rFonts w:cs="Times New Roman"/>
              </w:rPr>
              <w:t>cti_o(2:0)</w:t>
            </w:r>
          </w:p>
          <w:p w:rsidR="003C5A00" w:rsidRPr="009D418E" w:rsidRDefault="003C5A00" w:rsidP="00A4618B">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B56" w:rsidRDefault="00262B56" w:rsidP="00DD4CFF">
      <w:pPr>
        <w:spacing w:after="0" w:line="240" w:lineRule="auto"/>
      </w:pPr>
      <w:r>
        <w:separator/>
      </w:r>
    </w:p>
  </w:endnote>
  <w:endnote w:type="continuationSeparator" w:id="0">
    <w:p w:rsidR="00262B56" w:rsidRDefault="00262B56"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B56" w:rsidRDefault="00262B56" w:rsidP="00DD4CFF">
      <w:pPr>
        <w:spacing w:after="0" w:line="240" w:lineRule="auto"/>
      </w:pPr>
      <w:r>
        <w:separator/>
      </w:r>
    </w:p>
  </w:footnote>
  <w:footnote w:type="continuationSeparator" w:id="0">
    <w:p w:rsidR="00262B56" w:rsidRDefault="00262B56"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650BF3" w:rsidRDefault="00650BF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A163F" w:rsidRPr="001A163F">
          <w:rPr>
            <w:b/>
            <w:bCs/>
            <w:noProof/>
          </w:rPr>
          <w:t>194</w:t>
        </w:r>
        <w:r>
          <w:rPr>
            <w:b/>
            <w:bCs/>
            <w:noProof/>
          </w:rPr>
          <w:fldChar w:fldCharType="end"/>
        </w:r>
      </w:p>
    </w:sdtContent>
  </w:sdt>
  <w:p w:rsidR="00650BF3" w:rsidRDefault="00650B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AD6"/>
    <w:rsid w:val="00007A95"/>
    <w:rsid w:val="0001180F"/>
    <w:rsid w:val="0001660A"/>
    <w:rsid w:val="00017B25"/>
    <w:rsid w:val="00020FC2"/>
    <w:rsid w:val="0002215F"/>
    <w:rsid w:val="00022C16"/>
    <w:rsid w:val="00024841"/>
    <w:rsid w:val="00026054"/>
    <w:rsid w:val="000264A8"/>
    <w:rsid w:val="00026C6B"/>
    <w:rsid w:val="00032897"/>
    <w:rsid w:val="000328A2"/>
    <w:rsid w:val="00033D88"/>
    <w:rsid w:val="00036FBD"/>
    <w:rsid w:val="00042ABF"/>
    <w:rsid w:val="000437B8"/>
    <w:rsid w:val="00044451"/>
    <w:rsid w:val="0004490A"/>
    <w:rsid w:val="00044AA3"/>
    <w:rsid w:val="00045527"/>
    <w:rsid w:val="000456A3"/>
    <w:rsid w:val="00045C05"/>
    <w:rsid w:val="00046E63"/>
    <w:rsid w:val="000512BE"/>
    <w:rsid w:val="00052541"/>
    <w:rsid w:val="000532E4"/>
    <w:rsid w:val="00053F04"/>
    <w:rsid w:val="00055DA1"/>
    <w:rsid w:val="00063F5C"/>
    <w:rsid w:val="00064815"/>
    <w:rsid w:val="000666BC"/>
    <w:rsid w:val="00067773"/>
    <w:rsid w:val="00070852"/>
    <w:rsid w:val="00070D70"/>
    <w:rsid w:val="00071331"/>
    <w:rsid w:val="00072881"/>
    <w:rsid w:val="00072B1A"/>
    <w:rsid w:val="00073354"/>
    <w:rsid w:val="00073DFA"/>
    <w:rsid w:val="00074468"/>
    <w:rsid w:val="00074C61"/>
    <w:rsid w:val="00074CA6"/>
    <w:rsid w:val="00074E66"/>
    <w:rsid w:val="0007745E"/>
    <w:rsid w:val="0007774F"/>
    <w:rsid w:val="000817BA"/>
    <w:rsid w:val="00082675"/>
    <w:rsid w:val="0008464E"/>
    <w:rsid w:val="0008469C"/>
    <w:rsid w:val="00084FF1"/>
    <w:rsid w:val="00090E62"/>
    <w:rsid w:val="00091285"/>
    <w:rsid w:val="00092E05"/>
    <w:rsid w:val="00094443"/>
    <w:rsid w:val="000949A6"/>
    <w:rsid w:val="00094C6F"/>
    <w:rsid w:val="00094E31"/>
    <w:rsid w:val="00096001"/>
    <w:rsid w:val="00096712"/>
    <w:rsid w:val="00096837"/>
    <w:rsid w:val="000A149E"/>
    <w:rsid w:val="000A2A4B"/>
    <w:rsid w:val="000A2B60"/>
    <w:rsid w:val="000A42C1"/>
    <w:rsid w:val="000A676C"/>
    <w:rsid w:val="000B1E59"/>
    <w:rsid w:val="000B45C9"/>
    <w:rsid w:val="000B562A"/>
    <w:rsid w:val="000B6E31"/>
    <w:rsid w:val="000B7324"/>
    <w:rsid w:val="000B7805"/>
    <w:rsid w:val="000C055D"/>
    <w:rsid w:val="000C28BD"/>
    <w:rsid w:val="000C4998"/>
    <w:rsid w:val="000C54FB"/>
    <w:rsid w:val="000D09BE"/>
    <w:rsid w:val="000D57C5"/>
    <w:rsid w:val="000D74B2"/>
    <w:rsid w:val="000E074A"/>
    <w:rsid w:val="000E1D58"/>
    <w:rsid w:val="000E4C1B"/>
    <w:rsid w:val="000E5787"/>
    <w:rsid w:val="000E7067"/>
    <w:rsid w:val="000E75D3"/>
    <w:rsid w:val="000F1802"/>
    <w:rsid w:val="000F46C2"/>
    <w:rsid w:val="000F6A3B"/>
    <w:rsid w:val="00100747"/>
    <w:rsid w:val="00102B5C"/>
    <w:rsid w:val="00105E21"/>
    <w:rsid w:val="00111E80"/>
    <w:rsid w:val="00111F1D"/>
    <w:rsid w:val="0011200B"/>
    <w:rsid w:val="00112753"/>
    <w:rsid w:val="0011292A"/>
    <w:rsid w:val="0011371D"/>
    <w:rsid w:val="001166ED"/>
    <w:rsid w:val="00116F27"/>
    <w:rsid w:val="0011790A"/>
    <w:rsid w:val="001203A7"/>
    <w:rsid w:val="001207CA"/>
    <w:rsid w:val="00123499"/>
    <w:rsid w:val="00123B23"/>
    <w:rsid w:val="001240CD"/>
    <w:rsid w:val="001258BA"/>
    <w:rsid w:val="00125B83"/>
    <w:rsid w:val="00125BDA"/>
    <w:rsid w:val="001306F1"/>
    <w:rsid w:val="0013117E"/>
    <w:rsid w:val="00131337"/>
    <w:rsid w:val="0013171E"/>
    <w:rsid w:val="0013269E"/>
    <w:rsid w:val="001355C5"/>
    <w:rsid w:val="001407D8"/>
    <w:rsid w:val="00144ECB"/>
    <w:rsid w:val="00147B37"/>
    <w:rsid w:val="001501F3"/>
    <w:rsid w:val="00150C79"/>
    <w:rsid w:val="00150F74"/>
    <w:rsid w:val="00151003"/>
    <w:rsid w:val="00151552"/>
    <w:rsid w:val="00152AB5"/>
    <w:rsid w:val="00152B01"/>
    <w:rsid w:val="0015535A"/>
    <w:rsid w:val="0015724E"/>
    <w:rsid w:val="001600F9"/>
    <w:rsid w:val="00160460"/>
    <w:rsid w:val="00162391"/>
    <w:rsid w:val="00163D99"/>
    <w:rsid w:val="0016416B"/>
    <w:rsid w:val="0016694C"/>
    <w:rsid w:val="0016750E"/>
    <w:rsid w:val="001675CB"/>
    <w:rsid w:val="0017008F"/>
    <w:rsid w:val="001713BB"/>
    <w:rsid w:val="00173022"/>
    <w:rsid w:val="00173D67"/>
    <w:rsid w:val="00176B6F"/>
    <w:rsid w:val="001773E6"/>
    <w:rsid w:val="00180C28"/>
    <w:rsid w:val="001858B3"/>
    <w:rsid w:val="0018631E"/>
    <w:rsid w:val="00186471"/>
    <w:rsid w:val="00187999"/>
    <w:rsid w:val="00194B5A"/>
    <w:rsid w:val="00195BCF"/>
    <w:rsid w:val="00196C60"/>
    <w:rsid w:val="001A163F"/>
    <w:rsid w:val="001A1EA8"/>
    <w:rsid w:val="001A57D0"/>
    <w:rsid w:val="001A70EC"/>
    <w:rsid w:val="001A79B9"/>
    <w:rsid w:val="001B3964"/>
    <w:rsid w:val="001B3B23"/>
    <w:rsid w:val="001B4395"/>
    <w:rsid w:val="001B6114"/>
    <w:rsid w:val="001B7378"/>
    <w:rsid w:val="001C0D00"/>
    <w:rsid w:val="001C2407"/>
    <w:rsid w:val="001C3E5B"/>
    <w:rsid w:val="001C437C"/>
    <w:rsid w:val="001C5323"/>
    <w:rsid w:val="001C6C3D"/>
    <w:rsid w:val="001D0F48"/>
    <w:rsid w:val="001D140E"/>
    <w:rsid w:val="001D23BA"/>
    <w:rsid w:val="001D4BC9"/>
    <w:rsid w:val="001D5867"/>
    <w:rsid w:val="001D5E01"/>
    <w:rsid w:val="001D7F85"/>
    <w:rsid w:val="001E56BB"/>
    <w:rsid w:val="001E6436"/>
    <w:rsid w:val="001F0AC3"/>
    <w:rsid w:val="001F0FBE"/>
    <w:rsid w:val="001F20CE"/>
    <w:rsid w:val="001F24AB"/>
    <w:rsid w:val="001F3510"/>
    <w:rsid w:val="001F74A1"/>
    <w:rsid w:val="002022FC"/>
    <w:rsid w:val="00205751"/>
    <w:rsid w:val="002079A5"/>
    <w:rsid w:val="00213511"/>
    <w:rsid w:val="00213947"/>
    <w:rsid w:val="00213CE5"/>
    <w:rsid w:val="00213F60"/>
    <w:rsid w:val="00215424"/>
    <w:rsid w:val="002221B1"/>
    <w:rsid w:val="00222A0C"/>
    <w:rsid w:val="00223DAC"/>
    <w:rsid w:val="002261A2"/>
    <w:rsid w:val="00230616"/>
    <w:rsid w:val="00235ECC"/>
    <w:rsid w:val="00237C01"/>
    <w:rsid w:val="00237D3C"/>
    <w:rsid w:val="0024114A"/>
    <w:rsid w:val="00241231"/>
    <w:rsid w:val="00241930"/>
    <w:rsid w:val="00242F15"/>
    <w:rsid w:val="00243896"/>
    <w:rsid w:val="00244908"/>
    <w:rsid w:val="00244F31"/>
    <w:rsid w:val="002509E6"/>
    <w:rsid w:val="00251C74"/>
    <w:rsid w:val="00252010"/>
    <w:rsid w:val="00254309"/>
    <w:rsid w:val="00254715"/>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70A36"/>
    <w:rsid w:val="00271816"/>
    <w:rsid w:val="0027181B"/>
    <w:rsid w:val="00272BE1"/>
    <w:rsid w:val="00273190"/>
    <w:rsid w:val="0027624A"/>
    <w:rsid w:val="00281F62"/>
    <w:rsid w:val="00286BAE"/>
    <w:rsid w:val="00290140"/>
    <w:rsid w:val="00290B19"/>
    <w:rsid w:val="00291424"/>
    <w:rsid w:val="00292172"/>
    <w:rsid w:val="00292399"/>
    <w:rsid w:val="0029254F"/>
    <w:rsid w:val="00292FE2"/>
    <w:rsid w:val="0029423C"/>
    <w:rsid w:val="00295728"/>
    <w:rsid w:val="00295929"/>
    <w:rsid w:val="00297C4D"/>
    <w:rsid w:val="002A2280"/>
    <w:rsid w:val="002A25E1"/>
    <w:rsid w:val="002A2B7D"/>
    <w:rsid w:val="002A3C12"/>
    <w:rsid w:val="002A487A"/>
    <w:rsid w:val="002A67FF"/>
    <w:rsid w:val="002B0154"/>
    <w:rsid w:val="002B1CBD"/>
    <w:rsid w:val="002B6444"/>
    <w:rsid w:val="002B7628"/>
    <w:rsid w:val="002C07B6"/>
    <w:rsid w:val="002C2C1C"/>
    <w:rsid w:val="002C6007"/>
    <w:rsid w:val="002C75A4"/>
    <w:rsid w:val="002C7CAA"/>
    <w:rsid w:val="002D1726"/>
    <w:rsid w:val="002D267C"/>
    <w:rsid w:val="002D5163"/>
    <w:rsid w:val="002D5724"/>
    <w:rsid w:val="002D74C1"/>
    <w:rsid w:val="002D7B8B"/>
    <w:rsid w:val="002E0A6A"/>
    <w:rsid w:val="002E15AC"/>
    <w:rsid w:val="002E1B96"/>
    <w:rsid w:val="002E2EB8"/>
    <w:rsid w:val="002E5C73"/>
    <w:rsid w:val="002E62DF"/>
    <w:rsid w:val="002E6F17"/>
    <w:rsid w:val="002E709F"/>
    <w:rsid w:val="002F2135"/>
    <w:rsid w:val="002F22C6"/>
    <w:rsid w:val="002F24DF"/>
    <w:rsid w:val="002F258F"/>
    <w:rsid w:val="002F45E0"/>
    <w:rsid w:val="002F4859"/>
    <w:rsid w:val="002F4F62"/>
    <w:rsid w:val="002F527D"/>
    <w:rsid w:val="002F7136"/>
    <w:rsid w:val="002F72A4"/>
    <w:rsid w:val="00302558"/>
    <w:rsid w:val="00304A0A"/>
    <w:rsid w:val="00305188"/>
    <w:rsid w:val="003051AB"/>
    <w:rsid w:val="00307B29"/>
    <w:rsid w:val="00311204"/>
    <w:rsid w:val="00313268"/>
    <w:rsid w:val="003134FC"/>
    <w:rsid w:val="0031524C"/>
    <w:rsid w:val="0031569C"/>
    <w:rsid w:val="00315EBF"/>
    <w:rsid w:val="00316400"/>
    <w:rsid w:val="00317A17"/>
    <w:rsid w:val="00317A68"/>
    <w:rsid w:val="00320432"/>
    <w:rsid w:val="0032169B"/>
    <w:rsid w:val="00321822"/>
    <w:rsid w:val="00321998"/>
    <w:rsid w:val="0032272B"/>
    <w:rsid w:val="00323F69"/>
    <w:rsid w:val="003240DF"/>
    <w:rsid w:val="00327AC8"/>
    <w:rsid w:val="00332058"/>
    <w:rsid w:val="00333086"/>
    <w:rsid w:val="00340148"/>
    <w:rsid w:val="003427DF"/>
    <w:rsid w:val="003439C1"/>
    <w:rsid w:val="00346382"/>
    <w:rsid w:val="00351D43"/>
    <w:rsid w:val="00352786"/>
    <w:rsid w:val="0035291A"/>
    <w:rsid w:val="003558C9"/>
    <w:rsid w:val="003569DA"/>
    <w:rsid w:val="00356CE8"/>
    <w:rsid w:val="00357AF8"/>
    <w:rsid w:val="00360C62"/>
    <w:rsid w:val="0036381D"/>
    <w:rsid w:val="003658C7"/>
    <w:rsid w:val="0036764E"/>
    <w:rsid w:val="00371F65"/>
    <w:rsid w:val="0037229A"/>
    <w:rsid w:val="0037247E"/>
    <w:rsid w:val="00374292"/>
    <w:rsid w:val="003757AC"/>
    <w:rsid w:val="003776EC"/>
    <w:rsid w:val="00385712"/>
    <w:rsid w:val="0038691E"/>
    <w:rsid w:val="003928EB"/>
    <w:rsid w:val="003964FF"/>
    <w:rsid w:val="00396535"/>
    <w:rsid w:val="00396C46"/>
    <w:rsid w:val="0039773F"/>
    <w:rsid w:val="00397FA6"/>
    <w:rsid w:val="003A06B8"/>
    <w:rsid w:val="003A49F7"/>
    <w:rsid w:val="003A51E6"/>
    <w:rsid w:val="003A57D9"/>
    <w:rsid w:val="003B2164"/>
    <w:rsid w:val="003B2808"/>
    <w:rsid w:val="003B50EE"/>
    <w:rsid w:val="003B6540"/>
    <w:rsid w:val="003B65B3"/>
    <w:rsid w:val="003B7C87"/>
    <w:rsid w:val="003C0104"/>
    <w:rsid w:val="003C0117"/>
    <w:rsid w:val="003C178F"/>
    <w:rsid w:val="003C5A00"/>
    <w:rsid w:val="003C5AD2"/>
    <w:rsid w:val="003C5F3A"/>
    <w:rsid w:val="003C7941"/>
    <w:rsid w:val="003D0D97"/>
    <w:rsid w:val="003D28FF"/>
    <w:rsid w:val="003D5ED7"/>
    <w:rsid w:val="003D67C0"/>
    <w:rsid w:val="003D7E1F"/>
    <w:rsid w:val="003E07CF"/>
    <w:rsid w:val="003E1C71"/>
    <w:rsid w:val="003E577B"/>
    <w:rsid w:val="003E604C"/>
    <w:rsid w:val="003E64B1"/>
    <w:rsid w:val="003E71DE"/>
    <w:rsid w:val="003E7368"/>
    <w:rsid w:val="003F3495"/>
    <w:rsid w:val="003F3533"/>
    <w:rsid w:val="003F5880"/>
    <w:rsid w:val="003F5B22"/>
    <w:rsid w:val="0040151A"/>
    <w:rsid w:val="00402262"/>
    <w:rsid w:val="00402B63"/>
    <w:rsid w:val="00404E51"/>
    <w:rsid w:val="004057FE"/>
    <w:rsid w:val="004072F6"/>
    <w:rsid w:val="0040792A"/>
    <w:rsid w:val="00411535"/>
    <w:rsid w:val="004170E3"/>
    <w:rsid w:val="00420E98"/>
    <w:rsid w:val="00421ECB"/>
    <w:rsid w:val="00422FFD"/>
    <w:rsid w:val="0042552E"/>
    <w:rsid w:val="004264D7"/>
    <w:rsid w:val="00432909"/>
    <w:rsid w:val="00434108"/>
    <w:rsid w:val="00436E53"/>
    <w:rsid w:val="00436E66"/>
    <w:rsid w:val="00440AA6"/>
    <w:rsid w:val="00441292"/>
    <w:rsid w:val="00442CB8"/>
    <w:rsid w:val="00444D3A"/>
    <w:rsid w:val="0044580C"/>
    <w:rsid w:val="00446D4C"/>
    <w:rsid w:val="0044716E"/>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4245"/>
    <w:rsid w:val="004766D2"/>
    <w:rsid w:val="00476932"/>
    <w:rsid w:val="00477E28"/>
    <w:rsid w:val="004807AB"/>
    <w:rsid w:val="00481BCD"/>
    <w:rsid w:val="00481C1C"/>
    <w:rsid w:val="00481C1F"/>
    <w:rsid w:val="00481DA5"/>
    <w:rsid w:val="00482BA3"/>
    <w:rsid w:val="00485CB9"/>
    <w:rsid w:val="00491AE4"/>
    <w:rsid w:val="00494F64"/>
    <w:rsid w:val="00495AEB"/>
    <w:rsid w:val="004A1B24"/>
    <w:rsid w:val="004A325B"/>
    <w:rsid w:val="004A46FC"/>
    <w:rsid w:val="004A5898"/>
    <w:rsid w:val="004A762D"/>
    <w:rsid w:val="004A7D9A"/>
    <w:rsid w:val="004B0944"/>
    <w:rsid w:val="004B0EC6"/>
    <w:rsid w:val="004B23AD"/>
    <w:rsid w:val="004B27AC"/>
    <w:rsid w:val="004B2D5C"/>
    <w:rsid w:val="004B387D"/>
    <w:rsid w:val="004B38FB"/>
    <w:rsid w:val="004B465B"/>
    <w:rsid w:val="004B4851"/>
    <w:rsid w:val="004B686D"/>
    <w:rsid w:val="004C05AF"/>
    <w:rsid w:val="004C275B"/>
    <w:rsid w:val="004D20CD"/>
    <w:rsid w:val="004D2284"/>
    <w:rsid w:val="004D2710"/>
    <w:rsid w:val="004D6B9C"/>
    <w:rsid w:val="004D7CEF"/>
    <w:rsid w:val="004E12F6"/>
    <w:rsid w:val="004E4313"/>
    <w:rsid w:val="004E6285"/>
    <w:rsid w:val="004E6350"/>
    <w:rsid w:val="004F1BA8"/>
    <w:rsid w:val="004F57E4"/>
    <w:rsid w:val="004F71D7"/>
    <w:rsid w:val="004F7633"/>
    <w:rsid w:val="004F7EA5"/>
    <w:rsid w:val="005004C5"/>
    <w:rsid w:val="00502461"/>
    <w:rsid w:val="005031D2"/>
    <w:rsid w:val="0050650F"/>
    <w:rsid w:val="005079AE"/>
    <w:rsid w:val="0051098E"/>
    <w:rsid w:val="00521861"/>
    <w:rsid w:val="00522712"/>
    <w:rsid w:val="005228A8"/>
    <w:rsid w:val="00522CB6"/>
    <w:rsid w:val="00523B20"/>
    <w:rsid w:val="00524796"/>
    <w:rsid w:val="005249F3"/>
    <w:rsid w:val="00525C55"/>
    <w:rsid w:val="0052625C"/>
    <w:rsid w:val="00526B42"/>
    <w:rsid w:val="00527544"/>
    <w:rsid w:val="00530D4A"/>
    <w:rsid w:val="00531639"/>
    <w:rsid w:val="005333A6"/>
    <w:rsid w:val="00540B78"/>
    <w:rsid w:val="00542366"/>
    <w:rsid w:val="0054401E"/>
    <w:rsid w:val="00550E4A"/>
    <w:rsid w:val="00551AAC"/>
    <w:rsid w:val="00553C12"/>
    <w:rsid w:val="00553E0F"/>
    <w:rsid w:val="00554920"/>
    <w:rsid w:val="0055535B"/>
    <w:rsid w:val="005618C6"/>
    <w:rsid w:val="0056494C"/>
    <w:rsid w:val="0056766D"/>
    <w:rsid w:val="005705D1"/>
    <w:rsid w:val="00570759"/>
    <w:rsid w:val="00570AE6"/>
    <w:rsid w:val="00570D45"/>
    <w:rsid w:val="005762CE"/>
    <w:rsid w:val="005770C9"/>
    <w:rsid w:val="00577322"/>
    <w:rsid w:val="00577933"/>
    <w:rsid w:val="00577D71"/>
    <w:rsid w:val="00583A2E"/>
    <w:rsid w:val="00583DB5"/>
    <w:rsid w:val="00584357"/>
    <w:rsid w:val="0058441E"/>
    <w:rsid w:val="00585B53"/>
    <w:rsid w:val="00586B46"/>
    <w:rsid w:val="0058719B"/>
    <w:rsid w:val="005878AA"/>
    <w:rsid w:val="00590355"/>
    <w:rsid w:val="005962AC"/>
    <w:rsid w:val="005974E0"/>
    <w:rsid w:val="005A0653"/>
    <w:rsid w:val="005A1807"/>
    <w:rsid w:val="005A20C3"/>
    <w:rsid w:val="005A28F3"/>
    <w:rsid w:val="005A3CD1"/>
    <w:rsid w:val="005A6867"/>
    <w:rsid w:val="005B1FB1"/>
    <w:rsid w:val="005B356A"/>
    <w:rsid w:val="005B5C26"/>
    <w:rsid w:val="005B6AB8"/>
    <w:rsid w:val="005C01CD"/>
    <w:rsid w:val="005C25D1"/>
    <w:rsid w:val="005C3F2D"/>
    <w:rsid w:val="005C5D10"/>
    <w:rsid w:val="005C6AFA"/>
    <w:rsid w:val="005D1877"/>
    <w:rsid w:val="005D206A"/>
    <w:rsid w:val="005D2404"/>
    <w:rsid w:val="005D3731"/>
    <w:rsid w:val="005D388F"/>
    <w:rsid w:val="005D63A1"/>
    <w:rsid w:val="005D686A"/>
    <w:rsid w:val="005D6B4F"/>
    <w:rsid w:val="005D6C1F"/>
    <w:rsid w:val="005D7D80"/>
    <w:rsid w:val="005D7F4D"/>
    <w:rsid w:val="005E03FA"/>
    <w:rsid w:val="005E04BB"/>
    <w:rsid w:val="005E07F7"/>
    <w:rsid w:val="005E0E83"/>
    <w:rsid w:val="005E46C5"/>
    <w:rsid w:val="005E5E9E"/>
    <w:rsid w:val="005E7360"/>
    <w:rsid w:val="005E7831"/>
    <w:rsid w:val="005F121F"/>
    <w:rsid w:val="005F1646"/>
    <w:rsid w:val="005F19C9"/>
    <w:rsid w:val="005F5681"/>
    <w:rsid w:val="005F5B63"/>
    <w:rsid w:val="005F6F87"/>
    <w:rsid w:val="005F7F0B"/>
    <w:rsid w:val="00600071"/>
    <w:rsid w:val="006001A2"/>
    <w:rsid w:val="00600B22"/>
    <w:rsid w:val="006018C9"/>
    <w:rsid w:val="00601F0B"/>
    <w:rsid w:val="00601FBF"/>
    <w:rsid w:val="00604664"/>
    <w:rsid w:val="00610018"/>
    <w:rsid w:val="00610259"/>
    <w:rsid w:val="00611054"/>
    <w:rsid w:val="00611D25"/>
    <w:rsid w:val="00611D55"/>
    <w:rsid w:val="00617842"/>
    <w:rsid w:val="006206E0"/>
    <w:rsid w:val="00620EB4"/>
    <w:rsid w:val="006215FC"/>
    <w:rsid w:val="006225A3"/>
    <w:rsid w:val="00622772"/>
    <w:rsid w:val="00622CC0"/>
    <w:rsid w:val="00623D73"/>
    <w:rsid w:val="006259CD"/>
    <w:rsid w:val="00633F9D"/>
    <w:rsid w:val="00634DE3"/>
    <w:rsid w:val="006363C9"/>
    <w:rsid w:val="006403FC"/>
    <w:rsid w:val="00641D37"/>
    <w:rsid w:val="00643105"/>
    <w:rsid w:val="006456B6"/>
    <w:rsid w:val="00647A36"/>
    <w:rsid w:val="00650228"/>
    <w:rsid w:val="00650BF3"/>
    <w:rsid w:val="00652154"/>
    <w:rsid w:val="00652DBC"/>
    <w:rsid w:val="00652F5B"/>
    <w:rsid w:val="0065702A"/>
    <w:rsid w:val="00661CFE"/>
    <w:rsid w:val="006648A6"/>
    <w:rsid w:val="00664D54"/>
    <w:rsid w:val="00666630"/>
    <w:rsid w:val="00666853"/>
    <w:rsid w:val="00666CFE"/>
    <w:rsid w:val="00673B8E"/>
    <w:rsid w:val="006758FD"/>
    <w:rsid w:val="00676CAB"/>
    <w:rsid w:val="0067750C"/>
    <w:rsid w:val="00680858"/>
    <w:rsid w:val="006822F7"/>
    <w:rsid w:val="0069261D"/>
    <w:rsid w:val="0069274D"/>
    <w:rsid w:val="006932F2"/>
    <w:rsid w:val="00695A78"/>
    <w:rsid w:val="0069672B"/>
    <w:rsid w:val="006A03CE"/>
    <w:rsid w:val="006A1A5E"/>
    <w:rsid w:val="006A2C6F"/>
    <w:rsid w:val="006A4040"/>
    <w:rsid w:val="006A7EF4"/>
    <w:rsid w:val="006B1254"/>
    <w:rsid w:val="006B47CD"/>
    <w:rsid w:val="006B6329"/>
    <w:rsid w:val="006B6AA4"/>
    <w:rsid w:val="006B73FF"/>
    <w:rsid w:val="006C1152"/>
    <w:rsid w:val="006C2B05"/>
    <w:rsid w:val="006D03F5"/>
    <w:rsid w:val="006D0948"/>
    <w:rsid w:val="006D134C"/>
    <w:rsid w:val="006D24F8"/>
    <w:rsid w:val="006D2E96"/>
    <w:rsid w:val="006D4AC4"/>
    <w:rsid w:val="006D5707"/>
    <w:rsid w:val="006D59BA"/>
    <w:rsid w:val="006D64AA"/>
    <w:rsid w:val="006D6653"/>
    <w:rsid w:val="006D6840"/>
    <w:rsid w:val="006D742E"/>
    <w:rsid w:val="006E2A0F"/>
    <w:rsid w:val="006E71CA"/>
    <w:rsid w:val="006F1327"/>
    <w:rsid w:val="006F37AB"/>
    <w:rsid w:val="006F48D9"/>
    <w:rsid w:val="006F66D4"/>
    <w:rsid w:val="006F729E"/>
    <w:rsid w:val="007024D9"/>
    <w:rsid w:val="007039D3"/>
    <w:rsid w:val="00705A5D"/>
    <w:rsid w:val="00706A0F"/>
    <w:rsid w:val="00710249"/>
    <w:rsid w:val="00710685"/>
    <w:rsid w:val="007116F5"/>
    <w:rsid w:val="00713D7F"/>
    <w:rsid w:val="00714EC1"/>
    <w:rsid w:val="0071610E"/>
    <w:rsid w:val="00717790"/>
    <w:rsid w:val="00720A7E"/>
    <w:rsid w:val="007212D3"/>
    <w:rsid w:val="00721DA2"/>
    <w:rsid w:val="00722809"/>
    <w:rsid w:val="00722DFA"/>
    <w:rsid w:val="00723640"/>
    <w:rsid w:val="00725E9C"/>
    <w:rsid w:val="00731EA4"/>
    <w:rsid w:val="00734236"/>
    <w:rsid w:val="00735854"/>
    <w:rsid w:val="0073685E"/>
    <w:rsid w:val="00737CF1"/>
    <w:rsid w:val="00740B7D"/>
    <w:rsid w:val="00740CFA"/>
    <w:rsid w:val="00744286"/>
    <w:rsid w:val="00744C1E"/>
    <w:rsid w:val="007465F2"/>
    <w:rsid w:val="00747470"/>
    <w:rsid w:val="00751924"/>
    <w:rsid w:val="00751AB1"/>
    <w:rsid w:val="00752AAE"/>
    <w:rsid w:val="00752AE7"/>
    <w:rsid w:val="00756CB1"/>
    <w:rsid w:val="0075791F"/>
    <w:rsid w:val="00757C00"/>
    <w:rsid w:val="00757EC2"/>
    <w:rsid w:val="0076031E"/>
    <w:rsid w:val="00760949"/>
    <w:rsid w:val="007613A0"/>
    <w:rsid w:val="00762834"/>
    <w:rsid w:val="007634B1"/>
    <w:rsid w:val="00763D1F"/>
    <w:rsid w:val="00764251"/>
    <w:rsid w:val="00764575"/>
    <w:rsid w:val="00764ECD"/>
    <w:rsid w:val="0076574B"/>
    <w:rsid w:val="007659B3"/>
    <w:rsid w:val="0076678A"/>
    <w:rsid w:val="0076685C"/>
    <w:rsid w:val="0076798D"/>
    <w:rsid w:val="007701D6"/>
    <w:rsid w:val="007707D8"/>
    <w:rsid w:val="007716B1"/>
    <w:rsid w:val="00776140"/>
    <w:rsid w:val="00776F44"/>
    <w:rsid w:val="00783A63"/>
    <w:rsid w:val="00783D05"/>
    <w:rsid w:val="007857FA"/>
    <w:rsid w:val="00786B5E"/>
    <w:rsid w:val="0078734D"/>
    <w:rsid w:val="00787C4C"/>
    <w:rsid w:val="00790C6F"/>
    <w:rsid w:val="00790DFF"/>
    <w:rsid w:val="00791F86"/>
    <w:rsid w:val="00794320"/>
    <w:rsid w:val="00794774"/>
    <w:rsid w:val="0079483B"/>
    <w:rsid w:val="007964E6"/>
    <w:rsid w:val="00796DCA"/>
    <w:rsid w:val="007976A4"/>
    <w:rsid w:val="007A1A18"/>
    <w:rsid w:val="007A1FC8"/>
    <w:rsid w:val="007A21E8"/>
    <w:rsid w:val="007A2AB1"/>
    <w:rsid w:val="007A607D"/>
    <w:rsid w:val="007A7E07"/>
    <w:rsid w:val="007B2637"/>
    <w:rsid w:val="007B50BA"/>
    <w:rsid w:val="007C0BDB"/>
    <w:rsid w:val="007C10E1"/>
    <w:rsid w:val="007C360B"/>
    <w:rsid w:val="007C3BF6"/>
    <w:rsid w:val="007C44A1"/>
    <w:rsid w:val="007C53A8"/>
    <w:rsid w:val="007C58A0"/>
    <w:rsid w:val="007C7D8D"/>
    <w:rsid w:val="007D3599"/>
    <w:rsid w:val="007D4241"/>
    <w:rsid w:val="007D67D4"/>
    <w:rsid w:val="007E29F5"/>
    <w:rsid w:val="007E3138"/>
    <w:rsid w:val="007E494F"/>
    <w:rsid w:val="007F0E8E"/>
    <w:rsid w:val="007F11DD"/>
    <w:rsid w:val="007F21E5"/>
    <w:rsid w:val="007F22AB"/>
    <w:rsid w:val="007F7243"/>
    <w:rsid w:val="00800DC7"/>
    <w:rsid w:val="00801DBF"/>
    <w:rsid w:val="00803308"/>
    <w:rsid w:val="00805063"/>
    <w:rsid w:val="00805AB5"/>
    <w:rsid w:val="0080638C"/>
    <w:rsid w:val="00807CB4"/>
    <w:rsid w:val="0081126B"/>
    <w:rsid w:val="0081553F"/>
    <w:rsid w:val="008163F7"/>
    <w:rsid w:val="008169B2"/>
    <w:rsid w:val="00816F6D"/>
    <w:rsid w:val="00823ECA"/>
    <w:rsid w:val="00824216"/>
    <w:rsid w:val="00824EE3"/>
    <w:rsid w:val="00824FDD"/>
    <w:rsid w:val="00824FDF"/>
    <w:rsid w:val="00826034"/>
    <w:rsid w:val="008276B4"/>
    <w:rsid w:val="00830DB1"/>
    <w:rsid w:val="00831138"/>
    <w:rsid w:val="008332D2"/>
    <w:rsid w:val="00833C94"/>
    <w:rsid w:val="00835A9D"/>
    <w:rsid w:val="00835F66"/>
    <w:rsid w:val="00843296"/>
    <w:rsid w:val="00844338"/>
    <w:rsid w:val="00844E71"/>
    <w:rsid w:val="00845E7C"/>
    <w:rsid w:val="00847934"/>
    <w:rsid w:val="00850A12"/>
    <w:rsid w:val="008518AD"/>
    <w:rsid w:val="00851FF6"/>
    <w:rsid w:val="00852D11"/>
    <w:rsid w:val="00853D31"/>
    <w:rsid w:val="00855A65"/>
    <w:rsid w:val="00855E0A"/>
    <w:rsid w:val="008562B9"/>
    <w:rsid w:val="00856CAD"/>
    <w:rsid w:val="008578AC"/>
    <w:rsid w:val="00863C43"/>
    <w:rsid w:val="00865ADC"/>
    <w:rsid w:val="00875F2C"/>
    <w:rsid w:val="00877646"/>
    <w:rsid w:val="00880596"/>
    <w:rsid w:val="00881BA2"/>
    <w:rsid w:val="0088240A"/>
    <w:rsid w:val="00883852"/>
    <w:rsid w:val="00883E46"/>
    <w:rsid w:val="00883F88"/>
    <w:rsid w:val="00884DAB"/>
    <w:rsid w:val="00885372"/>
    <w:rsid w:val="00885C00"/>
    <w:rsid w:val="00886BA6"/>
    <w:rsid w:val="008872AE"/>
    <w:rsid w:val="0089146E"/>
    <w:rsid w:val="00893E7D"/>
    <w:rsid w:val="008948CC"/>
    <w:rsid w:val="00896D0A"/>
    <w:rsid w:val="00897525"/>
    <w:rsid w:val="008A0077"/>
    <w:rsid w:val="008A0AC0"/>
    <w:rsid w:val="008A22AD"/>
    <w:rsid w:val="008A3F92"/>
    <w:rsid w:val="008A452F"/>
    <w:rsid w:val="008A453B"/>
    <w:rsid w:val="008B2385"/>
    <w:rsid w:val="008B2F54"/>
    <w:rsid w:val="008B36E7"/>
    <w:rsid w:val="008B3B37"/>
    <w:rsid w:val="008B561C"/>
    <w:rsid w:val="008B792A"/>
    <w:rsid w:val="008C07B5"/>
    <w:rsid w:val="008C0A85"/>
    <w:rsid w:val="008C0C91"/>
    <w:rsid w:val="008C7078"/>
    <w:rsid w:val="008D0240"/>
    <w:rsid w:val="008D0265"/>
    <w:rsid w:val="008D3BAE"/>
    <w:rsid w:val="008D4E4C"/>
    <w:rsid w:val="008D66D6"/>
    <w:rsid w:val="008E09FE"/>
    <w:rsid w:val="008E1D08"/>
    <w:rsid w:val="008E1D74"/>
    <w:rsid w:val="008E259D"/>
    <w:rsid w:val="008E2AC8"/>
    <w:rsid w:val="008E3101"/>
    <w:rsid w:val="008E4CF9"/>
    <w:rsid w:val="008E5BF7"/>
    <w:rsid w:val="008E6AE0"/>
    <w:rsid w:val="008E7581"/>
    <w:rsid w:val="008E7817"/>
    <w:rsid w:val="008E7B34"/>
    <w:rsid w:val="008F084E"/>
    <w:rsid w:val="008F1ADB"/>
    <w:rsid w:val="008F1E79"/>
    <w:rsid w:val="008F3CAF"/>
    <w:rsid w:val="0090005C"/>
    <w:rsid w:val="00901290"/>
    <w:rsid w:val="00905FBF"/>
    <w:rsid w:val="00906646"/>
    <w:rsid w:val="00906CC4"/>
    <w:rsid w:val="00907F0C"/>
    <w:rsid w:val="00911E72"/>
    <w:rsid w:val="009135D0"/>
    <w:rsid w:val="00913F69"/>
    <w:rsid w:val="00914947"/>
    <w:rsid w:val="00916413"/>
    <w:rsid w:val="009166A4"/>
    <w:rsid w:val="009209D6"/>
    <w:rsid w:val="0092184B"/>
    <w:rsid w:val="00922227"/>
    <w:rsid w:val="00924E56"/>
    <w:rsid w:val="00924EA8"/>
    <w:rsid w:val="009261C3"/>
    <w:rsid w:val="009269AE"/>
    <w:rsid w:val="00927F32"/>
    <w:rsid w:val="009300B2"/>
    <w:rsid w:val="00930507"/>
    <w:rsid w:val="00931D7D"/>
    <w:rsid w:val="00932B10"/>
    <w:rsid w:val="00932DC2"/>
    <w:rsid w:val="00933FB2"/>
    <w:rsid w:val="009340F7"/>
    <w:rsid w:val="009347E1"/>
    <w:rsid w:val="0093651F"/>
    <w:rsid w:val="00936B66"/>
    <w:rsid w:val="0093792F"/>
    <w:rsid w:val="009400B1"/>
    <w:rsid w:val="00940EB6"/>
    <w:rsid w:val="00941814"/>
    <w:rsid w:val="00942314"/>
    <w:rsid w:val="00942DE1"/>
    <w:rsid w:val="00942F98"/>
    <w:rsid w:val="009430CF"/>
    <w:rsid w:val="00944B87"/>
    <w:rsid w:val="009471F5"/>
    <w:rsid w:val="00947954"/>
    <w:rsid w:val="00952B92"/>
    <w:rsid w:val="00953653"/>
    <w:rsid w:val="00953DAD"/>
    <w:rsid w:val="00957B95"/>
    <w:rsid w:val="00961AAE"/>
    <w:rsid w:val="00962E00"/>
    <w:rsid w:val="00963B00"/>
    <w:rsid w:val="009641F9"/>
    <w:rsid w:val="009654A9"/>
    <w:rsid w:val="00966A55"/>
    <w:rsid w:val="00967913"/>
    <w:rsid w:val="00971821"/>
    <w:rsid w:val="009756CD"/>
    <w:rsid w:val="00976DF3"/>
    <w:rsid w:val="00977C59"/>
    <w:rsid w:val="0098198E"/>
    <w:rsid w:val="009838A6"/>
    <w:rsid w:val="00985CBC"/>
    <w:rsid w:val="00986A69"/>
    <w:rsid w:val="00987F05"/>
    <w:rsid w:val="009900F4"/>
    <w:rsid w:val="00991D8A"/>
    <w:rsid w:val="00993636"/>
    <w:rsid w:val="009940F7"/>
    <w:rsid w:val="0099447F"/>
    <w:rsid w:val="00995619"/>
    <w:rsid w:val="009976A4"/>
    <w:rsid w:val="009A0726"/>
    <w:rsid w:val="009A172A"/>
    <w:rsid w:val="009A2226"/>
    <w:rsid w:val="009A2E20"/>
    <w:rsid w:val="009A380C"/>
    <w:rsid w:val="009A4496"/>
    <w:rsid w:val="009A51EB"/>
    <w:rsid w:val="009A738D"/>
    <w:rsid w:val="009B1310"/>
    <w:rsid w:val="009B159F"/>
    <w:rsid w:val="009B4902"/>
    <w:rsid w:val="009B7F0F"/>
    <w:rsid w:val="009C0C9A"/>
    <w:rsid w:val="009C1A14"/>
    <w:rsid w:val="009C3AB6"/>
    <w:rsid w:val="009C4252"/>
    <w:rsid w:val="009C5D92"/>
    <w:rsid w:val="009C6E5E"/>
    <w:rsid w:val="009C7A28"/>
    <w:rsid w:val="009D14FD"/>
    <w:rsid w:val="009D1E56"/>
    <w:rsid w:val="009D2022"/>
    <w:rsid w:val="009D418E"/>
    <w:rsid w:val="009D4AB3"/>
    <w:rsid w:val="009D51D4"/>
    <w:rsid w:val="009D5253"/>
    <w:rsid w:val="009D5E4C"/>
    <w:rsid w:val="009D612C"/>
    <w:rsid w:val="009D62BA"/>
    <w:rsid w:val="009D7E09"/>
    <w:rsid w:val="009E116C"/>
    <w:rsid w:val="009E2E17"/>
    <w:rsid w:val="009E43F6"/>
    <w:rsid w:val="009E51D5"/>
    <w:rsid w:val="009E5BA8"/>
    <w:rsid w:val="009E69BF"/>
    <w:rsid w:val="009E6C54"/>
    <w:rsid w:val="009E6D35"/>
    <w:rsid w:val="009F0200"/>
    <w:rsid w:val="009F087A"/>
    <w:rsid w:val="009F387F"/>
    <w:rsid w:val="009F43A5"/>
    <w:rsid w:val="009F5CB5"/>
    <w:rsid w:val="009F5DEB"/>
    <w:rsid w:val="009F70D1"/>
    <w:rsid w:val="00A00CDE"/>
    <w:rsid w:val="00A00F1A"/>
    <w:rsid w:val="00A011E5"/>
    <w:rsid w:val="00A02AD3"/>
    <w:rsid w:val="00A02C99"/>
    <w:rsid w:val="00A045DA"/>
    <w:rsid w:val="00A05BB4"/>
    <w:rsid w:val="00A060FB"/>
    <w:rsid w:val="00A07740"/>
    <w:rsid w:val="00A118C1"/>
    <w:rsid w:val="00A133DA"/>
    <w:rsid w:val="00A14AB6"/>
    <w:rsid w:val="00A169D7"/>
    <w:rsid w:val="00A16CB4"/>
    <w:rsid w:val="00A17391"/>
    <w:rsid w:val="00A17DEF"/>
    <w:rsid w:val="00A20A03"/>
    <w:rsid w:val="00A225DE"/>
    <w:rsid w:val="00A26E7A"/>
    <w:rsid w:val="00A27B23"/>
    <w:rsid w:val="00A30515"/>
    <w:rsid w:val="00A30AC5"/>
    <w:rsid w:val="00A314B4"/>
    <w:rsid w:val="00A324D4"/>
    <w:rsid w:val="00A33508"/>
    <w:rsid w:val="00A3550D"/>
    <w:rsid w:val="00A36C0C"/>
    <w:rsid w:val="00A3784D"/>
    <w:rsid w:val="00A3797D"/>
    <w:rsid w:val="00A400F2"/>
    <w:rsid w:val="00A40ECB"/>
    <w:rsid w:val="00A4184E"/>
    <w:rsid w:val="00A42B8B"/>
    <w:rsid w:val="00A42E73"/>
    <w:rsid w:val="00A439FD"/>
    <w:rsid w:val="00A4433F"/>
    <w:rsid w:val="00A4497D"/>
    <w:rsid w:val="00A4618B"/>
    <w:rsid w:val="00A47CB6"/>
    <w:rsid w:val="00A5156A"/>
    <w:rsid w:val="00A5228E"/>
    <w:rsid w:val="00A5697D"/>
    <w:rsid w:val="00A57BDD"/>
    <w:rsid w:val="00A613BF"/>
    <w:rsid w:val="00A623B1"/>
    <w:rsid w:val="00A62B69"/>
    <w:rsid w:val="00A63BC3"/>
    <w:rsid w:val="00A63DA6"/>
    <w:rsid w:val="00A6458E"/>
    <w:rsid w:val="00A64F0E"/>
    <w:rsid w:val="00A6673D"/>
    <w:rsid w:val="00A710FE"/>
    <w:rsid w:val="00A73E76"/>
    <w:rsid w:val="00A75AD6"/>
    <w:rsid w:val="00A76C76"/>
    <w:rsid w:val="00A773B3"/>
    <w:rsid w:val="00A77743"/>
    <w:rsid w:val="00A8044B"/>
    <w:rsid w:val="00A8096C"/>
    <w:rsid w:val="00A81A22"/>
    <w:rsid w:val="00A8204E"/>
    <w:rsid w:val="00A84B77"/>
    <w:rsid w:val="00A85910"/>
    <w:rsid w:val="00A85C0C"/>
    <w:rsid w:val="00A937BF"/>
    <w:rsid w:val="00A9478C"/>
    <w:rsid w:val="00AA0DA2"/>
    <w:rsid w:val="00AA1A8A"/>
    <w:rsid w:val="00AA7BEC"/>
    <w:rsid w:val="00AA7E50"/>
    <w:rsid w:val="00AB1EA5"/>
    <w:rsid w:val="00AB45D5"/>
    <w:rsid w:val="00AB584A"/>
    <w:rsid w:val="00AB5A1F"/>
    <w:rsid w:val="00AB5D4C"/>
    <w:rsid w:val="00AB6C50"/>
    <w:rsid w:val="00AB7528"/>
    <w:rsid w:val="00AC3761"/>
    <w:rsid w:val="00AC3D43"/>
    <w:rsid w:val="00AC4092"/>
    <w:rsid w:val="00AC41F1"/>
    <w:rsid w:val="00AC493F"/>
    <w:rsid w:val="00AC4B9D"/>
    <w:rsid w:val="00AC6038"/>
    <w:rsid w:val="00AC78F9"/>
    <w:rsid w:val="00AD28B5"/>
    <w:rsid w:val="00AD2BD4"/>
    <w:rsid w:val="00AD345D"/>
    <w:rsid w:val="00AD467C"/>
    <w:rsid w:val="00AD6A24"/>
    <w:rsid w:val="00AD6C2C"/>
    <w:rsid w:val="00AD76AE"/>
    <w:rsid w:val="00AE05B7"/>
    <w:rsid w:val="00AE076D"/>
    <w:rsid w:val="00AE10CF"/>
    <w:rsid w:val="00AE1FE0"/>
    <w:rsid w:val="00AE36E0"/>
    <w:rsid w:val="00AE3A38"/>
    <w:rsid w:val="00AE4AAB"/>
    <w:rsid w:val="00AE5266"/>
    <w:rsid w:val="00AE5C77"/>
    <w:rsid w:val="00AE5DC1"/>
    <w:rsid w:val="00AE5EB6"/>
    <w:rsid w:val="00AE6B48"/>
    <w:rsid w:val="00AF0027"/>
    <w:rsid w:val="00AF0B66"/>
    <w:rsid w:val="00AF0F5B"/>
    <w:rsid w:val="00AF12AE"/>
    <w:rsid w:val="00AF2364"/>
    <w:rsid w:val="00AF5435"/>
    <w:rsid w:val="00AF61CF"/>
    <w:rsid w:val="00AF6A42"/>
    <w:rsid w:val="00AF6B12"/>
    <w:rsid w:val="00B00763"/>
    <w:rsid w:val="00B00ED3"/>
    <w:rsid w:val="00B01DC9"/>
    <w:rsid w:val="00B03AA9"/>
    <w:rsid w:val="00B1150B"/>
    <w:rsid w:val="00B12489"/>
    <w:rsid w:val="00B15674"/>
    <w:rsid w:val="00B15C35"/>
    <w:rsid w:val="00B15D4B"/>
    <w:rsid w:val="00B213FD"/>
    <w:rsid w:val="00B21586"/>
    <w:rsid w:val="00B22143"/>
    <w:rsid w:val="00B23934"/>
    <w:rsid w:val="00B23E1C"/>
    <w:rsid w:val="00B24F59"/>
    <w:rsid w:val="00B25618"/>
    <w:rsid w:val="00B26863"/>
    <w:rsid w:val="00B35AD3"/>
    <w:rsid w:val="00B3750C"/>
    <w:rsid w:val="00B43805"/>
    <w:rsid w:val="00B46AB9"/>
    <w:rsid w:val="00B472CF"/>
    <w:rsid w:val="00B47359"/>
    <w:rsid w:val="00B514D0"/>
    <w:rsid w:val="00B52E79"/>
    <w:rsid w:val="00B54F60"/>
    <w:rsid w:val="00B550DE"/>
    <w:rsid w:val="00B6061B"/>
    <w:rsid w:val="00B6267C"/>
    <w:rsid w:val="00B62CC3"/>
    <w:rsid w:val="00B63EC7"/>
    <w:rsid w:val="00B65002"/>
    <w:rsid w:val="00B65503"/>
    <w:rsid w:val="00B656A1"/>
    <w:rsid w:val="00B660B0"/>
    <w:rsid w:val="00B67F23"/>
    <w:rsid w:val="00B71DBC"/>
    <w:rsid w:val="00B71FC1"/>
    <w:rsid w:val="00B7286A"/>
    <w:rsid w:val="00B82F6C"/>
    <w:rsid w:val="00B833F5"/>
    <w:rsid w:val="00B844D5"/>
    <w:rsid w:val="00B84AD4"/>
    <w:rsid w:val="00B8607D"/>
    <w:rsid w:val="00B86B4C"/>
    <w:rsid w:val="00B91259"/>
    <w:rsid w:val="00B91924"/>
    <w:rsid w:val="00B94DA6"/>
    <w:rsid w:val="00B95BBC"/>
    <w:rsid w:val="00B9788B"/>
    <w:rsid w:val="00BA19AC"/>
    <w:rsid w:val="00BA1D81"/>
    <w:rsid w:val="00BA253E"/>
    <w:rsid w:val="00BA2FAE"/>
    <w:rsid w:val="00BA3B7F"/>
    <w:rsid w:val="00BA3E40"/>
    <w:rsid w:val="00BA5A1A"/>
    <w:rsid w:val="00BA7996"/>
    <w:rsid w:val="00BB4EB1"/>
    <w:rsid w:val="00BB5BAC"/>
    <w:rsid w:val="00BB673D"/>
    <w:rsid w:val="00BB78B5"/>
    <w:rsid w:val="00BB7D7B"/>
    <w:rsid w:val="00BC1722"/>
    <w:rsid w:val="00BC3CE3"/>
    <w:rsid w:val="00BC55D8"/>
    <w:rsid w:val="00BC6B8C"/>
    <w:rsid w:val="00BD0C02"/>
    <w:rsid w:val="00BD288E"/>
    <w:rsid w:val="00BD45F8"/>
    <w:rsid w:val="00BD4C28"/>
    <w:rsid w:val="00BD5133"/>
    <w:rsid w:val="00BD5AA7"/>
    <w:rsid w:val="00BD5CD2"/>
    <w:rsid w:val="00BD6C12"/>
    <w:rsid w:val="00BD6CF5"/>
    <w:rsid w:val="00BE1043"/>
    <w:rsid w:val="00BE1DB0"/>
    <w:rsid w:val="00BE37FB"/>
    <w:rsid w:val="00BE3FE2"/>
    <w:rsid w:val="00BE6058"/>
    <w:rsid w:val="00BE72F7"/>
    <w:rsid w:val="00BF233D"/>
    <w:rsid w:val="00BF26BD"/>
    <w:rsid w:val="00BF6767"/>
    <w:rsid w:val="00C00718"/>
    <w:rsid w:val="00C00746"/>
    <w:rsid w:val="00C01F42"/>
    <w:rsid w:val="00C06F01"/>
    <w:rsid w:val="00C110EB"/>
    <w:rsid w:val="00C11DB8"/>
    <w:rsid w:val="00C1398D"/>
    <w:rsid w:val="00C13C50"/>
    <w:rsid w:val="00C166A7"/>
    <w:rsid w:val="00C17AB9"/>
    <w:rsid w:val="00C206E6"/>
    <w:rsid w:val="00C21D91"/>
    <w:rsid w:val="00C22796"/>
    <w:rsid w:val="00C2498D"/>
    <w:rsid w:val="00C24D3F"/>
    <w:rsid w:val="00C25A20"/>
    <w:rsid w:val="00C37722"/>
    <w:rsid w:val="00C379ED"/>
    <w:rsid w:val="00C40FE8"/>
    <w:rsid w:val="00C42410"/>
    <w:rsid w:val="00C50F1C"/>
    <w:rsid w:val="00C529BF"/>
    <w:rsid w:val="00C52EEC"/>
    <w:rsid w:val="00C541A9"/>
    <w:rsid w:val="00C55E04"/>
    <w:rsid w:val="00C55E62"/>
    <w:rsid w:val="00C572AC"/>
    <w:rsid w:val="00C60B86"/>
    <w:rsid w:val="00C61386"/>
    <w:rsid w:val="00C61FF1"/>
    <w:rsid w:val="00C748DD"/>
    <w:rsid w:val="00C762CB"/>
    <w:rsid w:val="00C778C6"/>
    <w:rsid w:val="00C80698"/>
    <w:rsid w:val="00C82147"/>
    <w:rsid w:val="00C8244A"/>
    <w:rsid w:val="00C8248D"/>
    <w:rsid w:val="00C82BA4"/>
    <w:rsid w:val="00C84C1A"/>
    <w:rsid w:val="00C86982"/>
    <w:rsid w:val="00C878FA"/>
    <w:rsid w:val="00C93BEA"/>
    <w:rsid w:val="00C94CD0"/>
    <w:rsid w:val="00C96126"/>
    <w:rsid w:val="00CA05CD"/>
    <w:rsid w:val="00CA61D6"/>
    <w:rsid w:val="00CA6FD0"/>
    <w:rsid w:val="00CB3A70"/>
    <w:rsid w:val="00CB3B83"/>
    <w:rsid w:val="00CB4193"/>
    <w:rsid w:val="00CB51C6"/>
    <w:rsid w:val="00CB59B5"/>
    <w:rsid w:val="00CB6AA7"/>
    <w:rsid w:val="00CB6F52"/>
    <w:rsid w:val="00CB7379"/>
    <w:rsid w:val="00CB7748"/>
    <w:rsid w:val="00CC0E96"/>
    <w:rsid w:val="00CC1067"/>
    <w:rsid w:val="00CC19AD"/>
    <w:rsid w:val="00CC1B10"/>
    <w:rsid w:val="00CC223A"/>
    <w:rsid w:val="00CC2F8B"/>
    <w:rsid w:val="00CC442E"/>
    <w:rsid w:val="00CC6934"/>
    <w:rsid w:val="00CD1067"/>
    <w:rsid w:val="00CD3F83"/>
    <w:rsid w:val="00CD4116"/>
    <w:rsid w:val="00CD65F3"/>
    <w:rsid w:val="00CD6EF8"/>
    <w:rsid w:val="00CD7413"/>
    <w:rsid w:val="00CD756D"/>
    <w:rsid w:val="00CE1A80"/>
    <w:rsid w:val="00CE2C21"/>
    <w:rsid w:val="00CE2DC4"/>
    <w:rsid w:val="00CE323C"/>
    <w:rsid w:val="00CE332D"/>
    <w:rsid w:val="00CE336A"/>
    <w:rsid w:val="00CE3490"/>
    <w:rsid w:val="00CE37AA"/>
    <w:rsid w:val="00CE3FF1"/>
    <w:rsid w:val="00CE64BB"/>
    <w:rsid w:val="00CF0397"/>
    <w:rsid w:val="00CF107E"/>
    <w:rsid w:val="00CF13BD"/>
    <w:rsid w:val="00CF1CDD"/>
    <w:rsid w:val="00CF47C6"/>
    <w:rsid w:val="00CF4850"/>
    <w:rsid w:val="00CF4E2F"/>
    <w:rsid w:val="00CF5B4B"/>
    <w:rsid w:val="00CF7824"/>
    <w:rsid w:val="00CF7944"/>
    <w:rsid w:val="00D0017B"/>
    <w:rsid w:val="00D01CCA"/>
    <w:rsid w:val="00D01F83"/>
    <w:rsid w:val="00D031D6"/>
    <w:rsid w:val="00D03C6A"/>
    <w:rsid w:val="00D04583"/>
    <w:rsid w:val="00D107E4"/>
    <w:rsid w:val="00D10A6C"/>
    <w:rsid w:val="00D11E4C"/>
    <w:rsid w:val="00D126EB"/>
    <w:rsid w:val="00D13772"/>
    <w:rsid w:val="00D16AF9"/>
    <w:rsid w:val="00D17F06"/>
    <w:rsid w:val="00D205B4"/>
    <w:rsid w:val="00D225F5"/>
    <w:rsid w:val="00D226F0"/>
    <w:rsid w:val="00D25549"/>
    <w:rsid w:val="00D25E8B"/>
    <w:rsid w:val="00D26F53"/>
    <w:rsid w:val="00D277DC"/>
    <w:rsid w:val="00D27BB7"/>
    <w:rsid w:val="00D31791"/>
    <w:rsid w:val="00D31C9E"/>
    <w:rsid w:val="00D35A4C"/>
    <w:rsid w:val="00D36F65"/>
    <w:rsid w:val="00D3777F"/>
    <w:rsid w:val="00D40D64"/>
    <w:rsid w:val="00D4113B"/>
    <w:rsid w:val="00D44F6E"/>
    <w:rsid w:val="00D455DF"/>
    <w:rsid w:val="00D4626E"/>
    <w:rsid w:val="00D46971"/>
    <w:rsid w:val="00D46A16"/>
    <w:rsid w:val="00D46F2A"/>
    <w:rsid w:val="00D51FA6"/>
    <w:rsid w:val="00D52514"/>
    <w:rsid w:val="00D532B4"/>
    <w:rsid w:val="00D563D3"/>
    <w:rsid w:val="00D570B4"/>
    <w:rsid w:val="00D57B01"/>
    <w:rsid w:val="00D600B8"/>
    <w:rsid w:val="00D602AC"/>
    <w:rsid w:val="00D61CC6"/>
    <w:rsid w:val="00D6252D"/>
    <w:rsid w:val="00D62DA0"/>
    <w:rsid w:val="00D63846"/>
    <w:rsid w:val="00D63FA9"/>
    <w:rsid w:val="00D656A6"/>
    <w:rsid w:val="00D65B41"/>
    <w:rsid w:val="00D6727C"/>
    <w:rsid w:val="00D71866"/>
    <w:rsid w:val="00D73C52"/>
    <w:rsid w:val="00D74167"/>
    <w:rsid w:val="00D75FFE"/>
    <w:rsid w:val="00D76DE6"/>
    <w:rsid w:val="00D7787A"/>
    <w:rsid w:val="00D827D9"/>
    <w:rsid w:val="00D82C4D"/>
    <w:rsid w:val="00D8585B"/>
    <w:rsid w:val="00D86D2C"/>
    <w:rsid w:val="00D874B3"/>
    <w:rsid w:val="00D879D9"/>
    <w:rsid w:val="00D90241"/>
    <w:rsid w:val="00D90798"/>
    <w:rsid w:val="00D9116C"/>
    <w:rsid w:val="00D91C5F"/>
    <w:rsid w:val="00D9270B"/>
    <w:rsid w:val="00D92AFB"/>
    <w:rsid w:val="00D9483B"/>
    <w:rsid w:val="00D95579"/>
    <w:rsid w:val="00D95F47"/>
    <w:rsid w:val="00D96104"/>
    <w:rsid w:val="00DA0A76"/>
    <w:rsid w:val="00DA2351"/>
    <w:rsid w:val="00DA3460"/>
    <w:rsid w:val="00DA48E1"/>
    <w:rsid w:val="00DA5E9C"/>
    <w:rsid w:val="00DA658E"/>
    <w:rsid w:val="00DA6E91"/>
    <w:rsid w:val="00DA7DEC"/>
    <w:rsid w:val="00DB20BC"/>
    <w:rsid w:val="00DB2D76"/>
    <w:rsid w:val="00DB350B"/>
    <w:rsid w:val="00DB4257"/>
    <w:rsid w:val="00DB445D"/>
    <w:rsid w:val="00DC2255"/>
    <w:rsid w:val="00DC37AB"/>
    <w:rsid w:val="00DC4484"/>
    <w:rsid w:val="00DC5E1F"/>
    <w:rsid w:val="00DC71AF"/>
    <w:rsid w:val="00DC76D8"/>
    <w:rsid w:val="00DD051D"/>
    <w:rsid w:val="00DD1F02"/>
    <w:rsid w:val="00DD286C"/>
    <w:rsid w:val="00DD4CFF"/>
    <w:rsid w:val="00DD624D"/>
    <w:rsid w:val="00DD77DD"/>
    <w:rsid w:val="00DE1487"/>
    <w:rsid w:val="00DE4BF5"/>
    <w:rsid w:val="00DE4C6C"/>
    <w:rsid w:val="00DE4E0E"/>
    <w:rsid w:val="00DE6A78"/>
    <w:rsid w:val="00DE6EE3"/>
    <w:rsid w:val="00DE70C2"/>
    <w:rsid w:val="00DF0AC3"/>
    <w:rsid w:val="00DF138A"/>
    <w:rsid w:val="00DF1725"/>
    <w:rsid w:val="00DF7D2C"/>
    <w:rsid w:val="00E013FD"/>
    <w:rsid w:val="00E01A44"/>
    <w:rsid w:val="00E01B2D"/>
    <w:rsid w:val="00E02C69"/>
    <w:rsid w:val="00E0480B"/>
    <w:rsid w:val="00E06267"/>
    <w:rsid w:val="00E10D46"/>
    <w:rsid w:val="00E12241"/>
    <w:rsid w:val="00E13C8A"/>
    <w:rsid w:val="00E16D1C"/>
    <w:rsid w:val="00E218B8"/>
    <w:rsid w:val="00E21922"/>
    <w:rsid w:val="00E238D4"/>
    <w:rsid w:val="00E24788"/>
    <w:rsid w:val="00E24AFF"/>
    <w:rsid w:val="00E25435"/>
    <w:rsid w:val="00E26B02"/>
    <w:rsid w:val="00E26BAB"/>
    <w:rsid w:val="00E31527"/>
    <w:rsid w:val="00E32059"/>
    <w:rsid w:val="00E327D5"/>
    <w:rsid w:val="00E32B1B"/>
    <w:rsid w:val="00E3307F"/>
    <w:rsid w:val="00E33800"/>
    <w:rsid w:val="00E35942"/>
    <w:rsid w:val="00E406E8"/>
    <w:rsid w:val="00E41AFE"/>
    <w:rsid w:val="00E42C82"/>
    <w:rsid w:val="00E4329D"/>
    <w:rsid w:val="00E435B6"/>
    <w:rsid w:val="00E44B81"/>
    <w:rsid w:val="00E44E22"/>
    <w:rsid w:val="00E453E5"/>
    <w:rsid w:val="00E46DC8"/>
    <w:rsid w:val="00E47E90"/>
    <w:rsid w:val="00E52DA5"/>
    <w:rsid w:val="00E55AA6"/>
    <w:rsid w:val="00E6048F"/>
    <w:rsid w:val="00E60848"/>
    <w:rsid w:val="00E65E10"/>
    <w:rsid w:val="00E66899"/>
    <w:rsid w:val="00E66B2B"/>
    <w:rsid w:val="00E670D9"/>
    <w:rsid w:val="00E679E4"/>
    <w:rsid w:val="00E67D34"/>
    <w:rsid w:val="00E74BD8"/>
    <w:rsid w:val="00E75A87"/>
    <w:rsid w:val="00E76100"/>
    <w:rsid w:val="00E77314"/>
    <w:rsid w:val="00E77E03"/>
    <w:rsid w:val="00E809E6"/>
    <w:rsid w:val="00E8110E"/>
    <w:rsid w:val="00E8120D"/>
    <w:rsid w:val="00E819A0"/>
    <w:rsid w:val="00E94EE9"/>
    <w:rsid w:val="00E977AE"/>
    <w:rsid w:val="00EA04A8"/>
    <w:rsid w:val="00EA0704"/>
    <w:rsid w:val="00EA083C"/>
    <w:rsid w:val="00EA1799"/>
    <w:rsid w:val="00EA3083"/>
    <w:rsid w:val="00EA361F"/>
    <w:rsid w:val="00EA6480"/>
    <w:rsid w:val="00EA6CDD"/>
    <w:rsid w:val="00EA7312"/>
    <w:rsid w:val="00EA75AA"/>
    <w:rsid w:val="00EB0B0D"/>
    <w:rsid w:val="00EB19D5"/>
    <w:rsid w:val="00EB2A21"/>
    <w:rsid w:val="00EB31CA"/>
    <w:rsid w:val="00EB3DEB"/>
    <w:rsid w:val="00EB72F8"/>
    <w:rsid w:val="00EB75FF"/>
    <w:rsid w:val="00ED0A98"/>
    <w:rsid w:val="00ED1776"/>
    <w:rsid w:val="00ED1EA0"/>
    <w:rsid w:val="00ED233A"/>
    <w:rsid w:val="00ED307A"/>
    <w:rsid w:val="00ED4B56"/>
    <w:rsid w:val="00ED61A3"/>
    <w:rsid w:val="00EE0020"/>
    <w:rsid w:val="00EE0EB4"/>
    <w:rsid w:val="00EE1743"/>
    <w:rsid w:val="00EE17FD"/>
    <w:rsid w:val="00EE4EE3"/>
    <w:rsid w:val="00EE60BB"/>
    <w:rsid w:val="00EE64B1"/>
    <w:rsid w:val="00EE7AC8"/>
    <w:rsid w:val="00EF11B8"/>
    <w:rsid w:val="00EF179B"/>
    <w:rsid w:val="00EF213E"/>
    <w:rsid w:val="00EF253B"/>
    <w:rsid w:val="00EF4038"/>
    <w:rsid w:val="00EF41F4"/>
    <w:rsid w:val="00EF430F"/>
    <w:rsid w:val="00EF5BCA"/>
    <w:rsid w:val="00F00AF2"/>
    <w:rsid w:val="00F033CF"/>
    <w:rsid w:val="00F03E85"/>
    <w:rsid w:val="00F04E48"/>
    <w:rsid w:val="00F05F4C"/>
    <w:rsid w:val="00F060CB"/>
    <w:rsid w:val="00F062CC"/>
    <w:rsid w:val="00F11174"/>
    <w:rsid w:val="00F114E8"/>
    <w:rsid w:val="00F141B5"/>
    <w:rsid w:val="00F14885"/>
    <w:rsid w:val="00F14D82"/>
    <w:rsid w:val="00F14E23"/>
    <w:rsid w:val="00F14FA0"/>
    <w:rsid w:val="00F15C55"/>
    <w:rsid w:val="00F21B47"/>
    <w:rsid w:val="00F23D0D"/>
    <w:rsid w:val="00F23FB7"/>
    <w:rsid w:val="00F24194"/>
    <w:rsid w:val="00F24C6B"/>
    <w:rsid w:val="00F24E0E"/>
    <w:rsid w:val="00F2651D"/>
    <w:rsid w:val="00F273D6"/>
    <w:rsid w:val="00F2768A"/>
    <w:rsid w:val="00F27B6D"/>
    <w:rsid w:val="00F30620"/>
    <w:rsid w:val="00F30AC3"/>
    <w:rsid w:val="00F3378A"/>
    <w:rsid w:val="00F355C7"/>
    <w:rsid w:val="00F35636"/>
    <w:rsid w:val="00F37A0C"/>
    <w:rsid w:val="00F42CE6"/>
    <w:rsid w:val="00F433B7"/>
    <w:rsid w:val="00F43C75"/>
    <w:rsid w:val="00F46B2F"/>
    <w:rsid w:val="00F46DDD"/>
    <w:rsid w:val="00F47176"/>
    <w:rsid w:val="00F53429"/>
    <w:rsid w:val="00F53CE3"/>
    <w:rsid w:val="00F55E19"/>
    <w:rsid w:val="00F56B72"/>
    <w:rsid w:val="00F60DBB"/>
    <w:rsid w:val="00F6252C"/>
    <w:rsid w:val="00F627C8"/>
    <w:rsid w:val="00F6468A"/>
    <w:rsid w:val="00F6501D"/>
    <w:rsid w:val="00F65C3D"/>
    <w:rsid w:val="00F65F17"/>
    <w:rsid w:val="00F66BBA"/>
    <w:rsid w:val="00F70544"/>
    <w:rsid w:val="00F716C4"/>
    <w:rsid w:val="00F717B6"/>
    <w:rsid w:val="00F72C97"/>
    <w:rsid w:val="00F73D8C"/>
    <w:rsid w:val="00F751D0"/>
    <w:rsid w:val="00F802AC"/>
    <w:rsid w:val="00F82D5C"/>
    <w:rsid w:val="00F90413"/>
    <w:rsid w:val="00F91046"/>
    <w:rsid w:val="00F917E0"/>
    <w:rsid w:val="00F917EB"/>
    <w:rsid w:val="00F93BE2"/>
    <w:rsid w:val="00F94029"/>
    <w:rsid w:val="00F95BC5"/>
    <w:rsid w:val="00FA04F7"/>
    <w:rsid w:val="00FA18DD"/>
    <w:rsid w:val="00FA2155"/>
    <w:rsid w:val="00FA43DE"/>
    <w:rsid w:val="00FA533B"/>
    <w:rsid w:val="00FA5628"/>
    <w:rsid w:val="00FA56E6"/>
    <w:rsid w:val="00FA5719"/>
    <w:rsid w:val="00FA781A"/>
    <w:rsid w:val="00FA792F"/>
    <w:rsid w:val="00FA7ACE"/>
    <w:rsid w:val="00FB3AF6"/>
    <w:rsid w:val="00FB4EA1"/>
    <w:rsid w:val="00FC1C3C"/>
    <w:rsid w:val="00FC310F"/>
    <w:rsid w:val="00FC33AF"/>
    <w:rsid w:val="00FC49EA"/>
    <w:rsid w:val="00FC696E"/>
    <w:rsid w:val="00FC6B89"/>
    <w:rsid w:val="00FD00BA"/>
    <w:rsid w:val="00FD0FA0"/>
    <w:rsid w:val="00FD259C"/>
    <w:rsid w:val="00FD25A2"/>
    <w:rsid w:val="00FD36C0"/>
    <w:rsid w:val="00FE0A72"/>
    <w:rsid w:val="00FE1E4E"/>
    <w:rsid w:val="00FE35D9"/>
    <w:rsid w:val="00FE4743"/>
    <w:rsid w:val="00FE4D71"/>
    <w:rsid w:val="00FE6BFA"/>
    <w:rsid w:val="00FE7444"/>
    <w:rsid w:val="00FF3C2A"/>
    <w:rsid w:val="00FF3D15"/>
    <w:rsid w:val="00FF43E7"/>
    <w:rsid w:val="00FF6EA6"/>
    <w:rsid w:val="00FF7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13B9"/>
  <w15:docId w15:val="{8F4084A6-6E32-448B-83B5-B6D13E78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6C309-CE40-42EF-AA01-88080DC6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23981</TotalTime>
  <Pages>1</Pages>
  <Words>20772</Words>
  <Characters>118405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138900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Robert Finch</cp:lastModifiedBy>
  <cp:revision>329</cp:revision>
  <dcterms:created xsi:type="dcterms:W3CDTF">2017-08-09T06:00:00Z</dcterms:created>
  <dcterms:modified xsi:type="dcterms:W3CDTF">2018-01-24T06:22:00Z</dcterms:modified>
</cp:coreProperties>
</file>